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0E" w:rsidRDefault="00130D0E" w:rsidP="00130D0E">
      <w:pPr>
        <w:jc w:val="center"/>
      </w:pPr>
    </w:p>
    <w:p w:rsidR="00130D0E" w:rsidRDefault="00130D0E" w:rsidP="00130D0E">
      <w:pPr>
        <w:jc w:val="center"/>
      </w:pPr>
      <w:r>
        <w:t>Государственное бюджетное дошкольное образовательное учреждение</w:t>
      </w:r>
    </w:p>
    <w:p w:rsidR="00130D0E" w:rsidRDefault="00130D0E" w:rsidP="00130D0E">
      <w:pPr>
        <w:jc w:val="center"/>
      </w:pPr>
      <w:r>
        <w:t>центр развития ребёнка - детский сад № 49</w:t>
      </w:r>
    </w:p>
    <w:p w:rsidR="00130D0E" w:rsidRDefault="00130D0E" w:rsidP="00130D0E">
      <w:pPr>
        <w:jc w:val="center"/>
      </w:pPr>
      <w:r>
        <w:t>Колпинского района Санкт-Петербурга</w:t>
      </w:r>
    </w:p>
    <w:p w:rsidR="00130D0E" w:rsidRDefault="00130D0E" w:rsidP="00130D0E"/>
    <w:p w:rsidR="00130D0E" w:rsidRDefault="00130D0E" w:rsidP="00130D0E">
      <w:pPr>
        <w:jc w:val="center"/>
      </w:pPr>
    </w:p>
    <w:p w:rsidR="00130D0E" w:rsidRDefault="00C97B5A" w:rsidP="00130D0E">
      <w:pPr>
        <w:jc w:val="center"/>
      </w:pPr>
      <w:r w:rsidRPr="00FC09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9.75pt;height:129.75pt;visibility:visible">
            <v:imagedata r:id="rId6" o:title="10"/>
          </v:shape>
        </w:pict>
      </w:r>
    </w:p>
    <w:p w:rsidR="00130D0E" w:rsidRDefault="00130D0E" w:rsidP="00130D0E">
      <w:pPr>
        <w:jc w:val="center"/>
      </w:pPr>
    </w:p>
    <w:p w:rsidR="00130D0E" w:rsidRDefault="00130D0E" w:rsidP="00130D0E">
      <w:pPr>
        <w:jc w:val="center"/>
      </w:pPr>
    </w:p>
    <w:p w:rsidR="00130D0E" w:rsidRDefault="00130D0E" w:rsidP="00D628D0">
      <w:pPr>
        <w:jc w:val="center"/>
      </w:pPr>
      <w:r w:rsidRPr="00130D0E">
        <w:rPr>
          <w:rFonts w:ascii="Monotype Corsiva" w:hAnsi="Monotype Corsiva"/>
          <w:b/>
          <w:color w:val="00B050"/>
          <w:sz w:val="72"/>
          <w:szCs w:val="72"/>
        </w:rPr>
        <w:t>«Весела была беседа»</w:t>
      </w:r>
      <w:r w:rsidR="00D628D0">
        <w:t xml:space="preserve"> </w:t>
      </w:r>
    </w:p>
    <w:p w:rsidR="00130D0E" w:rsidRDefault="00130D0E" w:rsidP="00130D0E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130D0E">
        <w:rPr>
          <w:sz w:val="32"/>
          <w:szCs w:val="32"/>
        </w:rPr>
        <w:t>ценарий развлечения</w:t>
      </w:r>
      <w:r>
        <w:rPr>
          <w:sz w:val="32"/>
          <w:szCs w:val="32"/>
        </w:rPr>
        <w:t xml:space="preserve"> с использованием русского фольклора</w:t>
      </w:r>
    </w:p>
    <w:p w:rsidR="00130D0E" w:rsidRDefault="00130D0E" w:rsidP="00130D0E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детей старшего дошкольного возраста</w:t>
      </w:r>
    </w:p>
    <w:p w:rsidR="00130D0E" w:rsidRDefault="00130D0E" w:rsidP="00130D0E">
      <w:pPr>
        <w:jc w:val="center"/>
        <w:rPr>
          <w:sz w:val="32"/>
          <w:szCs w:val="32"/>
        </w:rPr>
      </w:pPr>
    </w:p>
    <w:p w:rsidR="00130D0E" w:rsidRDefault="00130D0E" w:rsidP="00130D0E">
      <w:pPr>
        <w:jc w:val="center"/>
        <w:rPr>
          <w:sz w:val="32"/>
          <w:szCs w:val="32"/>
        </w:rPr>
      </w:pPr>
    </w:p>
    <w:p w:rsidR="00130D0E" w:rsidRDefault="00130D0E" w:rsidP="00130D0E">
      <w:pPr>
        <w:jc w:val="center"/>
        <w:rPr>
          <w:sz w:val="32"/>
          <w:szCs w:val="32"/>
        </w:rPr>
      </w:pPr>
    </w:p>
    <w:p w:rsidR="00130D0E" w:rsidRDefault="00130D0E" w:rsidP="00130D0E">
      <w:pPr>
        <w:jc w:val="right"/>
      </w:pPr>
      <w:r w:rsidRPr="00A47344">
        <w:t>Автор</w:t>
      </w:r>
      <w:r>
        <w:t>ы</w:t>
      </w:r>
      <w:r w:rsidRPr="00A47344">
        <w:t xml:space="preserve">: </w:t>
      </w:r>
    </w:p>
    <w:p w:rsidR="00130D0E" w:rsidRPr="00130D0E" w:rsidRDefault="00130D0E" w:rsidP="00130D0E">
      <w:pPr>
        <w:jc w:val="right"/>
        <w:rPr>
          <w:color w:val="000000"/>
        </w:rPr>
      </w:pPr>
      <w:r w:rsidRPr="00130D0E">
        <w:rPr>
          <w:color w:val="000000"/>
        </w:rPr>
        <w:t>Яблоновская Л.В.,</w:t>
      </w:r>
    </w:p>
    <w:p w:rsidR="00130D0E" w:rsidRPr="00130D0E" w:rsidRDefault="00130D0E" w:rsidP="00130D0E">
      <w:pPr>
        <w:jc w:val="right"/>
        <w:rPr>
          <w:color w:val="000000"/>
        </w:rPr>
      </w:pPr>
      <w:r w:rsidRPr="00130D0E">
        <w:rPr>
          <w:color w:val="000000"/>
        </w:rPr>
        <w:t>музыкальный руководитель</w:t>
      </w:r>
    </w:p>
    <w:p w:rsidR="00130D0E" w:rsidRDefault="00130D0E" w:rsidP="00130D0E">
      <w:pPr>
        <w:jc w:val="right"/>
        <w:rPr>
          <w:b/>
          <w:i/>
        </w:rPr>
      </w:pPr>
      <w:r w:rsidRPr="00130D0E">
        <w:t>Васильева Е.Е.,</w:t>
      </w:r>
    </w:p>
    <w:p w:rsidR="00130D0E" w:rsidRPr="009F0548" w:rsidRDefault="00130D0E" w:rsidP="00130D0E">
      <w:pPr>
        <w:jc w:val="right"/>
      </w:pPr>
      <w:r>
        <w:t>Руководитель изо - студии</w:t>
      </w:r>
    </w:p>
    <w:p w:rsidR="00130D0E" w:rsidRDefault="00130D0E" w:rsidP="00130D0E">
      <w:pPr>
        <w:rPr>
          <w:sz w:val="32"/>
          <w:szCs w:val="32"/>
        </w:rPr>
      </w:pPr>
    </w:p>
    <w:p w:rsidR="00130D0E" w:rsidRDefault="00130D0E" w:rsidP="00130D0E">
      <w:pPr>
        <w:jc w:val="center"/>
        <w:rPr>
          <w:sz w:val="32"/>
          <w:szCs w:val="32"/>
        </w:rPr>
      </w:pPr>
    </w:p>
    <w:p w:rsidR="00130D0E" w:rsidRDefault="00C97B5A" w:rsidP="00130D0E">
      <w:pPr>
        <w:jc w:val="center"/>
        <w:rPr>
          <w:sz w:val="32"/>
          <w:szCs w:val="32"/>
        </w:rPr>
      </w:pPr>
      <w:r w:rsidRPr="00C97B5A">
        <w:rPr>
          <w:noProof/>
          <w:sz w:val="32"/>
          <w:szCs w:val="32"/>
        </w:rPr>
        <w:pict>
          <v:shape id="Рисунок 7" o:spid="_x0000_i1026" type="#_x0000_t75" style="width:110.25pt;height:156pt;visibility:visible">
            <v:imagedata r:id="rId7" o:title="img7"/>
          </v:shape>
        </w:pict>
      </w:r>
    </w:p>
    <w:p w:rsidR="00130D0E" w:rsidRDefault="00130D0E" w:rsidP="00130D0E">
      <w:pPr>
        <w:jc w:val="center"/>
        <w:rPr>
          <w:sz w:val="32"/>
          <w:szCs w:val="32"/>
        </w:rPr>
      </w:pPr>
    </w:p>
    <w:p w:rsidR="00130D0E" w:rsidRPr="00F234BA" w:rsidRDefault="00130D0E" w:rsidP="00130D0E">
      <w:pPr>
        <w:tabs>
          <w:tab w:val="left" w:pos="2730"/>
        </w:tabs>
      </w:pPr>
    </w:p>
    <w:p w:rsidR="00130D0E" w:rsidRPr="00F234BA" w:rsidRDefault="00130D0E" w:rsidP="00130D0E">
      <w:pPr>
        <w:tabs>
          <w:tab w:val="left" w:pos="2730"/>
        </w:tabs>
        <w:jc w:val="center"/>
      </w:pPr>
      <w:r w:rsidRPr="00F234BA">
        <w:t>2012</w:t>
      </w:r>
    </w:p>
    <w:p w:rsidR="00130D0E" w:rsidRDefault="00130D0E" w:rsidP="00130D0E">
      <w:pPr>
        <w:spacing w:line="276" w:lineRule="auto"/>
      </w:pPr>
      <w:r>
        <w:rPr>
          <w:b/>
        </w:rPr>
        <w:lastRenderedPageBreak/>
        <w:t>Цель:</w:t>
      </w:r>
      <w:r>
        <w:t xml:space="preserve"> Осуществлять интегрированный подход по приобщению детей к истокам русской народной культуры. Воспитывать патриотическую гордость за Россию, богатую народными талантами.</w:t>
      </w:r>
    </w:p>
    <w:p w:rsidR="00130D0E" w:rsidRDefault="00130D0E" w:rsidP="00130D0E">
      <w:pPr>
        <w:spacing w:line="276" w:lineRule="auto"/>
      </w:pPr>
      <w:r w:rsidRPr="007F5C24">
        <w:rPr>
          <w:b/>
        </w:rPr>
        <w:t>Задачи:</w:t>
      </w:r>
      <w:r>
        <w:t xml:space="preserve"> </w:t>
      </w:r>
    </w:p>
    <w:p w:rsidR="00130D0E" w:rsidRDefault="00130D0E" w:rsidP="00130D0E">
      <w:pPr>
        <w:spacing w:line="276" w:lineRule="auto"/>
      </w:pPr>
      <w:r>
        <w:t>1.Обучать детей навыкам пения русских народных песен, хороводных движений, приёмам игры на русских народных инструментах.</w:t>
      </w:r>
    </w:p>
    <w:p w:rsidR="00130D0E" w:rsidRDefault="00130D0E" w:rsidP="00130D0E">
      <w:pPr>
        <w:spacing w:line="276" w:lineRule="auto"/>
      </w:pPr>
      <w:r>
        <w:t>2.Развивать творческие проявления в разных видах музыкальной деятельности.</w:t>
      </w:r>
    </w:p>
    <w:p w:rsidR="00130D0E" w:rsidRDefault="00130D0E" w:rsidP="00130D0E">
      <w:pPr>
        <w:spacing w:line="276" w:lineRule="auto"/>
      </w:pPr>
      <w:r>
        <w:t>3.Расширять словарный запас детей типично народными выражениями, эпитетами.</w:t>
      </w:r>
    </w:p>
    <w:p w:rsidR="00130D0E" w:rsidRDefault="00130D0E" w:rsidP="00130D0E">
      <w:pPr>
        <w:spacing w:line="276" w:lineRule="auto"/>
      </w:pPr>
      <w:r>
        <w:t>4.Обучать детей характерным особенностям гжельского и хохломского промыслов.</w:t>
      </w:r>
    </w:p>
    <w:p w:rsidR="00130D0E" w:rsidRDefault="00130D0E" w:rsidP="00130D0E">
      <w:pPr>
        <w:spacing w:line="276" w:lineRule="auto"/>
      </w:pPr>
      <w:r>
        <w:t>5.Развивать чувство цвета и композиции.</w:t>
      </w:r>
    </w:p>
    <w:p w:rsidR="00130D0E" w:rsidRDefault="00130D0E" w:rsidP="00130D0E">
      <w:pPr>
        <w:spacing w:line="276" w:lineRule="auto"/>
      </w:pPr>
      <w:r>
        <w:t>6.Воспитывать умение видеть взаимосвязь устного, изобразительного и музыкального народного искусства.</w:t>
      </w:r>
    </w:p>
    <w:p w:rsidR="00130D0E" w:rsidRDefault="00130D0E" w:rsidP="00130D0E">
      <w:pPr>
        <w:spacing w:line="276" w:lineRule="auto"/>
        <w:rPr>
          <w:b/>
        </w:rPr>
      </w:pPr>
      <w:r>
        <w:rPr>
          <w:b/>
        </w:rPr>
        <w:t>Предварительная работа:</w:t>
      </w:r>
    </w:p>
    <w:p w:rsidR="00130D0E" w:rsidRDefault="00130D0E" w:rsidP="00130D0E">
      <w:pPr>
        <w:spacing w:line="276" w:lineRule="auto"/>
      </w:pPr>
      <w:r>
        <w:t>1.Беседы о народных праздниках, добром отношении русских людей к родной природе, обычаям и традициям. Использование ЭКТ.</w:t>
      </w:r>
    </w:p>
    <w:p w:rsidR="00130D0E" w:rsidRDefault="00130D0E" w:rsidP="00130D0E">
      <w:pPr>
        <w:spacing w:line="276" w:lineRule="auto"/>
      </w:pPr>
      <w:r>
        <w:t>2.Обучение элементам танцевальных движений из русских народных плясок.</w:t>
      </w:r>
    </w:p>
    <w:p w:rsidR="00130D0E" w:rsidRDefault="00130D0E" w:rsidP="00130D0E">
      <w:pPr>
        <w:spacing w:line="276" w:lineRule="auto"/>
      </w:pPr>
      <w:r>
        <w:t>3.Разучивание фольклорных произведений: хороводов, песен, игр, плясок, устного народного творчества.</w:t>
      </w:r>
    </w:p>
    <w:p w:rsidR="00130D0E" w:rsidRDefault="00130D0E" w:rsidP="00130D0E">
      <w:pPr>
        <w:spacing w:line="276" w:lineRule="auto"/>
      </w:pPr>
      <w:r>
        <w:t>4.Индивидуальная работа по обучению игре на народных музыкальных инструментах, инсценирование песен, исполнение частушек.</w:t>
      </w:r>
    </w:p>
    <w:p w:rsidR="00130D0E" w:rsidRDefault="00130D0E" w:rsidP="00130D0E">
      <w:pPr>
        <w:spacing w:line="276" w:lineRule="auto"/>
      </w:pPr>
      <w:r>
        <w:t>5.Беседа о народных промыслах, рассматривание иллюстраций, подлинных изделий народных мастеров.</w:t>
      </w:r>
    </w:p>
    <w:p w:rsidR="00130D0E" w:rsidRDefault="00130D0E" w:rsidP="00130D0E">
      <w:pPr>
        <w:spacing w:line="276" w:lineRule="auto"/>
      </w:pPr>
      <w:r>
        <w:t>6.Организация мини-выставок в изо - студии: «Голубая гжель», «Золотая хохлома», «Народные промыслы».</w:t>
      </w:r>
    </w:p>
    <w:p w:rsidR="00130D0E" w:rsidRDefault="00130D0E" w:rsidP="00130D0E">
      <w:pPr>
        <w:spacing w:line="276" w:lineRule="auto"/>
      </w:pPr>
      <w:r>
        <w:t>7.Художественно - развивающие игры по ознакомлению с народными промыслами: «Цветные капельки», «Выложи узор», «Назови промысел».</w:t>
      </w:r>
    </w:p>
    <w:p w:rsidR="00130D0E" w:rsidRDefault="00130D0E" w:rsidP="00130D0E">
      <w:pPr>
        <w:spacing w:line="276" w:lineRule="auto"/>
      </w:pPr>
      <w:r>
        <w:rPr>
          <w:b/>
        </w:rPr>
        <w:t xml:space="preserve">Материалы: </w:t>
      </w:r>
      <w:r>
        <w:t>кукла би-ба-бо -  Петрушка,</w:t>
      </w:r>
      <w:r>
        <w:rPr>
          <w:b/>
        </w:rPr>
        <w:t xml:space="preserve"> </w:t>
      </w:r>
      <w:r>
        <w:t xml:space="preserve">детские русские народные инструменты, платочки, зелёные веточки, коромысло с вёдрами, балалайка, тарелка «Гжель» - пазлы, тарелка «Хохлома» - пазлы, расписные яйца. </w:t>
      </w:r>
    </w:p>
    <w:p w:rsidR="00130D0E" w:rsidRDefault="00130D0E" w:rsidP="00130D0E">
      <w:pPr>
        <w:rPr>
          <w:b/>
        </w:rPr>
      </w:pPr>
      <w:r w:rsidRPr="00392C19">
        <w:rPr>
          <w:b/>
        </w:rPr>
        <w:t>Литература</w:t>
      </w:r>
    </w:p>
    <w:p w:rsidR="00130D0E" w:rsidRPr="00392C19" w:rsidRDefault="00130D0E" w:rsidP="00130D0E">
      <w:r>
        <w:rPr>
          <w:b/>
        </w:rPr>
        <w:t>-</w:t>
      </w:r>
      <w:r w:rsidRPr="00392C19">
        <w:t>Власенко</w:t>
      </w:r>
      <w:r>
        <w:t xml:space="preserve"> О.П., Попова Г.П. Весну привечаем, весело встречаем. Издательство: «Учитель», 2007г.</w:t>
      </w:r>
    </w:p>
    <w:p w:rsidR="00130D0E" w:rsidRDefault="00130D0E" w:rsidP="00130D0E">
      <w:r>
        <w:t>-Михайлова М. А. Праздники в детском саду. Ярославль: Академия развития, 1996г.</w:t>
      </w:r>
    </w:p>
    <w:p w:rsidR="00130D0E" w:rsidRDefault="00130D0E" w:rsidP="00130D0E"/>
    <w:p w:rsidR="00130D0E" w:rsidRPr="00430350" w:rsidRDefault="00130D0E" w:rsidP="00130D0E"/>
    <w:p w:rsidR="00130D0E" w:rsidRPr="00746E07" w:rsidRDefault="00130D0E" w:rsidP="00130D0E">
      <w:pPr>
        <w:jc w:val="center"/>
      </w:pPr>
      <w:r w:rsidRPr="00746E07">
        <w:rPr>
          <w:b/>
          <w:sz w:val="36"/>
          <w:szCs w:val="36"/>
        </w:rPr>
        <w:lastRenderedPageBreak/>
        <w:t>«ВЕСЕЛА  БЫЛА  БЕСЕДА»</w:t>
      </w:r>
    </w:p>
    <w:p w:rsidR="00130D0E" w:rsidRDefault="00130D0E" w:rsidP="00130D0E"/>
    <w:p w:rsidR="00130D0E" w:rsidRDefault="00130D0E" w:rsidP="00130D0E">
      <w:pPr>
        <w:spacing w:line="360" w:lineRule="auto"/>
        <w:ind w:left="-1418" w:right="-1134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t>Под русскую народную мелодию в зал входят дети, как бы гуляя, двигаются</w:t>
      </w:r>
    </w:p>
    <w:p w:rsidR="00130D0E" w:rsidRDefault="00130D0E" w:rsidP="00130D0E">
      <w:pPr>
        <w:spacing w:line="360" w:lineRule="auto"/>
        <w:ind w:left="-1418" w:right="-1134"/>
      </w:pPr>
      <w:r>
        <w:tab/>
      </w:r>
      <w:r>
        <w:tab/>
      </w:r>
      <w:r>
        <w:tab/>
        <w:t>по залу и становятся полукругом у центральной стены.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1 Ведущий</w:t>
      </w:r>
      <w:r>
        <w:tab/>
      </w:r>
      <w:r>
        <w:tab/>
        <w:t xml:space="preserve">Здравствуйте, гости дорогие! 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>Рады видеть вас в нашем красивом зале.</w:t>
      </w:r>
    </w:p>
    <w:p w:rsidR="00130D0E" w:rsidRDefault="00130D0E" w:rsidP="00130D0E">
      <w:pPr>
        <w:ind w:left="-1418" w:right="-1134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2 Ведущий</w:t>
      </w:r>
      <w:r>
        <w:tab/>
      </w:r>
      <w:r>
        <w:tab/>
        <w:t>Мы сегодня будем петь, да плясать,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>Да гостей забавлять!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>А с чего же мы начнем наше развлечение?</w:t>
      </w:r>
    </w:p>
    <w:p w:rsidR="00130D0E" w:rsidRDefault="00130D0E" w:rsidP="00130D0E">
      <w:pPr>
        <w:ind w:left="-1418" w:right="-1134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Дети</w:t>
      </w:r>
      <w:r>
        <w:tab/>
      </w:r>
      <w:r>
        <w:tab/>
      </w:r>
      <w:r>
        <w:tab/>
        <w:t>С песни о Родине!</w:t>
      </w:r>
    </w:p>
    <w:p w:rsidR="00130D0E" w:rsidRDefault="00130D0E" w:rsidP="00130D0E">
      <w:pPr>
        <w:ind w:left="-1418" w:right="-1134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1 Ведущий</w:t>
      </w:r>
      <w:r>
        <w:tab/>
      </w:r>
      <w:r>
        <w:tab/>
        <w:t>Ребята, а что зовем мы Родиной?</w:t>
      </w:r>
    </w:p>
    <w:p w:rsidR="00130D0E" w:rsidRDefault="00130D0E" w:rsidP="00130D0E">
      <w:pPr>
        <w:ind w:left="-1418" w:right="-1134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1 ребенок</w:t>
      </w:r>
      <w:r>
        <w:tab/>
      </w:r>
      <w:r>
        <w:tab/>
        <w:t>Что зовем мы Родиной</w:t>
      </w:r>
      <w:r w:rsidRPr="001E0B95">
        <w:t>?</w:t>
      </w:r>
      <w:r>
        <w:t xml:space="preserve"> </w:t>
      </w:r>
    </w:p>
    <w:p w:rsidR="00130D0E" w:rsidRDefault="00130D0E" w:rsidP="00130D0E">
      <w:pPr>
        <w:ind w:left="1414" w:right="-1134" w:firstLine="710"/>
      </w:pPr>
      <w:r>
        <w:t>Небо голубое,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Радугу над речкой, </w:t>
      </w:r>
    </w:p>
    <w:p w:rsidR="00130D0E" w:rsidRDefault="00130D0E" w:rsidP="00130D0E">
      <w:pPr>
        <w:ind w:left="1414" w:right="-1134" w:firstLine="710"/>
      </w:pPr>
      <w:r>
        <w:t>Блеск праздничных огней.</w:t>
      </w:r>
    </w:p>
    <w:p w:rsidR="00130D0E" w:rsidRDefault="00130D0E" w:rsidP="00130D0E">
      <w:pPr>
        <w:ind w:left="-1418" w:right="-1134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2 ребенок</w:t>
      </w:r>
      <w:r>
        <w:tab/>
      </w:r>
      <w:r>
        <w:tab/>
        <w:t xml:space="preserve">И названья улочки </w:t>
      </w:r>
    </w:p>
    <w:p w:rsidR="00130D0E" w:rsidRDefault="00130D0E" w:rsidP="00130D0E">
      <w:pPr>
        <w:ind w:left="1414" w:right="-1134" w:firstLine="710"/>
      </w:pPr>
      <w:r>
        <w:t>С детства дорогое,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 улыбку добрую </w:t>
      </w:r>
    </w:p>
    <w:p w:rsidR="00130D0E" w:rsidRDefault="00130D0E" w:rsidP="00130D0E">
      <w:pPr>
        <w:ind w:left="1414" w:right="-1134" w:firstLine="710"/>
      </w:pPr>
      <w:r>
        <w:t>Бабушки моей.</w:t>
      </w:r>
    </w:p>
    <w:p w:rsidR="00130D0E" w:rsidRDefault="00130D0E" w:rsidP="00130D0E">
      <w:pPr>
        <w:ind w:left="-1418" w:right="-1134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3 ребенок</w:t>
      </w:r>
      <w:r>
        <w:tab/>
      </w:r>
      <w:r>
        <w:tab/>
        <w:t>Родиной зовется все,</w:t>
      </w:r>
    </w:p>
    <w:p w:rsidR="00130D0E" w:rsidRDefault="00130D0E" w:rsidP="00130D0E">
      <w:pPr>
        <w:ind w:left="1414" w:right="-1134" w:firstLine="710"/>
      </w:pPr>
      <w:r>
        <w:t>Что сердцу мило: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Белая береза, </w:t>
      </w:r>
    </w:p>
    <w:p w:rsidR="00130D0E" w:rsidRDefault="00130D0E" w:rsidP="00130D0E">
      <w:pPr>
        <w:ind w:left="1414" w:right="-1134" w:firstLine="710"/>
      </w:pPr>
      <w:r>
        <w:t>Трели соловья.</w:t>
      </w:r>
    </w:p>
    <w:p w:rsidR="00130D0E" w:rsidRDefault="00130D0E" w:rsidP="00130D0E">
      <w:pPr>
        <w:ind w:left="-1418" w:right="-1134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4 ребенок</w:t>
      </w:r>
      <w:r>
        <w:tab/>
      </w:r>
      <w:r>
        <w:tab/>
        <w:t xml:space="preserve">Лес, поля и реки, </w:t>
      </w:r>
    </w:p>
    <w:p w:rsidR="00130D0E" w:rsidRDefault="00130D0E" w:rsidP="00130D0E">
      <w:pPr>
        <w:ind w:left="1414" w:right="-1134" w:firstLine="710"/>
      </w:pPr>
      <w:r>
        <w:t>И садов цветенье,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И, конечно, мамочка, </w:t>
      </w:r>
    </w:p>
    <w:p w:rsidR="00130D0E" w:rsidRDefault="00130D0E" w:rsidP="00130D0E">
      <w:pPr>
        <w:ind w:left="1414" w:right="-1134" w:firstLine="710"/>
      </w:pPr>
      <w:r>
        <w:t>Милая моя.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5 ребенок</w:t>
      </w:r>
      <w:r>
        <w:tab/>
      </w:r>
      <w:r>
        <w:tab/>
        <w:t xml:space="preserve">Что зовем мы Родиной? </w:t>
      </w:r>
    </w:p>
    <w:p w:rsidR="00130D0E" w:rsidRDefault="00130D0E" w:rsidP="00130D0E">
      <w:pPr>
        <w:ind w:left="1414" w:right="-1134" w:firstLine="710"/>
      </w:pPr>
      <w:r>
        <w:t>Край, где мы родились,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>Где гурьбой веселою</w:t>
      </w:r>
    </w:p>
    <w:p w:rsidR="00130D0E" w:rsidRDefault="00130D0E" w:rsidP="00130D0E">
      <w:pPr>
        <w:ind w:left="1414" w:right="-1134" w:firstLine="710"/>
      </w:pPr>
      <w:r>
        <w:t>Водили хоровод.</w:t>
      </w:r>
    </w:p>
    <w:p w:rsidR="00130D0E" w:rsidRDefault="00130D0E" w:rsidP="00130D0E">
      <w:pPr>
        <w:ind w:left="1414" w:right="-1134" w:firstLine="710"/>
      </w:pP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  <w:t>6 ребенок</w:t>
      </w:r>
      <w:r>
        <w:tab/>
      </w:r>
      <w:r>
        <w:tab/>
        <w:t xml:space="preserve">Где ходили в детский сад, </w:t>
      </w:r>
    </w:p>
    <w:p w:rsidR="00130D0E" w:rsidRDefault="00130D0E" w:rsidP="00130D0E">
      <w:pPr>
        <w:ind w:left="1414" w:right="-1134" w:firstLine="710"/>
      </w:pPr>
      <w:r>
        <w:t>Где читать учились,</w:t>
      </w:r>
    </w:p>
    <w:p w:rsidR="00130D0E" w:rsidRDefault="00130D0E" w:rsidP="00130D0E">
      <w:pPr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Где дружили и росли </w:t>
      </w:r>
    </w:p>
    <w:p w:rsidR="00130D0E" w:rsidRDefault="00130D0E" w:rsidP="00130D0E">
      <w:pPr>
        <w:ind w:left="1414" w:right="-1134" w:firstLine="710"/>
      </w:pPr>
      <w:r>
        <w:t>Мы за годом год.</w:t>
      </w:r>
    </w:p>
    <w:p w:rsidR="00130D0E" w:rsidRDefault="00130D0E" w:rsidP="00130D0E">
      <w:pPr>
        <w:ind w:left="1414" w:right="-1134" w:firstLine="710"/>
      </w:pPr>
    </w:p>
    <w:p w:rsidR="00130D0E" w:rsidRDefault="00130D0E" w:rsidP="00130D0E">
      <w:pPr>
        <w:ind w:left="-1418" w:right="-851"/>
      </w:pPr>
    </w:p>
    <w:p w:rsidR="00130D0E" w:rsidRDefault="00130D0E" w:rsidP="00130D0E">
      <w:pPr>
        <w:ind w:left="-1418" w:right="-1134"/>
      </w:pPr>
      <w:r>
        <w:lastRenderedPageBreak/>
        <w:tab/>
      </w:r>
      <w:r>
        <w:tab/>
      </w:r>
      <w:r>
        <w:tab/>
        <w:t>7 ребенок</w:t>
      </w:r>
      <w:r>
        <w:tab/>
      </w:r>
      <w:r>
        <w:tab/>
        <w:t>Обойди весь белый свет,</w:t>
      </w:r>
    </w:p>
    <w:p w:rsidR="00130D0E" w:rsidRDefault="00130D0E" w:rsidP="00130D0E">
      <w:pPr>
        <w:spacing w:line="360" w:lineRule="auto"/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>Лучше песни о России нет!</w:t>
      </w:r>
    </w:p>
    <w:p w:rsidR="00130D0E" w:rsidRDefault="00C97B5A" w:rsidP="00130D0E">
      <w:pPr>
        <w:spacing w:line="360" w:lineRule="auto"/>
        <w:ind w:right="-1134"/>
        <w:jc w:val="center"/>
      </w:pPr>
      <w:r w:rsidRPr="00FC09CB">
        <w:rPr>
          <w:noProof/>
        </w:rPr>
        <w:pict>
          <v:shape id="Рисунок 1" o:spid="_x0000_i1027" type="#_x0000_t75" alt="P1000924" style="width:193.5pt;height:145.5pt;visibility:visible">
            <v:imagedata r:id="rId8" o:title="P1000924"/>
          </v:shape>
        </w:pict>
      </w:r>
    </w:p>
    <w:p w:rsidR="00130D0E" w:rsidRDefault="00130D0E" w:rsidP="00130D0E">
      <w:pPr>
        <w:spacing w:line="360" w:lineRule="auto"/>
        <w:ind w:left="-1418" w:right="-113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Исполняется  песня  «Моя  Россия», муз. Г. Струве</w:t>
      </w:r>
    </w:p>
    <w:p w:rsidR="00130D0E" w:rsidRPr="00746E07" w:rsidRDefault="00130D0E" w:rsidP="00130D0E">
      <w:pPr>
        <w:spacing w:line="360" w:lineRule="auto"/>
        <w:ind w:left="-1418" w:right="-1134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6E07">
        <w:rPr>
          <w:b/>
          <w:i/>
        </w:rPr>
        <w:t>(По окончании песни дети садятся на стульчики)</w:t>
      </w:r>
    </w:p>
    <w:p w:rsidR="00130D0E" w:rsidRDefault="00130D0E" w:rsidP="00130D0E">
      <w:pPr>
        <w:spacing w:line="360" w:lineRule="auto"/>
        <w:ind w:left="-1418" w:right="-1134"/>
      </w:pPr>
      <w:r>
        <w:tab/>
      </w:r>
      <w:r>
        <w:tab/>
      </w:r>
      <w:r>
        <w:tab/>
        <w:t>2 Ведущий</w:t>
      </w:r>
      <w:r>
        <w:tab/>
      </w:r>
      <w:r>
        <w:tab/>
        <w:t>Наши дети знают много песен,</w:t>
      </w:r>
    </w:p>
    <w:p w:rsidR="00130D0E" w:rsidRDefault="00130D0E" w:rsidP="00130D0E">
      <w:pPr>
        <w:spacing w:line="360" w:lineRule="auto"/>
        <w:ind w:left="-1418" w:right="-1134"/>
      </w:pPr>
      <w:r>
        <w:tab/>
      </w:r>
      <w:r>
        <w:tab/>
      </w:r>
      <w:r>
        <w:tab/>
      </w:r>
      <w:r>
        <w:tab/>
      </w:r>
      <w:r>
        <w:tab/>
      </w:r>
      <w:r>
        <w:tab/>
        <w:t>Много шуток и веселых прибауток.</w:t>
      </w:r>
    </w:p>
    <w:p w:rsidR="00130D0E" w:rsidRDefault="00130D0E" w:rsidP="00130D0E">
      <w:pPr>
        <w:jc w:val="both"/>
      </w:pPr>
      <w:r>
        <w:t>1 ребенок</w:t>
      </w:r>
      <w:r>
        <w:tab/>
      </w:r>
      <w:r>
        <w:tab/>
        <w:t>Вы послушайте, ребята,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Нескладушку расскажу,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Вместо кренделя с баранкой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Проглотил мужик дуду!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2 ребенок</w:t>
      </w:r>
      <w:r>
        <w:tab/>
      </w:r>
      <w:r>
        <w:tab/>
        <w:t>Чепуха, чепуха –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Это просто враки 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Куры съели петуха,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Говорят, собаки!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3 ребенок</w:t>
      </w:r>
      <w:r>
        <w:tab/>
      </w:r>
      <w:r>
        <w:tab/>
        <w:t>Чепуха, чепуха-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Это просто враки,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Сено косят на печи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Молотками раки!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4 ребенок</w:t>
      </w:r>
      <w:r>
        <w:tab/>
      </w:r>
      <w:r>
        <w:tab/>
        <w:t>На заборе чепуха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Жарила варенье,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Куры съели петуха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В это воскресенье!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5 ребенок</w:t>
      </w:r>
      <w:r>
        <w:tab/>
      </w:r>
      <w:r>
        <w:tab/>
        <w:t>Между небом и землей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Поросенок рылся,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И, нечаянно, хвостом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За небо зацепился!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1 Ведущий</w:t>
      </w:r>
      <w:r>
        <w:tab/>
      </w:r>
      <w:r>
        <w:tab/>
        <w:t>Посылали молодицу под горушку по водицу,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А водица – далеко, а ведерко – велико.</w:t>
      </w:r>
    </w:p>
    <w:p w:rsidR="00130D0E" w:rsidRDefault="00130D0E" w:rsidP="00130D0E">
      <w:pPr>
        <w:jc w:val="both"/>
      </w:pPr>
    </w:p>
    <w:p w:rsidR="00130D0E" w:rsidRPr="008C03BF" w:rsidRDefault="00130D0E" w:rsidP="00130D0E">
      <w:pPr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>Исполняется песня «Аннушка», муз. А. Филиппенко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 w:rsidRPr="0069560F">
        <w:t>Ребенок</w:t>
      </w:r>
      <w:r>
        <w:tab/>
      </w:r>
      <w:r>
        <w:tab/>
        <w:t>Скок-скок сапожок,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Выходите на лужок.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В круг вставайте,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Игру «Ловушка» начинайте.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ab/>
      </w:r>
      <w:r>
        <w:tab/>
      </w:r>
      <w:r>
        <w:rPr>
          <w:b/>
        </w:rPr>
        <w:t>Проводится русская народная игра «Ловушка»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2 Ведущий</w:t>
      </w:r>
      <w:r>
        <w:tab/>
      </w:r>
      <w:r>
        <w:tab/>
        <w:t>А сейчас, девчонки-хохотушки,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Запевайте-ка частушки!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Исполняются  «Веселые частушки»</w:t>
      </w:r>
    </w:p>
    <w:p w:rsidR="00130D0E" w:rsidRDefault="00130D0E" w:rsidP="00130D0E">
      <w:pPr>
        <w:jc w:val="both"/>
        <w:rPr>
          <w:b/>
        </w:rPr>
      </w:pPr>
    </w:p>
    <w:p w:rsidR="00130D0E" w:rsidRDefault="00130D0E" w:rsidP="00130D0E">
      <w:pPr>
        <w:jc w:val="both"/>
      </w:pPr>
      <w:r>
        <w:t>1 Ведущий</w:t>
      </w:r>
      <w:r>
        <w:tab/>
      </w:r>
      <w:r>
        <w:tab/>
        <w:t>Эй, ребята, что сидите, а играть вы не хотите?</w:t>
      </w:r>
    </w:p>
    <w:p w:rsidR="00130D0E" w:rsidRDefault="00130D0E" w:rsidP="00130D0E">
      <w:pPr>
        <w:jc w:val="both"/>
      </w:pPr>
      <w:r>
        <w:rPr>
          <w:b/>
        </w:rPr>
        <w:t>Дети</w:t>
      </w:r>
      <w:r>
        <w:rPr>
          <w:b/>
        </w:rPr>
        <w:tab/>
      </w:r>
      <w:r>
        <w:tab/>
      </w:r>
      <w:r>
        <w:tab/>
        <w:t>Хотим!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Проводится аттракцион «Составь тарелку»</w:t>
      </w:r>
    </w:p>
    <w:p w:rsidR="00130D0E" w:rsidRDefault="00C97B5A" w:rsidP="00130D0E">
      <w:pPr>
        <w:jc w:val="both"/>
        <w:rPr>
          <w:b/>
        </w:rPr>
      </w:pPr>
      <w:r>
        <w:rPr>
          <w:noProof/>
        </w:rPr>
        <w:pict>
          <v:shape id="Рисунок 3" o:spid="_x0000_s1029" type="#_x0000_t75" alt="P1000933" style="position:absolute;left:0;text-align:left;margin-left:0;margin-top:16.45pt;width:230.3pt;height:171.65pt;z-index:-1;visibility:visible" wrapcoords="-141 0 -141 21329 21666 21329 21666 0 -141 0" o:allowoverlap="f">
            <v:imagedata r:id="rId9" o:title="P1000933"/>
            <w10:wrap type="tight"/>
          </v:shape>
        </w:pict>
      </w:r>
      <w:r w:rsidR="00130D0E">
        <w:rPr>
          <w:b/>
        </w:rPr>
        <w:tab/>
      </w:r>
      <w:r w:rsidR="00130D0E">
        <w:rPr>
          <w:b/>
        </w:rPr>
        <w:tab/>
      </w:r>
      <w:r w:rsidR="00130D0E">
        <w:rPr>
          <w:b/>
        </w:rPr>
        <w:tab/>
      </w:r>
      <w:r w:rsidR="00130D0E">
        <w:rPr>
          <w:b/>
        </w:rPr>
        <w:tab/>
      </w:r>
      <w:r w:rsidR="00130D0E">
        <w:rPr>
          <w:b/>
        </w:rPr>
        <w:tab/>
      </w:r>
      <w:r w:rsidR="00130D0E">
        <w:rPr>
          <w:b/>
        </w:rPr>
        <w:tab/>
      </w:r>
      <w:r w:rsidR="00130D0E">
        <w:rPr>
          <w:b/>
        </w:rPr>
        <w:tab/>
        <w:t>«Перенеси яйцо в ложке»</w:t>
      </w:r>
      <w:r w:rsidR="00130D0E" w:rsidRPr="00F234B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30D0E" w:rsidRDefault="00130D0E" w:rsidP="00130D0E">
      <w:pPr>
        <w:jc w:val="both"/>
        <w:rPr>
          <w:b/>
        </w:rPr>
      </w:pPr>
    </w:p>
    <w:p w:rsidR="00130D0E" w:rsidRDefault="00130D0E" w:rsidP="00130D0E">
      <w:pPr>
        <w:jc w:val="both"/>
      </w:pPr>
      <w:r>
        <w:t>2 Ведущий</w:t>
      </w:r>
      <w:r>
        <w:tab/>
        <w:t xml:space="preserve"> Обойди весь белый свет,</w:t>
      </w:r>
    </w:p>
    <w:p w:rsidR="00130D0E" w:rsidRDefault="00130D0E" w:rsidP="00130D0E">
      <w:pPr>
        <w:jc w:val="both"/>
      </w:pPr>
      <w:r>
        <w:t xml:space="preserve">                   Лучше русской песни нет!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  <w:rPr>
          <w:b/>
        </w:rPr>
      </w:pPr>
      <w:r>
        <w:t xml:space="preserve">  </w:t>
      </w:r>
      <w:r>
        <w:tab/>
      </w:r>
      <w:r>
        <w:rPr>
          <w:b/>
        </w:rPr>
        <w:t>Исполняется русская народная песня «В сыром бору тропина»</w:t>
      </w:r>
    </w:p>
    <w:p w:rsidR="00130D0E" w:rsidRDefault="00130D0E" w:rsidP="00130D0E">
      <w:pPr>
        <w:jc w:val="both"/>
        <w:rPr>
          <w:b/>
        </w:rPr>
      </w:pPr>
    </w:p>
    <w:p w:rsidR="00130D0E" w:rsidRDefault="00130D0E" w:rsidP="00130D0E">
      <w:pPr>
        <w:jc w:val="both"/>
      </w:pPr>
      <w:r w:rsidRPr="0069560F">
        <w:t>Ребенок</w:t>
      </w:r>
      <w:r>
        <w:rPr>
          <w:b/>
        </w:rPr>
        <w:tab/>
      </w:r>
      <w:r>
        <w:t>Ой, ребята, тише, тише!</w:t>
      </w:r>
    </w:p>
    <w:p w:rsidR="00130D0E" w:rsidRDefault="00130D0E" w:rsidP="00130D0E">
      <w:pPr>
        <w:jc w:val="both"/>
      </w:pPr>
      <w:r>
        <w:rPr>
          <w:b/>
        </w:rPr>
        <w:tab/>
      </w:r>
      <w:r>
        <w:rPr>
          <w:b/>
        </w:rPr>
        <w:tab/>
      </w:r>
      <w:r>
        <w:t>Что-то странное я слышу!</w:t>
      </w:r>
    </w:p>
    <w:p w:rsidR="00130D0E" w:rsidRDefault="00130D0E" w:rsidP="00130D0E">
      <w:pPr>
        <w:jc w:val="both"/>
      </w:pPr>
      <w:r>
        <w:tab/>
      </w:r>
      <w:r>
        <w:tab/>
        <w:t>Кто-то к нам сюда идет…</w:t>
      </w:r>
    </w:p>
    <w:p w:rsidR="00130D0E" w:rsidRDefault="00130D0E" w:rsidP="00130D0E">
      <w:pPr>
        <w:jc w:val="both"/>
      </w:pPr>
      <w:r>
        <w:tab/>
      </w:r>
      <w:r>
        <w:tab/>
        <w:t>Будет радовать народ.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  <w:rPr>
          <w:b/>
        </w:rPr>
      </w:pPr>
      <w:r>
        <w:tab/>
      </w:r>
      <w:r>
        <w:tab/>
      </w:r>
      <w:r>
        <w:rPr>
          <w:b/>
        </w:rPr>
        <w:t>На ширме появляется большая кукла Петрушка.</w:t>
      </w:r>
    </w:p>
    <w:p w:rsidR="00130D0E" w:rsidRDefault="00130D0E" w:rsidP="00130D0E">
      <w:pPr>
        <w:jc w:val="both"/>
      </w:pPr>
      <w:r>
        <w:t>Петрушка</w:t>
      </w:r>
      <w:r>
        <w:tab/>
      </w:r>
      <w:r>
        <w:tab/>
        <w:t>Здравствуйте, ребятишки,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Девчонки и мальчишки!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Здравствуйте дорогие зрители!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 xml:space="preserve"> А похлопать не хотите ли? (все хлопают)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Давайте знакомиться. Меня зовут…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  <w:rPr>
          <w:b/>
        </w:rPr>
      </w:pPr>
      <w:r>
        <w:rPr>
          <w:b/>
        </w:rPr>
        <w:t>Дети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Петрушка!</w:t>
      </w:r>
    </w:p>
    <w:p w:rsidR="00130D0E" w:rsidRDefault="00130D0E" w:rsidP="00130D0E">
      <w:pPr>
        <w:jc w:val="both"/>
      </w:pPr>
      <w:r>
        <w:t>Петрушка</w:t>
      </w:r>
      <w:r>
        <w:tab/>
      </w:r>
      <w:r>
        <w:tab/>
        <w:t>Ой, а откуда вы меня знаете?</w:t>
      </w:r>
    </w:p>
    <w:p w:rsidR="00130D0E" w:rsidRDefault="00130D0E" w:rsidP="00130D0E">
      <w:pPr>
        <w:jc w:val="both"/>
      </w:pPr>
      <w:r>
        <w:t>Дети</w:t>
      </w:r>
      <w:r>
        <w:tab/>
      </w:r>
      <w:r>
        <w:tab/>
      </w:r>
      <w:r>
        <w:tab/>
        <w:t>Из сказок!</w:t>
      </w:r>
    </w:p>
    <w:p w:rsidR="00130D0E" w:rsidRDefault="00130D0E" w:rsidP="00130D0E">
      <w:pPr>
        <w:jc w:val="both"/>
      </w:pPr>
      <w:r>
        <w:lastRenderedPageBreak/>
        <w:t>Петрушка</w:t>
      </w:r>
      <w:r>
        <w:tab/>
      </w:r>
      <w:r>
        <w:tab/>
        <w:t xml:space="preserve">Вот здорово! Я принес вам интересную игру, она как </w:t>
      </w:r>
      <w:r>
        <w:tab/>
      </w:r>
      <w:r>
        <w:tab/>
      </w:r>
      <w:r>
        <w:tab/>
      </w:r>
      <w:r>
        <w:tab/>
        <w:t xml:space="preserve">раз про сказки, называется </w:t>
      </w:r>
      <w:r>
        <w:rPr>
          <w:b/>
        </w:rPr>
        <w:t>«Добавлялки».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Будете со мной играть? (Дети отвечают)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ab/>
      </w:r>
      <w:r>
        <w:tab/>
      </w:r>
      <w:r>
        <w:tab/>
        <w:t>1 Ок-ок-ок – покатился…(колобок)!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2 Су-су-су – Петушок прогнал   (лису)!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3 Цо-цо-цо – снесла курочка…(яйцо)!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4 Ят-ят-ят – серый волк не съел   (козлят)!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5 А, на-а,на-а,на – несут лебеди…(Ивана)!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6 Йок-йок-йок – не садись на…(пенек)!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Молодцы, ребята, хорошо знаете сказки!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Петрушка</w:t>
      </w:r>
      <w:r>
        <w:tab/>
      </w:r>
      <w:r>
        <w:tab/>
        <w:t>А для родителей я тоже кое-что припас.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В магазин заходил и музыкальные инструменты купил.</w:t>
      </w:r>
    </w:p>
    <w:p w:rsidR="00130D0E" w:rsidRDefault="00130D0E" w:rsidP="00130D0E">
      <w:pPr>
        <w:jc w:val="both"/>
        <w:rPr>
          <w:b/>
        </w:rPr>
      </w:pPr>
      <w:r>
        <w:tab/>
      </w:r>
      <w:r>
        <w:tab/>
      </w:r>
      <w:r>
        <w:tab/>
        <w:t xml:space="preserve">А игра называется </w:t>
      </w:r>
      <w:r>
        <w:rPr>
          <w:b/>
        </w:rPr>
        <w:t>«Угадай, на чем играю?»</w:t>
      </w:r>
    </w:p>
    <w:p w:rsidR="00130D0E" w:rsidRPr="00567551" w:rsidRDefault="00130D0E" w:rsidP="00130D0E">
      <w:pPr>
        <w:jc w:val="both"/>
        <w:rPr>
          <w:b/>
        </w:rPr>
      </w:pPr>
    </w:p>
    <w:p w:rsidR="00130D0E" w:rsidRDefault="00130D0E" w:rsidP="00130D0E">
      <w:pPr>
        <w:jc w:val="both"/>
        <w:rPr>
          <w:b/>
          <w:i/>
        </w:rPr>
      </w:pPr>
      <w:r>
        <w:rPr>
          <w:b/>
          <w:i/>
        </w:rPr>
        <w:t>(Петрушка</w:t>
      </w:r>
      <w:r w:rsidRPr="00D56A1A">
        <w:rPr>
          <w:b/>
          <w:i/>
        </w:rPr>
        <w:t xml:space="preserve"> играет на музыкальных инструментах, а родители отгадывают).</w:t>
      </w:r>
    </w:p>
    <w:p w:rsidR="00130D0E" w:rsidRPr="00D56A1A" w:rsidRDefault="00130D0E" w:rsidP="00130D0E">
      <w:pPr>
        <w:jc w:val="both"/>
        <w:rPr>
          <w:b/>
          <w:i/>
        </w:rPr>
      </w:pPr>
    </w:p>
    <w:p w:rsidR="00130D0E" w:rsidRDefault="00130D0E" w:rsidP="00130D0E">
      <w:pPr>
        <w:jc w:val="both"/>
      </w:pPr>
      <w:r>
        <w:tab/>
      </w:r>
      <w:r>
        <w:tab/>
      </w:r>
      <w:r>
        <w:tab/>
        <w:t>Молодцы, все инструменты назвали.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Ребята, а среди вас есть музыканты?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1 Ведущий</w:t>
      </w:r>
      <w:r>
        <w:tab/>
      </w:r>
      <w:r>
        <w:tab/>
        <w:t>Эй, музыканты, выходите,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Да инструменты свои берите!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2 Ведущий</w:t>
      </w:r>
      <w:r>
        <w:tab/>
      </w:r>
      <w:r>
        <w:tab/>
        <w:t>Играйте веселей,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Чтоб порадовать гостей!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Детский оркестр исполняет</w:t>
      </w:r>
    </w:p>
    <w:p w:rsidR="00130D0E" w:rsidRDefault="00130D0E" w:rsidP="00130D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русскую народную мелодию «Светит месяц»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Петрушка</w:t>
      </w:r>
      <w:r>
        <w:tab/>
      </w:r>
      <w:r>
        <w:tab/>
        <w:t xml:space="preserve">Ребята, а кто из вас может рассказать нам что-нибудь </w:t>
      </w:r>
      <w:r>
        <w:tab/>
      </w:r>
      <w:r>
        <w:tab/>
      </w:r>
      <w:r>
        <w:tab/>
      </w:r>
      <w:r>
        <w:tab/>
        <w:t>смешное?</w:t>
      </w:r>
    </w:p>
    <w:p w:rsidR="00130D0E" w:rsidRDefault="00130D0E" w:rsidP="00130D0E">
      <w:pPr>
        <w:jc w:val="both"/>
      </w:pPr>
    </w:p>
    <w:p w:rsidR="00130D0E" w:rsidRDefault="00C97B5A" w:rsidP="00130D0E">
      <w:pPr>
        <w:jc w:val="both"/>
      </w:pPr>
      <w:r>
        <w:rPr>
          <w:noProof/>
        </w:rPr>
        <w:pict>
          <v:shape id="Рисунок 2" o:spid="_x0000_s1028" type="#_x0000_t75" alt="P1000941" style="position:absolute;left:0;text-align:left;margin-left:330pt;margin-top:9.35pt;width:135pt;height:180pt;z-index:-2;visibility:visible" wrapcoords="-240 0 -240 21420 21600 21420 21600 0 -240 0" o:allowoverlap="f">
            <v:imagedata r:id="rId10" o:title="P1000941"/>
            <w10:wrap type="tight"/>
          </v:shape>
        </w:pict>
      </w:r>
      <w:r w:rsidR="00130D0E" w:rsidRPr="0069560F">
        <w:t>Ребенок</w:t>
      </w:r>
      <w:r w:rsidR="00130D0E">
        <w:rPr>
          <w:b/>
        </w:rPr>
        <w:tab/>
      </w:r>
      <w:r w:rsidR="00130D0E">
        <w:rPr>
          <w:b/>
        </w:rPr>
        <w:tab/>
      </w:r>
      <w:r w:rsidR="00130D0E">
        <w:t>Ехала деревня мимо мужика,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Вдруг из-под собаки лают ворота.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Выскочила палка с бабкою в руке,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И давай дубасить коня на мужике.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Лошадь ела сало, а мужик – овес,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>Лошадь села в сани, а мужик повез.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both"/>
      </w:pPr>
      <w:r>
        <w:t>Петрушка</w:t>
      </w:r>
      <w:r>
        <w:tab/>
      </w:r>
      <w:r>
        <w:tab/>
        <w:t>Веселиться продолжайте, да меня не забывайте.</w:t>
      </w:r>
    </w:p>
    <w:p w:rsidR="00130D0E" w:rsidRDefault="00130D0E" w:rsidP="00130D0E">
      <w:pPr>
        <w:jc w:val="both"/>
      </w:pPr>
      <w:r>
        <w:tab/>
      </w:r>
      <w:r>
        <w:tab/>
      </w:r>
      <w:r>
        <w:tab/>
        <w:t xml:space="preserve">По чаще в гости приглашайте! </w:t>
      </w:r>
    </w:p>
    <w:p w:rsidR="00130D0E" w:rsidRPr="00567551" w:rsidRDefault="00130D0E" w:rsidP="00130D0E">
      <w:pPr>
        <w:jc w:val="both"/>
        <w:rPr>
          <w:b/>
          <w:i/>
        </w:rPr>
      </w:pPr>
      <w:r>
        <w:t xml:space="preserve">                            До свидания! </w:t>
      </w:r>
      <w:r w:rsidRPr="00567551">
        <w:rPr>
          <w:b/>
          <w:i/>
        </w:rPr>
        <w:t>(Уходит)</w:t>
      </w:r>
    </w:p>
    <w:p w:rsidR="00130D0E" w:rsidRPr="008C03BF" w:rsidRDefault="00130D0E" w:rsidP="00130D0E">
      <w:pPr>
        <w:jc w:val="both"/>
        <w:rPr>
          <w:i/>
        </w:rPr>
      </w:pPr>
    </w:p>
    <w:p w:rsidR="00130D0E" w:rsidRDefault="00130D0E" w:rsidP="00130D0E">
      <w:pPr>
        <w:jc w:val="both"/>
      </w:pPr>
      <w:r>
        <w:t>1 Ведущий</w:t>
      </w:r>
      <w:r>
        <w:tab/>
      </w:r>
      <w:r>
        <w:tab/>
        <w:t>Дружно песню запевайте, да гостей забавляйте!</w:t>
      </w:r>
    </w:p>
    <w:p w:rsidR="00130D0E" w:rsidRDefault="00130D0E" w:rsidP="00130D0E">
      <w:pPr>
        <w:jc w:val="both"/>
      </w:pPr>
    </w:p>
    <w:p w:rsidR="00130D0E" w:rsidRDefault="00130D0E" w:rsidP="00130D0E">
      <w:pPr>
        <w:jc w:val="center"/>
        <w:rPr>
          <w:b/>
        </w:rPr>
      </w:pPr>
      <w:r>
        <w:rPr>
          <w:b/>
        </w:rPr>
        <w:t xml:space="preserve">Исполняется  песня «Тимошка» , муз. Т. Морозовой </w:t>
      </w:r>
      <w:r w:rsidRPr="00DF6B9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30D0E" w:rsidRDefault="00130D0E" w:rsidP="00130D0E">
      <w:pPr>
        <w:jc w:val="both"/>
        <w:rPr>
          <w:b/>
        </w:rPr>
      </w:pPr>
    </w:p>
    <w:p w:rsidR="00130D0E" w:rsidRDefault="00130D0E" w:rsidP="00130D0E">
      <w:r>
        <w:t>2 Ведущий</w:t>
      </w:r>
      <w:r>
        <w:tab/>
      </w:r>
      <w:r>
        <w:tab/>
        <w:t>Как у наших у ворот</w:t>
      </w:r>
    </w:p>
    <w:p w:rsidR="00130D0E" w:rsidRDefault="00130D0E" w:rsidP="00130D0E">
      <w:r>
        <w:tab/>
      </w:r>
      <w:r>
        <w:tab/>
      </w:r>
      <w:r>
        <w:tab/>
        <w:t>Заплясал честной народ.</w:t>
      </w:r>
    </w:p>
    <w:p w:rsidR="00130D0E" w:rsidRDefault="00130D0E" w:rsidP="00130D0E">
      <w:r>
        <w:tab/>
      </w:r>
      <w:r>
        <w:tab/>
      </w:r>
      <w:r>
        <w:tab/>
        <w:t>Никому не устоять,</w:t>
      </w:r>
    </w:p>
    <w:p w:rsidR="00130D0E" w:rsidRDefault="00130D0E" w:rsidP="00130D0E">
      <w:r>
        <w:tab/>
      </w:r>
      <w:r>
        <w:tab/>
      </w:r>
      <w:r>
        <w:tab/>
        <w:t>Так давайте же плясать!</w:t>
      </w:r>
    </w:p>
    <w:p w:rsidR="00130D0E" w:rsidRDefault="00130D0E" w:rsidP="00130D0E"/>
    <w:p w:rsidR="00130D0E" w:rsidRDefault="00130D0E" w:rsidP="00130D0E">
      <w:pPr>
        <w:rPr>
          <w:b/>
        </w:rPr>
      </w:pPr>
      <w:r>
        <w:tab/>
      </w:r>
      <w:r>
        <w:tab/>
      </w:r>
      <w:r>
        <w:rPr>
          <w:b/>
        </w:rPr>
        <w:t>Исполняется танец «Веселая кадриль», муз. А. Темнова</w:t>
      </w:r>
    </w:p>
    <w:p w:rsidR="00130D0E" w:rsidRPr="00F6788C" w:rsidRDefault="00130D0E" w:rsidP="00130D0E">
      <w:pPr>
        <w:rPr>
          <w:b/>
          <w:sz w:val="36"/>
          <w:szCs w:val="36"/>
        </w:rPr>
      </w:pPr>
    </w:p>
    <w:p w:rsidR="00130D0E" w:rsidRDefault="00130D0E" w:rsidP="00130D0E">
      <w:r>
        <w:t>1 Ведущий</w:t>
      </w:r>
      <w:r>
        <w:tab/>
      </w:r>
      <w:r>
        <w:tab/>
        <w:t>Пели мы и танцевали,</w:t>
      </w:r>
    </w:p>
    <w:p w:rsidR="00130D0E" w:rsidRDefault="00130D0E" w:rsidP="00130D0E">
      <w:r>
        <w:tab/>
      </w:r>
      <w:r>
        <w:tab/>
      </w:r>
      <w:r>
        <w:tab/>
        <w:t>Веселились и играли.</w:t>
      </w:r>
    </w:p>
    <w:p w:rsidR="00130D0E" w:rsidRDefault="00130D0E" w:rsidP="00130D0E"/>
    <w:p w:rsidR="00130D0E" w:rsidRDefault="00130D0E" w:rsidP="00130D0E">
      <w:r>
        <w:t>2 Ведущий</w:t>
      </w:r>
      <w:r>
        <w:tab/>
      </w:r>
      <w:r>
        <w:tab/>
        <w:t>Танец – празднику венец,</w:t>
      </w:r>
    </w:p>
    <w:p w:rsidR="00130D0E" w:rsidRDefault="00130D0E" w:rsidP="00130D0E">
      <w:r>
        <w:tab/>
      </w:r>
      <w:r>
        <w:tab/>
      </w:r>
      <w:r>
        <w:tab/>
        <w:t>Тут и празднику…</w:t>
      </w:r>
    </w:p>
    <w:p w:rsidR="00130D0E" w:rsidRDefault="00130D0E" w:rsidP="00130D0E"/>
    <w:p w:rsidR="00130D0E" w:rsidRDefault="00130D0E" w:rsidP="00130D0E">
      <w:r>
        <w:t>Вместе</w:t>
      </w:r>
      <w:r>
        <w:tab/>
      </w:r>
      <w:r>
        <w:tab/>
        <w:t>Конец!</w:t>
      </w:r>
    </w:p>
    <w:p w:rsidR="00130D0E" w:rsidRDefault="00130D0E" w:rsidP="00130D0E"/>
    <w:p w:rsidR="00130D0E" w:rsidRDefault="00130D0E" w:rsidP="00130D0E">
      <w:r>
        <w:t>1 Ведущий</w:t>
      </w:r>
      <w:r>
        <w:tab/>
      </w:r>
      <w:r>
        <w:tab/>
        <w:t>Приглашаем в группу на чай с пирогами.</w:t>
      </w:r>
    </w:p>
    <w:p w:rsidR="00130D0E" w:rsidRDefault="00130D0E" w:rsidP="00130D0E"/>
    <w:p w:rsidR="00130D0E" w:rsidRDefault="00130D0E" w:rsidP="00130D0E">
      <w:r>
        <w:tab/>
      </w:r>
      <w:r>
        <w:tab/>
      </w:r>
      <w:r>
        <w:tab/>
        <w:t>Под музыку дети уходят из зала.</w:t>
      </w:r>
    </w:p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130D0E" w:rsidRDefault="00130D0E" w:rsidP="00130D0E"/>
    <w:p w:rsidR="0008658F" w:rsidRDefault="0008658F"/>
    <w:sectPr w:rsidR="0008658F" w:rsidSect="00130D0E">
      <w:headerReference w:type="even" r:id="rId11"/>
      <w:headerReference w:type="default" r:id="rId12"/>
      <w:pgSz w:w="11906" w:h="16838"/>
      <w:pgMar w:top="851" w:right="1274" w:bottom="851" w:left="1560" w:header="709" w:footer="709" w:gutter="0"/>
      <w:pgBorders w:offsetFrom="page">
        <w:top w:val="sun" w:sz="22" w:space="24" w:color="auto"/>
        <w:left w:val="sun" w:sz="22" w:space="24" w:color="auto"/>
        <w:bottom w:val="sun" w:sz="22" w:space="24" w:color="auto"/>
        <w:right w:val="sun" w:sz="2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81" w:rsidRDefault="00C01C81">
      <w:r>
        <w:separator/>
      </w:r>
    </w:p>
  </w:endnote>
  <w:endnote w:type="continuationSeparator" w:id="1">
    <w:p w:rsidR="00C01C81" w:rsidRDefault="00C0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81" w:rsidRDefault="00C01C81">
      <w:r>
        <w:separator/>
      </w:r>
    </w:p>
  </w:footnote>
  <w:footnote w:type="continuationSeparator" w:id="1">
    <w:p w:rsidR="00C01C81" w:rsidRDefault="00C0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5A" w:rsidRDefault="00C97B5A" w:rsidP="00C97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B5A" w:rsidRDefault="00C97B5A" w:rsidP="00C97B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5A" w:rsidRDefault="00C97B5A" w:rsidP="00C97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AD3">
      <w:rPr>
        <w:rStyle w:val="a5"/>
        <w:noProof/>
      </w:rPr>
      <w:t>3</w:t>
    </w:r>
    <w:r>
      <w:rPr>
        <w:rStyle w:val="a5"/>
      </w:rPr>
      <w:fldChar w:fldCharType="end"/>
    </w:r>
  </w:p>
  <w:p w:rsidR="00C97B5A" w:rsidRDefault="00C97B5A" w:rsidP="00C97B5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0E"/>
    <w:rsid w:val="0008658F"/>
    <w:rsid w:val="00130D0E"/>
    <w:rsid w:val="00406AD3"/>
    <w:rsid w:val="00C01C81"/>
    <w:rsid w:val="00C97B5A"/>
    <w:rsid w:val="00D6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D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30D0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0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ДОУ49</dc:creator>
  <cp:keywords/>
  <cp:lastModifiedBy>Настя</cp:lastModifiedBy>
  <cp:revision>2</cp:revision>
  <dcterms:created xsi:type="dcterms:W3CDTF">2012-06-12T08:52:00Z</dcterms:created>
  <dcterms:modified xsi:type="dcterms:W3CDTF">2012-06-12T08:52:00Z</dcterms:modified>
</cp:coreProperties>
</file>