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1" w:rsidRDefault="007573B6">
      <w:pPr>
        <w:rPr>
          <w:b/>
          <w:sz w:val="36"/>
          <w:szCs w:val="36"/>
        </w:rPr>
      </w:pPr>
      <w:r w:rsidRPr="007573B6">
        <w:rPr>
          <w:b/>
          <w:sz w:val="36"/>
          <w:szCs w:val="36"/>
        </w:rPr>
        <w:t xml:space="preserve">Консультации для родителей по конструированию в </w:t>
      </w:r>
      <w:proofErr w:type="spellStart"/>
      <w:r w:rsidRPr="007573B6">
        <w:rPr>
          <w:b/>
          <w:sz w:val="36"/>
          <w:szCs w:val="36"/>
        </w:rPr>
        <w:t>доу</w:t>
      </w:r>
      <w:proofErr w:type="spellEnd"/>
      <w:r>
        <w:rPr>
          <w:b/>
          <w:sz w:val="36"/>
          <w:szCs w:val="36"/>
        </w:rPr>
        <w:t>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правила</w:t>
      </w:r>
      <w:r>
        <w:rPr>
          <w:rFonts w:ascii="Arial" w:hAnsi="Arial" w:cs="Arial"/>
          <w:color w:val="000000"/>
          <w:sz w:val="23"/>
          <w:szCs w:val="23"/>
        </w:rPr>
        <w:t>, которых родители должны придерживаться.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ними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простого к сложному.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Вывод.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Игры со строительным материалом и различными конструкторами помогут вашему ребенку развивать: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мелкую моторику;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воображение;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творческие способности;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узнать много нового;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совершенствовать элементарные технические умения;</w:t>
      </w:r>
    </w:p>
    <w:p w:rsidR="007573B6" w:rsidRDefault="007573B6" w:rsidP="007573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активизировать словарь.</w:t>
      </w:r>
    </w:p>
    <w:p w:rsidR="007573B6" w:rsidRPr="007573B6" w:rsidRDefault="007573B6">
      <w:pPr>
        <w:rPr>
          <w:b/>
          <w:sz w:val="36"/>
          <w:szCs w:val="36"/>
        </w:rPr>
      </w:pPr>
      <w:bookmarkStart w:id="0" w:name="_GoBack"/>
      <w:bookmarkEnd w:id="0"/>
    </w:p>
    <w:sectPr w:rsidR="007573B6" w:rsidRPr="0075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6"/>
    <w:rsid w:val="007573B6"/>
    <w:rsid w:val="008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3B6"/>
  </w:style>
  <w:style w:type="character" w:styleId="a4">
    <w:name w:val="Strong"/>
    <w:basedOn w:val="a0"/>
    <w:uiPriority w:val="22"/>
    <w:qFormat/>
    <w:rsid w:val="00757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3B6"/>
  </w:style>
  <w:style w:type="character" w:styleId="a4">
    <w:name w:val="Strong"/>
    <w:basedOn w:val="a0"/>
    <w:uiPriority w:val="22"/>
    <w:qFormat/>
    <w:rsid w:val="00757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2015-01-21T18:49:00Z</dcterms:created>
  <dcterms:modified xsi:type="dcterms:W3CDTF">2015-01-21T18:52:00Z</dcterms:modified>
</cp:coreProperties>
</file>