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71"/>
      </w:tblGrid>
      <w:tr w:rsidR="006267B5" w:rsidRPr="00D825E9">
        <w:tc>
          <w:tcPr>
            <w:tcW w:w="10296" w:type="dxa"/>
          </w:tcPr>
          <w:p w:rsidR="006267B5" w:rsidRPr="00D825E9" w:rsidRDefault="00244F2B" w:rsidP="00D825E9">
            <w:pPr>
              <w:pStyle w:val="a3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Мастер класс для родителей </w:t>
            </w:r>
            <w:r w:rsidR="006267B5" w:rsidRPr="00D825E9">
              <w:rPr>
                <w:b/>
                <w:sz w:val="48"/>
                <w:szCs w:val="48"/>
              </w:rPr>
              <w:t>«Развитие мелкой моторики</w:t>
            </w:r>
          </w:p>
          <w:p w:rsidR="006267B5" w:rsidRPr="00D825E9" w:rsidRDefault="006267B5" w:rsidP="00D825E9">
            <w:pPr>
              <w:pStyle w:val="a3"/>
              <w:jc w:val="center"/>
              <w:rPr>
                <w:sz w:val="140"/>
                <w:szCs w:val="140"/>
              </w:rPr>
            </w:pPr>
            <w:r w:rsidRPr="00D825E9">
              <w:rPr>
                <w:b/>
                <w:sz w:val="48"/>
                <w:szCs w:val="48"/>
              </w:rPr>
              <w:t xml:space="preserve"> пальцев рук»</w:t>
            </w:r>
          </w:p>
        </w:tc>
      </w:tr>
      <w:tr w:rsidR="006267B5" w:rsidRPr="00D825E9">
        <w:tc>
          <w:tcPr>
            <w:tcW w:w="0" w:type="auto"/>
            <w:vAlign w:val="bottom"/>
          </w:tcPr>
          <w:p w:rsidR="006267B5" w:rsidRPr="00D825E9" w:rsidRDefault="006267B5" w:rsidP="00457B8D">
            <w:pPr>
              <w:pStyle w:val="a5"/>
              <w:jc w:val="right"/>
            </w:pPr>
            <w:r w:rsidRPr="00D825E9">
              <w:rPr>
                <w:b/>
                <w:sz w:val="28"/>
                <w:szCs w:val="28"/>
              </w:rPr>
              <w:t xml:space="preserve">Подготовил учитель-логопед  </w:t>
            </w:r>
            <w:proofErr w:type="spellStart"/>
            <w:r w:rsidRPr="00D825E9">
              <w:rPr>
                <w:b/>
                <w:sz w:val="28"/>
                <w:szCs w:val="28"/>
              </w:rPr>
              <w:t>Клементьева</w:t>
            </w:r>
            <w:proofErr w:type="spellEnd"/>
            <w:r w:rsidRPr="00D825E9">
              <w:rPr>
                <w:b/>
                <w:sz w:val="28"/>
                <w:szCs w:val="28"/>
              </w:rPr>
              <w:t xml:space="preserve"> Галина Николаевна </w:t>
            </w:r>
          </w:p>
        </w:tc>
      </w:tr>
      <w:tr w:rsidR="006267B5" w:rsidRPr="00D825E9">
        <w:trPr>
          <w:trHeight w:val="1152"/>
        </w:trPr>
        <w:tc>
          <w:tcPr>
            <w:tcW w:w="0" w:type="auto"/>
            <w:vAlign w:val="bottom"/>
          </w:tcPr>
          <w:p w:rsidR="006267B5" w:rsidRPr="00D825E9" w:rsidRDefault="006267B5" w:rsidP="00457B8D">
            <w:pPr>
              <w:jc w:val="center"/>
              <w:rPr>
                <w:color w:val="000000"/>
                <w:sz w:val="24"/>
                <w:szCs w:val="24"/>
              </w:rPr>
            </w:pPr>
            <w:r w:rsidRPr="00D825E9">
              <w:rPr>
                <w:b/>
                <w:color w:val="000000"/>
                <w:sz w:val="24"/>
                <w:szCs w:val="24"/>
              </w:rPr>
              <w:t xml:space="preserve">Муниципальное бюджетное образовательное учреждение муниципального образования г. </w:t>
            </w:r>
            <w:proofErr w:type="spellStart"/>
            <w:r w:rsidRPr="00D825E9">
              <w:rPr>
                <w:b/>
                <w:color w:val="000000"/>
                <w:sz w:val="24"/>
                <w:szCs w:val="24"/>
              </w:rPr>
              <w:t>Нягань</w:t>
            </w:r>
            <w:proofErr w:type="spellEnd"/>
            <w:r w:rsidRPr="00D825E9">
              <w:rPr>
                <w:b/>
                <w:color w:val="000000"/>
                <w:sz w:val="24"/>
                <w:szCs w:val="24"/>
              </w:rPr>
              <w:t xml:space="preserve"> «Средняя общеобразовательная школа №2»</w:t>
            </w:r>
          </w:p>
        </w:tc>
      </w:tr>
    </w:tbl>
    <w:p w:rsidR="006267B5" w:rsidRDefault="00F905D8">
      <w:r>
        <w:rPr>
          <w:noProof/>
          <w:lang w:eastAsia="ru-RU"/>
        </w:rPr>
        <w:pict>
          <v:rect id="Прямоугольник 52" o:spid="_x0000_s1026" style="position:absolute;margin-left:0;margin-top:0;width:595.3pt;height:841.9pt;z-index:-1;visibility:visible;mso-position-horizontal:center;mso-position-horizontal-relative:page;mso-position-vertical:center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6" o:title="" recolor="t" rotate="t" type="frame"/>
            <v:imagedata recolortarget="#3f3f3f"/>
            <w10:wrap anchorx="page" anchory="page"/>
          </v:rect>
        </w:pict>
      </w:r>
      <w:r>
        <w:rPr>
          <w:noProof/>
          <w:lang w:eastAsia="ru-RU"/>
        </w:rPr>
        <w:pict>
          <v:rect id="Прямоугольник 54" o:spid="_x0000_s1027" style="position:absolute;margin-left:0;margin-top:0;width:467.75pt;height:182.1pt;z-index:1;visibility:visible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" stroked="f" strokeweight="2pt">
            <w10:wrap anchorx="page" anchory="page"/>
          </v:rect>
        </w:pict>
      </w:r>
      <w:r>
        <w:rPr>
          <w:noProof/>
          <w:lang w:eastAsia="ru-RU"/>
        </w:rPr>
        <w:pict>
          <v:rect id="Прямоугольник 55" o:spid="_x0000_s1028" style="position:absolute;margin-left:0;margin-top:0;width:467.75pt;height:2.85pt;z-index:2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" stroked="f" strokeweight="2pt">
            <w10:wrap anchorx="margin" anchory="margin"/>
          </v:rect>
        </w:pict>
      </w:r>
      <w:r w:rsidR="006267B5">
        <w:br w:type="page"/>
      </w:r>
    </w:p>
    <w:p w:rsidR="006267B5" w:rsidRPr="00540113" w:rsidRDefault="006267B5" w:rsidP="00457B8D">
      <w:pPr>
        <w:tabs>
          <w:tab w:val="center" w:pos="4677"/>
        </w:tabs>
        <w:rPr>
          <w:rFonts w:ascii="Times New Roman" w:hAnsi="Times New Roman"/>
          <w:b/>
          <w:sz w:val="44"/>
          <w:szCs w:val="44"/>
          <w:u w:val="single"/>
        </w:rPr>
      </w:pPr>
      <w:r w:rsidRPr="00540113">
        <w:rPr>
          <w:rFonts w:ascii="Times New Roman" w:hAnsi="Times New Roman"/>
          <w:b/>
          <w:sz w:val="44"/>
          <w:szCs w:val="44"/>
          <w:u w:val="single"/>
        </w:rPr>
        <w:tab/>
        <w:t>Мастер – класс для родителей дошкольников</w:t>
      </w:r>
    </w:p>
    <w:p w:rsidR="006267B5" w:rsidRPr="00F004E8" w:rsidRDefault="006267B5" w:rsidP="00F004E8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b/>
          <w:sz w:val="28"/>
          <w:szCs w:val="28"/>
          <w:u w:val="single"/>
        </w:rPr>
        <w:t xml:space="preserve">Цель: </w:t>
      </w:r>
      <w:r w:rsidRPr="00F004E8">
        <w:rPr>
          <w:rFonts w:ascii="Times New Roman" w:hAnsi="Times New Roman"/>
          <w:sz w:val="28"/>
          <w:szCs w:val="28"/>
        </w:rPr>
        <w:t>познакомить родителей с опытом работы учителя – логопеда по формированию звукопроизношения детей, развитию мелкой моторики пальцев рук.</w:t>
      </w:r>
    </w:p>
    <w:p w:rsidR="006267B5" w:rsidRPr="00F004E8" w:rsidRDefault="006267B5" w:rsidP="00F004E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7"/>
          <w:w w:val="110"/>
          <w:sz w:val="28"/>
          <w:szCs w:val="28"/>
        </w:rPr>
      </w:pPr>
      <w:r w:rsidRPr="00F004E8">
        <w:rPr>
          <w:rFonts w:ascii="Times New Roman" w:hAnsi="Times New Roman"/>
          <w:b/>
          <w:sz w:val="28"/>
          <w:szCs w:val="28"/>
          <w:u w:val="single"/>
        </w:rPr>
        <w:t>Задачи:</w:t>
      </w:r>
      <w:r w:rsidRPr="00F004E8">
        <w:rPr>
          <w:rFonts w:ascii="Times New Roman" w:hAnsi="Times New Roman"/>
          <w:b/>
          <w:sz w:val="28"/>
          <w:szCs w:val="28"/>
        </w:rPr>
        <w:t xml:space="preserve"> </w:t>
      </w:r>
    </w:p>
    <w:p w:rsidR="006267B5" w:rsidRPr="00457B8D" w:rsidRDefault="006267B5" w:rsidP="00F004E8">
      <w:pPr>
        <w:numPr>
          <w:ilvl w:val="0"/>
          <w:numId w:val="1"/>
        </w:numPr>
        <w:shd w:val="clear" w:color="auto" w:fill="FFFFFF"/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457B8D">
        <w:rPr>
          <w:rFonts w:ascii="Times New Roman" w:hAnsi="Times New Roman"/>
          <w:color w:val="000000"/>
          <w:spacing w:val="-7"/>
          <w:w w:val="110"/>
          <w:sz w:val="28"/>
          <w:szCs w:val="28"/>
        </w:rPr>
        <w:t>Познакомить родителей с игровыми приемами, исполь</w:t>
      </w:r>
      <w:r w:rsidRPr="00457B8D">
        <w:rPr>
          <w:rFonts w:ascii="Times New Roman" w:hAnsi="Times New Roman"/>
          <w:color w:val="000000"/>
          <w:spacing w:val="-5"/>
          <w:w w:val="110"/>
          <w:sz w:val="28"/>
          <w:szCs w:val="28"/>
        </w:rPr>
        <w:t>зуемых в работе коррекции речи с детьми</w:t>
      </w:r>
      <w:r w:rsidRPr="00F004E8">
        <w:rPr>
          <w:rFonts w:ascii="Times New Roman" w:hAnsi="Times New Roman"/>
          <w:color w:val="000000"/>
          <w:spacing w:val="-5"/>
          <w:w w:val="110"/>
          <w:sz w:val="28"/>
          <w:szCs w:val="28"/>
        </w:rPr>
        <w:t xml:space="preserve"> и развития мелкой моторики рук.</w:t>
      </w:r>
    </w:p>
    <w:p w:rsidR="006267B5" w:rsidRPr="00457B8D" w:rsidRDefault="006267B5" w:rsidP="00F004E8">
      <w:pPr>
        <w:numPr>
          <w:ilvl w:val="0"/>
          <w:numId w:val="1"/>
        </w:numPr>
        <w:shd w:val="clear" w:color="auto" w:fill="FFFFFF"/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457B8D">
        <w:rPr>
          <w:rFonts w:ascii="Times New Roman" w:hAnsi="Times New Roman"/>
          <w:color w:val="000000"/>
          <w:spacing w:val="-6"/>
          <w:w w:val="110"/>
          <w:sz w:val="28"/>
          <w:szCs w:val="28"/>
        </w:rPr>
        <w:t xml:space="preserve">Вовлечь родителей в </w:t>
      </w:r>
      <w:r w:rsidRPr="00F004E8">
        <w:rPr>
          <w:rFonts w:ascii="Times New Roman" w:hAnsi="Times New Roman"/>
          <w:color w:val="000000"/>
          <w:spacing w:val="-11"/>
          <w:w w:val="110"/>
          <w:sz w:val="28"/>
          <w:szCs w:val="28"/>
        </w:rPr>
        <w:t>работу</w:t>
      </w:r>
      <w:r w:rsidRPr="00457B8D">
        <w:rPr>
          <w:rFonts w:ascii="Times New Roman" w:hAnsi="Times New Roman"/>
          <w:color w:val="000000"/>
          <w:spacing w:val="-11"/>
          <w:w w:val="110"/>
          <w:sz w:val="28"/>
          <w:szCs w:val="28"/>
        </w:rPr>
        <w:t xml:space="preserve"> по устранению рече</w:t>
      </w:r>
      <w:r w:rsidRPr="00457B8D">
        <w:rPr>
          <w:rFonts w:ascii="Times New Roman" w:hAnsi="Times New Roman"/>
          <w:color w:val="000000"/>
          <w:spacing w:val="-7"/>
          <w:w w:val="110"/>
          <w:sz w:val="28"/>
          <w:szCs w:val="28"/>
        </w:rPr>
        <w:t>вых нарушений у детей.</w:t>
      </w:r>
      <w:r w:rsidRPr="00457B8D">
        <w:rPr>
          <w:rFonts w:ascii="Times New Roman" w:hAnsi="Times New Roman"/>
          <w:color w:val="000000"/>
          <w:spacing w:val="-5"/>
          <w:w w:val="110"/>
          <w:sz w:val="28"/>
          <w:szCs w:val="28"/>
        </w:rPr>
        <w:t xml:space="preserve"> </w:t>
      </w:r>
    </w:p>
    <w:p w:rsidR="006267B5" w:rsidRPr="00457B8D" w:rsidRDefault="006267B5" w:rsidP="00F004E8">
      <w:pPr>
        <w:numPr>
          <w:ilvl w:val="0"/>
          <w:numId w:val="1"/>
        </w:numPr>
        <w:shd w:val="clear" w:color="auto" w:fill="FFFFFF"/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color w:val="000000"/>
          <w:spacing w:val="-5"/>
          <w:w w:val="110"/>
          <w:sz w:val="28"/>
          <w:szCs w:val="28"/>
        </w:rPr>
        <w:t>Способствовать формированию</w:t>
      </w:r>
      <w:r w:rsidRPr="00457B8D">
        <w:rPr>
          <w:rFonts w:ascii="Times New Roman" w:hAnsi="Times New Roman"/>
          <w:color w:val="000000"/>
          <w:spacing w:val="-5"/>
          <w:w w:val="110"/>
          <w:sz w:val="28"/>
          <w:szCs w:val="28"/>
        </w:rPr>
        <w:t xml:space="preserve"> эмоциональ</w:t>
      </w:r>
      <w:r w:rsidRPr="00F004E8">
        <w:rPr>
          <w:rFonts w:ascii="Times New Roman" w:hAnsi="Times New Roman"/>
          <w:color w:val="000000"/>
          <w:w w:val="110"/>
          <w:sz w:val="28"/>
          <w:szCs w:val="28"/>
        </w:rPr>
        <w:t>ного</w:t>
      </w:r>
      <w:r w:rsidRPr="00457B8D">
        <w:rPr>
          <w:rFonts w:ascii="Times New Roman" w:hAnsi="Times New Roman"/>
          <w:color w:val="000000"/>
          <w:w w:val="110"/>
          <w:sz w:val="28"/>
          <w:szCs w:val="28"/>
        </w:rPr>
        <w:t xml:space="preserve"> контакт</w:t>
      </w:r>
      <w:r w:rsidRPr="00F004E8">
        <w:rPr>
          <w:rFonts w:ascii="Times New Roman" w:hAnsi="Times New Roman"/>
          <w:color w:val="000000"/>
          <w:w w:val="110"/>
          <w:sz w:val="28"/>
          <w:szCs w:val="28"/>
        </w:rPr>
        <w:t>а</w:t>
      </w:r>
      <w:r w:rsidRPr="00457B8D">
        <w:rPr>
          <w:rFonts w:ascii="Times New Roman" w:hAnsi="Times New Roman"/>
          <w:color w:val="000000"/>
          <w:w w:val="110"/>
          <w:sz w:val="28"/>
          <w:szCs w:val="28"/>
        </w:rPr>
        <w:t xml:space="preserve"> родителей с </w:t>
      </w:r>
      <w:r w:rsidRPr="00457B8D">
        <w:rPr>
          <w:rFonts w:ascii="Times New Roman" w:hAnsi="Times New Roman"/>
          <w:color w:val="000000"/>
          <w:spacing w:val="-7"/>
          <w:w w:val="110"/>
          <w:sz w:val="28"/>
          <w:szCs w:val="28"/>
        </w:rPr>
        <w:t>детьми.</w:t>
      </w:r>
    </w:p>
    <w:p w:rsidR="006267B5" w:rsidRPr="00F004E8" w:rsidRDefault="006267B5" w:rsidP="00F004E8">
      <w:pPr>
        <w:spacing w:after="0"/>
        <w:rPr>
          <w:rFonts w:ascii="Times New Roman" w:hAnsi="Times New Roman"/>
          <w:b/>
          <w:sz w:val="28"/>
          <w:szCs w:val="28"/>
        </w:rPr>
      </w:pPr>
      <w:r w:rsidRPr="00457B8D">
        <w:rPr>
          <w:rFonts w:ascii="Times New Roman" w:hAnsi="Times New Roman"/>
          <w:b/>
          <w:sz w:val="28"/>
          <w:szCs w:val="28"/>
        </w:rPr>
        <w:t>Оборудование:</w:t>
      </w:r>
      <w:r w:rsidRPr="00F004E8">
        <w:rPr>
          <w:rFonts w:ascii="Times New Roman" w:hAnsi="Times New Roman"/>
          <w:b/>
          <w:sz w:val="28"/>
          <w:szCs w:val="28"/>
        </w:rPr>
        <w:t xml:space="preserve"> </w:t>
      </w:r>
    </w:p>
    <w:p w:rsidR="006267B5" w:rsidRPr="00F004E8" w:rsidRDefault="006267B5" w:rsidP="00F004E8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Мультимедийное оборудование.</w:t>
      </w:r>
    </w:p>
    <w:p w:rsidR="006267B5" w:rsidRPr="00F004E8" w:rsidRDefault="006267B5" w:rsidP="00F004E8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Пособия для развития пальцев рук: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«Подсолнух»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«Карусель мыльных пузырьков»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«Сказка «Колобок»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«Волшебные шарики»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«Налетели тучки»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«Учимся писать цифры»</w:t>
      </w:r>
    </w:p>
    <w:p w:rsidR="006267B5" w:rsidRPr="00F004E8" w:rsidRDefault="006267B5" w:rsidP="00F004E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F004E8">
        <w:rPr>
          <w:rFonts w:ascii="Times New Roman" w:hAnsi="Times New Roman"/>
          <w:sz w:val="28"/>
          <w:szCs w:val="28"/>
        </w:rPr>
        <w:t>- «Сказка «Откуда приходит дождик»</w:t>
      </w:r>
    </w:p>
    <w:p w:rsidR="006267B5" w:rsidRPr="00457B8D" w:rsidRDefault="006267B5" w:rsidP="00F004E8">
      <w:pPr>
        <w:shd w:val="clear" w:color="auto" w:fill="FFFFFF"/>
        <w:spacing w:after="0"/>
        <w:ind w:right="24"/>
        <w:jc w:val="both"/>
        <w:rPr>
          <w:rFonts w:ascii="Times New Roman" w:hAnsi="Times New Roman"/>
          <w:color w:val="000000"/>
          <w:spacing w:val="-2"/>
          <w:w w:val="110"/>
          <w:sz w:val="28"/>
          <w:szCs w:val="28"/>
        </w:rPr>
      </w:pPr>
    </w:p>
    <w:p w:rsidR="006267B5" w:rsidRPr="00457B8D" w:rsidRDefault="006267B5" w:rsidP="00F004E8">
      <w:pPr>
        <w:shd w:val="clear" w:color="auto" w:fill="FFFFFF"/>
        <w:spacing w:after="0"/>
        <w:ind w:right="24"/>
        <w:jc w:val="both"/>
        <w:rPr>
          <w:rFonts w:ascii="Times New Roman" w:hAnsi="Times New Roman"/>
          <w:b/>
          <w:color w:val="000000"/>
          <w:spacing w:val="-2"/>
          <w:w w:val="110"/>
          <w:sz w:val="28"/>
          <w:szCs w:val="28"/>
        </w:rPr>
      </w:pPr>
      <w:r w:rsidRPr="00457B8D">
        <w:rPr>
          <w:rFonts w:ascii="Times New Roman" w:hAnsi="Times New Roman"/>
          <w:b/>
          <w:color w:val="000000"/>
          <w:spacing w:val="-2"/>
          <w:w w:val="110"/>
          <w:sz w:val="28"/>
          <w:szCs w:val="28"/>
        </w:rPr>
        <w:t>Повестка:</w:t>
      </w:r>
    </w:p>
    <w:p w:rsidR="006267B5" w:rsidRPr="00457B8D" w:rsidRDefault="006267B5" w:rsidP="00F004E8">
      <w:pPr>
        <w:numPr>
          <w:ilvl w:val="0"/>
          <w:numId w:val="4"/>
        </w:numPr>
        <w:shd w:val="clear" w:color="auto" w:fill="FFFFFF"/>
        <w:spacing w:after="0"/>
        <w:ind w:right="24"/>
        <w:jc w:val="both"/>
        <w:rPr>
          <w:rFonts w:ascii="Times New Roman" w:hAnsi="Times New Roman"/>
          <w:color w:val="000000"/>
          <w:spacing w:val="-2"/>
          <w:w w:val="110"/>
          <w:sz w:val="28"/>
          <w:szCs w:val="28"/>
        </w:rPr>
      </w:pPr>
      <w:r w:rsidRPr="00457B8D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>Приветствие родителей и вступительное слово учителя – логопеда.</w:t>
      </w:r>
    </w:p>
    <w:p w:rsidR="006267B5" w:rsidRPr="00457B8D" w:rsidRDefault="006267B5" w:rsidP="00F004E8">
      <w:pPr>
        <w:numPr>
          <w:ilvl w:val="0"/>
          <w:numId w:val="4"/>
        </w:numPr>
        <w:shd w:val="clear" w:color="auto" w:fill="FFFFFF"/>
        <w:spacing w:after="0"/>
        <w:ind w:right="24"/>
        <w:jc w:val="both"/>
        <w:rPr>
          <w:rFonts w:ascii="Times New Roman" w:hAnsi="Times New Roman"/>
          <w:color w:val="000000"/>
          <w:spacing w:val="-2"/>
          <w:w w:val="110"/>
          <w:sz w:val="28"/>
          <w:szCs w:val="28"/>
        </w:rPr>
      </w:pPr>
      <w:r w:rsidRPr="00457B8D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>Проведение игр с родителями</w:t>
      </w:r>
      <w:r w:rsidRPr="00F004E8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 xml:space="preserve"> </w:t>
      </w:r>
      <w:r w:rsidRPr="00457B8D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>на разв</w:t>
      </w:r>
      <w:r w:rsidRPr="00F004E8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>итие мелкой моторики пальцев рук, с использованием пособий.</w:t>
      </w:r>
      <w:r w:rsidRPr="00457B8D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 xml:space="preserve"> </w:t>
      </w:r>
    </w:p>
    <w:p w:rsidR="006267B5" w:rsidRPr="00457B8D" w:rsidRDefault="006267B5" w:rsidP="00F004E8">
      <w:pPr>
        <w:numPr>
          <w:ilvl w:val="0"/>
          <w:numId w:val="4"/>
        </w:numPr>
        <w:shd w:val="clear" w:color="auto" w:fill="FFFFFF"/>
        <w:spacing w:after="0"/>
        <w:ind w:right="24"/>
        <w:jc w:val="both"/>
        <w:rPr>
          <w:rFonts w:ascii="Times New Roman" w:hAnsi="Times New Roman"/>
          <w:color w:val="000000"/>
          <w:spacing w:val="-2"/>
          <w:w w:val="110"/>
          <w:sz w:val="28"/>
          <w:szCs w:val="28"/>
        </w:rPr>
      </w:pPr>
      <w:r w:rsidRPr="00457B8D">
        <w:rPr>
          <w:rFonts w:ascii="Times New Roman" w:hAnsi="Times New Roman"/>
          <w:color w:val="000000"/>
          <w:spacing w:val="-2"/>
          <w:w w:val="110"/>
          <w:sz w:val="28"/>
          <w:szCs w:val="28"/>
        </w:rPr>
        <w:t>Подведение итогов.</w:t>
      </w:r>
    </w:p>
    <w:p w:rsidR="006267B5" w:rsidRPr="00457B8D" w:rsidRDefault="006267B5" w:rsidP="00457B8D">
      <w:pPr>
        <w:shd w:val="clear" w:color="auto" w:fill="FFFFFF"/>
        <w:spacing w:after="0" w:line="240" w:lineRule="auto"/>
        <w:ind w:left="720" w:right="24"/>
        <w:jc w:val="both"/>
        <w:rPr>
          <w:rFonts w:ascii="Times New Roman" w:hAnsi="Times New Roman"/>
          <w:color w:val="000000"/>
          <w:spacing w:val="-2"/>
          <w:w w:val="110"/>
          <w:sz w:val="24"/>
          <w:szCs w:val="24"/>
        </w:rPr>
      </w:pPr>
    </w:p>
    <w:p w:rsidR="006267B5" w:rsidRDefault="006267B5" w:rsidP="00065B1A">
      <w:pPr>
        <w:shd w:val="clear" w:color="auto" w:fill="FFFFFF"/>
        <w:spacing w:after="0" w:line="240" w:lineRule="auto"/>
        <w:ind w:left="720" w:right="24"/>
        <w:jc w:val="center"/>
        <w:rPr>
          <w:rFonts w:ascii="Times New Roman" w:hAnsi="Times New Roman"/>
          <w:b/>
          <w:color w:val="000000"/>
          <w:spacing w:val="-2"/>
          <w:w w:val="110"/>
          <w:sz w:val="28"/>
          <w:szCs w:val="28"/>
        </w:rPr>
      </w:pPr>
      <w:r w:rsidRPr="00457B8D">
        <w:rPr>
          <w:rFonts w:ascii="Times New Roman" w:hAnsi="Times New Roman"/>
          <w:b/>
          <w:color w:val="000000"/>
          <w:spacing w:val="-2"/>
          <w:w w:val="110"/>
          <w:sz w:val="28"/>
          <w:szCs w:val="28"/>
        </w:rPr>
        <w:t>Ход мастер-класса</w:t>
      </w:r>
    </w:p>
    <w:p w:rsidR="006267B5" w:rsidRPr="00457B8D" w:rsidRDefault="006267B5" w:rsidP="00065B1A">
      <w:pPr>
        <w:shd w:val="clear" w:color="auto" w:fill="FFFFFF"/>
        <w:spacing w:after="0" w:line="240" w:lineRule="auto"/>
        <w:ind w:left="720" w:right="24"/>
        <w:jc w:val="center"/>
        <w:rPr>
          <w:rFonts w:ascii="Times New Roman" w:hAnsi="Times New Roman"/>
          <w:b/>
          <w:color w:val="000000"/>
          <w:spacing w:val="-2"/>
          <w:w w:val="110"/>
          <w:sz w:val="28"/>
          <w:szCs w:val="28"/>
        </w:rPr>
      </w:pPr>
    </w:p>
    <w:p w:rsidR="006267B5" w:rsidRPr="00F004E8" w:rsidRDefault="006267B5" w:rsidP="00F004E8">
      <w:pPr>
        <w:pStyle w:val="a9"/>
        <w:numPr>
          <w:ilvl w:val="0"/>
          <w:numId w:val="7"/>
        </w:numPr>
        <w:rPr>
          <w:rFonts w:ascii="Times New Roman" w:hAnsi="Times New Roman"/>
          <w:b/>
          <w:sz w:val="28"/>
          <w:szCs w:val="28"/>
          <w:u w:val="single"/>
        </w:rPr>
      </w:pPr>
      <w:r w:rsidRPr="00F004E8">
        <w:rPr>
          <w:rFonts w:ascii="Times New Roman" w:hAnsi="Times New Roman"/>
          <w:b/>
          <w:sz w:val="28"/>
          <w:szCs w:val="28"/>
          <w:u w:val="single"/>
        </w:rPr>
        <w:t>Вступительное слово учителя – логопеда.</w:t>
      </w:r>
    </w:p>
    <w:p w:rsidR="006267B5" w:rsidRPr="00FC7DAE" w:rsidRDefault="006267B5" w:rsidP="00FC7DAE">
      <w:pPr>
        <w:spacing w:after="0"/>
        <w:ind w:firstLine="360"/>
        <w:rPr>
          <w:b/>
          <w:sz w:val="28"/>
          <w:szCs w:val="28"/>
          <w:u w:val="single"/>
        </w:rPr>
      </w:pPr>
      <w:r w:rsidRPr="00FC7DAE">
        <w:rPr>
          <w:rFonts w:ascii="Times New Roman" w:hAnsi="Times New Roman"/>
          <w:sz w:val="28"/>
          <w:szCs w:val="28"/>
          <w:lang w:eastAsia="ru-RU"/>
        </w:rPr>
        <w:t xml:space="preserve">Исследованиями разных стран установлено, а практикой подтверждено, что уровень развития речи детей находится в прямой зависимости от степени </w:t>
      </w:r>
      <w:proofErr w:type="spellStart"/>
      <w:r w:rsidRPr="00FC7DAE">
        <w:rPr>
          <w:rFonts w:ascii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FC7DAE">
        <w:rPr>
          <w:rFonts w:ascii="Times New Roman" w:hAnsi="Times New Roman"/>
          <w:sz w:val="28"/>
          <w:szCs w:val="28"/>
          <w:lang w:eastAsia="ru-RU"/>
        </w:rPr>
        <w:t xml:space="preserve"> тонких движений пальцев рук.</w:t>
      </w:r>
    </w:p>
    <w:p w:rsidR="006267B5" w:rsidRPr="00F004E8" w:rsidRDefault="006267B5" w:rsidP="00FC7DA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Как правило, если движения пальцев развиты в соответствии с возрастом, то и речевое развитие ребенка в пределах возрастной нормы. 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подготовки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 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t>Учитывая, необходимость работы над развитием мелкой моторики мною было изготовлено методическое пособие из бросового материала, который я  назвала «Коробок воздушных пузырьков». В нем собраны пособия, изготовленные из упаковочной пленки с воздушными пузырьками. Это доступный материал, интересен и прост в использовании. Из данной плёнки можно выполнить различные</w:t>
      </w:r>
      <w:r>
        <w:rPr>
          <w:rFonts w:ascii="Times New Roman" w:hAnsi="Times New Roman"/>
          <w:sz w:val="28"/>
          <w:szCs w:val="28"/>
          <w:lang w:eastAsia="ru-RU"/>
        </w:rPr>
        <w:t xml:space="preserve"> трафареты, шаблоны, имитирующие</w:t>
      </w:r>
      <w:r w:rsidRPr="00F004E8">
        <w:rPr>
          <w:rFonts w:ascii="Times New Roman" w:hAnsi="Times New Roman"/>
          <w:sz w:val="28"/>
          <w:szCs w:val="28"/>
          <w:lang w:eastAsia="ru-RU"/>
        </w:rPr>
        <w:t xml:space="preserve"> заданный предмет. 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t xml:space="preserve">Для развития интереса к занятиям можно сочинить к пособию сказки, приключения, загадывать загадки, произносить </w:t>
      </w:r>
      <w:proofErr w:type="spellStart"/>
      <w:r w:rsidRPr="00F004E8">
        <w:rPr>
          <w:rFonts w:ascii="Times New Roman" w:hAnsi="Times New Roman"/>
          <w:sz w:val="28"/>
          <w:szCs w:val="28"/>
          <w:lang w:eastAsia="ru-RU"/>
        </w:rPr>
        <w:t>чистоговорки</w:t>
      </w:r>
      <w:proofErr w:type="spellEnd"/>
      <w:r w:rsidRPr="00F004E8">
        <w:rPr>
          <w:rFonts w:ascii="Times New Roman" w:hAnsi="Times New Roman"/>
          <w:sz w:val="28"/>
          <w:szCs w:val="28"/>
          <w:lang w:eastAsia="ru-RU"/>
        </w:rPr>
        <w:t>.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t>Дети с удовольствием выполняют задания, надавливая пальцами на пузырьки. В</w:t>
      </w:r>
      <w:r>
        <w:rPr>
          <w:rFonts w:ascii="Times New Roman" w:hAnsi="Times New Roman"/>
          <w:sz w:val="28"/>
          <w:szCs w:val="28"/>
          <w:lang w:eastAsia="ru-RU"/>
        </w:rPr>
        <w:t xml:space="preserve">ыполняя эти действия, работаем </w:t>
      </w:r>
      <w:r w:rsidRPr="00F004E8">
        <w:rPr>
          <w:rFonts w:ascii="Times New Roman" w:hAnsi="Times New Roman"/>
          <w:sz w:val="28"/>
          <w:szCs w:val="28"/>
          <w:lang w:eastAsia="ru-RU"/>
        </w:rPr>
        <w:t>не только над  развитием мелкой моторики, но и решаем другие логопедические задачи. Играя с воздушными пузырьками, (надавливать на них пальцами) одновременно можно включать задания на развитие лексико-грамматических форм, счет предметов, выполнение артикуляторной гимнастики, автоматизацию и дифференциацию звуков, развитие речи. Очень хорошо отрабатывается ритм. Надавливая на пузырьки, обратите внимание, чтобы ритм соответствовал смыслу произносимых стихов.</w:t>
      </w:r>
      <w:r w:rsidRPr="00FC7DAE">
        <w:rPr>
          <w:rFonts w:ascii="Times New Roman" w:hAnsi="Times New Roman"/>
          <w:sz w:val="28"/>
          <w:szCs w:val="28"/>
          <w:lang w:eastAsia="ru-RU"/>
        </w:rPr>
        <w:t xml:space="preserve"> Только так действия и текст </w:t>
      </w:r>
      <w:r w:rsidRPr="00F004E8">
        <w:rPr>
          <w:rFonts w:ascii="Times New Roman" w:hAnsi="Times New Roman"/>
          <w:sz w:val="28"/>
          <w:szCs w:val="28"/>
          <w:lang w:eastAsia="ru-RU"/>
        </w:rPr>
        <w:t>воспримутся малышом как единое целое, а упражнение вызовет наибольший интерес.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t xml:space="preserve">Пособия хранятся отдельно в круглой коробке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004E8">
        <w:rPr>
          <w:rFonts w:ascii="Times New Roman" w:hAnsi="Times New Roman"/>
          <w:sz w:val="28"/>
          <w:szCs w:val="28"/>
          <w:lang w:eastAsia="ru-RU"/>
        </w:rPr>
        <w:t>«Короб волшебных пузырьков»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7DAE">
        <w:rPr>
          <w:rFonts w:ascii="Times New Roman" w:hAnsi="Times New Roman"/>
          <w:sz w:val="28"/>
          <w:szCs w:val="28"/>
          <w:lang w:eastAsia="ru-RU"/>
        </w:rPr>
        <w:t>Использовать пособия</w:t>
      </w:r>
      <w:r w:rsidRPr="00F004E8">
        <w:rPr>
          <w:rFonts w:ascii="Times New Roman" w:hAnsi="Times New Roman"/>
          <w:sz w:val="28"/>
          <w:szCs w:val="28"/>
          <w:lang w:eastAsia="ru-RU"/>
        </w:rPr>
        <w:t xml:space="preserve"> можно не только на логопедических занятиях, </w:t>
      </w:r>
      <w:r w:rsidRPr="00FC7DAE">
        <w:rPr>
          <w:rFonts w:ascii="Times New Roman" w:hAnsi="Times New Roman"/>
          <w:sz w:val="28"/>
          <w:szCs w:val="28"/>
          <w:lang w:eastAsia="ru-RU"/>
        </w:rPr>
        <w:t>но и</w:t>
      </w:r>
      <w:r w:rsidRPr="00F004E8">
        <w:rPr>
          <w:rFonts w:ascii="Times New Roman" w:hAnsi="Times New Roman"/>
          <w:sz w:val="28"/>
          <w:szCs w:val="28"/>
          <w:lang w:eastAsia="ru-RU"/>
        </w:rPr>
        <w:t xml:space="preserve"> в домашних условиях.</w:t>
      </w:r>
    </w:p>
    <w:p w:rsidR="006267B5" w:rsidRPr="00F004E8" w:rsidRDefault="006267B5" w:rsidP="00F004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E8">
        <w:rPr>
          <w:rFonts w:ascii="Times New Roman" w:hAnsi="Times New Roman"/>
          <w:sz w:val="28"/>
          <w:szCs w:val="28"/>
          <w:lang w:eastAsia="ru-RU"/>
        </w:rPr>
        <w:t>Использованная упаковочная пленка легко заменяется новой,</w:t>
      </w:r>
      <w:r>
        <w:rPr>
          <w:rFonts w:ascii="Times New Roman" w:hAnsi="Times New Roman"/>
          <w:sz w:val="28"/>
          <w:szCs w:val="28"/>
          <w:lang w:eastAsia="ru-RU"/>
        </w:rPr>
        <w:t xml:space="preserve"> т.к. прикрепляется к листу двух</w:t>
      </w:r>
      <w:r w:rsidRPr="00F004E8">
        <w:rPr>
          <w:rFonts w:ascii="Times New Roman" w:hAnsi="Times New Roman"/>
          <w:sz w:val="28"/>
          <w:szCs w:val="28"/>
          <w:lang w:eastAsia="ru-RU"/>
        </w:rPr>
        <w:t>сторонним скотчем.</w:t>
      </w:r>
    </w:p>
    <w:p w:rsidR="006267B5" w:rsidRPr="00F004E8" w:rsidRDefault="006267B5" w:rsidP="00F004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7DAE">
        <w:rPr>
          <w:rFonts w:ascii="Times New Roman" w:hAnsi="Times New Roman"/>
          <w:sz w:val="28"/>
          <w:szCs w:val="28"/>
          <w:lang w:eastAsia="ru-RU"/>
        </w:rPr>
        <w:t>Размер пособий</w:t>
      </w:r>
      <w:r w:rsidRPr="00F004E8">
        <w:rPr>
          <w:rFonts w:ascii="Times New Roman" w:hAnsi="Times New Roman"/>
          <w:sz w:val="28"/>
          <w:szCs w:val="28"/>
          <w:lang w:eastAsia="ru-RU"/>
        </w:rPr>
        <w:t xml:space="preserve"> могут быть различными, задания и картинки сменными. </w:t>
      </w:r>
    </w:p>
    <w:p w:rsidR="006267B5" w:rsidRPr="00F004E8" w:rsidRDefault="006267B5" w:rsidP="00F004E8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6267B5" w:rsidRPr="00FC7DAE" w:rsidRDefault="006267B5" w:rsidP="00FC7DAE">
      <w:pPr>
        <w:pStyle w:val="a9"/>
        <w:numPr>
          <w:ilvl w:val="0"/>
          <w:numId w:val="7"/>
        </w:numPr>
        <w:rPr>
          <w:rFonts w:ascii="Times New Roman" w:hAnsi="Times New Roman"/>
          <w:b/>
          <w:sz w:val="28"/>
          <w:szCs w:val="28"/>
          <w:u w:val="single"/>
        </w:rPr>
      </w:pPr>
      <w:r w:rsidRPr="00FC7DAE">
        <w:rPr>
          <w:rFonts w:ascii="Times New Roman" w:hAnsi="Times New Roman"/>
          <w:b/>
          <w:sz w:val="28"/>
          <w:szCs w:val="28"/>
          <w:u w:val="single"/>
        </w:rPr>
        <w:t xml:space="preserve">Проведение игр с родителями на развитие мелкой моторики пальцев рук, с использованием пособий. </w:t>
      </w:r>
    </w:p>
    <w:p w:rsidR="006267B5" w:rsidRPr="00FC7DAE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  <w:r w:rsidRPr="00FC7DAE">
        <w:rPr>
          <w:rFonts w:ascii="Times New Roman" w:hAnsi="Times New Roman"/>
          <w:b/>
          <w:sz w:val="28"/>
          <w:szCs w:val="28"/>
        </w:rPr>
        <w:t>Выношу короб, с нарисованными цветными пузырьками.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Отгадай-ка ты дружок,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 этом коробе живёт?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Нет ни кошка и не слон,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Ни собака, ни питон.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В этом коробе внутри,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lastRenderedPageBreak/>
        <w:t>Живут волшебные пузырьки.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 xml:space="preserve">Будем с ними мы играть 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Мелкую моторику развивать.</w:t>
      </w:r>
    </w:p>
    <w:p w:rsidR="006267B5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  <w:r w:rsidRPr="00FC7DAE">
        <w:rPr>
          <w:rFonts w:ascii="Times New Roman" w:hAnsi="Times New Roman"/>
          <w:b/>
          <w:sz w:val="28"/>
          <w:szCs w:val="28"/>
        </w:rPr>
        <w:t>Показ пособий:</w:t>
      </w:r>
    </w:p>
    <w:p w:rsidR="006267B5" w:rsidRPr="00FC7DAE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67B5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  <w:r w:rsidRPr="00FC7DAE">
        <w:rPr>
          <w:rFonts w:ascii="Times New Roman" w:hAnsi="Times New Roman"/>
          <w:b/>
          <w:sz w:val="28"/>
          <w:szCs w:val="28"/>
          <w:u w:val="single"/>
        </w:rPr>
        <w:t>«Подсолнух</w:t>
      </w:r>
      <w:r w:rsidRPr="00FC7DA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6267B5" w:rsidRPr="000D270D" w:rsidRDefault="006267B5" w:rsidP="000D270D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вариант. </w:t>
      </w:r>
      <w:r w:rsidRPr="00FC7DAE">
        <w:rPr>
          <w:rFonts w:ascii="Times New Roman" w:hAnsi="Times New Roman"/>
          <w:sz w:val="28"/>
          <w:szCs w:val="28"/>
        </w:rPr>
        <w:t>Загадыва</w:t>
      </w:r>
      <w:r>
        <w:rPr>
          <w:rFonts w:ascii="Times New Roman" w:hAnsi="Times New Roman"/>
          <w:sz w:val="28"/>
          <w:szCs w:val="28"/>
        </w:rPr>
        <w:t>ет</w:t>
      </w:r>
      <w:r w:rsidRPr="00FC7DAE">
        <w:rPr>
          <w:rFonts w:ascii="Times New Roman" w:hAnsi="Times New Roman"/>
          <w:sz w:val="28"/>
          <w:szCs w:val="28"/>
        </w:rPr>
        <w:t xml:space="preserve"> загадку</w:t>
      </w:r>
      <w:r>
        <w:rPr>
          <w:rFonts w:ascii="Times New Roman" w:hAnsi="Times New Roman"/>
          <w:sz w:val="28"/>
          <w:szCs w:val="28"/>
        </w:rPr>
        <w:t xml:space="preserve"> ребенок (родитель),</w:t>
      </w:r>
      <w:r w:rsidRPr="00FC7DAE">
        <w:rPr>
          <w:rFonts w:ascii="Times New Roman" w:hAnsi="Times New Roman"/>
          <w:sz w:val="28"/>
          <w:szCs w:val="28"/>
        </w:rPr>
        <w:t xml:space="preserve"> надавл</w:t>
      </w:r>
      <w:r>
        <w:rPr>
          <w:rFonts w:ascii="Times New Roman" w:hAnsi="Times New Roman"/>
          <w:sz w:val="28"/>
          <w:szCs w:val="28"/>
        </w:rPr>
        <w:t>ивая пальцами</w:t>
      </w:r>
      <w:r w:rsidRPr="00FC7DAE">
        <w:rPr>
          <w:rFonts w:ascii="Times New Roman" w:hAnsi="Times New Roman"/>
          <w:sz w:val="28"/>
          <w:szCs w:val="28"/>
        </w:rPr>
        <w:t xml:space="preserve"> на пузырьки</w:t>
      </w:r>
      <w:r>
        <w:rPr>
          <w:rFonts w:ascii="Times New Roman" w:hAnsi="Times New Roman"/>
          <w:sz w:val="28"/>
          <w:szCs w:val="28"/>
        </w:rPr>
        <w:t>: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Посадили зёрнышко-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Вырастили солнышко.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Это солнышко сорвём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 xml:space="preserve">Много зёрен соберем 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Их поджарим, погрызём.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А приедут гости,  им дадим по горсти.</w:t>
      </w:r>
    </w:p>
    <w:p w:rsidR="006267B5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b/>
          <w:sz w:val="28"/>
          <w:szCs w:val="28"/>
        </w:rPr>
        <w:t>2 вариант.</w:t>
      </w:r>
      <w:r>
        <w:rPr>
          <w:rFonts w:ascii="Times New Roman" w:hAnsi="Times New Roman"/>
          <w:sz w:val="28"/>
          <w:szCs w:val="28"/>
        </w:rPr>
        <w:t xml:space="preserve"> Чтения стихотворения с надавливанием на пузырьки  на каждое слово.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«Собираем овощи»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Мы сами сажали весной огород,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 xml:space="preserve">Мы сами сажали, пололи. 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И вот.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Расселся, разлёгся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В большущей корзине,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И красный, и желтый, и черный, и синий.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Здоровый такой, разноцветный народ.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(помидор, редька, репа, редис, баклажан)</w:t>
      </w:r>
      <w:r>
        <w:rPr>
          <w:rFonts w:ascii="Times New Roman" w:hAnsi="Times New Roman"/>
          <w:sz w:val="28"/>
          <w:szCs w:val="28"/>
        </w:rPr>
        <w:t xml:space="preserve"> – называет другой ребенок (родитель)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267B5" w:rsidRPr="00FC7DAE" w:rsidRDefault="006267B5" w:rsidP="00FC7DAE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FC7DAE">
        <w:rPr>
          <w:rFonts w:ascii="Times New Roman" w:hAnsi="Times New Roman"/>
          <w:b/>
          <w:sz w:val="28"/>
          <w:szCs w:val="28"/>
          <w:u w:val="single"/>
        </w:rPr>
        <w:t>«Карусель мыльных пузырьков»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Дуем на пузырек, который выбрали и называем слова антонимы</w:t>
      </w:r>
      <w:r>
        <w:rPr>
          <w:rFonts w:ascii="Times New Roman" w:hAnsi="Times New Roman"/>
          <w:sz w:val="28"/>
          <w:szCs w:val="28"/>
        </w:rPr>
        <w:t>, надавливая на пузырьки.</w:t>
      </w:r>
      <w:r w:rsidRPr="00FC7DAE">
        <w:rPr>
          <w:rFonts w:ascii="Times New Roman" w:hAnsi="Times New Roman"/>
          <w:sz w:val="28"/>
          <w:szCs w:val="28"/>
        </w:rPr>
        <w:t xml:space="preserve"> </w:t>
      </w:r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C7DAE">
        <w:rPr>
          <w:rFonts w:ascii="Times New Roman" w:hAnsi="Times New Roman"/>
          <w:sz w:val="28"/>
          <w:szCs w:val="28"/>
        </w:rPr>
        <w:t>Игра « Скажи наоборот»</w:t>
      </w:r>
      <w:r>
        <w:rPr>
          <w:rFonts w:ascii="Times New Roman" w:hAnsi="Times New Roman"/>
          <w:sz w:val="28"/>
          <w:szCs w:val="28"/>
        </w:rPr>
        <w:t xml:space="preserve"> (используем картинки).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9E71E3">
        <w:rPr>
          <w:rFonts w:ascii="Times New Roman" w:hAnsi="Times New Roman"/>
          <w:b/>
          <w:sz w:val="28"/>
          <w:szCs w:val="28"/>
          <w:u w:val="single"/>
        </w:rPr>
        <w:t>«Сказка «Колобок»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6267B5" w:rsidRPr="009E71E3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ab/>
      </w:r>
      <w:r w:rsidRPr="009E71E3">
        <w:rPr>
          <w:rFonts w:ascii="Times New Roman" w:hAnsi="Times New Roman"/>
          <w:sz w:val="28"/>
          <w:szCs w:val="28"/>
        </w:rPr>
        <w:t>Ребенок (родитель) надевает Колобок - кольцо на палец, имитирует движения по дорожке, рассказывая сказку.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9E71E3">
        <w:rPr>
          <w:rFonts w:ascii="Times New Roman" w:hAnsi="Times New Roman"/>
          <w:b/>
          <w:sz w:val="28"/>
          <w:szCs w:val="28"/>
          <w:u w:val="single"/>
        </w:rPr>
        <w:t>«Волшебные шарики»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9E71E3">
        <w:rPr>
          <w:rFonts w:ascii="Times New Roman" w:hAnsi="Times New Roman"/>
          <w:sz w:val="28"/>
          <w:szCs w:val="28"/>
        </w:rPr>
        <w:t xml:space="preserve">Надавливая пальцами на 1-й шарик ребенок (родитель) произносит </w:t>
      </w:r>
      <w:proofErr w:type="spellStart"/>
      <w:r w:rsidRPr="009E71E3">
        <w:rPr>
          <w:rFonts w:ascii="Times New Roman" w:hAnsi="Times New Roman"/>
          <w:sz w:val="28"/>
          <w:szCs w:val="28"/>
        </w:rPr>
        <w:t>поздравлялку</w:t>
      </w:r>
      <w:proofErr w:type="spellEnd"/>
      <w:r w:rsidRPr="009E71E3">
        <w:rPr>
          <w:rFonts w:ascii="Times New Roman" w:hAnsi="Times New Roman"/>
          <w:sz w:val="28"/>
          <w:szCs w:val="28"/>
        </w:rPr>
        <w:t xml:space="preserve"> для именинника (Зайца)</w:t>
      </w:r>
      <w:r>
        <w:rPr>
          <w:rFonts w:ascii="Times New Roman" w:hAnsi="Times New Roman"/>
          <w:sz w:val="28"/>
          <w:szCs w:val="28"/>
        </w:rPr>
        <w:t>.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9E71E3">
        <w:rPr>
          <w:rFonts w:ascii="Times New Roman" w:hAnsi="Times New Roman"/>
          <w:sz w:val="28"/>
          <w:szCs w:val="28"/>
        </w:rPr>
        <w:lastRenderedPageBreak/>
        <w:t>Надавливая пальцами</w:t>
      </w:r>
      <w:r>
        <w:rPr>
          <w:rFonts w:ascii="Times New Roman" w:hAnsi="Times New Roman"/>
          <w:sz w:val="28"/>
          <w:szCs w:val="28"/>
        </w:rPr>
        <w:t xml:space="preserve"> на 2</w:t>
      </w:r>
      <w:r w:rsidRPr="009E71E3">
        <w:rPr>
          <w:rFonts w:ascii="Times New Roman" w:hAnsi="Times New Roman"/>
          <w:sz w:val="28"/>
          <w:szCs w:val="28"/>
        </w:rPr>
        <w:t>-й шарик ребенок (родитель)</w:t>
      </w:r>
      <w:r>
        <w:rPr>
          <w:rFonts w:ascii="Times New Roman" w:hAnsi="Times New Roman"/>
          <w:sz w:val="28"/>
          <w:szCs w:val="28"/>
        </w:rPr>
        <w:t xml:space="preserve"> называет ласково именинника (Зайка, Зайчишка, Зайчонок, Заинька).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9E71E3">
        <w:rPr>
          <w:rFonts w:ascii="Times New Roman" w:hAnsi="Times New Roman"/>
          <w:sz w:val="28"/>
          <w:szCs w:val="28"/>
        </w:rPr>
        <w:t>Надавливая пальцами</w:t>
      </w:r>
      <w:r>
        <w:rPr>
          <w:rFonts w:ascii="Times New Roman" w:hAnsi="Times New Roman"/>
          <w:sz w:val="28"/>
          <w:szCs w:val="28"/>
        </w:rPr>
        <w:t xml:space="preserve"> на 3</w:t>
      </w:r>
      <w:r w:rsidRPr="009E71E3">
        <w:rPr>
          <w:rFonts w:ascii="Times New Roman" w:hAnsi="Times New Roman"/>
          <w:sz w:val="28"/>
          <w:szCs w:val="28"/>
        </w:rPr>
        <w:t>-й шарик ребенок (родитель)</w:t>
      </w:r>
      <w:r>
        <w:rPr>
          <w:rFonts w:ascii="Times New Roman" w:hAnsi="Times New Roman"/>
          <w:sz w:val="28"/>
          <w:szCs w:val="28"/>
        </w:rPr>
        <w:t xml:space="preserve"> выполняет артикуляционное упражнение «Лошадка».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FE486F">
        <w:rPr>
          <w:rFonts w:ascii="Times New Roman" w:hAnsi="Times New Roman"/>
          <w:b/>
          <w:sz w:val="28"/>
          <w:szCs w:val="28"/>
          <w:u w:val="single"/>
        </w:rPr>
        <w:t>«Налетели тучки»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FE486F">
        <w:rPr>
          <w:rFonts w:ascii="Times New Roman" w:hAnsi="Times New Roman"/>
          <w:sz w:val="28"/>
          <w:szCs w:val="28"/>
        </w:rPr>
        <w:t xml:space="preserve">Надавливая на пузырьки на тучках, ребенок (родитель) проговаривает </w:t>
      </w:r>
      <w:proofErr w:type="spellStart"/>
      <w:r w:rsidRPr="00FE486F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Pr="00FE486F">
        <w:rPr>
          <w:rFonts w:ascii="Times New Roman" w:hAnsi="Times New Roman"/>
          <w:sz w:val="28"/>
          <w:szCs w:val="28"/>
        </w:rPr>
        <w:t>.</w:t>
      </w:r>
    </w:p>
    <w:p w:rsidR="006267B5" w:rsidRPr="00FE486F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«Учимся писать цифры»</w:t>
      </w:r>
    </w:p>
    <w:p w:rsidR="006267B5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FE486F">
        <w:rPr>
          <w:rFonts w:ascii="Times New Roman" w:hAnsi="Times New Roman"/>
          <w:sz w:val="28"/>
          <w:szCs w:val="28"/>
        </w:rPr>
        <w:t xml:space="preserve">Ведем </w:t>
      </w:r>
      <w:r>
        <w:rPr>
          <w:rFonts w:ascii="Times New Roman" w:hAnsi="Times New Roman"/>
          <w:sz w:val="28"/>
          <w:szCs w:val="28"/>
        </w:rPr>
        <w:t>пальцами по цифрам, надавливая на пузырь</w:t>
      </w:r>
      <w:r w:rsidRPr="00FE486F">
        <w:rPr>
          <w:rFonts w:ascii="Times New Roman" w:hAnsi="Times New Roman"/>
          <w:sz w:val="28"/>
          <w:szCs w:val="28"/>
        </w:rPr>
        <w:t>ки.</w:t>
      </w:r>
    </w:p>
    <w:p w:rsidR="006267B5" w:rsidRPr="00FE486F" w:rsidRDefault="006267B5" w:rsidP="009E71E3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9E71E3">
        <w:rPr>
          <w:rFonts w:ascii="Times New Roman" w:hAnsi="Times New Roman"/>
          <w:b/>
          <w:sz w:val="28"/>
          <w:szCs w:val="28"/>
          <w:u w:val="single"/>
          <w:lang w:eastAsia="ru-RU"/>
        </w:rPr>
        <w:t>Сказка « Откуда приходит дождик»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небе солнышко светило.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нему тучка подплыла.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Она солнышко закрыла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Наступила темнота.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Из чего же эта туча?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Почему она могуча?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 xml:space="preserve">Капельки </w:t>
      </w:r>
      <w:r>
        <w:rPr>
          <w:rFonts w:ascii="Times New Roman" w:hAnsi="Times New Roman"/>
          <w:sz w:val="28"/>
          <w:szCs w:val="28"/>
          <w:lang w:eastAsia="ru-RU"/>
        </w:rPr>
        <w:t>в ней собрались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С Земли паром поднялись!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Тесно капелькам на тучке стало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И пора уже настала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Возвращаться им назад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Ребенок (родитель) надавливае</w:t>
      </w:r>
      <w:r w:rsidRPr="009E71E3">
        <w:rPr>
          <w:rFonts w:ascii="Times New Roman" w:hAnsi="Times New Roman"/>
          <w:sz w:val="28"/>
          <w:szCs w:val="28"/>
          <w:lang w:eastAsia="ru-RU"/>
        </w:rPr>
        <w:t>т пальцами на капельки</w:t>
      </w:r>
      <w:r>
        <w:rPr>
          <w:rFonts w:ascii="Times New Roman" w:hAnsi="Times New Roman"/>
          <w:sz w:val="28"/>
          <w:szCs w:val="28"/>
          <w:lang w:eastAsia="ru-RU"/>
        </w:rPr>
        <w:t>, проговаривает: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Раз, два, три, четыре, пять - Землю будем поливать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! 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Шесть, семь, восемь, девять, деся</w:t>
      </w:r>
      <w:r>
        <w:rPr>
          <w:rFonts w:ascii="Times New Roman" w:hAnsi="Times New Roman"/>
          <w:sz w:val="28"/>
          <w:szCs w:val="28"/>
          <w:lang w:eastAsia="ru-RU"/>
        </w:rPr>
        <w:t xml:space="preserve">ть – водички хватит ей на месяц! 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Раз, два, три, четыре, пять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71E3">
        <w:rPr>
          <w:rFonts w:ascii="Times New Roman" w:hAnsi="Times New Roman"/>
          <w:sz w:val="28"/>
          <w:szCs w:val="28"/>
          <w:lang w:eastAsia="ru-RU"/>
        </w:rPr>
        <w:t>- дождик капает опять</w:t>
      </w:r>
      <w:proofErr w:type="gramStart"/>
      <w:r w:rsidRPr="00545D92">
        <w:t xml:space="preserve"> </w:t>
      </w:r>
      <w:r>
        <w:t>!</w:t>
      </w:r>
      <w:proofErr w:type="gramEnd"/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Шесть, семь, восемь, девять, десять – тучка ничего не весит</w:t>
      </w:r>
      <w:r>
        <w:rPr>
          <w:rFonts w:ascii="Times New Roman" w:hAnsi="Times New Roman"/>
          <w:sz w:val="28"/>
          <w:szCs w:val="28"/>
          <w:lang w:eastAsia="ru-RU"/>
        </w:rPr>
        <w:t>…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Капли последние ловим в ладошки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И поиграем с ними немножко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Ребенок (родитель) надавливае</w:t>
      </w:r>
      <w:r w:rsidRPr="009E71E3">
        <w:rPr>
          <w:rFonts w:ascii="Times New Roman" w:hAnsi="Times New Roman"/>
          <w:sz w:val="28"/>
          <w:szCs w:val="28"/>
          <w:lang w:eastAsia="ru-RU"/>
        </w:rPr>
        <w:t>т пальцами на капельки</w:t>
      </w:r>
      <w:r>
        <w:rPr>
          <w:rFonts w:ascii="Times New Roman" w:hAnsi="Times New Roman"/>
          <w:sz w:val="28"/>
          <w:szCs w:val="28"/>
          <w:lang w:eastAsia="ru-RU"/>
        </w:rPr>
        <w:t xml:space="preserve">, проговаривает стихи,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Дождик, дождик не дожди 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Дождик, дождик подожди!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Поднимайся, солнышко,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Просвети немножко,</w:t>
      </w:r>
    </w:p>
    <w:p w:rsidR="006267B5" w:rsidRPr="009E71E3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Просвети немножко,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E71E3">
        <w:rPr>
          <w:rFonts w:ascii="Times New Roman" w:hAnsi="Times New Roman"/>
          <w:sz w:val="28"/>
          <w:szCs w:val="28"/>
          <w:lang w:eastAsia="ru-RU"/>
        </w:rPr>
        <w:t>Просуши дорожки.</w:t>
      </w: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267B5" w:rsidRDefault="006267B5" w:rsidP="009E71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CFD">
        <w:rPr>
          <w:rFonts w:ascii="Times New Roman" w:hAnsi="Times New Roman"/>
          <w:b/>
          <w:sz w:val="28"/>
          <w:szCs w:val="28"/>
          <w:lang w:eastAsia="ru-RU"/>
        </w:rPr>
        <w:t>3.Подведение итогов мастер-класса.</w:t>
      </w:r>
      <w:bookmarkStart w:id="0" w:name="_GoBack"/>
      <w:bookmarkEnd w:id="0"/>
    </w:p>
    <w:p w:rsidR="006267B5" w:rsidRPr="00FC7DAE" w:rsidRDefault="006267B5" w:rsidP="00FC7DAE">
      <w:pPr>
        <w:tabs>
          <w:tab w:val="center" w:pos="4677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sectPr w:rsidR="006267B5" w:rsidRPr="00FC7DAE" w:rsidSect="00457B8D">
      <w:pgSz w:w="11906" w:h="16838"/>
      <w:pgMar w:top="1134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E4157"/>
    <w:multiLevelType w:val="hybridMultilevel"/>
    <w:tmpl w:val="D32AA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4454B"/>
    <w:multiLevelType w:val="hybridMultilevel"/>
    <w:tmpl w:val="1DA48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E727B"/>
    <w:multiLevelType w:val="hybridMultilevel"/>
    <w:tmpl w:val="581CB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B7A18"/>
    <w:multiLevelType w:val="hybridMultilevel"/>
    <w:tmpl w:val="93D4C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31B06"/>
    <w:multiLevelType w:val="hybridMultilevel"/>
    <w:tmpl w:val="A54A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626D1F"/>
    <w:multiLevelType w:val="hybridMultilevel"/>
    <w:tmpl w:val="40AA4152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6">
    <w:nsid w:val="6F3642E4"/>
    <w:multiLevelType w:val="hybridMultilevel"/>
    <w:tmpl w:val="8C786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4F4A"/>
    <w:rsid w:val="00052465"/>
    <w:rsid w:val="00065B1A"/>
    <w:rsid w:val="000D270D"/>
    <w:rsid w:val="000E5D37"/>
    <w:rsid w:val="000F28A2"/>
    <w:rsid w:val="00134E3C"/>
    <w:rsid w:val="00244F2B"/>
    <w:rsid w:val="00314CFD"/>
    <w:rsid w:val="00457B8D"/>
    <w:rsid w:val="00540113"/>
    <w:rsid w:val="00545D92"/>
    <w:rsid w:val="006267B5"/>
    <w:rsid w:val="009E71E3"/>
    <w:rsid w:val="00AB1019"/>
    <w:rsid w:val="00B60A7A"/>
    <w:rsid w:val="00BE1D0A"/>
    <w:rsid w:val="00BF321F"/>
    <w:rsid w:val="00D4617B"/>
    <w:rsid w:val="00D825E9"/>
    <w:rsid w:val="00F004E8"/>
    <w:rsid w:val="00F905D8"/>
    <w:rsid w:val="00FB4F4A"/>
    <w:rsid w:val="00FC7DAE"/>
    <w:rsid w:val="00FE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6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457B8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link w:val="a3"/>
    <w:uiPriority w:val="99"/>
    <w:locked/>
    <w:rsid w:val="00457B8D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99"/>
    <w:qFormat/>
    <w:rsid w:val="00457B8D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6">
    <w:name w:val="Подзаголовок Знак"/>
    <w:link w:val="a5"/>
    <w:uiPriority w:val="99"/>
    <w:locked/>
    <w:rsid w:val="00457B8D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45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57B8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F00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903</Words>
  <Characters>5153</Characters>
  <Application>Microsoft Office Word</Application>
  <DocSecurity>0</DocSecurity>
  <Lines>42</Lines>
  <Paragraphs>12</Paragraphs>
  <ScaleCrop>false</ScaleCrop>
  <Company>Krokoz™</Company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класс для родителей «</dc:title>
  <dc:subject>Подготовил учитель-логопед  Клементьева Галина Николаевна </dc:subject>
  <dc:creator>светлана</dc:creator>
  <cp:keywords/>
  <dc:description/>
  <cp:lastModifiedBy>sasha</cp:lastModifiedBy>
  <cp:revision>9</cp:revision>
  <dcterms:created xsi:type="dcterms:W3CDTF">2013-11-13T09:25:00Z</dcterms:created>
  <dcterms:modified xsi:type="dcterms:W3CDTF">2013-12-18T07:25:00Z</dcterms:modified>
</cp:coreProperties>
</file>