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Конспект индивидуального логопедического занятия “Постановка звука [Л]”.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Тема: Звук [Л]. Постановка звука [Л].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Цели:1. Коррекционно-образовательные: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формирование правильного произношения звука [Л]</w:t>
      </w:r>
      <w:r w:rsidR="00136B3C" w:rsidRPr="00D55DC9">
        <w:rPr>
          <w:rFonts w:ascii="Times New Roman" w:hAnsi="Times New Roman" w:cs="Times New Roman"/>
          <w:sz w:val="24"/>
          <w:szCs w:val="24"/>
        </w:rPr>
        <w:t>.</w:t>
      </w:r>
    </w:p>
    <w:p w:rsidR="00AB5EF6" w:rsidRPr="00D55DC9" w:rsidRDefault="00AB5EF6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 </w:t>
      </w:r>
      <w:r w:rsidR="00603A93" w:rsidRPr="00D55DC9">
        <w:rPr>
          <w:rFonts w:ascii="Times New Roman" w:hAnsi="Times New Roman" w:cs="Times New Roman"/>
          <w:sz w:val="24"/>
          <w:szCs w:val="24"/>
        </w:rPr>
        <w:t>2. Коррекционно-развивающие:</w:t>
      </w:r>
    </w:p>
    <w:p w:rsidR="00603A93" w:rsidRPr="00D55DC9" w:rsidRDefault="00AB5EF6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развитие мелкой моторики</w:t>
      </w:r>
      <w:r w:rsidR="00603A93" w:rsidRPr="00D55DC9">
        <w:rPr>
          <w:rFonts w:ascii="Times New Roman" w:hAnsi="Times New Roman" w:cs="Times New Roman"/>
          <w:sz w:val="24"/>
          <w:szCs w:val="24"/>
        </w:rPr>
        <w:t>;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выполнение артикуляционных упражнений в полном объёме (артикуляционная гимнастика);</w:t>
      </w:r>
    </w:p>
    <w:p w:rsidR="00AB5EF6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развитие фонематических представлений</w:t>
      </w:r>
      <w:proofErr w:type="gramStart"/>
      <w:r w:rsidRPr="00D55DC9">
        <w:rPr>
          <w:rFonts w:ascii="Times New Roman" w:hAnsi="Times New Roman" w:cs="Times New Roman"/>
          <w:sz w:val="24"/>
          <w:szCs w:val="24"/>
        </w:rPr>
        <w:t xml:space="preserve"> </w:t>
      </w:r>
      <w:r w:rsidR="00AB5EF6" w:rsidRPr="00D55D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закрепление звука в изолированном виде, в слогах, словах</w:t>
      </w:r>
      <w:r w:rsidR="00136B3C" w:rsidRPr="00D55DC9">
        <w:rPr>
          <w:rFonts w:ascii="Times New Roman" w:hAnsi="Times New Roman" w:cs="Times New Roman"/>
          <w:sz w:val="24"/>
          <w:szCs w:val="24"/>
        </w:rPr>
        <w:t>.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3. Коррекционно-воспитательные: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воспитание навыков сотрудничества и взаимодействия</w:t>
      </w:r>
      <w:r w:rsidR="00AB5EF6" w:rsidRPr="00D55DC9">
        <w:rPr>
          <w:rFonts w:ascii="Times New Roman" w:hAnsi="Times New Roman" w:cs="Times New Roman"/>
          <w:sz w:val="24"/>
          <w:szCs w:val="24"/>
        </w:rPr>
        <w:t>.</w:t>
      </w:r>
    </w:p>
    <w:p w:rsidR="00603A93" w:rsidRPr="00D55DC9" w:rsidRDefault="00AB5EF6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 </w:t>
      </w:r>
      <w:r w:rsidR="00603A93" w:rsidRPr="00D55DC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136B3C" w:rsidRPr="00D55DC9">
        <w:rPr>
          <w:rFonts w:ascii="Times New Roman" w:hAnsi="Times New Roman" w:cs="Times New Roman"/>
          <w:sz w:val="24"/>
          <w:szCs w:val="24"/>
        </w:rPr>
        <w:t>игрушка К</w:t>
      </w:r>
      <w:r w:rsidR="00603A93" w:rsidRPr="00D55DC9">
        <w:rPr>
          <w:rFonts w:ascii="Times New Roman" w:hAnsi="Times New Roman" w:cs="Times New Roman"/>
          <w:sz w:val="24"/>
          <w:szCs w:val="24"/>
        </w:rPr>
        <w:t>лоун</w:t>
      </w:r>
      <w:r w:rsidR="00136B3C" w:rsidRPr="00D55DC9">
        <w:rPr>
          <w:rFonts w:ascii="Times New Roman" w:hAnsi="Times New Roman" w:cs="Times New Roman"/>
          <w:sz w:val="24"/>
          <w:szCs w:val="24"/>
        </w:rPr>
        <w:t xml:space="preserve">, </w:t>
      </w:r>
      <w:r w:rsidR="00603A93" w:rsidRPr="00D55DC9">
        <w:rPr>
          <w:rFonts w:ascii="Times New Roman" w:hAnsi="Times New Roman" w:cs="Times New Roman"/>
          <w:sz w:val="24"/>
          <w:szCs w:val="24"/>
        </w:rPr>
        <w:t>шнур</w:t>
      </w:r>
      <w:r w:rsidR="00F333E1" w:rsidRPr="00D5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3E1" w:rsidRPr="00D55DC9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F333E1" w:rsidRPr="00D55DC9">
        <w:rPr>
          <w:rFonts w:ascii="Times New Roman" w:hAnsi="Times New Roman" w:cs="Times New Roman"/>
          <w:sz w:val="24"/>
          <w:szCs w:val="24"/>
        </w:rPr>
        <w:t>атейник</w:t>
      </w:r>
      <w:r w:rsidR="00603A93" w:rsidRPr="00D55DC9">
        <w:rPr>
          <w:rFonts w:ascii="Times New Roman" w:hAnsi="Times New Roman" w:cs="Times New Roman"/>
          <w:sz w:val="24"/>
          <w:szCs w:val="24"/>
        </w:rPr>
        <w:t>, картинки с</w:t>
      </w:r>
      <w:r w:rsidR="00136B3C" w:rsidRPr="00D55DC9">
        <w:rPr>
          <w:rFonts w:ascii="Times New Roman" w:hAnsi="Times New Roman" w:cs="Times New Roman"/>
          <w:sz w:val="24"/>
          <w:szCs w:val="24"/>
        </w:rPr>
        <w:t xml:space="preserve"> артикуляционными упражнениями,</w:t>
      </w:r>
      <w:r w:rsidR="00F333E1" w:rsidRPr="00D55DC9">
        <w:rPr>
          <w:rFonts w:ascii="Times New Roman" w:hAnsi="Times New Roman" w:cs="Times New Roman"/>
          <w:sz w:val="24"/>
          <w:szCs w:val="24"/>
        </w:rPr>
        <w:t xml:space="preserve"> игра «Лабиринты букв»,</w:t>
      </w:r>
      <w:r w:rsidR="00136B3C" w:rsidRPr="00D55DC9">
        <w:rPr>
          <w:rFonts w:ascii="Times New Roman" w:hAnsi="Times New Roman" w:cs="Times New Roman"/>
          <w:sz w:val="24"/>
          <w:szCs w:val="24"/>
        </w:rPr>
        <w:t xml:space="preserve"> </w:t>
      </w:r>
      <w:r w:rsidR="00603A93" w:rsidRPr="00D55DC9">
        <w:rPr>
          <w:rFonts w:ascii="Times New Roman" w:hAnsi="Times New Roman" w:cs="Times New Roman"/>
          <w:sz w:val="24"/>
          <w:szCs w:val="24"/>
        </w:rPr>
        <w:t>артикуляционная схема, зеркало.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603A93" w:rsidRPr="00D55DC9" w:rsidRDefault="000D5AEF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 </w:t>
      </w:r>
      <w:r w:rsidR="00603A93" w:rsidRPr="00D55DC9">
        <w:rPr>
          <w:rFonts w:ascii="Times New Roman" w:hAnsi="Times New Roman" w:cs="Times New Roman"/>
          <w:sz w:val="24"/>
          <w:szCs w:val="24"/>
        </w:rPr>
        <w:t>1. Организационный момент</w:t>
      </w:r>
      <w:r w:rsidR="00603A93"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“- Здравствуй! Послушай, пожалуйста, загадку: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Любит всех смешить чудак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Попадает он впросак,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Много разных шуток знает 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В цирке часто выступает”. </w:t>
      </w:r>
    </w:p>
    <w:p w:rsidR="00603A93" w:rsidRPr="00D55DC9" w:rsidRDefault="000D5AEF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(Клоун)</w:t>
      </w:r>
    </w:p>
    <w:p w:rsidR="00603A93" w:rsidRPr="00D55DC9" w:rsidRDefault="000D5AEF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 - Правильно, это К</w:t>
      </w:r>
      <w:r w:rsidR="00603A93" w:rsidRPr="00D55DC9">
        <w:rPr>
          <w:rFonts w:ascii="Times New Roman" w:hAnsi="Times New Roman" w:cs="Times New Roman"/>
          <w:sz w:val="24"/>
          <w:szCs w:val="24"/>
        </w:rPr>
        <w:t>лоун и сегодня он пришёл к нам в гости, что бы сделать наше занятие весёлым. Сегодня мы с тобой продолжим работу со звуком [Л]. Будем стараться произносить его правильно и красиво”.</w:t>
      </w:r>
    </w:p>
    <w:p w:rsidR="00603A93" w:rsidRPr="00D55DC9" w:rsidRDefault="00136B3C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2</w:t>
      </w:r>
      <w:r w:rsidR="00603A93" w:rsidRPr="00D55DC9">
        <w:rPr>
          <w:rFonts w:ascii="Times New Roman" w:hAnsi="Times New Roman" w:cs="Times New Roman"/>
          <w:sz w:val="24"/>
          <w:szCs w:val="24"/>
        </w:rPr>
        <w:t xml:space="preserve">. </w:t>
      </w:r>
      <w:r w:rsidR="000D5AEF" w:rsidRPr="00D55DC9">
        <w:rPr>
          <w:rFonts w:ascii="Times New Roman" w:hAnsi="Times New Roman" w:cs="Times New Roman"/>
          <w:sz w:val="24"/>
          <w:szCs w:val="24"/>
        </w:rPr>
        <w:t>Игра «</w:t>
      </w:r>
      <w:r w:rsidR="007E2F39" w:rsidRPr="00D55DC9">
        <w:rPr>
          <w:rFonts w:ascii="Times New Roman" w:hAnsi="Times New Roman" w:cs="Times New Roman"/>
          <w:sz w:val="24"/>
          <w:szCs w:val="24"/>
        </w:rPr>
        <w:t>Лабиринты букв</w:t>
      </w:r>
      <w:r w:rsidR="000D5AEF" w:rsidRPr="00D55DC9">
        <w:rPr>
          <w:rFonts w:ascii="Times New Roman" w:hAnsi="Times New Roman" w:cs="Times New Roman"/>
          <w:sz w:val="24"/>
          <w:szCs w:val="24"/>
        </w:rPr>
        <w:t>»</w:t>
      </w:r>
      <w:r w:rsidR="00603A93"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7E2F39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“- С нашим клоуном случилась не</w:t>
      </w:r>
      <w:r w:rsidR="00603A93" w:rsidRPr="00D55DC9">
        <w:rPr>
          <w:rFonts w:ascii="Times New Roman" w:hAnsi="Times New Roman" w:cs="Times New Roman"/>
          <w:sz w:val="24"/>
          <w:szCs w:val="24"/>
        </w:rPr>
        <w:t>приятность. Он так спешил к нам на занятие</w:t>
      </w:r>
      <w:r w:rsidRPr="00D55DC9">
        <w:rPr>
          <w:rFonts w:ascii="Times New Roman" w:hAnsi="Times New Roman" w:cs="Times New Roman"/>
          <w:sz w:val="24"/>
          <w:szCs w:val="24"/>
        </w:rPr>
        <w:t>, что потерял свою любимую букву Л, давай поможем найти ее в лабиринте букв.</w:t>
      </w:r>
    </w:p>
    <w:p w:rsidR="00603A93" w:rsidRPr="00D55DC9" w:rsidRDefault="00F333E1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3</w:t>
      </w:r>
      <w:r w:rsidR="00603A93" w:rsidRPr="00D55DC9">
        <w:rPr>
          <w:rFonts w:ascii="Times New Roman" w:hAnsi="Times New Roman" w:cs="Times New Roman"/>
          <w:sz w:val="24"/>
          <w:szCs w:val="24"/>
        </w:rPr>
        <w:t>. Артикуляционная гимнастика</w:t>
      </w:r>
      <w:r w:rsidR="00603A93"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“- Давай представим, что наш рот это цирк. И теперь мы будем показывать, что есть в нашем цирке: </w:t>
      </w:r>
      <w:proofErr w:type="gramStart"/>
      <w:r w:rsidRPr="00D55DC9">
        <w:rPr>
          <w:rFonts w:ascii="Times New Roman" w:hAnsi="Times New Roman" w:cs="Times New Roman"/>
          <w:sz w:val="24"/>
          <w:szCs w:val="24"/>
        </w:rPr>
        <w:t>клоун</w:t>
      </w:r>
      <w:proofErr w:type="gramEnd"/>
      <w:r w:rsidRPr="00D55DC9">
        <w:rPr>
          <w:rFonts w:ascii="Times New Roman" w:hAnsi="Times New Roman" w:cs="Times New Roman"/>
          <w:sz w:val="24"/>
          <w:szCs w:val="24"/>
        </w:rPr>
        <w:t xml:space="preserve"> который всем улыбается – давай сделаем улыбочку – молодец. В цирке выступают слоны – давай сделаем хоботок. Ещё у нас есть буфет, где дают вкусное варенье – давай оближем губки. После варенья надо почистить зубки. Ещё в цирке есть гимнасты, они выступают на качелях – давай покажем качели</w:t>
      </w:r>
      <w:r w:rsidR="007E2F39" w:rsidRPr="00D55DC9">
        <w:rPr>
          <w:rFonts w:ascii="Times New Roman" w:hAnsi="Times New Roman" w:cs="Times New Roman"/>
          <w:sz w:val="24"/>
          <w:szCs w:val="24"/>
        </w:rPr>
        <w:t>».</w:t>
      </w:r>
    </w:p>
    <w:p w:rsidR="00603A93" w:rsidRPr="00D55DC9" w:rsidRDefault="00F333E1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4</w:t>
      </w:r>
      <w:r w:rsidR="00603A93" w:rsidRPr="00D55DC9">
        <w:rPr>
          <w:rFonts w:ascii="Times New Roman" w:hAnsi="Times New Roman" w:cs="Times New Roman"/>
          <w:sz w:val="24"/>
          <w:szCs w:val="24"/>
        </w:rPr>
        <w:t xml:space="preserve">. Постановка звука </w:t>
      </w:r>
      <w:r w:rsidR="00603A93"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7E2F39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 О</w:t>
      </w:r>
      <w:r w:rsidR="00603A93" w:rsidRPr="00D55DC9">
        <w:rPr>
          <w:rFonts w:ascii="Times New Roman" w:hAnsi="Times New Roman" w:cs="Times New Roman"/>
          <w:sz w:val="24"/>
          <w:szCs w:val="24"/>
        </w:rPr>
        <w:t>т сохранного звука: “Теперь давай вспомним, как мы гудели на прошлом занятии - губы растянуты, при длительном произнесении звука [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03A93" w:rsidRPr="00D55DC9">
        <w:rPr>
          <w:rFonts w:ascii="Times New Roman" w:hAnsi="Times New Roman" w:cs="Times New Roman"/>
          <w:sz w:val="24"/>
          <w:szCs w:val="24"/>
        </w:rPr>
        <w:t xml:space="preserve">], проталкиваем кончик языка между верхними и нижними резцами, удерживаем его в этом положении”. 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(Фиксируем внимание ребёнка на положении губ и языка).</w:t>
      </w:r>
    </w:p>
    <w:p w:rsidR="00603A93" w:rsidRPr="00D55DC9" w:rsidRDefault="00F333E1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5</w:t>
      </w:r>
      <w:r w:rsidR="00603A93" w:rsidRPr="00D55DC9">
        <w:rPr>
          <w:rFonts w:ascii="Times New Roman" w:hAnsi="Times New Roman" w:cs="Times New Roman"/>
          <w:sz w:val="24"/>
          <w:szCs w:val="24"/>
        </w:rPr>
        <w:t>. Произнесение изолированного звука</w:t>
      </w:r>
      <w:r w:rsidR="00603A93"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D55DC9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D55DC9">
        <w:rPr>
          <w:rFonts w:ascii="Times New Roman" w:hAnsi="Times New Roman" w:cs="Times New Roman"/>
          <w:sz w:val="24"/>
          <w:szCs w:val="24"/>
        </w:rPr>
        <w:t xml:space="preserve"> наверное знаешь, что клоуны часто гастролируют. А как ты думаешь, на чём они отправляются в путешествие? Правильно на самолёте. Давай вспомним, как гудит </w:t>
      </w:r>
      <w:proofErr w:type="gramStart"/>
      <w:r w:rsidRPr="00D55DC9">
        <w:rPr>
          <w:rFonts w:ascii="Times New Roman" w:hAnsi="Times New Roman" w:cs="Times New Roman"/>
          <w:sz w:val="24"/>
          <w:szCs w:val="24"/>
        </w:rPr>
        <w:t>самолёт</w:t>
      </w:r>
      <w:proofErr w:type="gramEnd"/>
      <w:r w:rsidRPr="00D55DC9">
        <w:rPr>
          <w:rFonts w:ascii="Times New Roman" w:hAnsi="Times New Roman" w:cs="Times New Roman"/>
          <w:sz w:val="24"/>
          <w:szCs w:val="24"/>
        </w:rPr>
        <w:t xml:space="preserve"> когда он взлетает”. (Логопед показывает картинку самолёта и имитирует его взлёт).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“А когда он летит высоко в небе – как мы будем гудеть? Правильно – тихо. Молодец!” </w:t>
      </w:r>
    </w:p>
    <w:p w:rsidR="00603A93" w:rsidRPr="00D55DC9" w:rsidRDefault="00F333E1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6</w:t>
      </w:r>
      <w:r w:rsidR="00603A93" w:rsidRPr="00D55DC9">
        <w:rPr>
          <w:rFonts w:ascii="Times New Roman" w:hAnsi="Times New Roman" w:cs="Times New Roman"/>
          <w:sz w:val="24"/>
          <w:szCs w:val="24"/>
        </w:rPr>
        <w:t>. Анализ артикуляции</w:t>
      </w:r>
      <w:r w:rsidR="00603A93"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“Теперь я предлагаю посмотреть схему, на которой изображено нужное положение органов артикуляции. Скажи, когда мы произносим звук [Л] в каком положении находятся губы? (приоткрыты). А где находится язычок? (</w:t>
      </w:r>
      <w:r w:rsidR="007E2F39" w:rsidRPr="00D55DC9">
        <w:rPr>
          <w:rFonts w:ascii="Times New Roman" w:hAnsi="Times New Roman" w:cs="Times New Roman"/>
          <w:sz w:val="24"/>
          <w:szCs w:val="24"/>
        </w:rPr>
        <w:t>язычок между передними зубами)</w:t>
      </w:r>
      <w:proofErr w:type="gramStart"/>
      <w:r w:rsidR="007E2F39" w:rsidRPr="00D55DC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7E2F39" w:rsidRPr="00D55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A93" w:rsidRPr="00D55DC9" w:rsidRDefault="00F333E1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7</w:t>
      </w:r>
      <w:r w:rsidR="00603A93" w:rsidRPr="00D55DC9">
        <w:rPr>
          <w:rFonts w:ascii="Times New Roman" w:hAnsi="Times New Roman" w:cs="Times New Roman"/>
          <w:sz w:val="24"/>
          <w:szCs w:val="24"/>
        </w:rPr>
        <w:t>. Р</w:t>
      </w:r>
      <w:r w:rsidR="007E2F39" w:rsidRPr="00D55DC9">
        <w:rPr>
          <w:rFonts w:ascii="Times New Roman" w:hAnsi="Times New Roman" w:cs="Times New Roman"/>
          <w:sz w:val="24"/>
          <w:szCs w:val="24"/>
        </w:rPr>
        <w:t>азвитие фонематического слуха.  И</w:t>
      </w:r>
      <w:r w:rsidR="00603A93" w:rsidRPr="00D55DC9">
        <w:rPr>
          <w:rFonts w:ascii="Times New Roman" w:hAnsi="Times New Roman" w:cs="Times New Roman"/>
          <w:sz w:val="24"/>
          <w:szCs w:val="24"/>
        </w:rPr>
        <w:t>гра “Хлоп-топ”</w:t>
      </w:r>
      <w:r w:rsidR="007E2F39" w:rsidRPr="00D55DC9">
        <w:rPr>
          <w:rFonts w:ascii="Times New Roman" w:hAnsi="Times New Roman" w:cs="Times New Roman"/>
          <w:sz w:val="24"/>
          <w:szCs w:val="24"/>
        </w:rPr>
        <w:t xml:space="preserve"> </w:t>
      </w:r>
      <w:r w:rsidR="00603A93"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“Мне кажется, нам пора разомнутся? Сейчас я буду произносить различные слова, ты будешь хлопать в </w:t>
      </w:r>
      <w:proofErr w:type="gramStart"/>
      <w:r w:rsidRPr="00D55DC9">
        <w:rPr>
          <w:rFonts w:ascii="Times New Roman" w:hAnsi="Times New Roman" w:cs="Times New Roman"/>
          <w:sz w:val="24"/>
          <w:szCs w:val="24"/>
        </w:rPr>
        <w:t>ладоши</w:t>
      </w:r>
      <w:proofErr w:type="gramEnd"/>
      <w:r w:rsidRPr="00D55DC9">
        <w:rPr>
          <w:rFonts w:ascii="Times New Roman" w:hAnsi="Times New Roman" w:cs="Times New Roman"/>
          <w:sz w:val="24"/>
          <w:szCs w:val="24"/>
        </w:rPr>
        <w:t xml:space="preserve"> когда услышишь слова со звуком [Л], если в слове этого звука нет – ты топаешь ногами. </w:t>
      </w:r>
      <w:proofErr w:type="gramStart"/>
      <w:r w:rsidRPr="00D55DC9">
        <w:rPr>
          <w:rFonts w:ascii="Times New Roman" w:hAnsi="Times New Roman" w:cs="Times New Roman"/>
          <w:sz w:val="24"/>
          <w:szCs w:val="24"/>
        </w:rPr>
        <w:t>Например: в слове “слон” – есть звук [Л]? Значит, что мы делаем?</w:t>
      </w:r>
      <w:proofErr w:type="gramEnd"/>
      <w:r w:rsidRPr="00D55DC9">
        <w:rPr>
          <w:rFonts w:ascii="Times New Roman" w:hAnsi="Times New Roman" w:cs="Times New Roman"/>
          <w:sz w:val="24"/>
          <w:szCs w:val="24"/>
        </w:rPr>
        <w:t xml:space="preserve"> А в слове мяч?”.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5DC9">
        <w:rPr>
          <w:rFonts w:ascii="Times New Roman" w:hAnsi="Times New Roman" w:cs="Times New Roman"/>
          <w:sz w:val="24"/>
          <w:szCs w:val="24"/>
        </w:rPr>
        <w:t>машина, полка, шкаф, лопата, стул, мышь, пила, кошка, мел, лента, мишка.</w:t>
      </w:r>
      <w:proofErr w:type="gramEnd"/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A93" w:rsidRPr="00D55DC9" w:rsidRDefault="00F333E1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8</w:t>
      </w:r>
      <w:r w:rsidR="00603A93" w:rsidRPr="00D55DC9">
        <w:rPr>
          <w:rFonts w:ascii="Times New Roman" w:hAnsi="Times New Roman" w:cs="Times New Roman"/>
          <w:sz w:val="24"/>
          <w:szCs w:val="24"/>
        </w:rPr>
        <w:t xml:space="preserve">. Закрепление звука в </w:t>
      </w:r>
      <w:proofErr w:type="spellStart"/>
      <w:r w:rsidR="00603A93" w:rsidRPr="00D55DC9">
        <w:rPr>
          <w:rFonts w:ascii="Times New Roman" w:hAnsi="Times New Roman" w:cs="Times New Roman"/>
          <w:sz w:val="24"/>
          <w:szCs w:val="24"/>
        </w:rPr>
        <w:t>слогах</w:t>
      </w:r>
      <w:proofErr w:type="gramStart"/>
      <w:r w:rsidR="00D55DC9" w:rsidRPr="00D55DC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55DC9" w:rsidRPr="00D55DC9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D55DC9" w:rsidRPr="00D55DC9">
        <w:rPr>
          <w:rFonts w:ascii="Times New Roman" w:hAnsi="Times New Roman" w:cs="Times New Roman"/>
          <w:sz w:val="24"/>
          <w:szCs w:val="24"/>
        </w:rPr>
        <w:t xml:space="preserve"> «Шнур-затейник»</w:t>
      </w:r>
      <w:r w:rsidR="00603A93"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“Повторяй за мной: 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DC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55DC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; лэ – лэ – лэ; 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DC9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55DC9">
        <w:rPr>
          <w:rFonts w:ascii="Times New Roman" w:hAnsi="Times New Roman" w:cs="Times New Roman"/>
          <w:sz w:val="24"/>
          <w:szCs w:val="24"/>
        </w:rPr>
        <w:t xml:space="preserve"> - лэ ”</w:t>
      </w:r>
    </w:p>
    <w:p w:rsidR="00603A93" w:rsidRPr="00D55DC9" w:rsidRDefault="00F333E1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 </w:t>
      </w:r>
      <w:r w:rsidR="00D55DC9" w:rsidRPr="00D55DC9">
        <w:rPr>
          <w:rFonts w:ascii="Times New Roman" w:hAnsi="Times New Roman" w:cs="Times New Roman"/>
          <w:sz w:val="24"/>
          <w:szCs w:val="24"/>
        </w:rPr>
        <w:t>Давай сошьем слоги с помощью шнурка.</w:t>
      </w:r>
    </w:p>
    <w:p w:rsidR="00603A93" w:rsidRPr="00D55DC9" w:rsidRDefault="00D55DC9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9</w:t>
      </w:r>
      <w:r w:rsidR="00603A93" w:rsidRPr="00D55DC9">
        <w:rPr>
          <w:rFonts w:ascii="Times New Roman" w:hAnsi="Times New Roman" w:cs="Times New Roman"/>
          <w:sz w:val="24"/>
          <w:szCs w:val="24"/>
        </w:rPr>
        <w:t>. Закрепление звука в словах</w:t>
      </w:r>
      <w:r w:rsidR="00603A93"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“Посмотри, нашему клоуну прислали конверт. Интересно, что там лежит</w:t>
      </w:r>
      <w:r w:rsidR="00D55DC9" w:rsidRPr="00D55DC9">
        <w:rPr>
          <w:rFonts w:ascii="Times New Roman" w:hAnsi="Times New Roman" w:cs="Times New Roman"/>
          <w:sz w:val="24"/>
          <w:szCs w:val="24"/>
        </w:rPr>
        <w:t>?</w:t>
      </w:r>
      <w:r w:rsidRPr="00D55DC9">
        <w:rPr>
          <w:rFonts w:ascii="Times New Roman" w:hAnsi="Times New Roman" w:cs="Times New Roman"/>
          <w:sz w:val="24"/>
          <w:szCs w:val="24"/>
        </w:rPr>
        <w:t xml:space="preserve"> Давай посмотрим? Да это же загадка. Чтоб её разгадать надо назвать </w:t>
      </w:r>
      <w:proofErr w:type="gramStart"/>
      <w:r w:rsidRPr="00D55DC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D55DC9">
        <w:rPr>
          <w:rFonts w:ascii="Times New Roman" w:hAnsi="Times New Roman" w:cs="Times New Roman"/>
          <w:sz w:val="24"/>
          <w:szCs w:val="24"/>
        </w:rPr>
        <w:t xml:space="preserve"> предметы и</w:t>
      </w:r>
      <w:r w:rsidR="00D55DC9" w:rsidRPr="00D55DC9">
        <w:rPr>
          <w:rFonts w:ascii="Times New Roman" w:hAnsi="Times New Roman" w:cs="Times New Roman"/>
          <w:sz w:val="24"/>
          <w:szCs w:val="24"/>
        </w:rPr>
        <w:t xml:space="preserve"> подумать </w:t>
      </w:r>
      <w:proofErr w:type="gramStart"/>
      <w:r w:rsidR="00D55DC9" w:rsidRPr="00D55DC9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D55DC9" w:rsidRPr="00D55DC9">
        <w:rPr>
          <w:rFonts w:ascii="Times New Roman" w:hAnsi="Times New Roman" w:cs="Times New Roman"/>
          <w:sz w:val="24"/>
          <w:szCs w:val="24"/>
        </w:rPr>
        <w:t xml:space="preserve"> картинка лишняя».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1</w:t>
      </w:r>
      <w:r w:rsidR="00D55DC9" w:rsidRPr="00D55DC9">
        <w:rPr>
          <w:rFonts w:ascii="Times New Roman" w:hAnsi="Times New Roman" w:cs="Times New Roman"/>
          <w:sz w:val="24"/>
          <w:szCs w:val="24"/>
        </w:rPr>
        <w:t>0</w:t>
      </w:r>
      <w:r w:rsidRPr="00D55DC9">
        <w:rPr>
          <w:rFonts w:ascii="Times New Roman" w:hAnsi="Times New Roman" w:cs="Times New Roman"/>
          <w:sz w:val="24"/>
          <w:szCs w:val="24"/>
        </w:rPr>
        <w:t>. Итог</w:t>
      </w:r>
      <w:r w:rsidRPr="00D55DC9">
        <w:rPr>
          <w:rFonts w:ascii="Times New Roman" w:hAnsi="Times New Roman" w:cs="Times New Roman"/>
          <w:sz w:val="24"/>
          <w:szCs w:val="24"/>
        </w:rPr>
        <w:tab/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>“Скажи, над каким звукам мы сегодня работали? Кто приходил к нам в гости? Что больше всего тебе понравилось? Какое задание было для тебя трудным?</w:t>
      </w:r>
    </w:p>
    <w:p w:rsidR="00603A93" w:rsidRPr="00D55DC9" w:rsidRDefault="00603A93" w:rsidP="00D5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A93" w:rsidRPr="00D55DC9" w:rsidRDefault="00D55DC9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964" w:rsidRPr="00D55DC9" w:rsidRDefault="000D5AEF" w:rsidP="00D55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Default="005D5964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Default="00D55DC9" w:rsidP="000D5AEF">
      <w:pPr>
        <w:pStyle w:val="a3"/>
        <w:rPr>
          <w:sz w:val="24"/>
          <w:szCs w:val="24"/>
        </w:rPr>
      </w:pPr>
    </w:p>
    <w:p w:rsidR="00D55DC9" w:rsidRPr="000D5AEF" w:rsidRDefault="00D55DC9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lastRenderedPageBreak/>
        <w:t>Тема: Постановка звука [</w:t>
      </w:r>
      <w:proofErr w:type="gramStart"/>
      <w:r w:rsidRPr="000D5AEF">
        <w:rPr>
          <w:sz w:val="24"/>
          <w:szCs w:val="24"/>
        </w:rPr>
        <w:t>Р</w:t>
      </w:r>
      <w:proofErr w:type="gramEnd"/>
      <w:r w:rsidRPr="000D5AEF">
        <w:rPr>
          <w:sz w:val="24"/>
          <w:szCs w:val="24"/>
        </w:rPr>
        <w:t>]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Цели: </w:t>
      </w:r>
      <w:proofErr w:type="gramStart"/>
      <w:r w:rsidRPr="000D5AEF">
        <w:rPr>
          <w:sz w:val="24"/>
          <w:szCs w:val="24"/>
        </w:rPr>
        <w:t>Образовательная</w:t>
      </w:r>
      <w:proofErr w:type="gramEnd"/>
      <w:r w:rsidRPr="000D5AEF">
        <w:rPr>
          <w:sz w:val="24"/>
          <w:szCs w:val="24"/>
        </w:rPr>
        <w:t>: обучение произнесению звука  в изолированном виде и слогах.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          Коррекционная: активизация артикуляционного аппарата.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          </w:t>
      </w:r>
      <w:proofErr w:type="gramStart"/>
      <w:r w:rsidRPr="000D5AEF">
        <w:rPr>
          <w:sz w:val="24"/>
          <w:szCs w:val="24"/>
        </w:rPr>
        <w:t>Воспитательная</w:t>
      </w:r>
      <w:proofErr w:type="gramEnd"/>
      <w:r w:rsidRPr="000D5AEF">
        <w:rPr>
          <w:sz w:val="24"/>
          <w:szCs w:val="24"/>
        </w:rPr>
        <w:t>: воспитание интереса к занятию.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Оборудование: зеркало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Ход занятия: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Организационный момент.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Артикуляционная гимнастика, развитие кинестетических ощущений.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Здравствуй. Как твои дела? Как настроение?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(Логопед обращает внимание на осанку ребенка, </w:t>
      </w:r>
      <w:proofErr w:type="gramStart"/>
      <w:r w:rsidRPr="000D5AEF">
        <w:rPr>
          <w:sz w:val="24"/>
          <w:szCs w:val="24"/>
        </w:rPr>
        <w:t>проверяет</w:t>
      </w:r>
      <w:proofErr w:type="gramEnd"/>
      <w:r w:rsidRPr="000D5AEF">
        <w:rPr>
          <w:sz w:val="24"/>
          <w:szCs w:val="24"/>
        </w:rPr>
        <w:t xml:space="preserve"> хорошо ли ребенок видит себя в зеркало.) 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Сейчас мы будем выполним гимнастику для языка и губ. Посмотри в зеркало на то, как я буду выполнять упражнения и сделай также.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proofErr w:type="gramStart"/>
      <w:r w:rsidRPr="000D5AEF">
        <w:rPr>
          <w:sz w:val="24"/>
          <w:szCs w:val="24"/>
        </w:rPr>
        <w:t xml:space="preserve">(Упр.: «Иголочка», «Улыбка», «Катушка», «Желобок».  </w:t>
      </w:r>
      <w:proofErr w:type="gramEnd"/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 Теперь мы ещё выполним ряд упражнений: «Маляр», «Лошадка», «Дятел», «Задуй свечу», «Загнать мяч в ворота».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Наша тема звук [</w:t>
      </w:r>
      <w:proofErr w:type="gramStart"/>
      <w:r w:rsidRPr="000D5AEF">
        <w:rPr>
          <w:sz w:val="24"/>
          <w:szCs w:val="24"/>
        </w:rPr>
        <w:t>Р</w:t>
      </w:r>
      <w:proofErr w:type="gramEnd"/>
      <w:r w:rsidRPr="000D5AEF">
        <w:rPr>
          <w:sz w:val="24"/>
          <w:szCs w:val="24"/>
        </w:rPr>
        <w:t>].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Сейчас мы с тобой будем смотреть, как работают наши органы при произнесении звука [</w:t>
      </w:r>
      <w:proofErr w:type="gramStart"/>
      <w:r w:rsidRPr="000D5AEF">
        <w:rPr>
          <w:sz w:val="24"/>
          <w:szCs w:val="24"/>
        </w:rPr>
        <w:t>Р</w:t>
      </w:r>
      <w:proofErr w:type="gramEnd"/>
      <w:r w:rsidRPr="000D5AEF">
        <w:rPr>
          <w:sz w:val="24"/>
          <w:szCs w:val="24"/>
        </w:rPr>
        <w:t>]. Я буду говорить тебе, а ты повторяй: губы приоткрыты, зубы разомкнуты; кончик языка широкий, напряжённый, поднят к альвеолам, неплотно прилегает к ним. Голосовые складки сомкнуты. Под воздействием выдыхаемой струи язычок начинает вибрировать. (Логопед показывает ребёнку правильное положение и просит его повторить)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Так, хорошо. Давай немножко отдохнём. Встань и повторяй за мной: «Ветер дует нам в лицо (машем ладошками в сторону лица). Закачалось деревцо (поднимаем руки вверх и качаем ими)». Итак, мы немножко отдохнули, теперь давай садиться.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Мы с тобой узнали, как у нас располагаются губы, зубы и язычок при произнесении звука [</w:t>
      </w:r>
      <w:proofErr w:type="gramStart"/>
      <w:r w:rsidRPr="000D5AEF">
        <w:rPr>
          <w:sz w:val="24"/>
          <w:szCs w:val="24"/>
        </w:rPr>
        <w:t>Р</w:t>
      </w:r>
      <w:proofErr w:type="gramEnd"/>
      <w:r w:rsidRPr="000D5AEF">
        <w:rPr>
          <w:sz w:val="24"/>
          <w:szCs w:val="24"/>
        </w:rPr>
        <w:t xml:space="preserve">]. Теперь давай попробуем его произнести. 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Теперь я буду твоим пальчиком шевелить язычок, а ты старайся его произнести. Теперь попробуй быстро произносить звук [Д].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Ты, наверно, слышал, как рычит тигр. Повтори его рычание. А как работает трактор?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Давай поиграем в игру. Я буду тебе говорить разные слоги, а ты хлопай в ладоши, когда услышишь звук Р.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proofErr w:type="gramStart"/>
      <w:r w:rsidRPr="000D5AEF">
        <w:rPr>
          <w:sz w:val="24"/>
          <w:szCs w:val="24"/>
        </w:rPr>
        <w:t>(Слоги:</w:t>
      </w:r>
      <w:proofErr w:type="gramEnd"/>
      <w:r w:rsidRPr="000D5AEF">
        <w:rPr>
          <w:sz w:val="24"/>
          <w:szCs w:val="24"/>
        </w:rPr>
        <w:t xml:space="preserve"> </w:t>
      </w:r>
      <w:proofErr w:type="gramStart"/>
      <w:r w:rsidRPr="000D5AEF">
        <w:rPr>
          <w:sz w:val="24"/>
          <w:szCs w:val="24"/>
        </w:rPr>
        <w:t>ПА-МА-РА-ГА-ВА-РА) теперь я буду произносить слова, а ты хлопай в ладоши, когда услышишь Р. Кошка, мяч, рыба, гнездо, дерево.</w:t>
      </w:r>
      <w:proofErr w:type="gramEnd"/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Дома с мамой или папой повтори те упражнения, которые мы сегодня сделали: «Иголочка», «Улыбка», «Катушка», «Желобок», «Маляр», «Лошадка», «Дятел».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Еще раз попробуй смастерить звук Р.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lastRenderedPageBreak/>
        <w:t>Ещё раз назови, какой звук мы сегодня учились произносить?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Как располагаются губы, зубы и язычок?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И напоследок давай произнесём его.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>Ты молодец. Сегодня ты поработал очень хорошо, и я надеюсь, что на следующем занятии ты поработаешь ещё лучше. До свидания.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</w:t>
      </w:r>
      <w:r w:rsidRPr="000D5AEF">
        <w:rPr>
          <w:sz w:val="24"/>
          <w:szCs w:val="24"/>
        </w:rPr>
        <w:tab/>
      </w: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 </w:t>
      </w: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</w:p>
    <w:p w:rsidR="005D5964" w:rsidRPr="000D5AEF" w:rsidRDefault="005D5964" w:rsidP="000D5AEF">
      <w:pPr>
        <w:pStyle w:val="a3"/>
        <w:rPr>
          <w:sz w:val="24"/>
          <w:szCs w:val="24"/>
        </w:rPr>
      </w:pPr>
      <w:r w:rsidRPr="000D5AEF">
        <w:rPr>
          <w:sz w:val="24"/>
          <w:szCs w:val="24"/>
        </w:rPr>
        <w:t xml:space="preserve"> </w:t>
      </w:r>
    </w:p>
    <w:sectPr w:rsidR="005D5964" w:rsidRPr="000D5AEF" w:rsidSect="0095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A93"/>
    <w:rsid w:val="000D5AEF"/>
    <w:rsid w:val="00136B3C"/>
    <w:rsid w:val="001A5F02"/>
    <w:rsid w:val="003D7936"/>
    <w:rsid w:val="005D5964"/>
    <w:rsid w:val="00603A93"/>
    <w:rsid w:val="006E1237"/>
    <w:rsid w:val="007E2F39"/>
    <w:rsid w:val="00826F42"/>
    <w:rsid w:val="009453A8"/>
    <w:rsid w:val="00956654"/>
    <w:rsid w:val="00AB5EF6"/>
    <w:rsid w:val="00C65B12"/>
    <w:rsid w:val="00D55DC9"/>
    <w:rsid w:val="00F3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A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2014-01-20T18:03:00Z</dcterms:created>
  <dcterms:modified xsi:type="dcterms:W3CDTF">2014-11-18T13:45:00Z</dcterms:modified>
</cp:coreProperties>
</file>