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6" w:rsidRPr="00B940F6" w:rsidRDefault="002E6076" w:rsidP="002E6076">
      <w:pPr>
        <w:jc w:val="center"/>
      </w:pPr>
      <w:permStart w:id="0" w:edGrp="everyone"/>
      <w:permEnd w:id="0"/>
      <w:r w:rsidRPr="00B940F6">
        <w:t>Администрация Батыревского района Чувашской Республики</w:t>
      </w:r>
    </w:p>
    <w:p w:rsidR="002E6076" w:rsidRPr="00B940F6" w:rsidRDefault="002E6076" w:rsidP="002E6076">
      <w:pPr>
        <w:jc w:val="center"/>
      </w:pPr>
      <w:r w:rsidRPr="00B940F6">
        <w:t xml:space="preserve">Муниципальное бюджетное дошкольное образовательное учреждение «Первомайский детский сад «Шусăм» </w:t>
      </w:r>
    </w:p>
    <w:p w:rsidR="002E6076" w:rsidRPr="00B940F6" w:rsidRDefault="002E6076" w:rsidP="002E6076">
      <w:pPr>
        <w:jc w:val="center"/>
      </w:pPr>
      <w:r w:rsidRPr="00B940F6">
        <w:t>Батыревского района Чувашской Республики</w:t>
      </w:r>
    </w:p>
    <w:p w:rsidR="002E6076" w:rsidRPr="00B940F6" w:rsidRDefault="002E6076" w:rsidP="002E6076"/>
    <w:p w:rsidR="002E6076" w:rsidRPr="00B940F6" w:rsidRDefault="002E6076" w:rsidP="002E6076"/>
    <w:p w:rsidR="002E6076" w:rsidRPr="00B940F6" w:rsidRDefault="002E6076" w:rsidP="002E6076"/>
    <w:p w:rsidR="002E6076" w:rsidRPr="00B940F6" w:rsidRDefault="002E6076" w:rsidP="002E6076">
      <w:r w:rsidRPr="00B940F6">
        <w:t>Рассмотрена                                                                                                                                                          Утверждена</w:t>
      </w:r>
    </w:p>
    <w:p w:rsidR="002E6076" w:rsidRPr="00B940F6" w:rsidRDefault="002E6076" w:rsidP="002E6076">
      <w:r w:rsidRPr="00B940F6">
        <w:t>на заседании                                                                                                                                                        Заведующий</w:t>
      </w:r>
    </w:p>
    <w:p w:rsidR="002E6076" w:rsidRPr="00B940F6" w:rsidRDefault="002E6076" w:rsidP="002E6076">
      <w:r w:rsidRPr="00B940F6">
        <w:t>педагогического совета                                                                                                                                       __________    /    Н.А.Емельянова/</w:t>
      </w:r>
    </w:p>
    <w:p w:rsidR="002E6076" w:rsidRPr="00B940F6" w:rsidRDefault="002E6076" w:rsidP="002E6076">
      <w:r w:rsidRPr="00B940F6">
        <w:t>Протокол №______                                                                                                                                              Приказ №________</w:t>
      </w:r>
    </w:p>
    <w:p w:rsidR="002E6076" w:rsidRPr="00B940F6" w:rsidRDefault="002E6076" w:rsidP="002E6076">
      <w:r w:rsidRPr="00B940F6">
        <w:t>от «_____»__________  2013года                                                                                                                          от «_____»________  2013года</w:t>
      </w:r>
    </w:p>
    <w:p w:rsidR="002E6076" w:rsidRPr="00B940F6" w:rsidRDefault="002E6076" w:rsidP="002E6076">
      <w:r w:rsidRPr="00B940F6">
        <w:t xml:space="preserve"> </w:t>
      </w:r>
    </w:p>
    <w:p w:rsidR="002E6076" w:rsidRPr="00B940F6" w:rsidRDefault="002E6076" w:rsidP="002E6076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B940F6">
        <w:rPr>
          <w:rFonts w:ascii="Times New Roman" w:hAnsi="Times New Roman"/>
          <w:b w:val="0"/>
          <w:sz w:val="24"/>
          <w:szCs w:val="24"/>
        </w:rPr>
        <w:t>Рабочая программа</w:t>
      </w:r>
    </w:p>
    <w:p w:rsidR="002E6076" w:rsidRPr="00B940F6" w:rsidRDefault="002E6076" w:rsidP="002E6076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B940F6">
        <w:rPr>
          <w:rFonts w:ascii="Times New Roman" w:hAnsi="Times New Roman"/>
          <w:b w:val="0"/>
          <w:sz w:val="24"/>
          <w:szCs w:val="24"/>
        </w:rPr>
        <w:t>по образовательной области «Музыка»</w:t>
      </w:r>
    </w:p>
    <w:p w:rsidR="002E6076" w:rsidRPr="00B940F6" w:rsidRDefault="002E6076" w:rsidP="002E6076">
      <w:pPr>
        <w:jc w:val="center"/>
      </w:pPr>
    </w:p>
    <w:p w:rsidR="002E6076" w:rsidRPr="00B940F6" w:rsidRDefault="002E6076" w:rsidP="002E6076">
      <w:pPr>
        <w:tabs>
          <w:tab w:val="center" w:pos="7087"/>
          <w:tab w:val="right" w:pos="14175"/>
        </w:tabs>
        <w:jc w:val="center"/>
      </w:pPr>
      <w:r w:rsidRPr="00B940F6">
        <w:t xml:space="preserve">для  </w:t>
      </w:r>
      <w:r w:rsidR="0099676A" w:rsidRPr="00B940F6">
        <w:t xml:space="preserve">первой </w:t>
      </w:r>
      <w:r w:rsidRPr="00B940F6">
        <w:t xml:space="preserve">младшей группы </w:t>
      </w:r>
    </w:p>
    <w:p w:rsidR="002E6076" w:rsidRPr="00B940F6" w:rsidRDefault="002E6076" w:rsidP="002E6076">
      <w:pPr>
        <w:jc w:val="center"/>
      </w:pPr>
    </w:p>
    <w:p w:rsidR="002E6076" w:rsidRPr="00B940F6" w:rsidRDefault="002E6076" w:rsidP="002E6076">
      <w:pPr>
        <w:jc w:val="center"/>
      </w:pPr>
      <w:r w:rsidRPr="00B940F6">
        <w:t>на период с 1 сентября 2013 года по 31 мая 2014 года</w:t>
      </w:r>
    </w:p>
    <w:p w:rsidR="002E6076" w:rsidRPr="00B940F6" w:rsidRDefault="002E6076" w:rsidP="002E6076">
      <w:pPr>
        <w:jc w:val="both"/>
      </w:pPr>
    </w:p>
    <w:p w:rsidR="002E6076" w:rsidRPr="00B940F6" w:rsidRDefault="002E6076" w:rsidP="002E6076">
      <w:pPr>
        <w:pBdr>
          <w:bottom w:val="single" w:sz="12" w:space="1" w:color="auto"/>
        </w:pBdr>
        <w:tabs>
          <w:tab w:val="left" w:pos="10206"/>
        </w:tabs>
        <w:ind w:left="1418" w:right="567" w:hanging="709"/>
        <w:jc w:val="center"/>
      </w:pPr>
      <w:r w:rsidRPr="00B940F6">
        <w:t xml:space="preserve">Примерная основная общеобразовательная программа дошкольного образования по программе «От рождения до школы» под редакцией Н.Е.Вераксы, Т.С.Комаровой, М.А.Васильевой </w:t>
      </w:r>
    </w:p>
    <w:p w:rsidR="002E6076" w:rsidRPr="00B940F6" w:rsidRDefault="002E6076" w:rsidP="002E6076">
      <w:pPr>
        <w:pBdr>
          <w:bottom w:val="single" w:sz="12" w:space="1" w:color="auto"/>
        </w:pBdr>
        <w:tabs>
          <w:tab w:val="left" w:pos="10206"/>
        </w:tabs>
        <w:ind w:left="1418" w:right="567" w:hanging="709"/>
        <w:jc w:val="center"/>
      </w:pPr>
    </w:p>
    <w:p w:rsidR="002E6076" w:rsidRPr="00B940F6" w:rsidRDefault="002E6076" w:rsidP="002E6076">
      <w:pPr>
        <w:jc w:val="center"/>
      </w:pPr>
    </w:p>
    <w:p w:rsidR="002E6076" w:rsidRPr="00B940F6" w:rsidRDefault="002E6076" w:rsidP="002E6076">
      <w:pPr>
        <w:jc w:val="center"/>
      </w:pPr>
      <w:r w:rsidRPr="00B940F6">
        <w:t xml:space="preserve">                                                                                                     </w:t>
      </w:r>
    </w:p>
    <w:p w:rsidR="002E6076" w:rsidRPr="00B940F6" w:rsidRDefault="002E6076" w:rsidP="002E6076">
      <w:pPr>
        <w:tabs>
          <w:tab w:val="left" w:pos="7371"/>
        </w:tabs>
        <w:ind w:left="8520"/>
      </w:pPr>
      <w:r w:rsidRPr="00B940F6">
        <w:t xml:space="preserve">Выполнила: </w:t>
      </w:r>
    </w:p>
    <w:p w:rsidR="002E6076" w:rsidRPr="00B940F6" w:rsidRDefault="002E6076" w:rsidP="002E6076">
      <w:pPr>
        <w:tabs>
          <w:tab w:val="left" w:pos="7371"/>
        </w:tabs>
        <w:ind w:left="8520"/>
      </w:pPr>
      <w:r w:rsidRPr="00B940F6">
        <w:t xml:space="preserve"> Тихонова Нина Валентиновна,</w:t>
      </w:r>
    </w:p>
    <w:p w:rsidR="002E6076" w:rsidRPr="00B940F6" w:rsidRDefault="002E6076" w:rsidP="002E6076">
      <w:pPr>
        <w:tabs>
          <w:tab w:val="left" w:pos="7371"/>
        </w:tabs>
        <w:ind w:left="8520"/>
      </w:pPr>
      <w:r w:rsidRPr="00B940F6">
        <w:t xml:space="preserve">музыкальный руководитель </w:t>
      </w:r>
    </w:p>
    <w:p w:rsidR="002E6076" w:rsidRPr="00B940F6" w:rsidRDefault="002E6076" w:rsidP="002E6076">
      <w:pPr>
        <w:tabs>
          <w:tab w:val="left" w:pos="7371"/>
        </w:tabs>
        <w:ind w:left="8520"/>
      </w:pPr>
      <w:r w:rsidRPr="00B940F6">
        <w:t xml:space="preserve"> </w:t>
      </w:r>
    </w:p>
    <w:p w:rsidR="002E6076" w:rsidRPr="00B940F6" w:rsidRDefault="002E6076" w:rsidP="002E6076">
      <w:pPr>
        <w:tabs>
          <w:tab w:val="left" w:pos="7371"/>
        </w:tabs>
      </w:pPr>
      <w:r w:rsidRPr="00B940F6">
        <w:t xml:space="preserve">          </w:t>
      </w:r>
    </w:p>
    <w:p w:rsidR="002E6076" w:rsidRDefault="002E6076" w:rsidP="002E6076"/>
    <w:p w:rsidR="0067083B" w:rsidRPr="00B940F6" w:rsidRDefault="0067083B" w:rsidP="002E6076"/>
    <w:p w:rsidR="002E6076" w:rsidRPr="00B940F6" w:rsidRDefault="002E6076" w:rsidP="002E6076">
      <w:pPr>
        <w:jc w:val="center"/>
      </w:pPr>
      <w:r w:rsidRPr="00B940F6">
        <w:t xml:space="preserve">с. Первомайское </w:t>
      </w:r>
      <w:r w:rsidR="00315BF0">
        <w:t xml:space="preserve"> </w:t>
      </w:r>
    </w:p>
    <w:p w:rsidR="00B940F6" w:rsidRPr="00B940F6" w:rsidRDefault="00B940F6" w:rsidP="005746C9">
      <w:pPr>
        <w:autoSpaceDE w:val="0"/>
        <w:autoSpaceDN w:val="0"/>
        <w:adjustRightInd w:val="0"/>
        <w:ind w:left="-142" w:firstLine="567"/>
        <w:jc w:val="center"/>
        <w:rPr>
          <w:b/>
        </w:rPr>
      </w:pPr>
    </w:p>
    <w:p w:rsidR="00B940F6" w:rsidRPr="00B940F6" w:rsidRDefault="00B940F6" w:rsidP="005746C9">
      <w:pPr>
        <w:autoSpaceDE w:val="0"/>
        <w:autoSpaceDN w:val="0"/>
        <w:adjustRightInd w:val="0"/>
        <w:ind w:left="-142" w:firstLine="567"/>
        <w:jc w:val="center"/>
        <w:rPr>
          <w:b/>
        </w:rPr>
      </w:pPr>
    </w:p>
    <w:p w:rsidR="00B940F6" w:rsidRPr="00B940F6" w:rsidRDefault="00B940F6" w:rsidP="005746C9">
      <w:pPr>
        <w:autoSpaceDE w:val="0"/>
        <w:autoSpaceDN w:val="0"/>
        <w:adjustRightInd w:val="0"/>
        <w:ind w:left="-142" w:firstLine="567"/>
        <w:jc w:val="center"/>
        <w:rPr>
          <w:b/>
        </w:rPr>
      </w:pPr>
    </w:p>
    <w:p w:rsidR="00B940F6" w:rsidRPr="00B940F6" w:rsidRDefault="00B940F6" w:rsidP="005746C9">
      <w:pPr>
        <w:autoSpaceDE w:val="0"/>
        <w:autoSpaceDN w:val="0"/>
        <w:adjustRightInd w:val="0"/>
        <w:ind w:left="-142" w:firstLine="567"/>
        <w:jc w:val="center"/>
        <w:rPr>
          <w:b/>
        </w:rPr>
      </w:pPr>
    </w:p>
    <w:p w:rsidR="005746C9" w:rsidRPr="00B940F6" w:rsidRDefault="0099676A" w:rsidP="005746C9">
      <w:pPr>
        <w:autoSpaceDE w:val="0"/>
        <w:autoSpaceDN w:val="0"/>
        <w:adjustRightInd w:val="0"/>
        <w:ind w:left="-142" w:firstLine="567"/>
        <w:jc w:val="center"/>
      </w:pPr>
      <w:r w:rsidRPr="00B940F6">
        <w:rPr>
          <w:b/>
        </w:rPr>
        <w:t>Пояснительная записка</w:t>
      </w:r>
    </w:p>
    <w:p w:rsidR="005746C9" w:rsidRPr="00B940F6" w:rsidRDefault="005746C9" w:rsidP="005746C9">
      <w:pPr>
        <w:autoSpaceDE w:val="0"/>
        <w:autoSpaceDN w:val="0"/>
        <w:adjustRightInd w:val="0"/>
        <w:ind w:left="-142" w:firstLine="567"/>
      </w:pPr>
      <w:r w:rsidRPr="00B940F6">
        <w:t>Муниципальное бюджетное  образовательное  учреждение  «Первомайский детский сад «Шусам» Батыревского района ЧР обеспечивает разностороннее развитие детей в возрасте от 2 до 7 лет с учётом их возрастных и индивидуальных особенностей по основным направлениям развития личности ребенка: физическому, социально-личностному, познавательно-речевому и художественно-эстетическому.</w:t>
      </w:r>
    </w:p>
    <w:p w:rsidR="002F4544" w:rsidRPr="00B940F6" w:rsidRDefault="005746C9" w:rsidP="002F4544">
      <w:pPr>
        <w:ind w:left="-142" w:firstLine="567"/>
        <w:jc w:val="both"/>
      </w:pPr>
      <w:r w:rsidRPr="00B940F6">
        <w:t xml:space="preserve"> </w:t>
      </w:r>
      <w:r w:rsidR="002F4544" w:rsidRPr="00B940F6">
        <w:t xml:space="preserve">Настоящая программа разработана на основе Примерной основной общеобразовательной программы дошкольного образования «От рождения до школы» под редакцией  Н.Е. Вераксы, Т. С. Комаровой,  М. А. Васильевой -  МОЗАИКА-СИНТЕЗ, 2012.- 336с. </w:t>
      </w:r>
    </w:p>
    <w:p w:rsidR="002F4544" w:rsidRPr="00B940F6" w:rsidRDefault="002F4544" w:rsidP="002F4544">
      <w:pPr>
        <w:ind w:left="-142" w:firstLine="567"/>
        <w:jc w:val="both"/>
      </w:pPr>
      <w:r w:rsidRPr="00B940F6">
        <w:t>Программа разработана с учетом дидактических принципов развивающего обучения, психологических особенностей детей дошкольного возраста и включает в себя следующие разделы:</w:t>
      </w:r>
    </w:p>
    <w:p w:rsidR="002F4544" w:rsidRPr="00B940F6" w:rsidRDefault="002F4544" w:rsidP="002F4544">
      <w:pPr>
        <w:autoSpaceDE w:val="0"/>
        <w:autoSpaceDN w:val="0"/>
        <w:adjustRightInd w:val="0"/>
        <w:ind w:left="-142" w:firstLine="567"/>
        <w:jc w:val="both"/>
      </w:pPr>
      <w:r w:rsidRPr="00B940F6">
        <w:t xml:space="preserve">- восприятие; </w:t>
      </w:r>
    </w:p>
    <w:p w:rsidR="002F4544" w:rsidRPr="00B940F6" w:rsidRDefault="002F4544" w:rsidP="002F4544">
      <w:pPr>
        <w:autoSpaceDE w:val="0"/>
        <w:autoSpaceDN w:val="0"/>
        <w:adjustRightInd w:val="0"/>
        <w:ind w:left="-142" w:firstLine="567"/>
        <w:jc w:val="both"/>
      </w:pPr>
      <w:r w:rsidRPr="00B940F6">
        <w:t xml:space="preserve">- пение; </w:t>
      </w:r>
    </w:p>
    <w:p w:rsidR="002F4544" w:rsidRPr="00B940F6" w:rsidRDefault="002F4544" w:rsidP="002F4544">
      <w:pPr>
        <w:autoSpaceDE w:val="0"/>
        <w:autoSpaceDN w:val="0"/>
        <w:adjustRightInd w:val="0"/>
        <w:ind w:left="-142" w:firstLine="567"/>
        <w:jc w:val="both"/>
      </w:pPr>
      <w:r w:rsidRPr="00B940F6">
        <w:t xml:space="preserve">- музыкально-ритмические движения; </w:t>
      </w:r>
    </w:p>
    <w:p w:rsidR="002F4544" w:rsidRPr="00B940F6" w:rsidRDefault="002F4544" w:rsidP="002F4544">
      <w:pPr>
        <w:ind w:left="-142" w:firstLine="567"/>
        <w:jc w:val="both"/>
      </w:pPr>
      <w:r w:rsidRPr="00B940F6">
        <w:t xml:space="preserve">     С точки зрения современного развития дошкольная образовательная программа соответствует Федеральным государственным требованиям. (ФГТ, Приказ № 655 от 23 ноября </w:t>
      </w:r>
      <w:smartTag w:uri="urn:schemas-microsoft-com:office:smarttags" w:element="metricconverter">
        <w:smartTagPr>
          <w:attr w:name="ProductID" w:val="2009 г"/>
        </w:smartTagPr>
        <w:r w:rsidRPr="00B940F6">
          <w:t>2009 г</w:t>
        </w:r>
      </w:smartTag>
      <w:r w:rsidRPr="00B940F6">
        <w:t xml:space="preserve">.). </w:t>
      </w:r>
    </w:p>
    <w:p w:rsidR="0099676A" w:rsidRPr="00B940F6" w:rsidRDefault="002F4544" w:rsidP="002F4544">
      <w:pPr>
        <w:ind w:left="-142" w:firstLine="567"/>
        <w:jc w:val="both"/>
      </w:pPr>
      <w:r w:rsidRPr="00B940F6">
        <w:t xml:space="preserve">Дополнения и обновления не введены. </w:t>
      </w:r>
    </w:p>
    <w:p w:rsidR="0099676A" w:rsidRPr="00B940F6" w:rsidRDefault="0099676A" w:rsidP="002F4544">
      <w:pPr>
        <w:pStyle w:val="aa"/>
        <w:jc w:val="both"/>
        <w:rPr>
          <w:rFonts w:ascii="Times New Roman" w:hAnsi="Times New Roman"/>
          <w:b/>
        </w:rPr>
      </w:pPr>
      <w:r w:rsidRPr="00B940F6">
        <w:rPr>
          <w:rFonts w:ascii="Times New Roman" w:hAnsi="Times New Roman"/>
          <w:b/>
        </w:rPr>
        <w:t>Цель рабочей программы:</w:t>
      </w:r>
    </w:p>
    <w:p w:rsidR="0099676A" w:rsidRPr="00B940F6" w:rsidRDefault="0099676A" w:rsidP="0099676A">
      <w:pPr>
        <w:pStyle w:val="aa"/>
        <w:jc w:val="both"/>
        <w:rPr>
          <w:rFonts w:ascii="Times New Roman" w:hAnsi="Times New Roman"/>
        </w:rPr>
      </w:pPr>
      <w:r w:rsidRPr="00B940F6">
        <w:rPr>
          <w:rFonts w:ascii="Times New Roman" w:hAnsi="Times New Roman"/>
        </w:rPr>
        <w:t>Развитие музыкальности детей</w:t>
      </w:r>
    </w:p>
    <w:p w:rsidR="0099676A" w:rsidRPr="00B940F6" w:rsidRDefault="0099676A" w:rsidP="0067083B">
      <w:pPr>
        <w:pStyle w:val="aa"/>
        <w:ind w:left="0" w:firstLine="708"/>
        <w:jc w:val="both"/>
        <w:rPr>
          <w:rFonts w:ascii="Times New Roman" w:hAnsi="Times New Roman"/>
          <w:b/>
        </w:rPr>
      </w:pPr>
      <w:r w:rsidRPr="00B940F6">
        <w:rPr>
          <w:rFonts w:ascii="Times New Roman" w:hAnsi="Times New Roman"/>
          <w:b/>
        </w:rPr>
        <w:t>Задачи рабочей программы:</w:t>
      </w:r>
    </w:p>
    <w:p w:rsidR="0099676A" w:rsidRPr="00B940F6" w:rsidRDefault="0099676A" w:rsidP="002F4544">
      <w:pPr>
        <w:pStyle w:val="aa"/>
        <w:jc w:val="both"/>
        <w:rPr>
          <w:rFonts w:ascii="Times New Roman" w:hAnsi="Times New Roman"/>
        </w:rPr>
      </w:pPr>
      <w:r w:rsidRPr="00B940F6">
        <w:rPr>
          <w:rFonts w:ascii="Times New Roman" w:hAnsi="Times New Roman"/>
        </w:rPr>
        <w:t>развитие музыкально-художественной деятельности;</w:t>
      </w:r>
    </w:p>
    <w:p w:rsidR="0099676A" w:rsidRPr="00B940F6" w:rsidRDefault="0099676A" w:rsidP="002F4544">
      <w:pPr>
        <w:pStyle w:val="aa"/>
        <w:jc w:val="both"/>
        <w:rPr>
          <w:rFonts w:ascii="Times New Roman" w:hAnsi="Times New Roman"/>
        </w:rPr>
      </w:pPr>
      <w:r w:rsidRPr="00B940F6">
        <w:rPr>
          <w:rFonts w:ascii="Times New Roman" w:hAnsi="Times New Roman"/>
        </w:rPr>
        <w:t>приобщение к музыкальному искусству;</w:t>
      </w:r>
    </w:p>
    <w:p w:rsidR="0099676A" w:rsidRPr="00B940F6" w:rsidRDefault="0099676A" w:rsidP="002F4544">
      <w:pPr>
        <w:pStyle w:val="aa"/>
        <w:jc w:val="both"/>
        <w:rPr>
          <w:rFonts w:ascii="Times New Roman" w:hAnsi="Times New Roman"/>
          <w:color w:val="FF0000"/>
        </w:rPr>
      </w:pPr>
      <w:r w:rsidRPr="00B940F6">
        <w:rPr>
          <w:rFonts w:ascii="Times New Roman" w:hAnsi="Times New Roman"/>
        </w:rPr>
        <w:t>приобщение к музыкальной культуре народов, проживающих на территории Чувашии</w:t>
      </w:r>
    </w:p>
    <w:p w:rsidR="0099676A" w:rsidRPr="00B940F6" w:rsidRDefault="0099676A" w:rsidP="0099676A">
      <w:pPr>
        <w:jc w:val="both"/>
      </w:pPr>
    </w:p>
    <w:p w:rsidR="0099676A" w:rsidRPr="00B940F6" w:rsidRDefault="0099676A" w:rsidP="0099676A">
      <w:pPr>
        <w:jc w:val="both"/>
      </w:pPr>
      <w:r w:rsidRPr="00B940F6">
        <w:t>В соответствии с современными требованиями в рабочей программе предусмотрены две формы организации обучения:</w:t>
      </w:r>
    </w:p>
    <w:p w:rsidR="0099676A" w:rsidRPr="00B940F6" w:rsidRDefault="0099676A" w:rsidP="0099676A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 w:rsidRPr="00B940F6">
        <w:rPr>
          <w:rFonts w:ascii="Times New Roman" w:hAnsi="Times New Roman"/>
        </w:rPr>
        <w:t>совместная деятельность педагогов с детьми;</w:t>
      </w:r>
    </w:p>
    <w:p w:rsidR="0099676A" w:rsidRPr="00B940F6" w:rsidRDefault="0099676A" w:rsidP="0099676A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 w:rsidRPr="00B940F6">
        <w:rPr>
          <w:rFonts w:ascii="Times New Roman" w:hAnsi="Times New Roman"/>
        </w:rPr>
        <w:t>самостоятельная деятельность детей.</w:t>
      </w:r>
    </w:p>
    <w:p w:rsidR="000A3DEF" w:rsidRPr="00B940F6" w:rsidRDefault="000A3DEF" w:rsidP="000A3DEF">
      <w:pPr>
        <w:jc w:val="both"/>
      </w:pPr>
      <w:r w:rsidRPr="00B940F6">
        <w:t xml:space="preserve"> Национально – региональная особенность осуществления образовательного процесса обеспечивается путем реализации: </w:t>
      </w:r>
    </w:p>
    <w:p w:rsidR="000A3DEF" w:rsidRPr="00B940F6" w:rsidRDefault="000A3DEF" w:rsidP="000A3DEF">
      <w:pPr>
        <w:jc w:val="both"/>
      </w:pPr>
      <w:r w:rsidRPr="00B940F6">
        <w:t xml:space="preserve">  программы Л.В. Кузнецовой «Программа обучения ребенка – дошкольника» (Чебоксары, 2009.-367с.)</w:t>
      </w:r>
    </w:p>
    <w:p w:rsidR="0099676A" w:rsidRPr="00B940F6" w:rsidRDefault="0099676A" w:rsidP="0099676A">
      <w:pPr>
        <w:pStyle w:val="aa"/>
        <w:spacing w:after="200"/>
        <w:ind w:left="-142"/>
        <w:rPr>
          <w:rFonts w:ascii="Times New Roman" w:hAnsi="Times New Roman"/>
          <w:color w:val="FF0000"/>
        </w:rPr>
      </w:pPr>
    </w:p>
    <w:p w:rsidR="0099676A" w:rsidRPr="00B940F6" w:rsidRDefault="0099676A" w:rsidP="0099676A">
      <w:pPr>
        <w:pStyle w:val="aa"/>
        <w:ind w:left="0"/>
        <w:jc w:val="both"/>
        <w:rPr>
          <w:rFonts w:ascii="Times New Roman" w:hAnsi="Times New Roman"/>
        </w:rPr>
      </w:pPr>
      <w:r w:rsidRPr="00B940F6">
        <w:rPr>
          <w:rFonts w:ascii="Times New Roman" w:hAnsi="Times New Roman"/>
        </w:rPr>
        <w:t>Содержание рабочей программы предусматривает интеграцию с другими областями: «Социализация»,</w:t>
      </w:r>
      <w:r w:rsidR="00ED27B8">
        <w:rPr>
          <w:rFonts w:ascii="Times New Roman" w:hAnsi="Times New Roman"/>
        </w:rPr>
        <w:t xml:space="preserve"> </w:t>
      </w:r>
      <w:r w:rsidRPr="00B940F6">
        <w:rPr>
          <w:rFonts w:ascii="Times New Roman" w:hAnsi="Times New Roman"/>
        </w:rPr>
        <w:t>«Коммуникация», «Физическая культура».</w:t>
      </w:r>
    </w:p>
    <w:p w:rsidR="0099676A" w:rsidRPr="00B940F6" w:rsidRDefault="0099676A" w:rsidP="0099676A">
      <w:pPr>
        <w:spacing w:line="360" w:lineRule="auto"/>
        <w:jc w:val="both"/>
      </w:pPr>
      <w:r w:rsidRPr="00B940F6">
        <w:t xml:space="preserve">Для оценки динамики достижений детей два раза в год проводится мониторинг </w:t>
      </w:r>
      <w:r w:rsidR="00BB4885" w:rsidRPr="00B940F6">
        <w:t xml:space="preserve">– </w:t>
      </w:r>
      <w:r w:rsidR="007508DD">
        <w:t xml:space="preserve"> _____________________</w:t>
      </w:r>
    </w:p>
    <w:p w:rsidR="0099676A" w:rsidRPr="00B940F6" w:rsidRDefault="0099676A" w:rsidP="0099676A">
      <w:pPr>
        <w:pStyle w:val="aa"/>
        <w:ind w:left="0"/>
        <w:jc w:val="both"/>
        <w:rPr>
          <w:rFonts w:ascii="Times New Roman" w:hAnsi="Times New Roman"/>
        </w:rPr>
      </w:pPr>
    </w:p>
    <w:p w:rsidR="00253373" w:rsidRPr="00B940F6" w:rsidRDefault="00253373" w:rsidP="0099676A">
      <w:pPr>
        <w:pStyle w:val="aa"/>
        <w:ind w:left="0"/>
        <w:jc w:val="center"/>
        <w:rPr>
          <w:rFonts w:ascii="Times New Roman" w:hAnsi="Times New Roman"/>
          <w:b/>
        </w:rPr>
      </w:pPr>
    </w:p>
    <w:p w:rsidR="00B940F6" w:rsidRPr="00B940F6" w:rsidRDefault="00B940F6" w:rsidP="00526A01">
      <w:pPr>
        <w:pStyle w:val="Style9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940F6" w:rsidRPr="00B940F6" w:rsidRDefault="00B940F6" w:rsidP="00155DD4">
      <w:pPr>
        <w:pStyle w:val="Style94"/>
        <w:widowControl/>
        <w:spacing w:line="240" w:lineRule="auto"/>
        <w:jc w:val="both"/>
        <w:rPr>
          <w:rFonts w:ascii="Times New Roman" w:hAnsi="Times New Roman" w:cs="Times New Roman"/>
          <w:b/>
        </w:rPr>
      </w:pPr>
    </w:p>
    <w:p w:rsidR="00526A01" w:rsidRPr="00B940F6" w:rsidRDefault="0099676A" w:rsidP="00526A01">
      <w:pPr>
        <w:pStyle w:val="Style9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40F6">
        <w:rPr>
          <w:rFonts w:ascii="Times New Roman" w:hAnsi="Times New Roman" w:cs="Times New Roman"/>
          <w:b/>
        </w:rPr>
        <w:t>Содержание рабочей программы:</w:t>
      </w:r>
    </w:p>
    <w:p w:rsidR="00526A01" w:rsidRPr="00315BF0" w:rsidRDefault="00526A01" w:rsidP="00526A01">
      <w:pPr>
        <w:pStyle w:val="Style9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26A01" w:rsidRPr="00315BF0" w:rsidRDefault="00526A01" w:rsidP="00B940F6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59"/>
          <w:rFonts w:ascii="Times New Roman" w:hAnsi="Times New Roman" w:cs="Times New Roman"/>
          <w:sz w:val="24"/>
          <w:szCs w:val="24"/>
        </w:rPr>
        <w:t xml:space="preserve">Развитие </w:t>
      </w:r>
      <w:r w:rsidRPr="00315BF0">
        <w:rPr>
          <w:rStyle w:val="FontStyle227"/>
          <w:rFonts w:ascii="Times New Roman" w:hAnsi="Times New Roman" w:cs="Times New Roman"/>
          <w:sz w:val="24"/>
          <w:szCs w:val="24"/>
        </w:rPr>
        <w:t>музыкально-художественной деятельности, приобщение к музыкальному искусству</w:t>
      </w:r>
    </w:p>
    <w:p w:rsidR="00526A01" w:rsidRPr="00315BF0" w:rsidRDefault="00526A01" w:rsidP="00526A0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315BF0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Слушание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Развитие у детей интереса к музыке, желания слушать народную и классичес</w:t>
      </w: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softHyphen/>
        <w:t>кую музыку, подпевать, выполнять простейшие танцевальные движения.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Развитие умения внимательно слушать спокойные и бодрые песни, музыкальные пьесы разного характера, понимать о чем (о ком) поется </w:t>
      </w:r>
      <w:r w:rsidRPr="00315BF0">
        <w:rPr>
          <w:rStyle w:val="FontStyle27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эмоционально реагировать на содержание.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Развитие умения различать звуки по высоте (высокое и низкое звучание колокольчика, фортепьяно, металлофона).</w:t>
      </w:r>
    </w:p>
    <w:p w:rsidR="00526A01" w:rsidRPr="00315BF0" w:rsidRDefault="00526A01" w:rsidP="00526A0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315BF0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Пение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Развитие активности детей при подпевании и пении. Развитие умение подпевать фразы в песне (совместно с воспитателем). Постепенное приучение к сольному пению.</w:t>
      </w:r>
    </w:p>
    <w:p w:rsidR="00526A01" w:rsidRPr="00315BF0" w:rsidRDefault="00526A01" w:rsidP="00526A01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315BF0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Музыкально-ритмические движения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Развитие эмоциональности и образности восприятия музыки через движения.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Формирование способности воспринимать и воспроизво</w:t>
      </w: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softHyphen/>
        <w:t>дить движения, показываемые взрослым (хлопать, притопывать ногой, полуприседать, совершать повороты кистей рук и т.д.).</w:t>
      </w:r>
    </w:p>
    <w:p w:rsidR="00526A01" w:rsidRPr="00315BF0" w:rsidRDefault="00526A01" w:rsidP="00526A01">
      <w:pPr>
        <w:pStyle w:val="Style11"/>
        <w:widowControl/>
        <w:tabs>
          <w:tab w:val="left" w:pos="459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Формирование умения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526A01" w:rsidRPr="00315BF0" w:rsidRDefault="00526A01" w:rsidP="00526A0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t>Совершенствование умения выполнять плясовые движения в кругу, врас</w:t>
      </w: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сыпную, менять движения с изменением характера музыки или содержа</w:t>
      </w:r>
      <w:r w:rsidRPr="00315BF0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песни.</w:t>
      </w:r>
    </w:p>
    <w:p w:rsidR="00B940F6" w:rsidRPr="00315BF0" w:rsidRDefault="00B940F6" w:rsidP="00B940F6">
      <w:pPr>
        <w:ind w:firstLine="709"/>
        <w:rPr>
          <w:b/>
          <w:bCs/>
        </w:rPr>
      </w:pPr>
      <w:r w:rsidRPr="00315BF0">
        <w:rPr>
          <w:b/>
          <w:bCs/>
        </w:rPr>
        <w:t>Содержание, формируемое участниками образовательного процесса</w:t>
      </w:r>
    </w:p>
    <w:p w:rsidR="00B940F6" w:rsidRPr="00315BF0" w:rsidRDefault="00B940F6" w:rsidP="00B940F6">
      <w:pPr>
        <w:jc w:val="both"/>
      </w:pPr>
      <w:r w:rsidRPr="00315BF0">
        <w:t xml:space="preserve">    Задача рабочей программы по требованию ФГТ:</w:t>
      </w:r>
    </w:p>
    <w:p w:rsidR="00B940F6" w:rsidRPr="00315BF0" w:rsidRDefault="00B940F6" w:rsidP="00B940F6">
      <w:pPr>
        <w:jc w:val="both"/>
        <w:rPr>
          <w:b/>
          <w:bCs/>
        </w:rPr>
      </w:pPr>
      <w:r w:rsidRPr="00315BF0">
        <w:t>приобщать к музыкальной культуре народов, проживающих в Чувашской Республике</w:t>
      </w:r>
    </w:p>
    <w:p w:rsidR="00C356F4" w:rsidRPr="00315BF0" w:rsidRDefault="00C356F4" w:rsidP="00B940F6">
      <w:pPr>
        <w:ind w:firstLine="851"/>
        <w:rPr>
          <w:b/>
        </w:rPr>
      </w:pPr>
      <w:r w:rsidRPr="00315BF0">
        <w:rPr>
          <w:b/>
        </w:rPr>
        <w:t xml:space="preserve">Планируемые промежуточные результаты  освоения Программы </w:t>
      </w:r>
    </w:p>
    <w:p w:rsidR="00C356F4" w:rsidRPr="00315BF0" w:rsidRDefault="00C356F4" w:rsidP="00C356F4">
      <w:pPr>
        <w:ind w:firstLine="709"/>
      </w:pPr>
      <w:r w:rsidRPr="00315BF0">
        <w:t xml:space="preserve"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C356F4" w:rsidRPr="00315BF0" w:rsidRDefault="00C356F4" w:rsidP="00C356F4">
      <w:r w:rsidRPr="00315BF0">
        <w:t xml:space="preserve">К трехлетнему возрасту при успешном освоении Программы достигается следующий уровень развития интегративных качеств ребенка. </w:t>
      </w:r>
    </w:p>
    <w:p w:rsidR="00C356F4" w:rsidRPr="00315BF0" w:rsidRDefault="00C356F4" w:rsidP="00B940F6">
      <w:pPr>
        <w:ind w:firstLine="709"/>
        <w:rPr>
          <w:b/>
        </w:rPr>
      </w:pPr>
      <w:r w:rsidRPr="00315BF0">
        <w:rPr>
          <w:b/>
        </w:rPr>
        <w:t xml:space="preserve">К концу году ребёнок </w:t>
      </w:r>
    </w:p>
    <w:p w:rsidR="00C356F4" w:rsidRPr="00315BF0" w:rsidRDefault="00C356F4" w:rsidP="00C356F4">
      <w:r w:rsidRPr="00315BF0">
        <w:t xml:space="preserve">Узнает знакомые мелодии и различает высоту звуков (высокий - низкий). </w:t>
      </w:r>
    </w:p>
    <w:p w:rsidR="00C356F4" w:rsidRPr="00315BF0" w:rsidRDefault="00C356F4" w:rsidP="00C356F4">
      <w:r w:rsidRPr="00315BF0">
        <w:t xml:space="preserve">Вместе с воспитателем подпевает в песне музыкальные фразы. </w:t>
      </w:r>
    </w:p>
    <w:p w:rsidR="00C356F4" w:rsidRPr="00315BF0" w:rsidRDefault="00C356F4" w:rsidP="00C356F4">
      <w:r w:rsidRPr="00315BF0">
        <w:t xml:space="preserve">Двигается в соответствии с характером музыки, начинает движение с первыми звуками музыки. </w:t>
      </w:r>
    </w:p>
    <w:p w:rsidR="00C356F4" w:rsidRPr="00315BF0" w:rsidRDefault="00C356F4" w:rsidP="00C356F4">
      <w:r w:rsidRPr="00315BF0">
        <w:t xml:space="preserve">Умеет выполнять движения: притопывать ногой, хлопать в ладоши, поворачивать кисти  рук. </w:t>
      </w:r>
    </w:p>
    <w:p w:rsidR="00C356F4" w:rsidRPr="00315BF0" w:rsidRDefault="00C356F4" w:rsidP="00C356F4">
      <w:r w:rsidRPr="00315BF0">
        <w:t xml:space="preserve">Называет музыкальные инструменты: погремушки, бубен. </w:t>
      </w:r>
    </w:p>
    <w:p w:rsidR="0099676A" w:rsidRPr="00315BF0" w:rsidRDefault="0099676A" w:rsidP="00526A01">
      <w:pPr>
        <w:pStyle w:val="aa"/>
        <w:ind w:left="0"/>
        <w:jc w:val="both"/>
        <w:rPr>
          <w:rStyle w:val="FontStyle152"/>
          <w:sz w:val="24"/>
          <w:szCs w:val="24"/>
        </w:rPr>
      </w:pPr>
    </w:p>
    <w:p w:rsidR="0099676A" w:rsidRPr="00315BF0" w:rsidRDefault="0099676A" w:rsidP="00C356F4">
      <w:pPr>
        <w:jc w:val="both"/>
      </w:pPr>
    </w:p>
    <w:p w:rsidR="0099676A" w:rsidRPr="00315BF0" w:rsidRDefault="00B940F6" w:rsidP="003E14BF">
      <w:pPr>
        <w:jc w:val="center"/>
        <w:rPr>
          <w:b/>
        </w:rPr>
      </w:pPr>
      <w:r w:rsidRPr="00315BF0">
        <w:rPr>
          <w:b/>
        </w:rPr>
        <w:t xml:space="preserve"> </w:t>
      </w:r>
      <w:bookmarkStart w:id="0" w:name="_GoBack"/>
    </w:p>
    <w:p w:rsidR="003E14BF" w:rsidRPr="00DE02F6" w:rsidRDefault="00155DD4" w:rsidP="00155DD4">
      <w:pPr>
        <w:jc w:val="center"/>
        <w:rPr>
          <w:b/>
        </w:rPr>
      </w:pPr>
      <w:r>
        <w:rPr>
          <w:b/>
          <w:lang w:eastAsia="en-US"/>
        </w:rPr>
        <w:t>Т</w:t>
      </w:r>
      <w:r w:rsidR="0099676A" w:rsidRPr="00DE02F6">
        <w:rPr>
          <w:b/>
        </w:rPr>
        <w:t>ематический план</w:t>
      </w:r>
    </w:p>
    <w:tbl>
      <w:tblPr>
        <w:tblStyle w:val="af3"/>
        <w:tblpPr w:leftFromText="180" w:rightFromText="180" w:vertAnchor="text" w:tblpX="-318" w:tblpY="1"/>
        <w:tblOverlap w:val="never"/>
        <w:tblW w:w="15310" w:type="dxa"/>
        <w:tblLayout w:type="fixed"/>
        <w:tblLook w:val="04A0"/>
      </w:tblPr>
      <w:tblGrid>
        <w:gridCol w:w="1701"/>
        <w:gridCol w:w="1701"/>
        <w:gridCol w:w="1985"/>
        <w:gridCol w:w="2126"/>
        <w:gridCol w:w="1701"/>
        <w:gridCol w:w="1936"/>
        <w:gridCol w:w="1749"/>
        <w:gridCol w:w="2411"/>
      </w:tblGrid>
      <w:tr w:rsidR="009A1C67" w:rsidRPr="00DE02F6" w:rsidTr="003F4D03">
        <w:tc>
          <w:tcPr>
            <w:tcW w:w="1701" w:type="dxa"/>
            <w:vMerge w:val="restart"/>
          </w:tcPr>
          <w:p w:rsidR="009A1C67" w:rsidRPr="00DE02F6" w:rsidRDefault="009A1C67" w:rsidP="00DE02F6">
            <w:pPr>
              <w:jc w:val="center"/>
            </w:pPr>
            <w:r w:rsidRPr="00DE02F6">
              <w:t>Тема недели</w:t>
            </w:r>
          </w:p>
          <w:p w:rsidR="009A1C67" w:rsidRPr="00DE02F6" w:rsidRDefault="009A1C67" w:rsidP="00DE02F6">
            <w:pPr>
              <w:jc w:val="center"/>
            </w:pPr>
            <w:r w:rsidRPr="00DE02F6">
              <w:t>(месяца)</w:t>
            </w:r>
          </w:p>
        </w:tc>
        <w:tc>
          <w:tcPr>
            <w:tcW w:w="1701" w:type="dxa"/>
            <w:vMerge w:val="restart"/>
          </w:tcPr>
          <w:p w:rsidR="009A1C67" w:rsidRPr="00ED27B8" w:rsidRDefault="009A1C67" w:rsidP="00DE02F6">
            <w:pPr>
              <w:jc w:val="center"/>
            </w:pPr>
            <w:r w:rsidRPr="00ED27B8">
              <w:t xml:space="preserve"> Форма работы</w:t>
            </w:r>
          </w:p>
        </w:tc>
        <w:tc>
          <w:tcPr>
            <w:tcW w:w="1985" w:type="dxa"/>
            <w:vMerge w:val="restart"/>
          </w:tcPr>
          <w:p w:rsidR="009A1C67" w:rsidRPr="00DE02F6" w:rsidRDefault="009A1C67" w:rsidP="00DE02F6">
            <w:pPr>
              <w:jc w:val="center"/>
            </w:pPr>
            <w:r w:rsidRPr="00DE02F6">
              <w:t xml:space="preserve">Репертуар </w:t>
            </w:r>
          </w:p>
        </w:tc>
        <w:tc>
          <w:tcPr>
            <w:tcW w:w="5763" w:type="dxa"/>
            <w:gridSpan w:val="3"/>
          </w:tcPr>
          <w:p w:rsidR="009A1C67" w:rsidRPr="00DE02F6" w:rsidRDefault="009A1C67" w:rsidP="00DE02F6">
            <w:pPr>
              <w:jc w:val="center"/>
            </w:pPr>
            <w:r w:rsidRPr="00DE02F6">
              <w:t>Обязательная часть содержания образования</w:t>
            </w:r>
          </w:p>
        </w:tc>
        <w:tc>
          <w:tcPr>
            <w:tcW w:w="1749" w:type="dxa"/>
            <w:vMerge w:val="restart"/>
          </w:tcPr>
          <w:p w:rsidR="009A1C67" w:rsidRPr="00DE02F6" w:rsidRDefault="009A1C67" w:rsidP="00DE02F6">
            <w:pPr>
              <w:jc w:val="center"/>
            </w:pPr>
            <w:r w:rsidRPr="00DE02F6">
              <w:t>Содержание. формируемое участниками образователь-ного процесса</w:t>
            </w:r>
          </w:p>
        </w:tc>
        <w:tc>
          <w:tcPr>
            <w:tcW w:w="2411" w:type="dxa"/>
            <w:vMerge w:val="restart"/>
          </w:tcPr>
          <w:p w:rsidR="009A1C67" w:rsidRPr="00DE02F6" w:rsidRDefault="009A1C67" w:rsidP="00DE02F6">
            <w:pPr>
              <w:jc w:val="center"/>
            </w:pPr>
            <w:r w:rsidRPr="00DE02F6">
              <w:t>Интеграция с другими областями</w:t>
            </w:r>
          </w:p>
        </w:tc>
      </w:tr>
      <w:tr w:rsidR="009A1C67" w:rsidRPr="00DE02F6" w:rsidTr="003F4D03">
        <w:tc>
          <w:tcPr>
            <w:tcW w:w="1701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1701" w:type="dxa"/>
            <w:vMerge/>
          </w:tcPr>
          <w:p w:rsidR="009A1C67" w:rsidRPr="00ED27B8" w:rsidRDefault="009A1C67" w:rsidP="00DE02F6">
            <w:pPr>
              <w:jc w:val="center"/>
            </w:pPr>
          </w:p>
        </w:tc>
        <w:tc>
          <w:tcPr>
            <w:tcW w:w="1985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3827" w:type="dxa"/>
            <w:gridSpan w:val="2"/>
          </w:tcPr>
          <w:p w:rsidR="009A1C67" w:rsidRPr="00DE02F6" w:rsidRDefault="009A1C67" w:rsidP="00DE02F6">
            <w:pPr>
              <w:jc w:val="center"/>
            </w:pPr>
            <w:r w:rsidRPr="00DE02F6">
              <w:t>Непосредственно образовательная</w:t>
            </w:r>
          </w:p>
          <w:p w:rsidR="009A1C67" w:rsidRPr="00DE02F6" w:rsidRDefault="009A1C67" w:rsidP="00DE02F6">
            <w:pPr>
              <w:jc w:val="center"/>
            </w:pPr>
            <w:r w:rsidRPr="00DE02F6">
              <w:t>деятельность</w:t>
            </w:r>
          </w:p>
        </w:tc>
        <w:tc>
          <w:tcPr>
            <w:tcW w:w="1936" w:type="dxa"/>
            <w:vMerge w:val="restart"/>
          </w:tcPr>
          <w:p w:rsidR="009A1C67" w:rsidRPr="00DE02F6" w:rsidRDefault="009A1C67" w:rsidP="00DE02F6">
            <w:pPr>
              <w:jc w:val="center"/>
            </w:pPr>
            <w:r w:rsidRPr="00DE02F6">
              <w:t>Образователь-ная</w:t>
            </w:r>
          </w:p>
          <w:p w:rsidR="009A1C67" w:rsidRPr="00DE02F6" w:rsidRDefault="009A1C67" w:rsidP="00DE02F6">
            <w:pPr>
              <w:jc w:val="center"/>
            </w:pPr>
            <w:r w:rsidRPr="00DE02F6">
              <w:t>деятельность в режимные моменты</w:t>
            </w:r>
          </w:p>
        </w:tc>
        <w:tc>
          <w:tcPr>
            <w:tcW w:w="1749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2411" w:type="dxa"/>
            <w:vMerge/>
          </w:tcPr>
          <w:p w:rsidR="009A1C67" w:rsidRPr="00DE02F6" w:rsidRDefault="009A1C67" w:rsidP="00DE02F6">
            <w:pPr>
              <w:jc w:val="center"/>
            </w:pPr>
          </w:p>
        </w:tc>
      </w:tr>
      <w:tr w:rsidR="009A1C67" w:rsidRPr="00DE02F6" w:rsidTr="003F4D03">
        <w:trPr>
          <w:trHeight w:val="965"/>
        </w:trPr>
        <w:tc>
          <w:tcPr>
            <w:tcW w:w="1701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1701" w:type="dxa"/>
            <w:vMerge/>
          </w:tcPr>
          <w:p w:rsidR="009A1C67" w:rsidRPr="00ED27B8" w:rsidRDefault="009A1C67" w:rsidP="00DE02F6">
            <w:pPr>
              <w:jc w:val="center"/>
            </w:pPr>
          </w:p>
        </w:tc>
        <w:tc>
          <w:tcPr>
            <w:tcW w:w="1985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2126" w:type="dxa"/>
          </w:tcPr>
          <w:p w:rsidR="009A1C67" w:rsidRPr="00DE02F6" w:rsidRDefault="009A1C67" w:rsidP="00DE02F6">
            <w:r w:rsidRPr="00DE02F6">
              <w:t>Совместная деятельность взрослых и детей</w:t>
            </w:r>
          </w:p>
        </w:tc>
        <w:tc>
          <w:tcPr>
            <w:tcW w:w="1701" w:type="dxa"/>
          </w:tcPr>
          <w:p w:rsidR="009A1C67" w:rsidRPr="00DE02F6" w:rsidRDefault="009A1C67" w:rsidP="00DE02F6">
            <w:pPr>
              <w:jc w:val="center"/>
            </w:pPr>
            <w:r w:rsidRPr="00DE02F6">
              <w:t>Самостоятельная деятельность детей</w:t>
            </w:r>
          </w:p>
        </w:tc>
        <w:tc>
          <w:tcPr>
            <w:tcW w:w="1936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1749" w:type="dxa"/>
            <w:vMerge/>
          </w:tcPr>
          <w:p w:rsidR="009A1C67" w:rsidRPr="00DE02F6" w:rsidRDefault="009A1C67" w:rsidP="00DE02F6">
            <w:pPr>
              <w:jc w:val="center"/>
            </w:pPr>
          </w:p>
        </w:tc>
        <w:tc>
          <w:tcPr>
            <w:tcW w:w="2411" w:type="dxa"/>
          </w:tcPr>
          <w:p w:rsidR="009A1C67" w:rsidRPr="00DE02F6" w:rsidRDefault="009A1C67" w:rsidP="00DE02F6">
            <w:pPr>
              <w:jc w:val="center"/>
            </w:pPr>
          </w:p>
        </w:tc>
      </w:tr>
      <w:tr w:rsidR="009A1C67" w:rsidRPr="00DE02F6" w:rsidTr="003F4D03">
        <w:trPr>
          <w:trHeight w:val="70"/>
        </w:trPr>
        <w:tc>
          <w:tcPr>
            <w:tcW w:w="1701" w:type="dxa"/>
          </w:tcPr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>
            <w:pPr>
              <w:ind w:left="113" w:right="113"/>
              <w:jc w:val="center"/>
              <w:rPr>
                <w:b/>
                <w:bCs/>
              </w:rPr>
            </w:pPr>
            <w:r w:rsidRPr="00DE02F6">
              <w:rPr>
                <w:b/>
                <w:bCs/>
              </w:rPr>
              <w:t>«Здравствуй,</w:t>
            </w:r>
          </w:p>
          <w:p w:rsidR="009A1C67" w:rsidRPr="00DE02F6" w:rsidRDefault="009A1C67" w:rsidP="00DE02F6">
            <w:pPr>
              <w:ind w:left="113" w:right="113"/>
              <w:jc w:val="center"/>
            </w:pPr>
            <w:r w:rsidRPr="00DE02F6">
              <w:rPr>
                <w:b/>
                <w:bCs/>
              </w:rPr>
              <w:t>музыка</w:t>
            </w:r>
            <w:r w:rsidRPr="00DE02F6">
              <w:t>»</w:t>
            </w:r>
          </w:p>
          <w:p w:rsidR="009A1C67" w:rsidRPr="00DE02F6" w:rsidRDefault="009A1C67" w:rsidP="00DE02F6">
            <w:pPr>
              <w:jc w:val="center"/>
            </w:pPr>
            <w:r w:rsidRPr="00DE02F6">
              <w:t>(1 неделя сентября)</w:t>
            </w:r>
          </w:p>
          <w:p w:rsidR="009A1C67" w:rsidRPr="00DE02F6" w:rsidRDefault="009A1C67" w:rsidP="00DE02F6"/>
          <w:p w:rsidR="006549F5" w:rsidRPr="00DE02F6" w:rsidRDefault="006549F5" w:rsidP="00DE02F6"/>
          <w:p w:rsidR="006549F5" w:rsidRPr="00DE02F6" w:rsidRDefault="006549F5" w:rsidP="00DE02F6"/>
          <w:p w:rsidR="009A1C67" w:rsidRPr="00DE02F6" w:rsidRDefault="009A1C67" w:rsidP="00DE02F6">
            <w:pPr>
              <w:rPr>
                <w:b/>
              </w:rPr>
            </w:pPr>
            <w:r w:rsidRPr="00DE02F6">
              <w:rPr>
                <w:b/>
              </w:rPr>
              <w:t xml:space="preserve"> «Осень»</w:t>
            </w:r>
          </w:p>
          <w:p w:rsidR="009A1C67" w:rsidRPr="00DE02F6" w:rsidRDefault="009A1C67" w:rsidP="00DE02F6">
            <w:r w:rsidRPr="00DE02F6">
              <w:t xml:space="preserve"> (2-я и 4-я недели сентября)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rPr>
                <w:b/>
                <w:iCs/>
              </w:rPr>
              <w:t>Я в мире человек</w:t>
            </w:r>
            <w:r w:rsidRPr="00DE02F6">
              <w:rPr>
                <w:b/>
                <w:i/>
                <w:iCs/>
              </w:rPr>
              <w:t xml:space="preserve"> </w:t>
            </w:r>
            <w:r w:rsidRPr="00DE02F6">
              <w:t xml:space="preserve">(1-я-2-я недели </w:t>
            </w:r>
          </w:p>
          <w:p w:rsidR="009A1C67" w:rsidRPr="00DE02F6" w:rsidRDefault="009A1C67" w:rsidP="00DE02F6">
            <w:r w:rsidRPr="00DE02F6">
              <w:t>октября)</w:t>
            </w:r>
          </w:p>
          <w:p w:rsidR="009A1C67" w:rsidRPr="00DE02F6" w:rsidRDefault="009A1C67" w:rsidP="00DE02F6"/>
          <w:p w:rsidR="009A1C67" w:rsidRPr="00DE02F6" w:rsidRDefault="009A1C6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9A1C67" w:rsidRPr="00DE02F6" w:rsidRDefault="009A1C6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Мой дом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 xml:space="preserve">(3-я неделя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 xml:space="preserve">октября — </w:t>
            </w:r>
          </w:p>
          <w:p w:rsidR="009A1C67" w:rsidRPr="00DE02F6" w:rsidRDefault="009A1C67" w:rsidP="00DE02F6">
            <w:r w:rsidRPr="00DE02F6">
              <w:t>1-я неделя ноября)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155DD4" w:rsidRDefault="00155DD4" w:rsidP="00DE02F6"/>
          <w:p w:rsidR="00155DD4" w:rsidRDefault="00155DD4" w:rsidP="00DE02F6"/>
          <w:p w:rsidR="00155DD4" w:rsidRDefault="00155DD4" w:rsidP="00DE02F6"/>
          <w:p w:rsidR="00155DD4" w:rsidRDefault="00155DD4" w:rsidP="00DE02F6"/>
          <w:p w:rsidR="00155DD4" w:rsidRDefault="00155DD4" w:rsidP="00DE02F6"/>
          <w:p w:rsidR="00155DD4" w:rsidRPr="00DE02F6" w:rsidRDefault="00155DD4" w:rsidP="00DE02F6"/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Мониторинг </w:t>
            </w:r>
          </w:p>
          <w:p w:rsidR="009A1C67" w:rsidRPr="00DE02F6" w:rsidRDefault="006C08C3" w:rsidP="00DE02F6">
            <w:r>
              <w:t xml:space="preserve"> </w:t>
            </w:r>
          </w:p>
          <w:p w:rsidR="009A1C67" w:rsidRPr="00DE02F6" w:rsidRDefault="009A1C67" w:rsidP="00DE02F6"/>
          <w:p w:rsidR="00835BD7" w:rsidRPr="00DE02F6" w:rsidRDefault="00835BD7" w:rsidP="00DE02F6"/>
          <w:p w:rsidR="00835BD7" w:rsidRDefault="00835BD7" w:rsidP="00DE02F6"/>
          <w:p w:rsidR="00AF7F15" w:rsidRPr="00DE02F6" w:rsidRDefault="00AF7F15" w:rsidP="00DE02F6"/>
          <w:p w:rsidR="00835BD7" w:rsidRPr="00DE02F6" w:rsidRDefault="00835BD7" w:rsidP="00DE02F6"/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Новогодний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праздник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 xml:space="preserve">(3-я неделя ноября — 4-я неделя </w:t>
            </w:r>
          </w:p>
          <w:p w:rsidR="009A1C67" w:rsidRPr="00DE02F6" w:rsidRDefault="009A1C67" w:rsidP="00DE02F6">
            <w:r w:rsidRPr="00DE02F6">
              <w:t>декабря)</w:t>
            </w:r>
          </w:p>
          <w:p w:rsidR="009A1C67" w:rsidRPr="00DE02F6" w:rsidRDefault="009A1C6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02F6">
              <w:rPr>
                <w:b/>
              </w:rPr>
              <w:t>Зима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 xml:space="preserve">(1-я-4-я недели </w:t>
            </w:r>
          </w:p>
          <w:p w:rsidR="009A1C67" w:rsidRPr="00DE02F6" w:rsidRDefault="009A1C67" w:rsidP="00DE02F6">
            <w:r w:rsidRPr="00DE02F6">
              <w:t>января)</w:t>
            </w:r>
          </w:p>
          <w:p w:rsidR="009A1C67" w:rsidRPr="00DE02F6" w:rsidRDefault="009A1C67" w:rsidP="00DE02F6"/>
          <w:p w:rsidR="009A1C67" w:rsidRPr="00DE02F6" w:rsidRDefault="009A1C6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4604D" w:rsidRDefault="0084604D" w:rsidP="00DE02F6">
            <w:pPr>
              <w:rPr>
                <w:b/>
              </w:rPr>
            </w:pPr>
          </w:p>
          <w:p w:rsidR="009A1C67" w:rsidRPr="00DE02F6" w:rsidRDefault="009A1C67" w:rsidP="00DE02F6">
            <w:pPr>
              <w:rPr>
                <w:b/>
              </w:rPr>
            </w:pPr>
            <w:r w:rsidRPr="00DE02F6">
              <w:rPr>
                <w:b/>
              </w:rPr>
              <w:t xml:space="preserve">Папин день и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мамин день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 xml:space="preserve">(1-я неделя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>фев</w:t>
            </w:r>
            <w:r w:rsidRPr="00DE02F6">
              <w:softHyphen/>
              <w:t xml:space="preserve">раля —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>1-я неделя марта)</w:t>
            </w:r>
          </w:p>
          <w:p w:rsidR="009A1C67" w:rsidRPr="00DE02F6" w:rsidRDefault="009A1C6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835BD7" w:rsidRPr="00DE02F6" w:rsidRDefault="00835BD7" w:rsidP="00DE02F6">
            <w:pPr>
              <w:rPr>
                <w:b/>
              </w:rPr>
            </w:pP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Народная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02F6">
              <w:rPr>
                <w:b/>
                <w:iCs/>
              </w:rPr>
              <w:t>игрушка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>(2-н-З-я недели марта)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4604D" w:rsidRDefault="0084604D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4604D" w:rsidRPr="00DE02F6" w:rsidRDefault="0084604D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Мониторинг </w:t>
            </w:r>
          </w:p>
          <w:p w:rsidR="00835BD7" w:rsidRPr="00DE02F6" w:rsidRDefault="006C08C3" w:rsidP="00DE02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DE02F6">
              <w:rPr>
                <w:b/>
                <w:iCs/>
              </w:rPr>
              <w:t xml:space="preserve">Весна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rPr>
                <w:iCs/>
              </w:rPr>
              <w:t xml:space="preserve">(1 </w:t>
            </w:r>
            <w:r w:rsidRPr="00DE02F6">
              <w:t xml:space="preserve">-я-4-я недели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>апреля)</w:t>
            </w: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90FAA" w:rsidRPr="00DE02F6" w:rsidRDefault="00590FAA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5BD7" w:rsidRPr="00DE02F6" w:rsidRDefault="00835BD7" w:rsidP="00DE02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02F6">
              <w:rPr>
                <w:b/>
                <w:iCs/>
              </w:rPr>
              <w:t xml:space="preserve">Лето </w:t>
            </w:r>
          </w:p>
          <w:p w:rsidR="009A1C67" w:rsidRPr="00DE02F6" w:rsidRDefault="009A1C67" w:rsidP="00DE02F6">
            <w:pPr>
              <w:shd w:val="clear" w:color="auto" w:fill="FFFFFF"/>
              <w:autoSpaceDE w:val="0"/>
              <w:autoSpaceDN w:val="0"/>
              <w:adjustRightInd w:val="0"/>
            </w:pPr>
            <w:r w:rsidRPr="00DE02F6">
              <w:t>(1-я-4-я недели мая)</w:t>
            </w:r>
          </w:p>
          <w:p w:rsidR="009A1C67" w:rsidRPr="00DE02F6" w:rsidRDefault="009A1C6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</w:tc>
        <w:tc>
          <w:tcPr>
            <w:tcW w:w="1701" w:type="dxa"/>
          </w:tcPr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>
            <w:r w:rsidRPr="00435702">
              <w:t>Слушание музыки • Восприятие музыкальных произведений</w:t>
            </w:r>
          </w:p>
          <w:p w:rsidR="009A1C67" w:rsidRPr="00435702" w:rsidRDefault="009A1C67" w:rsidP="00DE02F6"/>
          <w:p w:rsidR="009A1C67" w:rsidRPr="00435702" w:rsidRDefault="009A1C67" w:rsidP="00DE02F6">
            <w:pPr>
              <w:tabs>
                <w:tab w:val="center" w:pos="742"/>
              </w:tabs>
            </w:pPr>
          </w:p>
          <w:p w:rsidR="009A1C67" w:rsidRPr="00435702" w:rsidRDefault="009A1C67" w:rsidP="00DE02F6">
            <w:r w:rsidRPr="00435702">
              <w:t>Пение • Усвоение песенных навыков</w:t>
            </w:r>
          </w:p>
          <w:p w:rsidR="009A1C67" w:rsidRPr="00435702" w:rsidRDefault="009A1C67" w:rsidP="00DE02F6"/>
          <w:p w:rsidR="006549F5" w:rsidRPr="00435702" w:rsidRDefault="006549F5" w:rsidP="00DE02F6"/>
          <w:p w:rsidR="009A1C67" w:rsidRPr="00435702" w:rsidRDefault="009A1C67" w:rsidP="00DE02F6">
            <w:r w:rsidRPr="00435702">
              <w:t>Музыкально-ритмические движения: • Упражнения • Пляски • Игры</w:t>
            </w:r>
          </w:p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Default="009A1C67" w:rsidP="00DE02F6"/>
          <w:p w:rsidR="0084604D" w:rsidRDefault="0084604D" w:rsidP="00DE02F6"/>
          <w:p w:rsidR="0084604D" w:rsidRPr="00435702" w:rsidRDefault="0084604D" w:rsidP="00DE02F6"/>
          <w:p w:rsidR="00835BD7" w:rsidRPr="00435702" w:rsidRDefault="00835BD7" w:rsidP="00DE02F6">
            <w:r w:rsidRPr="00435702">
              <w:t>Слушание музыки • Восприятие музыкальных произведений</w:t>
            </w:r>
          </w:p>
          <w:p w:rsidR="00835BD7" w:rsidRPr="00435702" w:rsidRDefault="00835BD7" w:rsidP="00DE02F6"/>
          <w:p w:rsidR="00835BD7" w:rsidRPr="00435702" w:rsidRDefault="00835BD7" w:rsidP="00DE02F6">
            <w:pPr>
              <w:tabs>
                <w:tab w:val="center" w:pos="742"/>
              </w:tabs>
            </w:pPr>
          </w:p>
          <w:p w:rsidR="00835BD7" w:rsidRPr="00435702" w:rsidRDefault="00835BD7" w:rsidP="00DE02F6">
            <w:r w:rsidRPr="00435702">
              <w:t>Пение • Усвоение песенных навыков</w:t>
            </w:r>
          </w:p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>
            <w:r w:rsidRPr="00435702">
              <w:t>Муз</w:t>
            </w:r>
            <w:r w:rsidR="00ED27B8" w:rsidRPr="00435702">
              <w:t>ыкально-ритмические движения: •Пляски •</w:t>
            </w:r>
            <w:r w:rsidRPr="00435702">
              <w:t>Игры</w:t>
            </w:r>
          </w:p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7F32BB">
            <w:pPr>
              <w:jc w:val="center"/>
            </w:pPr>
          </w:p>
          <w:p w:rsidR="007F32BB" w:rsidRPr="00435702" w:rsidRDefault="007F32BB" w:rsidP="007F32BB">
            <w:pPr>
              <w:jc w:val="center"/>
            </w:pPr>
          </w:p>
          <w:p w:rsidR="007F32BB" w:rsidRPr="00435702" w:rsidRDefault="007F32BB" w:rsidP="007F32BB">
            <w:pPr>
              <w:jc w:val="center"/>
            </w:pPr>
          </w:p>
          <w:p w:rsidR="007F32BB" w:rsidRPr="00435702" w:rsidRDefault="007F32BB" w:rsidP="007F32BB">
            <w:pPr>
              <w:jc w:val="center"/>
            </w:pPr>
          </w:p>
          <w:p w:rsidR="007F32BB" w:rsidRPr="00435702" w:rsidRDefault="007F32BB" w:rsidP="007F32BB">
            <w:pPr>
              <w:jc w:val="center"/>
            </w:pPr>
          </w:p>
          <w:p w:rsidR="007F32BB" w:rsidRPr="00435702" w:rsidRDefault="007F32BB" w:rsidP="007F32BB">
            <w:pPr>
              <w:jc w:val="center"/>
            </w:pPr>
          </w:p>
          <w:p w:rsidR="007F32BB" w:rsidRPr="00435702" w:rsidRDefault="007F32BB" w:rsidP="007F32BB">
            <w:pPr>
              <w:jc w:val="center"/>
            </w:pPr>
          </w:p>
          <w:p w:rsidR="00ED27B8" w:rsidRPr="00435702" w:rsidRDefault="00ED27B8" w:rsidP="00ED27B8">
            <w:r w:rsidRPr="00435702">
              <w:t>Слушание музыки • 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t>Пение • 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155DD4" w:rsidRPr="00435702" w:rsidRDefault="00155DD4" w:rsidP="00DE02F6"/>
          <w:p w:rsidR="00ED27B8" w:rsidRPr="00435702" w:rsidRDefault="00ED27B8" w:rsidP="00ED27B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435702">
              <w:rPr>
                <w:i/>
              </w:rPr>
              <w:t>Заполнение персональных карт детей.</w:t>
            </w:r>
          </w:p>
          <w:p w:rsidR="00ED27B8" w:rsidRPr="00435702" w:rsidRDefault="00ED27B8" w:rsidP="00DE02F6"/>
          <w:p w:rsidR="00ED27B8" w:rsidRPr="00435702" w:rsidRDefault="00ED27B8" w:rsidP="00DE02F6"/>
          <w:p w:rsidR="00ED27B8" w:rsidRPr="00435702" w:rsidRDefault="00ED27B8" w:rsidP="00DE02F6"/>
          <w:p w:rsidR="00ED27B8" w:rsidRPr="00435702" w:rsidRDefault="00ED27B8" w:rsidP="007F32BB">
            <w:pPr>
              <w:jc w:val="center"/>
            </w:pPr>
          </w:p>
          <w:p w:rsidR="007F32BB" w:rsidRPr="00435702" w:rsidRDefault="007F32BB" w:rsidP="00155DD4"/>
          <w:p w:rsidR="007F32BB" w:rsidRPr="00435702" w:rsidRDefault="007F32BB" w:rsidP="007F32BB">
            <w:pPr>
              <w:jc w:val="center"/>
            </w:pPr>
          </w:p>
          <w:p w:rsidR="00ED27B8" w:rsidRPr="00435702" w:rsidRDefault="00ED27B8" w:rsidP="00ED27B8">
            <w:r w:rsidRPr="00435702">
              <w:t>Слушание музыки 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7F32BB" w:rsidRPr="00435702" w:rsidRDefault="007F32BB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t>Пение •Усвоение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7F32BB" w:rsidRPr="00435702" w:rsidRDefault="007F32BB" w:rsidP="00ED27B8"/>
          <w:p w:rsidR="007F32BB" w:rsidRPr="00435702" w:rsidRDefault="007F32BB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ED27B8" w:rsidRPr="00435702" w:rsidRDefault="00ED27B8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9A1C67" w:rsidRPr="00435702" w:rsidRDefault="009A1C6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ED27B8" w:rsidRPr="00435702" w:rsidRDefault="00ED27B8" w:rsidP="00ED27B8">
            <w:r w:rsidRPr="00435702">
              <w:t>Слушание музыки •Восприятие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t>Пение •Усвоение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AF7F15" w:rsidRPr="00435702" w:rsidRDefault="00AF7F15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835BD7" w:rsidRPr="00435702" w:rsidRDefault="00835BD7" w:rsidP="00ED27B8">
            <w:pPr>
              <w:jc w:val="center"/>
            </w:pPr>
          </w:p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9A1C67" w:rsidRPr="00435702" w:rsidRDefault="009A1C67" w:rsidP="00DE02F6"/>
          <w:p w:rsidR="00ED27B8" w:rsidRPr="00435702" w:rsidRDefault="00ED27B8" w:rsidP="00ED27B8">
            <w:r w:rsidRPr="00435702">
              <w:t>Слушание музыки •Восприятие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t>Пение •Усвоение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9A1C67" w:rsidRPr="00435702" w:rsidRDefault="009A1C67" w:rsidP="00DE02F6"/>
          <w:p w:rsidR="00ED27B8" w:rsidRPr="00435702" w:rsidRDefault="00ED27B8" w:rsidP="00DE02F6">
            <w:pPr>
              <w:jc w:val="center"/>
            </w:pP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9A1C67" w:rsidRPr="00435702" w:rsidRDefault="009A1C67" w:rsidP="00ED27B8">
            <w:pPr>
              <w:jc w:val="center"/>
            </w:pP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454681"/>
          <w:p w:rsidR="00ED27B8" w:rsidRPr="00435702" w:rsidRDefault="00ED27B8" w:rsidP="00ED27B8">
            <w:r w:rsidRPr="00435702">
              <w:t>Слушание музыки •Восприятие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t>Пение •Усвоение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454681"/>
          <w:p w:rsidR="001D41DD" w:rsidRPr="00435702" w:rsidRDefault="001D41DD" w:rsidP="001D41D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435702">
              <w:rPr>
                <w:i/>
              </w:rPr>
              <w:t>Заполнение персональных карт детей.</w:t>
            </w: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>
            <w:r w:rsidRPr="00435702">
              <w:t>Слушание музыки •Восприятие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lastRenderedPageBreak/>
              <w:t>Пение •Усвоение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>
            <w:pPr>
              <w:jc w:val="center"/>
            </w:pPr>
          </w:p>
          <w:p w:rsidR="00ED27B8" w:rsidRPr="00435702" w:rsidRDefault="00ED27B8" w:rsidP="00ED27B8"/>
          <w:p w:rsidR="00ED27B8" w:rsidRDefault="00ED27B8" w:rsidP="00454681"/>
          <w:p w:rsidR="00590FAA" w:rsidRDefault="00590FAA" w:rsidP="00454681"/>
          <w:p w:rsidR="00590FAA" w:rsidRPr="00435702" w:rsidRDefault="00590FAA" w:rsidP="00454681"/>
          <w:p w:rsidR="00ED27B8" w:rsidRPr="00435702" w:rsidRDefault="00ED27B8" w:rsidP="00ED27B8">
            <w:r w:rsidRPr="00435702">
              <w:t>Слушание музыки •Восприятие музыкальных произведений</w:t>
            </w:r>
          </w:p>
          <w:p w:rsidR="00ED27B8" w:rsidRPr="00435702" w:rsidRDefault="00ED27B8" w:rsidP="00ED27B8"/>
          <w:p w:rsidR="00ED27B8" w:rsidRPr="00435702" w:rsidRDefault="00ED27B8" w:rsidP="00ED27B8">
            <w:pPr>
              <w:tabs>
                <w:tab w:val="center" w:pos="742"/>
              </w:tabs>
            </w:pPr>
          </w:p>
          <w:p w:rsidR="00ED27B8" w:rsidRPr="00435702" w:rsidRDefault="00ED27B8" w:rsidP="00ED27B8">
            <w:r w:rsidRPr="00435702">
              <w:t>Пение •Усвоение песенных навыков</w:t>
            </w:r>
          </w:p>
          <w:p w:rsidR="00ED27B8" w:rsidRPr="00435702" w:rsidRDefault="00ED27B8" w:rsidP="00ED27B8"/>
          <w:p w:rsidR="00ED27B8" w:rsidRPr="00435702" w:rsidRDefault="00ED27B8" w:rsidP="00ED27B8"/>
          <w:p w:rsidR="00ED27B8" w:rsidRPr="00435702" w:rsidRDefault="00ED27B8" w:rsidP="00ED27B8">
            <w:r w:rsidRPr="00435702">
              <w:t>Музыкально-ритмические движения: •Пляски •Игры</w:t>
            </w:r>
          </w:p>
          <w:p w:rsidR="00ED27B8" w:rsidRPr="00435702" w:rsidRDefault="00ED27B8" w:rsidP="00315BF0"/>
        </w:tc>
        <w:tc>
          <w:tcPr>
            <w:tcW w:w="1985" w:type="dxa"/>
          </w:tcPr>
          <w:p w:rsidR="009A1C67" w:rsidRPr="00435702" w:rsidRDefault="009A1C67" w:rsidP="00DE02F6"/>
          <w:p w:rsidR="009A1C67" w:rsidRPr="00435702" w:rsidRDefault="009A1C67" w:rsidP="00DE02F6"/>
          <w:p w:rsidR="006549F5" w:rsidRPr="00435702" w:rsidRDefault="006549F5" w:rsidP="00DE02F6"/>
          <w:p w:rsidR="009A1C67" w:rsidRPr="00435702" w:rsidRDefault="009A1C67" w:rsidP="00DE02F6">
            <w:r w:rsidRPr="00435702">
              <w:t xml:space="preserve"> «Наша погремушка» м.А.Арсеева,</w:t>
            </w:r>
          </w:p>
          <w:p w:rsidR="009A1C67" w:rsidRPr="00435702" w:rsidRDefault="009A1C67" w:rsidP="00DE02F6">
            <w:r w:rsidRPr="00435702">
              <w:t>с.И.Черницкой</w:t>
            </w:r>
          </w:p>
          <w:p w:rsidR="006549F5" w:rsidRPr="00435702" w:rsidRDefault="009A1C67" w:rsidP="00DE02F6">
            <w:r w:rsidRPr="00435702">
              <w:t>«Осенью» м.С.Майкапар</w:t>
            </w:r>
          </w:p>
          <w:p w:rsidR="00835BD7" w:rsidRPr="00435702" w:rsidRDefault="00835BD7" w:rsidP="00DE02F6">
            <w:r w:rsidRPr="00435702">
              <w:t>«Автан тус»</w:t>
            </w:r>
          </w:p>
          <w:p w:rsidR="00835BD7" w:rsidRPr="00435702" w:rsidRDefault="00835BD7" w:rsidP="00DE02F6"/>
          <w:p w:rsidR="009A1C67" w:rsidRPr="00435702" w:rsidRDefault="009A1C67" w:rsidP="00DE02F6">
            <w:r w:rsidRPr="00435702">
              <w:t>«Цветики» м.В.Карасева с.Н.Френкель</w:t>
            </w:r>
          </w:p>
          <w:p w:rsidR="009A1C67" w:rsidRPr="00435702" w:rsidRDefault="009A1C67" w:rsidP="00DE02F6">
            <w:r w:rsidRPr="00435702">
              <w:t>«Баю» м.М.Раухвергер</w:t>
            </w:r>
          </w:p>
          <w:p w:rsidR="006549F5" w:rsidRPr="00435702" w:rsidRDefault="006549F5" w:rsidP="00DE02F6"/>
          <w:p w:rsidR="00835BD7" w:rsidRPr="00435702" w:rsidRDefault="00835BD7" w:rsidP="00DE02F6"/>
          <w:p w:rsidR="009A1C67" w:rsidRPr="00435702" w:rsidRDefault="009A1C67" w:rsidP="00DE02F6">
            <w:r w:rsidRPr="00435702">
              <w:t>«Вот как мы умеем» Е.Тиличеева,</w:t>
            </w:r>
          </w:p>
          <w:p w:rsidR="009A1C67" w:rsidRPr="00435702" w:rsidRDefault="009A1C67" w:rsidP="00DE02F6">
            <w:r w:rsidRPr="00435702">
              <w:t>Н.Френкель</w:t>
            </w:r>
          </w:p>
          <w:p w:rsidR="009A1C67" w:rsidRPr="00435702" w:rsidRDefault="006549F5" w:rsidP="00DE02F6">
            <w:r w:rsidRPr="00435702">
              <w:t xml:space="preserve">    </w:t>
            </w:r>
          </w:p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«Утро», муз. Г. Гриневича, сл. С. Прокофьевой;</w:t>
            </w:r>
          </w:p>
          <w:p w:rsidR="00835BD7" w:rsidRPr="00435702" w:rsidRDefault="00835BD7" w:rsidP="00DE02F6">
            <w:r w:rsidRPr="00435702">
              <w:t>Осенью» м.С.Майкапар</w:t>
            </w:r>
          </w:p>
          <w:p w:rsidR="00835BD7" w:rsidRPr="00435702" w:rsidRDefault="00835BD7" w:rsidP="00DE02F6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35BD7" w:rsidRPr="00435702" w:rsidRDefault="00835BD7" w:rsidP="00DE02F6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35BD7" w:rsidRPr="00435702" w:rsidRDefault="00835BD7" w:rsidP="00DE02F6">
            <w:r w:rsidRPr="00435702">
              <w:t>И.Арсеева,И.Черницкая</w:t>
            </w:r>
          </w:p>
          <w:p w:rsidR="00835BD7" w:rsidRPr="00435702" w:rsidRDefault="00835BD7" w:rsidP="00DE02F6">
            <w:r w:rsidRPr="00435702">
              <w:t>«Дождик» И.Макшанцева</w:t>
            </w:r>
          </w:p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>
            <w:r w:rsidRPr="00435702">
              <w:t>«Бубен» рнм</w:t>
            </w:r>
          </w:p>
          <w:p w:rsidR="00835BD7" w:rsidRPr="00435702" w:rsidRDefault="00835BD7" w:rsidP="00DE02F6"/>
          <w:p w:rsidR="00835BD7" w:rsidRPr="00435702" w:rsidRDefault="00835BD7" w:rsidP="00DE02F6"/>
          <w:p w:rsidR="00835BD7" w:rsidRPr="00435702" w:rsidRDefault="00835BD7" w:rsidP="00DE02F6">
            <w:r w:rsidRPr="00435702">
              <w:t xml:space="preserve"> «Дождик» рнм обр В.Фере,«Ладушки» рнм, »Колокольчик»</w:t>
            </w:r>
          </w:p>
          <w:p w:rsidR="00835BD7" w:rsidRPr="00435702" w:rsidRDefault="00835BD7" w:rsidP="00DE02F6"/>
          <w:p w:rsidR="00835BD7" w:rsidRPr="00435702" w:rsidRDefault="00835BD7" w:rsidP="00DE02F6">
            <w:r w:rsidRPr="00435702">
              <w:t>«Погуляем» И.Арсеева, И.Черницкая</w:t>
            </w:r>
          </w:p>
          <w:p w:rsidR="007F32BB" w:rsidRPr="00435702" w:rsidRDefault="007F32BB" w:rsidP="00DE02F6"/>
          <w:p w:rsidR="007F32BB" w:rsidRPr="00435702" w:rsidRDefault="0084604D" w:rsidP="00DE02F6">
            <w:r>
              <w:t>Анне – разуч .</w:t>
            </w:r>
          </w:p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«Пляска с платочком», муз. Е. Тиличеевой, сл. И. Грантовской; 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«Полянка», рус. нар. мелодия, обр. Г. Фрида; 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«Птички» (вступление), муз. Г. Фрида;</w:t>
            </w:r>
          </w:p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/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«Зима», муз. В. Карасевой, сл. Н. Френкель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7F32B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«Ай-да», муз. В. Верховинца; «Где ты, зайка?», рус. нар. мелодия, обр. Е. Тиличеевой.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«Елкара»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«Юр савать»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«Пляска с куклами», «Пляска с платочками», нем. нар. плясовые мелодии, сл. А. Ануфриевой;</w:t>
            </w:r>
          </w:p>
          <w:p w:rsidR="007F32BB" w:rsidRPr="00435702" w:rsidRDefault="007F32BB" w:rsidP="00DE02F6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«Полька».</w:t>
            </w:r>
          </w:p>
          <w:p w:rsidR="007F32BB" w:rsidRPr="00435702" w:rsidRDefault="007F32BB" w:rsidP="00DE02F6"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«Мулкач ларать пашкаса»</w:t>
            </w:r>
          </w:p>
          <w:p w:rsidR="007F32BB" w:rsidRPr="00435702" w:rsidRDefault="007F32BB" w:rsidP="007F32BB"/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jc w:val="right"/>
            </w:pP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«Зима», муз. В. Карасевой, сл. Н. Френкель</w:t>
            </w: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7F32B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«Ай-да», муз. В. Верховинца; «Где ты, зайка?», рус. нар. мелодия, обр. Е. Тиличеевой.</w:t>
            </w: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«Елкара»</w:t>
            </w: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«Юр савать»</w:t>
            </w: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«Пляска с куклами», «Пляска с платочками», нем. нар. плясовые мелодии, сл. А. Ануфриевой;</w:t>
            </w: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«Полька».</w:t>
            </w:r>
          </w:p>
          <w:p w:rsidR="007F32BB" w:rsidRPr="00435702" w:rsidRDefault="007F32BB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435702">
              <w:rPr>
                <w:rStyle w:val="FontStyle207"/>
                <w:rFonts w:ascii="Times New Roman" w:hAnsi="Times New Roman"/>
                <w:sz w:val="24"/>
                <w:szCs w:val="24"/>
              </w:rPr>
              <w:t>«Мулкач ларать пашкаса»</w:t>
            </w:r>
          </w:p>
          <w:p w:rsidR="001D41DD" w:rsidRPr="00435702" w:rsidRDefault="001D41DD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1D41DD" w:rsidRPr="00435702" w:rsidRDefault="001D41DD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1D41DD" w:rsidRPr="00435702" w:rsidRDefault="001D41DD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1D41DD" w:rsidRPr="00435702" w:rsidRDefault="001D41DD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1D41DD" w:rsidRPr="00435702" w:rsidRDefault="001D41DD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1D41DD" w:rsidRPr="00435702" w:rsidRDefault="001D41DD" w:rsidP="007F32BB">
            <w:pPr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1D41DD" w:rsidRPr="00435702" w:rsidRDefault="001D41DD" w:rsidP="001D41DD">
            <w:r w:rsidRPr="00435702">
              <w:t>«Заинька»</w:t>
            </w:r>
            <w:r w:rsidR="00155DD4">
              <w:t xml:space="preserve"> </w:t>
            </w:r>
            <w:r w:rsidRPr="00435702">
              <w:t>Красев.</w:t>
            </w:r>
          </w:p>
          <w:p w:rsidR="001D41DD" w:rsidRPr="00435702" w:rsidRDefault="001D41DD" w:rsidP="001D41DD">
            <w:r w:rsidRPr="00435702">
              <w:t>М\д игра «Угадай, на чем играю?» Тиличеева</w:t>
            </w:r>
          </w:p>
          <w:p w:rsidR="001D41DD" w:rsidRPr="00435702" w:rsidRDefault="001D41DD" w:rsidP="001D41DD">
            <w:r w:rsidRPr="00435702">
              <w:t>«Молодой солдат» Красева</w:t>
            </w:r>
          </w:p>
          <w:p w:rsidR="001D41DD" w:rsidRPr="00435702" w:rsidRDefault="001D41DD" w:rsidP="001D41DD">
            <w:pPr>
              <w:tabs>
                <w:tab w:val="left" w:pos="1290"/>
              </w:tabs>
            </w:pPr>
            <w:r w:rsidRPr="00435702">
              <w:t xml:space="preserve"> «Кошечка» Ломова</w:t>
            </w:r>
          </w:p>
          <w:p w:rsidR="001D41DD" w:rsidRPr="00435702" w:rsidRDefault="001D41DD" w:rsidP="001D41DD">
            <w:r w:rsidRPr="00435702">
              <w:t>«Лошадка» Гречанинов</w:t>
            </w:r>
          </w:p>
          <w:p w:rsidR="001D41DD" w:rsidRPr="00435702" w:rsidRDefault="001D41DD" w:rsidP="001D41DD">
            <w:r w:rsidRPr="00435702">
              <w:t>«Скачут лошадки» Т. Попатенко; «Куколка» Красева; «Пляска с погремушками» Е. Вилькорейской; «Петушок» р.н.п.; «Мишка ходит в гости» ; «Матрешки» Рустамова;</w:t>
            </w:r>
          </w:p>
          <w:p w:rsidR="001D41DD" w:rsidRPr="00435702" w:rsidRDefault="001D41DD" w:rsidP="007F32BB"/>
          <w:p w:rsidR="001D41DD" w:rsidRDefault="001D41DD" w:rsidP="007F32BB"/>
          <w:p w:rsidR="00590FAA" w:rsidRDefault="00590FAA" w:rsidP="007F32BB"/>
          <w:p w:rsidR="00590FAA" w:rsidRDefault="00590FAA" w:rsidP="007F32BB"/>
          <w:p w:rsidR="00590FAA" w:rsidRPr="00435702" w:rsidRDefault="00590FAA" w:rsidP="007F32BB"/>
          <w:p w:rsidR="001D41DD" w:rsidRPr="00435702" w:rsidRDefault="001D41DD" w:rsidP="001D41DD">
            <w:r w:rsidRPr="00435702">
              <w:t>«Заинька»</w:t>
            </w:r>
            <w:r w:rsidR="0084604D">
              <w:t xml:space="preserve"> </w:t>
            </w:r>
            <w:r w:rsidRPr="00435702">
              <w:t>Красев.</w:t>
            </w:r>
          </w:p>
          <w:p w:rsidR="001D41DD" w:rsidRPr="00435702" w:rsidRDefault="001D41DD" w:rsidP="001D41DD">
            <w:r w:rsidRPr="00435702">
              <w:t xml:space="preserve">М\д игра «Угадай, на чем </w:t>
            </w:r>
            <w:r w:rsidRPr="00435702">
              <w:lastRenderedPageBreak/>
              <w:t>играю?» Тиличеева</w:t>
            </w:r>
          </w:p>
          <w:p w:rsidR="001D41DD" w:rsidRPr="00435702" w:rsidRDefault="001D41DD" w:rsidP="001D41DD">
            <w:r w:rsidRPr="00435702">
              <w:t>«Молодой солдат» Красева</w:t>
            </w:r>
          </w:p>
          <w:p w:rsidR="001D41DD" w:rsidRPr="00435702" w:rsidRDefault="001D41DD" w:rsidP="001D41DD">
            <w:pPr>
              <w:tabs>
                <w:tab w:val="left" w:pos="1290"/>
              </w:tabs>
            </w:pPr>
            <w:r w:rsidRPr="00435702">
              <w:t xml:space="preserve"> «Кошечка» Ломова</w:t>
            </w:r>
          </w:p>
          <w:p w:rsidR="001D41DD" w:rsidRPr="00435702" w:rsidRDefault="001D41DD" w:rsidP="001D41DD">
            <w:r w:rsidRPr="00435702">
              <w:t>«Лошадка» Гречанинов</w:t>
            </w:r>
          </w:p>
          <w:p w:rsidR="001D41DD" w:rsidRPr="00435702" w:rsidRDefault="001D41DD" w:rsidP="001D41DD">
            <w:r w:rsidRPr="00435702">
              <w:t>«Скачут лошадки» Т. Попатенко; «Куколка» Красева; «Пляска с погремушками» Е. Вилькорейской; «Петушок» р.н.п.; «Мишка ходит в гости» ; «Матрешки» Рустамова;</w:t>
            </w:r>
          </w:p>
          <w:p w:rsidR="001D41DD" w:rsidRPr="00435702" w:rsidRDefault="001D41DD" w:rsidP="001D41DD"/>
          <w:p w:rsidR="001D41DD" w:rsidRPr="00435702" w:rsidRDefault="001D41DD" w:rsidP="007F32BB"/>
          <w:p w:rsidR="001D41DD" w:rsidRPr="00435702" w:rsidRDefault="001D41DD" w:rsidP="007F32BB"/>
          <w:p w:rsidR="001D41DD" w:rsidRPr="00435702" w:rsidRDefault="001D41DD" w:rsidP="007F32BB"/>
          <w:p w:rsidR="00510E98" w:rsidRPr="00435702" w:rsidRDefault="00510E98" w:rsidP="007F32BB"/>
          <w:p w:rsidR="00510E98" w:rsidRPr="00435702" w:rsidRDefault="00510E98" w:rsidP="007F32BB"/>
          <w:p w:rsidR="00510E98" w:rsidRPr="00435702" w:rsidRDefault="00510E98" w:rsidP="007F32BB"/>
          <w:p w:rsidR="00510E98" w:rsidRPr="00435702" w:rsidRDefault="00510E98" w:rsidP="007F32BB"/>
          <w:p w:rsidR="00510E98" w:rsidRPr="00435702" w:rsidRDefault="00510E98" w:rsidP="00510E98">
            <w:r w:rsidRPr="00435702">
              <w:t xml:space="preserve">«Весною» Майкопара; «Есть у солнышка друзья» муз. Тиличеевой; </w:t>
            </w:r>
            <w:r w:rsidRPr="00435702">
              <w:lastRenderedPageBreak/>
              <w:t xml:space="preserve">«Зима прошла» Н. Метлова; «Пирожки» Т. Филиппенко; </w:t>
            </w:r>
          </w:p>
          <w:p w:rsidR="001D41DD" w:rsidRPr="00435702" w:rsidRDefault="00510E98" w:rsidP="00510E98">
            <w:r w:rsidRPr="00435702">
              <w:t>«Закличка солнца» слова народные, обр. И Лазарева; «Греет солнышко теплее» муз. Т. Вилькорейской;</w:t>
            </w:r>
          </w:p>
          <w:p w:rsidR="001D41DD" w:rsidRPr="00435702" w:rsidRDefault="001D41DD" w:rsidP="007F32BB"/>
          <w:p w:rsidR="002E074C" w:rsidRPr="00435702" w:rsidRDefault="002E074C" w:rsidP="007F32BB"/>
          <w:p w:rsidR="002E074C" w:rsidRPr="00435702" w:rsidRDefault="002E074C" w:rsidP="007F32BB"/>
          <w:p w:rsidR="002E074C" w:rsidRPr="00435702" w:rsidRDefault="002E074C" w:rsidP="007F32BB"/>
          <w:p w:rsidR="002E074C" w:rsidRPr="00435702" w:rsidRDefault="002E074C" w:rsidP="007F32BB"/>
          <w:p w:rsidR="002E074C" w:rsidRDefault="002E074C" w:rsidP="007F32BB"/>
          <w:p w:rsidR="00590FAA" w:rsidRPr="00435702" w:rsidRDefault="00590FAA" w:rsidP="007F32BB"/>
          <w:p w:rsidR="002E074C" w:rsidRPr="00435702" w:rsidRDefault="002E074C" w:rsidP="007F32BB"/>
          <w:p w:rsidR="002E074C" w:rsidRPr="00435702" w:rsidRDefault="002E074C" w:rsidP="002E074C">
            <w:pPr>
              <w:jc w:val="center"/>
              <w:rPr>
                <w:szCs w:val="22"/>
              </w:rPr>
            </w:pPr>
            <w:r w:rsidRPr="00435702">
              <w:rPr>
                <w:szCs w:val="22"/>
              </w:rPr>
              <w:t>«Вальс» Д. Кабалевского;</w:t>
            </w:r>
          </w:p>
          <w:p w:rsidR="002E074C" w:rsidRPr="00435702" w:rsidRDefault="002E074C" w:rsidP="002E074C">
            <w:pPr>
              <w:jc w:val="center"/>
              <w:rPr>
                <w:szCs w:val="22"/>
              </w:rPr>
            </w:pPr>
            <w:r w:rsidRPr="00435702">
              <w:rPr>
                <w:szCs w:val="22"/>
              </w:rPr>
              <w:t>«Детская полька» Глинки; «Ладушки» р.н.п. ; «Люлю, бай»р.н.м.; «Птички летают» муз. Банниковой; «Медвежата» М. Красева;</w:t>
            </w:r>
          </w:p>
          <w:p w:rsidR="002E074C" w:rsidRPr="00435702" w:rsidRDefault="002E074C" w:rsidP="002E074C">
            <w:r w:rsidRPr="00435702">
              <w:rPr>
                <w:szCs w:val="22"/>
              </w:rPr>
              <w:t>«Пляска с погремушками» муз. В. Антоновой.</w:t>
            </w:r>
          </w:p>
        </w:tc>
        <w:tc>
          <w:tcPr>
            <w:tcW w:w="2126" w:type="dxa"/>
          </w:tcPr>
          <w:p w:rsidR="009A1C67" w:rsidRPr="00DE02F6" w:rsidRDefault="009A1C67" w:rsidP="00DE02F6"/>
          <w:p w:rsidR="009A1C67" w:rsidRPr="00DE02F6" w:rsidRDefault="009A1C67" w:rsidP="00DE02F6">
            <w:pPr>
              <w:jc w:val="center"/>
              <w:rPr>
                <w:color w:val="000000"/>
              </w:rPr>
            </w:pPr>
            <w:r w:rsidRPr="00DE02F6">
              <w:rPr>
                <w:color w:val="000000"/>
              </w:rPr>
              <w:t>Учить: - слушать веселую и грустную музыку, плясовую, ко</w:t>
            </w:r>
            <w:r w:rsidRPr="00DE02F6">
              <w:rPr>
                <w:color w:val="000000"/>
              </w:rPr>
              <w:softHyphen/>
              <w:t>лыбельную песню; - различать тихое и громкое звучание</w:t>
            </w:r>
          </w:p>
          <w:p w:rsidR="009A1C67" w:rsidRPr="00DE02F6" w:rsidRDefault="009A1C67" w:rsidP="00DE02F6"/>
          <w:p w:rsidR="009A1C67" w:rsidRPr="00DE02F6" w:rsidRDefault="009A1C67" w:rsidP="00DE02F6">
            <w:pPr>
              <w:rPr>
                <w:color w:val="000000"/>
              </w:rPr>
            </w:pPr>
            <w:r w:rsidRPr="00DE02F6">
              <w:t xml:space="preserve"> </w:t>
            </w:r>
            <w:r w:rsidRPr="00DE02F6">
              <w:rPr>
                <w:color w:val="000000"/>
              </w:rPr>
              <w:t>Способствовать приобщению к пению, подпеванию повторяющихся фраз.</w:t>
            </w:r>
          </w:p>
          <w:p w:rsidR="009A1C67" w:rsidRPr="00DE02F6" w:rsidRDefault="009A1C67" w:rsidP="00DE02F6">
            <w:pPr>
              <w:rPr>
                <w:color w:val="000000"/>
              </w:rPr>
            </w:pPr>
          </w:p>
          <w:p w:rsidR="009A1C67" w:rsidRPr="00DE02F6" w:rsidRDefault="009A1C67" w:rsidP="00DE02F6">
            <w:r w:rsidRPr="00DE02F6">
              <w:t>Учить малышей выполнять движения с предметами, реагировать на смену контрастных частей музыки.</w:t>
            </w:r>
          </w:p>
          <w:p w:rsidR="009A1C67" w:rsidRPr="00DE02F6" w:rsidRDefault="009A1C67" w:rsidP="00DE02F6">
            <w:r w:rsidRPr="00DE02F6">
              <w:t xml:space="preserve">Учить передавать </w:t>
            </w:r>
            <w:r w:rsidRPr="00DE02F6">
              <w:lastRenderedPageBreak/>
              <w:t>простые  игровые действия.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rPr>
                <w:color w:val="000000"/>
              </w:rPr>
              <w:t>Учить: - слушать и различать разные мелодии(колыбельную, марш, плясовую.)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rPr>
                <w:color w:val="000000"/>
              </w:rPr>
              <w:t>Вызывать эмоциональную отзывчивость на песни  разного характера.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t>Побуждать малышей самостоятельно танцевать знакомые пляски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DE02F6" w:rsidRPr="00DE02F6" w:rsidRDefault="00DE02F6" w:rsidP="00DE02F6">
            <w:pPr>
              <w:jc w:val="center"/>
              <w:rPr>
                <w:color w:val="000000"/>
              </w:rPr>
            </w:pPr>
            <w:r w:rsidRPr="00DE02F6">
              <w:rPr>
                <w:color w:val="000000"/>
              </w:rPr>
              <w:t>Учить: - слушать веселую и грустную музыку, плясовую, ко</w:t>
            </w:r>
            <w:r w:rsidRPr="00DE02F6">
              <w:rPr>
                <w:color w:val="000000"/>
              </w:rPr>
              <w:softHyphen/>
              <w:t>лыбельную песню; - различать тихое и громкое звучание</w:t>
            </w:r>
          </w:p>
          <w:p w:rsidR="00DE02F6" w:rsidRPr="00DE02F6" w:rsidRDefault="00DE02F6" w:rsidP="00DE02F6"/>
          <w:p w:rsidR="00DE02F6" w:rsidRPr="00DE02F6" w:rsidRDefault="00DE02F6" w:rsidP="00DE02F6">
            <w:pPr>
              <w:rPr>
                <w:color w:val="000000"/>
              </w:rPr>
            </w:pPr>
            <w:r w:rsidRPr="00DE02F6">
              <w:t xml:space="preserve"> </w:t>
            </w:r>
            <w:r w:rsidRPr="00DE02F6">
              <w:rPr>
                <w:color w:val="000000"/>
              </w:rPr>
              <w:t>Способствовать приобщению к пению, подпеванию повторяющихся фраз.</w:t>
            </w:r>
          </w:p>
          <w:p w:rsidR="00DE02F6" w:rsidRPr="00DE02F6" w:rsidRDefault="00DE02F6" w:rsidP="00DE02F6">
            <w:pPr>
              <w:rPr>
                <w:color w:val="000000"/>
              </w:rPr>
            </w:pPr>
          </w:p>
          <w:p w:rsidR="00DE02F6" w:rsidRPr="00DE02F6" w:rsidRDefault="00DE02F6" w:rsidP="00DE02F6">
            <w:r w:rsidRPr="00DE02F6">
              <w:t>Учить малышей выполнять движения с предметами, реагировать на смену контрастных частей музыки.</w:t>
            </w:r>
          </w:p>
          <w:p w:rsidR="00DE02F6" w:rsidRPr="00DE02F6" w:rsidRDefault="00DE02F6" w:rsidP="00DE02F6">
            <w:r w:rsidRPr="00DE02F6">
              <w:t>Учить передавать простые  игровые действия.</w:t>
            </w:r>
          </w:p>
          <w:p w:rsidR="00835BD7" w:rsidRPr="00DE02F6" w:rsidRDefault="00835BD7" w:rsidP="00DE02F6"/>
          <w:p w:rsidR="007F32BB" w:rsidRDefault="007F32BB" w:rsidP="00DE02F6"/>
          <w:p w:rsidR="007F32BB" w:rsidRPr="007F32BB" w:rsidRDefault="007F32BB" w:rsidP="007F32BB"/>
          <w:p w:rsidR="007F32BB" w:rsidRPr="007F32BB" w:rsidRDefault="007F32BB" w:rsidP="007F32BB"/>
          <w:p w:rsidR="007F32BB" w:rsidRPr="007F32BB" w:rsidRDefault="007F32BB" w:rsidP="007F32BB"/>
          <w:p w:rsidR="007F32BB" w:rsidRDefault="007F32BB" w:rsidP="007F32BB"/>
          <w:p w:rsidR="00835BD7" w:rsidRDefault="00835BD7" w:rsidP="007F32BB">
            <w:pPr>
              <w:jc w:val="center"/>
            </w:pPr>
          </w:p>
          <w:p w:rsidR="007F32BB" w:rsidRDefault="007F32BB" w:rsidP="007F32BB">
            <w:pPr>
              <w:jc w:val="center"/>
            </w:pPr>
          </w:p>
          <w:p w:rsidR="007F32BB" w:rsidRDefault="007F32BB" w:rsidP="00155DD4"/>
          <w:p w:rsidR="007F32BB" w:rsidRDefault="007F32BB" w:rsidP="007F32BB">
            <w:pPr>
              <w:jc w:val="center"/>
            </w:pPr>
            <w:r w:rsidRPr="00285309">
              <w:t xml:space="preserve">Формировать умение слушать музыкальное произведение до конца, </w:t>
            </w:r>
            <w:r>
              <w:t>у</w:t>
            </w:r>
            <w:r w:rsidRPr="00285309">
              <w:t>знавать его.</w:t>
            </w:r>
          </w:p>
          <w:p w:rsidR="007F32BB" w:rsidRDefault="007F32BB" w:rsidP="007F32BB">
            <w:pPr>
              <w:jc w:val="center"/>
            </w:pPr>
          </w:p>
          <w:p w:rsidR="007F32BB" w:rsidRDefault="007F32BB" w:rsidP="007F32BB"/>
          <w:p w:rsidR="007F32BB" w:rsidRDefault="007F32BB" w:rsidP="007F32BB">
            <w:pPr>
              <w:jc w:val="center"/>
            </w:pPr>
          </w:p>
          <w:p w:rsidR="007F32BB" w:rsidRDefault="007F32BB" w:rsidP="007F32BB">
            <w:pPr>
              <w:jc w:val="center"/>
            </w:pPr>
            <w:r w:rsidRPr="00D10160">
              <w:t>Учить петь протяжно, выразительно простые песенки, понимать их содержание</w:t>
            </w:r>
          </w:p>
          <w:p w:rsidR="007F32BB" w:rsidRDefault="007F32BB" w:rsidP="007F32BB">
            <w:pPr>
              <w:jc w:val="center"/>
            </w:pPr>
          </w:p>
          <w:p w:rsidR="007F32BB" w:rsidRDefault="007F32BB" w:rsidP="007F32BB">
            <w:pPr>
              <w:jc w:val="center"/>
            </w:pPr>
          </w:p>
          <w:p w:rsidR="007F32BB" w:rsidRDefault="007F32BB" w:rsidP="007F32BB">
            <w:pPr>
              <w:jc w:val="center"/>
            </w:pPr>
            <w:r w:rsidRPr="00550CA5">
              <w:t>Учить ориентироваться в игровой ситуации.</w:t>
            </w: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Default="00AF7F15" w:rsidP="007F32BB">
            <w:pPr>
              <w:jc w:val="center"/>
            </w:pPr>
          </w:p>
          <w:p w:rsidR="00AF7F15" w:rsidRPr="00D40F2E" w:rsidRDefault="00AF7F15" w:rsidP="00AF7F15">
            <w:pPr>
              <w:rPr>
                <w:color w:val="000000"/>
                <w:szCs w:val="22"/>
              </w:rPr>
            </w:pPr>
            <w:r w:rsidRPr="00D40F2E">
              <w:rPr>
                <w:color w:val="000000"/>
                <w:szCs w:val="22"/>
              </w:rPr>
              <w:t>Учить: - слушать песни и понимать их содержание, инстру</w:t>
            </w:r>
            <w:r w:rsidRPr="00D40F2E">
              <w:rPr>
                <w:color w:val="000000"/>
                <w:szCs w:val="22"/>
              </w:rPr>
              <w:softHyphen/>
              <w:t xml:space="preserve">ментальную музыку различного характера; </w:t>
            </w:r>
          </w:p>
          <w:p w:rsidR="00AF7F15" w:rsidRDefault="00AF7F15" w:rsidP="007F32BB">
            <w:pPr>
              <w:jc w:val="center"/>
            </w:pPr>
          </w:p>
          <w:p w:rsidR="00AF7F15" w:rsidRDefault="00AF7F15" w:rsidP="00AF7F15"/>
          <w:p w:rsidR="00AF7F15" w:rsidRDefault="00AF7F15" w:rsidP="00AF7F15">
            <w:r w:rsidRPr="00DD6CA0">
              <w:t>Продолжать учить детей петь выразительно, напевно, начинать дружно после музыкального вступления.</w:t>
            </w:r>
          </w:p>
          <w:p w:rsidR="00AF7F15" w:rsidRPr="00AF7F15" w:rsidRDefault="00AF7F15" w:rsidP="00AF7F15"/>
          <w:p w:rsidR="00AF7F15" w:rsidRPr="00AF7F15" w:rsidRDefault="00AF7F15" w:rsidP="00AF7F15"/>
          <w:p w:rsidR="00AF7F15" w:rsidRDefault="00AF7F15" w:rsidP="00AF7F15"/>
          <w:p w:rsidR="001D41DD" w:rsidRDefault="00AF7F15" w:rsidP="00AF7F15">
            <w:pPr>
              <w:jc w:val="both"/>
            </w:pPr>
            <w:r w:rsidRPr="00D40F2E">
              <w:rPr>
                <w:color w:val="000000"/>
              </w:rPr>
              <w:t>Развивать чувство ритма, координацию движений.</w:t>
            </w:r>
          </w:p>
          <w:p w:rsidR="00AF7F15" w:rsidRDefault="00AF7F15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D41DD">
            <w:pPr>
              <w:jc w:val="center"/>
            </w:pPr>
          </w:p>
          <w:p w:rsidR="001D41DD" w:rsidRDefault="001D41DD" w:rsidP="00155DD4"/>
          <w:p w:rsidR="001D41DD" w:rsidRDefault="001D41DD" w:rsidP="001D41DD">
            <w:pPr>
              <w:jc w:val="center"/>
            </w:pPr>
          </w:p>
          <w:p w:rsidR="001D41DD" w:rsidRPr="00DE02F6" w:rsidRDefault="001D41DD" w:rsidP="001D41DD">
            <w:pPr>
              <w:jc w:val="center"/>
              <w:rPr>
                <w:color w:val="000000"/>
              </w:rPr>
            </w:pPr>
            <w:r w:rsidRPr="00DE02F6">
              <w:rPr>
                <w:color w:val="000000"/>
              </w:rPr>
              <w:t>Учить: - слушать веселую и грустную музыку, плясовую, ко</w:t>
            </w:r>
            <w:r w:rsidRPr="00DE02F6">
              <w:rPr>
                <w:color w:val="000000"/>
              </w:rPr>
              <w:softHyphen/>
              <w:t>лыбельную песню; - различать тихое и громкое звучание</w:t>
            </w:r>
          </w:p>
          <w:p w:rsidR="001D41DD" w:rsidRPr="00DE02F6" w:rsidRDefault="001D41DD" w:rsidP="001D41DD"/>
          <w:p w:rsidR="001D41DD" w:rsidRPr="00DE02F6" w:rsidRDefault="001D41DD" w:rsidP="001D41DD">
            <w:pPr>
              <w:rPr>
                <w:color w:val="000000"/>
              </w:rPr>
            </w:pPr>
            <w:r w:rsidRPr="00DE02F6">
              <w:t xml:space="preserve"> </w:t>
            </w:r>
            <w:r w:rsidRPr="00DE02F6">
              <w:rPr>
                <w:color w:val="000000"/>
              </w:rPr>
              <w:t>Способствовать приобщению к пению, подпеванию повторяющихся фраз.</w:t>
            </w:r>
          </w:p>
          <w:p w:rsidR="001D41DD" w:rsidRPr="00DE02F6" w:rsidRDefault="001D41DD" w:rsidP="001D41DD">
            <w:pPr>
              <w:rPr>
                <w:color w:val="000000"/>
              </w:rPr>
            </w:pPr>
          </w:p>
          <w:p w:rsidR="001D41DD" w:rsidRPr="00DE02F6" w:rsidRDefault="001D41DD" w:rsidP="001D41DD">
            <w:r w:rsidRPr="00DE02F6">
              <w:t>Учить передавать простые  игровые действия.</w:t>
            </w:r>
          </w:p>
          <w:p w:rsidR="001D41DD" w:rsidRDefault="001D41DD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454681"/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  <w:r w:rsidRPr="00BC5E48">
              <w:t xml:space="preserve">Приобщать детей к слушанию песни веселого </w:t>
            </w:r>
            <w:r w:rsidRPr="00BC5E48">
              <w:lastRenderedPageBreak/>
              <w:t>характера.</w:t>
            </w: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Pr="00D40F2E" w:rsidRDefault="00510E98" w:rsidP="00510E98">
            <w:r w:rsidRPr="00D40F2E">
              <w:t>Учить малышей петь вместе со взрослым, подражая протяжному звучанию.</w:t>
            </w:r>
          </w:p>
          <w:p w:rsidR="00510E98" w:rsidRDefault="00510E98" w:rsidP="00510E98">
            <w:pPr>
              <w:jc w:val="right"/>
            </w:pPr>
          </w:p>
          <w:p w:rsidR="00510E98" w:rsidRDefault="00510E98" w:rsidP="00510E98">
            <w:pPr>
              <w:jc w:val="right"/>
            </w:pPr>
          </w:p>
          <w:p w:rsidR="00510E98" w:rsidRPr="00D40F2E" w:rsidRDefault="00510E98" w:rsidP="00510E98">
            <w:pPr>
              <w:jc w:val="right"/>
            </w:pPr>
          </w:p>
          <w:p w:rsidR="00510E98" w:rsidRDefault="00510E98" w:rsidP="001D41DD">
            <w:pPr>
              <w:jc w:val="center"/>
            </w:pPr>
            <w:r w:rsidRPr="00BC5E48">
              <w:t>Учить детей ритмично ходить и бегать под музыку, начинать движение с началом музыки и завершать с её окончанием.</w:t>
            </w: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454681"/>
          <w:p w:rsidR="00510E98" w:rsidRDefault="00510E98" w:rsidP="001D41DD">
            <w:pPr>
              <w:jc w:val="center"/>
            </w:pPr>
          </w:p>
          <w:p w:rsidR="00510E98" w:rsidRDefault="00510E98" w:rsidP="001D41DD">
            <w:pPr>
              <w:jc w:val="center"/>
            </w:pPr>
          </w:p>
          <w:p w:rsidR="00510E98" w:rsidRDefault="00510E98" w:rsidP="00510E98"/>
          <w:p w:rsidR="00510E98" w:rsidRDefault="00510E98" w:rsidP="00510E98">
            <w:r w:rsidRPr="000865B9">
              <w:t>Учить детей слушать  песни различного характера, понимать их содержание.</w:t>
            </w:r>
          </w:p>
          <w:p w:rsidR="00510E98" w:rsidRDefault="00510E98" w:rsidP="00510E98"/>
          <w:p w:rsidR="00510E98" w:rsidRDefault="00510E98" w:rsidP="00510E98">
            <w:r w:rsidRPr="00D40F2E">
              <w:t>Учить петь несложную песню, подстраиваясь к интонациям взрослого, закреплять умение исполнять простые знакомые</w:t>
            </w:r>
            <w:r w:rsidRPr="00D40F2E">
              <w:rPr>
                <w:rFonts w:ascii="Verdana" w:hAnsi="Verdana"/>
              </w:rPr>
              <w:t xml:space="preserve"> </w:t>
            </w:r>
            <w:r w:rsidRPr="00D40F2E">
              <w:t>песенки.</w:t>
            </w:r>
          </w:p>
          <w:p w:rsidR="00510E98" w:rsidRDefault="00510E98" w:rsidP="00510E98"/>
          <w:p w:rsidR="00510E98" w:rsidRPr="00D40F2E" w:rsidRDefault="00510E98" w:rsidP="00510E98">
            <w:r w:rsidRPr="00D40F2E">
              <w:t>Побуждать малышей двигаться по кругу, держась за руки.</w:t>
            </w:r>
          </w:p>
          <w:p w:rsidR="00510E98" w:rsidRDefault="00510E98" w:rsidP="001D41DD">
            <w:pPr>
              <w:jc w:val="center"/>
            </w:pPr>
          </w:p>
          <w:p w:rsidR="002E074C" w:rsidRDefault="002E074C" w:rsidP="00454681"/>
          <w:p w:rsidR="002E074C" w:rsidRDefault="002E074C" w:rsidP="001D41DD">
            <w:pPr>
              <w:jc w:val="center"/>
            </w:pPr>
          </w:p>
          <w:p w:rsidR="003F4D03" w:rsidRDefault="003F4D03" w:rsidP="003F4D03">
            <w:r w:rsidRPr="00D10160">
              <w:t>Учить детей слушать и узнавать контрастные по характеру инструментальные пьесы</w:t>
            </w:r>
          </w:p>
          <w:p w:rsidR="002E074C" w:rsidRDefault="002E074C" w:rsidP="001D41DD">
            <w:pPr>
              <w:jc w:val="center"/>
            </w:pPr>
          </w:p>
          <w:p w:rsidR="003F4D03" w:rsidRDefault="002E074C" w:rsidP="003F4D03">
            <w:r w:rsidRPr="00D10160">
              <w:t>Учить петь протяжно, выразительно простые песенки, понимать их содержание</w:t>
            </w:r>
          </w:p>
          <w:p w:rsidR="002E074C" w:rsidRDefault="002E074C" w:rsidP="003F4D03"/>
          <w:p w:rsidR="003F4D03" w:rsidRDefault="003F4D03" w:rsidP="003F4D03">
            <w:pPr>
              <w:jc w:val="right"/>
            </w:pPr>
          </w:p>
          <w:p w:rsidR="003F4D03" w:rsidRDefault="00355B6A" w:rsidP="003F4D03">
            <w:r>
              <w:lastRenderedPageBreak/>
              <w:t xml:space="preserve"> </w:t>
            </w:r>
            <w:r w:rsidR="003F4D03" w:rsidRPr="00D10160">
              <w:t>.</w:t>
            </w:r>
          </w:p>
          <w:p w:rsidR="003F4D03" w:rsidRPr="003F4D03" w:rsidRDefault="003F4D03" w:rsidP="00315BF0"/>
        </w:tc>
        <w:tc>
          <w:tcPr>
            <w:tcW w:w="1701" w:type="dxa"/>
          </w:tcPr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>
            <w:r w:rsidRPr="00DE02F6">
              <w:t>Выполнять образные движения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Default="00835BD7" w:rsidP="00DE02F6">
            <w:r w:rsidRPr="00DE02F6">
              <w:t>Побуждать малышей самостоятельно танцевать знакомые пляски</w:t>
            </w:r>
          </w:p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>
            <w:r w:rsidRPr="00DE02F6">
              <w:t>Побуждать малышей самостоятельно танцевать знакомые пляски</w:t>
            </w:r>
          </w:p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Pr="00DE02F6" w:rsidRDefault="00DE02F6" w:rsidP="00DE02F6">
            <w:r w:rsidRPr="00DE02F6">
              <w:t>Выполнять образные движения</w:t>
            </w:r>
          </w:p>
          <w:p w:rsidR="00DE02F6" w:rsidRDefault="00DE02F6" w:rsidP="00DE02F6"/>
          <w:p w:rsidR="00DE02F6" w:rsidRPr="00DE02F6" w:rsidRDefault="00DE02F6" w:rsidP="00DE02F6"/>
          <w:p w:rsidR="00DE02F6" w:rsidRPr="00DE02F6" w:rsidRDefault="00DE02F6" w:rsidP="00DE02F6"/>
          <w:p w:rsidR="00DE02F6" w:rsidRPr="00DE02F6" w:rsidRDefault="00DE02F6" w:rsidP="00DE02F6"/>
          <w:p w:rsidR="00DE02F6" w:rsidRPr="00DE02F6" w:rsidRDefault="00DE02F6" w:rsidP="00DE02F6"/>
          <w:p w:rsidR="00DE02F6" w:rsidRPr="00DE02F6" w:rsidRDefault="00DE02F6" w:rsidP="00DE02F6"/>
          <w:p w:rsidR="00DE02F6" w:rsidRPr="00DE02F6" w:rsidRDefault="00DE02F6" w:rsidP="00DE02F6"/>
          <w:p w:rsidR="00DE02F6" w:rsidRDefault="00DE02F6" w:rsidP="00DE02F6"/>
          <w:p w:rsidR="007F32BB" w:rsidRPr="00550CA5" w:rsidRDefault="007F32BB" w:rsidP="007F32BB">
            <w:r w:rsidRPr="00550CA5">
              <w:t>Побуждать малышей к свободному исполнению плясок, передавая правильно ритм.</w:t>
            </w: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DE02F6" w:rsidRDefault="00DE02F6" w:rsidP="00DE02F6">
            <w:pPr>
              <w:jc w:val="center"/>
            </w:pPr>
          </w:p>
          <w:p w:rsidR="00FC5D41" w:rsidRDefault="00FC5D41" w:rsidP="00DE02F6">
            <w:pPr>
              <w:jc w:val="center"/>
            </w:pPr>
          </w:p>
          <w:p w:rsidR="00FC5D41" w:rsidRDefault="00FC5D41" w:rsidP="00FC5D41">
            <w:r w:rsidRPr="00DE02F6">
              <w:t>Побуждать малышей самостоятельно танцевать знакомые пляски</w:t>
            </w:r>
          </w:p>
          <w:p w:rsidR="00FC5D41" w:rsidRDefault="00FC5D41" w:rsidP="00DE02F6">
            <w:pPr>
              <w:jc w:val="center"/>
            </w:pPr>
          </w:p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Pr="00FC5D41" w:rsidRDefault="00FC5D41" w:rsidP="00FC5D41"/>
          <w:p w:rsidR="00FC5D41" w:rsidRDefault="00FC5D41" w:rsidP="00FC5D41"/>
          <w:p w:rsidR="00FC5D41" w:rsidRDefault="00FC5D41" w:rsidP="00FC5D41"/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155DD4"/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Pr="00DE02F6" w:rsidRDefault="00FC5D41" w:rsidP="00FC5D41">
            <w:r w:rsidRPr="00DE02F6">
              <w:t>Выполнять образные движения</w:t>
            </w: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454681"/>
          <w:p w:rsidR="00FC5D41" w:rsidRDefault="00FC5D41" w:rsidP="00590FAA"/>
          <w:p w:rsidR="00FC5D41" w:rsidRDefault="00FC5D41" w:rsidP="00FC5D41">
            <w:pPr>
              <w:jc w:val="center"/>
            </w:pPr>
          </w:p>
          <w:p w:rsidR="00FC5D41" w:rsidRPr="00DE02F6" w:rsidRDefault="00FC5D41" w:rsidP="00FC5D41">
            <w:r>
              <w:t>Самостоятельно в</w:t>
            </w:r>
            <w:r w:rsidRPr="00DE02F6">
              <w:t>ыполнять образные движения</w:t>
            </w: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590FAA"/>
          <w:p w:rsidR="00FC5D41" w:rsidRDefault="00FC5D41" w:rsidP="00FC5D41">
            <w:r w:rsidRPr="00DE02F6">
              <w:t xml:space="preserve">Побуждать малышей самостоятельно танцевать </w:t>
            </w:r>
            <w:r w:rsidRPr="00DE02F6">
              <w:lastRenderedPageBreak/>
              <w:t>знакомые пляски</w:t>
            </w: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FC5D41">
            <w:pPr>
              <w:jc w:val="center"/>
            </w:pPr>
          </w:p>
          <w:p w:rsidR="00FC5D41" w:rsidRDefault="00FC5D41" w:rsidP="00454681"/>
          <w:p w:rsidR="00FC5D41" w:rsidRDefault="00FC5D41" w:rsidP="00FC5D41">
            <w:pPr>
              <w:jc w:val="center"/>
            </w:pPr>
          </w:p>
          <w:p w:rsidR="00FC5D41" w:rsidRDefault="00FC5D41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590FAA" w:rsidRDefault="00590FAA" w:rsidP="00590FAA"/>
          <w:p w:rsidR="00355B6A" w:rsidRDefault="00355B6A" w:rsidP="00FC5D41">
            <w:pPr>
              <w:jc w:val="center"/>
            </w:pPr>
          </w:p>
          <w:p w:rsidR="00FC5D41" w:rsidRPr="00DE02F6" w:rsidRDefault="00FC5D41" w:rsidP="00FC5D41">
            <w:r>
              <w:t>Самостоятельно в</w:t>
            </w:r>
            <w:r w:rsidRPr="00DE02F6">
              <w:t>ыполнять образные движения</w:t>
            </w:r>
          </w:p>
          <w:p w:rsidR="00FC5D41" w:rsidRPr="00FC5D41" w:rsidRDefault="00FC5D41" w:rsidP="00FC5D41">
            <w:pPr>
              <w:jc w:val="center"/>
            </w:pPr>
          </w:p>
        </w:tc>
        <w:tc>
          <w:tcPr>
            <w:tcW w:w="1936" w:type="dxa"/>
          </w:tcPr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9A1C67" w:rsidRPr="00DE02F6" w:rsidRDefault="009A1C67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9A1C67" w:rsidRPr="00DE02F6" w:rsidRDefault="009A1C67" w:rsidP="00DE02F6">
            <w:pPr>
              <w:jc w:val="both"/>
            </w:pPr>
            <w:r w:rsidRPr="00DE02F6">
              <w:t>Диск «На зарядку становись»</w:t>
            </w:r>
          </w:p>
          <w:p w:rsidR="009A1C67" w:rsidRPr="00DE02F6" w:rsidRDefault="009A1C67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9A1C67" w:rsidRPr="00DE02F6" w:rsidRDefault="009A1C67" w:rsidP="00DE02F6">
            <w:r w:rsidRPr="00DE02F6">
              <w:t xml:space="preserve"> 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Диск «На зарядку становись»</w:t>
            </w:r>
          </w:p>
          <w:p w:rsidR="00835BD7" w:rsidRPr="00DE02F6" w:rsidRDefault="00835BD7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Диск «На зарядку становись»</w:t>
            </w:r>
          </w:p>
          <w:p w:rsidR="00835BD7" w:rsidRPr="00DE02F6" w:rsidRDefault="00835BD7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Диск «На зарядку становись»</w:t>
            </w:r>
          </w:p>
          <w:p w:rsidR="00835BD7" w:rsidRPr="00DE02F6" w:rsidRDefault="00835BD7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/>
          <w:p w:rsidR="00835BD7" w:rsidRPr="00DE02F6" w:rsidRDefault="00835BD7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835BD7" w:rsidRPr="00DE02F6" w:rsidRDefault="00835BD7" w:rsidP="00DE02F6">
            <w:pPr>
              <w:jc w:val="both"/>
            </w:pPr>
            <w:r w:rsidRPr="00DE02F6">
              <w:t>Диск «На зарядку становись»</w:t>
            </w:r>
          </w:p>
          <w:p w:rsidR="00835BD7" w:rsidRPr="00DE02F6" w:rsidRDefault="00835BD7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835BD7" w:rsidRDefault="00835BD7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Pr="00DE02F6" w:rsidRDefault="00DE02F6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DE02F6" w:rsidRPr="00DE02F6" w:rsidRDefault="00DE02F6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DE02F6" w:rsidRPr="00DE02F6" w:rsidRDefault="00DE02F6" w:rsidP="00DE02F6">
            <w:pPr>
              <w:jc w:val="both"/>
            </w:pPr>
            <w:r w:rsidRPr="00DE02F6">
              <w:t>Диск «На зарядку становись»</w:t>
            </w:r>
          </w:p>
          <w:p w:rsidR="00DE02F6" w:rsidRPr="00DE02F6" w:rsidRDefault="00DE02F6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Pr="00DE02F6" w:rsidRDefault="00DE02F6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DE02F6" w:rsidRPr="00DE02F6" w:rsidRDefault="00DE02F6" w:rsidP="00DE02F6">
            <w:pPr>
              <w:jc w:val="both"/>
            </w:pPr>
            <w:r w:rsidRPr="00DE02F6">
              <w:t xml:space="preserve">Музыкальное </w:t>
            </w:r>
            <w:r w:rsidRPr="00DE02F6">
              <w:lastRenderedPageBreak/>
              <w:t>сопровождение утреннего гимнастического комплекса</w:t>
            </w:r>
          </w:p>
          <w:p w:rsidR="00DE02F6" w:rsidRPr="00DE02F6" w:rsidRDefault="00DE02F6" w:rsidP="00DE02F6">
            <w:pPr>
              <w:jc w:val="both"/>
            </w:pPr>
            <w:r w:rsidRPr="00DE02F6">
              <w:t>Диск «На зарядку становись»</w:t>
            </w:r>
          </w:p>
          <w:p w:rsidR="00DE02F6" w:rsidRPr="00DE02F6" w:rsidRDefault="00DE02F6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454681" w:rsidRDefault="00454681" w:rsidP="00DE02F6"/>
          <w:p w:rsidR="00454681" w:rsidRDefault="00454681" w:rsidP="00DE02F6"/>
          <w:p w:rsidR="00DE02F6" w:rsidRDefault="00DE02F6" w:rsidP="00DE02F6"/>
          <w:p w:rsidR="00DE02F6" w:rsidRDefault="00DE02F6" w:rsidP="00DE02F6"/>
          <w:p w:rsidR="0084604D" w:rsidRDefault="0084604D" w:rsidP="00DE02F6"/>
          <w:p w:rsidR="00DE02F6" w:rsidRPr="00DE02F6" w:rsidRDefault="00DE02F6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DE02F6" w:rsidRPr="00DE02F6" w:rsidRDefault="00DE02F6" w:rsidP="00DE02F6">
            <w:pPr>
              <w:jc w:val="both"/>
            </w:pPr>
            <w:r w:rsidRPr="00DE02F6">
              <w:t xml:space="preserve">Музыкальное сопровождение утреннего </w:t>
            </w:r>
            <w:r w:rsidRPr="00DE02F6">
              <w:lastRenderedPageBreak/>
              <w:t>гимнастического комплекса</w:t>
            </w:r>
          </w:p>
          <w:p w:rsidR="00DE02F6" w:rsidRPr="00DE02F6" w:rsidRDefault="00DE02F6" w:rsidP="00DE02F6">
            <w:pPr>
              <w:jc w:val="both"/>
            </w:pPr>
            <w:r w:rsidRPr="00DE02F6">
              <w:t>Диск «На зарядку становись»</w:t>
            </w:r>
          </w:p>
          <w:p w:rsidR="00DE02F6" w:rsidRPr="00DE02F6" w:rsidRDefault="00DE02F6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DE02F6" w:rsidRDefault="00DE02F6" w:rsidP="00DE02F6"/>
          <w:p w:rsidR="00355B6A" w:rsidRDefault="00355B6A" w:rsidP="00DE02F6"/>
          <w:p w:rsidR="00590FAA" w:rsidRDefault="00590FAA" w:rsidP="00DE02F6"/>
          <w:p w:rsidR="00590FAA" w:rsidRDefault="00590FAA" w:rsidP="00DE02F6"/>
          <w:p w:rsidR="00DE02F6" w:rsidRPr="00DE02F6" w:rsidRDefault="00DE02F6" w:rsidP="00DE02F6">
            <w:r w:rsidRPr="00DE02F6">
              <w:rPr>
                <w:i/>
                <w:u w:val="single"/>
              </w:rPr>
              <w:t>Утренняя гимнастика</w:t>
            </w:r>
          </w:p>
          <w:p w:rsidR="00DE02F6" w:rsidRPr="00DE02F6" w:rsidRDefault="00DE02F6" w:rsidP="00DE02F6">
            <w:pPr>
              <w:jc w:val="both"/>
            </w:pPr>
            <w:r w:rsidRPr="00DE02F6">
              <w:t>Музыкальное сопровождение утреннего гимнастического комплекса</w:t>
            </w:r>
          </w:p>
          <w:p w:rsidR="00DE02F6" w:rsidRPr="00DE02F6" w:rsidRDefault="00DE02F6" w:rsidP="00DE02F6">
            <w:pPr>
              <w:jc w:val="both"/>
            </w:pPr>
            <w:r w:rsidRPr="00DE02F6">
              <w:t>Диск «На зарядку становись»</w:t>
            </w:r>
          </w:p>
          <w:p w:rsidR="00DE02F6" w:rsidRPr="00DE02F6" w:rsidRDefault="00DE02F6" w:rsidP="00DE02F6">
            <w:pPr>
              <w:jc w:val="both"/>
              <w:rPr>
                <w:i/>
                <w:u w:val="single"/>
              </w:rPr>
            </w:pPr>
            <w:r w:rsidRPr="00DE02F6">
              <w:rPr>
                <w:i/>
                <w:u w:val="single"/>
              </w:rPr>
              <w:t xml:space="preserve"> </w:t>
            </w:r>
          </w:p>
          <w:p w:rsidR="00DE02F6" w:rsidRPr="00DE02F6" w:rsidRDefault="00DE02F6" w:rsidP="00DE02F6"/>
        </w:tc>
        <w:tc>
          <w:tcPr>
            <w:tcW w:w="1749" w:type="dxa"/>
          </w:tcPr>
          <w:p w:rsidR="009A1C67" w:rsidRPr="00DE02F6" w:rsidRDefault="009A1C67" w:rsidP="00DE02F6">
            <w:pPr>
              <w:jc w:val="center"/>
            </w:pPr>
          </w:p>
          <w:p w:rsidR="009A1C67" w:rsidRPr="00DE02F6" w:rsidRDefault="009A1C67" w:rsidP="00DE02F6">
            <w:pPr>
              <w:jc w:val="center"/>
            </w:pPr>
          </w:p>
          <w:p w:rsidR="009A1C67" w:rsidRPr="00DE02F6" w:rsidRDefault="009A1C67" w:rsidP="00DE02F6"/>
          <w:p w:rsidR="009A1C67" w:rsidRPr="00DE02F6" w:rsidRDefault="009A1C67" w:rsidP="00DE02F6">
            <w:pPr>
              <w:jc w:val="center"/>
            </w:pPr>
          </w:p>
          <w:p w:rsidR="009A1C67" w:rsidRPr="00DE02F6" w:rsidRDefault="009A1C67" w:rsidP="00DE02F6">
            <w:r w:rsidRPr="00DE02F6">
              <w:t xml:space="preserve">Формировать восприятие чувашской народной и композитор-ской музыки </w:t>
            </w:r>
          </w:p>
          <w:p w:rsidR="009A1C67" w:rsidRPr="00DE02F6" w:rsidRDefault="009A1C67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5345FD" w:rsidRPr="00DE02F6" w:rsidRDefault="005345FD" w:rsidP="00DE02F6">
            <w:pPr>
              <w:jc w:val="center"/>
            </w:pPr>
          </w:p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5345FD" w:rsidRPr="00DE02F6" w:rsidRDefault="005345FD" w:rsidP="00DE02F6">
            <w:r w:rsidRPr="00DE02F6">
              <w:t xml:space="preserve">Формировать восприятие чувашской народной и композитор-ской музыки </w:t>
            </w:r>
          </w:p>
          <w:p w:rsidR="005345FD" w:rsidRPr="00DE02F6" w:rsidRDefault="005345FD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E61538" w:rsidRPr="00DE02F6" w:rsidRDefault="00E61538" w:rsidP="00DE02F6">
            <w:r w:rsidRPr="00DE02F6">
              <w:t>Знакомить с образцами игровых народных песен.</w:t>
            </w:r>
          </w:p>
          <w:p w:rsidR="00E61538" w:rsidRPr="00DE02F6" w:rsidRDefault="00E61538" w:rsidP="00DE02F6"/>
          <w:p w:rsidR="00F5486F" w:rsidRPr="00DE02F6" w:rsidRDefault="00E61538" w:rsidP="00DE02F6">
            <w:pPr>
              <w:jc w:val="center"/>
            </w:pPr>
            <w:r w:rsidRPr="00DE02F6">
              <w:t xml:space="preserve"> </w:t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/>
          <w:p w:rsidR="00F5486F" w:rsidRPr="00DE02F6" w:rsidRDefault="00E61538" w:rsidP="00DE02F6">
            <w:r w:rsidRPr="00DE02F6">
              <w:t xml:space="preserve"> </w:t>
            </w:r>
          </w:p>
          <w:p w:rsidR="00F5486F" w:rsidRPr="00DE02F6" w:rsidRDefault="00F5486F" w:rsidP="00DE02F6">
            <w:pPr>
              <w:rPr>
                <w:color w:val="000000"/>
              </w:rPr>
            </w:pPr>
            <w:r w:rsidRPr="00DE02F6">
              <w:rPr>
                <w:color w:val="000000"/>
              </w:rPr>
              <w:t>Учить детей менять движения с изменением характера музыки и содержания песни,</w:t>
            </w:r>
            <w:r w:rsidR="00DE02F6" w:rsidRPr="00DE02F6">
              <w:rPr>
                <w:color w:val="000000"/>
              </w:rPr>
              <w:t xml:space="preserve"> </w:t>
            </w:r>
            <w:r w:rsidRPr="00DE02F6">
              <w:rPr>
                <w:color w:val="000000"/>
              </w:rPr>
              <w:t>двигаться в соответствии с текстом песни, на</w:t>
            </w:r>
            <w:r w:rsidR="00DE02F6" w:rsidRPr="00DE02F6">
              <w:rPr>
                <w:color w:val="000000"/>
              </w:rPr>
              <w:t>чинать движение после музыкаль</w:t>
            </w:r>
            <w:r w:rsidRPr="00DE02F6">
              <w:rPr>
                <w:color w:val="000000"/>
              </w:rPr>
              <w:t xml:space="preserve">ного вступления.   </w:t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F5486F" w:rsidRPr="00DE02F6" w:rsidRDefault="00F5486F" w:rsidP="00DE02F6"/>
          <w:p w:rsidR="00E61538" w:rsidRPr="00DE02F6" w:rsidRDefault="00F5486F" w:rsidP="00DE02F6">
            <w:r w:rsidRPr="00DE02F6">
              <w:t xml:space="preserve">Развивать эстетическую восприимчивость на основе чувашской народной культуры. </w:t>
            </w:r>
          </w:p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F5486F" w:rsidRPr="00DE02F6" w:rsidRDefault="00F5486F" w:rsidP="00DE02F6">
            <w:r w:rsidRPr="00DE02F6">
              <w:t>Знакомить с образцами игровых народных песен.</w:t>
            </w:r>
          </w:p>
          <w:p w:rsidR="00F5486F" w:rsidRPr="00DE02F6" w:rsidRDefault="00F5486F" w:rsidP="00DE02F6">
            <w:pPr>
              <w:rPr>
                <w:color w:val="000000"/>
              </w:rPr>
            </w:pPr>
            <w:r w:rsidRPr="00DE02F6">
              <w:rPr>
                <w:color w:val="000000"/>
              </w:rPr>
              <w:t xml:space="preserve"> </w:t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/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r w:rsidRPr="00DE02F6">
              <w:t xml:space="preserve"> </w:t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E61538" w:rsidRPr="00DE02F6" w:rsidRDefault="00E61538" w:rsidP="00454681"/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/>
          <w:p w:rsidR="00F5486F" w:rsidRPr="00DE02F6" w:rsidRDefault="00F5486F" w:rsidP="00DE02F6">
            <w:r w:rsidRPr="00DE02F6">
              <w:t xml:space="preserve">Формировать восприятие чувашской </w:t>
            </w:r>
            <w:r w:rsidRPr="00DE02F6">
              <w:lastRenderedPageBreak/>
              <w:t xml:space="preserve">народной и композитор-ской музыки </w:t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E61538" w:rsidRPr="00DE02F6" w:rsidRDefault="00E61538" w:rsidP="00DE02F6"/>
          <w:p w:rsidR="00315BF0" w:rsidRDefault="00315BF0" w:rsidP="00454681"/>
          <w:p w:rsidR="0084604D" w:rsidRDefault="0084604D" w:rsidP="00454681"/>
          <w:p w:rsidR="00315BF0" w:rsidRPr="00DE02F6" w:rsidRDefault="00315BF0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  <w:r w:rsidRPr="00DE02F6">
              <w:t>Продолжать развивать интерес к чувашскому песенному творчеству</w:t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E61538" w:rsidRPr="00DE02F6" w:rsidRDefault="00E61538" w:rsidP="00DE02F6">
            <w:pPr>
              <w:jc w:val="center"/>
            </w:pPr>
          </w:p>
          <w:p w:rsidR="00DE02F6" w:rsidRPr="00DE02F6" w:rsidRDefault="00DE02F6" w:rsidP="00454681"/>
          <w:p w:rsidR="00DE02F6" w:rsidRDefault="00DE02F6" w:rsidP="00DE02F6">
            <w:pPr>
              <w:jc w:val="center"/>
            </w:pPr>
          </w:p>
          <w:p w:rsidR="00355B6A" w:rsidRDefault="00355B6A" w:rsidP="00DE02F6">
            <w:pPr>
              <w:jc w:val="center"/>
            </w:pPr>
          </w:p>
          <w:p w:rsidR="00355B6A" w:rsidRDefault="00355B6A" w:rsidP="00DE02F6">
            <w:pPr>
              <w:jc w:val="center"/>
            </w:pPr>
          </w:p>
          <w:p w:rsidR="00355B6A" w:rsidRDefault="00355B6A" w:rsidP="00DE02F6">
            <w:pPr>
              <w:jc w:val="center"/>
            </w:pPr>
          </w:p>
          <w:p w:rsidR="00355B6A" w:rsidRPr="00DE02F6" w:rsidRDefault="00355B6A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  <w:r w:rsidRPr="00DE02F6">
              <w:t>Продолжать развивать интерес к чувашскому песенному творчеству</w:t>
            </w:r>
          </w:p>
          <w:p w:rsidR="00F5486F" w:rsidRPr="00DE02F6" w:rsidRDefault="00F5486F" w:rsidP="00DE02F6">
            <w:pPr>
              <w:tabs>
                <w:tab w:val="left" w:pos="255"/>
              </w:tabs>
            </w:pPr>
            <w:r w:rsidRPr="00DE02F6">
              <w:tab/>
            </w: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DE02F6">
            <w:pPr>
              <w:jc w:val="center"/>
            </w:pPr>
          </w:p>
          <w:p w:rsidR="00F5486F" w:rsidRPr="00DE02F6" w:rsidRDefault="00F5486F" w:rsidP="003F4D03"/>
        </w:tc>
        <w:tc>
          <w:tcPr>
            <w:tcW w:w="2411" w:type="dxa"/>
          </w:tcPr>
          <w:p w:rsidR="009A1C67" w:rsidRPr="00DE02F6" w:rsidRDefault="009A1C67" w:rsidP="00DE02F6">
            <w:r w:rsidRPr="00DE02F6">
              <w:rPr>
                <w:i/>
              </w:rPr>
              <w:lastRenderedPageBreak/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9A1C67" w:rsidRPr="00DE02F6" w:rsidRDefault="009A1C67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9A1C67" w:rsidRPr="00DE02F6" w:rsidRDefault="009A1C67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E61538" w:rsidRPr="00DE02F6" w:rsidRDefault="00E61538" w:rsidP="00DE02F6">
            <w:pPr>
              <w:rPr>
                <w:i/>
              </w:rPr>
            </w:pPr>
          </w:p>
          <w:p w:rsidR="00E61538" w:rsidRPr="00DE02F6" w:rsidRDefault="00E61538" w:rsidP="00DE02F6">
            <w:pPr>
              <w:rPr>
                <w:i/>
              </w:rPr>
            </w:pPr>
          </w:p>
          <w:p w:rsidR="00E61538" w:rsidRPr="00DE02F6" w:rsidRDefault="00E61538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E61538" w:rsidRPr="00DE02F6" w:rsidRDefault="00E61538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E61538" w:rsidRPr="00DE02F6" w:rsidRDefault="00E61538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E61538" w:rsidRPr="00DE02F6" w:rsidRDefault="00E61538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E61538" w:rsidRPr="00DE02F6" w:rsidRDefault="00E61538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E61538" w:rsidRPr="00DE02F6" w:rsidRDefault="00E61538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E61538" w:rsidRPr="00DE02F6" w:rsidRDefault="00E61538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E61538" w:rsidRPr="00DE02F6" w:rsidRDefault="00E61538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E61538" w:rsidRPr="00DE02F6" w:rsidRDefault="00E61538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E61538" w:rsidRPr="00DE02F6" w:rsidRDefault="00E61538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E61538" w:rsidRPr="00DE02F6" w:rsidRDefault="00E61538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E61538" w:rsidRPr="00DE02F6" w:rsidRDefault="00E61538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E61538" w:rsidRPr="00DE02F6" w:rsidRDefault="00E61538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E61538" w:rsidRPr="00DE02F6" w:rsidRDefault="00E61538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E61538" w:rsidRPr="00DE02F6" w:rsidRDefault="00E61538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E61538" w:rsidRPr="00DE02F6" w:rsidRDefault="00E61538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</w:t>
            </w:r>
            <w:r w:rsidRPr="00DE02F6">
              <w:lastRenderedPageBreak/>
              <w:t>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E61538" w:rsidRPr="00DE02F6" w:rsidRDefault="00E61538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E61538" w:rsidRPr="00DE02F6" w:rsidRDefault="00E61538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9A1C67" w:rsidRPr="00DE02F6" w:rsidRDefault="009A1C67" w:rsidP="00DE02F6"/>
          <w:p w:rsidR="009A1C67" w:rsidRPr="00DE02F6" w:rsidRDefault="009A1C67" w:rsidP="00DE02F6"/>
          <w:p w:rsidR="00315BF0" w:rsidRDefault="00315BF0" w:rsidP="00DE02F6"/>
          <w:p w:rsidR="00315BF0" w:rsidRDefault="00315BF0" w:rsidP="00DE02F6"/>
          <w:p w:rsidR="0084604D" w:rsidRDefault="0084604D" w:rsidP="00DE02F6"/>
          <w:p w:rsidR="0084604D" w:rsidRDefault="0084604D" w:rsidP="00DE02F6"/>
          <w:p w:rsidR="00590FAA" w:rsidRDefault="00590FAA" w:rsidP="00DE02F6"/>
          <w:p w:rsidR="00315BF0" w:rsidRPr="00DE02F6" w:rsidRDefault="00315BF0" w:rsidP="00DE02F6"/>
          <w:p w:rsidR="00DE02F6" w:rsidRPr="00DE02F6" w:rsidRDefault="00DE02F6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</w:t>
            </w:r>
            <w:r w:rsidRPr="00DE02F6">
              <w:lastRenderedPageBreak/>
              <w:t>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DE02F6" w:rsidRPr="00DE02F6" w:rsidRDefault="00DE02F6" w:rsidP="00DE02F6">
            <w:r w:rsidRPr="00DE02F6">
              <w:rPr>
                <w:i/>
              </w:rPr>
              <w:t>Социализация:</w:t>
            </w:r>
            <w:r w:rsidRPr="00DE02F6">
              <w:t xml:space="preserve"> поощрять участие детей в совместных играх, развивать интерес к различным видам игр.</w:t>
            </w:r>
          </w:p>
          <w:p w:rsidR="00DE02F6" w:rsidRPr="00DE02F6" w:rsidRDefault="00DE02F6" w:rsidP="00DE02F6">
            <w:r w:rsidRPr="00DE02F6">
              <w:rPr>
                <w:i/>
              </w:rPr>
              <w:t>Коммуникация:</w:t>
            </w:r>
            <w:r w:rsidRPr="00DE02F6">
              <w:t xml:space="preserve"> развивать диалогическую форму речи.</w:t>
            </w:r>
          </w:p>
          <w:p w:rsidR="009A1C67" w:rsidRPr="00DE02F6" w:rsidRDefault="009A1C67" w:rsidP="00DE02F6"/>
          <w:p w:rsidR="00DE02F6" w:rsidRPr="00DE02F6" w:rsidRDefault="00DE02F6" w:rsidP="00DE02F6">
            <w:r w:rsidRPr="00DE02F6">
              <w:rPr>
                <w:i/>
              </w:rPr>
              <w:t>Физическая культура:</w:t>
            </w:r>
            <w:r w:rsidRPr="00DE02F6">
              <w:t xml:space="preserve"> формировать умение согласовывать движения, ориентироваться в пространстве, способствовать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DE02F6" w:rsidRPr="00DE02F6" w:rsidRDefault="00DE02F6" w:rsidP="00DE02F6">
            <w:r w:rsidRPr="00DE02F6">
              <w:rPr>
                <w:i/>
              </w:rPr>
              <w:t>Социализация:</w:t>
            </w:r>
            <w:r w:rsidRPr="00DE02F6">
              <w:t xml:space="preserve"> </w:t>
            </w:r>
            <w:r w:rsidRPr="00DE02F6">
              <w:lastRenderedPageBreak/>
              <w:t>поощрять участие детей в совместных играх, развивать интерес к различным видам игр.</w:t>
            </w:r>
          </w:p>
          <w:p w:rsidR="009A1C67" w:rsidRPr="00DE02F6" w:rsidRDefault="00355B6A" w:rsidP="00DE02F6">
            <w:r>
              <w:rPr>
                <w:i/>
              </w:rPr>
              <w:t xml:space="preserve"> </w:t>
            </w:r>
          </w:p>
          <w:p w:rsidR="009A1C67" w:rsidRPr="00DE02F6" w:rsidRDefault="009A1C67" w:rsidP="00DE02F6"/>
        </w:tc>
      </w:tr>
      <w:bookmarkEnd w:id="0"/>
    </w:tbl>
    <w:p w:rsidR="00736A1F" w:rsidRDefault="00736A1F" w:rsidP="00590FAA">
      <w:pPr>
        <w:rPr>
          <w:b/>
        </w:rPr>
      </w:pPr>
    </w:p>
    <w:p w:rsidR="00736A1F" w:rsidRDefault="00736A1F" w:rsidP="00590FAA">
      <w:pPr>
        <w:rPr>
          <w:b/>
        </w:rPr>
      </w:pPr>
    </w:p>
    <w:p w:rsidR="006C08C3" w:rsidRPr="00924CAB" w:rsidRDefault="00736A1F" w:rsidP="00590FAA">
      <w:r w:rsidRPr="00782A54">
        <w:rPr>
          <w:b/>
        </w:rPr>
        <w:t>Совместная деятельность с семьей</w:t>
      </w:r>
      <w:r>
        <w:rPr>
          <w:b/>
        </w:rPr>
        <w:t>: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Консультации для род</w:t>
      </w:r>
      <w:r w:rsidRPr="00782A54">
        <w:t>и</w:t>
      </w:r>
      <w:r w:rsidRPr="00782A54">
        <w:t>телей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Родительские собрания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Индивидуальные беседы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Совместные праздники, развлечения в ДОУ (включение родителей в праздники и по</w:t>
      </w:r>
      <w:r w:rsidRPr="00782A54">
        <w:t>д</w:t>
      </w:r>
      <w:r w:rsidRPr="00782A54">
        <w:t>готовку к ним)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Театрализованная деятельность (концерты родителей для детей, совместные выст</w:t>
      </w:r>
      <w:r w:rsidRPr="00782A54">
        <w:t>у</w:t>
      </w:r>
      <w:r w:rsidRPr="00782A54">
        <w:t>пления детей и родителей, шумовой оркестр)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Открытые музыкальные зан</w:t>
      </w:r>
      <w:r w:rsidRPr="00782A54">
        <w:t>я</w:t>
      </w:r>
      <w:r w:rsidRPr="00782A54">
        <w:t>тия для родителей</w:t>
      </w:r>
    </w:p>
    <w:p w:rsidR="00736A1F" w:rsidRPr="00782A54" w:rsidRDefault="00736A1F" w:rsidP="00736A1F">
      <w:pPr>
        <w:numPr>
          <w:ilvl w:val="0"/>
          <w:numId w:val="26"/>
        </w:numPr>
      </w:pPr>
      <w:r w:rsidRPr="00782A54">
        <w:t>Создание наглядно-педагогической пропаганды для родителей (стенды, папки или ши</w:t>
      </w:r>
      <w:r w:rsidRPr="00782A54">
        <w:t>р</w:t>
      </w:r>
      <w:r w:rsidRPr="00782A54">
        <w:t>мы-передвижки)</w:t>
      </w:r>
    </w:p>
    <w:p w:rsidR="00736A1F" w:rsidRDefault="00736A1F" w:rsidP="006C08C3">
      <w:pPr>
        <w:tabs>
          <w:tab w:val="left" w:pos="2520"/>
        </w:tabs>
        <w:jc w:val="center"/>
        <w:rPr>
          <w:b/>
        </w:rPr>
      </w:pPr>
    </w:p>
    <w:p w:rsidR="00736A1F" w:rsidRDefault="00736A1F" w:rsidP="006C08C3">
      <w:pPr>
        <w:tabs>
          <w:tab w:val="left" w:pos="2520"/>
        </w:tabs>
        <w:jc w:val="center"/>
        <w:rPr>
          <w:b/>
        </w:rPr>
      </w:pPr>
    </w:p>
    <w:p w:rsidR="00736A1F" w:rsidRDefault="00736A1F" w:rsidP="006C08C3">
      <w:pPr>
        <w:tabs>
          <w:tab w:val="left" w:pos="2520"/>
        </w:tabs>
        <w:jc w:val="center"/>
        <w:rPr>
          <w:b/>
        </w:rPr>
      </w:pPr>
    </w:p>
    <w:p w:rsidR="006C08C3" w:rsidRPr="006C08C3" w:rsidRDefault="006C08C3" w:rsidP="006C08C3">
      <w:pPr>
        <w:tabs>
          <w:tab w:val="left" w:pos="2520"/>
        </w:tabs>
        <w:jc w:val="center"/>
        <w:rPr>
          <w:b/>
        </w:rPr>
      </w:pPr>
      <w:r w:rsidRPr="00924CAB">
        <w:rPr>
          <w:b/>
        </w:rPr>
        <w:t>Учебно-методическое и информационное обеспечение программы</w:t>
      </w:r>
    </w:p>
    <w:p w:rsidR="006C08C3" w:rsidRPr="00924CAB" w:rsidRDefault="006C08C3" w:rsidP="006C08C3">
      <w:r>
        <w:t xml:space="preserve"> </w:t>
      </w:r>
    </w:p>
    <w:p w:rsidR="006C08C3" w:rsidRPr="00924CAB" w:rsidRDefault="006C08C3" w:rsidP="006C08C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237"/>
        <w:gridCol w:w="5670"/>
      </w:tblGrid>
      <w:tr w:rsidR="006C08C3" w:rsidRPr="00924CAB" w:rsidTr="005679A1">
        <w:tc>
          <w:tcPr>
            <w:tcW w:w="3085" w:type="dxa"/>
          </w:tcPr>
          <w:p w:rsidR="006C08C3" w:rsidRPr="00924CAB" w:rsidRDefault="006C08C3" w:rsidP="005679A1">
            <w:r w:rsidRPr="00924CAB">
              <w:t xml:space="preserve">Названия раздела учебного курса (предмета, дисциплины, образовательной области) или тематического блока </w:t>
            </w:r>
          </w:p>
        </w:tc>
        <w:tc>
          <w:tcPr>
            <w:tcW w:w="6237" w:type="dxa"/>
          </w:tcPr>
          <w:p w:rsidR="006C08C3" w:rsidRPr="00924CAB" w:rsidRDefault="006C08C3" w:rsidP="005679A1">
            <w:r w:rsidRPr="00924CAB">
              <w:t>Учебно-наглядные пособия</w:t>
            </w:r>
          </w:p>
        </w:tc>
        <w:tc>
          <w:tcPr>
            <w:tcW w:w="5670" w:type="dxa"/>
          </w:tcPr>
          <w:p w:rsidR="006C08C3" w:rsidRPr="00924CAB" w:rsidRDefault="006C08C3" w:rsidP="005679A1">
            <w:r w:rsidRPr="00924CAB">
              <w:t>Информационные и технические средства обучения</w:t>
            </w:r>
          </w:p>
        </w:tc>
      </w:tr>
      <w:tr w:rsidR="006C08C3" w:rsidRPr="00924CAB" w:rsidTr="005679A1">
        <w:tc>
          <w:tcPr>
            <w:tcW w:w="3085" w:type="dxa"/>
          </w:tcPr>
          <w:p w:rsidR="006C08C3" w:rsidRPr="00924CAB" w:rsidRDefault="006C08C3" w:rsidP="005679A1">
            <w:pPr>
              <w:rPr>
                <w:b/>
              </w:rPr>
            </w:pPr>
            <w:r w:rsidRPr="00924CAB">
              <w:rPr>
                <w:b/>
              </w:rPr>
              <w:t>Образовательная область «Музыка»</w:t>
            </w:r>
          </w:p>
        </w:tc>
        <w:tc>
          <w:tcPr>
            <w:tcW w:w="6237" w:type="dxa"/>
          </w:tcPr>
          <w:p w:rsidR="006C08C3" w:rsidRPr="00924CAB" w:rsidRDefault="006C08C3" w:rsidP="005679A1">
            <w:r w:rsidRPr="00924CAB">
              <w:t xml:space="preserve">Программа «От рождения до школы» (Под. ред. Н.В.Вераксы </w:t>
            </w:r>
          </w:p>
        </w:tc>
        <w:tc>
          <w:tcPr>
            <w:tcW w:w="5670" w:type="dxa"/>
          </w:tcPr>
          <w:p w:rsidR="006C08C3" w:rsidRPr="00924CAB" w:rsidRDefault="006C08C3" w:rsidP="005679A1">
            <w:r w:rsidRPr="00924CAB">
              <w:t>Диски с детскими песнями</w:t>
            </w:r>
          </w:p>
        </w:tc>
      </w:tr>
      <w:tr w:rsidR="006C08C3" w:rsidRPr="00924CAB" w:rsidTr="005679A1">
        <w:tc>
          <w:tcPr>
            <w:tcW w:w="3085" w:type="dxa"/>
          </w:tcPr>
          <w:p w:rsidR="006C08C3" w:rsidRPr="00924CAB" w:rsidRDefault="006C08C3" w:rsidP="005679A1"/>
        </w:tc>
        <w:tc>
          <w:tcPr>
            <w:tcW w:w="6237" w:type="dxa"/>
          </w:tcPr>
          <w:p w:rsidR="006C08C3" w:rsidRPr="00924CAB" w:rsidRDefault="006C08C3" w:rsidP="005679A1">
            <w:r w:rsidRPr="00924CAB">
              <w:t>Требования ФГТ</w:t>
            </w:r>
          </w:p>
        </w:tc>
        <w:tc>
          <w:tcPr>
            <w:tcW w:w="5670" w:type="dxa"/>
          </w:tcPr>
          <w:p w:rsidR="006C08C3" w:rsidRPr="00924CAB" w:rsidRDefault="006C08C3" w:rsidP="005679A1">
            <w:r w:rsidRPr="00924CAB">
              <w:t xml:space="preserve"> </w:t>
            </w:r>
          </w:p>
          <w:p w:rsidR="006C08C3" w:rsidRPr="00924CAB" w:rsidRDefault="006C08C3" w:rsidP="005679A1">
            <w:r w:rsidRPr="00924CAB">
              <w:t xml:space="preserve">Клипы, презентации </w:t>
            </w:r>
          </w:p>
        </w:tc>
      </w:tr>
    </w:tbl>
    <w:p w:rsidR="006C08C3" w:rsidRPr="00924CAB" w:rsidRDefault="006C08C3" w:rsidP="006C08C3">
      <w:pPr>
        <w:tabs>
          <w:tab w:val="left" w:pos="1440"/>
        </w:tabs>
      </w:pPr>
    </w:p>
    <w:p w:rsidR="00736A1F" w:rsidRDefault="006C08C3" w:rsidP="006C08C3">
      <w:pPr>
        <w:widowControl w:val="0"/>
        <w:shd w:val="clear" w:color="auto" w:fill="FFFFFF"/>
        <w:jc w:val="center"/>
      </w:pPr>
      <w:r w:rsidRPr="00442EDB">
        <w:t xml:space="preserve">                  </w:t>
      </w:r>
    </w:p>
    <w:p w:rsidR="00736A1F" w:rsidRDefault="00736A1F" w:rsidP="006C08C3">
      <w:pPr>
        <w:widowControl w:val="0"/>
        <w:shd w:val="clear" w:color="auto" w:fill="FFFFFF"/>
        <w:jc w:val="center"/>
      </w:pPr>
    </w:p>
    <w:p w:rsidR="00736A1F" w:rsidRDefault="00736A1F" w:rsidP="006C08C3">
      <w:pPr>
        <w:widowControl w:val="0"/>
        <w:shd w:val="clear" w:color="auto" w:fill="FFFFFF"/>
        <w:jc w:val="center"/>
      </w:pPr>
    </w:p>
    <w:p w:rsidR="00736A1F" w:rsidRDefault="00736A1F" w:rsidP="006C08C3">
      <w:pPr>
        <w:widowControl w:val="0"/>
        <w:shd w:val="clear" w:color="auto" w:fill="FFFFFF"/>
        <w:jc w:val="center"/>
      </w:pPr>
    </w:p>
    <w:p w:rsidR="006C08C3" w:rsidRPr="00442EDB" w:rsidRDefault="006C08C3" w:rsidP="006C08C3">
      <w:pPr>
        <w:widowControl w:val="0"/>
        <w:shd w:val="clear" w:color="auto" w:fill="FFFFFF"/>
        <w:jc w:val="center"/>
        <w:rPr>
          <w:b/>
          <w:spacing w:val="-12"/>
        </w:rPr>
      </w:pPr>
      <w:r w:rsidRPr="00442EDB">
        <w:t xml:space="preserve">    </w:t>
      </w:r>
      <w:r w:rsidRPr="00442EDB">
        <w:rPr>
          <w:b/>
          <w:spacing w:val="-12"/>
        </w:rPr>
        <w:t>Список  использованной литературы</w:t>
      </w:r>
    </w:p>
    <w:p w:rsidR="006C08C3" w:rsidRPr="00442EDB" w:rsidRDefault="006C08C3" w:rsidP="006C08C3">
      <w:pPr>
        <w:widowControl w:val="0"/>
        <w:shd w:val="clear" w:color="auto" w:fill="FFFFFF"/>
        <w:jc w:val="center"/>
        <w:rPr>
          <w:b/>
          <w:spacing w:val="-12"/>
        </w:rPr>
      </w:pPr>
    </w:p>
    <w:p w:rsidR="006C08C3" w:rsidRPr="00442EDB" w:rsidRDefault="006C08C3" w:rsidP="006C08C3">
      <w:pPr>
        <w:numPr>
          <w:ilvl w:val="0"/>
          <w:numId w:val="24"/>
        </w:numPr>
        <w:jc w:val="both"/>
        <w:rPr>
          <w:bCs/>
        </w:rPr>
      </w:pPr>
      <w:r w:rsidRPr="00442EDB">
        <w:t xml:space="preserve">Закон РФ «Об Образовании» от </w:t>
      </w:r>
      <w:r w:rsidRPr="00442EDB">
        <w:rPr>
          <w:bCs/>
        </w:rPr>
        <w:t xml:space="preserve"> 10.07.1992 N 3266-1;</w:t>
      </w:r>
    </w:p>
    <w:p w:rsidR="006C08C3" w:rsidRPr="00442EDB" w:rsidRDefault="006C08C3" w:rsidP="00442EDB">
      <w:pPr>
        <w:numPr>
          <w:ilvl w:val="0"/>
          <w:numId w:val="24"/>
        </w:numPr>
        <w:jc w:val="both"/>
      </w:pPr>
      <w:r w:rsidRPr="00442EDB">
        <w:t xml:space="preserve">Федеральные государственные требования к структуре основной общеобразовательной программы дошкольного образования, утвержденные приказом Министерства образования и 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442EDB">
          <w:t>2009 г</w:t>
        </w:r>
      </w:smartTag>
      <w:r w:rsidRPr="00442EDB">
        <w:t>. № 655;</w:t>
      </w:r>
    </w:p>
    <w:p w:rsidR="006C08C3" w:rsidRPr="00442EDB" w:rsidRDefault="006C08C3" w:rsidP="006C08C3">
      <w:pPr>
        <w:numPr>
          <w:ilvl w:val="0"/>
          <w:numId w:val="24"/>
        </w:numPr>
        <w:jc w:val="both"/>
      </w:pPr>
      <w:r w:rsidRPr="00442EDB">
        <w:rPr>
          <w:bCs/>
          <w:shd w:val="clear" w:color="auto" w:fill="FFFFFF"/>
        </w:rPr>
        <w:t>СанПиН 2.4.1.2660-10;</w:t>
      </w:r>
    </w:p>
    <w:p w:rsidR="0084604D" w:rsidRPr="00442EDB" w:rsidRDefault="006C08C3" w:rsidP="0084604D">
      <w:pPr>
        <w:numPr>
          <w:ilvl w:val="0"/>
          <w:numId w:val="24"/>
        </w:numPr>
        <w:jc w:val="both"/>
      </w:pPr>
      <w:r w:rsidRPr="00442EDB">
        <w:rPr>
          <w:rStyle w:val="a7"/>
          <w:b w:val="0"/>
          <w:shd w:val="clear" w:color="auto" w:fill="FFFFFF"/>
        </w:rPr>
        <w:t>Изменения № 1 к СанПиН 2.4.1.2660-10;</w:t>
      </w:r>
    </w:p>
    <w:p w:rsidR="0084604D" w:rsidRPr="00442EDB" w:rsidRDefault="0084604D" w:rsidP="0084604D">
      <w:pPr>
        <w:numPr>
          <w:ilvl w:val="0"/>
          <w:numId w:val="24"/>
        </w:numPr>
        <w:jc w:val="both"/>
      </w:pPr>
      <w:r w:rsidRPr="00442EDB">
        <w:t xml:space="preserve">Примерная основная общеобразовательная программа дошкольного образования «От рождения до школы» под редакцией  Н.Е. Вераксы, Т. С. Комаровой,  М. А. Васильевой -  МОЗАИКА-СИНТЕЗ, 2012.- 336с. </w:t>
      </w:r>
    </w:p>
    <w:p w:rsidR="0084604D" w:rsidRPr="00442EDB" w:rsidRDefault="006C08C3" w:rsidP="0084604D">
      <w:pPr>
        <w:numPr>
          <w:ilvl w:val="0"/>
          <w:numId w:val="24"/>
        </w:numPr>
        <w:jc w:val="both"/>
      </w:pPr>
      <w:r w:rsidRPr="00442EDB">
        <w:t xml:space="preserve">Музыкальные занятия -разработки и тематическое планирование Вторая младшая группа. Волгоград Издательство «Учитель» </w:t>
      </w:r>
      <w:smartTag w:uri="urn:schemas-microsoft-com:office:smarttags" w:element="metricconverter">
        <w:smartTagPr>
          <w:attr w:name="ProductID" w:val="2007 г"/>
        </w:smartTagPr>
        <w:r w:rsidRPr="00442EDB">
          <w:t>2007 г</w:t>
        </w:r>
      </w:smartTag>
      <w:r w:rsidRPr="00442EDB">
        <w:t>.</w:t>
      </w:r>
    </w:p>
    <w:p w:rsidR="0084604D" w:rsidRPr="00442EDB" w:rsidRDefault="006C08C3" w:rsidP="0084604D">
      <w:pPr>
        <w:numPr>
          <w:ilvl w:val="0"/>
          <w:numId w:val="24"/>
        </w:numPr>
        <w:jc w:val="both"/>
      </w:pPr>
      <w:r w:rsidRPr="00442EDB">
        <w:t>Музыка и движение. Упражнения, игры и пляски для детей 3 – 5 лет / авт. -сост. С.И. Бекина и др. – М., 1981.</w:t>
      </w:r>
    </w:p>
    <w:p w:rsidR="0084604D" w:rsidRPr="00442EDB" w:rsidRDefault="006C08C3" w:rsidP="0084604D">
      <w:pPr>
        <w:numPr>
          <w:ilvl w:val="0"/>
          <w:numId w:val="24"/>
        </w:numPr>
        <w:jc w:val="both"/>
      </w:pPr>
      <w:r w:rsidRPr="00442EDB">
        <w:t>Журнал</w:t>
      </w:r>
      <w:r w:rsidR="0084604D" w:rsidRPr="00442EDB">
        <w:t xml:space="preserve">ы </w:t>
      </w:r>
      <w:r w:rsidRPr="00442EDB">
        <w:t xml:space="preserve"> «Музыкальный руководитель». </w:t>
      </w:r>
      <w:r w:rsidR="0084604D" w:rsidRPr="00442EDB">
        <w:t xml:space="preserve">Годы выпуска- 2008 - 2013 </w:t>
      </w:r>
    </w:p>
    <w:p w:rsidR="0084604D" w:rsidRPr="00442EDB" w:rsidRDefault="0084604D" w:rsidP="0084604D">
      <w:pPr>
        <w:numPr>
          <w:ilvl w:val="0"/>
          <w:numId w:val="24"/>
        </w:numPr>
        <w:jc w:val="both"/>
      </w:pPr>
      <w:r w:rsidRPr="00442EDB">
        <w:t xml:space="preserve">Национально – региональная особенность осуществления образовательного процесса обеспечивается путем реализации: </w:t>
      </w:r>
    </w:p>
    <w:p w:rsidR="0084604D" w:rsidRPr="00442EDB" w:rsidRDefault="0084604D" w:rsidP="0084604D">
      <w:pPr>
        <w:jc w:val="both"/>
      </w:pPr>
      <w:r w:rsidRPr="00442EDB">
        <w:t xml:space="preserve">  программы Л.В. Кузнецовой «Программа обучения ребенка – дошкольника» (Чебоксары, 2009.-367с.)</w:t>
      </w:r>
    </w:p>
    <w:p w:rsidR="003B222D" w:rsidRPr="00590FAA" w:rsidRDefault="0084604D" w:rsidP="00590FAA">
      <w:pPr>
        <w:pStyle w:val="aa"/>
        <w:numPr>
          <w:ilvl w:val="0"/>
          <w:numId w:val="24"/>
        </w:numPr>
        <w:jc w:val="both"/>
        <w:rPr>
          <w:rFonts w:ascii="Times New Roman" w:hAnsi="Times New Roman"/>
        </w:rPr>
      </w:pPr>
      <w:r w:rsidRPr="00442EDB">
        <w:rPr>
          <w:rFonts w:ascii="Times New Roman" w:hAnsi="Times New Roman"/>
        </w:rPr>
        <w:t xml:space="preserve">Экологическое воспитание реализуется на основе программы Николаевой </w:t>
      </w:r>
      <w:r w:rsidR="00442EDB">
        <w:rPr>
          <w:rFonts w:ascii="Times New Roman" w:hAnsi="Times New Roman"/>
        </w:rPr>
        <w:t>С.Н.</w:t>
      </w:r>
    </w:p>
    <w:sectPr w:rsidR="003B222D" w:rsidRPr="00590FAA" w:rsidSect="00B940F6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1E" w:rsidRDefault="0049031E" w:rsidP="00155DD4">
      <w:r>
        <w:separator/>
      </w:r>
    </w:p>
  </w:endnote>
  <w:endnote w:type="continuationSeparator" w:id="1">
    <w:p w:rsidR="0049031E" w:rsidRDefault="0049031E" w:rsidP="0015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AA" w:rsidRDefault="00590FAA">
    <w:pPr>
      <w:pStyle w:val="af7"/>
    </w:pPr>
    <w:r>
      <w:t xml:space="preserve"> </w:t>
    </w:r>
  </w:p>
  <w:p w:rsidR="00155DD4" w:rsidRDefault="00590FAA">
    <w:pPr>
      <w:pStyle w:val="af7"/>
    </w:pPr>
    <w:r>
      <w:t>Тихонова Н.В.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1E" w:rsidRDefault="0049031E" w:rsidP="00155DD4">
      <w:r>
        <w:separator/>
      </w:r>
    </w:p>
  </w:footnote>
  <w:footnote w:type="continuationSeparator" w:id="1">
    <w:p w:rsidR="0049031E" w:rsidRDefault="0049031E" w:rsidP="0015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A22B5"/>
    <w:multiLevelType w:val="hybridMultilevel"/>
    <w:tmpl w:val="43F0C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11A"/>
    <w:multiLevelType w:val="hybridMultilevel"/>
    <w:tmpl w:val="887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24E"/>
    <w:multiLevelType w:val="hybridMultilevel"/>
    <w:tmpl w:val="E4EA681A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0DAC"/>
    <w:multiLevelType w:val="hybridMultilevel"/>
    <w:tmpl w:val="53845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D2CF2"/>
    <w:multiLevelType w:val="hybridMultilevel"/>
    <w:tmpl w:val="DD6050DA"/>
    <w:lvl w:ilvl="0" w:tplc="4DB0E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4C03"/>
    <w:multiLevelType w:val="hybridMultilevel"/>
    <w:tmpl w:val="FB88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72252D"/>
    <w:multiLevelType w:val="hybridMultilevel"/>
    <w:tmpl w:val="C51E8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B2234"/>
    <w:multiLevelType w:val="hybridMultilevel"/>
    <w:tmpl w:val="9AFC3924"/>
    <w:lvl w:ilvl="0" w:tplc="4DB0E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713A"/>
    <w:multiLevelType w:val="hybridMultilevel"/>
    <w:tmpl w:val="0D1EAD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7ED661B"/>
    <w:multiLevelType w:val="hybridMultilevel"/>
    <w:tmpl w:val="BD6EAA2C"/>
    <w:lvl w:ilvl="0" w:tplc="02CA4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DE6D49"/>
    <w:multiLevelType w:val="hybridMultilevel"/>
    <w:tmpl w:val="A58C5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5573A"/>
    <w:multiLevelType w:val="hybridMultilevel"/>
    <w:tmpl w:val="6E1C98AE"/>
    <w:lvl w:ilvl="0" w:tplc="272ADF6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3A627EC8"/>
    <w:multiLevelType w:val="hybridMultilevel"/>
    <w:tmpl w:val="2CCC0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0607C"/>
    <w:multiLevelType w:val="hybridMultilevel"/>
    <w:tmpl w:val="95BE2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15792"/>
    <w:multiLevelType w:val="hybridMultilevel"/>
    <w:tmpl w:val="6A407036"/>
    <w:lvl w:ilvl="0" w:tplc="02CA4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F83578"/>
    <w:multiLevelType w:val="hybridMultilevel"/>
    <w:tmpl w:val="052CAD22"/>
    <w:lvl w:ilvl="0" w:tplc="4DB0EB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843A1"/>
    <w:multiLevelType w:val="hybridMultilevel"/>
    <w:tmpl w:val="90D2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B01FD"/>
    <w:multiLevelType w:val="hybridMultilevel"/>
    <w:tmpl w:val="39CEEC9E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602C3A65"/>
    <w:multiLevelType w:val="hybridMultilevel"/>
    <w:tmpl w:val="019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E607A"/>
    <w:multiLevelType w:val="hybridMultilevel"/>
    <w:tmpl w:val="CDAE3682"/>
    <w:lvl w:ilvl="0" w:tplc="4DB0EBC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20A646E"/>
    <w:multiLevelType w:val="hybridMultilevel"/>
    <w:tmpl w:val="87F09536"/>
    <w:lvl w:ilvl="0" w:tplc="D0F02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123D4"/>
    <w:multiLevelType w:val="hybridMultilevel"/>
    <w:tmpl w:val="4F6C4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556BCB"/>
    <w:multiLevelType w:val="hybridMultilevel"/>
    <w:tmpl w:val="4C360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E32F65"/>
    <w:multiLevelType w:val="hybridMultilevel"/>
    <w:tmpl w:val="F876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C39F4"/>
    <w:multiLevelType w:val="hybridMultilevel"/>
    <w:tmpl w:val="0EB6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7"/>
  </w:num>
  <w:num w:numId="5">
    <w:abstractNumId w:val="18"/>
  </w:num>
  <w:num w:numId="6">
    <w:abstractNumId w:val="11"/>
  </w:num>
  <w:num w:numId="7">
    <w:abstractNumId w:val="1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4"/>
  </w:num>
  <w:num w:numId="12">
    <w:abstractNumId w:val="4"/>
  </w:num>
  <w:num w:numId="13">
    <w:abstractNumId w:val="23"/>
  </w:num>
  <w:num w:numId="14">
    <w:abstractNumId w:val="9"/>
  </w:num>
  <w:num w:numId="15">
    <w:abstractNumId w:val="22"/>
  </w:num>
  <w:num w:numId="16">
    <w:abstractNumId w:val="2"/>
  </w:num>
  <w:num w:numId="17">
    <w:abstractNumId w:val="12"/>
  </w:num>
  <w:num w:numId="18">
    <w:abstractNumId w:val="16"/>
  </w:num>
  <w:num w:numId="19">
    <w:abstractNumId w:val="8"/>
  </w:num>
  <w:num w:numId="20">
    <w:abstractNumId w:val="3"/>
  </w:num>
  <w:num w:numId="21">
    <w:abstractNumId w:val="15"/>
  </w:num>
  <w:num w:numId="22">
    <w:abstractNumId w:val="10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076"/>
    <w:rsid w:val="00004B23"/>
    <w:rsid w:val="000A3DEF"/>
    <w:rsid w:val="00155DD4"/>
    <w:rsid w:val="00173DF1"/>
    <w:rsid w:val="001931B4"/>
    <w:rsid w:val="001D41DD"/>
    <w:rsid w:val="00253373"/>
    <w:rsid w:val="002C728C"/>
    <w:rsid w:val="002E074C"/>
    <w:rsid w:val="002E6076"/>
    <w:rsid w:val="002F4544"/>
    <w:rsid w:val="00315BF0"/>
    <w:rsid w:val="00355B6A"/>
    <w:rsid w:val="0038690F"/>
    <w:rsid w:val="00393D1F"/>
    <w:rsid w:val="003B222D"/>
    <w:rsid w:val="003E14BF"/>
    <w:rsid w:val="003F4D03"/>
    <w:rsid w:val="00435702"/>
    <w:rsid w:val="00442EDB"/>
    <w:rsid w:val="004442D7"/>
    <w:rsid w:val="00454681"/>
    <w:rsid w:val="00456B39"/>
    <w:rsid w:val="0049031E"/>
    <w:rsid w:val="00510E98"/>
    <w:rsid w:val="00526A01"/>
    <w:rsid w:val="005345FD"/>
    <w:rsid w:val="005746C9"/>
    <w:rsid w:val="00590FAA"/>
    <w:rsid w:val="00592AEA"/>
    <w:rsid w:val="00632924"/>
    <w:rsid w:val="006549F5"/>
    <w:rsid w:val="0067083B"/>
    <w:rsid w:val="006C08C3"/>
    <w:rsid w:val="006F7F90"/>
    <w:rsid w:val="00736A1F"/>
    <w:rsid w:val="007508DD"/>
    <w:rsid w:val="007622F2"/>
    <w:rsid w:val="00791944"/>
    <w:rsid w:val="007F32BB"/>
    <w:rsid w:val="00835BD7"/>
    <w:rsid w:val="0084604D"/>
    <w:rsid w:val="0099676A"/>
    <w:rsid w:val="009A1C67"/>
    <w:rsid w:val="00A30F25"/>
    <w:rsid w:val="00AB68E6"/>
    <w:rsid w:val="00AF7F15"/>
    <w:rsid w:val="00B937D2"/>
    <w:rsid w:val="00B940F6"/>
    <w:rsid w:val="00BB4885"/>
    <w:rsid w:val="00C356F4"/>
    <w:rsid w:val="00D11B3E"/>
    <w:rsid w:val="00D74AB6"/>
    <w:rsid w:val="00D90E12"/>
    <w:rsid w:val="00D93E39"/>
    <w:rsid w:val="00DE02F6"/>
    <w:rsid w:val="00E35D30"/>
    <w:rsid w:val="00E61538"/>
    <w:rsid w:val="00E67E37"/>
    <w:rsid w:val="00E94072"/>
    <w:rsid w:val="00ED27B8"/>
    <w:rsid w:val="00F24E53"/>
    <w:rsid w:val="00F5486F"/>
    <w:rsid w:val="00FC5D41"/>
    <w:rsid w:val="00FE1A85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E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67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967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967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967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9676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9676A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9676A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9676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E60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E6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7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96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967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967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967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9676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9676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967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9676A"/>
    <w:rPr>
      <w:rFonts w:ascii="Cambria" w:eastAsia="Times New Roman" w:hAnsi="Cambria" w:cs="Times New Roman"/>
    </w:rPr>
  </w:style>
  <w:style w:type="paragraph" w:styleId="a5">
    <w:name w:val="Subtitle"/>
    <w:basedOn w:val="a"/>
    <w:next w:val="a"/>
    <w:link w:val="a6"/>
    <w:uiPriority w:val="99"/>
    <w:qFormat/>
    <w:rsid w:val="0099676A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99676A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9676A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99676A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99676A"/>
    <w:rPr>
      <w:rFonts w:ascii="Calibri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99676A"/>
    <w:pPr>
      <w:ind w:left="720"/>
      <w:contextualSpacing/>
    </w:pPr>
    <w:rPr>
      <w:rFonts w:ascii="Calibri" w:hAnsi="Calibri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99676A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99676A"/>
    <w:rPr>
      <w:rFonts w:ascii="Calibri" w:eastAsia="Times New Roman" w:hAnsi="Calibri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99676A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99"/>
    <w:rsid w:val="0099676A"/>
    <w:rPr>
      <w:rFonts w:ascii="Calibri" w:eastAsia="Times New Roman" w:hAnsi="Calibri"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99676A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99676A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99676A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99676A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99676A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99676A"/>
    <w:pPr>
      <w:outlineLvl w:val="9"/>
    </w:pPr>
  </w:style>
  <w:style w:type="table" w:styleId="af3">
    <w:name w:val="Table Grid"/>
    <w:basedOn w:val="a1"/>
    <w:uiPriority w:val="59"/>
    <w:rsid w:val="009967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9676A"/>
    <w:rPr>
      <w:rFonts w:ascii="Times New Roman" w:hAnsi="Times New Roman" w:cs="Times New Roman"/>
      <w:sz w:val="30"/>
      <w:szCs w:val="30"/>
    </w:rPr>
  </w:style>
  <w:style w:type="paragraph" w:customStyle="1" w:styleId="ParagraphStyle">
    <w:name w:val="Paragraph Style"/>
    <w:uiPriority w:val="99"/>
    <w:rsid w:val="00996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Normal (Web)"/>
    <w:basedOn w:val="a"/>
    <w:rsid w:val="0099676A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99676A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basedOn w:val="a0"/>
    <w:uiPriority w:val="99"/>
    <w:rsid w:val="0099676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99676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39">
    <w:name w:val="Font Style139"/>
    <w:basedOn w:val="a0"/>
    <w:uiPriority w:val="99"/>
    <w:rsid w:val="009967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7">
    <w:name w:val="Font Style127"/>
    <w:basedOn w:val="a0"/>
    <w:uiPriority w:val="99"/>
    <w:rsid w:val="009967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1">
    <w:name w:val="Font Style151"/>
    <w:basedOn w:val="a0"/>
    <w:uiPriority w:val="99"/>
    <w:rsid w:val="0099676A"/>
    <w:rPr>
      <w:rFonts w:ascii="Arial" w:hAnsi="Arial" w:cs="Arial"/>
      <w:sz w:val="22"/>
      <w:szCs w:val="22"/>
    </w:rPr>
  </w:style>
  <w:style w:type="paragraph" w:customStyle="1" w:styleId="Style52">
    <w:name w:val="Style52"/>
    <w:basedOn w:val="a"/>
    <w:uiPriority w:val="99"/>
    <w:rsid w:val="0099676A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80">
    <w:name w:val="Style80"/>
    <w:basedOn w:val="a"/>
    <w:uiPriority w:val="99"/>
    <w:rsid w:val="00996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0">
    <w:name w:val="Font Style140"/>
    <w:basedOn w:val="a0"/>
    <w:uiPriority w:val="99"/>
    <w:rsid w:val="0099676A"/>
    <w:rPr>
      <w:rFonts w:ascii="Arial" w:hAnsi="Arial" w:cs="Arial"/>
      <w:b/>
      <w:bCs/>
      <w:sz w:val="38"/>
      <w:szCs w:val="38"/>
    </w:rPr>
  </w:style>
  <w:style w:type="paragraph" w:customStyle="1" w:styleId="Style54">
    <w:name w:val="Style54"/>
    <w:basedOn w:val="a"/>
    <w:uiPriority w:val="99"/>
    <w:rsid w:val="0099676A"/>
    <w:pPr>
      <w:widowControl w:val="0"/>
      <w:autoSpaceDE w:val="0"/>
      <w:autoSpaceDN w:val="0"/>
      <w:adjustRightInd w:val="0"/>
      <w:spacing w:line="275" w:lineRule="exact"/>
      <w:ind w:firstLine="696"/>
    </w:pPr>
    <w:rPr>
      <w:rFonts w:ascii="Arial" w:hAnsi="Arial" w:cs="Arial"/>
    </w:rPr>
  </w:style>
  <w:style w:type="paragraph" w:customStyle="1" w:styleId="Style56">
    <w:name w:val="Style56"/>
    <w:basedOn w:val="a"/>
    <w:uiPriority w:val="99"/>
    <w:rsid w:val="0099676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66">
    <w:name w:val="Style66"/>
    <w:basedOn w:val="a"/>
    <w:uiPriority w:val="99"/>
    <w:rsid w:val="0099676A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78">
    <w:name w:val="Style78"/>
    <w:basedOn w:val="a"/>
    <w:uiPriority w:val="99"/>
    <w:rsid w:val="0099676A"/>
    <w:pPr>
      <w:widowControl w:val="0"/>
      <w:autoSpaceDE w:val="0"/>
      <w:autoSpaceDN w:val="0"/>
      <w:adjustRightInd w:val="0"/>
      <w:spacing w:line="456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basedOn w:val="a0"/>
    <w:uiPriority w:val="99"/>
    <w:rsid w:val="0099676A"/>
    <w:rPr>
      <w:rFonts w:ascii="Tahoma" w:hAnsi="Tahoma" w:cs="Tahoma"/>
      <w:sz w:val="20"/>
      <w:szCs w:val="20"/>
    </w:rPr>
  </w:style>
  <w:style w:type="character" w:customStyle="1" w:styleId="text1">
    <w:name w:val="text1"/>
    <w:basedOn w:val="a0"/>
    <w:rsid w:val="0099676A"/>
    <w:rPr>
      <w:rFonts w:ascii="Verdana" w:hAnsi="Verdana" w:hint="default"/>
      <w:sz w:val="20"/>
      <w:szCs w:val="20"/>
    </w:rPr>
  </w:style>
  <w:style w:type="character" w:customStyle="1" w:styleId="FontStyle207">
    <w:name w:val="Font Style207"/>
    <w:basedOn w:val="a0"/>
    <w:uiPriority w:val="99"/>
    <w:rsid w:val="00526A0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526A0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526A0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526A0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59">
    <w:name w:val="Font Style259"/>
    <w:basedOn w:val="a0"/>
    <w:uiPriority w:val="99"/>
    <w:rsid w:val="00526A0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526A0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17">
    <w:name w:val="Font Style217"/>
    <w:basedOn w:val="a0"/>
    <w:uiPriority w:val="99"/>
    <w:rsid w:val="00F24E53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uiPriority w:val="99"/>
    <w:rsid w:val="00F24E5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F24E5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5">
    <w:name w:val="header"/>
    <w:basedOn w:val="a"/>
    <w:link w:val="af6"/>
    <w:uiPriority w:val="99"/>
    <w:unhideWhenUsed/>
    <w:rsid w:val="00155D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5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55D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5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55DD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5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34</cp:revision>
  <cp:lastPrinted>2013-11-12T15:27:00Z</cp:lastPrinted>
  <dcterms:created xsi:type="dcterms:W3CDTF">2013-09-05T06:20:00Z</dcterms:created>
  <dcterms:modified xsi:type="dcterms:W3CDTF">2013-11-12T15:33:00Z</dcterms:modified>
</cp:coreProperties>
</file>