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4E7" w:rsidRPr="00DE74E7" w:rsidRDefault="00DE74E7" w:rsidP="00DE74E7">
      <w:pPr>
        <w:pStyle w:val="a3"/>
        <w:jc w:val="center"/>
        <w:rPr>
          <w:rFonts w:ascii="Monotype Corsiva" w:hAnsi="Monotype Corsiva" w:cs="Times New Roman"/>
          <w:b/>
          <w:sz w:val="36"/>
          <w:szCs w:val="36"/>
        </w:rPr>
      </w:pPr>
      <w:r w:rsidRPr="00DE74E7">
        <w:rPr>
          <w:rFonts w:ascii="Monotype Corsiva" w:hAnsi="Monotype Corsiva" w:cs="Times New Roman"/>
          <w:b/>
          <w:sz w:val="36"/>
          <w:szCs w:val="36"/>
        </w:rPr>
        <w:t>Пальчиковая гимнастика</w:t>
      </w:r>
    </w:p>
    <w:p w:rsidR="00DE74E7" w:rsidRPr="00DE74E7" w:rsidRDefault="00DE74E7" w:rsidP="00DE74E7">
      <w:pPr>
        <w:pStyle w:val="a3"/>
        <w:rPr>
          <w:rFonts w:ascii="Times New Roman" w:hAnsi="Times New Roman" w:cs="Times New Roman"/>
          <w:sz w:val="28"/>
          <w:szCs w:val="28"/>
        </w:rPr>
      </w:pPr>
    </w:p>
    <w:p w:rsidR="00DE74E7" w:rsidRPr="00DE74E7" w:rsidRDefault="00DE74E7" w:rsidP="00DE74E7">
      <w:pPr>
        <w:pStyle w:val="a3"/>
        <w:jc w:val="both"/>
        <w:rPr>
          <w:rFonts w:ascii="Times New Roman" w:hAnsi="Times New Roman" w:cs="Times New Roman"/>
          <w:sz w:val="28"/>
          <w:szCs w:val="28"/>
        </w:rPr>
      </w:pPr>
      <w:r w:rsidRPr="00DE74E7">
        <w:rPr>
          <w:rFonts w:ascii="Times New Roman" w:hAnsi="Times New Roman" w:cs="Times New Roman"/>
          <w:sz w:val="28"/>
          <w:szCs w:val="28"/>
        </w:rPr>
        <w:t>Будем пальчики считать 1, 2, 3, 4, 5</w:t>
      </w:r>
    </w:p>
    <w:p w:rsidR="00DE74E7" w:rsidRPr="00DE74E7" w:rsidRDefault="00DE74E7" w:rsidP="00DE74E7">
      <w:pPr>
        <w:pStyle w:val="a3"/>
        <w:jc w:val="both"/>
        <w:rPr>
          <w:rFonts w:ascii="Times New Roman" w:hAnsi="Times New Roman" w:cs="Times New Roman"/>
          <w:sz w:val="28"/>
          <w:szCs w:val="28"/>
        </w:rPr>
      </w:pPr>
      <w:r w:rsidRPr="00DE74E7">
        <w:rPr>
          <w:rFonts w:ascii="Times New Roman" w:hAnsi="Times New Roman" w:cs="Times New Roman"/>
          <w:sz w:val="28"/>
          <w:szCs w:val="28"/>
        </w:rPr>
        <w:t>И фигуры называть</w:t>
      </w:r>
    </w:p>
    <w:p w:rsidR="00DE74E7" w:rsidRPr="00DE74E7" w:rsidRDefault="00DE74E7" w:rsidP="00DE74E7">
      <w:pPr>
        <w:pStyle w:val="a3"/>
        <w:jc w:val="both"/>
        <w:rPr>
          <w:rFonts w:ascii="Times New Roman" w:hAnsi="Times New Roman" w:cs="Times New Roman"/>
          <w:sz w:val="28"/>
          <w:szCs w:val="28"/>
        </w:rPr>
      </w:pPr>
      <w:r w:rsidRPr="00DE74E7">
        <w:rPr>
          <w:rFonts w:ascii="Times New Roman" w:hAnsi="Times New Roman" w:cs="Times New Roman"/>
          <w:sz w:val="28"/>
          <w:szCs w:val="28"/>
        </w:rPr>
        <w:t>Вот квадрат, а вот кружок</w:t>
      </w:r>
    </w:p>
    <w:p w:rsidR="00DE74E7" w:rsidRPr="00DE74E7" w:rsidRDefault="00DE74E7" w:rsidP="00DE74E7">
      <w:pPr>
        <w:pStyle w:val="a3"/>
        <w:jc w:val="both"/>
        <w:rPr>
          <w:rFonts w:ascii="Times New Roman" w:hAnsi="Times New Roman" w:cs="Times New Roman"/>
          <w:sz w:val="28"/>
          <w:szCs w:val="28"/>
        </w:rPr>
      </w:pPr>
      <w:proofErr w:type="spellStart"/>
      <w:r w:rsidRPr="00DE74E7">
        <w:rPr>
          <w:rFonts w:ascii="Times New Roman" w:hAnsi="Times New Roman" w:cs="Times New Roman"/>
          <w:sz w:val="28"/>
          <w:szCs w:val="28"/>
        </w:rPr>
        <w:t>Треугольничек</w:t>
      </w:r>
      <w:proofErr w:type="spellEnd"/>
      <w:r w:rsidRPr="00DE74E7">
        <w:rPr>
          <w:rFonts w:ascii="Times New Roman" w:hAnsi="Times New Roman" w:cs="Times New Roman"/>
          <w:sz w:val="28"/>
          <w:szCs w:val="28"/>
        </w:rPr>
        <w:t xml:space="preserve"> и ромб,</w:t>
      </w:r>
    </w:p>
    <w:p w:rsidR="00DE74E7" w:rsidRPr="00DE74E7" w:rsidRDefault="00DE74E7" w:rsidP="00DE74E7">
      <w:pPr>
        <w:pStyle w:val="a3"/>
        <w:jc w:val="both"/>
        <w:rPr>
          <w:rFonts w:ascii="Times New Roman" w:hAnsi="Times New Roman" w:cs="Times New Roman"/>
          <w:sz w:val="28"/>
          <w:szCs w:val="28"/>
        </w:rPr>
      </w:pPr>
      <w:r w:rsidRPr="00DE74E7">
        <w:rPr>
          <w:rFonts w:ascii="Times New Roman" w:hAnsi="Times New Roman" w:cs="Times New Roman"/>
          <w:sz w:val="28"/>
          <w:szCs w:val="28"/>
        </w:rPr>
        <w:t>А еще прямоугольник</w:t>
      </w:r>
    </w:p>
    <w:p w:rsidR="00DE74E7" w:rsidRPr="00DE74E7" w:rsidRDefault="00DE74E7" w:rsidP="00DE74E7">
      <w:pPr>
        <w:pStyle w:val="a3"/>
        <w:jc w:val="both"/>
        <w:rPr>
          <w:rFonts w:ascii="Times New Roman" w:hAnsi="Times New Roman" w:cs="Times New Roman"/>
          <w:sz w:val="28"/>
          <w:szCs w:val="28"/>
        </w:rPr>
      </w:pPr>
      <w:r w:rsidRPr="00DE74E7">
        <w:rPr>
          <w:rFonts w:ascii="Times New Roman" w:hAnsi="Times New Roman" w:cs="Times New Roman"/>
          <w:sz w:val="28"/>
          <w:szCs w:val="28"/>
        </w:rPr>
        <w:t>И не трудно сосчитать</w:t>
      </w:r>
    </w:p>
    <w:p w:rsidR="00DE74E7" w:rsidRPr="00DE74E7" w:rsidRDefault="00DE74E7" w:rsidP="00DE74E7">
      <w:pPr>
        <w:pStyle w:val="a3"/>
        <w:jc w:val="both"/>
        <w:rPr>
          <w:rFonts w:ascii="Times New Roman" w:hAnsi="Times New Roman" w:cs="Times New Roman"/>
          <w:sz w:val="28"/>
          <w:szCs w:val="28"/>
        </w:rPr>
      </w:pPr>
      <w:r w:rsidRPr="00DE74E7">
        <w:rPr>
          <w:rFonts w:ascii="Times New Roman" w:hAnsi="Times New Roman" w:cs="Times New Roman"/>
          <w:sz w:val="28"/>
          <w:szCs w:val="28"/>
        </w:rPr>
        <w:t>Их по счету ровно пять.</w:t>
      </w:r>
    </w:p>
    <w:p w:rsidR="00850696" w:rsidRPr="00A22D3F" w:rsidRDefault="00DE74E7" w:rsidP="00DE74E7">
      <w:pPr>
        <w:pStyle w:val="a3"/>
        <w:ind w:firstLine="1134"/>
        <w:jc w:val="both"/>
        <w:rPr>
          <w:rFonts w:ascii="Times New Roman" w:hAnsi="Times New Roman" w:cs="Times New Roman"/>
          <w:i/>
          <w:sz w:val="28"/>
          <w:szCs w:val="28"/>
        </w:rPr>
      </w:pPr>
      <w:r w:rsidRPr="00DE74E7">
        <w:rPr>
          <w:rFonts w:ascii="Times New Roman" w:hAnsi="Times New Roman" w:cs="Times New Roman"/>
          <w:i/>
          <w:sz w:val="28"/>
          <w:szCs w:val="28"/>
        </w:rPr>
        <w:t xml:space="preserve">Поочередно сгибают пальчики, начиная с </w:t>
      </w:r>
      <w:proofErr w:type="gramStart"/>
      <w:r w:rsidRPr="00DE74E7">
        <w:rPr>
          <w:rFonts w:ascii="Times New Roman" w:hAnsi="Times New Roman" w:cs="Times New Roman"/>
          <w:i/>
          <w:sz w:val="28"/>
          <w:szCs w:val="28"/>
        </w:rPr>
        <w:t>мизинца</w:t>
      </w:r>
      <w:proofErr w:type="gramEnd"/>
      <w:r w:rsidRPr="00DE74E7">
        <w:rPr>
          <w:rFonts w:ascii="Times New Roman" w:hAnsi="Times New Roman" w:cs="Times New Roman"/>
          <w:i/>
          <w:sz w:val="28"/>
          <w:szCs w:val="28"/>
        </w:rPr>
        <w:t xml:space="preserve"> складывают пальчика обеих рук в виде геометрических фигур. Показывают раскрытую ладошку.</w:t>
      </w:r>
    </w:p>
    <w:p w:rsidR="00DE74E7" w:rsidRPr="00A22D3F" w:rsidRDefault="00DE74E7" w:rsidP="00DE74E7">
      <w:pPr>
        <w:pStyle w:val="a3"/>
        <w:ind w:firstLine="1134"/>
        <w:jc w:val="both"/>
        <w:rPr>
          <w:rFonts w:ascii="Times New Roman" w:hAnsi="Times New Roman" w:cs="Times New Roman"/>
          <w:i/>
          <w:sz w:val="28"/>
          <w:szCs w:val="28"/>
        </w:rPr>
      </w:pPr>
    </w:p>
    <w:p w:rsidR="00DE74E7" w:rsidRPr="00DE74E7" w:rsidRDefault="00DE74E7" w:rsidP="00DE74E7">
      <w:pPr>
        <w:jc w:val="center"/>
        <w:rPr>
          <w:rFonts w:ascii="Monotype Corsiva" w:hAnsi="Monotype Corsiva" w:cs="Times New Roman"/>
          <w:b/>
          <w:sz w:val="36"/>
          <w:szCs w:val="36"/>
        </w:rPr>
      </w:pPr>
      <w:r>
        <w:rPr>
          <w:rFonts w:ascii="Monotype Corsiva" w:hAnsi="Monotype Corsiva" w:cs="Times New Roman"/>
          <w:b/>
          <w:sz w:val="36"/>
          <w:szCs w:val="36"/>
        </w:rPr>
        <w:t>Загадки</w:t>
      </w:r>
    </w:p>
    <w:p w:rsidR="00DE74E7" w:rsidRPr="00DE74E7" w:rsidRDefault="00DE74E7" w:rsidP="00DE74E7">
      <w:pPr>
        <w:pStyle w:val="a3"/>
        <w:ind w:firstLine="1134"/>
        <w:jc w:val="both"/>
        <w:rPr>
          <w:rFonts w:ascii="Times New Roman" w:hAnsi="Times New Roman" w:cs="Times New Roman"/>
          <w:sz w:val="28"/>
          <w:szCs w:val="28"/>
        </w:rPr>
      </w:pP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Нет углов у меня,</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И похож на блюдце я.</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На медаль, на блинок,</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На осиновый листок.</w:t>
      </w:r>
    </w:p>
    <w:p w:rsidR="00DE74E7" w:rsidRPr="00A22D3F"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Вы подумайте, друзья,</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И скажите, кто же я? (Круг)</w:t>
      </w:r>
    </w:p>
    <w:p w:rsidR="00DE74E7" w:rsidRPr="00DE74E7" w:rsidRDefault="00DE74E7" w:rsidP="00DE74E7">
      <w:pPr>
        <w:pStyle w:val="a3"/>
        <w:jc w:val="center"/>
        <w:rPr>
          <w:rFonts w:ascii="Times New Roman" w:hAnsi="Times New Roman" w:cs="Times New Roman"/>
          <w:sz w:val="28"/>
          <w:szCs w:val="28"/>
        </w:rPr>
      </w:pP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w:t>
      </w:r>
    </w:p>
    <w:p w:rsidR="00DE74E7" w:rsidRPr="00DE74E7" w:rsidRDefault="00DE74E7" w:rsidP="00DE74E7">
      <w:pPr>
        <w:pStyle w:val="a3"/>
        <w:jc w:val="center"/>
        <w:rPr>
          <w:rFonts w:ascii="Times New Roman" w:hAnsi="Times New Roman" w:cs="Times New Roman"/>
          <w:sz w:val="28"/>
          <w:szCs w:val="28"/>
        </w:rPr>
      </w:pP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Три мои стороны</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Могут разной быть длины.</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Где стороны встречаются -</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Угол получается.</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Что же вышло? Посмотри!</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Ведь углов – то тоже три.</w:t>
      </w:r>
    </w:p>
    <w:p w:rsidR="00DE74E7" w:rsidRPr="00A22D3F"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На меня вы посмотрите,</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Моё имя назовите. (Треугольник)</w:t>
      </w:r>
    </w:p>
    <w:p w:rsidR="00DE74E7" w:rsidRPr="00DE74E7" w:rsidRDefault="00DE74E7" w:rsidP="00DE74E7">
      <w:pPr>
        <w:pStyle w:val="a3"/>
        <w:jc w:val="center"/>
        <w:rPr>
          <w:rFonts w:ascii="Times New Roman" w:hAnsi="Times New Roman" w:cs="Times New Roman"/>
          <w:sz w:val="28"/>
          <w:szCs w:val="28"/>
        </w:rPr>
      </w:pP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w:t>
      </w:r>
    </w:p>
    <w:p w:rsidR="00DE74E7" w:rsidRPr="00DE74E7" w:rsidRDefault="00DE74E7" w:rsidP="00DE74E7">
      <w:pPr>
        <w:pStyle w:val="a3"/>
        <w:jc w:val="center"/>
        <w:rPr>
          <w:rFonts w:ascii="Times New Roman" w:hAnsi="Times New Roman" w:cs="Times New Roman"/>
          <w:sz w:val="28"/>
          <w:szCs w:val="28"/>
        </w:rPr>
      </w:pP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В ворота его не закатишь как мяч.</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И он за тобою не пустится вскачь.</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Четыре угла и четыре сторонки,</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Похожие, точно родные сестрёнки,</w:t>
      </w:r>
    </w:p>
    <w:p w:rsidR="00DE74E7" w:rsidRPr="00DE74E7"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Фигура знакома для многих ребят.</w:t>
      </w:r>
    </w:p>
    <w:p w:rsidR="00DE74E7" w:rsidRPr="00A22D3F" w:rsidRDefault="00DE74E7" w:rsidP="00DE74E7">
      <w:pPr>
        <w:pStyle w:val="a3"/>
        <w:jc w:val="center"/>
        <w:rPr>
          <w:rFonts w:ascii="Times New Roman" w:hAnsi="Times New Roman" w:cs="Times New Roman"/>
          <w:sz w:val="28"/>
          <w:szCs w:val="28"/>
        </w:rPr>
      </w:pPr>
      <w:r w:rsidRPr="00DE74E7">
        <w:rPr>
          <w:rFonts w:ascii="Times New Roman" w:hAnsi="Times New Roman" w:cs="Times New Roman"/>
          <w:sz w:val="28"/>
          <w:szCs w:val="28"/>
        </w:rPr>
        <w:t>Его вы узнали? Ведь это…(Квадрат)</w:t>
      </w:r>
    </w:p>
    <w:p w:rsidR="00DE74E7" w:rsidRPr="00A22D3F" w:rsidRDefault="00DE74E7" w:rsidP="00DE74E7">
      <w:pPr>
        <w:pStyle w:val="a3"/>
        <w:ind w:firstLine="1134"/>
        <w:jc w:val="both"/>
        <w:rPr>
          <w:rFonts w:ascii="Times New Roman" w:hAnsi="Times New Roman" w:cs="Times New Roman"/>
          <w:sz w:val="28"/>
          <w:szCs w:val="28"/>
        </w:rPr>
      </w:pPr>
    </w:p>
    <w:p w:rsidR="00DE74E7" w:rsidRPr="00A22D3F" w:rsidRDefault="00DE74E7" w:rsidP="00DE74E7">
      <w:pPr>
        <w:pStyle w:val="a3"/>
        <w:ind w:firstLine="1134"/>
        <w:jc w:val="both"/>
        <w:rPr>
          <w:rFonts w:ascii="Times New Roman" w:hAnsi="Times New Roman" w:cs="Times New Roman"/>
          <w:sz w:val="28"/>
          <w:szCs w:val="28"/>
        </w:rPr>
      </w:pPr>
    </w:p>
    <w:p w:rsidR="004731FF" w:rsidRDefault="004731FF" w:rsidP="00DE74E7">
      <w:pPr>
        <w:pStyle w:val="a3"/>
        <w:jc w:val="center"/>
        <w:rPr>
          <w:rFonts w:ascii="Monotype Corsiva" w:hAnsi="Monotype Corsiva" w:cs="Times New Roman"/>
          <w:b/>
          <w:sz w:val="36"/>
          <w:szCs w:val="36"/>
        </w:rPr>
      </w:pPr>
    </w:p>
    <w:p w:rsidR="004731FF" w:rsidRDefault="004731FF" w:rsidP="00DE74E7">
      <w:pPr>
        <w:pStyle w:val="a3"/>
        <w:jc w:val="center"/>
        <w:rPr>
          <w:rFonts w:ascii="Monotype Corsiva" w:hAnsi="Monotype Corsiva" w:cs="Times New Roman"/>
          <w:b/>
          <w:sz w:val="36"/>
          <w:szCs w:val="36"/>
        </w:rPr>
      </w:pPr>
    </w:p>
    <w:p w:rsidR="004731FF" w:rsidRDefault="004731FF" w:rsidP="00DE74E7">
      <w:pPr>
        <w:pStyle w:val="a3"/>
        <w:jc w:val="center"/>
        <w:rPr>
          <w:rFonts w:ascii="Monotype Corsiva" w:hAnsi="Monotype Corsiva" w:cs="Times New Roman"/>
          <w:b/>
          <w:sz w:val="36"/>
          <w:szCs w:val="36"/>
        </w:rPr>
      </w:pPr>
    </w:p>
    <w:p w:rsidR="00DE74E7" w:rsidRPr="00DE74E7" w:rsidRDefault="00DE74E7" w:rsidP="00DE74E7">
      <w:pPr>
        <w:pStyle w:val="a3"/>
        <w:jc w:val="center"/>
        <w:rPr>
          <w:rFonts w:ascii="Monotype Corsiva" w:hAnsi="Monotype Corsiva" w:cs="Times New Roman"/>
          <w:b/>
          <w:sz w:val="36"/>
          <w:szCs w:val="36"/>
        </w:rPr>
      </w:pPr>
      <w:r>
        <w:rPr>
          <w:rFonts w:ascii="Monotype Corsiva" w:hAnsi="Monotype Corsiva" w:cs="Times New Roman"/>
          <w:b/>
          <w:sz w:val="36"/>
          <w:szCs w:val="36"/>
        </w:rPr>
        <w:lastRenderedPageBreak/>
        <w:t>Дидактические игры</w:t>
      </w:r>
    </w:p>
    <w:p w:rsidR="00DE74E7" w:rsidRDefault="00DE74E7" w:rsidP="00DE74E7">
      <w:pPr>
        <w:pStyle w:val="a3"/>
        <w:ind w:firstLine="1134"/>
        <w:jc w:val="both"/>
        <w:rPr>
          <w:rFonts w:ascii="Times New Roman" w:hAnsi="Times New Roman" w:cs="Times New Roman"/>
          <w:sz w:val="28"/>
          <w:szCs w:val="28"/>
        </w:rPr>
      </w:pPr>
    </w:p>
    <w:p w:rsidR="00DE74E7" w:rsidRDefault="00DE74E7" w:rsidP="00DE74E7">
      <w:pPr>
        <w:pStyle w:val="a3"/>
        <w:ind w:firstLine="1134"/>
        <w:jc w:val="both"/>
        <w:rPr>
          <w:rFonts w:ascii="Times New Roman" w:hAnsi="Times New Roman" w:cs="Times New Roman"/>
          <w:b/>
          <w:sz w:val="28"/>
          <w:szCs w:val="28"/>
        </w:rPr>
      </w:pPr>
      <w:r w:rsidRPr="00DE74E7">
        <w:rPr>
          <w:rFonts w:ascii="Times New Roman" w:hAnsi="Times New Roman" w:cs="Times New Roman"/>
          <w:b/>
          <w:sz w:val="28"/>
          <w:szCs w:val="28"/>
        </w:rPr>
        <w:t>Игра «Найди лишнюю фигуру».</w:t>
      </w:r>
    </w:p>
    <w:p w:rsidR="00DE74E7" w:rsidRPr="00DE74E7" w:rsidRDefault="00DE74E7" w:rsidP="00DE74E7">
      <w:pPr>
        <w:pStyle w:val="a3"/>
        <w:ind w:firstLine="1134"/>
        <w:jc w:val="both"/>
        <w:rPr>
          <w:rFonts w:ascii="Times New Roman" w:hAnsi="Times New Roman" w:cs="Times New Roman"/>
          <w:b/>
          <w:sz w:val="28"/>
          <w:szCs w:val="28"/>
        </w:rPr>
      </w:pPr>
    </w:p>
    <w:p w:rsidR="00DE74E7" w:rsidRPr="00DE74E7" w:rsidRDefault="005018F9" w:rsidP="00DE74E7">
      <w:pPr>
        <w:pStyle w:val="a3"/>
        <w:ind w:firstLine="1134"/>
        <w:jc w:val="both"/>
        <w:rPr>
          <w:rFonts w:ascii="Times New Roman" w:hAnsi="Times New Roman" w:cs="Times New Roman"/>
          <w:sz w:val="28"/>
          <w:szCs w:val="28"/>
        </w:rPr>
      </w:pPr>
      <w:r>
        <w:rPr>
          <w:rFonts w:ascii="Times New Roman" w:hAnsi="Times New Roman" w:cs="Times New Roman"/>
          <w:sz w:val="28"/>
          <w:szCs w:val="28"/>
        </w:rPr>
        <w:t>Д</w:t>
      </w:r>
      <w:r w:rsidR="00DE74E7" w:rsidRPr="00DE74E7">
        <w:rPr>
          <w:rFonts w:ascii="Times New Roman" w:hAnsi="Times New Roman" w:cs="Times New Roman"/>
          <w:sz w:val="28"/>
          <w:szCs w:val="28"/>
        </w:rPr>
        <w:t xml:space="preserve">етям </w:t>
      </w:r>
      <w:r w:rsidRPr="00DE74E7">
        <w:rPr>
          <w:rFonts w:ascii="Times New Roman" w:hAnsi="Times New Roman" w:cs="Times New Roman"/>
          <w:sz w:val="28"/>
          <w:szCs w:val="28"/>
        </w:rPr>
        <w:t xml:space="preserve">поочередно </w:t>
      </w:r>
      <w:r>
        <w:rPr>
          <w:rFonts w:ascii="Times New Roman" w:hAnsi="Times New Roman" w:cs="Times New Roman"/>
          <w:sz w:val="28"/>
          <w:szCs w:val="28"/>
        </w:rPr>
        <w:t>показывают</w:t>
      </w:r>
      <w:r w:rsidRPr="00DE74E7">
        <w:rPr>
          <w:rFonts w:ascii="Times New Roman" w:hAnsi="Times New Roman" w:cs="Times New Roman"/>
          <w:sz w:val="28"/>
          <w:szCs w:val="28"/>
        </w:rPr>
        <w:t xml:space="preserve"> </w:t>
      </w:r>
      <w:r w:rsidR="00DE74E7" w:rsidRPr="00DE74E7">
        <w:rPr>
          <w:rFonts w:ascii="Times New Roman" w:hAnsi="Times New Roman" w:cs="Times New Roman"/>
          <w:sz w:val="28"/>
          <w:szCs w:val="28"/>
        </w:rPr>
        <w:t>карточки с изображением геометрических фигур (круга, ква</w:t>
      </w:r>
      <w:r>
        <w:rPr>
          <w:rFonts w:ascii="Times New Roman" w:hAnsi="Times New Roman" w:cs="Times New Roman"/>
          <w:sz w:val="28"/>
          <w:szCs w:val="28"/>
        </w:rPr>
        <w:t>драта, треугольника), предлагают</w:t>
      </w:r>
      <w:r w:rsidR="00DE74E7" w:rsidRPr="00DE74E7">
        <w:rPr>
          <w:rFonts w:ascii="Times New Roman" w:hAnsi="Times New Roman" w:cs="Times New Roman"/>
          <w:sz w:val="28"/>
          <w:szCs w:val="28"/>
        </w:rPr>
        <w:t xml:space="preserve"> рассм</w:t>
      </w:r>
      <w:r>
        <w:rPr>
          <w:rFonts w:ascii="Times New Roman" w:hAnsi="Times New Roman" w:cs="Times New Roman"/>
          <w:sz w:val="28"/>
          <w:szCs w:val="28"/>
        </w:rPr>
        <w:t>отреть их и спрашиваю</w:t>
      </w:r>
      <w:r w:rsidR="00DE74E7" w:rsidRPr="00DE74E7">
        <w:rPr>
          <w:rFonts w:ascii="Times New Roman" w:hAnsi="Times New Roman" w:cs="Times New Roman"/>
          <w:sz w:val="28"/>
          <w:szCs w:val="28"/>
        </w:rPr>
        <w:t>т: «Чем похожи фигуры? Чем отличаются фигуры? Какая фигура лишняя? Почему?».</w:t>
      </w:r>
    </w:p>
    <w:p w:rsidR="00DE74E7" w:rsidRDefault="00DE74E7" w:rsidP="00DE74E7">
      <w:pPr>
        <w:pStyle w:val="a3"/>
        <w:ind w:firstLine="1134"/>
        <w:jc w:val="both"/>
        <w:rPr>
          <w:rFonts w:ascii="Times New Roman" w:hAnsi="Times New Roman" w:cs="Times New Roman"/>
          <w:sz w:val="28"/>
          <w:szCs w:val="28"/>
        </w:rPr>
      </w:pPr>
    </w:p>
    <w:p w:rsidR="00DE74E7" w:rsidRDefault="00DE74E7" w:rsidP="00DE74E7">
      <w:pPr>
        <w:pStyle w:val="a3"/>
        <w:ind w:firstLine="1134"/>
        <w:jc w:val="both"/>
        <w:rPr>
          <w:rFonts w:ascii="Times New Roman" w:hAnsi="Times New Roman" w:cs="Times New Roman"/>
          <w:b/>
          <w:sz w:val="28"/>
          <w:szCs w:val="28"/>
        </w:rPr>
      </w:pPr>
      <w:r w:rsidRPr="00DE74E7">
        <w:rPr>
          <w:rFonts w:ascii="Times New Roman" w:hAnsi="Times New Roman" w:cs="Times New Roman"/>
          <w:b/>
          <w:sz w:val="28"/>
          <w:szCs w:val="28"/>
        </w:rPr>
        <w:t>Игра «Чудесный мешочек».</w:t>
      </w:r>
    </w:p>
    <w:p w:rsidR="00DE74E7" w:rsidRPr="00DE74E7" w:rsidRDefault="00DE74E7" w:rsidP="005018F9">
      <w:pPr>
        <w:pStyle w:val="a3"/>
        <w:jc w:val="both"/>
        <w:rPr>
          <w:rFonts w:ascii="Times New Roman" w:hAnsi="Times New Roman" w:cs="Times New Roman"/>
          <w:sz w:val="28"/>
          <w:szCs w:val="28"/>
        </w:rPr>
      </w:pPr>
    </w:p>
    <w:p w:rsidR="00DE74E7" w:rsidRPr="00DE74E7" w:rsidRDefault="00DE74E7" w:rsidP="00DE74E7">
      <w:pPr>
        <w:pStyle w:val="a3"/>
        <w:ind w:firstLine="1134"/>
        <w:jc w:val="both"/>
        <w:rPr>
          <w:rFonts w:ascii="Times New Roman" w:hAnsi="Times New Roman" w:cs="Times New Roman"/>
          <w:sz w:val="28"/>
          <w:szCs w:val="28"/>
        </w:rPr>
      </w:pPr>
      <w:r w:rsidRPr="00DE74E7">
        <w:rPr>
          <w:rFonts w:ascii="Times New Roman" w:hAnsi="Times New Roman" w:cs="Times New Roman"/>
          <w:sz w:val="28"/>
          <w:szCs w:val="28"/>
        </w:rPr>
        <w:t>Я – чудесный мешочек,</w:t>
      </w:r>
    </w:p>
    <w:p w:rsidR="00DE74E7" w:rsidRPr="00DE74E7" w:rsidRDefault="00DE74E7" w:rsidP="00DE74E7">
      <w:pPr>
        <w:pStyle w:val="a3"/>
        <w:ind w:firstLine="1134"/>
        <w:jc w:val="both"/>
        <w:rPr>
          <w:rFonts w:ascii="Times New Roman" w:hAnsi="Times New Roman" w:cs="Times New Roman"/>
          <w:sz w:val="28"/>
          <w:szCs w:val="28"/>
        </w:rPr>
      </w:pPr>
      <w:r w:rsidRPr="00DE74E7">
        <w:rPr>
          <w:rFonts w:ascii="Times New Roman" w:hAnsi="Times New Roman" w:cs="Times New Roman"/>
          <w:sz w:val="28"/>
          <w:szCs w:val="28"/>
        </w:rPr>
        <w:t>Всем ребятам я дружочек.</w:t>
      </w:r>
    </w:p>
    <w:p w:rsidR="00DE74E7" w:rsidRPr="00DE74E7" w:rsidRDefault="00DE74E7" w:rsidP="00DE74E7">
      <w:pPr>
        <w:pStyle w:val="a3"/>
        <w:ind w:firstLine="1134"/>
        <w:jc w:val="both"/>
        <w:rPr>
          <w:rFonts w:ascii="Times New Roman" w:hAnsi="Times New Roman" w:cs="Times New Roman"/>
          <w:sz w:val="28"/>
          <w:szCs w:val="28"/>
        </w:rPr>
      </w:pPr>
      <w:r w:rsidRPr="00DE74E7">
        <w:rPr>
          <w:rFonts w:ascii="Times New Roman" w:hAnsi="Times New Roman" w:cs="Times New Roman"/>
          <w:sz w:val="28"/>
          <w:szCs w:val="28"/>
        </w:rPr>
        <w:t>Очень хочется мне знать,</w:t>
      </w:r>
    </w:p>
    <w:p w:rsidR="00DE74E7" w:rsidRPr="00DE74E7" w:rsidRDefault="00DE74E7" w:rsidP="00DE74E7">
      <w:pPr>
        <w:pStyle w:val="a3"/>
        <w:ind w:firstLine="1134"/>
        <w:jc w:val="both"/>
        <w:rPr>
          <w:rFonts w:ascii="Times New Roman" w:hAnsi="Times New Roman" w:cs="Times New Roman"/>
          <w:sz w:val="28"/>
          <w:szCs w:val="28"/>
        </w:rPr>
      </w:pPr>
      <w:r w:rsidRPr="00DE74E7">
        <w:rPr>
          <w:rFonts w:ascii="Times New Roman" w:hAnsi="Times New Roman" w:cs="Times New Roman"/>
          <w:sz w:val="28"/>
          <w:szCs w:val="28"/>
        </w:rPr>
        <w:t>Как вы любите играть.</w:t>
      </w:r>
    </w:p>
    <w:p w:rsidR="00DE74E7" w:rsidRPr="00DE74E7" w:rsidRDefault="00DE74E7" w:rsidP="00DE74E7">
      <w:pPr>
        <w:pStyle w:val="a3"/>
        <w:ind w:firstLine="1134"/>
        <w:jc w:val="both"/>
        <w:rPr>
          <w:rFonts w:ascii="Times New Roman" w:hAnsi="Times New Roman" w:cs="Times New Roman"/>
          <w:sz w:val="28"/>
          <w:szCs w:val="28"/>
        </w:rPr>
      </w:pPr>
      <w:r w:rsidRPr="00DE74E7">
        <w:rPr>
          <w:rFonts w:ascii="Times New Roman" w:hAnsi="Times New Roman" w:cs="Times New Roman"/>
          <w:sz w:val="28"/>
          <w:szCs w:val="28"/>
        </w:rPr>
        <w:t>В «чудесном мешочке» лежат геометрические фигуры  разных цветов. Дети определяют геометрические фигуры на ощупь, затем достают их и называют цвета.</w:t>
      </w:r>
    </w:p>
    <w:p w:rsidR="00DE74E7" w:rsidRDefault="00DE74E7" w:rsidP="00DE74E7">
      <w:pPr>
        <w:pStyle w:val="a3"/>
        <w:ind w:firstLine="1134"/>
        <w:jc w:val="both"/>
        <w:rPr>
          <w:rFonts w:ascii="Times New Roman" w:hAnsi="Times New Roman" w:cs="Times New Roman"/>
          <w:sz w:val="28"/>
          <w:szCs w:val="28"/>
        </w:rPr>
      </w:pPr>
    </w:p>
    <w:p w:rsidR="00DE74E7" w:rsidRPr="00DE74E7" w:rsidRDefault="00DE74E7" w:rsidP="00DE74E7">
      <w:pPr>
        <w:pStyle w:val="a3"/>
        <w:ind w:firstLine="1134"/>
        <w:jc w:val="both"/>
        <w:rPr>
          <w:rFonts w:ascii="Times New Roman" w:hAnsi="Times New Roman" w:cs="Times New Roman"/>
          <w:b/>
          <w:sz w:val="28"/>
          <w:szCs w:val="28"/>
        </w:rPr>
      </w:pPr>
      <w:r w:rsidRPr="00DE74E7">
        <w:rPr>
          <w:rFonts w:ascii="Times New Roman" w:hAnsi="Times New Roman" w:cs="Times New Roman"/>
          <w:b/>
          <w:sz w:val="28"/>
          <w:szCs w:val="28"/>
        </w:rPr>
        <w:t xml:space="preserve">Игра  «Построим фигуру». </w:t>
      </w:r>
    </w:p>
    <w:p w:rsidR="00DE74E7" w:rsidRDefault="00DE74E7" w:rsidP="00DE74E7">
      <w:pPr>
        <w:pStyle w:val="a3"/>
        <w:ind w:firstLine="1134"/>
        <w:jc w:val="both"/>
        <w:rPr>
          <w:rFonts w:ascii="Times New Roman" w:hAnsi="Times New Roman" w:cs="Times New Roman"/>
          <w:sz w:val="28"/>
          <w:szCs w:val="28"/>
        </w:rPr>
      </w:pPr>
    </w:p>
    <w:p w:rsidR="00DE74E7" w:rsidRDefault="005018F9" w:rsidP="00DE74E7">
      <w:pPr>
        <w:pStyle w:val="a3"/>
        <w:ind w:firstLine="1134"/>
        <w:jc w:val="both"/>
        <w:rPr>
          <w:rFonts w:ascii="Times New Roman" w:hAnsi="Times New Roman" w:cs="Times New Roman"/>
          <w:sz w:val="28"/>
          <w:szCs w:val="28"/>
        </w:rPr>
      </w:pPr>
      <w:r>
        <w:rPr>
          <w:rFonts w:ascii="Times New Roman" w:hAnsi="Times New Roman" w:cs="Times New Roman"/>
          <w:sz w:val="28"/>
          <w:szCs w:val="28"/>
        </w:rPr>
        <w:t>Д</w:t>
      </w:r>
      <w:r w:rsidR="00AB2453">
        <w:rPr>
          <w:rFonts w:ascii="Times New Roman" w:hAnsi="Times New Roman" w:cs="Times New Roman"/>
          <w:sz w:val="28"/>
          <w:szCs w:val="28"/>
        </w:rPr>
        <w:t xml:space="preserve">етям </w:t>
      </w:r>
      <w:r>
        <w:rPr>
          <w:rFonts w:ascii="Times New Roman" w:hAnsi="Times New Roman" w:cs="Times New Roman"/>
          <w:sz w:val="28"/>
          <w:szCs w:val="28"/>
        </w:rPr>
        <w:t xml:space="preserve">предлагают </w:t>
      </w:r>
      <w:r w:rsidR="00AB2453">
        <w:rPr>
          <w:rFonts w:ascii="Times New Roman" w:hAnsi="Times New Roman" w:cs="Times New Roman"/>
          <w:sz w:val="28"/>
          <w:szCs w:val="28"/>
        </w:rPr>
        <w:t xml:space="preserve">составить из </w:t>
      </w:r>
      <w:r w:rsidR="00DE74E7" w:rsidRPr="00DE74E7">
        <w:rPr>
          <w:rFonts w:ascii="Times New Roman" w:hAnsi="Times New Roman" w:cs="Times New Roman"/>
          <w:sz w:val="28"/>
          <w:szCs w:val="28"/>
        </w:rPr>
        <w:t xml:space="preserve"> палочек ква</w:t>
      </w:r>
      <w:r w:rsidR="00AB2453">
        <w:rPr>
          <w:rFonts w:ascii="Times New Roman" w:hAnsi="Times New Roman" w:cs="Times New Roman"/>
          <w:sz w:val="28"/>
          <w:szCs w:val="28"/>
        </w:rPr>
        <w:t>драт, треугольник.</w:t>
      </w:r>
    </w:p>
    <w:p w:rsidR="005018F9" w:rsidRDefault="005018F9" w:rsidP="00DE74E7">
      <w:pPr>
        <w:pStyle w:val="a3"/>
        <w:ind w:firstLine="1134"/>
        <w:jc w:val="both"/>
        <w:rPr>
          <w:rFonts w:ascii="Times New Roman" w:hAnsi="Times New Roman" w:cs="Times New Roman"/>
          <w:sz w:val="28"/>
          <w:szCs w:val="28"/>
        </w:rPr>
      </w:pPr>
    </w:p>
    <w:p w:rsidR="005018F9" w:rsidRDefault="005018F9" w:rsidP="00DE74E7">
      <w:pPr>
        <w:pStyle w:val="a3"/>
        <w:ind w:firstLine="1134"/>
        <w:jc w:val="both"/>
        <w:rPr>
          <w:rFonts w:ascii="Times New Roman" w:hAnsi="Times New Roman" w:cs="Times New Roman"/>
          <w:b/>
          <w:sz w:val="28"/>
          <w:szCs w:val="28"/>
        </w:rPr>
      </w:pPr>
      <w:r w:rsidRPr="005018F9">
        <w:rPr>
          <w:rFonts w:ascii="Times New Roman" w:hAnsi="Times New Roman" w:cs="Times New Roman"/>
          <w:b/>
          <w:sz w:val="28"/>
          <w:szCs w:val="28"/>
        </w:rPr>
        <w:t>Игра  «Найди предмет овальной формы»</w:t>
      </w:r>
    </w:p>
    <w:p w:rsidR="005018F9" w:rsidRPr="005018F9" w:rsidRDefault="005018F9" w:rsidP="00DE74E7">
      <w:pPr>
        <w:pStyle w:val="a3"/>
        <w:ind w:firstLine="1134"/>
        <w:jc w:val="both"/>
        <w:rPr>
          <w:rFonts w:ascii="Times New Roman" w:hAnsi="Times New Roman" w:cs="Times New Roman"/>
          <w:b/>
          <w:sz w:val="28"/>
          <w:szCs w:val="28"/>
        </w:rPr>
      </w:pPr>
    </w:p>
    <w:p w:rsidR="00DF3FB1" w:rsidRDefault="005018F9" w:rsidP="00DE74E7">
      <w:pPr>
        <w:pStyle w:val="a3"/>
        <w:ind w:firstLine="1134"/>
        <w:jc w:val="both"/>
        <w:rPr>
          <w:rFonts w:ascii="Times New Roman" w:hAnsi="Times New Roman" w:cs="Times New Roman"/>
          <w:sz w:val="28"/>
          <w:szCs w:val="28"/>
        </w:rPr>
      </w:pPr>
      <w:r>
        <w:rPr>
          <w:rFonts w:ascii="Times New Roman" w:hAnsi="Times New Roman" w:cs="Times New Roman"/>
          <w:sz w:val="28"/>
          <w:szCs w:val="28"/>
        </w:rPr>
        <w:t xml:space="preserve"> Д</w:t>
      </w:r>
      <w:r w:rsidRPr="005018F9">
        <w:rPr>
          <w:rFonts w:ascii="Times New Roman" w:hAnsi="Times New Roman" w:cs="Times New Roman"/>
          <w:sz w:val="28"/>
          <w:szCs w:val="28"/>
        </w:rPr>
        <w:t xml:space="preserve">етям </w:t>
      </w:r>
      <w:r>
        <w:rPr>
          <w:rFonts w:ascii="Times New Roman" w:hAnsi="Times New Roman" w:cs="Times New Roman"/>
          <w:sz w:val="28"/>
          <w:szCs w:val="28"/>
        </w:rPr>
        <w:t>предлагают</w:t>
      </w:r>
      <w:r w:rsidRPr="005018F9">
        <w:rPr>
          <w:rFonts w:ascii="Times New Roman" w:hAnsi="Times New Roman" w:cs="Times New Roman"/>
          <w:sz w:val="28"/>
          <w:szCs w:val="28"/>
        </w:rPr>
        <w:t xml:space="preserve"> в окр</w:t>
      </w:r>
      <w:r>
        <w:rPr>
          <w:rFonts w:ascii="Times New Roman" w:hAnsi="Times New Roman" w:cs="Times New Roman"/>
          <w:sz w:val="28"/>
          <w:szCs w:val="28"/>
        </w:rPr>
        <w:t xml:space="preserve">ужающем  найти предметы определенной </w:t>
      </w:r>
      <w:r w:rsidRPr="005018F9">
        <w:rPr>
          <w:rFonts w:ascii="Times New Roman" w:hAnsi="Times New Roman" w:cs="Times New Roman"/>
          <w:sz w:val="28"/>
          <w:szCs w:val="28"/>
        </w:rPr>
        <w:t xml:space="preserve"> формы</w:t>
      </w:r>
      <w:r>
        <w:rPr>
          <w:rFonts w:ascii="Times New Roman" w:hAnsi="Times New Roman" w:cs="Times New Roman"/>
          <w:sz w:val="28"/>
          <w:szCs w:val="28"/>
        </w:rPr>
        <w:t xml:space="preserve"> – круглой,</w:t>
      </w:r>
      <w:r w:rsidR="00DF3FB1">
        <w:rPr>
          <w:rFonts w:ascii="Times New Roman" w:hAnsi="Times New Roman" w:cs="Times New Roman"/>
          <w:sz w:val="28"/>
          <w:szCs w:val="28"/>
        </w:rPr>
        <w:t xml:space="preserve"> квадратной, треугольной</w:t>
      </w:r>
      <w:r w:rsidRPr="005018F9">
        <w:rPr>
          <w:rFonts w:ascii="Times New Roman" w:hAnsi="Times New Roman" w:cs="Times New Roman"/>
          <w:sz w:val="28"/>
          <w:szCs w:val="28"/>
        </w:rPr>
        <w:t xml:space="preserve">; </w:t>
      </w:r>
    </w:p>
    <w:p w:rsidR="00DF3FB1" w:rsidRDefault="00DF3FB1" w:rsidP="00DE74E7">
      <w:pPr>
        <w:pStyle w:val="a3"/>
        <w:ind w:firstLine="1134"/>
        <w:jc w:val="both"/>
        <w:rPr>
          <w:rFonts w:ascii="Times New Roman" w:hAnsi="Times New Roman" w:cs="Times New Roman"/>
          <w:sz w:val="28"/>
          <w:szCs w:val="28"/>
        </w:rPr>
      </w:pPr>
    </w:p>
    <w:p w:rsidR="00DF3FB1" w:rsidRDefault="00DF3FB1" w:rsidP="00DE74E7">
      <w:pPr>
        <w:pStyle w:val="a3"/>
        <w:ind w:firstLine="1134"/>
        <w:jc w:val="both"/>
        <w:rPr>
          <w:rFonts w:ascii="Times New Roman" w:hAnsi="Times New Roman" w:cs="Times New Roman"/>
          <w:b/>
          <w:sz w:val="28"/>
          <w:szCs w:val="28"/>
        </w:rPr>
      </w:pPr>
      <w:r w:rsidRPr="00DF3FB1">
        <w:rPr>
          <w:rFonts w:ascii="Times New Roman" w:hAnsi="Times New Roman" w:cs="Times New Roman"/>
          <w:b/>
          <w:sz w:val="28"/>
          <w:szCs w:val="28"/>
        </w:rPr>
        <w:t xml:space="preserve">Игра </w:t>
      </w:r>
      <w:r w:rsidR="005018F9" w:rsidRPr="00DF3FB1">
        <w:rPr>
          <w:rFonts w:ascii="Times New Roman" w:hAnsi="Times New Roman" w:cs="Times New Roman"/>
          <w:b/>
          <w:sz w:val="28"/>
          <w:szCs w:val="28"/>
        </w:rPr>
        <w:t xml:space="preserve">«На что похоже» </w:t>
      </w:r>
    </w:p>
    <w:p w:rsidR="00DF3FB1" w:rsidRPr="00DF3FB1" w:rsidRDefault="00DF3FB1" w:rsidP="00DE74E7">
      <w:pPr>
        <w:pStyle w:val="a3"/>
        <w:ind w:firstLine="1134"/>
        <w:jc w:val="both"/>
        <w:rPr>
          <w:rFonts w:ascii="Times New Roman" w:hAnsi="Times New Roman" w:cs="Times New Roman"/>
          <w:b/>
          <w:sz w:val="28"/>
          <w:szCs w:val="28"/>
        </w:rPr>
      </w:pPr>
    </w:p>
    <w:p w:rsidR="006652B6" w:rsidRDefault="00DF3FB1" w:rsidP="00DE74E7">
      <w:pPr>
        <w:pStyle w:val="a3"/>
        <w:ind w:firstLine="1134"/>
        <w:jc w:val="both"/>
        <w:rPr>
          <w:rFonts w:ascii="Times New Roman" w:hAnsi="Times New Roman" w:cs="Times New Roman"/>
          <w:sz w:val="28"/>
          <w:szCs w:val="28"/>
        </w:rPr>
      </w:pPr>
      <w:proofErr w:type="gramStart"/>
      <w:r>
        <w:rPr>
          <w:rFonts w:ascii="Times New Roman" w:hAnsi="Times New Roman" w:cs="Times New Roman"/>
          <w:sz w:val="28"/>
          <w:szCs w:val="28"/>
        </w:rPr>
        <w:t>Д</w:t>
      </w:r>
      <w:r w:rsidR="005018F9" w:rsidRPr="005018F9">
        <w:rPr>
          <w:rFonts w:ascii="Times New Roman" w:hAnsi="Times New Roman" w:cs="Times New Roman"/>
          <w:sz w:val="28"/>
          <w:szCs w:val="28"/>
        </w:rPr>
        <w:t xml:space="preserve">етям </w:t>
      </w:r>
      <w:r>
        <w:rPr>
          <w:rFonts w:ascii="Times New Roman" w:hAnsi="Times New Roman" w:cs="Times New Roman"/>
          <w:sz w:val="28"/>
          <w:szCs w:val="28"/>
        </w:rPr>
        <w:t xml:space="preserve">показывают геометрические фигуры и предлагают </w:t>
      </w:r>
      <w:r w:rsidR="005018F9" w:rsidRPr="005018F9">
        <w:rPr>
          <w:rFonts w:ascii="Times New Roman" w:hAnsi="Times New Roman" w:cs="Times New Roman"/>
          <w:sz w:val="28"/>
          <w:szCs w:val="28"/>
        </w:rPr>
        <w:t>подумать и назвать, на что он</w:t>
      </w:r>
      <w:r>
        <w:rPr>
          <w:rFonts w:ascii="Times New Roman" w:hAnsi="Times New Roman" w:cs="Times New Roman"/>
          <w:sz w:val="28"/>
          <w:szCs w:val="28"/>
        </w:rPr>
        <w:t>и</w:t>
      </w:r>
      <w:r w:rsidR="005018F9" w:rsidRPr="005018F9">
        <w:rPr>
          <w:rFonts w:ascii="Times New Roman" w:hAnsi="Times New Roman" w:cs="Times New Roman"/>
          <w:sz w:val="28"/>
          <w:szCs w:val="28"/>
        </w:rPr>
        <w:t xml:space="preserve"> похож, например, на туловище </w:t>
      </w:r>
      <w:r>
        <w:rPr>
          <w:rFonts w:ascii="Times New Roman" w:hAnsi="Times New Roman" w:cs="Times New Roman"/>
          <w:sz w:val="28"/>
          <w:szCs w:val="28"/>
        </w:rPr>
        <w:t xml:space="preserve">животного, на воздушный шарик. </w:t>
      </w:r>
      <w:proofErr w:type="gramEnd"/>
    </w:p>
    <w:p w:rsidR="006652B6" w:rsidRDefault="006652B6">
      <w:pPr>
        <w:rPr>
          <w:rFonts w:ascii="Times New Roman" w:hAnsi="Times New Roman" w:cs="Times New Roman"/>
          <w:sz w:val="28"/>
          <w:szCs w:val="28"/>
        </w:rPr>
      </w:pPr>
      <w:r>
        <w:rPr>
          <w:rFonts w:ascii="Times New Roman" w:hAnsi="Times New Roman" w:cs="Times New Roman"/>
          <w:sz w:val="28"/>
          <w:szCs w:val="28"/>
        </w:rPr>
        <w:br w:type="page"/>
      </w:r>
    </w:p>
    <w:p w:rsidR="006652B6" w:rsidRPr="006652B6" w:rsidRDefault="006652B6" w:rsidP="006652B6">
      <w:pPr>
        <w:jc w:val="center"/>
        <w:rPr>
          <w:rFonts w:ascii="Monotype Corsiva" w:hAnsi="Monotype Corsiva"/>
          <w:b/>
          <w:bCs/>
          <w:sz w:val="36"/>
          <w:szCs w:val="36"/>
          <w:lang w:eastAsia="ru-RU"/>
        </w:rPr>
      </w:pPr>
      <w:r w:rsidRPr="006652B6">
        <w:rPr>
          <w:rFonts w:ascii="Monotype Corsiva" w:hAnsi="Monotype Corsiva"/>
          <w:b/>
          <w:bCs/>
          <w:sz w:val="36"/>
          <w:szCs w:val="36"/>
          <w:lang w:eastAsia="ru-RU"/>
        </w:rPr>
        <w:lastRenderedPageBreak/>
        <w:t>Интеграция образовательных областей.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5"/>
        <w:gridCol w:w="7303"/>
      </w:tblGrid>
      <w:tr w:rsidR="006652B6" w:rsidRPr="006652B6" w:rsidTr="006652B6">
        <w:tc>
          <w:tcPr>
            <w:tcW w:w="2268" w:type="dxa"/>
            <w:vAlign w:val="center"/>
          </w:tcPr>
          <w:p w:rsidR="002536FB" w:rsidRDefault="002536FB" w:rsidP="006652B6">
            <w:pPr>
              <w:pStyle w:val="a3"/>
              <w:jc w:val="center"/>
              <w:rPr>
                <w:rFonts w:ascii="Times New Roman" w:hAnsi="Times New Roman" w:cs="Times New Roman"/>
                <w:sz w:val="28"/>
                <w:szCs w:val="28"/>
                <w:lang w:eastAsia="ru-RU"/>
              </w:rPr>
            </w:pPr>
          </w:p>
          <w:p w:rsidR="006652B6" w:rsidRDefault="006652B6" w:rsidP="006652B6">
            <w:pPr>
              <w:pStyle w:val="a3"/>
              <w:jc w:val="center"/>
              <w:rPr>
                <w:rFonts w:ascii="Times New Roman" w:hAnsi="Times New Roman" w:cs="Times New Roman"/>
                <w:sz w:val="28"/>
                <w:szCs w:val="28"/>
                <w:lang w:eastAsia="ru-RU"/>
              </w:rPr>
            </w:pPr>
            <w:r w:rsidRPr="006652B6">
              <w:rPr>
                <w:rFonts w:ascii="Times New Roman" w:hAnsi="Times New Roman" w:cs="Times New Roman"/>
                <w:sz w:val="28"/>
                <w:szCs w:val="28"/>
                <w:lang w:eastAsia="ru-RU"/>
              </w:rPr>
              <w:t>Социально – коммуникативное развитие</w:t>
            </w:r>
          </w:p>
          <w:p w:rsidR="002536FB" w:rsidRPr="006652B6" w:rsidRDefault="002536FB" w:rsidP="006652B6">
            <w:pPr>
              <w:pStyle w:val="a3"/>
              <w:jc w:val="center"/>
              <w:rPr>
                <w:rFonts w:ascii="Times New Roman" w:hAnsi="Times New Roman" w:cs="Times New Roman"/>
                <w:sz w:val="28"/>
                <w:szCs w:val="28"/>
                <w:lang w:eastAsia="ru-RU"/>
              </w:rPr>
            </w:pPr>
          </w:p>
        </w:tc>
        <w:tc>
          <w:tcPr>
            <w:tcW w:w="7303" w:type="dxa"/>
            <w:vAlign w:val="center"/>
          </w:tcPr>
          <w:p w:rsidR="002536FB" w:rsidRDefault="002536FB" w:rsidP="002536FB">
            <w:pPr>
              <w:pStyle w:val="a3"/>
              <w:ind w:left="720"/>
              <w:rPr>
                <w:rFonts w:ascii="Times New Roman" w:hAnsi="Times New Roman" w:cs="Times New Roman"/>
                <w:sz w:val="28"/>
                <w:szCs w:val="28"/>
                <w:lang w:eastAsia="ru-RU"/>
              </w:rPr>
            </w:pPr>
          </w:p>
          <w:p w:rsidR="006652B6" w:rsidRPr="006652B6" w:rsidRDefault="006652B6" w:rsidP="006652B6">
            <w:pPr>
              <w:pStyle w:val="a3"/>
              <w:numPr>
                <w:ilvl w:val="0"/>
                <w:numId w:val="2"/>
              </w:numPr>
              <w:jc w:val="center"/>
              <w:rPr>
                <w:rFonts w:ascii="Times New Roman" w:hAnsi="Times New Roman" w:cs="Times New Roman"/>
                <w:sz w:val="28"/>
                <w:szCs w:val="28"/>
                <w:lang w:eastAsia="ru-RU"/>
              </w:rPr>
            </w:pPr>
            <w:r w:rsidRPr="006652B6">
              <w:rPr>
                <w:rFonts w:ascii="Times New Roman" w:hAnsi="Times New Roman" w:cs="Times New Roman"/>
                <w:sz w:val="28"/>
                <w:szCs w:val="28"/>
                <w:lang w:eastAsia="ru-RU"/>
              </w:rPr>
              <w:t>Итоговая выставка творческих работ воспитанников в холе детского сада.</w:t>
            </w:r>
          </w:p>
          <w:p w:rsidR="006652B6" w:rsidRDefault="006652B6" w:rsidP="006652B6">
            <w:pPr>
              <w:pStyle w:val="a3"/>
              <w:numPr>
                <w:ilvl w:val="0"/>
                <w:numId w:val="2"/>
              </w:numPr>
              <w:jc w:val="center"/>
              <w:rPr>
                <w:rFonts w:ascii="Times New Roman" w:hAnsi="Times New Roman" w:cs="Times New Roman"/>
                <w:sz w:val="28"/>
                <w:szCs w:val="28"/>
                <w:lang w:eastAsia="ru-RU"/>
              </w:rPr>
            </w:pPr>
            <w:r w:rsidRPr="006652B6">
              <w:rPr>
                <w:rFonts w:ascii="Times New Roman" w:hAnsi="Times New Roman" w:cs="Times New Roman"/>
                <w:sz w:val="28"/>
                <w:szCs w:val="28"/>
                <w:lang w:eastAsia="ru-RU"/>
              </w:rPr>
              <w:t>Создание семьями воспитанников аппликации из геометрических фигур.</w:t>
            </w:r>
          </w:p>
          <w:p w:rsidR="00377E90" w:rsidRDefault="00377E90" w:rsidP="006652B6">
            <w:pPr>
              <w:pStyle w:val="a3"/>
              <w:numPr>
                <w:ilvl w:val="0"/>
                <w:numId w:val="2"/>
              </w:numPr>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Распространение опыта на сайте детского сада в сети ИНТЕРНЕТ.</w:t>
            </w:r>
          </w:p>
          <w:p w:rsidR="00A22D3F" w:rsidRDefault="00A22D3F" w:rsidP="006652B6">
            <w:pPr>
              <w:pStyle w:val="a3"/>
              <w:numPr>
                <w:ilvl w:val="0"/>
                <w:numId w:val="2"/>
              </w:numPr>
              <w:jc w:val="center"/>
              <w:rPr>
                <w:rFonts w:ascii="Times New Roman" w:hAnsi="Times New Roman" w:cs="Times New Roman"/>
                <w:sz w:val="28"/>
                <w:szCs w:val="28"/>
                <w:lang w:eastAsia="ru-RU"/>
              </w:rPr>
            </w:pPr>
            <w:r>
              <w:rPr>
                <w:rFonts w:ascii="Times New Roman" w:hAnsi="Times New Roman" w:cs="Times New Roman"/>
                <w:sz w:val="28"/>
                <w:szCs w:val="28"/>
                <w:lang w:eastAsia="ru-RU"/>
              </w:rPr>
              <w:t>Презентация проекта на педагогическом совете.</w:t>
            </w:r>
          </w:p>
          <w:p w:rsidR="002536FB" w:rsidRPr="006652B6" w:rsidRDefault="002536FB" w:rsidP="002536FB">
            <w:pPr>
              <w:pStyle w:val="a3"/>
              <w:ind w:left="720"/>
              <w:rPr>
                <w:rFonts w:ascii="Times New Roman" w:hAnsi="Times New Roman" w:cs="Times New Roman"/>
                <w:sz w:val="28"/>
                <w:szCs w:val="28"/>
                <w:lang w:eastAsia="ru-RU"/>
              </w:rPr>
            </w:pPr>
          </w:p>
        </w:tc>
      </w:tr>
      <w:tr w:rsidR="006652B6" w:rsidRPr="006652B6" w:rsidTr="006652B6">
        <w:tc>
          <w:tcPr>
            <w:tcW w:w="2268" w:type="dxa"/>
            <w:vAlign w:val="center"/>
          </w:tcPr>
          <w:p w:rsidR="006652B6" w:rsidRPr="006652B6" w:rsidRDefault="006652B6" w:rsidP="006652B6">
            <w:pPr>
              <w:pStyle w:val="a3"/>
              <w:jc w:val="center"/>
              <w:rPr>
                <w:rFonts w:ascii="Times New Roman" w:hAnsi="Times New Roman" w:cs="Times New Roman"/>
                <w:sz w:val="28"/>
                <w:szCs w:val="28"/>
                <w:lang w:eastAsia="ru-RU"/>
              </w:rPr>
            </w:pPr>
            <w:r w:rsidRPr="006652B6">
              <w:rPr>
                <w:rFonts w:ascii="Times New Roman" w:hAnsi="Times New Roman" w:cs="Times New Roman"/>
                <w:sz w:val="28"/>
                <w:szCs w:val="28"/>
                <w:lang w:eastAsia="ru-RU"/>
              </w:rPr>
              <w:t>Познавательное развитие</w:t>
            </w:r>
          </w:p>
        </w:tc>
        <w:tc>
          <w:tcPr>
            <w:tcW w:w="7303" w:type="dxa"/>
            <w:vAlign w:val="center"/>
          </w:tcPr>
          <w:p w:rsidR="00690841" w:rsidRDefault="00690841" w:rsidP="00690841">
            <w:pPr>
              <w:pStyle w:val="a3"/>
              <w:ind w:left="470"/>
              <w:rPr>
                <w:rFonts w:ascii="Times New Roman" w:hAnsi="Times New Roman" w:cs="Times New Roman"/>
                <w:sz w:val="28"/>
                <w:szCs w:val="28"/>
              </w:rPr>
            </w:pPr>
          </w:p>
          <w:p w:rsidR="0083725E" w:rsidRDefault="006652B6" w:rsidP="0083725E">
            <w:pPr>
              <w:pStyle w:val="a3"/>
              <w:numPr>
                <w:ilvl w:val="0"/>
                <w:numId w:val="3"/>
              </w:numPr>
              <w:ind w:left="0" w:firstLine="470"/>
              <w:jc w:val="center"/>
              <w:rPr>
                <w:rFonts w:ascii="Times New Roman" w:hAnsi="Times New Roman" w:cs="Times New Roman"/>
                <w:sz w:val="28"/>
                <w:szCs w:val="28"/>
              </w:rPr>
            </w:pPr>
            <w:r w:rsidRPr="006652B6">
              <w:rPr>
                <w:rFonts w:ascii="Times New Roman" w:hAnsi="Times New Roman" w:cs="Times New Roman"/>
                <w:sz w:val="28"/>
                <w:szCs w:val="28"/>
                <w:lang w:eastAsia="ru-RU"/>
              </w:rPr>
              <w:t>Дидактические игры «Большие и</w:t>
            </w:r>
            <w:r w:rsidR="0083725E">
              <w:rPr>
                <w:rFonts w:ascii="Times New Roman" w:hAnsi="Times New Roman" w:cs="Times New Roman"/>
                <w:sz w:val="28"/>
                <w:szCs w:val="28"/>
                <w:lang w:eastAsia="ru-RU"/>
              </w:rPr>
              <w:t xml:space="preserve"> маленькие», </w:t>
            </w:r>
            <w:r w:rsidR="0083725E">
              <w:rPr>
                <w:rFonts w:ascii="Times New Roman" w:hAnsi="Times New Roman" w:cs="Times New Roman"/>
                <w:sz w:val="28"/>
                <w:szCs w:val="28"/>
              </w:rPr>
              <w:t xml:space="preserve">«Найди лишнюю фигуру», «Чудесный мешочек», «Построим фигуру», </w:t>
            </w:r>
            <w:r w:rsidR="0083725E" w:rsidRPr="0083725E">
              <w:rPr>
                <w:rFonts w:ascii="Times New Roman" w:hAnsi="Times New Roman" w:cs="Times New Roman"/>
                <w:sz w:val="28"/>
                <w:szCs w:val="28"/>
              </w:rPr>
              <w:t>«Найди предмет овальной формы»</w:t>
            </w:r>
            <w:r w:rsidR="0083725E">
              <w:rPr>
                <w:rFonts w:ascii="Times New Roman" w:hAnsi="Times New Roman" w:cs="Times New Roman"/>
                <w:sz w:val="28"/>
                <w:szCs w:val="28"/>
              </w:rPr>
              <w:t xml:space="preserve">, </w:t>
            </w:r>
            <w:r w:rsidR="0083725E" w:rsidRPr="0083725E">
              <w:rPr>
                <w:rFonts w:ascii="Times New Roman" w:hAnsi="Times New Roman" w:cs="Times New Roman"/>
                <w:sz w:val="28"/>
                <w:szCs w:val="28"/>
              </w:rPr>
              <w:t>«На что похоже»</w:t>
            </w:r>
            <w:r w:rsidR="0083725E">
              <w:rPr>
                <w:rFonts w:ascii="Times New Roman" w:hAnsi="Times New Roman" w:cs="Times New Roman"/>
                <w:sz w:val="28"/>
                <w:szCs w:val="28"/>
              </w:rPr>
              <w:t xml:space="preserve">. </w:t>
            </w:r>
            <w:r w:rsidR="0083725E" w:rsidRPr="0083725E">
              <w:rPr>
                <w:rFonts w:ascii="Times New Roman" w:hAnsi="Times New Roman" w:cs="Times New Roman"/>
                <w:sz w:val="28"/>
                <w:szCs w:val="28"/>
              </w:rPr>
              <w:t>«Ма</w:t>
            </w:r>
            <w:r w:rsidR="0083725E">
              <w:rPr>
                <w:rFonts w:ascii="Times New Roman" w:hAnsi="Times New Roman" w:cs="Times New Roman"/>
                <w:sz w:val="28"/>
                <w:szCs w:val="28"/>
              </w:rPr>
              <w:t>гнитная мозаика», головоломка «Г</w:t>
            </w:r>
            <w:r w:rsidR="0083725E" w:rsidRPr="0083725E">
              <w:rPr>
                <w:rFonts w:ascii="Times New Roman" w:hAnsi="Times New Roman" w:cs="Times New Roman"/>
                <w:sz w:val="28"/>
                <w:szCs w:val="28"/>
              </w:rPr>
              <w:t>еом</w:t>
            </w:r>
            <w:r w:rsidR="0083725E">
              <w:rPr>
                <w:rFonts w:ascii="Times New Roman" w:hAnsi="Times New Roman" w:cs="Times New Roman"/>
                <w:sz w:val="28"/>
                <w:szCs w:val="28"/>
              </w:rPr>
              <w:t>етрические фигуры», лото «Ц</w:t>
            </w:r>
            <w:r w:rsidR="0083725E" w:rsidRPr="0083725E">
              <w:rPr>
                <w:rFonts w:ascii="Times New Roman" w:hAnsi="Times New Roman" w:cs="Times New Roman"/>
                <w:sz w:val="28"/>
                <w:szCs w:val="28"/>
              </w:rPr>
              <w:t xml:space="preserve">вета и фигуры», настольные развивающие игры «Подбери по цвету и форме», «Леля и Сережа в мире фигур», «Цвета и форма». </w:t>
            </w:r>
          </w:p>
          <w:p w:rsidR="0083725E" w:rsidRDefault="0083725E" w:rsidP="0083725E">
            <w:pPr>
              <w:pStyle w:val="a3"/>
              <w:numPr>
                <w:ilvl w:val="0"/>
                <w:numId w:val="3"/>
              </w:numPr>
              <w:ind w:left="0" w:firstLine="470"/>
              <w:jc w:val="center"/>
              <w:rPr>
                <w:rFonts w:ascii="Times New Roman" w:hAnsi="Times New Roman" w:cs="Times New Roman"/>
                <w:sz w:val="28"/>
                <w:szCs w:val="28"/>
              </w:rPr>
            </w:pPr>
            <w:r>
              <w:rPr>
                <w:rFonts w:ascii="Times New Roman" w:hAnsi="Times New Roman" w:cs="Times New Roman"/>
                <w:sz w:val="28"/>
                <w:szCs w:val="28"/>
              </w:rPr>
              <w:t>С</w:t>
            </w:r>
            <w:r w:rsidRPr="0083725E">
              <w:rPr>
                <w:rFonts w:ascii="Times New Roman" w:hAnsi="Times New Roman" w:cs="Times New Roman"/>
                <w:sz w:val="28"/>
                <w:szCs w:val="28"/>
              </w:rPr>
              <w:t>южетно-ролевые игры: «Магазин», «Почта», «Детский сад».</w:t>
            </w:r>
          </w:p>
          <w:p w:rsidR="00690841" w:rsidRPr="0083725E" w:rsidRDefault="00690841" w:rsidP="00690841">
            <w:pPr>
              <w:pStyle w:val="a3"/>
              <w:ind w:left="470"/>
              <w:rPr>
                <w:rFonts w:ascii="Times New Roman" w:hAnsi="Times New Roman" w:cs="Times New Roman"/>
                <w:sz w:val="28"/>
                <w:szCs w:val="28"/>
              </w:rPr>
            </w:pPr>
          </w:p>
        </w:tc>
      </w:tr>
      <w:tr w:rsidR="006652B6" w:rsidRPr="006652B6" w:rsidTr="006652B6">
        <w:tc>
          <w:tcPr>
            <w:tcW w:w="2268" w:type="dxa"/>
            <w:vAlign w:val="center"/>
          </w:tcPr>
          <w:p w:rsidR="006652B6" w:rsidRPr="006652B6" w:rsidRDefault="006652B6" w:rsidP="006652B6">
            <w:pPr>
              <w:pStyle w:val="a3"/>
              <w:jc w:val="center"/>
              <w:rPr>
                <w:rFonts w:ascii="Times New Roman" w:hAnsi="Times New Roman" w:cs="Times New Roman"/>
                <w:sz w:val="28"/>
                <w:szCs w:val="28"/>
                <w:lang w:eastAsia="ru-RU"/>
              </w:rPr>
            </w:pPr>
            <w:r w:rsidRPr="006652B6">
              <w:rPr>
                <w:rFonts w:ascii="Times New Roman" w:hAnsi="Times New Roman" w:cs="Times New Roman"/>
                <w:sz w:val="28"/>
                <w:szCs w:val="28"/>
                <w:lang w:eastAsia="ru-RU"/>
              </w:rPr>
              <w:t>Речевое развитие</w:t>
            </w:r>
          </w:p>
        </w:tc>
        <w:tc>
          <w:tcPr>
            <w:tcW w:w="7303" w:type="dxa"/>
            <w:vAlign w:val="center"/>
          </w:tcPr>
          <w:p w:rsidR="006652B6" w:rsidRPr="006652B6" w:rsidRDefault="006652B6" w:rsidP="006652B6">
            <w:pPr>
              <w:pStyle w:val="a3"/>
              <w:jc w:val="center"/>
              <w:rPr>
                <w:rFonts w:ascii="Times New Roman" w:hAnsi="Times New Roman" w:cs="Times New Roman"/>
                <w:sz w:val="28"/>
                <w:szCs w:val="28"/>
                <w:lang w:eastAsia="ru-RU"/>
              </w:rPr>
            </w:pPr>
          </w:p>
          <w:p w:rsidR="006652B6" w:rsidRPr="006652B6" w:rsidRDefault="006652B6" w:rsidP="0083725E">
            <w:pPr>
              <w:pStyle w:val="a3"/>
              <w:numPr>
                <w:ilvl w:val="0"/>
                <w:numId w:val="3"/>
              </w:numPr>
              <w:ind w:left="0" w:firstLine="470"/>
              <w:jc w:val="center"/>
              <w:rPr>
                <w:rFonts w:ascii="Times New Roman" w:hAnsi="Times New Roman" w:cs="Times New Roman"/>
                <w:sz w:val="28"/>
                <w:szCs w:val="28"/>
                <w:lang w:eastAsia="ru-RU"/>
              </w:rPr>
            </w:pPr>
            <w:r w:rsidRPr="006652B6">
              <w:rPr>
                <w:rFonts w:ascii="Times New Roman" w:hAnsi="Times New Roman" w:cs="Times New Roman"/>
                <w:sz w:val="28"/>
                <w:szCs w:val="28"/>
                <w:lang w:eastAsia="ru-RU"/>
              </w:rPr>
              <w:t>Отгадывание загадок по теме.</w:t>
            </w:r>
          </w:p>
          <w:p w:rsidR="006652B6" w:rsidRPr="006652B6" w:rsidRDefault="006652B6" w:rsidP="006652B6">
            <w:pPr>
              <w:pStyle w:val="a3"/>
              <w:jc w:val="center"/>
              <w:rPr>
                <w:rFonts w:ascii="Times New Roman" w:hAnsi="Times New Roman" w:cs="Times New Roman"/>
                <w:sz w:val="28"/>
                <w:szCs w:val="28"/>
                <w:lang w:eastAsia="ru-RU"/>
              </w:rPr>
            </w:pPr>
          </w:p>
        </w:tc>
      </w:tr>
      <w:tr w:rsidR="006652B6" w:rsidRPr="006652B6" w:rsidTr="006652B6">
        <w:tc>
          <w:tcPr>
            <w:tcW w:w="2268" w:type="dxa"/>
            <w:vAlign w:val="center"/>
          </w:tcPr>
          <w:p w:rsidR="006652B6" w:rsidRPr="006652B6" w:rsidRDefault="006652B6" w:rsidP="006652B6">
            <w:pPr>
              <w:pStyle w:val="a3"/>
              <w:jc w:val="center"/>
              <w:rPr>
                <w:rFonts w:ascii="Times New Roman" w:hAnsi="Times New Roman" w:cs="Times New Roman"/>
                <w:sz w:val="28"/>
                <w:szCs w:val="28"/>
                <w:lang w:eastAsia="ru-RU"/>
              </w:rPr>
            </w:pPr>
            <w:r w:rsidRPr="006652B6">
              <w:rPr>
                <w:rFonts w:ascii="Times New Roman" w:hAnsi="Times New Roman" w:cs="Times New Roman"/>
                <w:sz w:val="28"/>
                <w:szCs w:val="28"/>
                <w:lang w:eastAsia="ru-RU"/>
              </w:rPr>
              <w:t>Художественно – эстетическое развитие</w:t>
            </w:r>
          </w:p>
        </w:tc>
        <w:tc>
          <w:tcPr>
            <w:tcW w:w="7303" w:type="dxa"/>
            <w:vAlign w:val="center"/>
          </w:tcPr>
          <w:p w:rsidR="00690841" w:rsidRDefault="00690841" w:rsidP="00690841">
            <w:pPr>
              <w:pStyle w:val="a3"/>
              <w:ind w:left="470"/>
              <w:rPr>
                <w:rFonts w:ascii="Times New Roman" w:hAnsi="Times New Roman" w:cs="Times New Roman"/>
                <w:sz w:val="28"/>
                <w:szCs w:val="28"/>
                <w:lang w:eastAsia="ru-RU"/>
              </w:rPr>
            </w:pPr>
          </w:p>
          <w:p w:rsidR="006652B6" w:rsidRDefault="0083725E" w:rsidP="0083725E">
            <w:pPr>
              <w:pStyle w:val="a3"/>
              <w:numPr>
                <w:ilvl w:val="0"/>
                <w:numId w:val="3"/>
              </w:numPr>
              <w:ind w:left="-97"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Раскрашивание готовой формы.</w:t>
            </w:r>
          </w:p>
          <w:p w:rsidR="0083725E" w:rsidRDefault="0083725E" w:rsidP="0083725E">
            <w:pPr>
              <w:pStyle w:val="a3"/>
              <w:numPr>
                <w:ilvl w:val="0"/>
                <w:numId w:val="3"/>
              </w:numPr>
              <w:ind w:left="-97" w:firstLine="567"/>
              <w:jc w:val="center"/>
              <w:rPr>
                <w:rFonts w:ascii="Times New Roman" w:hAnsi="Times New Roman" w:cs="Times New Roman"/>
                <w:sz w:val="28"/>
                <w:szCs w:val="28"/>
                <w:lang w:eastAsia="ru-RU"/>
              </w:rPr>
            </w:pPr>
            <w:r>
              <w:rPr>
                <w:rFonts w:ascii="Times New Roman" w:hAnsi="Times New Roman" w:cs="Times New Roman"/>
                <w:sz w:val="28"/>
                <w:szCs w:val="28"/>
                <w:lang w:eastAsia="ru-RU"/>
              </w:rPr>
              <w:t>Аппликации из геометрических фигур: «Волк», «Белка», «Закладка», «Платочек», «Открытка», «Слоник», «Лошадка»</w:t>
            </w:r>
          </w:p>
          <w:p w:rsidR="00690841" w:rsidRPr="006652B6" w:rsidRDefault="00690841" w:rsidP="00690841">
            <w:pPr>
              <w:pStyle w:val="a3"/>
              <w:ind w:left="470"/>
              <w:rPr>
                <w:rFonts w:ascii="Times New Roman" w:hAnsi="Times New Roman" w:cs="Times New Roman"/>
                <w:sz w:val="28"/>
                <w:szCs w:val="28"/>
                <w:lang w:eastAsia="ru-RU"/>
              </w:rPr>
            </w:pPr>
          </w:p>
        </w:tc>
      </w:tr>
      <w:tr w:rsidR="006652B6" w:rsidRPr="006652B6" w:rsidTr="006652B6">
        <w:tc>
          <w:tcPr>
            <w:tcW w:w="2268" w:type="dxa"/>
            <w:vAlign w:val="center"/>
          </w:tcPr>
          <w:p w:rsidR="00690841" w:rsidRDefault="00690841" w:rsidP="006652B6">
            <w:pPr>
              <w:pStyle w:val="a3"/>
              <w:jc w:val="center"/>
              <w:rPr>
                <w:rFonts w:ascii="Times New Roman" w:hAnsi="Times New Roman" w:cs="Times New Roman"/>
                <w:sz w:val="28"/>
                <w:szCs w:val="28"/>
                <w:lang w:eastAsia="ru-RU"/>
              </w:rPr>
            </w:pPr>
          </w:p>
          <w:p w:rsidR="006652B6" w:rsidRDefault="006652B6" w:rsidP="006652B6">
            <w:pPr>
              <w:pStyle w:val="a3"/>
              <w:jc w:val="center"/>
              <w:rPr>
                <w:rFonts w:ascii="Times New Roman" w:hAnsi="Times New Roman" w:cs="Times New Roman"/>
                <w:sz w:val="28"/>
                <w:szCs w:val="28"/>
                <w:lang w:eastAsia="ru-RU"/>
              </w:rPr>
            </w:pPr>
            <w:r w:rsidRPr="006652B6">
              <w:rPr>
                <w:rFonts w:ascii="Times New Roman" w:hAnsi="Times New Roman" w:cs="Times New Roman"/>
                <w:sz w:val="28"/>
                <w:szCs w:val="28"/>
                <w:lang w:eastAsia="ru-RU"/>
              </w:rPr>
              <w:t>Физическое развитие</w:t>
            </w:r>
          </w:p>
          <w:p w:rsidR="00690841" w:rsidRPr="006652B6" w:rsidRDefault="00690841" w:rsidP="006652B6">
            <w:pPr>
              <w:pStyle w:val="a3"/>
              <w:jc w:val="center"/>
              <w:rPr>
                <w:rFonts w:ascii="Times New Roman" w:hAnsi="Times New Roman" w:cs="Times New Roman"/>
                <w:sz w:val="28"/>
                <w:szCs w:val="28"/>
                <w:lang w:eastAsia="ru-RU"/>
              </w:rPr>
            </w:pPr>
          </w:p>
        </w:tc>
        <w:tc>
          <w:tcPr>
            <w:tcW w:w="7303" w:type="dxa"/>
            <w:vAlign w:val="center"/>
          </w:tcPr>
          <w:p w:rsidR="006652B6" w:rsidRPr="006652B6" w:rsidRDefault="0083725E" w:rsidP="0083725E">
            <w:pPr>
              <w:pStyle w:val="a3"/>
              <w:numPr>
                <w:ilvl w:val="0"/>
                <w:numId w:val="4"/>
              </w:numPr>
              <w:rPr>
                <w:rFonts w:ascii="Times New Roman" w:hAnsi="Times New Roman" w:cs="Times New Roman"/>
                <w:sz w:val="28"/>
                <w:szCs w:val="28"/>
                <w:lang w:eastAsia="ru-RU"/>
              </w:rPr>
            </w:pPr>
            <w:r>
              <w:rPr>
                <w:rFonts w:ascii="Times New Roman" w:hAnsi="Times New Roman" w:cs="Times New Roman"/>
                <w:sz w:val="28"/>
                <w:szCs w:val="28"/>
                <w:lang w:eastAsia="ru-RU"/>
              </w:rPr>
              <w:t>Ра</w:t>
            </w:r>
            <w:r w:rsidR="006652B6" w:rsidRPr="006652B6">
              <w:rPr>
                <w:rFonts w:ascii="Times New Roman" w:hAnsi="Times New Roman" w:cs="Times New Roman"/>
                <w:sz w:val="28"/>
                <w:szCs w:val="28"/>
                <w:lang w:eastAsia="ru-RU"/>
              </w:rPr>
              <w:t>зучивание пальчиковых игр и физкультминуток</w:t>
            </w:r>
          </w:p>
        </w:tc>
      </w:tr>
    </w:tbl>
    <w:p w:rsidR="006652B6" w:rsidRDefault="006652B6" w:rsidP="006652B6">
      <w:pPr>
        <w:ind w:firstLine="567"/>
        <w:jc w:val="both"/>
        <w:rPr>
          <w:rFonts w:ascii="Times New Roman" w:hAnsi="Times New Roman"/>
          <w:b/>
          <w:bCs/>
          <w:sz w:val="28"/>
          <w:szCs w:val="28"/>
          <w:lang w:eastAsia="ru-RU"/>
        </w:rPr>
      </w:pPr>
    </w:p>
    <w:p w:rsidR="005018F9" w:rsidRDefault="005018F9" w:rsidP="00DE74E7">
      <w:pPr>
        <w:pStyle w:val="a3"/>
        <w:ind w:firstLine="1134"/>
        <w:jc w:val="both"/>
        <w:rPr>
          <w:rFonts w:ascii="Times New Roman" w:hAnsi="Times New Roman" w:cs="Times New Roman"/>
          <w:sz w:val="28"/>
          <w:szCs w:val="28"/>
        </w:rPr>
      </w:pPr>
    </w:p>
    <w:p w:rsidR="00690841" w:rsidRDefault="00690841">
      <w:pPr>
        <w:rPr>
          <w:rFonts w:ascii="Times New Roman" w:hAnsi="Times New Roman" w:cs="Times New Roman"/>
          <w:sz w:val="28"/>
          <w:szCs w:val="28"/>
        </w:rPr>
      </w:pPr>
      <w:r>
        <w:rPr>
          <w:rFonts w:ascii="Times New Roman" w:hAnsi="Times New Roman" w:cs="Times New Roman"/>
          <w:sz w:val="28"/>
          <w:szCs w:val="28"/>
        </w:rPr>
        <w:br w:type="page"/>
      </w:r>
    </w:p>
    <w:p w:rsidR="00690841" w:rsidRPr="004731FF" w:rsidRDefault="00690841" w:rsidP="00690841">
      <w:pPr>
        <w:jc w:val="center"/>
        <w:rPr>
          <w:rFonts w:ascii="Monotype Corsiva" w:hAnsi="Monotype Corsiva"/>
          <w:b/>
          <w:kern w:val="36"/>
          <w:sz w:val="32"/>
          <w:szCs w:val="32"/>
          <w:lang w:eastAsia="ru-RU"/>
        </w:rPr>
      </w:pPr>
      <w:r w:rsidRPr="004731FF">
        <w:rPr>
          <w:rFonts w:ascii="Monotype Corsiva" w:hAnsi="Monotype Corsiva"/>
          <w:b/>
          <w:kern w:val="36"/>
          <w:sz w:val="32"/>
          <w:szCs w:val="32"/>
          <w:lang w:eastAsia="ru-RU"/>
        </w:rPr>
        <w:lastRenderedPageBreak/>
        <w:t xml:space="preserve">Проектная деятельность  в средней группе № 11 «Колокольчики»       </w:t>
      </w:r>
      <w:r w:rsidR="004731FF">
        <w:rPr>
          <w:rFonts w:ascii="Monotype Corsiva" w:hAnsi="Monotype Corsiva"/>
          <w:b/>
          <w:kern w:val="36"/>
          <w:sz w:val="32"/>
          <w:szCs w:val="32"/>
          <w:lang w:eastAsia="ru-RU"/>
        </w:rPr>
        <w:t xml:space="preserve">                                       </w:t>
      </w:r>
      <w:r w:rsidRPr="004731FF">
        <w:rPr>
          <w:rFonts w:ascii="Monotype Corsiva" w:hAnsi="Monotype Corsiva"/>
          <w:b/>
          <w:kern w:val="36"/>
          <w:sz w:val="32"/>
          <w:szCs w:val="32"/>
          <w:lang w:eastAsia="ru-RU"/>
        </w:rPr>
        <w:t xml:space="preserve">   «В стране геометрических фигур»</w:t>
      </w:r>
    </w:p>
    <w:p w:rsidR="00690841" w:rsidRPr="00E63ED8" w:rsidRDefault="00690841" w:rsidP="00690841">
      <w:pPr>
        <w:ind w:firstLine="567"/>
        <w:jc w:val="both"/>
        <w:rPr>
          <w:rFonts w:ascii="Times New Roman" w:hAnsi="Times New Roman"/>
          <w:sz w:val="28"/>
          <w:szCs w:val="28"/>
          <w:lang w:eastAsia="ru-RU"/>
        </w:rPr>
      </w:pPr>
      <w:r w:rsidRPr="00E63ED8">
        <w:rPr>
          <w:rFonts w:ascii="Times New Roman" w:hAnsi="Times New Roman"/>
          <w:b/>
          <w:bCs/>
          <w:sz w:val="28"/>
          <w:szCs w:val="28"/>
          <w:lang w:eastAsia="ru-RU"/>
        </w:rPr>
        <w:t>Вид:</w:t>
      </w:r>
      <w:r w:rsidRPr="00E63ED8">
        <w:rPr>
          <w:rFonts w:ascii="Times New Roman" w:hAnsi="Times New Roman"/>
          <w:sz w:val="28"/>
          <w:szCs w:val="28"/>
          <w:lang w:eastAsia="ru-RU"/>
        </w:rPr>
        <w:t> </w:t>
      </w:r>
      <w:r w:rsidR="00377E90" w:rsidRPr="00377E90">
        <w:rPr>
          <w:rFonts w:ascii="Times New Roman" w:hAnsi="Times New Roman"/>
          <w:sz w:val="28"/>
          <w:szCs w:val="28"/>
          <w:lang w:eastAsia="ru-RU"/>
        </w:rPr>
        <w:t>краткосрочный, групповой, информационно-творческий.</w:t>
      </w:r>
    </w:p>
    <w:p w:rsidR="00690841" w:rsidRPr="00E63ED8" w:rsidRDefault="00690841" w:rsidP="00690841">
      <w:pPr>
        <w:ind w:firstLine="567"/>
        <w:jc w:val="both"/>
        <w:rPr>
          <w:rFonts w:ascii="Times New Roman" w:hAnsi="Times New Roman"/>
          <w:sz w:val="28"/>
          <w:szCs w:val="28"/>
          <w:lang w:eastAsia="ru-RU"/>
        </w:rPr>
      </w:pPr>
      <w:r w:rsidRPr="00E63ED8">
        <w:rPr>
          <w:rFonts w:ascii="Times New Roman" w:hAnsi="Times New Roman"/>
          <w:b/>
          <w:bCs/>
          <w:sz w:val="28"/>
          <w:szCs w:val="28"/>
          <w:lang w:eastAsia="ru-RU"/>
        </w:rPr>
        <w:t>Продолжительность:</w:t>
      </w:r>
      <w:r w:rsidRPr="00E63ED8">
        <w:rPr>
          <w:rFonts w:ascii="Times New Roman" w:hAnsi="Times New Roman"/>
          <w:sz w:val="28"/>
          <w:szCs w:val="28"/>
          <w:lang w:eastAsia="ru-RU"/>
        </w:rPr>
        <w:t> </w:t>
      </w:r>
      <w:r>
        <w:rPr>
          <w:rFonts w:ascii="Times New Roman" w:hAnsi="Times New Roman"/>
          <w:sz w:val="28"/>
          <w:szCs w:val="28"/>
          <w:lang w:eastAsia="ru-RU"/>
        </w:rPr>
        <w:t>ноябрь 2014 года</w:t>
      </w:r>
    </w:p>
    <w:p w:rsidR="00690841" w:rsidRPr="00E63ED8" w:rsidRDefault="00690841" w:rsidP="00690841">
      <w:pPr>
        <w:ind w:firstLine="567"/>
        <w:jc w:val="both"/>
        <w:rPr>
          <w:rFonts w:ascii="Times New Roman" w:hAnsi="Times New Roman"/>
          <w:sz w:val="28"/>
          <w:szCs w:val="28"/>
          <w:lang w:eastAsia="ru-RU"/>
        </w:rPr>
      </w:pPr>
      <w:r w:rsidRPr="00E63ED8">
        <w:rPr>
          <w:rFonts w:ascii="Times New Roman" w:hAnsi="Times New Roman"/>
          <w:b/>
          <w:bCs/>
          <w:sz w:val="28"/>
          <w:szCs w:val="28"/>
          <w:lang w:eastAsia="ru-RU"/>
        </w:rPr>
        <w:t>Участники проекта:</w:t>
      </w:r>
      <w:r w:rsidRPr="00E63ED8">
        <w:rPr>
          <w:rFonts w:ascii="Times New Roman" w:hAnsi="Times New Roman"/>
          <w:sz w:val="28"/>
          <w:szCs w:val="28"/>
          <w:lang w:eastAsia="ru-RU"/>
        </w:rPr>
        <w:t> </w:t>
      </w:r>
      <w:r>
        <w:rPr>
          <w:rFonts w:ascii="Times New Roman" w:hAnsi="Times New Roman"/>
          <w:sz w:val="28"/>
          <w:szCs w:val="28"/>
          <w:lang w:eastAsia="ru-RU"/>
        </w:rPr>
        <w:t>воспитанники</w:t>
      </w:r>
      <w:r w:rsidRPr="00E63ED8">
        <w:rPr>
          <w:rFonts w:ascii="Times New Roman" w:hAnsi="Times New Roman"/>
          <w:sz w:val="28"/>
          <w:szCs w:val="28"/>
          <w:lang w:eastAsia="ru-RU"/>
        </w:rPr>
        <w:t xml:space="preserve"> средне</w:t>
      </w:r>
      <w:r>
        <w:rPr>
          <w:rFonts w:ascii="Times New Roman" w:hAnsi="Times New Roman"/>
          <w:sz w:val="28"/>
          <w:szCs w:val="28"/>
          <w:lang w:eastAsia="ru-RU"/>
        </w:rPr>
        <w:t>й группы</w:t>
      </w:r>
      <w:r w:rsidR="00377E90">
        <w:rPr>
          <w:rFonts w:ascii="Times New Roman" w:hAnsi="Times New Roman"/>
          <w:sz w:val="28"/>
          <w:szCs w:val="28"/>
          <w:lang w:eastAsia="ru-RU"/>
        </w:rPr>
        <w:t xml:space="preserve"> № 11 «Колокольчики»  </w:t>
      </w:r>
      <w:r>
        <w:rPr>
          <w:rFonts w:ascii="Times New Roman" w:hAnsi="Times New Roman"/>
          <w:sz w:val="28"/>
          <w:szCs w:val="28"/>
          <w:lang w:eastAsia="ru-RU"/>
        </w:rPr>
        <w:t xml:space="preserve"> и их родители; воспитатели: Лишанова Елена Викторовна, Ерофеева Татьяна Викторовна.</w:t>
      </w:r>
    </w:p>
    <w:p w:rsidR="005E2E48" w:rsidRDefault="00690841" w:rsidP="005E2E48">
      <w:pPr>
        <w:ind w:firstLine="567"/>
        <w:jc w:val="both"/>
        <w:rPr>
          <w:rFonts w:ascii="Times New Roman" w:hAnsi="Times New Roman" w:cs="Times New Roman"/>
          <w:sz w:val="28"/>
          <w:szCs w:val="28"/>
        </w:rPr>
      </w:pPr>
      <w:r>
        <w:rPr>
          <w:rFonts w:ascii="Times New Roman" w:hAnsi="Times New Roman"/>
          <w:b/>
          <w:bCs/>
          <w:sz w:val="28"/>
          <w:szCs w:val="28"/>
          <w:lang w:eastAsia="ru-RU"/>
        </w:rPr>
        <w:t xml:space="preserve">Актуальность: </w:t>
      </w:r>
      <w:r w:rsidR="005E2E48">
        <w:rPr>
          <w:rFonts w:ascii="Times New Roman" w:hAnsi="Times New Roman" w:cs="Times New Roman"/>
          <w:sz w:val="28"/>
          <w:szCs w:val="28"/>
        </w:rPr>
        <w:t>Тема  проекта была выбрана не случайно. Наступил новый учебный год, к нам перешли дети с младшей группы. Во время прогулок, занятий, режимных моментов, мы стали замечать, что многие дети, особенно младшие, затрудняются назвать геометрические фигуры, не могут сказать, на какую геометрическую фигуру похож тот или иной предмет.</w:t>
      </w:r>
    </w:p>
    <w:p w:rsidR="00690841" w:rsidRPr="005E2E48" w:rsidRDefault="005E2E48" w:rsidP="005E2E48">
      <w:pPr>
        <w:ind w:firstLine="567"/>
        <w:jc w:val="both"/>
        <w:rPr>
          <w:rFonts w:ascii="Times New Roman" w:hAnsi="Times New Roman" w:cs="Times New Roman"/>
          <w:sz w:val="28"/>
          <w:szCs w:val="28"/>
        </w:rPr>
      </w:pPr>
      <w:r>
        <w:rPr>
          <w:rFonts w:ascii="Times New Roman" w:hAnsi="Times New Roman" w:cs="Times New Roman"/>
          <w:sz w:val="28"/>
          <w:szCs w:val="28"/>
        </w:rPr>
        <w:t>Т</w:t>
      </w:r>
      <w:r w:rsidRPr="00320191">
        <w:rPr>
          <w:rFonts w:ascii="Times New Roman" w:hAnsi="Times New Roman" w:cs="Times New Roman"/>
          <w:sz w:val="28"/>
          <w:szCs w:val="28"/>
        </w:rPr>
        <w:t>ак возникла проблема. Было принято со</w:t>
      </w:r>
      <w:r>
        <w:rPr>
          <w:rFonts w:ascii="Times New Roman" w:hAnsi="Times New Roman" w:cs="Times New Roman"/>
          <w:sz w:val="28"/>
          <w:szCs w:val="28"/>
        </w:rPr>
        <w:t xml:space="preserve">вместное решение помочь детям. Дети все </w:t>
      </w:r>
      <w:r w:rsidRPr="00320191">
        <w:rPr>
          <w:rFonts w:ascii="Times New Roman" w:hAnsi="Times New Roman" w:cs="Times New Roman"/>
          <w:sz w:val="28"/>
          <w:szCs w:val="28"/>
        </w:rPr>
        <w:t xml:space="preserve"> вместе самым интересным образом получ</w:t>
      </w:r>
      <w:r>
        <w:rPr>
          <w:rFonts w:ascii="Times New Roman" w:hAnsi="Times New Roman" w:cs="Times New Roman"/>
          <w:sz w:val="28"/>
          <w:szCs w:val="28"/>
        </w:rPr>
        <w:t>ат</w:t>
      </w:r>
      <w:r w:rsidRPr="00320191">
        <w:rPr>
          <w:rFonts w:ascii="Times New Roman" w:hAnsi="Times New Roman" w:cs="Times New Roman"/>
          <w:sz w:val="28"/>
          <w:szCs w:val="28"/>
        </w:rPr>
        <w:t xml:space="preserve"> ответы на вопросы</w:t>
      </w:r>
      <w:r>
        <w:rPr>
          <w:rFonts w:ascii="Times New Roman" w:hAnsi="Times New Roman" w:cs="Times New Roman"/>
          <w:sz w:val="28"/>
          <w:szCs w:val="28"/>
        </w:rPr>
        <w:t xml:space="preserve">, а также расширят и закрепят уже ранее полученные знания о таком увлекательном и разнообразном мире – мире геометрических фигур.  </w:t>
      </w:r>
    </w:p>
    <w:p w:rsidR="009D05A8" w:rsidRPr="009D05A8" w:rsidRDefault="00690841" w:rsidP="005E2E48">
      <w:pPr>
        <w:tabs>
          <w:tab w:val="left" w:pos="851"/>
        </w:tabs>
        <w:ind w:firstLine="567"/>
        <w:jc w:val="both"/>
        <w:rPr>
          <w:rFonts w:ascii="Times New Roman" w:hAnsi="Times New Roman"/>
          <w:bCs/>
          <w:sz w:val="28"/>
          <w:szCs w:val="28"/>
          <w:lang w:eastAsia="ru-RU"/>
        </w:rPr>
      </w:pPr>
      <w:r w:rsidRPr="00E63ED8">
        <w:rPr>
          <w:rFonts w:ascii="Times New Roman" w:hAnsi="Times New Roman"/>
          <w:b/>
          <w:bCs/>
          <w:sz w:val="28"/>
          <w:szCs w:val="28"/>
          <w:lang w:eastAsia="ru-RU"/>
        </w:rPr>
        <w:t>Цел</w:t>
      </w:r>
      <w:r w:rsidR="009D05A8">
        <w:rPr>
          <w:rFonts w:ascii="Times New Roman" w:hAnsi="Times New Roman"/>
          <w:b/>
          <w:bCs/>
          <w:sz w:val="28"/>
          <w:szCs w:val="28"/>
          <w:lang w:eastAsia="ru-RU"/>
        </w:rPr>
        <w:t>и</w:t>
      </w:r>
      <w:r w:rsidRPr="00E63ED8">
        <w:rPr>
          <w:rFonts w:ascii="Times New Roman" w:hAnsi="Times New Roman"/>
          <w:b/>
          <w:bCs/>
          <w:sz w:val="28"/>
          <w:szCs w:val="28"/>
          <w:lang w:eastAsia="ru-RU"/>
        </w:rPr>
        <w:t>: </w:t>
      </w:r>
    </w:p>
    <w:p w:rsidR="009D05A8" w:rsidRPr="009D05A8" w:rsidRDefault="00690841" w:rsidP="005E2E48">
      <w:pPr>
        <w:numPr>
          <w:ilvl w:val="0"/>
          <w:numId w:val="4"/>
        </w:numPr>
        <w:tabs>
          <w:tab w:val="left" w:pos="851"/>
        </w:tabs>
        <w:ind w:left="0" w:firstLine="567"/>
        <w:jc w:val="both"/>
        <w:rPr>
          <w:rFonts w:ascii="Times New Roman" w:hAnsi="Times New Roman"/>
          <w:bCs/>
          <w:sz w:val="28"/>
          <w:szCs w:val="28"/>
          <w:lang w:eastAsia="ru-RU"/>
        </w:rPr>
      </w:pPr>
      <w:r w:rsidRPr="00E63ED8">
        <w:rPr>
          <w:rFonts w:ascii="Times New Roman" w:hAnsi="Times New Roman"/>
          <w:sz w:val="28"/>
          <w:szCs w:val="28"/>
          <w:lang w:eastAsia="ru-RU"/>
        </w:rPr>
        <w:t xml:space="preserve">Систематизация знаний </w:t>
      </w:r>
      <w:r>
        <w:rPr>
          <w:rFonts w:ascii="Times New Roman" w:hAnsi="Times New Roman"/>
          <w:sz w:val="28"/>
          <w:szCs w:val="28"/>
          <w:lang w:eastAsia="ru-RU"/>
        </w:rPr>
        <w:t>воспитанников о геометрических фигурах.</w:t>
      </w:r>
      <w:r w:rsidR="009D05A8" w:rsidRPr="009D05A8">
        <w:t xml:space="preserve"> </w:t>
      </w:r>
    </w:p>
    <w:p w:rsidR="00690841" w:rsidRPr="00243172" w:rsidRDefault="009D05A8" w:rsidP="005E2E48">
      <w:pPr>
        <w:numPr>
          <w:ilvl w:val="0"/>
          <w:numId w:val="4"/>
        </w:numPr>
        <w:tabs>
          <w:tab w:val="left" w:pos="851"/>
        </w:tabs>
        <w:ind w:left="0" w:firstLine="567"/>
        <w:jc w:val="both"/>
        <w:rPr>
          <w:rFonts w:ascii="Times New Roman" w:hAnsi="Times New Roman"/>
          <w:bCs/>
          <w:sz w:val="28"/>
          <w:szCs w:val="28"/>
          <w:lang w:eastAsia="ru-RU"/>
        </w:rPr>
      </w:pPr>
      <w:r>
        <w:rPr>
          <w:rFonts w:ascii="Times New Roman" w:hAnsi="Times New Roman"/>
          <w:sz w:val="28"/>
          <w:szCs w:val="28"/>
          <w:lang w:eastAsia="ru-RU"/>
        </w:rPr>
        <w:t>С</w:t>
      </w:r>
      <w:r w:rsidRPr="009D05A8">
        <w:rPr>
          <w:rFonts w:ascii="Times New Roman" w:hAnsi="Times New Roman"/>
          <w:sz w:val="28"/>
          <w:szCs w:val="28"/>
          <w:lang w:eastAsia="ru-RU"/>
        </w:rPr>
        <w:t>оздание условий для развития математических и творческих способностей детей в процессе реализации проекта «В стране геометрических фигур».</w:t>
      </w:r>
    </w:p>
    <w:p w:rsidR="00690841" w:rsidRDefault="00690841" w:rsidP="005E2E48">
      <w:pPr>
        <w:tabs>
          <w:tab w:val="left" w:pos="851"/>
        </w:tabs>
        <w:ind w:left="567"/>
        <w:jc w:val="both"/>
        <w:rPr>
          <w:rFonts w:ascii="Times New Roman" w:hAnsi="Times New Roman"/>
          <w:b/>
          <w:bCs/>
          <w:sz w:val="28"/>
          <w:szCs w:val="28"/>
          <w:lang w:eastAsia="ru-RU"/>
        </w:rPr>
      </w:pPr>
      <w:r w:rsidRPr="00E63ED8">
        <w:rPr>
          <w:rFonts w:ascii="Times New Roman" w:hAnsi="Times New Roman"/>
          <w:b/>
          <w:bCs/>
          <w:sz w:val="28"/>
          <w:szCs w:val="28"/>
          <w:lang w:eastAsia="ru-RU"/>
        </w:rPr>
        <w:t>Задачи:</w:t>
      </w:r>
    </w:p>
    <w:p w:rsidR="005E2E48" w:rsidRDefault="005E2E48" w:rsidP="005E2E48">
      <w:pPr>
        <w:numPr>
          <w:ilvl w:val="0"/>
          <w:numId w:val="4"/>
        </w:numPr>
        <w:tabs>
          <w:tab w:val="left" w:pos="851"/>
        </w:tabs>
        <w:ind w:left="0" w:firstLine="567"/>
        <w:jc w:val="both"/>
        <w:rPr>
          <w:rFonts w:ascii="Times New Roman" w:hAnsi="Times New Roman"/>
          <w:sz w:val="28"/>
          <w:szCs w:val="28"/>
          <w:lang w:eastAsia="ru-RU"/>
        </w:rPr>
      </w:pPr>
      <w:r w:rsidRPr="005E2E48">
        <w:rPr>
          <w:rFonts w:ascii="Times New Roman" w:hAnsi="Times New Roman"/>
          <w:sz w:val="28"/>
          <w:szCs w:val="28"/>
          <w:lang w:eastAsia="ru-RU"/>
        </w:rPr>
        <w:t>Продолжать учить видеть геометрические фигуры в формах окружающих предметов.</w:t>
      </w:r>
    </w:p>
    <w:p w:rsidR="005E2E48" w:rsidRPr="005E2E48" w:rsidRDefault="005E2E48" w:rsidP="005E2E48">
      <w:pPr>
        <w:numPr>
          <w:ilvl w:val="0"/>
          <w:numId w:val="4"/>
        </w:numPr>
        <w:tabs>
          <w:tab w:val="left" w:pos="851"/>
        </w:tabs>
        <w:ind w:left="0" w:firstLine="567"/>
        <w:jc w:val="both"/>
        <w:rPr>
          <w:rFonts w:ascii="Times New Roman" w:hAnsi="Times New Roman"/>
          <w:sz w:val="28"/>
          <w:szCs w:val="28"/>
          <w:lang w:eastAsia="ru-RU"/>
        </w:rPr>
      </w:pPr>
      <w:r w:rsidRPr="005E2E48">
        <w:rPr>
          <w:rFonts w:ascii="Times New Roman" w:hAnsi="Times New Roman"/>
          <w:sz w:val="28"/>
          <w:szCs w:val="28"/>
          <w:lang w:eastAsia="ru-RU"/>
        </w:rPr>
        <w:t>Закреплять представления о круге, квадрате, треугольнике</w:t>
      </w:r>
      <w:r>
        <w:rPr>
          <w:rFonts w:ascii="Times New Roman" w:hAnsi="Times New Roman"/>
          <w:sz w:val="28"/>
          <w:szCs w:val="28"/>
          <w:lang w:eastAsia="ru-RU"/>
        </w:rPr>
        <w:t>, п</w:t>
      </w:r>
      <w:r w:rsidRPr="005E2E48">
        <w:rPr>
          <w:rFonts w:ascii="Times New Roman" w:hAnsi="Times New Roman"/>
          <w:sz w:val="28"/>
          <w:szCs w:val="28"/>
          <w:lang w:eastAsia="ru-RU"/>
        </w:rPr>
        <w:t>ознакомить с овалом и прямоугольником</w:t>
      </w:r>
    </w:p>
    <w:p w:rsidR="005E2E48" w:rsidRDefault="005E2E48" w:rsidP="005E2E48">
      <w:pPr>
        <w:numPr>
          <w:ilvl w:val="0"/>
          <w:numId w:val="4"/>
        </w:numPr>
        <w:tabs>
          <w:tab w:val="left" w:pos="851"/>
        </w:tabs>
        <w:ind w:left="0" w:firstLine="567"/>
        <w:jc w:val="both"/>
        <w:rPr>
          <w:rFonts w:ascii="Times New Roman" w:hAnsi="Times New Roman"/>
          <w:sz w:val="28"/>
          <w:szCs w:val="28"/>
          <w:lang w:eastAsia="ru-RU"/>
        </w:rPr>
      </w:pPr>
      <w:r w:rsidRPr="005E2E48">
        <w:rPr>
          <w:rFonts w:ascii="Times New Roman" w:hAnsi="Times New Roman"/>
          <w:sz w:val="28"/>
          <w:szCs w:val="28"/>
          <w:lang w:eastAsia="ru-RU"/>
        </w:rPr>
        <w:t>Развивать зрительное и слуховое восприятие, образное мышление</w:t>
      </w:r>
      <w:r>
        <w:rPr>
          <w:rFonts w:ascii="Times New Roman" w:hAnsi="Times New Roman"/>
          <w:sz w:val="28"/>
          <w:szCs w:val="28"/>
          <w:lang w:eastAsia="ru-RU"/>
        </w:rPr>
        <w:t>, ф</w:t>
      </w:r>
      <w:r w:rsidRPr="005E2E48">
        <w:rPr>
          <w:rFonts w:ascii="Times New Roman" w:hAnsi="Times New Roman"/>
          <w:sz w:val="28"/>
          <w:szCs w:val="28"/>
          <w:lang w:eastAsia="ru-RU"/>
        </w:rPr>
        <w:t>ормировать коммуникативные навыки.</w:t>
      </w:r>
    </w:p>
    <w:p w:rsidR="004731FF" w:rsidRPr="005E2E48" w:rsidRDefault="004731FF" w:rsidP="005E2E48">
      <w:pPr>
        <w:numPr>
          <w:ilvl w:val="0"/>
          <w:numId w:val="4"/>
        </w:numPr>
        <w:tabs>
          <w:tab w:val="left" w:pos="851"/>
        </w:tabs>
        <w:ind w:left="0" w:firstLine="567"/>
        <w:jc w:val="both"/>
        <w:rPr>
          <w:rFonts w:ascii="Times New Roman" w:hAnsi="Times New Roman"/>
          <w:sz w:val="28"/>
          <w:szCs w:val="28"/>
          <w:lang w:eastAsia="ru-RU"/>
        </w:rPr>
      </w:pPr>
      <w:r>
        <w:rPr>
          <w:rFonts w:ascii="Times New Roman" w:hAnsi="Times New Roman"/>
          <w:sz w:val="28"/>
          <w:szCs w:val="28"/>
          <w:lang w:eastAsia="ru-RU"/>
        </w:rPr>
        <w:t>Продолжать учить детей раскрашиванию, составлению аппликации из готовых форм.</w:t>
      </w:r>
    </w:p>
    <w:p w:rsidR="00690841" w:rsidRPr="004731FF" w:rsidRDefault="005E2E48" w:rsidP="00DE74E7">
      <w:pPr>
        <w:numPr>
          <w:ilvl w:val="0"/>
          <w:numId w:val="4"/>
        </w:numPr>
        <w:tabs>
          <w:tab w:val="left" w:pos="851"/>
        </w:tabs>
        <w:ind w:left="0" w:firstLine="1134"/>
        <w:jc w:val="both"/>
        <w:rPr>
          <w:rFonts w:ascii="Times New Roman" w:hAnsi="Times New Roman" w:cs="Times New Roman"/>
          <w:sz w:val="28"/>
          <w:szCs w:val="28"/>
        </w:rPr>
      </w:pPr>
      <w:r w:rsidRPr="004731FF">
        <w:rPr>
          <w:rFonts w:ascii="Times New Roman" w:hAnsi="Times New Roman"/>
          <w:sz w:val="28"/>
          <w:szCs w:val="28"/>
          <w:lang w:eastAsia="ru-RU"/>
        </w:rPr>
        <w:t xml:space="preserve">Продолжать </w:t>
      </w:r>
      <w:r w:rsidR="004731FF" w:rsidRPr="004731FF">
        <w:rPr>
          <w:rFonts w:ascii="Times New Roman" w:hAnsi="Times New Roman"/>
          <w:sz w:val="28"/>
          <w:szCs w:val="28"/>
          <w:lang w:eastAsia="ru-RU"/>
        </w:rPr>
        <w:t xml:space="preserve">учить работать аккуратно, </w:t>
      </w:r>
      <w:r w:rsidRPr="004731FF">
        <w:rPr>
          <w:rFonts w:ascii="Times New Roman" w:hAnsi="Times New Roman"/>
          <w:sz w:val="28"/>
          <w:szCs w:val="28"/>
          <w:lang w:eastAsia="ru-RU"/>
        </w:rPr>
        <w:t>оценив</w:t>
      </w:r>
      <w:r w:rsidR="004731FF">
        <w:rPr>
          <w:rFonts w:ascii="Times New Roman" w:hAnsi="Times New Roman"/>
          <w:sz w:val="28"/>
          <w:szCs w:val="28"/>
          <w:lang w:eastAsia="ru-RU"/>
        </w:rPr>
        <w:t>ать качество выполнения заданий.</w:t>
      </w:r>
    </w:p>
    <w:sectPr w:rsidR="00690841" w:rsidRPr="004731FF" w:rsidSect="004731FF">
      <w:pgSz w:w="11906" w:h="16838"/>
      <w:pgMar w:top="720" w:right="720" w:bottom="81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6F30"/>
    <w:multiLevelType w:val="hybridMultilevel"/>
    <w:tmpl w:val="718C9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493550E"/>
    <w:multiLevelType w:val="hybridMultilevel"/>
    <w:tmpl w:val="02F498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C61363"/>
    <w:multiLevelType w:val="hybridMultilevel"/>
    <w:tmpl w:val="FA7E5A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E6B1FD5"/>
    <w:multiLevelType w:val="hybridMultilevel"/>
    <w:tmpl w:val="50BEEB6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drawingGridHorizontalSpacing w:val="110"/>
  <w:displayHorizontalDrawingGridEvery w:val="2"/>
  <w:characterSpacingControl w:val="doNotCompress"/>
  <w:compat/>
  <w:rsids>
    <w:rsidRoot w:val="00DE74E7"/>
    <w:rsid w:val="0014181A"/>
    <w:rsid w:val="002536FB"/>
    <w:rsid w:val="00377E90"/>
    <w:rsid w:val="004731FF"/>
    <w:rsid w:val="005018F9"/>
    <w:rsid w:val="005E2E48"/>
    <w:rsid w:val="006652B6"/>
    <w:rsid w:val="00690841"/>
    <w:rsid w:val="006D6F28"/>
    <w:rsid w:val="0083725E"/>
    <w:rsid w:val="00850696"/>
    <w:rsid w:val="009D05A8"/>
    <w:rsid w:val="00A22D3F"/>
    <w:rsid w:val="00AB2453"/>
    <w:rsid w:val="00DE74E7"/>
    <w:rsid w:val="00DF3F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6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E74E7"/>
    <w:pPr>
      <w:spacing w:after="0" w:line="240" w:lineRule="auto"/>
    </w:pPr>
  </w:style>
</w:styles>
</file>

<file path=word/webSettings.xml><?xml version="1.0" encoding="utf-8"?>
<w:webSettings xmlns:r="http://schemas.openxmlformats.org/officeDocument/2006/relationships" xmlns:w="http://schemas.openxmlformats.org/wordprocessingml/2006/main">
  <w:divs>
    <w:div w:id="570696419">
      <w:bodyDiv w:val="1"/>
      <w:marLeft w:val="0"/>
      <w:marRight w:val="0"/>
      <w:marTop w:val="0"/>
      <w:marBottom w:val="0"/>
      <w:divBdr>
        <w:top w:val="none" w:sz="0" w:space="0" w:color="auto"/>
        <w:left w:val="none" w:sz="0" w:space="0" w:color="auto"/>
        <w:bottom w:val="none" w:sz="0" w:space="0" w:color="auto"/>
        <w:right w:val="none" w:sz="0" w:space="0" w:color="auto"/>
      </w:divBdr>
    </w:div>
    <w:div w:id="894269552">
      <w:bodyDiv w:val="1"/>
      <w:marLeft w:val="0"/>
      <w:marRight w:val="0"/>
      <w:marTop w:val="0"/>
      <w:marBottom w:val="0"/>
      <w:divBdr>
        <w:top w:val="none" w:sz="0" w:space="0" w:color="auto"/>
        <w:left w:val="none" w:sz="0" w:space="0" w:color="auto"/>
        <w:bottom w:val="none" w:sz="0" w:space="0" w:color="auto"/>
        <w:right w:val="none" w:sz="0" w:space="0" w:color="auto"/>
      </w:divBdr>
    </w:div>
    <w:div w:id="1113944428">
      <w:bodyDiv w:val="1"/>
      <w:marLeft w:val="0"/>
      <w:marRight w:val="0"/>
      <w:marTop w:val="0"/>
      <w:marBottom w:val="0"/>
      <w:divBdr>
        <w:top w:val="none" w:sz="0" w:space="0" w:color="auto"/>
        <w:left w:val="none" w:sz="0" w:space="0" w:color="auto"/>
        <w:bottom w:val="none" w:sz="0" w:space="0" w:color="auto"/>
        <w:right w:val="none" w:sz="0" w:space="0" w:color="auto"/>
      </w:divBdr>
    </w:div>
    <w:div w:id="1115297635">
      <w:bodyDiv w:val="1"/>
      <w:marLeft w:val="0"/>
      <w:marRight w:val="0"/>
      <w:marTop w:val="0"/>
      <w:marBottom w:val="0"/>
      <w:divBdr>
        <w:top w:val="none" w:sz="0" w:space="0" w:color="auto"/>
        <w:left w:val="none" w:sz="0" w:space="0" w:color="auto"/>
        <w:bottom w:val="none" w:sz="0" w:space="0" w:color="auto"/>
        <w:right w:val="none" w:sz="0" w:space="0" w:color="auto"/>
      </w:divBdr>
    </w:div>
    <w:div w:id="1319069904">
      <w:bodyDiv w:val="1"/>
      <w:marLeft w:val="0"/>
      <w:marRight w:val="0"/>
      <w:marTop w:val="0"/>
      <w:marBottom w:val="0"/>
      <w:divBdr>
        <w:top w:val="none" w:sz="0" w:space="0" w:color="auto"/>
        <w:left w:val="none" w:sz="0" w:space="0" w:color="auto"/>
        <w:bottom w:val="none" w:sz="0" w:space="0" w:color="auto"/>
        <w:right w:val="none" w:sz="0" w:space="0" w:color="auto"/>
      </w:divBdr>
    </w:div>
    <w:div w:id="1872647097">
      <w:bodyDiv w:val="1"/>
      <w:marLeft w:val="0"/>
      <w:marRight w:val="0"/>
      <w:marTop w:val="0"/>
      <w:marBottom w:val="0"/>
      <w:divBdr>
        <w:top w:val="none" w:sz="0" w:space="0" w:color="auto"/>
        <w:left w:val="none" w:sz="0" w:space="0" w:color="auto"/>
        <w:bottom w:val="none" w:sz="0" w:space="0" w:color="auto"/>
        <w:right w:val="none" w:sz="0" w:space="0" w:color="auto"/>
      </w:divBdr>
    </w:div>
    <w:div w:id="194426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672</Words>
  <Characters>3832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9</cp:revision>
  <cp:lastPrinted>2014-12-04T07:03:00Z</cp:lastPrinted>
  <dcterms:created xsi:type="dcterms:W3CDTF">2014-11-30T09:11:00Z</dcterms:created>
  <dcterms:modified xsi:type="dcterms:W3CDTF">2014-12-04T07:06:00Z</dcterms:modified>
</cp:coreProperties>
</file>