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3F" w:rsidRPr="009C1BA8" w:rsidRDefault="00C4593F" w:rsidP="00C4593F">
      <w:pPr>
        <w:jc w:val="center"/>
        <w:rPr>
          <w:b/>
          <w:caps/>
        </w:rPr>
      </w:pPr>
      <w:r w:rsidRPr="009C1BA8">
        <w:rPr>
          <w:b/>
          <w:caps/>
        </w:rPr>
        <w:t>тематическое  планирование  уроков  технологии  в</w:t>
      </w:r>
      <w:r w:rsidR="00585711" w:rsidRPr="009C1BA8">
        <w:rPr>
          <w:b/>
          <w:caps/>
        </w:rPr>
        <w:t>о</w:t>
      </w:r>
      <w:r w:rsidR="00B80B69" w:rsidRPr="009C1BA8">
        <w:rPr>
          <w:b/>
          <w:caps/>
        </w:rPr>
        <w:t xml:space="preserve"> 2</w:t>
      </w:r>
      <w:r w:rsidRPr="009C1BA8">
        <w:rPr>
          <w:b/>
          <w:caps/>
        </w:rPr>
        <w:t xml:space="preserve">  классе</w:t>
      </w:r>
    </w:p>
    <w:p w:rsidR="00C4593F" w:rsidRPr="009C1BA8" w:rsidRDefault="00C4593F" w:rsidP="00C4593F">
      <w:pPr>
        <w:jc w:val="center"/>
        <w:rPr>
          <w:b/>
        </w:rPr>
      </w:pPr>
    </w:p>
    <w:p w:rsidR="00C4593F" w:rsidRPr="009C1BA8" w:rsidRDefault="00C4593F" w:rsidP="00C4593F">
      <w:pPr>
        <w:jc w:val="center"/>
        <w:rPr>
          <w:b/>
        </w:rPr>
      </w:pPr>
    </w:p>
    <w:tbl>
      <w:tblPr>
        <w:tblW w:w="14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226"/>
        <w:gridCol w:w="567"/>
        <w:gridCol w:w="2693"/>
        <w:gridCol w:w="2551"/>
        <w:gridCol w:w="1134"/>
        <w:gridCol w:w="3355"/>
        <w:gridCol w:w="898"/>
        <w:gridCol w:w="898"/>
      </w:tblGrid>
      <w:tr w:rsidR="00BB0F07" w:rsidRPr="009C1BA8" w:rsidTr="00DC118F">
        <w:trPr>
          <w:trHeight w:val="144"/>
        </w:trPr>
        <w:tc>
          <w:tcPr>
            <w:tcW w:w="468" w:type="dxa"/>
          </w:tcPr>
          <w:p w:rsidR="00BB0F07" w:rsidRPr="009C1BA8" w:rsidRDefault="00BB0F07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 xml:space="preserve">№ </w:t>
            </w:r>
            <w:proofErr w:type="spellStart"/>
            <w:proofErr w:type="gramStart"/>
            <w:r w:rsidRPr="009C1BA8">
              <w:rPr>
                <w:b/>
              </w:rPr>
              <w:t>п</w:t>
            </w:r>
            <w:proofErr w:type="spellEnd"/>
            <w:proofErr w:type="gramEnd"/>
            <w:r w:rsidRPr="009C1BA8">
              <w:rPr>
                <w:b/>
              </w:rPr>
              <w:t>/</w:t>
            </w:r>
            <w:proofErr w:type="spellStart"/>
            <w:r w:rsidRPr="009C1BA8">
              <w:rPr>
                <w:b/>
              </w:rPr>
              <w:t>п</w:t>
            </w:r>
            <w:proofErr w:type="spellEnd"/>
          </w:p>
        </w:tc>
        <w:tc>
          <w:tcPr>
            <w:tcW w:w="2226" w:type="dxa"/>
          </w:tcPr>
          <w:p w:rsidR="00BB0F07" w:rsidRPr="009C1BA8" w:rsidRDefault="00BB0F07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Тема раздела программы.</w:t>
            </w:r>
          </w:p>
          <w:p w:rsidR="00BB0F07" w:rsidRPr="009C1BA8" w:rsidRDefault="00BB0F07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 xml:space="preserve">Тема урока </w:t>
            </w:r>
          </w:p>
          <w:p w:rsidR="00BB0F07" w:rsidRPr="009C1BA8" w:rsidRDefault="00BB0F07" w:rsidP="00FA0980">
            <w:pPr>
              <w:jc w:val="center"/>
            </w:pPr>
          </w:p>
        </w:tc>
        <w:tc>
          <w:tcPr>
            <w:tcW w:w="567" w:type="dxa"/>
          </w:tcPr>
          <w:p w:rsidR="00BB0F07" w:rsidRPr="009C1BA8" w:rsidRDefault="00BB0F07" w:rsidP="00FA0980">
            <w:pPr>
              <w:rPr>
                <w:b/>
              </w:rPr>
            </w:pPr>
            <w:r w:rsidRPr="009C1BA8">
              <w:rPr>
                <w:b/>
              </w:rPr>
              <w:t>Кол-во</w:t>
            </w:r>
          </w:p>
          <w:p w:rsidR="00BB0F07" w:rsidRPr="009C1BA8" w:rsidRDefault="00BB0F07" w:rsidP="00FA0980">
            <w:pPr>
              <w:rPr>
                <w:b/>
              </w:rPr>
            </w:pPr>
            <w:r w:rsidRPr="009C1BA8">
              <w:rPr>
                <w:b/>
              </w:rPr>
              <w:t>часов</w:t>
            </w:r>
          </w:p>
        </w:tc>
        <w:tc>
          <w:tcPr>
            <w:tcW w:w="2693" w:type="dxa"/>
          </w:tcPr>
          <w:p w:rsidR="00BB0F07" w:rsidRPr="009C1BA8" w:rsidRDefault="00BB0F07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Элементы содержания</w:t>
            </w:r>
          </w:p>
        </w:tc>
        <w:tc>
          <w:tcPr>
            <w:tcW w:w="2551" w:type="dxa"/>
          </w:tcPr>
          <w:p w:rsidR="00BB0F07" w:rsidRPr="009C1BA8" w:rsidRDefault="00BB0F07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Планируемые результаты освоения программы</w:t>
            </w:r>
          </w:p>
        </w:tc>
        <w:tc>
          <w:tcPr>
            <w:tcW w:w="1134" w:type="dxa"/>
          </w:tcPr>
          <w:p w:rsidR="00BB0F07" w:rsidRPr="009C1BA8" w:rsidRDefault="00BB0F07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 xml:space="preserve">Практическая часть программы </w:t>
            </w:r>
          </w:p>
          <w:p w:rsidR="00BB0F07" w:rsidRPr="009C1BA8" w:rsidRDefault="00BB0F07" w:rsidP="00FA0980">
            <w:pPr>
              <w:jc w:val="center"/>
            </w:pPr>
          </w:p>
        </w:tc>
        <w:tc>
          <w:tcPr>
            <w:tcW w:w="3355" w:type="dxa"/>
          </w:tcPr>
          <w:p w:rsidR="00BB0F07" w:rsidRPr="009C1BA8" w:rsidRDefault="00BB0F07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 xml:space="preserve">Характеристика деятельности </w:t>
            </w:r>
            <w:proofErr w:type="gramStart"/>
            <w:r w:rsidRPr="009C1BA8">
              <w:rPr>
                <w:b/>
              </w:rPr>
              <w:t>обучающихся</w:t>
            </w:r>
            <w:proofErr w:type="gramEnd"/>
            <w:r w:rsidRPr="009C1BA8">
              <w:rPr>
                <w:b/>
              </w:rPr>
              <w:t xml:space="preserve"> (УДД)</w:t>
            </w:r>
          </w:p>
        </w:tc>
        <w:tc>
          <w:tcPr>
            <w:tcW w:w="898" w:type="dxa"/>
          </w:tcPr>
          <w:p w:rsidR="00BB0F07" w:rsidRPr="009C1BA8" w:rsidRDefault="00BB0F07" w:rsidP="000166FA">
            <w:pPr>
              <w:jc w:val="center"/>
              <w:rPr>
                <w:b/>
              </w:rPr>
            </w:pPr>
            <w:r w:rsidRPr="009C1BA8">
              <w:rPr>
                <w:b/>
              </w:rPr>
              <w:t>Дата проведения</w:t>
            </w:r>
          </w:p>
          <w:p w:rsidR="00BB0F07" w:rsidRPr="009C1BA8" w:rsidRDefault="00BB0F07" w:rsidP="000166FA">
            <w:pPr>
              <w:jc w:val="center"/>
              <w:rPr>
                <w:b/>
              </w:rPr>
            </w:pPr>
            <w:r w:rsidRPr="009C1BA8">
              <w:rPr>
                <w:b/>
              </w:rPr>
              <w:t>По плану</w:t>
            </w:r>
          </w:p>
        </w:tc>
        <w:tc>
          <w:tcPr>
            <w:tcW w:w="898" w:type="dxa"/>
          </w:tcPr>
          <w:p w:rsidR="00BB0F07" w:rsidRPr="009C1BA8" w:rsidRDefault="00BB0F07" w:rsidP="00BB0F07">
            <w:pPr>
              <w:jc w:val="center"/>
              <w:rPr>
                <w:b/>
              </w:rPr>
            </w:pPr>
            <w:r w:rsidRPr="009C1BA8">
              <w:rPr>
                <w:b/>
              </w:rPr>
              <w:t>Дата проведения</w:t>
            </w:r>
          </w:p>
          <w:p w:rsidR="00BB0F07" w:rsidRPr="009C1BA8" w:rsidRDefault="00BB0F07" w:rsidP="00BB0F07">
            <w:pPr>
              <w:jc w:val="center"/>
              <w:rPr>
                <w:b/>
              </w:rPr>
            </w:pPr>
            <w:r w:rsidRPr="009C1BA8">
              <w:rPr>
                <w:b/>
              </w:rPr>
              <w:t>По факту</w:t>
            </w:r>
          </w:p>
        </w:tc>
      </w:tr>
      <w:tr w:rsidR="00BB0F07" w:rsidRPr="009C1BA8" w:rsidTr="00DC118F">
        <w:trPr>
          <w:trHeight w:val="209"/>
        </w:trPr>
        <w:tc>
          <w:tcPr>
            <w:tcW w:w="468" w:type="dxa"/>
          </w:tcPr>
          <w:p w:rsidR="00BB0F07" w:rsidRPr="009C1BA8" w:rsidRDefault="00BB0F07" w:rsidP="00FA0980">
            <w:pPr>
              <w:jc w:val="center"/>
              <w:rPr>
                <w:b/>
              </w:rPr>
            </w:pPr>
          </w:p>
        </w:tc>
        <w:tc>
          <w:tcPr>
            <w:tcW w:w="2226" w:type="dxa"/>
          </w:tcPr>
          <w:p w:rsidR="00B80B69" w:rsidRPr="009C1BA8" w:rsidRDefault="00B80B69" w:rsidP="00B80B69">
            <w:pPr>
              <w:jc w:val="center"/>
              <w:rPr>
                <w:b/>
              </w:rPr>
            </w:pPr>
            <w:r w:rsidRPr="009C1BA8">
              <w:rPr>
                <w:b/>
              </w:rPr>
              <w:t xml:space="preserve">Раздел 1. Общекультурные и </w:t>
            </w:r>
            <w:proofErr w:type="spellStart"/>
            <w:r w:rsidRPr="009C1BA8">
              <w:rPr>
                <w:b/>
              </w:rPr>
              <w:t>общетрудовые</w:t>
            </w:r>
            <w:proofErr w:type="spellEnd"/>
            <w:r w:rsidRPr="009C1BA8">
              <w:rPr>
                <w:b/>
              </w:rPr>
              <w:t xml:space="preserve"> компетенции.</w:t>
            </w:r>
          </w:p>
          <w:p w:rsidR="00BB0F07" w:rsidRPr="009C1BA8" w:rsidRDefault="00B80B69" w:rsidP="00B80B69">
            <w:r w:rsidRPr="009C1BA8">
              <w:rPr>
                <w:b/>
              </w:rPr>
              <w:t>Основы культуры труда, самообслуживание</w:t>
            </w:r>
          </w:p>
        </w:tc>
        <w:tc>
          <w:tcPr>
            <w:tcW w:w="567" w:type="dxa"/>
          </w:tcPr>
          <w:p w:rsidR="00BB0F07" w:rsidRPr="009C1BA8" w:rsidRDefault="00B80B69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8</w:t>
            </w:r>
          </w:p>
        </w:tc>
        <w:tc>
          <w:tcPr>
            <w:tcW w:w="2693" w:type="dxa"/>
          </w:tcPr>
          <w:p w:rsidR="00BB0F07" w:rsidRPr="009C1BA8" w:rsidRDefault="00BB0F07" w:rsidP="00FA0980"/>
        </w:tc>
        <w:tc>
          <w:tcPr>
            <w:tcW w:w="2551" w:type="dxa"/>
          </w:tcPr>
          <w:p w:rsidR="00BB0F07" w:rsidRPr="009C1BA8" w:rsidRDefault="00BB0F07" w:rsidP="00FA0980"/>
        </w:tc>
        <w:tc>
          <w:tcPr>
            <w:tcW w:w="1134" w:type="dxa"/>
          </w:tcPr>
          <w:p w:rsidR="00BB0F07" w:rsidRPr="009C1BA8" w:rsidRDefault="00BB0F07" w:rsidP="00FA0980"/>
        </w:tc>
        <w:tc>
          <w:tcPr>
            <w:tcW w:w="3355" w:type="dxa"/>
          </w:tcPr>
          <w:p w:rsidR="00BB0F07" w:rsidRPr="009C1BA8" w:rsidRDefault="00BB0F07" w:rsidP="00FA0980"/>
        </w:tc>
        <w:tc>
          <w:tcPr>
            <w:tcW w:w="898" w:type="dxa"/>
          </w:tcPr>
          <w:p w:rsidR="00BB0F07" w:rsidRPr="009C1BA8" w:rsidRDefault="00BB0F07" w:rsidP="000166FA"/>
        </w:tc>
        <w:tc>
          <w:tcPr>
            <w:tcW w:w="898" w:type="dxa"/>
          </w:tcPr>
          <w:p w:rsidR="00BB0F07" w:rsidRPr="009C1BA8" w:rsidRDefault="00BB0F07" w:rsidP="000166FA"/>
        </w:tc>
      </w:tr>
      <w:tr w:rsidR="00230769" w:rsidRPr="009C1BA8" w:rsidTr="00DC118F">
        <w:trPr>
          <w:trHeight w:val="209"/>
        </w:trPr>
        <w:tc>
          <w:tcPr>
            <w:tcW w:w="468" w:type="dxa"/>
          </w:tcPr>
          <w:p w:rsidR="00230769" w:rsidRPr="009C1BA8" w:rsidRDefault="00230769" w:rsidP="00FA0980">
            <w:pPr>
              <w:rPr>
                <w:b/>
              </w:rPr>
            </w:pPr>
            <w:r w:rsidRPr="009C1BA8">
              <w:rPr>
                <w:b/>
              </w:rPr>
              <w:t>1.</w:t>
            </w:r>
          </w:p>
        </w:tc>
        <w:tc>
          <w:tcPr>
            <w:tcW w:w="2226" w:type="dxa"/>
          </w:tcPr>
          <w:p w:rsidR="00230769" w:rsidRPr="009C1BA8" w:rsidRDefault="00D9651B" w:rsidP="00AB0A91">
            <w:r w:rsidRPr="009C1BA8">
              <w:t xml:space="preserve">    </w:t>
            </w:r>
            <w:r w:rsidR="00230769" w:rsidRPr="009C1BA8">
              <w:t xml:space="preserve"> Рукотворный мир как результат труда человека </w:t>
            </w:r>
          </w:p>
        </w:tc>
        <w:tc>
          <w:tcPr>
            <w:tcW w:w="567" w:type="dxa"/>
          </w:tcPr>
          <w:p w:rsidR="00230769" w:rsidRPr="009C1BA8" w:rsidRDefault="00230769" w:rsidP="00FA0980">
            <w:pPr>
              <w:jc w:val="center"/>
            </w:pPr>
            <w:r w:rsidRPr="009C1BA8">
              <w:t>1</w:t>
            </w:r>
          </w:p>
        </w:tc>
        <w:tc>
          <w:tcPr>
            <w:tcW w:w="2693" w:type="dxa"/>
          </w:tcPr>
          <w:p w:rsidR="00230769" w:rsidRPr="009C1BA8" w:rsidRDefault="00230769" w:rsidP="00FA0980">
            <w:r w:rsidRPr="009C1BA8">
              <w:t>Человек — творец и созидатель, создатель духовно-культурной и материальной среды; изделия ремесленников</w:t>
            </w:r>
          </w:p>
        </w:tc>
        <w:tc>
          <w:tcPr>
            <w:tcW w:w="2551" w:type="dxa"/>
          </w:tcPr>
          <w:p w:rsidR="00230769" w:rsidRPr="009C1BA8" w:rsidRDefault="00230769" w:rsidP="00FA0980">
            <w:r w:rsidRPr="009C1BA8">
              <w:t>Понимать общие правила создания предметов рукотворного мира: соответствие изделия обстановке, удобство, прочность, эстетическую выразительность – и руководствоваться ими в продуктивной деятельности.</w:t>
            </w:r>
          </w:p>
        </w:tc>
        <w:tc>
          <w:tcPr>
            <w:tcW w:w="1134" w:type="dxa"/>
          </w:tcPr>
          <w:p w:rsidR="00230769" w:rsidRPr="009C1BA8" w:rsidRDefault="00230769" w:rsidP="00FA0980">
            <w:r w:rsidRPr="009C1BA8">
              <w:t xml:space="preserve">Экскурсия. </w:t>
            </w:r>
            <w:r w:rsidR="00E665EA" w:rsidRPr="009C1BA8">
              <w:t xml:space="preserve">Сбор </w:t>
            </w:r>
            <w:r w:rsidR="00270F04" w:rsidRPr="009C1BA8">
              <w:t>природного материала и выполнение аппликации</w:t>
            </w:r>
            <w:r w:rsidR="00DC118F" w:rsidRPr="009C1BA8">
              <w:t xml:space="preserve"> «Давай дружить»</w:t>
            </w:r>
          </w:p>
          <w:p w:rsidR="00230769" w:rsidRPr="009C1BA8" w:rsidRDefault="00230769" w:rsidP="00FA0980">
            <w:r w:rsidRPr="009C1BA8">
              <w:t xml:space="preserve">       </w:t>
            </w:r>
          </w:p>
        </w:tc>
        <w:tc>
          <w:tcPr>
            <w:tcW w:w="3355" w:type="dxa"/>
            <w:vMerge w:val="restart"/>
          </w:tcPr>
          <w:p w:rsidR="00230769" w:rsidRPr="009C1BA8" w:rsidRDefault="00230769" w:rsidP="00230769">
            <w:r w:rsidRPr="009C1BA8">
              <w:t>—</w:t>
            </w:r>
            <w:r w:rsidRPr="009C1BA8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9C1BA8">
              <w:rPr>
                <w:i/>
              </w:rPr>
              <w:t>Наблюдать</w:t>
            </w:r>
            <w:r w:rsidRPr="009C1BA8">
              <w:t xml:space="preserve"> конструкции и образы объектов природы и окружающего мира, </w:t>
            </w:r>
            <w:r w:rsidRPr="009C1BA8">
              <w:rPr>
                <w:i/>
              </w:rPr>
              <w:t>знакомиться</w:t>
            </w:r>
            <w:r w:rsidRPr="009C1BA8">
              <w:t xml:space="preserve"> с традициями и творчеством мастеров родного края;</w:t>
            </w:r>
          </w:p>
          <w:p w:rsidR="00230769" w:rsidRPr="009C1BA8" w:rsidRDefault="00230769" w:rsidP="00230769">
            <w:r w:rsidRPr="009C1BA8">
              <w:t xml:space="preserve">— </w:t>
            </w:r>
            <w:r w:rsidRPr="009C1BA8">
              <w:rPr>
                <w:i/>
              </w:rPr>
              <w:t>сравнивать</w:t>
            </w:r>
            <w:r w:rsidRPr="009C1BA8"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</w:t>
            </w:r>
            <w:r w:rsidRPr="009C1BA8">
              <w:lastRenderedPageBreak/>
              <w:t>деятельности материалы.</w:t>
            </w:r>
          </w:p>
          <w:p w:rsidR="00230769" w:rsidRPr="009C1BA8" w:rsidRDefault="00230769" w:rsidP="00230769">
            <w:pPr>
              <w:rPr>
                <w:i/>
              </w:rPr>
            </w:pPr>
            <w:r w:rsidRPr="009C1BA8">
              <w:rPr>
                <w:i/>
              </w:rPr>
              <w:t>С помощью учителя:</w:t>
            </w:r>
          </w:p>
          <w:p w:rsidR="00230769" w:rsidRPr="009C1BA8" w:rsidRDefault="00230769" w:rsidP="00230769">
            <w:r w:rsidRPr="009C1BA8">
              <w:t xml:space="preserve">— </w:t>
            </w:r>
            <w:r w:rsidRPr="009C1BA8">
              <w:rPr>
                <w:i/>
              </w:rPr>
              <w:t>искать, отбирать и использовать</w:t>
            </w:r>
            <w:r w:rsidRPr="009C1BA8">
              <w:t xml:space="preserve"> необходимую информацию (из учебника и других справочных и дидактических материалов);</w:t>
            </w:r>
          </w:p>
          <w:p w:rsidR="00230769" w:rsidRPr="009C1BA8" w:rsidRDefault="00230769" w:rsidP="00230769">
            <w:r w:rsidRPr="009C1BA8">
              <w:t xml:space="preserve">— при планировании </w:t>
            </w:r>
            <w:r w:rsidRPr="009C1BA8">
              <w:rPr>
                <w:i/>
              </w:rPr>
              <w:t>отбирать</w:t>
            </w:r>
            <w:r w:rsidRPr="009C1BA8"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230769" w:rsidRPr="009C1BA8" w:rsidRDefault="00230769" w:rsidP="00230769">
            <w:r w:rsidRPr="009C1BA8">
              <w:t xml:space="preserve">— </w:t>
            </w:r>
            <w:r w:rsidRPr="009C1BA8">
              <w:rPr>
                <w:i/>
              </w:rPr>
              <w:t>организовывать</w:t>
            </w:r>
            <w:r w:rsidRPr="009C1BA8">
              <w:t xml:space="preserve"> свою деятельность, работать в малых группах, осуществлять сотрудничество;</w:t>
            </w:r>
          </w:p>
          <w:p w:rsidR="00230769" w:rsidRPr="009C1BA8" w:rsidRDefault="00230769" w:rsidP="00230769">
            <w:r w:rsidRPr="009C1BA8">
              <w:t xml:space="preserve">— </w:t>
            </w:r>
            <w:r w:rsidRPr="009C1BA8">
              <w:rPr>
                <w:i/>
              </w:rPr>
              <w:t>исследовать</w:t>
            </w:r>
            <w:r w:rsidRPr="009C1BA8">
              <w:t xml:space="preserve"> конструкторско-технологические и декоративно-художественные особенности предлагаемых изделий, </w:t>
            </w:r>
            <w:r w:rsidRPr="009C1BA8">
              <w:rPr>
                <w:i/>
              </w:rPr>
              <w:t>искать</w:t>
            </w:r>
            <w:r w:rsidRPr="009C1BA8"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230769" w:rsidRPr="009C1BA8" w:rsidRDefault="00230769" w:rsidP="00230769">
            <w:r w:rsidRPr="009C1BA8">
              <w:t xml:space="preserve">— </w:t>
            </w:r>
            <w:r w:rsidRPr="009C1BA8">
              <w:rPr>
                <w:i/>
              </w:rPr>
              <w:t>оценивать</w:t>
            </w:r>
            <w:r w:rsidRPr="009C1BA8">
              <w:t xml:space="preserve"> </w:t>
            </w:r>
            <w:r w:rsidRPr="009C1BA8">
              <w:rPr>
                <w:i/>
              </w:rPr>
              <w:t>результат</w:t>
            </w:r>
            <w:r w:rsidRPr="009C1BA8">
              <w:t xml:space="preserve"> своей деятельности: точность изготовления деталей, аккуратность выполнения работы;</w:t>
            </w:r>
          </w:p>
          <w:p w:rsidR="00230769" w:rsidRPr="009C1BA8" w:rsidRDefault="00230769" w:rsidP="00230769">
            <w:r w:rsidRPr="009C1BA8">
              <w:t xml:space="preserve">— </w:t>
            </w:r>
            <w:r w:rsidRPr="009C1BA8">
              <w:rPr>
                <w:i/>
              </w:rPr>
              <w:t>обобщать</w:t>
            </w:r>
            <w:r w:rsidRPr="009C1BA8">
              <w:t xml:space="preserve"> (осознавать и </w:t>
            </w:r>
            <w:r w:rsidRPr="009C1BA8">
              <w:lastRenderedPageBreak/>
              <w:t>формулировать) то новое, что усвоено</w:t>
            </w:r>
          </w:p>
        </w:tc>
        <w:tc>
          <w:tcPr>
            <w:tcW w:w="898" w:type="dxa"/>
          </w:tcPr>
          <w:p w:rsidR="00230769" w:rsidRPr="009C1BA8" w:rsidRDefault="00230769" w:rsidP="000166FA"/>
        </w:tc>
        <w:tc>
          <w:tcPr>
            <w:tcW w:w="898" w:type="dxa"/>
          </w:tcPr>
          <w:p w:rsidR="00230769" w:rsidRPr="009C1BA8" w:rsidRDefault="00230769" w:rsidP="000166FA"/>
        </w:tc>
      </w:tr>
      <w:tr w:rsidR="00230769" w:rsidRPr="009C1BA8" w:rsidTr="00DC118F">
        <w:trPr>
          <w:trHeight w:val="209"/>
        </w:trPr>
        <w:tc>
          <w:tcPr>
            <w:tcW w:w="468" w:type="dxa"/>
          </w:tcPr>
          <w:p w:rsidR="00230769" w:rsidRPr="009C1BA8" w:rsidRDefault="00230769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2</w:t>
            </w:r>
            <w:r w:rsidR="001E654D" w:rsidRPr="009C1BA8">
              <w:rPr>
                <w:b/>
              </w:rPr>
              <w:t>-3</w:t>
            </w:r>
          </w:p>
        </w:tc>
        <w:tc>
          <w:tcPr>
            <w:tcW w:w="2226" w:type="dxa"/>
          </w:tcPr>
          <w:p w:rsidR="00230769" w:rsidRPr="009C1BA8" w:rsidRDefault="00230769" w:rsidP="00FA0980">
            <w:r w:rsidRPr="009C1BA8">
              <w:t xml:space="preserve"> Трудовая деятельность в жизни человека. </w:t>
            </w:r>
            <w:r w:rsidRPr="009C1BA8">
              <w:lastRenderedPageBreak/>
              <w:t xml:space="preserve">Основы культуры труда </w:t>
            </w:r>
          </w:p>
        </w:tc>
        <w:tc>
          <w:tcPr>
            <w:tcW w:w="567" w:type="dxa"/>
          </w:tcPr>
          <w:p w:rsidR="00230769" w:rsidRPr="009C1BA8" w:rsidRDefault="00230769" w:rsidP="00FA0980">
            <w:pPr>
              <w:jc w:val="center"/>
            </w:pPr>
            <w:r w:rsidRPr="009C1BA8">
              <w:lastRenderedPageBreak/>
              <w:t>2</w:t>
            </w:r>
          </w:p>
        </w:tc>
        <w:tc>
          <w:tcPr>
            <w:tcW w:w="2693" w:type="dxa"/>
          </w:tcPr>
          <w:p w:rsidR="00230769" w:rsidRPr="009C1BA8" w:rsidRDefault="00230769" w:rsidP="00230769">
            <w:r w:rsidRPr="009C1BA8">
              <w:t xml:space="preserve">Ремёсла и их роль в культуре народов мира; мастера, их профессии </w:t>
            </w:r>
            <w:r w:rsidRPr="009C1BA8">
              <w:lastRenderedPageBreak/>
              <w:t>и виды изготавливаемых изделий в зависимости от условий конкретной местности. Традиции и творчество мастера в создании предметной среды.</w:t>
            </w:r>
          </w:p>
          <w:p w:rsidR="00230769" w:rsidRPr="009C1BA8" w:rsidRDefault="00230769" w:rsidP="00230769">
            <w:r w:rsidRPr="009C1BA8">
              <w:t>Организация рабочего места, рациональное размещение на рабочем месте материалов и чертёжных инструментов.</w:t>
            </w:r>
          </w:p>
          <w:p w:rsidR="00230769" w:rsidRPr="009C1BA8" w:rsidRDefault="00230769" w:rsidP="00230769">
            <w:r w:rsidRPr="009C1BA8">
              <w:t>Соблюдение в работе безопасных приёмов труда</w:t>
            </w:r>
          </w:p>
        </w:tc>
        <w:tc>
          <w:tcPr>
            <w:tcW w:w="2551" w:type="dxa"/>
          </w:tcPr>
          <w:p w:rsidR="00005BD1" w:rsidRPr="009C1BA8" w:rsidRDefault="00230769" w:rsidP="00005BD1">
            <w:r w:rsidRPr="009C1BA8">
              <w:lastRenderedPageBreak/>
              <w:t xml:space="preserve">Понимать </w:t>
            </w:r>
            <w:r w:rsidR="001C509E" w:rsidRPr="009C1BA8">
              <w:t xml:space="preserve">причины зарождения </w:t>
            </w:r>
            <w:r w:rsidR="00005BD1" w:rsidRPr="009C1BA8">
              <w:t xml:space="preserve">ремесел, как результат </w:t>
            </w:r>
            <w:r w:rsidR="00005BD1" w:rsidRPr="009C1BA8">
              <w:lastRenderedPageBreak/>
              <w:t>разделения труда. Понимать роль трудовой деятельности в жизни человека.</w:t>
            </w:r>
          </w:p>
          <w:p w:rsidR="00230769" w:rsidRPr="009C1BA8" w:rsidRDefault="00005BD1" w:rsidP="00005BD1">
            <w:r w:rsidRPr="009C1BA8">
              <w:t>Знать распространенные виды профессий.</w:t>
            </w:r>
          </w:p>
        </w:tc>
        <w:tc>
          <w:tcPr>
            <w:tcW w:w="1134" w:type="dxa"/>
          </w:tcPr>
          <w:p w:rsidR="00230769" w:rsidRPr="009C1BA8" w:rsidRDefault="001C509E" w:rsidP="00FA0980">
            <w:r w:rsidRPr="009C1BA8">
              <w:lastRenderedPageBreak/>
              <w:t xml:space="preserve">Изготовление изделий </w:t>
            </w:r>
            <w:r w:rsidRPr="009C1BA8">
              <w:lastRenderedPageBreak/>
              <w:t>из пластилина или солёного теста</w:t>
            </w:r>
            <w:r w:rsidR="00230769" w:rsidRPr="009C1BA8">
              <w:t xml:space="preserve">       </w:t>
            </w:r>
          </w:p>
        </w:tc>
        <w:tc>
          <w:tcPr>
            <w:tcW w:w="3355" w:type="dxa"/>
            <w:vMerge/>
          </w:tcPr>
          <w:p w:rsidR="00230769" w:rsidRPr="009C1BA8" w:rsidRDefault="00230769" w:rsidP="00FA0980"/>
        </w:tc>
        <w:tc>
          <w:tcPr>
            <w:tcW w:w="898" w:type="dxa"/>
          </w:tcPr>
          <w:p w:rsidR="009C1BA8" w:rsidRPr="009C1BA8" w:rsidRDefault="009C1BA8" w:rsidP="000166FA"/>
        </w:tc>
        <w:tc>
          <w:tcPr>
            <w:tcW w:w="898" w:type="dxa"/>
          </w:tcPr>
          <w:p w:rsidR="00230769" w:rsidRPr="009C1BA8" w:rsidRDefault="00230769" w:rsidP="000166FA"/>
        </w:tc>
      </w:tr>
      <w:tr w:rsidR="00230769" w:rsidRPr="009C1BA8" w:rsidTr="00DC118F">
        <w:trPr>
          <w:trHeight w:val="209"/>
        </w:trPr>
        <w:tc>
          <w:tcPr>
            <w:tcW w:w="468" w:type="dxa"/>
          </w:tcPr>
          <w:p w:rsidR="00230769" w:rsidRPr="009C1BA8" w:rsidRDefault="001E654D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lastRenderedPageBreak/>
              <w:t>4</w:t>
            </w:r>
          </w:p>
        </w:tc>
        <w:tc>
          <w:tcPr>
            <w:tcW w:w="2226" w:type="dxa"/>
          </w:tcPr>
          <w:p w:rsidR="00230769" w:rsidRPr="009C1BA8" w:rsidRDefault="00230769" w:rsidP="00FA0980">
            <w:r w:rsidRPr="009C1BA8">
              <w:t>Природа в художественно-практической деятельности человека</w:t>
            </w:r>
          </w:p>
        </w:tc>
        <w:tc>
          <w:tcPr>
            <w:tcW w:w="567" w:type="dxa"/>
          </w:tcPr>
          <w:p w:rsidR="00230769" w:rsidRPr="009C1BA8" w:rsidRDefault="00230769" w:rsidP="00FA0980">
            <w:pPr>
              <w:jc w:val="center"/>
            </w:pPr>
            <w:r w:rsidRPr="009C1BA8">
              <w:t>1</w:t>
            </w:r>
          </w:p>
        </w:tc>
        <w:tc>
          <w:tcPr>
            <w:tcW w:w="2693" w:type="dxa"/>
          </w:tcPr>
          <w:p w:rsidR="00230769" w:rsidRPr="009C1BA8" w:rsidRDefault="00230769" w:rsidP="00230769">
            <w:r w:rsidRPr="009C1BA8">
              <w:t>Выражение связи человека и природы через предметную среду, декоративно-прикладное искусство.</w:t>
            </w:r>
          </w:p>
          <w:p w:rsidR="00230769" w:rsidRPr="009C1BA8" w:rsidRDefault="00230769" w:rsidP="00230769">
            <w:r w:rsidRPr="009C1BA8">
              <w:t>Гармония предметного мира и природы, её отражение в народном быту и творчестве</w:t>
            </w:r>
          </w:p>
        </w:tc>
        <w:tc>
          <w:tcPr>
            <w:tcW w:w="2551" w:type="dxa"/>
          </w:tcPr>
          <w:p w:rsidR="00230769" w:rsidRPr="009C1BA8" w:rsidRDefault="00005BD1" w:rsidP="00FA0980">
            <w:r w:rsidRPr="009C1BA8">
              <w:t>Понимать связь материала (его свойств) с изделием</w:t>
            </w:r>
          </w:p>
        </w:tc>
        <w:tc>
          <w:tcPr>
            <w:tcW w:w="1134" w:type="dxa"/>
          </w:tcPr>
          <w:p w:rsidR="00230769" w:rsidRPr="009C1BA8" w:rsidRDefault="001E654D" w:rsidP="00FA0980">
            <w:r w:rsidRPr="009C1BA8">
              <w:t>Практическое исследование «Свойство материалов»</w:t>
            </w:r>
          </w:p>
        </w:tc>
        <w:tc>
          <w:tcPr>
            <w:tcW w:w="3355" w:type="dxa"/>
            <w:vMerge/>
          </w:tcPr>
          <w:p w:rsidR="00230769" w:rsidRPr="009C1BA8" w:rsidRDefault="00230769" w:rsidP="00FA0980"/>
        </w:tc>
        <w:tc>
          <w:tcPr>
            <w:tcW w:w="898" w:type="dxa"/>
          </w:tcPr>
          <w:p w:rsidR="00230769" w:rsidRPr="009C1BA8" w:rsidRDefault="00230769" w:rsidP="000166FA"/>
        </w:tc>
        <w:tc>
          <w:tcPr>
            <w:tcW w:w="898" w:type="dxa"/>
          </w:tcPr>
          <w:p w:rsidR="00230769" w:rsidRPr="009C1BA8" w:rsidRDefault="00230769" w:rsidP="000166FA"/>
        </w:tc>
      </w:tr>
      <w:tr w:rsidR="00230769" w:rsidRPr="009C1BA8" w:rsidTr="00DC118F">
        <w:trPr>
          <w:trHeight w:val="209"/>
        </w:trPr>
        <w:tc>
          <w:tcPr>
            <w:tcW w:w="468" w:type="dxa"/>
          </w:tcPr>
          <w:p w:rsidR="00230769" w:rsidRPr="009C1BA8" w:rsidRDefault="00230769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5</w:t>
            </w:r>
            <w:r w:rsidR="00A73AA1" w:rsidRPr="009C1BA8">
              <w:rPr>
                <w:b/>
              </w:rPr>
              <w:t>-6</w:t>
            </w:r>
          </w:p>
        </w:tc>
        <w:tc>
          <w:tcPr>
            <w:tcW w:w="2226" w:type="dxa"/>
          </w:tcPr>
          <w:p w:rsidR="00230769" w:rsidRPr="009C1BA8" w:rsidRDefault="00230769" w:rsidP="00FA0980">
            <w:r w:rsidRPr="009C1BA8">
              <w:t>Природа и техническая среда</w:t>
            </w:r>
          </w:p>
        </w:tc>
        <w:tc>
          <w:tcPr>
            <w:tcW w:w="567" w:type="dxa"/>
          </w:tcPr>
          <w:p w:rsidR="00230769" w:rsidRPr="009C1BA8" w:rsidRDefault="00A73AA1" w:rsidP="00FA0980">
            <w:pPr>
              <w:jc w:val="center"/>
            </w:pPr>
            <w:r w:rsidRPr="009C1BA8">
              <w:t>2</w:t>
            </w:r>
          </w:p>
        </w:tc>
        <w:tc>
          <w:tcPr>
            <w:tcW w:w="2693" w:type="dxa"/>
          </w:tcPr>
          <w:p w:rsidR="00A73AA1" w:rsidRPr="009C1BA8" w:rsidRDefault="00A73AA1" w:rsidP="00A73AA1">
            <w:r w:rsidRPr="009C1BA8">
              <w:t>Характерные особенности конструкций (разъёмные и неразъёмные).</w:t>
            </w:r>
          </w:p>
          <w:p w:rsidR="00230769" w:rsidRPr="009C1BA8" w:rsidRDefault="00A73AA1" w:rsidP="00A73AA1">
            <w:r w:rsidRPr="009C1BA8">
              <w:t xml:space="preserve">Модели и макеты. Подвижное и неподвижное </w:t>
            </w:r>
            <w:r w:rsidRPr="009C1BA8">
              <w:lastRenderedPageBreak/>
              <w:t>соединение деталей конструкций</w:t>
            </w:r>
          </w:p>
        </w:tc>
        <w:tc>
          <w:tcPr>
            <w:tcW w:w="2551" w:type="dxa"/>
          </w:tcPr>
          <w:p w:rsidR="00230769" w:rsidRPr="009C1BA8" w:rsidRDefault="00230769" w:rsidP="00FA0980">
            <w:r w:rsidRPr="009C1BA8">
              <w:lastRenderedPageBreak/>
              <w:t>Уметь выполнять инструкции при решении учебных задач.</w:t>
            </w:r>
          </w:p>
        </w:tc>
        <w:tc>
          <w:tcPr>
            <w:tcW w:w="1134" w:type="dxa"/>
          </w:tcPr>
          <w:p w:rsidR="00230769" w:rsidRPr="009C1BA8" w:rsidRDefault="00B84539" w:rsidP="00FA0980">
            <w:r w:rsidRPr="009C1BA8">
              <w:t>Практическая работа</w:t>
            </w:r>
          </w:p>
          <w:p w:rsidR="00230769" w:rsidRPr="009C1BA8" w:rsidRDefault="00230769" w:rsidP="00FA0980">
            <w:r w:rsidRPr="009C1BA8">
              <w:t xml:space="preserve">       </w:t>
            </w:r>
          </w:p>
        </w:tc>
        <w:tc>
          <w:tcPr>
            <w:tcW w:w="3355" w:type="dxa"/>
            <w:vMerge/>
          </w:tcPr>
          <w:p w:rsidR="00230769" w:rsidRPr="009C1BA8" w:rsidRDefault="00230769" w:rsidP="00FA0980"/>
        </w:tc>
        <w:tc>
          <w:tcPr>
            <w:tcW w:w="898" w:type="dxa"/>
          </w:tcPr>
          <w:p w:rsidR="009C1BA8" w:rsidRPr="009C1BA8" w:rsidRDefault="009C1BA8" w:rsidP="000166FA"/>
        </w:tc>
        <w:tc>
          <w:tcPr>
            <w:tcW w:w="898" w:type="dxa"/>
          </w:tcPr>
          <w:p w:rsidR="00230769" w:rsidRPr="009C1BA8" w:rsidRDefault="00230769" w:rsidP="000166FA"/>
        </w:tc>
      </w:tr>
      <w:tr w:rsidR="00230769" w:rsidRPr="009C1BA8" w:rsidTr="00DC118F">
        <w:trPr>
          <w:trHeight w:val="209"/>
        </w:trPr>
        <w:tc>
          <w:tcPr>
            <w:tcW w:w="468" w:type="dxa"/>
          </w:tcPr>
          <w:p w:rsidR="00230769" w:rsidRPr="009C1BA8" w:rsidRDefault="00A73AA1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lastRenderedPageBreak/>
              <w:t>7</w:t>
            </w:r>
            <w:r w:rsidR="007A2CA7" w:rsidRPr="009C1BA8">
              <w:rPr>
                <w:b/>
              </w:rPr>
              <w:t>-8</w:t>
            </w:r>
          </w:p>
        </w:tc>
        <w:tc>
          <w:tcPr>
            <w:tcW w:w="2226" w:type="dxa"/>
          </w:tcPr>
          <w:p w:rsidR="00230769" w:rsidRPr="009C1BA8" w:rsidRDefault="00230769" w:rsidP="00FA0980">
            <w:r w:rsidRPr="009C1BA8">
              <w:t>Дом и семья. Самообслуживание</w:t>
            </w:r>
          </w:p>
        </w:tc>
        <w:tc>
          <w:tcPr>
            <w:tcW w:w="567" w:type="dxa"/>
          </w:tcPr>
          <w:p w:rsidR="00230769" w:rsidRPr="009C1BA8" w:rsidRDefault="00230769" w:rsidP="00FA0980">
            <w:pPr>
              <w:jc w:val="center"/>
              <w:rPr>
                <w:b/>
              </w:rPr>
            </w:pPr>
          </w:p>
          <w:p w:rsidR="00230769" w:rsidRPr="009C1BA8" w:rsidRDefault="00230769" w:rsidP="00FA0980">
            <w:pPr>
              <w:jc w:val="center"/>
            </w:pPr>
          </w:p>
          <w:p w:rsidR="00230769" w:rsidRPr="009C1BA8" w:rsidRDefault="00A73AA1" w:rsidP="00FA0980">
            <w:pPr>
              <w:jc w:val="center"/>
            </w:pPr>
            <w:r w:rsidRPr="009C1BA8">
              <w:t>2</w:t>
            </w:r>
          </w:p>
        </w:tc>
        <w:tc>
          <w:tcPr>
            <w:tcW w:w="2693" w:type="dxa"/>
          </w:tcPr>
          <w:p w:rsidR="00A73AA1" w:rsidRPr="009C1BA8" w:rsidRDefault="00A73AA1" w:rsidP="00A73AA1">
            <w:r w:rsidRPr="009C1BA8">
              <w:t>Декоративное оформление культурно-бытовой среды.</w:t>
            </w:r>
          </w:p>
          <w:p w:rsidR="00A73AA1" w:rsidRPr="009C1BA8" w:rsidRDefault="00A73AA1" w:rsidP="00A73AA1">
            <w:r w:rsidRPr="009C1BA8">
              <w:t>Самообслуживание: самостоятельный отбор материалов и инструментов для урока.</w:t>
            </w:r>
          </w:p>
          <w:p w:rsidR="00230769" w:rsidRPr="009C1BA8" w:rsidRDefault="00A73AA1" w:rsidP="00A73AA1">
            <w:r w:rsidRPr="009C1BA8">
              <w:t>Мир растений (уход за растениями, размножение семенами и черенками)</w:t>
            </w:r>
          </w:p>
        </w:tc>
        <w:tc>
          <w:tcPr>
            <w:tcW w:w="2551" w:type="dxa"/>
          </w:tcPr>
          <w:p w:rsidR="00230769" w:rsidRPr="009C1BA8" w:rsidRDefault="00230769" w:rsidP="00FA0980">
            <w:r w:rsidRPr="009C1BA8">
              <w:t xml:space="preserve">Уметь осуществлять организацию и планирование собственной трудовой деятельности, </w:t>
            </w:r>
            <w:proofErr w:type="gramStart"/>
            <w:r w:rsidRPr="009C1BA8">
              <w:t>контроль за</w:t>
            </w:r>
            <w:proofErr w:type="gramEnd"/>
            <w:r w:rsidRPr="009C1BA8">
              <w:t xml:space="preserve"> ее ходом и результатами.</w:t>
            </w:r>
          </w:p>
          <w:p w:rsidR="00230769" w:rsidRPr="009C1BA8" w:rsidRDefault="00230769" w:rsidP="00FA0980">
            <w:r w:rsidRPr="009C1BA8"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1134" w:type="dxa"/>
          </w:tcPr>
          <w:p w:rsidR="00230769" w:rsidRPr="009C1BA8" w:rsidRDefault="00591EEA" w:rsidP="00FA0980">
            <w:r w:rsidRPr="009C1BA8">
              <w:t>Аппликация «Поднос»</w:t>
            </w:r>
            <w:proofErr w:type="gramStart"/>
            <w:r w:rsidRPr="009C1BA8">
              <w:t xml:space="preserve"> .</w:t>
            </w:r>
            <w:proofErr w:type="gramEnd"/>
            <w:r w:rsidRPr="009C1BA8">
              <w:t>Практическая работа. Исследование.</w:t>
            </w:r>
          </w:p>
        </w:tc>
        <w:tc>
          <w:tcPr>
            <w:tcW w:w="3355" w:type="dxa"/>
            <w:vMerge/>
          </w:tcPr>
          <w:p w:rsidR="00230769" w:rsidRPr="009C1BA8" w:rsidRDefault="00230769" w:rsidP="00FA0980"/>
        </w:tc>
        <w:tc>
          <w:tcPr>
            <w:tcW w:w="898" w:type="dxa"/>
          </w:tcPr>
          <w:p w:rsidR="009C1BA8" w:rsidRPr="009C1BA8" w:rsidRDefault="009C1BA8" w:rsidP="000166FA"/>
        </w:tc>
        <w:tc>
          <w:tcPr>
            <w:tcW w:w="898" w:type="dxa"/>
          </w:tcPr>
          <w:p w:rsidR="00230769" w:rsidRPr="009C1BA8" w:rsidRDefault="00230769" w:rsidP="000166FA"/>
        </w:tc>
      </w:tr>
      <w:tr w:rsidR="007A2CA7" w:rsidRPr="009C1BA8" w:rsidTr="00DC118F">
        <w:trPr>
          <w:trHeight w:val="2195"/>
        </w:trPr>
        <w:tc>
          <w:tcPr>
            <w:tcW w:w="468" w:type="dxa"/>
          </w:tcPr>
          <w:p w:rsidR="007A2CA7" w:rsidRPr="009C1BA8" w:rsidRDefault="007A2CA7" w:rsidP="00FA0980">
            <w:pPr>
              <w:rPr>
                <w:b/>
              </w:rPr>
            </w:pPr>
          </w:p>
        </w:tc>
        <w:tc>
          <w:tcPr>
            <w:tcW w:w="2226" w:type="dxa"/>
          </w:tcPr>
          <w:p w:rsidR="007A2CA7" w:rsidRPr="009C1BA8" w:rsidRDefault="007A2CA7" w:rsidP="009574E9">
            <w:pPr>
              <w:jc w:val="center"/>
              <w:rPr>
                <w:b/>
              </w:rPr>
            </w:pPr>
            <w:r w:rsidRPr="009C1BA8">
              <w:rPr>
                <w:b/>
              </w:rPr>
              <w:t>Раздел 2. Технология ручной обработки материалов.</w:t>
            </w:r>
          </w:p>
          <w:p w:rsidR="007A2CA7" w:rsidRPr="009C1BA8" w:rsidRDefault="007A2CA7" w:rsidP="009574E9">
            <w:pPr>
              <w:rPr>
                <w:b/>
                <w:i/>
              </w:rPr>
            </w:pPr>
            <w:r w:rsidRPr="009C1BA8">
              <w:rPr>
                <w:b/>
              </w:rPr>
              <w:t>Элементы графической грамоты</w:t>
            </w:r>
            <w:r w:rsidRPr="009C1BA8">
              <w:t xml:space="preserve"> </w:t>
            </w:r>
          </w:p>
        </w:tc>
        <w:tc>
          <w:tcPr>
            <w:tcW w:w="567" w:type="dxa"/>
          </w:tcPr>
          <w:p w:rsidR="007A2CA7" w:rsidRPr="009C1BA8" w:rsidRDefault="007A2CA7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15</w:t>
            </w:r>
          </w:p>
        </w:tc>
        <w:tc>
          <w:tcPr>
            <w:tcW w:w="2693" w:type="dxa"/>
          </w:tcPr>
          <w:p w:rsidR="007A2CA7" w:rsidRPr="009C1BA8" w:rsidRDefault="007A2CA7" w:rsidP="00FA0980"/>
        </w:tc>
        <w:tc>
          <w:tcPr>
            <w:tcW w:w="2551" w:type="dxa"/>
          </w:tcPr>
          <w:p w:rsidR="007A2CA7" w:rsidRPr="009C1BA8" w:rsidRDefault="007A2CA7" w:rsidP="00FA0980"/>
        </w:tc>
        <w:tc>
          <w:tcPr>
            <w:tcW w:w="1134" w:type="dxa"/>
          </w:tcPr>
          <w:p w:rsidR="007A2CA7" w:rsidRPr="009C1BA8" w:rsidRDefault="007A2CA7" w:rsidP="00FA0980"/>
        </w:tc>
        <w:tc>
          <w:tcPr>
            <w:tcW w:w="3355" w:type="dxa"/>
          </w:tcPr>
          <w:p w:rsidR="007A2CA7" w:rsidRPr="009C1BA8" w:rsidRDefault="007A2CA7" w:rsidP="00FA0980"/>
        </w:tc>
        <w:tc>
          <w:tcPr>
            <w:tcW w:w="898" w:type="dxa"/>
          </w:tcPr>
          <w:p w:rsidR="007A2CA7" w:rsidRPr="009C1BA8" w:rsidRDefault="007A2CA7" w:rsidP="000166FA"/>
        </w:tc>
        <w:tc>
          <w:tcPr>
            <w:tcW w:w="898" w:type="dxa"/>
          </w:tcPr>
          <w:p w:rsidR="007A2CA7" w:rsidRPr="009C1BA8" w:rsidRDefault="007A2CA7" w:rsidP="000166FA"/>
        </w:tc>
      </w:tr>
      <w:tr w:rsidR="00482004" w:rsidRPr="009C1BA8" w:rsidTr="00DC118F">
        <w:trPr>
          <w:trHeight w:val="209"/>
        </w:trPr>
        <w:tc>
          <w:tcPr>
            <w:tcW w:w="468" w:type="dxa"/>
          </w:tcPr>
          <w:p w:rsidR="00482004" w:rsidRPr="009C1BA8" w:rsidRDefault="00482004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9-10</w:t>
            </w:r>
          </w:p>
        </w:tc>
        <w:tc>
          <w:tcPr>
            <w:tcW w:w="2226" w:type="dxa"/>
          </w:tcPr>
          <w:p w:rsidR="00482004" w:rsidRPr="009C1BA8" w:rsidRDefault="00482004" w:rsidP="00FA0980">
            <w:r w:rsidRPr="009C1BA8">
              <w:t>Материалы, их свойства, происхождение и использование человеком</w:t>
            </w:r>
          </w:p>
        </w:tc>
        <w:tc>
          <w:tcPr>
            <w:tcW w:w="567" w:type="dxa"/>
          </w:tcPr>
          <w:p w:rsidR="00482004" w:rsidRPr="009C1BA8" w:rsidRDefault="00482004" w:rsidP="00FA0980">
            <w:pPr>
              <w:jc w:val="center"/>
            </w:pPr>
            <w:r w:rsidRPr="009C1BA8">
              <w:t>2</w:t>
            </w:r>
          </w:p>
        </w:tc>
        <w:tc>
          <w:tcPr>
            <w:tcW w:w="2693" w:type="dxa"/>
          </w:tcPr>
          <w:p w:rsidR="00482004" w:rsidRPr="009C1BA8" w:rsidRDefault="00482004" w:rsidP="00A73AA1">
            <w:r w:rsidRPr="009C1BA8">
              <w:t>Материалы, их конструктивные и декоративные свойства.</w:t>
            </w:r>
          </w:p>
          <w:p w:rsidR="00482004" w:rsidRPr="009C1BA8" w:rsidRDefault="00482004" w:rsidP="00A73AA1">
            <w:r w:rsidRPr="009C1BA8">
              <w:t xml:space="preserve">Выбор материалов по их свойствам и в зависимости от назначения изделия (обоснование). </w:t>
            </w:r>
          </w:p>
          <w:p w:rsidR="00482004" w:rsidRPr="009C1BA8" w:rsidRDefault="00482004" w:rsidP="00A73AA1">
            <w:r w:rsidRPr="009C1BA8">
              <w:t xml:space="preserve">Подготовка материалов к работе. Бережное использование, экономное и </w:t>
            </w:r>
            <w:r w:rsidRPr="009C1BA8">
              <w:lastRenderedPageBreak/>
              <w:t>рациональное расходование материалов</w:t>
            </w:r>
          </w:p>
          <w:p w:rsidR="00482004" w:rsidRPr="009C1BA8" w:rsidRDefault="00482004" w:rsidP="00A73AA1"/>
          <w:p w:rsidR="00482004" w:rsidRPr="009C1BA8" w:rsidRDefault="00482004" w:rsidP="00A73AA1"/>
        </w:tc>
        <w:tc>
          <w:tcPr>
            <w:tcW w:w="2551" w:type="dxa"/>
          </w:tcPr>
          <w:p w:rsidR="00482004" w:rsidRPr="009C1BA8" w:rsidRDefault="00482004" w:rsidP="00FA0980">
            <w:r w:rsidRPr="009C1BA8">
              <w:lastRenderedPageBreak/>
              <w:t>Анализировать устройство изделия: выделять детали, их форму, определять взаимное расположение, виды соединения деталей.</w:t>
            </w:r>
          </w:p>
          <w:p w:rsidR="00482004" w:rsidRPr="009C1BA8" w:rsidRDefault="00482004" w:rsidP="00FA0980">
            <w:r w:rsidRPr="009C1BA8">
              <w:t>Уметь изготавливать изделия  из доступных материалов по образцу, рисунку, сборной схеме.</w:t>
            </w:r>
          </w:p>
        </w:tc>
        <w:tc>
          <w:tcPr>
            <w:tcW w:w="1134" w:type="dxa"/>
          </w:tcPr>
          <w:p w:rsidR="00482004" w:rsidRPr="009C1BA8" w:rsidRDefault="00482004" w:rsidP="00FA0980">
            <w:r w:rsidRPr="009C1BA8">
              <w:t xml:space="preserve">«Открытка с сюрпризом»      </w:t>
            </w:r>
          </w:p>
        </w:tc>
        <w:tc>
          <w:tcPr>
            <w:tcW w:w="3355" w:type="dxa"/>
            <w:vMerge w:val="restart"/>
          </w:tcPr>
          <w:p w:rsidR="00482004" w:rsidRPr="009C1BA8" w:rsidRDefault="00482004" w:rsidP="00A73AA1">
            <w:pPr>
              <w:rPr>
                <w:i/>
              </w:rPr>
            </w:pPr>
            <w:r w:rsidRPr="009C1BA8">
              <w:rPr>
                <w:i/>
              </w:rPr>
              <w:t>С помощью учителя:</w:t>
            </w:r>
          </w:p>
          <w:p w:rsidR="00482004" w:rsidRPr="009C1BA8" w:rsidRDefault="00482004" w:rsidP="00A73AA1">
            <w:r w:rsidRPr="009C1BA8">
              <w:t xml:space="preserve">— </w:t>
            </w:r>
            <w:r w:rsidRPr="009C1BA8">
              <w:rPr>
                <w:i/>
              </w:rPr>
              <w:t>выполнять</w:t>
            </w:r>
            <w:r w:rsidRPr="009C1BA8"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482004" w:rsidRPr="009C1BA8" w:rsidRDefault="00482004" w:rsidP="00A73AA1">
            <w:r w:rsidRPr="009C1BA8">
              <w:lastRenderedPageBreak/>
              <w:t>—</w:t>
            </w:r>
            <w:r w:rsidRPr="009C1BA8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9C1BA8">
              <w:rPr>
                <w:i/>
              </w:rPr>
              <w:t>анализировать</w:t>
            </w:r>
            <w:r w:rsidRPr="009C1BA8"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482004" w:rsidRPr="009C1BA8" w:rsidRDefault="00482004" w:rsidP="00A73AA1">
            <w:r w:rsidRPr="009C1BA8">
              <w:t>—</w:t>
            </w:r>
            <w:r w:rsidRPr="009C1BA8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9C1BA8">
              <w:rPr>
                <w:i/>
              </w:rPr>
              <w:t>осуществлять</w:t>
            </w:r>
            <w:r w:rsidRPr="009C1BA8">
              <w:t xml:space="preserve"> практический </w:t>
            </w:r>
            <w:r w:rsidRPr="009C1BA8">
              <w:rPr>
                <w:i/>
              </w:rPr>
              <w:t>поиск</w:t>
            </w:r>
            <w:r w:rsidRPr="009C1BA8">
              <w:t xml:space="preserve"> и </w:t>
            </w:r>
            <w:r w:rsidRPr="009C1BA8">
              <w:rPr>
                <w:i/>
              </w:rPr>
              <w:t>открытие нового</w:t>
            </w:r>
            <w:r w:rsidRPr="009C1BA8">
              <w:t xml:space="preserve"> знания и умения; </w:t>
            </w:r>
            <w:r w:rsidRPr="009C1BA8">
              <w:rPr>
                <w:i/>
              </w:rPr>
              <w:t>анализировать</w:t>
            </w:r>
            <w:r w:rsidRPr="009C1BA8">
              <w:t xml:space="preserve"> и </w:t>
            </w:r>
            <w:r w:rsidRPr="009C1BA8">
              <w:rPr>
                <w:i/>
              </w:rPr>
              <w:t>читать</w:t>
            </w:r>
            <w:r w:rsidRPr="009C1BA8">
              <w:t xml:space="preserve"> графические изображения (рисунки);</w:t>
            </w:r>
          </w:p>
          <w:p w:rsidR="00482004" w:rsidRPr="009C1BA8" w:rsidRDefault="00482004" w:rsidP="00A73AA1">
            <w:r w:rsidRPr="009C1BA8">
              <w:t xml:space="preserve">— </w:t>
            </w:r>
            <w:r w:rsidRPr="009C1BA8">
              <w:rPr>
                <w:i/>
              </w:rPr>
              <w:t>воплощать</w:t>
            </w:r>
            <w:r w:rsidRPr="009C1BA8"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482004" w:rsidRPr="009C1BA8" w:rsidRDefault="00482004" w:rsidP="00A73AA1">
            <w:r w:rsidRPr="009C1BA8">
              <w:t>—</w:t>
            </w:r>
            <w:r w:rsidRPr="009C1BA8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9C1BA8">
              <w:rPr>
                <w:i/>
              </w:rPr>
              <w:t>планировать</w:t>
            </w:r>
            <w:r w:rsidRPr="009C1BA8">
              <w:t xml:space="preserve"> последовательность практических действий для реализации поставленной задачи;</w:t>
            </w:r>
          </w:p>
          <w:p w:rsidR="00482004" w:rsidRPr="009C1BA8" w:rsidRDefault="00482004" w:rsidP="00A73AA1">
            <w:r w:rsidRPr="009C1BA8">
              <w:t xml:space="preserve">— </w:t>
            </w:r>
            <w:r w:rsidRPr="009C1BA8">
              <w:rPr>
                <w:i/>
              </w:rPr>
              <w:t>осуществлять</w:t>
            </w:r>
            <w:r w:rsidRPr="009C1BA8">
              <w:t xml:space="preserve"> </w:t>
            </w:r>
            <w:r w:rsidRPr="009C1BA8">
              <w:rPr>
                <w:i/>
              </w:rPr>
              <w:t>самоконтроль</w:t>
            </w:r>
            <w:r w:rsidRPr="009C1BA8">
              <w:t xml:space="preserve"> качества выполнения работы (соответствия предложенному образцу или заданию);</w:t>
            </w:r>
          </w:p>
          <w:p w:rsidR="00482004" w:rsidRPr="009C1BA8" w:rsidRDefault="00482004" w:rsidP="00A73AA1">
            <w:r w:rsidRPr="009C1BA8">
              <w:t xml:space="preserve">— </w:t>
            </w:r>
            <w:r w:rsidRPr="009C1BA8">
              <w:rPr>
                <w:i/>
              </w:rPr>
              <w:t>обобщать</w:t>
            </w:r>
            <w:r w:rsidRPr="009C1BA8">
              <w:t xml:space="preserve"> (осознавать и формулировать) то новое, что </w:t>
            </w:r>
            <w:r w:rsidRPr="009C1BA8">
              <w:lastRenderedPageBreak/>
              <w:t>открыто и усвоено на уроке</w:t>
            </w:r>
          </w:p>
        </w:tc>
        <w:tc>
          <w:tcPr>
            <w:tcW w:w="898" w:type="dxa"/>
          </w:tcPr>
          <w:p w:rsidR="009C1BA8" w:rsidRPr="009C1BA8" w:rsidRDefault="009C1BA8" w:rsidP="000166FA"/>
        </w:tc>
        <w:tc>
          <w:tcPr>
            <w:tcW w:w="898" w:type="dxa"/>
          </w:tcPr>
          <w:p w:rsidR="00482004" w:rsidRPr="009C1BA8" w:rsidRDefault="00482004" w:rsidP="000166FA"/>
        </w:tc>
      </w:tr>
      <w:tr w:rsidR="00482004" w:rsidRPr="009C1BA8" w:rsidTr="00DC118F">
        <w:trPr>
          <w:trHeight w:val="209"/>
        </w:trPr>
        <w:tc>
          <w:tcPr>
            <w:tcW w:w="468" w:type="dxa"/>
          </w:tcPr>
          <w:p w:rsidR="00482004" w:rsidRPr="009C1BA8" w:rsidRDefault="00482004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lastRenderedPageBreak/>
              <w:t>11</w:t>
            </w:r>
          </w:p>
        </w:tc>
        <w:tc>
          <w:tcPr>
            <w:tcW w:w="2226" w:type="dxa"/>
          </w:tcPr>
          <w:p w:rsidR="00482004" w:rsidRPr="009C1BA8" w:rsidRDefault="00482004" w:rsidP="00FA0980">
            <w:r w:rsidRPr="009C1BA8">
              <w:t xml:space="preserve"> Инструменты и приспособления для обработки материалов</w:t>
            </w:r>
          </w:p>
        </w:tc>
        <w:tc>
          <w:tcPr>
            <w:tcW w:w="567" w:type="dxa"/>
          </w:tcPr>
          <w:p w:rsidR="00482004" w:rsidRPr="009C1BA8" w:rsidRDefault="00482004" w:rsidP="00FA0980">
            <w:pPr>
              <w:jc w:val="center"/>
            </w:pPr>
            <w:r w:rsidRPr="009C1BA8">
              <w:t>1</w:t>
            </w:r>
          </w:p>
        </w:tc>
        <w:tc>
          <w:tcPr>
            <w:tcW w:w="2693" w:type="dxa"/>
          </w:tcPr>
          <w:p w:rsidR="00482004" w:rsidRPr="009C1BA8" w:rsidRDefault="00482004" w:rsidP="00FA0980">
            <w:r w:rsidRPr="009C1BA8">
              <w:t>Правила пользования чертёжными инструментами (линейкой, угольником, циркулем)</w:t>
            </w:r>
          </w:p>
        </w:tc>
        <w:tc>
          <w:tcPr>
            <w:tcW w:w="2551" w:type="dxa"/>
          </w:tcPr>
          <w:p w:rsidR="00482004" w:rsidRPr="009C1BA8" w:rsidRDefault="00DC118F" w:rsidP="00FA0980">
            <w:r w:rsidRPr="009C1BA8">
              <w:t xml:space="preserve">Уметь </w:t>
            </w:r>
            <w:r w:rsidR="0035230B" w:rsidRPr="009C1BA8">
              <w:t>производить разметку материала основными способами, наблюдать, рассуждать, делать выводы.</w:t>
            </w:r>
          </w:p>
        </w:tc>
        <w:tc>
          <w:tcPr>
            <w:tcW w:w="1134" w:type="dxa"/>
          </w:tcPr>
          <w:p w:rsidR="00482004" w:rsidRPr="009C1BA8" w:rsidRDefault="00482004" w:rsidP="009574E9">
            <w:r w:rsidRPr="009C1BA8">
              <w:t>Практическая работа. Аппликация из одинаковых деталей.</w:t>
            </w:r>
          </w:p>
        </w:tc>
        <w:tc>
          <w:tcPr>
            <w:tcW w:w="3355" w:type="dxa"/>
            <w:vMerge/>
          </w:tcPr>
          <w:p w:rsidR="00482004" w:rsidRPr="009C1BA8" w:rsidRDefault="00482004" w:rsidP="00FA0980"/>
        </w:tc>
        <w:tc>
          <w:tcPr>
            <w:tcW w:w="898" w:type="dxa"/>
          </w:tcPr>
          <w:p w:rsidR="00482004" w:rsidRPr="009C1BA8" w:rsidRDefault="00482004" w:rsidP="000166FA"/>
        </w:tc>
        <w:tc>
          <w:tcPr>
            <w:tcW w:w="898" w:type="dxa"/>
          </w:tcPr>
          <w:p w:rsidR="00482004" w:rsidRPr="009C1BA8" w:rsidRDefault="00482004" w:rsidP="000166FA"/>
        </w:tc>
      </w:tr>
      <w:tr w:rsidR="00482004" w:rsidRPr="009C1BA8" w:rsidTr="00DC118F">
        <w:trPr>
          <w:trHeight w:val="209"/>
        </w:trPr>
        <w:tc>
          <w:tcPr>
            <w:tcW w:w="468" w:type="dxa"/>
          </w:tcPr>
          <w:p w:rsidR="00482004" w:rsidRPr="009C1BA8" w:rsidRDefault="00482004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12</w:t>
            </w:r>
          </w:p>
        </w:tc>
        <w:tc>
          <w:tcPr>
            <w:tcW w:w="2226" w:type="dxa"/>
          </w:tcPr>
          <w:p w:rsidR="00482004" w:rsidRPr="009C1BA8" w:rsidRDefault="00482004" w:rsidP="00FA0980">
            <w:r w:rsidRPr="009C1BA8">
              <w:t xml:space="preserve"> Общее представление о технологическом процессе</w:t>
            </w:r>
          </w:p>
        </w:tc>
        <w:tc>
          <w:tcPr>
            <w:tcW w:w="567" w:type="dxa"/>
          </w:tcPr>
          <w:p w:rsidR="00482004" w:rsidRPr="009C1BA8" w:rsidRDefault="00482004" w:rsidP="00FA0980">
            <w:pPr>
              <w:jc w:val="center"/>
            </w:pPr>
            <w:r w:rsidRPr="009C1BA8">
              <w:t>1</w:t>
            </w:r>
          </w:p>
        </w:tc>
        <w:tc>
          <w:tcPr>
            <w:tcW w:w="2693" w:type="dxa"/>
          </w:tcPr>
          <w:p w:rsidR="00482004" w:rsidRPr="009C1BA8" w:rsidRDefault="00482004" w:rsidP="00555602">
            <w:r w:rsidRPr="009C1BA8">
              <w:t>Общность технологических операций обработки разных материалов (бумаги и ткани)</w:t>
            </w:r>
          </w:p>
        </w:tc>
        <w:tc>
          <w:tcPr>
            <w:tcW w:w="2551" w:type="dxa"/>
          </w:tcPr>
          <w:p w:rsidR="00482004" w:rsidRPr="009C1BA8" w:rsidRDefault="00482004" w:rsidP="00FA0980">
            <w:r w:rsidRPr="009C1BA8">
              <w:t>Уметь получать необходимую информацию об объекте деятельности, используя рисунки, схемы.</w:t>
            </w:r>
          </w:p>
          <w:p w:rsidR="00482004" w:rsidRPr="009C1BA8" w:rsidRDefault="00482004" w:rsidP="00FA0980">
            <w:r w:rsidRPr="009C1BA8">
              <w:t>Соблюдать последовательность технологических операций при изготовлении и сборке изделия.</w:t>
            </w:r>
          </w:p>
        </w:tc>
        <w:tc>
          <w:tcPr>
            <w:tcW w:w="1134" w:type="dxa"/>
          </w:tcPr>
          <w:p w:rsidR="00482004" w:rsidRPr="009C1BA8" w:rsidRDefault="00482004" w:rsidP="00FA0980">
            <w:r w:rsidRPr="009C1BA8">
              <w:t>Работа с технологической картой.</w:t>
            </w:r>
          </w:p>
          <w:p w:rsidR="00482004" w:rsidRPr="009C1BA8" w:rsidRDefault="00482004" w:rsidP="00FA0980">
            <w:r w:rsidRPr="009C1BA8">
              <w:t>Аппликация из бумаги.</w:t>
            </w:r>
          </w:p>
        </w:tc>
        <w:tc>
          <w:tcPr>
            <w:tcW w:w="3355" w:type="dxa"/>
            <w:vMerge/>
          </w:tcPr>
          <w:p w:rsidR="00482004" w:rsidRPr="009C1BA8" w:rsidRDefault="00482004" w:rsidP="00FA0980"/>
        </w:tc>
        <w:tc>
          <w:tcPr>
            <w:tcW w:w="898" w:type="dxa"/>
          </w:tcPr>
          <w:p w:rsidR="00482004" w:rsidRPr="009C1BA8" w:rsidRDefault="00482004" w:rsidP="000166FA"/>
        </w:tc>
        <w:tc>
          <w:tcPr>
            <w:tcW w:w="898" w:type="dxa"/>
          </w:tcPr>
          <w:p w:rsidR="00482004" w:rsidRPr="009C1BA8" w:rsidRDefault="00482004" w:rsidP="000166FA"/>
        </w:tc>
      </w:tr>
      <w:tr w:rsidR="00482004" w:rsidRPr="009C1BA8" w:rsidTr="00DC118F">
        <w:trPr>
          <w:trHeight w:val="209"/>
        </w:trPr>
        <w:tc>
          <w:tcPr>
            <w:tcW w:w="468" w:type="dxa"/>
          </w:tcPr>
          <w:p w:rsidR="00482004" w:rsidRPr="009C1BA8" w:rsidRDefault="00482004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13-19</w:t>
            </w:r>
          </w:p>
        </w:tc>
        <w:tc>
          <w:tcPr>
            <w:tcW w:w="2226" w:type="dxa"/>
          </w:tcPr>
          <w:p w:rsidR="00482004" w:rsidRPr="009C1BA8" w:rsidRDefault="00482004" w:rsidP="00FA0980">
            <w:r w:rsidRPr="009C1BA8">
              <w:t>Технологические операции ручной обработки материалов (изготовление изделий из бумаги, картона, ткани и др.)</w:t>
            </w:r>
          </w:p>
        </w:tc>
        <w:tc>
          <w:tcPr>
            <w:tcW w:w="567" w:type="dxa"/>
          </w:tcPr>
          <w:p w:rsidR="00482004" w:rsidRPr="009C1BA8" w:rsidRDefault="00482004" w:rsidP="00FA0980">
            <w:pPr>
              <w:jc w:val="center"/>
            </w:pPr>
            <w:r w:rsidRPr="009C1BA8">
              <w:t>7</w:t>
            </w:r>
          </w:p>
        </w:tc>
        <w:tc>
          <w:tcPr>
            <w:tcW w:w="2693" w:type="dxa"/>
          </w:tcPr>
          <w:p w:rsidR="00482004" w:rsidRPr="009C1BA8" w:rsidRDefault="00482004" w:rsidP="007E40FC">
            <w:r w:rsidRPr="009C1BA8">
              <w:t>Подбор материалов и инструментов.</w:t>
            </w:r>
          </w:p>
          <w:p w:rsidR="00482004" w:rsidRPr="009C1BA8" w:rsidRDefault="00482004" w:rsidP="007E40FC">
            <w:r w:rsidRPr="009C1BA8">
              <w:t>Разметка (с помощью линейки, угольника, циркуля).</w:t>
            </w:r>
          </w:p>
          <w:p w:rsidR="00482004" w:rsidRPr="009C1BA8" w:rsidRDefault="00482004" w:rsidP="007E40FC">
            <w:r w:rsidRPr="009C1BA8">
              <w:t>Сборка деталей, способы соединений (</w:t>
            </w:r>
            <w:proofErr w:type="gramStart"/>
            <w:r w:rsidRPr="009C1BA8">
              <w:t>клеевое</w:t>
            </w:r>
            <w:proofErr w:type="gramEnd"/>
            <w:r w:rsidRPr="009C1BA8">
              <w:t xml:space="preserve">, ниточное, проволочное, </w:t>
            </w:r>
            <w:r w:rsidRPr="009C1BA8">
              <w:lastRenderedPageBreak/>
              <w:t>винтовое).</w:t>
            </w:r>
          </w:p>
          <w:p w:rsidR="00482004" w:rsidRPr="009C1BA8" w:rsidRDefault="00482004" w:rsidP="007E40FC">
            <w:r w:rsidRPr="009C1BA8">
              <w:t>Отделка изделия или его деталей (вышивка, перевивы)</w:t>
            </w:r>
          </w:p>
        </w:tc>
        <w:tc>
          <w:tcPr>
            <w:tcW w:w="2551" w:type="dxa"/>
          </w:tcPr>
          <w:p w:rsidR="00482004" w:rsidRPr="009C1BA8" w:rsidRDefault="00482004" w:rsidP="00FA0980">
            <w:r w:rsidRPr="009C1BA8">
              <w:lastRenderedPageBreak/>
              <w:t>Уметь изготавливать изделия  из доступных материалов по образцу, рисунку, сборной схеме.</w:t>
            </w:r>
          </w:p>
        </w:tc>
        <w:tc>
          <w:tcPr>
            <w:tcW w:w="1134" w:type="dxa"/>
          </w:tcPr>
          <w:p w:rsidR="00482004" w:rsidRPr="009C1BA8" w:rsidRDefault="00482004" w:rsidP="00FA0980">
            <w:r w:rsidRPr="009C1BA8">
              <w:t xml:space="preserve">Изготовление различных поделок из бумаги       </w:t>
            </w:r>
          </w:p>
        </w:tc>
        <w:tc>
          <w:tcPr>
            <w:tcW w:w="3355" w:type="dxa"/>
            <w:vMerge/>
          </w:tcPr>
          <w:p w:rsidR="00482004" w:rsidRPr="009C1BA8" w:rsidRDefault="00482004" w:rsidP="00FA0980">
            <w:pPr>
              <w:rPr>
                <w:b/>
              </w:rPr>
            </w:pPr>
          </w:p>
        </w:tc>
        <w:tc>
          <w:tcPr>
            <w:tcW w:w="898" w:type="dxa"/>
          </w:tcPr>
          <w:p w:rsidR="009C1BA8" w:rsidRPr="009C1BA8" w:rsidRDefault="009C1BA8" w:rsidP="009C1BA8"/>
        </w:tc>
        <w:tc>
          <w:tcPr>
            <w:tcW w:w="898" w:type="dxa"/>
          </w:tcPr>
          <w:p w:rsidR="00482004" w:rsidRPr="009C1BA8" w:rsidRDefault="00482004" w:rsidP="000166FA"/>
        </w:tc>
      </w:tr>
      <w:tr w:rsidR="00482004" w:rsidRPr="009C1BA8" w:rsidTr="00DC118F">
        <w:trPr>
          <w:trHeight w:val="209"/>
        </w:trPr>
        <w:tc>
          <w:tcPr>
            <w:tcW w:w="468" w:type="dxa"/>
          </w:tcPr>
          <w:p w:rsidR="00482004" w:rsidRPr="009C1BA8" w:rsidRDefault="00482004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lastRenderedPageBreak/>
              <w:t>20-23</w:t>
            </w:r>
          </w:p>
        </w:tc>
        <w:tc>
          <w:tcPr>
            <w:tcW w:w="2226" w:type="dxa"/>
          </w:tcPr>
          <w:p w:rsidR="00482004" w:rsidRPr="009C1BA8" w:rsidRDefault="00482004" w:rsidP="00FA0980">
            <w:r w:rsidRPr="009C1BA8">
              <w:t>. Графические изображения в технике и технологии</w:t>
            </w:r>
          </w:p>
        </w:tc>
        <w:tc>
          <w:tcPr>
            <w:tcW w:w="567" w:type="dxa"/>
          </w:tcPr>
          <w:p w:rsidR="00482004" w:rsidRPr="009C1BA8" w:rsidRDefault="00482004" w:rsidP="00FA0980">
            <w:pPr>
              <w:jc w:val="center"/>
            </w:pPr>
            <w:r w:rsidRPr="009C1BA8">
              <w:t>4</w:t>
            </w:r>
          </w:p>
        </w:tc>
        <w:tc>
          <w:tcPr>
            <w:tcW w:w="2693" w:type="dxa"/>
          </w:tcPr>
          <w:p w:rsidR="00482004" w:rsidRPr="009C1BA8" w:rsidRDefault="00482004" w:rsidP="007E40FC">
            <w:r w:rsidRPr="009C1BA8">
              <w:t>Виды условных графических изображений: простейший чертёж, эскиз, схема.</w:t>
            </w:r>
          </w:p>
          <w:p w:rsidR="00482004" w:rsidRPr="009C1BA8" w:rsidRDefault="00482004" w:rsidP="007E40FC">
            <w:r w:rsidRPr="009C1BA8">
              <w:t>Линии чертежа.</w:t>
            </w:r>
          </w:p>
          <w:p w:rsidR="00482004" w:rsidRPr="009C1BA8" w:rsidRDefault="00482004" w:rsidP="007E40FC">
            <w:r w:rsidRPr="009C1BA8">
              <w:t>Чтение чертежа (эскиза).</w:t>
            </w:r>
          </w:p>
          <w:p w:rsidR="00482004" w:rsidRPr="009C1BA8" w:rsidRDefault="00482004" w:rsidP="007E40FC">
            <w:r w:rsidRPr="009C1BA8">
              <w:t>Разметка с опорой на чертёж (эскиз)</w:t>
            </w:r>
          </w:p>
        </w:tc>
        <w:tc>
          <w:tcPr>
            <w:tcW w:w="2551" w:type="dxa"/>
          </w:tcPr>
          <w:p w:rsidR="00482004" w:rsidRPr="009C1BA8" w:rsidRDefault="00482004" w:rsidP="00FA0980">
            <w:r w:rsidRPr="009C1BA8">
              <w:t>Уметь осуществлять декоративное оформление и отделку изделия.</w:t>
            </w:r>
          </w:p>
          <w:p w:rsidR="00482004" w:rsidRPr="009C1BA8" w:rsidRDefault="00482004" w:rsidP="00FA0980">
            <w:r w:rsidRPr="009C1BA8">
              <w:t>Применять приемы рациональной безопасной работы ручными инструментами.</w:t>
            </w:r>
          </w:p>
        </w:tc>
        <w:tc>
          <w:tcPr>
            <w:tcW w:w="1134" w:type="dxa"/>
          </w:tcPr>
          <w:p w:rsidR="00482004" w:rsidRPr="009C1BA8" w:rsidRDefault="00482004" w:rsidP="00482004">
            <w:r w:rsidRPr="009C1BA8">
              <w:t xml:space="preserve"> Практическая работа. Изготовление </w:t>
            </w:r>
            <w:r w:rsidR="00BC742B" w:rsidRPr="009C1BA8">
              <w:t>открытки.</w:t>
            </w:r>
            <w:r w:rsidRPr="009C1BA8">
              <w:t xml:space="preserve">       </w:t>
            </w:r>
          </w:p>
        </w:tc>
        <w:tc>
          <w:tcPr>
            <w:tcW w:w="3355" w:type="dxa"/>
            <w:vMerge/>
          </w:tcPr>
          <w:p w:rsidR="00482004" w:rsidRPr="009C1BA8" w:rsidRDefault="00482004" w:rsidP="00FA0980"/>
        </w:tc>
        <w:tc>
          <w:tcPr>
            <w:tcW w:w="898" w:type="dxa"/>
            <w:vMerge w:val="restart"/>
          </w:tcPr>
          <w:p w:rsidR="009C1BA8" w:rsidRPr="009C1BA8" w:rsidRDefault="009C1BA8" w:rsidP="000166FA"/>
        </w:tc>
        <w:tc>
          <w:tcPr>
            <w:tcW w:w="898" w:type="dxa"/>
          </w:tcPr>
          <w:p w:rsidR="00482004" w:rsidRPr="009C1BA8" w:rsidRDefault="00482004" w:rsidP="000166FA"/>
        </w:tc>
      </w:tr>
      <w:tr w:rsidR="007E40FC" w:rsidRPr="009C1BA8" w:rsidTr="00DC118F">
        <w:trPr>
          <w:trHeight w:val="276"/>
        </w:trPr>
        <w:tc>
          <w:tcPr>
            <w:tcW w:w="468" w:type="dxa"/>
            <w:vMerge w:val="restart"/>
          </w:tcPr>
          <w:p w:rsidR="007E40FC" w:rsidRPr="009C1BA8" w:rsidRDefault="007E40FC" w:rsidP="00FA0980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 w:val="restart"/>
          </w:tcPr>
          <w:p w:rsidR="007E40FC" w:rsidRPr="009C1BA8" w:rsidRDefault="007E40FC" w:rsidP="00FA0980">
            <w:pPr>
              <w:rPr>
                <w:b/>
              </w:rPr>
            </w:pPr>
            <w:r w:rsidRPr="009C1BA8">
              <w:rPr>
                <w:b/>
              </w:rPr>
              <w:t>Раздел 3. Конструирование и моделирование</w:t>
            </w:r>
          </w:p>
        </w:tc>
        <w:tc>
          <w:tcPr>
            <w:tcW w:w="567" w:type="dxa"/>
            <w:vMerge w:val="restart"/>
          </w:tcPr>
          <w:p w:rsidR="007E40FC" w:rsidRPr="009C1BA8" w:rsidRDefault="007E40FC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9</w:t>
            </w:r>
          </w:p>
        </w:tc>
        <w:tc>
          <w:tcPr>
            <w:tcW w:w="2693" w:type="dxa"/>
            <w:vMerge w:val="restart"/>
          </w:tcPr>
          <w:p w:rsidR="007E40FC" w:rsidRPr="009C1BA8" w:rsidRDefault="007E40FC" w:rsidP="00FA0980"/>
        </w:tc>
        <w:tc>
          <w:tcPr>
            <w:tcW w:w="2551" w:type="dxa"/>
            <w:vMerge w:val="restart"/>
          </w:tcPr>
          <w:p w:rsidR="007E40FC" w:rsidRPr="009C1BA8" w:rsidRDefault="007E40FC" w:rsidP="00FA0980"/>
        </w:tc>
        <w:tc>
          <w:tcPr>
            <w:tcW w:w="1134" w:type="dxa"/>
            <w:vMerge w:val="restart"/>
          </w:tcPr>
          <w:p w:rsidR="007E40FC" w:rsidRPr="009C1BA8" w:rsidRDefault="007E40FC" w:rsidP="00FA0980"/>
        </w:tc>
        <w:tc>
          <w:tcPr>
            <w:tcW w:w="3355" w:type="dxa"/>
            <w:vMerge w:val="restart"/>
          </w:tcPr>
          <w:p w:rsidR="007E40FC" w:rsidRPr="009C1BA8" w:rsidRDefault="007E40FC" w:rsidP="00FA0980"/>
        </w:tc>
        <w:tc>
          <w:tcPr>
            <w:tcW w:w="898" w:type="dxa"/>
            <w:vMerge/>
          </w:tcPr>
          <w:p w:rsidR="007E40FC" w:rsidRPr="009C1BA8" w:rsidRDefault="007E40FC" w:rsidP="000166FA"/>
        </w:tc>
        <w:tc>
          <w:tcPr>
            <w:tcW w:w="898" w:type="dxa"/>
            <w:vMerge w:val="restart"/>
          </w:tcPr>
          <w:p w:rsidR="007E40FC" w:rsidRPr="009C1BA8" w:rsidRDefault="007E40FC" w:rsidP="000166FA"/>
        </w:tc>
      </w:tr>
      <w:tr w:rsidR="007E40FC" w:rsidRPr="009C1BA8" w:rsidTr="00DC118F">
        <w:trPr>
          <w:trHeight w:val="795"/>
        </w:trPr>
        <w:tc>
          <w:tcPr>
            <w:tcW w:w="468" w:type="dxa"/>
            <w:vMerge/>
          </w:tcPr>
          <w:p w:rsidR="007E40FC" w:rsidRPr="009C1BA8" w:rsidRDefault="007E40FC" w:rsidP="00FA0980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</w:tcPr>
          <w:p w:rsidR="007E40FC" w:rsidRPr="009C1BA8" w:rsidRDefault="007E40FC" w:rsidP="00FA0980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7E40FC" w:rsidRPr="009C1BA8" w:rsidRDefault="007E40FC" w:rsidP="00FA098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7E40FC" w:rsidRPr="009C1BA8" w:rsidRDefault="007E40FC" w:rsidP="00FA0980"/>
        </w:tc>
        <w:tc>
          <w:tcPr>
            <w:tcW w:w="2551" w:type="dxa"/>
            <w:vMerge/>
          </w:tcPr>
          <w:p w:rsidR="007E40FC" w:rsidRPr="009C1BA8" w:rsidRDefault="007E40FC" w:rsidP="00FA0980"/>
        </w:tc>
        <w:tc>
          <w:tcPr>
            <w:tcW w:w="1134" w:type="dxa"/>
            <w:vMerge/>
          </w:tcPr>
          <w:p w:rsidR="007E40FC" w:rsidRPr="009C1BA8" w:rsidRDefault="007E40FC" w:rsidP="00FA0980"/>
        </w:tc>
        <w:tc>
          <w:tcPr>
            <w:tcW w:w="3355" w:type="dxa"/>
            <w:vMerge/>
          </w:tcPr>
          <w:p w:rsidR="007E40FC" w:rsidRPr="009C1BA8" w:rsidRDefault="007E40FC" w:rsidP="00FA0980"/>
        </w:tc>
        <w:tc>
          <w:tcPr>
            <w:tcW w:w="898" w:type="dxa"/>
          </w:tcPr>
          <w:p w:rsidR="007E40FC" w:rsidRPr="009C1BA8" w:rsidRDefault="007E40FC" w:rsidP="000166FA"/>
        </w:tc>
        <w:tc>
          <w:tcPr>
            <w:tcW w:w="898" w:type="dxa"/>
            <w:vMerge/>
          </w:tcPr>
          <w:p w:rsidR="007E40FC" w:rsidRPr="009C1BA8" w:rsidRDefault="007E40FC" w:rsidP="000166FA"/>
        </w:tc>
      </w:tr>
      <w:tr w:rsidR="003E358A" w:rsidRPr="009C1BA8" w:rsidTr="00DC118F">
        <w:trPr>
          <w:trHeight w:val="209"/>
        </w:trPr>
        <w:tc>
          <w:tcPr>
            <w:tcW w:w="468" w:type="dxa"/>
          </w:tcPr>
          <w:p w:rsidR="003E358A" w:rsidRPr="009C1BA8" w:rsidRDefault="003E358A" w:rsidP="00FA0980">
            <w:pPr>
              <w:jc w:val="center"/>
              <w:rPr>
                <w:b/>
              </w:rPr>
            </w:pPr>
          </w:p>
          <w:p w:rsidR="003E358A" w:rsidRPr="009C1BA8" w:rsidRDefault="003E358A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2</w:t>
            </w:r>
            <w:r w:rsidR="00482004" w:rsidRPr="009C1BA8">
              <w:rPr>
                <w:b/>
              </w:rPr>
              <w:t>4</w:t>
            </w:r>
          </w:p>
        </w:tc>
        <w:tc>
          <w:tcPr>
            <w:tcW w:w="2226" w:type="dxa"/>
          </w:tcPr>
          <w:p w:rsidR="003E358A" w:rsidRPr="009C1BA8" w:rsidRDefault="003E358A" w:rsidP="00645E6B">
            <w:pPr>
              <w:tabs>
                <w:tab w:val="right" w:pos="2010"/>
              </w:tabs>
            </w:pPr>
            <w:r w:rsidRPr="009C1BA8">
              <w:t>Изделие и его конструкция</w:t>
            </w:r>
          </w:p>
        </w:tc>
        <w:tc>
          <w:tcPr>
            <w:tcW w:w="567" w:type="dxa"/>
          </w:tcPr>
          <w:p w:rsidR="003E358A" w:rsidRPr="009C1BA8" w:rsidRDefault="003E358A" w:rsidP="00FA0980">
            <w:pPr>
              <w:jc w:val="center"/>
            </w:pPr>
            <w:r w:rsidRPr="009C1BA8">
              <w:t>1</w:t>
            </w:r>
          </w:p>
        </w:tc>
        <w:tc>
          <w:tcPr>
            <w:tcW w:w="2693" w:type="dxa"/>
          </w:tcPr>
          <w:p w:rsidR="003E358A" w:rsidRPr="009C1BA8" w:rsidRDefault="003E358A" w:rsidP="00FA0980">
            <w:r w:rsidRPr="009C1BA8">
              <w:t>Изделие с различными конструктивными особенностями</w:t>
            </w:r>
          </w:p>
        </w:tc>
        <w:tc>
          <w:tcPr>
            <w:tcW w:w="2551" w:type="dxa"/>
          </w:tcPr>
          <w:p w:rsidR="003E358A" w:rsidRPr="009C1BA8" w:rsidRDefault="003E358A" w:rsidP="00FA0980">
            <w:r w:rsidRPr="009C1BA8">
              <w:t>Анализировать предлагаемую информацию, планировать предстоящую практическую работу.</w:t>
            </w:r>
          </w:p>
          <w:p w:rsidR="003E358A" w:rsidRPr="009C1BA8" w:rsidRDefault="003E358A" w:rsidP="00FA0980">
            <w:r w:rsidRPr="009C1BA8">
              <w:t xml:space="preserve">Осуществлять корректировку хода практической работы, самоконтроль выполняемых практических действий. </w:t>
            </w:r>
          </w:p>
          <w:p w:rsidR="00AF5675" w:rsidRPr="009C1BA8" w:rsidRDefault="00AF5675" w:rsidP="00FA0980"/>
          <w:p w:rsidR="00AF5675" w:rsidRPr="009C1BA8" w:rsidRDefault="00AF5675" w:rsidP="00FA0980"/>
          <w:p w:rsidR="00AF5675" w:rsidRPr="009C1BA8" w:rsidRDefault="00AF5675" w:rsidP="00FA0980"/>
          <w:p w:rsidR="00AF5675" w:rsidRPr="009C1BA8" w:rsidRDefault="00AF5675" w:rsidP="00FA0980"/>
          <w:p w:rsidR="00AF5675" w:rsidRPr="009C1BA8" w:rsidRDefault="00AF5675" w:rsidP="00FA0980"/>
          <w:p w:rsidR="00AF5675" w:rsidRPr="009C1BA8" w:rsidRDefault="00AF5675" w:rsidP="00FA0980"/>
        </w:tc>
        <w:tc>
          <w:tcPr>
            <w:tcW w:w="1134" w:type="dxa"/>
          </w:tcPr>
          <w:p w:rsidR="003E358A" w:rsidRPr="009C1BA8" w:rsidRDefault="009B12AB" w:rsidP="00FA0980">
            <w:r w:rsidRPr="009C1BA8">
              <w:lastRenderedPageBreak/>
              <w:t>Изготовление изделия «Цветок из бумаги» по составленному плану.</w:t>
            </w:r>
          </w:p>
        </w:tc>
        <w:tc>
          <w:tcPr>
            <w:tcW w:w="3355" w:type="dxa"/>
            <w:vMerge w:val="restart"/>
          </w:tcPr>
          <w:p w:rsidR="003E358A" w:rsidRPr="009C1BA8" w:rsidRDefault="003E358A" w:rsidP="003E358A">
            <w:pPr>
              <w:rPr>
                <w:i/>
              </w:rPr>
            </w:pPr>
            <w:r w:rsidRPr="009C1BA8">
              <w:rPr>
                <w:i/>
              </w:rPr>
              <w:t>С помощью учителя:</w:t>
            </w:r>
          </w:p>
          <w:p w:rsidR="003E358A" w:rsidRPr="009C1BA8" w:rsidRDefault="003E358A" w:rsidP="003E358A">
            <w:r w:rsidRPr="009C1BA8">
              <w:t xml:space="preserve">— </w:t>
            </w:r>
            <w:r w:rsidRPr="009C1BA8">
              <w:rPr>
                <w:i/>
              </w:rPr>
              <w:t>сравнивать</w:t>
            </w:r>
            <w:r w:rsidRPr="009C1BA8">
              <w:t xml:space="preserve"> различные виды конструкций и способы их сборки;</w:t>
            </w:r>
          </w:p>
          <w:p w:rsidR="003E358A" w:rsidRPr="009C1BA8" w:rsidRDefault="003E358A" w:rsidP="003E358A">
            <w:proofErr w:type="gramStart"/>
            <w:r w:rsidRPr="009C1BA8">
              <w:t xml:space="preserve">— </w:t>
            </w:r>
            <w:r w:rsidRPr="009C1BA8">
              <w:rPr>
                <w:i/>
              </w:rPr>
              <w:t>моделировать</w:t>
            </w:r>
            <w:r w:rsidRPr="009C1BA8"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  <w:proofErr w:type="gramEnd"/>
          </w:p>
          <w:p w:rsidR="003E358A" w:rsidRPr="009C1BA8" w:rsidRDefault="003E358A" w:rsidP="003E358A">
            <w:r w:rsidRPr="009C1BA8">
              <w:t xml:space="preserve">— </w:t>
            </w:r>
            <w:r w:rsidRPr="009C1BA8">
              <w:rPr>
                <w:i/>
              </w:rPr>
              <w:t>конструировать</w:t>
            </w:r>
            <w:r w:rsidRPr="009C1BA8"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</w:t>
            </w:r>
            <w:r w:rsidRPr="009C1BA8">
              <w:lastRenderedPageBreak/>
              <w:t>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3E358A" w:rsidRPr="009C1BA8" w:rsidRDefault="003E358A" w:rsidP="003E358A">
            <w:r w:rsidRPr="009C1BA8">
              <w:t xml:space="preserve">— </w:t>
            </w:r>
            <w:r w:rsidRPr="009C1BA8">
              <w:rPr>
                <w:i/>
              </w:rPr>
              <w:t>участвовать</w:t>
            </w:r>
            <w:r w:rsidRPr="009C1BA8"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3E358A" w:rsidRPr="009C1BA8" w:rsidRDefault="003E358A" w:rsidP="003E358A">
            <w:r w:rsidRPr="009C1BA8">
              <w:t xml:space="preserve">— </w:t>
            </w:r>
            <w:r w:rsidRPr="009C1BA8">
              <w:rPr>
                <w:i/>
              </w:rPr>
              <w:t>осуществлять самоконтроль</w:t>
            </w:r>
            <w:r w:rsidRPr="009C1BA8">
              <w:t xml:space="preserve"> и корректировку хода работы и конечного результата;</w:t>
            </w:r>
          </w:p>
          <w:p w:rsidR="003E358A" w:rsidRPr="009C1BA8" w:rsidRDefault="003E358A" w:rsidP="003E358A">
            <w:r w:rsidRPr="009C1BA8">
              <w:t xml:space="preserve">— </w:t>
            </w:r>
            <w:r w:rsidRPr="009C1BA8">
              <w:rPr>
                <w:i/>
              </w:rPr>
              <w:t>обобщать</w:t>
            </w:r>
            <w:r w:rsidRPr="009C1BA8"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898" w:type="dxa"/>
          </w:tcPr>
          <w:p w:rsidR="003E358A" w:rsidRPr="009C1BA8" w:rsidRDefault="003E358A" w:rsidP="000166FA"/>
        </w:tc>
        <w:tc>
          <w:tcPr>
            <w:tcW w:w="898" w:type="dxa"/>
          </w:tcPr>
          <w:p w:rsidR="003E358A" w:rsidRPr="009C1BA8" w:rsidRDefault="003E358A" w:rsidP="000166FA"/>
        </w:tc>
      </w:tr>
      <w:tr w:rsidR="003E358A" w:rsidRPr="009C1BA8" w:rsidTr="00DC118F">
        <w:trPr>
          <w:trHeight w:val="3014"/>
        </w:trPr>
        <w:tc>
          <w:tcPr>
            <w:tcW w:w="468" w:type="dxa"/>
            <w:vMerge w:val="restart"/>
          </w:tcPr>
          <w:p w:rsidR="00AF5675" w:rsidRPr="009C1BA8" w:rsidRDefault="00AF5675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lastRenderedPageBreak/>
              <w:t>25</w:t>
            </w:r>
          </w:p>
        </w:tc>
        <w:tc>
          <w:tcPr>
            <w:tcW w:w="2226" w:type="dxa"/>
            <w:vMerge w:val="restart"/>
          </w:tcPr>
          <w:p w:rsidR="003E358A" w:rsidRPr="009C1BA8" w:rsidRDefault="003E358A" w:rsidP="00FA0980">
            <w:pPr>
              <w:rPr>
                <w:i/>
              </w:rPr>
            </w:pPr>
            <w:r w:rsidRPr="009C1BA8">
              <w:t xml:space="preserve"> Элементарные представления о конструкции </w:t>
            </w:r>
          </w:p>
        </w:tc>
        <w:tc>
          <w:tcPr>
            <w:tcW w:w="567" w:type="dxa"/>
            <w:vMerge w:val="restart"/>
          </w:tcPr>
          <w:p w:rsidR="003E358A" w:rsidRPr="009C1BA8" w:rsidRDefault="003E358A" w:rsidP="00FA0980">
            <w:pPr>
              <w:jc w:val="center"/>
            </w:pPr>
            <w:r w:rsidRPr="009C1BA8">
              <w:t>1</w:t>
            </w:r>
          </w:p>
        </w:tc>
        <w:tc>
          <w:tcPr>
            <w:tcW w:w="2693" w:type="dxa"/>
            <w:vMerge w:val="restart"/>
          </w:tcPr>
          <w:p w:rsidR="003E358A" w:rsidRPr="009C1BA8" w:rsidRDefault="003E358A" w:rsidP="00645E6B">
            <w:r w:rsidRPr="009C1BA8"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2551" w:type="dxa"/>
            <w:vMerge w:val="restart"/>
          </w:tcPr>
          <w:p w:rsidR="003E358A" w:rsidRPr="009C1BA8" w:rsidRDefault="003E358A" w:rsidP="00FA0980">
            <w:r w:rsidRPr="009C1BA8">
              <w:t xml:space="preserve">Уметь осуществлять организацию и планирование собственной трудовой деятельности, </w:t>
            </w:r>
            <w:proofErr w:type="gramStart"/>
            <w:r w:rsidRPr="009C1BA8">
              <w:t>контроль за</w:t>
            </w:r>
            <w:proofErr w:type="gramEnd"/>
            <w:r w:rsidRPr="009C1BA8">
              <w:t xml:space="preserve"> ее ходом и результатом.</w:t>
            </w:r>
          </w:p>
        </w:tc>
        <w:tc>
          <w:tcPr>
            <w:tcW w:w="1134" w:type="dxa"/>
            <w:vMerge w:val="restart"/>
          </w:tcPr>
          <w:p w:rsidR="003E358A" w:rsidRPr="009C1BA8" w:rsidRDefault="003E358A" w:rsidP="00FA0980">
            <w:r w:rsidRPr="009C1BA8">
              <w:t xml:space="preserve"> </w:t>
            </w:r>
            <w:r w:rsidR="00BC742B" w:rsidRPr="009C1BA8">
              <w:t>Изготовление изделий из ниток и тканей</w:t>
            </w:r>
          </w:p>
        </w:tc>
        <w:tc>
          <w:tcPr>
            <w:tcW w:w="3355" w:type="dxa"/>
            <w:vMerge/>
          </w:tcPr>
          <w:p w:rsidR="003E358A" w:rsidRPr="009C1BA8" w:rsidRDefault="003E358A" w:rsidP="00FA0980"/>
        </w:tc>
        <w:tc>
          <w:tcPr>
            <w:tcW w:w="898" w:type="dxa"/>
          </w:tcPr>
          <w:p w:rsidR="003E358A" w:rsidRPr="009C1BA8" w:rsidRDefault="003E358A" w:rsidP="000166FA"/>
        </w:tc>
        <w:tc>
          <w:tcPr>
            <w:tcW w:w="898" w:type="dxa"/>
            <w:vMerge w:val="restart"/>
          </w:tcPr>
          <w:p w:rsidR="003E358A" w:rsidRPr="009C1BA8" w:rsidRDefault="003E358A" w:rsidP="000166FA"/>
        </w:tc>
      </w:tr>
      <w:tr w:rsidR="003E358A" w:rsidRPr="009C1BA8" w:rsidTr="00DC118F">
        <w:trPr>
          <w:trHeight w:val="276"/>
        </w:trPr>
        <w:tc>
          <w:tcPr>
            <w:tcW w:w="468" w:type="dxa"/>
            <w:vMerge/>
          </w:tcPr>
          <w:p w:rsidR="003E358A" w:rsidRPr="009C1BA8" w:rsidRDefault="003E358A" w:rsidP="00FA0980">
            <w:pPr>
              <w:jc w:val="center"/>
              <w:rPr>
                <w:b/>
              </w:rPr>
            </w:pPr>
          </w:p>
        </w:tc>
        <w:tc>
          <w:tcPr>
            <w:tcW w:w="2226" w:type="dxa"/>
            <w:vMerge/>
          </w:tcPr>
          <w:p w:rsidR="003E358A" w:rsidRPr="009C1BA8" w:rsidRDefault="003E358A" w:rsidP="00FA0980"/>
        </w:tc>
        <w:tc>
          <w:tcPr>
            <w:tcW w:w="567" w:type="dxa"/>
            <w:vMerge/>
          </w:tcPr>
          <w:p w:rsidR="003E358A" w:rsidRPr="009C1BA8" w:rsidRDefault="003E358A" w:rsidP="00FA0980">
            <w:pPr>
              <w:jc w:val="center"/>
            </w:pPr>
          </w:p>
        </w:tc>
        <w:tc>
          <w:tcPr>
            <w:tcW w:w="2693" w:type="dxa"/>
            <w:vMerge/>
          </w:tcPr>
          <w:p w:rsidR="003E358A" w:rsidRPr="009C1BA8" w:rsidRDefault="003E358A" w:rsidP="00645E6B"/>
        </w:tc>
        <w:tc>
          <w:tcPr>
            <w:tcW w:w="2551" w:type="dxa"/>
            <w:vMerge/>
          </w:tcPr>
          <w:p w:rsidR="003E358A" w:rsidRPr="009C1BA8" w:rsidRDefault="003E358A" w:rsidP="00FA0980"/>
        </w:tc>
        <w:tc>
          <w:tcPr>
            <w:tcW w:w="1134" w:type="dxa"/>
            <w:vMerge/>
          </w:tcPr>
          <w:p w:rsidR="003E358A" w:rsidRPr="009C1BA8" w:rsidRDefault="003E358A" w:rsidP="00FA0980"/>
        </w:tc>
        <w:tc>
          <w:tcPr>
            <w:tcW w:w="3355" w:type="dxa"/>
            <w:vMerge/>
          </w:tcPr>
          <w:p w:rsidR="003E358A" w:rsidRPr="009C1BA8" w:rsidRDefault="003E358A" w:rsidP="00FA0980"/>
        </w:tc>
        <w:tc>
          <w:tcPr>
            <w:tcW w:w="898" w:type="dxa"/>
            <w:vMerge w:val="restart"/>
          </w:tcPr>
          <w:p w:rsidR="003E358A" w:rsidRPr="009C1BA8" w:rsidRDefault="003E358A" w:rsidP="000166FA"/>
          <w:p w:rsidR="009C1BA8" w:rsidRPr="009C1BA8" w:rsidRDefault="009C1BA8" w:rsidP="000166FA"/>
        </w:tc>
        <w:tc>
          <w:tcPr>
            <w:tcW w:w="898" w:type="dxa"/>
            <w:vMerge/>
          </w:tcPr>
          <w:p w:rsidR="003E358A" w:rsidRPr="009C1BA8" w:rsidRDefault="003E358A" w:rsidP="000166FA"/>
        </w:tc>
      </w:tr>
      <w:tr w:rsidR="003E358A" w:rsidRPr="009C1BA8" w:rsidTr="00DC118F">
        <w:trPr>
          <w:trHeight w:val="209"/>
        </w:trPr>
        <w:tc>
          <w:tcPr>
            <w:tcW w:w="468" w:type="dxa"/>
          </w:tcPr>
          <w:p w:rsidR="003E358A" w:rsidRPr="009C1BA8" w:rsidRDefault="00AF5675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26</w:t>
            </w:r>
            <w:r w:rsidR="003E358A" w:rsidRPr="009C1BA8">
              <w:rPr>
                <w:b/>
              </w:rPr>
              <w:t>-3</w:t>
            </w:r>
            <w:r w:rsidRPr="009C1BA8">
              <w:rPr>
                <w:b/>
              </w:rPr>
              <w:t>2</w:t>
            </w:r>
          </w:p>
        </w:tc>
        <w:tc>
          <w:tcPr>
            <w:tcW w:w="2226" w:type="dxa"/>
          </w:tcPr>
          <w:p w:rsidR="003E358A" w:rsidRPr="009C1BA8" w:rsidRDefault="003E358A" w:rsidP="00FA0980">
            <w:pPr>
              <w:rPr>
                <w:i/>
              </w:rPr>
            </w:pPr>
            <w:r w:rsidRPr="009C1BA8">
              <w:t>Конструирование и моделирование несложных объектов</w:t>
            </w:r>
          </w:p>
        </w:tc>
        <w:tc>
          <w:tcPr>
            <w:tcW w:w="567" w:type="dxa"/>
          </w:tcPr>
          <w:p w:rsidR="003E358A" w:rsidRPr="009C1BA8" w:rsidRDefault="003E358A" w:rsidP="00FA0980">
            <w:pPr>
              <w:jc w:val="center"/>
            </w:pPr>
            <w:r w:rsidRPr="009C1BA8">
              <w:t>7</w:t>
            </w:r>
          </w:p>
        </w:tc>
        <w:tc>
          <w:tcPr>
            <w:tcW w:w="2693" w:type="dxa"/>
          </w:tcPr>
          <w:p w:rsidR="003E358A" w:rsidRPr="009C1BA8" w:rsidRDefault="00D9651B" w:rsidP="00FA0980">
            <w:r w:rsidRPr="009C1BA8">
              <w:t>Конструирование и моделирование простейших технических объектов (например, модели качелей, кораблика, планера и т. д.)</w:t>
            </w:r>
          </w:p>
        </w:tc>
        <w:tc>
          <w:tcPr>
            <w:tcW w:w="2551" w:type="dxa"/>
          </w:tcPr>
          <w:p w:rsidR="003E358A" w:rsidRPr="009C1BA8" w:rsidRDefault="003E358A" w:rsidP="00FA0980">
            <w:r w:rsidRPr="009C1BA8">
              <w:t>Знать область применения и назначение инструментов, различных машин.</w:t>
            </w:r>
          </w:p>
          <w:p w:rsidR="003E358A" w:rsidRPr="009C1BA8" w:rsidRDefault="003E358A" w:rsidP="00FA0980">
            <w:r w:rsidRPr="009C1BA8">
              <w:t>Знать правила безопасного поведения при работе с инструментами.</w:t>
            </w:r>
          </w:p>
        </w:tc>
        <w:tc>
          <w:tcPr>
            <w:tcW w:w="1134" w:type="dxa"/>
          </w:tcPr>
          <w:p w:rsidR="003E358A" w:rsidRPr="009C1BA8" w:rsidRDefault="001348B7" w:rsidP="00FA0980">
            <w:r w:rsidRPr="009C1BA8">
              <w:t>Изготовление моделей и макетов. Работа с конструктором.</w:t>
            </w:r>
          </w:p>
        </w:tc>
        <w:tc>
          <w:tcPr>
            <w:tcW w:w="3355" w:type="dxa"/>
            <w:vMerge/>
          </w:tcPr>
          <w:p w:rsidR="003E358A" w:rsidRPr="009C1BA8" w:rsidRDefault="003E358A" w:rsidP="00FA0980"/>
        </w:tc>
        <w:tc>
          <w:tcPr>
            <w:tcW w:w="898" w:type="dxa"/>
            <w:vMerge/>
          </w:tcPr>
          <w:p w:rsidR="003E358A" w:rsidRPr="009C1BA8" w:rsidRDefault="003E358A" w:rsidP="000166FA"/>
        </w:tc>
        <w:tc>
          <w:tcPr>
            <w:tcW w:w="898" w:type="dxa"/>
          </w:tcPr>
          <w:p w:rsidR="003E358A" w:rsidRPr="009C1BA8" w:rsidRDefault="003E358A" w:rsidP="000166FA"/>
        </w:tc>
      </w:tr>
      <w:tr w:rsidR="00D9651B" w:rsidRPr="009C1BA8" w:rsidTr="00DC118F">
        <w:trPr>
          <w:trHeight w:val="209"/>
        </w:trPr>
        <w:tc>
          <w:tcPr>
            <w:tcW w:w="468" w:type="dxa"/>
          </w:tcPr>
          <w:p w:rsidR="00D9651B" w:rsidRPr="009C1BA8" w:rsidRDefault="00D9651B" w:rsidP="00FA0980">
            <w:pPr>
              <w:jc w:val="center"/>
              <w:rPr>
                <w:b/>
              </w:rPr>
            </w:pPr>
          </w:p>
        </w:tc>
        <w:tc>
          <w:tcPr>
            <w:tcW w:w="2226" w:type="dxa"/>
          </w:tcPr>
          <w:p w:rsidR="00D9651B" w:rsidRPr="009C1BA8" w:rsidRDefault="00D9651B" w:rsidP="00D9651B">
            <w:pPr>
              <w:jc w:val="center"/>
              <w:rPr>
                <w:b/>
              </w:rPr>
            </w:pPr>
            <w:r w:rsidRPr="009C1BA8">
              <w:rPr>
                <w:b/>
              </w:rPr>
              <w:t>Раздел 4. Использование информационных технологий</w:t>
            </w:r>
          </w:p>
          <w:p w:rsidR="00D9651B" w:rsidRPr="009C1BA8" w:rsidRDefault="00D9651B" w:rsidP="00D9651B">
            <w:r w:rsidRPr="009C1BA8">
              <w:rPr>
                <w:b/>
              </w:rPr>
              <w:t xml:space="preserve">(практика работы на компьютере)* </w:t>
            </w:r>
          </w:p>
        </w:tc>
        <w:tc>
          <w:tcPr>
            <w:tcW w:w="567" w:type="dxa"/>
          </w:tcPr>
          <w:p w:rsidR="00D9651B" w:rsidRPr="009C1BA8" w:rsidRDefault="00D9651B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2</w:t>
            </w:r>
          </w:p>
        </w:tc>
        <w:tc>
          <w:tcPr>
            <w:tcW w:w="2693" w:type="dxa"/>
          </w:tcPr>
          <w:p w:rsidR="00D9651B" w:rsidRPr="009C1BA8" w:rsidRDefault="00D9651B" w:rsidP="00FA0980"/>
        </w:tc>
        <w:tc>
          <w:tcPr>
            <w:tcW w:w="2551" w:type="dxa"/>
          </w:tcPr>
          <w:p w:rsidR="00D9651B" w:rsidRPr="009C1BA8" w:rsidRDefault="00D9651B" w:rsidP="00FA0980"/>
        </w:tc>
        <w:tc>
          <w:tcPr>
            <w:tcW w:w="1134" w:type="dxa"/>
          </w:tcPr>
          <w:p w:rsidR="00D9651B" w:rsidRPr="009C1BA8" w:rsidRDefault="00D9651B" w:rsidP="00FA0980"/>
        </w:tc>
        <w:tc>
          <w:tcPr>
            <w:tcW w:w="3355" w:type="dxa"/>
          </w:tcPr>
          <w:p w:rsidR="00D9651B" w:rsidRPr="009C1BA8" w:rsidRDefault="00D9651B" w:rsidP="00FA0980"/>
        </w:tc>
        <w:tc>
          <w:tcPr>
            <w:tcW w:w="898" w:type="dxa"/>
          </w:tcPr>
          <w:p w:rsidR="00D9651B" w:rsidRPr="009C1BA8" w:rsidRDefault="00D9651B" w:rsidP="000166FA"/>
        </w:tc>
        <w:tc>
          <w:tcPr>
            <w:tcW w:w="898" w:type="dxa"/>
          </w:tcPr>
          <w:p w:rsidR="00D9651B" w:rsidRPr="009C1BA8" w:rsidRDefault="00D9651B" w:rsidP="000166FA"/>
        </w:tc>
      </w:tr>
      <w:tr w:rsidR="00D9651B" w:rsidRPr="009C1BA8" w:rsidTr="00DC118F">
        <w:trPr>
          <w:trHeight w:val="209"/>
        </w:trPr>
        <w:tc>
          <w:tcPr>
            <w:tcW w:w="468" w:type="dxa"/>
          </w:tcPr>
          <w:p w:rsidR="00D9651B" w:rsidRPr="009C1BA8" w:rsidRDefault="00AF5675" w:rsidP="00FA0980">
            <w:pPr>
              <w:jc w:val="center"/>
              <w:rPr>
                <w:b/>
              </w:rPr>
            </w:pPr>
            <w:r w:rsidRPr="009C1BA8">
              <w:rPr>
                <w:b/>
              </w:rPr>
              <w:t>33</w:t>
            </w:r>
            <w:r w:rsidR="00D9651B" w:rsidRPr="009C1BA8">
              <w:rPr>
                <w:b/>
              </w:rPr>
              <w:t>-3</w:t>
            </w:r>
            <w:r w:rsidR="00482004" w:rsidRPr="009C1BA8">
              <w:rPr>
                <w:b/>
              </w:rPr>
              <w:t>4</w:t>
            </w:r>
          </w:p>
        </w:tc>
        <w:tc>
          <w:tcPr>
            <w:tcW w:w="2226" w:type="dxa"/>
          </w:tcPr>
          <w:p w:rsidR="00D9651B" w:rsidRPr="009C1BA8" w:rsidRDefault="00D9651B" w:rsidP="00FA0980">
            <w:r w:rsidRPr="009C1BA8">
              <w:t xml:space="preserve"> Компьютер в учебном процессе</w:t>
            </w:r>
          </w:p>
        </w:tc>
        <w:tc>
          <w:tcPr>
            <w:tcW w:w="567" w:type="dxa"/>
          </w:tcPr>
          <w:p w:rsidR="00D9651B" w:rsidRPr="009C1BA8" w:rsidRDefault="00D9651B" w:rsidP="00FA0980">
            <w:pPr>
              <w:jc w:val="center"/>
            </w:pPr>
            <w:r w:rsidRPr="009C1BA8">
              <w:t>2</w:t>
            </w:r>
          </w:p>
        </w:tc>
        <w:tc>
          <w:tcPr>
            <w:tcW w:w="2693" w:type="dxa"/>
          </w:tcPr>
          <w:p w:rsidR="00D9651B" w:rsidRPr="009C1BA8" w:rsidRDefault="00D9651B" w:rsidP="00FA0980">
            <w:r w:rsidRPr="009C1BA8">
              <w:t xml:space="preserve">Представление о назначении персонального </w:t>
            </w:r>
            <w:r w:rsidRPr="009C1BA8">
              <w:lastRenderedPageBreak/>
              <w:t>компьютера, его учебных возможностях</w:t>
            </w:r>
          </w:p>
        </w:tc>
        <w:tc>
          <w:tcPr>
            <w:tcW w:w="2551" w:type="dxa"/>
          </w:tcPr>
          <w:p w:rsidR="00D9651B" w:rsidRPr="009C1BA8" w:rsidRDefault="009B12AB" w:rsidP="00FA0980">
            <w:r w:rsidRPr="009C1BA8">
              <w:lastRenderedPageBreak/>
              <w:t xml:space="preserve">Знать назначение персонального компьютера, правила </w:t>
            </w:r>
            <w:r w:rsidRPr="009C1BA8">
              <w:lastRenderedPageBreak/>
              <w:t>работы за компьютером, ТБ.</w:t>
            </w:r>
          </w:p>
        </w:tc>
        <w:tc>
          <w:tcPr>
            <w:tcW w:w="1134" w:type="dxa"/>
          </w:tcPr>
          <w:p w:rsidR="00D9651B" w:rsidRPr="009C1BA8" w:rsidRDefault="009B12AB" w:rsidP="00FA0980">
            <w:r w:rsidRPr="009C1BA8">
              <w:lastRenderedPageBreak/>
              <w:t xml:space="preserve">Интерактивные игры, </w:t>
            </w:r>
            <w:r w:rsidRPr="009C1BA8">
              <w:lastRenderedPageBreak/>
              <w:t>развивающие задания.</w:t>
            </w:r>
          </w:p>
        </w:tc>
        <w:tc>
          <w:tcPr>
            <w:tcW w:w="3355" w:type="dxa"/>
          </w:tcPr>
          <w:p w:rsidR="00D9651B" w:rsidRPr="009C1BA8" w:rsidRDefault="00D9651B" w:rsidP="00D9651B">
            <w:pPr>
              <w:rPr>
                <w:i/>
              </w:rPr>
            </w:pPr>
            <w:r w:rsidRPr="009C1BA8">
              <w:rPr>
                <w:i/>
              </w:rPr>
              <w:lastRenderedPageBreak/>
              <w:t>С помощью учителя:</w:t>
            </w:r>
          </w:p>
          <w:p w:rsidR="00D9651B" w:rsidRPr="009C1BA8" w:rsidRDefault="00D9651B" w:rsidP="00D9651B">
            <w:r w:rsidRPr="009C1BA8">
              <w:t xml:space="preserve">— </w:t>
            </w:r>
            <w:r w:rsidRPr="009C1BA8">
              <w:rPr>
                <w:i/>
              </w:rPr>
              <w:t>наблюдать</w:t>
            </w:r>
            <w:r w:rsidRPr="009C1BA8">
              <w:t xml:space="preserve"> мир образов на экране компьютера (графику, </w:t>
            </w:r>
            <w:r w:rsidRPr="009C1BA8">
              <w:lastRenderedPageBreak/>
              <w:t>тексты, видео, интерактивное видео);</w:t>
            </w:r>
          </w:p>
          <w:p w:rsidR="00D9651B" w:rsidRPr="009C1BA8" w:rsidRDefault="00D9651B" w:rsidP="00D9651B">
            <w:r w:rsidRPr="009C1BA8">
              <w:t xml:space="preserve">— </w:t>
            </w:r>
            <w:r w:rsidRPr="009C1BA8">
              <w:rPr>
                <w:i/>
              </w:rPr>
              <w:t>наблюдать, сравнивать, сопоставлять</w:t>
            </w:r>
            <w:r w:rsidRPr="009C1BA8">
              <w:t xml:space="preserve"> материальные и информационные объекты;</w:t>
            </w:r>
          </w:p>
          <w:p w:rsidR="00D9651B" w:rsidRPr="009C1BA8" w:rsidRDefault="00D9651B" w:rsidP="00D9651B">
            <w:r w:rsidRPr="009C1BA8">
              <w:t xml:space="preserve">— </w:t>
            </w:r>
            <w:r w:rsidRPr="009C1BA8">
              <w:rPr>
                <w:i/>
              </w:rPr>
              <w:t>выполнять</w:t>
            </w:r>
            <w:r w:rsidRPr="009C1BA8">
              <w:t xml:space="preserve"> предложенные на цифровых носителях задания</w:t>
            </w:r>
          </w:p>
        </w:tc>
        <w:tc>
          <w:tcPr>
            <w:tcW w:w="898" w:type="dxa"/>
          </w:tcPr>
          <w:p w:rsidR="009C1BA8" w:rsidRPr="009C1BA8" w:rsidRDefault="009C1BA8" w:rsidP="000166FA"/>
        </w:tc>
        <w:tc>
          <w:tcPr>
            <w:tcW w:w="898" w:type="dxa"/>
          </w:tcPr>
          <w:p w:rsidR="00D9651B" w:rsidRPr="009C1BA8" w:rsidRDefault="00D9651B" w:rsidP="000166FA"/>
        </w:tc>
      </w:tr>
    </w:tbl>
    <w:p w:rsidR="007A2CA7" w:rsidRPr="009C1BA8" w:rsidRDefault="007A2CA7" w:rsidP="00C4593F"/>
    <w:p w:rsidR="00BB0F07" w:rsidRPr="009C1BA8" w:rsidRDefault="00BB0F07" w:rsidP="00C4593F"/>
    <w:p w:rsidR="00BB0F07" w:rsidRPr="009C1BA8" w:rsidRDefault="00BB0F07" w:rsidP="00C4593F"/>
    <w:p w:rsidR="00BB0F07" w:rsidRPr="009C1BA8" w:rsidRDefault="00BB0F07" w:rsidP="00C4593F"/>
    <w:p w:rsidR="00BB0F07" w:rsidRPr="009C1BA8" w:rsidRDefault="00BB0F07" w:rsidP="00C4593F"/>
    <w:p w:rsidR="00BB0F07" w:rsidRPr="009C1BA8" w:rsidRDefault="00BB0F07" w:rsidP="00C4593F"/>
    <w:p w:rsidR="00BB0F07" w:rsidRPr="009C1BA8" w:rsidRDefault="00BB0F07" w:rsidP="00C4593F"/>
    <w:p w:rsidR="00BB0F07" w:rsidRPr="009C1BA8" w:rsidRDefault="00BB0F07" w:rsidP="00C4593F"/>
    <w:p w:rsidR="00C4593F" w:rsidRPr="009C1BA8" w:rsidRDefault="00C4593F" w:rsidP="00C4593F">
      <w:r w:rsidRPr="009C1BA8">
        <w:br w:type="textWrapping" w:clear="all"/>
        <w:t xml:space="preserve"> </w:t>
      </w:r>
    </w:p>
    <w:p w:rsidR="00C4593F" w:rsidRPr="009C1BA8" w:rsidRDefault="00C4593F" w:rsidP="00C4593F"/>
    <w:p w:rsidR="00C4593F" w:rsidRPr="009C1BA8" w:rsidRDefault="00C4593F" w:rsidP="00C4593F"/>
    <w:p w:rsidR="00542EB5" w:rsidRPr="009C1BA8" w:rsidRDefault="00542EB5"/>
    <w:sectPr w:rsidR="00542EB5" w:rsidRPr="009C1BA8" w:rsidSect="003F04F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593F"/>
    <w:rsid w:val="00005BD1"/>
    <w:rsid w:val="00020727"/>
    <w:rsid w:val="00106C78"/>
    <w:rsid w:val="001348B7"/>
    <w:rsid w:val="001C509E"/>
    <w:rsid w:val="001D5F6D"/>
    <w:rsid w:val="001E049D"/>
    <w:rsid w:val="001E654D"/>
    <w:rsid w:val="00230769"/>
    <w:rsid w:val="00270F04"/>
    <w:rsid w:val="00323B1E"/>
    <w:rsid w:val="0035230B"/>
    <w:rsid w:val="003E358A"/>
    <w:rsid w:val="003F04F2"/>
    <w:rsid w:val="00482004"/>
    <w:rsid w:val="00542EB5"/>
    <w:rsid w:val="00585711"/>
    <w:rsid w:val="00591EEA"/>
    <w:rsid w:val="00640685"/>
    <w:rsid w:val="00645E6B"/>
    <w:rsid w:val="007A2CA7"/>
    <w:rsid w:val="007E40FC"/>
    <w:rsid w:val="0085631B"/>
    <w:rsid w:val="008E45E6"/>
    <w:rsid w:val="009574E9"/>
    <w:rsid w:val="009B12AB"/>
    <w:rsid w:val="009C1BA8"/>
    <w:rsid w:val="009F1FCB"/>
    <w:rsid w:val="00A64AAC"/>
    <w:rsid w:val="00A73AA1"/>
    <w:rsid w:val="00AB0A91"/>
    <w:rsid w:val="00AF5166"/>
    <w:rsid w:val="00AF5675"/>
    <w:rsid w:val="00B11855"/>
    <w:rsid w:val="00B80B69"/>
    <w:rsid w:val="00B84539"/>
    <w:rsid w:val="00BB0F07"/>
    <w:rsid w:val="00BC19AF"/>
    <w:rsid w:val="00BC742B"/>
    <w:rsid w:val="00C14123"/>
    <w:rsid w:val="00C23EDD"/>
    <w:rsid w:val="00C4593F"/>
    <w:rsid w:val="00CA3138"/>
    <w:rsid w:val="00CA7F6B"/>
    <w:rsid w:val="00D05FAB"/>
    <w:rsid w:val="00D2230A"/>
    <w:rsid w:val="00D9651B"/>
    <w:rsid w:val="00DC118F"/>
    <w:rsid w:val="00DD4ABE"/>
    <w:rsid w:val="00DF7E85"/>
    <w:rsid w:val="00E665EA"/>
    <w:rsid w:val="00E7115F"/>
    <w:rsid w:val="00E942FE"/>
    <w:rsid w:val="00F55221"/>
    <w:rsid w:val="00F650FB"/>
    <w:rsid w:val="00F9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8</cp:revision>
  <cp:lastPrinted>2013-09-09T17:45:00Z</cp:lastPrinted>
  <dcterms:created xsi:type="dcterms:W3CDTF">2013-08-31T12:49:00Z</dcterms:created>
  <dcterms:modified xsi:type="dcterms:W3CDTF">2014-02-02T12:38:00Z</dcterms:modified>
</cp:coreProperties>
</file>