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F5" w:rsidRDefault="008B68F5" w:rsidP="008B68F5">
      <w:pPr>
        <w:spacing w:after="0" w:line="200" w:lineRule="atLeast"/>
        <w:jc w:val="center"/>
        <w:rPr>
          <w:rFonts w:ascii="SchoolBookC-Bold" w:eastAsia="SchoolBookC-Bold" w:hAnsi="SchoolBookC-Bold" w:cs="SchoolBookC-Bold"/>
          <w:b/>
          <w:bCs/>
          <w:sz w:val="26"/>
          <w:szCs w:val="26"/>
        </w:rPr>
      </w:pPr>
      <w:r>
        <w:rPr>
          <w:rFonts w:ascii="SchoolBookC-Bold" w:eastAsia="SchoolBookC-Bold" w:hAnsi="SchoolBookC-Bold" w:cs="SchoolBookC-Bold"/>
          <w:b/>
          <w:bCs/>
          <w:sz w:val="28"/>
          <w:szCs w:val="28"/>
        </w:rPr>
        <w:t>СЛОВО</w:t>
      </w:r>
    </w:p>
    <w:p w:rsidR="008B68F5" w:rsidRDefault="008B68F5" w:rsidP="008B68F5">
      <w:pPr>
        <w:spacing w:after="0" w:line="200" w:lineRule="atLeast"/>
        <w:jc w:val="center"/>
        <w:rPr>
          <w:rFonts w:ascii="SchoolBookC-Bold" w:eastAsia="SchoolBookC-Bold" w:hAnsi="SchoolBookC-Bold" w:cs="SchoolBookC-Bold"/>
          <w:b/>
          <w:bCs/>
          <w:sz w:val="26"/>
          <w:szCs w:val="26"/>
        </w:rPr>
      </w:pPr>
      <w:r>
        <w:rPr>
          <w:rFonts w:ascii="SchoolBookC-Bold" w:eastAsia="SchoolBookC-Bold" w:hAnsi="SchoolBookC-Bold" w:cs="SchoolBookC-Bold"/>
          <w:b/>
          <w:bCs/>
          <w:sz w:val="26"/>
          <w:szCs w:val="26"/>
        </w:rPr>
        <w:t xml:space="preserve">БУКВЫ </w:t>
      </w:r>
      <w:proofErr w:type="gramStart"/>
      <w:r>
        <w:rPr>
          <w:rFonts w:ascii="SchoolBookC-Bold" w:eastAsia="SchoolBookC-Bold" w:hAnsi="SchoolBookC-Bold" w:cs="SchoolBookC-Bold"/>
          <w:b/>
          <w:bCs/>
          <w:sz w:val="26"/>
          <w:szCs w:val="26"/>
        </w:rPr>
        <w:t>НЕПРОИЗНОСИМЫХ</w:t>
      </w:r>
      <w:proofErr w:type="gramEnd"/>
    </w:p>
    <w:p w:rsidR="008B68F5" w:rsidRDefault="008B68F5" w:rsidP="008B68F5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choolBookC-Bold" w:eastAsia="SchoolBookC-Bold" w:hAnsi="SchoolBookC-Bold" w:cs="SchoolBookC-Bold"/>
          <w:b/>
          <w:bCs/>
          <w:sz w:val="26"/>
          <w:szCs w:val="26"/>
        </w:rPr>
        <w:t xml:space="preserve">СОГЛАСНЫХ В </w:t>
      </w:r>
      <w:proofErr w:type="gramStart"/>
      <w:r>
        <w:rPr>
          <w:rFonts w:ascii="SchoolBookC-Bold" w:eastAsia="SchoolBookC-Bold" w:hAnsi="SchoolBookC-Bold" w:cs="SchoolBookC-Bold"/>
          <w:b/>
          <w:bCs/>
          <w:sz w:val="26"/>
          <w:szCs w:val="26"/>
        </w:rPr>
        <w:t>КОРНЕ СЛОВА</w:t>
      </w:r>
      <w:proofErr w:type="gramEnd"/>
    </w:p>
    <w:p w:rsidR="008B68F5" w:rsidRDefault="008B68F5" w:rsidP="008B68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28 (25).</w:t>
      </w:r>
    </w:p>
    <w:p w:rsidR="008B68F5" w:rsidRPr="0005505F" w:rsidRDefault="008B68F5" w:rsidP="008B68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05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E4F90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05505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закрепление, открытие нового.</w:t>
      </w:r>
    </w:p>
    <w:p w:rsidR="008B68F5" w:rsidRPr="002E4F90" w:rsidRDefault="008B68F5" w:rsidP="008B68F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E4F90">
        <w:rPr>
          <w:rFonts w:ascii="Times New Roman" w:eastAsia="Calibri" w:hAnsi="Times New Roman" w:cs="Times New Roman"/>
          <w:b/>
          <w:sz w:val="28"/>
          <w:szCs w:val="28"/>
        </w:rPr>
        <w:t>Тех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нология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подхода, технология проблемного обучения.</w:t>
      </w:r>
    </w:p>
    <w:p w:rsidR="008B68F5" w:rsidRPr="002E4F90" w:rsidRDefault="008B68F5" w:rsidP="008B68F5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E4F90">
        <w:rPr>
          <w:rFonts w:ascii="Times New Roman" w:eastAsia="Calibri" w:hAnsi="Times New Roman" w:cs="Times New Roman"/>
          <w:b/>
          <w:sz w:val="28"/>
          <w:szCs w:val="28"/>
        </w:rPr>
        <w:t xml:space="preserve">Метод: </w:t>
      </w:r>
      <w:r w:rsidRPr="00AA27BD">
        <w:rPr>
          <w:rFonts w:ascii="Times New Roman" w:eastAsia="Calibri" w:hAnsi="Times New Roman" w:cs="Times New Roman"/>
          <w:b/>
          <w:sz w:val="28"/>
          <w:szCs w:val="28"/>
        </w:rPr>
        <w:t>проблемно- диалогический</w:t>
      </w:r>
      <w:r>
        <w:rPr>
          <w:rFonts w:ascii="Times New Roman" w:eastAsia="Calibri" w:hAnsi="Times New Roman" w:cs="Times New Roman"/>
          <w:b/>
          <w:sz w:val="28"/>
          <w:szCs w:val="28"/>
        </w:rPr>
        <w:t>, словесный, наглядный.</w:t>
      </w:r>
    </w:p>
    <w:p w:rsidR="008B68F5" w:rsidRDefault="008B68F5" w:rsidP="008B68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F90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05505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проектор, компьютер, таблицы для детей, номерки.</w:t>
      </w:r>
    </w:p>
    <w:p w:rsidR="008B68F5" w:rsidRDefault="008B68F5" w:rsidP="008B68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8F5" w:rsidRDefault="008B68F5" w:rsidP="008B68F5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 xml:space="preserve">Формулирование обобщённого правила </w:t>
      </w:r>
      <w:r>
        <w:rPr>
          <w:rFonts w:ascii="Times New Roman" w:eastAsia="SchoolBookC-Bold" w:hAnsi="Times New Roman" w:cs="SchoolBookC-Bold"/>
          <w:sz w:val="28"/>
          <w:szCs w:val="28"/>
        </w:rPr>
        <w:t xml:space="preserve">правописания проверяемых букв согласных в </w:t>
      </w:r>
      <w:proofErr w:type="gramStart"/>
      <w:r>
        <w:rPr>
          <w:rFonts w:ascii="Times New Roman" w:eastAsia="SchoolBookC-Bold" w:hAnsi="Times New Roman" w:cs="SchoolBookC-Bold"/>
          <w:sz w:val="28"/>
          <w:szCs w:val="28"/>
        </w:rPr>
        <w:t>корне слова</w:t>
      </w:r>
      <w:proofErr w:type="gramEnd"/>
    </w:p>
    <w:p w:rsidR="008B68F5" w:rsidRDefault="008B68F5" w:rsidP="008B68F5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</w:p>
    <w:p w:rsidR="008B68F5" w:rsidRDefault="008B68F5" w:rsidP="008B68F5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eastAsia="SchoolBookC" w:hAnsi="Times New Roman" w:cs="SchoolBookC"/>
          <w:iCs/>
          <w:sz w:val="28"/>
          <w:szCs w:val="28"/>
        </w:rPr>
        <w:t xml:space="preserve">развитие умений различать разные виды орфограмм-букв </w:t>
      </w:r>
      <w:r>
        <w:rPr>
          <w:rFonts w:ascii="Times New Roman" w:eastAsia="SchoolBookC" w:hAnsi="Times New Roman" w:cs="SchoolBookC"/>
          <w:sz w:val="28"/>
          <w:szCs w:val="28"/>
        </w:rPr>
        <w:t xml:space="preserve">согласных в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корне слова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>, писать слова с этими орфограммами, графически обозначать их, объяснять выбор написаний.</w:t>
      </w:r>
    </w:p>
    <w:tbl>
      <w:tblPr>
        <w:tblW w:w="16056" w:type="dxa"/>
        <w:tblInd w:w="-330" w:type="dxa"/>
        <w:tblLayout w:type="fixed"/>
        <w:tblLook w:val="0000"/>
      </w:tblPr>
      <w:tblGrid>
        <w:gridCol w:w="2621"/>
        <w:gridCol w:w="8947"/>
        <w:gridCol w:w="4488"/>
      </w:tblGrid>
      <w:tr w:rsidR="008B68F5" w:rsidTr="00B350B1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8B68F5" w:rsidRDefault="008B68F5" w:rsidP="00B35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8B68F5" w:rsidTr="00B350B1">
        <w:trPr>
          <w:trHeight w:val="68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8B68F5" w:rsidRDefault="008B68F5" w:rsidP="00B350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8F5" w:rsidRPr="00A41D3E" w:rsidRDefault="008B68F5" w:rsidP="00B350B1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D3E">
              <w:rPr>
                <w:rFonts w:ascii="Times New Roman" w:eastAsia="Calibri" w:hAnsi="Times New Roman" w:cs="Times New Roman"/>
                <w:sz w:val="24"/>
                <w:szCs w:val="24"/>
              </w:rPr>
              <w:t>-Добрый день, ребята! Мне приятно всех вас сегодня видеть.</w:t>
            </w:r>
          </w:p>
          <w:p w:rsidR="008B68F5" w:rsidRPr="00A41D3E" w:rsidRDefault="008B68F5" w:rsidP="00B3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Придумано кем-то </w:t>
            </w:r>
            <w:r w:rsidRPr="00A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Просто и мудро -</w:t>
            </w:r>
            <w:r w:rsidRPr="00A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встрече здороваться:</w:t>
            </w:r>
            <w:r w:rsidRPr="00A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Доброе утро! </w:t>
            </w:r>
            <w:r w:rsidRPr="00A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Доброе утро, солнцу и птицам!</w:t>
            </w:r>
            <w:r w:rsidRPr="00A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Доброе утро улыбчивым лицам!</w:t>
            </w:r>
          </w:p>
          <w:p w:rsidR="008B68F5" w:rsidRPr="00A41D3E" w:rsidRDefault="008B68F5" w:rsidP="00B350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Ребята, я улыбаюсь вам, вы улыбнитесь мне. Улыбка поможет согреть других своим теплом, показать ваше дружелюбие и улучшить всем настроение. Говорят, что хорошее настроение всегда помогает справиться с любой задачей и добиться хороших результатов.</w:t>
            </w:r>
          </w:p>
          <w:p w:rsidR="008B68F5" w:rsidRDefault="008B68F5" w:rsidP="00B350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Постараемся проверить это правило сегодня на уроке.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8B68F5" w:rsidRDefault="008B68F5" w:rsidP="00B350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хочу открыть вам один секрет. Хотите узнать какой?  </w:t>
            </w:r>
          </w:p>
          <w:p w:rsidR="00CC0B7E" w:rsidRDefault="008B68F5" w:rsidP="00B350B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 нам на урок приехали гости, но это гости непростые. Они к нам </w:t>
            </w:r>
            <w:r w:rsidR="00CC0B7E">
              <w:rPr>
                <w:rFonts w:ascii="Times New Roman" w:eastAsia="Calibri" w:hAnsi="Times New Roman" w:cs="Times New Roman"/>
                <w:sz w:val="24"/>
                <w:szCs w:val="24"/>
              </w:rPr>
              <w:t>приехали из другого государства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вы его даже не найдете ни на  одной карте мира. </w:t>
            </w:r>
            <w:r w:rsidR="00CC0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раз они из другого государства, то на каком языке они говорят? (</w:t>
            </w:r>
            <w:r w:rsidR="009646B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C0B7E">
              <w:rPr>
                <w:rFonts w:ascii="Times New Roman" w:eastAsia="Calibri" w:hAnsi="Times New Roman" w:cs="Times New Roman"/>
                <w:sz w:val="24"/>
                <w:szCs w:val="24"/>
              </w:rPr>
              <w:t>а иностранном).</w:t>
            </w:r>
          </w:p>
          <w:p w:rsidR="008B68F5" w:rsidRPr="00557061" w:rsidRDefault="008B68F5" w:rsidP="00B350B1">
            <w:pPr>
              <w:spacing w:after="0"/>
              <w:jc w:val="both"/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0B7E">
              <w:rPr>
                <w:rFonts w:ascii="Times New Roman" w:eastAsia="Calibri" w:hAnsi="Times New Roman" w:cs="Times New Roman"/>
                <w:sz w:val="24"/>
                <w:szCs w:val="24"/>
              </w:rPr>
              <w:t>Поэтому вы</w:t>
            </w:r>
            <w:r w:rsidR="009646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C0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сегодня должны все объяснять так, чтобы нашим гостям было все понятно.</w:t>
            </w:r>
          </w:p>
          <w:p w:rsidR="008B68F5" w:rsidRPr="00060AAB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0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 предлагаю вам сегодня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поработать на уроке под девизом.</w:t>
            </w: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8716"/>
            </w:tblGrid>
            <w:tr w:rsidR="008B68F5" w:rsidTr="00B350B1">
              <w:tc>
                <w:tcPr>
                  <w:tcW w:w="8716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Ужас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?н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интерес?но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всё то, что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неизвес?но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!</w:t>
                  </w:r>
                </w:p>
              </w:tc>
            </w:tr>
          </w:tbl>
          <w:p w:rsidR="008B68F5" w:rsidRPr="00060AAB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вы думаете, почему этот девиз я выбрала для нашего сегодняшнего урока?</w:t>
            </w: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 вы думаете, какая будет тема сегодняшнего </w:t>
            </w:r>
            <w:r w:rsidRPr="00060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урока?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060AAB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Правописание слов с непроизносимыми согласными)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single"/>
              </w:rPr>
              <w:t>.</w:t>
            </w: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Какие цели на урок каждый перед собой поставит? (Каждый формулирует цель лично для себя).</w:t>
            </w: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 знаю, что это уже не первый урок у вас по данной теме, поэтому я хочу предложить вам заполнить таблички, чтобы определить, что вы уже знаете по этой теме и какие затруднения испытываете, если они у вас есть.</w:t>
            </w:r>
            <w:r w:rsidR="009F2CC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Помимо  данной темы нам понадобятся знания предыдущих тем.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таблице в графе «НАЧАЛО УРОКА» необходимо поставить «+» или «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»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если сомневаетесь «-+» или «+-»</w:t>
            </w: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С ТАБЛИЦАМИ.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4083"/>
              <w:gridCol w:w="2552"/>
              <w:gridCol w:w="2081"/>
            </w:tblGrid>
            <w:tr w:rsidR="008B68F5" w:rsidTr="00B350B1">
              <w:tc>
                <w:tcPr>
                  <w:tcW w:w="4083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Знания и умения</w:t>
                  </w:r>
                </w:p>
              </w:tc>
              <w:tc>
                <w:tcPr>
                  <w:tcW w:w="2552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На начало урока</w:t>
                  </w:r>
                </w:p>
              </w:tc>
              <w:tc>
                <w:tcPr>
                  <w:tcW w:w="2081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На конец урока</w:t>
                  </w:r>
                </w:p>
              </w:tc>
            </w:tr>
            <w:tr w:rsidR="008B68F5" w:rsidTr="00B350B1">
              <w:tc>
                <w:tcPr>
                  <w:tcW w:w="4083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Знаю, какие согласные звуки называются непроизносимыми. </w:t>
                  </w:r>
                </w:p>
              </w:tc>
              <w:tc>
                <w:tcPr>
                  <w:tcW w:w="2552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081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8B68F5" w:rsidTr="00B350B1">
              <w:tc>
                <w:tcPr>
                  <w:tcW w:w="4083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Знаю правило, чтобы не ошибиться в написании слов с непроизносимыми согласными.</w:t>
                  </w:r>
                </w:p>
              </w:tc>
              <w:tc>
                <w:tcPr>
                  <w:tcW w:w="2552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081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8B68F5" w:rsidTr="00B350B1">
              <w:tc>
                <w:tcPr>
                  <w:tcW w:w="4083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Умею подбирать проверочные слова  к словам с непроизносимыми согласными.</w:t>
                  </w:r>
                </w:p>
              </w:tc>
              <w:tc>
                <w:tcPr>
                  <w:tcW w:w="2552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081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8B68F5" w:rsidTr="00B350B1">
              <w:tc>
                <w:tcPr>
                  <w:tcW w:w="4083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Знаю способы проверки слов с парными согласными в слове.</w:t>
                  </w:r>
                </w:p>
              </w:tc>
              <w:tc>
                <w:tcPr>
                  <w:tcW w:w="2552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081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8B68F5" w:rsidTr="00B350B1">
              <w:tc>
                <w:tcPr>
                  <w:tcW w:w="4083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Умею подбирать проверочные слова к словам с парными согласными в слове.</w:t>
                  </w:r>
                </w:p>
              </w:tc>
              <w:tc>
                <w:tcPr>
                  <w:tcW w:w="2552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081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8B68F5" w:rsidTr="00B350B1">
              <w:tc>
                <w:tcPr>
                  <w:tcW w:w="4083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Умею правильно употреблять имена прилагательные в речи.</w:t>
                  </w:r>
                </w:p>
              </w:tc>
              <w:tc>
                <w:tcPr>
                  <w:tcW w:w="2552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081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8B68F5" w:rsidTr="00B350B1">
              <w:tc>
                <w:tcPr>
                  <w:tcW w:w="4083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Умею решать другие изученные орфографические задачи.</w:t>
                  </w:r>
                </w:p>
              </w:tc>
              <w:tc>
                <w:tcPr>
                  <w:tcW w:w="2552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081" w:type="dxa"/>
                </w:tcPr>
                <w:p w:rsidR="008B68F5" w:rsidRDefault="008B68F5" w:rsidP="00B350B1">
                  <w:pPr>
                    <w:pStyle w:val="Default"/>
                    <w:spacing w:line="200" w:lineRule="atLeast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Поднимите руки у кого возникли затруднения, какие? </w:t>
            </w: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D2200E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Если ни у кого не возникло затруднений, то сказать, что мы еще раз поработаем  над этой темой и в конце урока посмотрим, у всех ли получилось выполнить все задания без ошибок</w:t>
            </w:r>
            <w:r w:rsidR="009646B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 поймут ли нас гости – иностранцы.</w:t>
            </w:r>
            <w:r w:rsidRPr="00D2200E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)</w:t>
            </w: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Так над какой темой мы будем сегодня работать?</w:t>
            </w: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Какие задачи мы поставим перед собой.   </w:t>
            </w:r>
            <w:r w:rsidRPr="00557061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(5 мин)</w:t>
            </w:r>
          </w:p>
          <w:p w:rsidR="009F2CCF" w:rsidRDefault="009F2CCF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Научиться правильно, писать слова с непроизносимыми согласными.</w:t>
            </w:r>
          </w:p>
          <w:p w:rsidR="009F2CCF" w:rsidRDefault="009F2CCF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Учиться решать орфографические задачи.</w:t>
            </w:r>
          </w:p>
          <w:p w:rsidR="009F2CCF" w:rsidRDefault="009F2CCF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Оценивать свою работу и работу товарищей.</w:t>
            </w:r>
          </w:p>
          <w:p w:rsidR="009F2CCF" w:rsidRDefault="009F2CCF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  <w:r w:rsidRPr="009F2CCF"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  <w:u w:val="single"/>
              </w:rPr>
              <w:t>Объяснять так, чтобы нашим гостям все было понятно</w:t>
            </w: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  <w:t>.</w:t>
            </w:r>
          </w:p>
          <w:p w:rsidR="009F2CCF" w:rsidRPr="00557061" w:rsidRDefault="009F2CCF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5F497A" w:themeColor="accent4" w:themeShade="BF"/>
                <w:sz w:val="28"/>
                <w:szCs w:val="28"/>
              </w:rPr>
            </w:pP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</w:p>
          <w:p w:rsidR="008B68F5" w:rsidRDefault="008B68F5" w:rsidP="008B68F5">
            <w:pPr>
              <w:autoSpaceDE w:val="0"/>
              <w:spacing w:after="0" w:line="200" w:lineRule="atLeast"/>
              <w:jc w:val="both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3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текст</w:t>
            </w:r>
            <w:r w:rsidR="00932F60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  <w:r>
              <w:rPr>
                <w:rStyle w:val="a3"/>
                <w:color w:val="00CCFF"/>
                <w:sz w:val="28"/>
                <w:szCs w:val="28"/>
              </w:rPr>
              <w:lastRenderedPageBreak/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8B68F5" w:rsidRDefault="008B68F5" w:rsidP="00932F60">
            <w:pPr>
              <w:pStyle w:val="a4"/>
              <w:shd w:val="clear" w:color="auto" w:fill="FFFFFF"/>
              <w:spacing w:before="0" w:after="0" w:line="263" w:lineRule="atLeast"/>
            </w:pPr>
          </w:p>
        </w:tc>
      </w:tr>
      <w:tr w:rsidR="008B68F5" w:rsidRPr="00C0345D" w:rsidTr="00B350B1">
        <w:trPr>
          <w:trHeight w:val="87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Формулирование проблемы, планирование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деятельности. </w:t>
            </w:r>
          </w:p>
          <w:p w:rsidR="008B68F5" w:rsidRDefault="008B68F5" w:rsidP="00B350B1">
            <w:pPr>
              <w:spacing w:after="0" w:line="240" w:lineRule="auto"/>
            </w:pPr>
          </w:p>
          <w:p w:rsidR="008B68F5" w:rsidRDefault="008B68F5" w:rsidP="00B350B1">
            <w:pPr>
              <w:spacing w:after="0" w:line="240" w:lineRule="auto"/>
            </w:pPr>
          </w:p>
          <w:p w:rsidR="008B68F5" w:rsidRDefault="008B68F5" w:rsidP="00B350B1">
            <w:pPr>
              <w:spacing w:after="0" w:line="240" w:lineRule="auto"/>
              <w:jc w:val="both"/>
            </w:pPr>
          </w:p>
          <w:p w:rsidR="008B68F5" w:rsidRDefault="008B68F5" w:rsidP="00B350B1">
            <w:pPr>
              <w:spacing w:after="0" w:line="240" w:lineRule="auto"/>
              <w:jc w:val="both"/>
            </w:pPr>
          </w:p>
          <w:p w:rsidR="008B68F5" w:rsidRDefault="008B68F5" w:rsidP="00B350B1">
            <w:pPr>
              <w:spacing w:after="0" w:line="240" w:lineRule="auto"/>
              <w:jc w:val="both"/>
            </w:pPr>
          </w:p>
          <w:p w:rsidR="008B68F5" w:rsidRDefault="008B68F5" w:rsidP="00B350B1">
            <w:pPr>
              <w:spacing w:after="0" w:line="240" w:lineRule="auto"/>
              <w:jc w:val="both"/>
            </w:pPr>
          </w:p>
          <w:p w:rsidR="008B68F5" w:rsidRDefault="008B68F5" w:rsidP="00B350B1">
            <w:pPr>
              <w:spacing w:after="0" w:line="240" w:lineRule="auto"/>
              <w:jc w:val="both"/>
            </w:pPr>
          </w:p>
          <w:p w:rsidR="008B68F5" w:rsidRDefault="008B68F5" w:rsidP="00B350B1">
            <w:pPr>
              <w:spacing w:after="0" w:line="240" w:lineRule="auto"/>
              <w:jc w:val="both"/>
            </w:pPr>
          </w:p>
          <w:p w:rsidR="008B68F5" w:rsidRDefault="008B68F5" w:rsidP="00B350B1">
            <w:pPr>
              <w:spacing w:after="0" w:line="240" w:lineRule="auto"/>
              <w:jc w:val="both"/>
            </w:pPr>
          </w:p>
          <w:p w:rsidR="008B68F5" w:rsidRDefault="008B68F5" w:rsidP="00B350B1">
            <w:pPr>
              <w:spacing w:after="0" w:line="240" w:lineRule="auto"/>
              <w:jc w:val="both"/>
            </w:pPr>
          </w:p>
          <w:p w:rsidR="008B68F5" w:rsidRDefault="008B68F5" w:rsidP="00B350B1">
            <w:pPr>
              <w:spacing w:after="0" w:line="240" w:lineRule="auto"/>
              <w:jc w:val="both"/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lastRenderedPageBreak/>
              <w:t>– Как доказать, нужно или не нужно писать букву непроизносимого согласного? (Подобрать проверочные слова.)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О написании,  каких букв мы будем говорить на уроке? (О буквах, обозначающих парные звонкие и глухие согласные звуки, и буквах непроизносимых согласных.)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lastRenderedPageBreak/>
              <w:t>– Сформулируйте цель урока. (Научиться разграничивать разные виды орфограмм-букв согласных, правильно писать слова с этими орфограммами.)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b/>
                <w:sz w:val="28"/>
                <w:szCs w:val="28"/>
              </w:rPr>
            </w:pPr>
            <w:r w:rsidRPr="00B75C0E">
              <w:rPr>
                <w:b/>
                <w:sz w:val="28"/>
                <w:szCs w:val="28"/>
              </w:rPr>
              <w:t>ПОВТОРИТЬ ПРАВИЛА</w:t>
            </w:r>
            <w:r>
              <w:rPr>
                <w:b/>
                <w:sz w:val="28"/>
                <w:szCs w:val="28"/>
              </w:rPr>
              <w:t xml:space="preserve"> (правила из учебника)</w:t>
            </w: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русском языке много слов, в которых есть подряд  три  согласных звука  [</w:t>
            </w:r>
            <w:proofErr w:type="spellStart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стн</w:t>
            </w:r>
            <w:proofErr w:type="spellEnd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], [</w:t>
            </w:r>
            <w:proofErr w:type="spellStart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здн</w:t>
            </w:r>
            <w:proofErr w:type="spellEnd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]  и др. Один согласный звук из трёх  (средний) не произносится. Такие согласные звуки называются непроизносимыми</w:t>
            </w:r>
          </w:p>
          <w:p w:rsidR="008B68F5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 не ошибиться в написании слов с непроизноси</w:t>
            </w: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мыми согласными звуками, надо подобрать такое про</w:t>
            </w: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верочное однокоренное слово, чтобы непроизносимый звук  стал произносимым. Проверочными могут быть однокоренные слова, в ко</w:t>
            </w: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торых: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согласный звук произносится на конце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лова:</w:t>
            </w: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Вестник — весть</w:t>
            </w: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Честный</w:t>
            </w:r>
            <w:proofErr w:type="gramEnd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— честь</w:t>
            </w: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согласный звук про</w:t>
            </w: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износится перед гласным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звуком:</w:t>
            </w: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вестник - вести</w:t>
            </w: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</w:t>
            </w:r>
            <w:proofErr w:type="gramEnd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</w:t>
            </w:r>
          </w:p>
          <w:p w:rsidR="008B68F5" w:rsidRPr="00C73B66" w:rsidRDefault="008B68F5" w:rsidP="00B350B1">
            <w:pPr>
              <w:rPr>
                <w:sz w:val="24"/>
                <w:szCs w:val="24"/>
              </w:rPr>
            </w:pP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пользоваться правилом.</w:t>
            </w: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Произнеси слово. Слышишь ли ты рядом несколько согласных звуков? Например: лесной - звуки [</w:t>
            </w:r>
            <w:proofErr w:type="spellStart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</w:t>
            </w:r>
            <w:proofErr w:type="spellEnd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]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гигантский</w:t>
            </w:r>
            <w:proofErr w:type="gramEnd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звуки [н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].</w:t>
            </w: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Проверь, есть ли в этих словах непроизносимый согласный звук. Для этого подбери однокоренное проверочное слово. Лесной — лес, лесистый. Непроизносимого со</w:t>
            </w: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гласного звука нет. Пишем лесной.</w:t>
            </w: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Гигантский - гигант. Появился звук [</w:t>
            </w:r>
            <w:proofErr w:type="gramStart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gramEnd"/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]. Пишем гигантский.</w:t>
            </w: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Напиши слово.</w:t>
            </w:r>
          </w:p>
          <w:p w:rsidR="008B68F5" w:rsidRPr="00C73B66" w:rsidRDefault="008B68F5" w:rsidP="00B35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Проверь написание: обозначь орфограмму.</w:t>
            </w:r>
          </w:p>
          <w:p w:rsidR="008B68F5" w:rsidRDefault="008B68F5" w:rsidP="00B350B1">
            <w:pPr>
              <w:spacing w:after="0" w:line="240" w:lineRule="auto"/>
            </w:pPr>
            <w:r w:rsidRPr="00C73B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Гигантский - гигант.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lastRenderedPageBreak/>
              <w:t>Регулятивные УУД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9900"/>
                <w:sz w:val="28"/>
                <w:szCs w:val="28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2.</w:t>
            </w:r>
            <w:r>
              <w:rPr>
                <w:rStyle w:val="a3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3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ценивать учебные действия в </w:t>
            </w:r>
            <w:r>
              <w:rPr>
                <w:color w:val="000000"/>
                <w:sz w:val="28"/>
                <w:szCs w:val="28"/>
              </w:rPr>
              <w:lastRenderedPageBreak/>
              <w:t>соответствии с поставленной задачей.</w:t>
            </w:r>
          </w:p>
          <w:p w:rsidR="008B68F5" w:rsidRDefault="008B68F5" w:rsidP="00B350B1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rStyle w:val="a3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8B68F5" w:rsidRDefault="008B68F5" w:rsidP="00B350B1">
            <w:pPr>
              <w:pStyle w:val="a4"/>
              <w:shd w:val="clear" w:color="auto" w:fill="FFFFFF"/>
              <w:snapToGrid w:val="0"/>
              <w:spacing w:before="0" w:after="0" w:line="200" w:lineRule="atLeast"/>
            </w:pPr>
            <w:r>
              <w:rPr>
                <w:rStyle w:val="a3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8B68F5" w:rsidRDefault="008B68F5" w:rsidP="00B350B1">
            <w:pPr>
              <w:pStyle w:val="a4"/>
              <w:shd w:val="clear" w:color="auto" w:fill="FFFFFF"/>
              <w:spacing w:before="0" w:after="0" w:line="200" w:lineRule="atLeast"/>
            </w:pPr>
          </w:p>
        </w:tc>
      </w:tr>
      <w:tr w:rsidR="008B68F5" w:rsidTr="00B350B1">
        <w:trPr>
          <w:trHeight w:val="106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pStyle w:val="Default"/>
              <w:rPr>
                <w:rFonts w:ascii="Times New Roman" w:eastAsia="SchoolBookC" w:hAnsi="Times New Roman" w:cs="Times New Roman"/>
                <w:b/>
                <w:bCs/>
                <w:color w:val="00CC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ΙII</w:t>
            </w:r>
            <w:r w:rsidRPr="00C034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умений – применение знания. </w:t>
            </w:r>
          </w:p>
        </w:tc>
        <w:tc>
          <w:tcPr>
            <w:tcW w:w="8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C0345D">
              <w:rPr>
                <w:rFonts w:ascii="Times New Roman" w:eastAsia="SchoolBookC-Bold" w:hAnsi="Times New Roman" w:cs="SchoolBookC-Bold"/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SchoolBookC-Bold" w:hAnsi="Times New Roman" w:cs="SchoolBookC-Bold"/>
                <w:b/>
                <w:bCs/>
                <w:color w:val="000000"/>
                <w:sz w:val="28"/>
                <w:szCs w:val="28"/>
              </w:rPr>
              <w:t>Наблюдение над общей закономерностью написания букв согласных.</w:t>
            </w:r>
          </w:p>
          <w:p w:rsidR="00CC0B7E" w:rsidRDefault="00CC0B7E" w:rsidP="00CC0B7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Откройте тетрадь. </w:t>
            </w:r>
          </w:p>
          <w:p w:rsidR="00CC0B7E" w:rsidRDefault="00CC0B7E" w:rsidP="00CC0B7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надо записать? (Дату.) </w:t>
            </w:r>
          </w:p>
          <w:p w:rsidR="00CC0B7E" w:rsidRDefault="00CC0B7E" w:rsidP="00CC0B7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CC0B7E" w:rsidRDefault="00CC0B7E" w:rsidP="00CC0B7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– Какую запись должны сделать дальше?</w:t>
            </w:r>
          </w:p>
          <w:p w:rsidR="00CC0B7E" w:rsidRDefault="00CC0B7E" w:rsidP="00CC0B7E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Напишите слова «Классная работа».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а) Упр. 93. Выборочное списывание. Алгоритм выполнения: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sz w:val="28"/>
                <w:szCs w:val="28"/>
              </w:rPr>
              <w:t>1.</w:t>
            </w: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Дети устно объясняют написания на месте пропусков, называют орфограмму и вставляют нужную букву простым карандашом.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sz w:val="28"/>
                <w:szCs w:val="28"/>
              </w:rPr>
              <w:t>2.</w:t>
            </w: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Самостоятельная группировка орфограмм по видам, названным в учебнике.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Образец записи в тетрадях: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</w:pPr>
          </w:p>
          <w:p w:rsidR="008B68F5" w:rsidRPr="002E1B0A" w:rsidRDefault="008B68F5" w:rsidP="00B350B1">
            <w:pPr>
              <w:autoSpaceDE w:val="0"/>
              <w:spacing w:after="0" w:line="200" w:lineRule="atLeast"/>
              <w:jc w:val="both"/>
              <w:rPr>
                <w:color w:val="943634" w:themeColor="accent2" w:themeShade="BF"/>
              </w:rPr>
            </w:pPr>
            <w:r w:rsidRPr="002E1B0A">
              <w:rPr>
                <w:color w:val="943634" w:themeColor="accent2" w:themeShade="BF"/>
              </w:rPr>
              <w:t>Я думаю, чтобы хватило времени на уроке на работу, в начале урока всем раздать номерки от 1 до 5, чтобы каждый сделал только одно задание, а потом провести проверку. Запись на доске.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</w:pP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617210" cy="2046605"/>
                  <wp:effectExtent l="19050" t="0" r="254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210" cy="2046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sz w:val="28"/>
                <w:szCs w:val="28"/>
              </w:rPr>
              <w:t>3.</w:t>
            </w: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Беседа после выполнения упражнения.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Какие слова не выписали? (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День, январь, календарь, семь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.)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Какая орфограмма в конце слова? (Буква </w:t>
            </w:r>
            <w:proofErr w:type="spellStart"/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для обозначения мягкости согласных звуков.)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Какое слово выписали два раза? (</w:t>
            </w:r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Ночлег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.)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Какие в нём орфограммы? (Проверяемая буква безударного гласного в корне и буква проверяемого согласного в конце слова.)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Как мы действовали, когда проверяли орфограммы в словах 1-й и 2-й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lastRenderedPageBreak/>
              <w:t>группы? (Подбирали проверочные слова.)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Одинаковые или разные действия нам нужно было выполнять? (Одинаковые.)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Сформулируйте общее правило, закономерность, на которую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можно опираться при написании слов с орфограммами-буквами </w:t>
            </w:r>
          </w:p>
          <w:p w:rsidR="008B68F5" w:rsidRPr="00557061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согласных в </w:t>
            </w:r>
            <w:proofErr w:type="gramStart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. (Для написания букв проверяемых и непроизносимых согласных можно пользоваться одним и тем же правилом – подбирать однокоренные проверочные слова, в которых согласный будет произноситься ясно, отчётливо.)  </w:t>
            </w:r>
            <w:r w:rsidRPr="00557061">
              <w:rPr>
                <w:rFonts w:ascii="Times New Roman" w:eastAsia="SchoolBookC" w:hAnsi="Times New Roman" w:cs="SchoolBookC"/>
                <w:b/>
                <w:color w:val="7030A0"/>
                <w:sz w:val="28"/>
                <w:szCs w:val="28"/>
              </w:rPr>
              <w:t>(7 мин.)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. Работа над выводом (с. 83).</w:t>
            </w:r>
          </w:p>
          <w:p w:rsidR="008B68F5" w:rsidRPr="002E1B0A" w:rsidRDefault="008B68F5" w:rsidP="00B350B1">
            <w:pPr>
              <w:pStyle w:val="a5"/>
              <w:numPr>
                <w:ilvl w:val="0"/>
                <w:numId w:val="5"/>
              </w:num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2E1B0A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Прочитайте вывод </w:t>
            </w:r>
            <w:proofErr w:type="gramStart"/>
            <w:r w:rsidRPr="002E1B0A">
              <w:rPr>
                <w:rFonts w:ascii="Times New Roman" w:eastAsia="SchoolBookC" w:hAnsi="Times New Roman" w:cs="SchoolBookC"/>
                <w:sz w:val="28"/>
                <w:szCs w:val="28"/>
              </w:rPr>
              <w:t>на</w:t>
            </w:r>
            <w:proofErr w:type="gramEnd"/>
            <w:r w:rsidRPr="002E1B0A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с. 83 и сравните </w:t>
            </w:r>
            <w:proofErr w:type="gramStart"/>
            <w:r w:rsidRPr="002E1B0A">
              <w:rPr>
                <w:rFonts w:ascii="Times New Roman" w:eastAsia="SchoolBookC" w:hAnsi="Times New Roman" w:cs="SchoolBookC"/>
                <w:sz w:val="28"/>
                <w:szCs w:val="28"/>
              </w:rPr>
              <w:t>с</w:t>
            </w:r>
            <w:proofErr w:type="gramEnd"/>
            <w:r w:rsidRPr="002E1B0A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тем, который вы сделали самостоятельно.</w:t>
            </w:r>
          </w:p>
          <w:p w:rsidR="008B68F5" w:rsidRPr="002E1B0A" w:rsidRDefault="008B68F5" w:rsidP="00B350B1">
            <w:pPr>
              <w:pStyle w:val="a5"/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</w:pPr>
            <w:r w:rsidRPr="002E1B0A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>Правило из учебника.</w:t>
            </w:r>
          </w:p>
          <w:p w:rsidR="008B68F5" w:rsidRPr="002E1B0A" w:rsidRDefault="008B68F5" w:rsidP="00B350B1">
            <w:pPr>
              <w:pStyle w:val="a5"/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</w:pPr>
            <w:r w:rsidRPr="002E1B0A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 xml:space="preserve">Когда мы проверяем написание букв, обозначающих парные звонкие и глухие согласные звуки в корне и непроизносимые согласные звуки в </w:t>
            </w:r>
            <w:proofErr w:type="gramStart"/>
            <w:r w:rsidRPr="002E1B0A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>корне слова</w:t>
            </w:r>
            <w:proofErr w:type="gramEnd"/>
            <w:r w:rsidRPr="002E1B0A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>, мы действуем одинаково.</w:t>
            </w:r>
          </w:p>
          <w:p w:rsidR="009F2CCF" w:rsidRPr="009F2CCF" w:rsidRDefault="009F2CCF" w:rsidP="009F2CCF">
            <w:pPr>
              <w:pStyle w:val="a5"/>
              <w:numPr>
                <w:ilvl w:val="0"/>
                <w:numId w:val="5"/>
              </w:num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 w:rsidRPr="009F2CCF"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Групповая работа.</w:t>
            </w:r>
          </w:p>
          <w:p w:rsidR="009F2CCF" w:rsidRDefault="009F2CCF" w:rsidP="009F2CCF">
            <w:pPr>
              <w:pStyle w:val="a5"/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 w:rsidRPr="000D0B95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Я теперь, я предлагаю вам поработать в группах.  Вам необходимо составить инструкцию по написанию слов с парными согласными и непроизносимыми согласными в слове</w:t>
            </w:r>
            <w:r w:rsidR="000D0B95" w:rsidRPr="000D0B95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 xml:space="preserve"> так, чтобы уже никто не мог ошибиться в написании слов на </w:t>
            </w:r>
            <w:r w:rsidR="000D0B95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 xml:space="preserve">эти </w:t>
            </w:r>
            <w:r w:rsidR="000D0B95" w:rsidRPr="000D0B95"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правила.</w:t>
            </w:r>
          </w:p>
          <w:p w:rsidR="000D0B95" w:rsidRDefault="000D0B95" w:rsidP="009F2CCF">
            <w:pPr>
              <w:pStyle w:val="a5"/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  <w:t>Но прежде, давайте вспомним правила работы в группе:</w:t>
            </w:r>
          </w:p>
          <w:p w:rsidR="000D0B95" w:rsidRDefault="000D0B95" w:rsidP="000D0B95">
            <w:pPr>
              <w:pStyle w:val="a5"/>
              <w:autoSpaceDE w:val="0"/>
              <w:spacing w:after="0" w:line="200" w:lineRule="atLeast"/>
              <w:ind w:left="108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D0B95" w:rsidRDefault="000D0B95" w:rsidP="000D0B95">
            <w:pPr>
              <w:pStyle w:val="a5"/>
              <w:autoSpaceDE w:val="0"/>
              <w:spacing w:after="0" w:line="200" w:lineRule="atLeast"/>
              <w:ind w:left="108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8B68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группе должен быть организатор обсуждения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D0B95" w:rsidRDefault="000D0B95" w:rsidP="000D0B95">
            <w:pPr>
              <w:pStyle w:val="a5"/>
              <w:spacing w:beforeAutospacing="1" w:after="100" w:afterAutospacing="1" w:line="240" w:lineRule="auto"/>
              <w:ind w:left="108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0D0B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Каждый может высказать свою версию решения,</w:t>
            </w:r>
            <w:r w:rsidRPr="000D0B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0D0B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Один говорит, а остальные слушают,</w:t>
            </w:r>
            <w:r w:rsidRPr="000D0B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4.</w:t>
            </w:r>
            <w:r w:rsidRPr="000D0B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Каждая версия обсуждается в группе,</w:t>
            </w:r>
            <w:r w:rsidRPr="000D0B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5.</w:t>
            </w:r>
            <w:r w:rsidRPr="000D0B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группе согласуется общее решение,</w:t>
            </w:r>
            <w:r w:rsidRPr="000D0B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6.</w:t>
            </w:r>
            <w:r w:rsidRPr="000D0B9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Представитель группы защищает согласованное решение перед классом. </w:t>
            </w:r>
          </w:p>
          <w:p w:rsidR="000D0B95" w:rsidRDefault="000D0B95" w:rsidP="000D0B95">
            <w:pPr>
              <w:pStyle w:val="a5"/>
              <w:spacing w:beforeAutospacing="1" w:after="100" w:afterAutospacing="1" w:line="240" w:lineRule="auto"/>
              <w:ind w:left="108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D0B95" w:rsidRPr="000D0B95" w:rsidRDefault="000D0B95" w:rsidP="000D0B95">
            <w:pPr>
              <w:pStyle w:val="a5"/>
              <w:spacing w:beforeAutospacing="1" w:after="100" w:afterAutospacing="1" w:line="240" w:lineRule="auto"/>
              <w:ind w:left="1080" w:hanging="96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0B9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Защита групп,  выбор наиболее удачных. Сравнение с оригиналом. </w:t>
            </w:r>
          </w:p>
          <w:p w:rsidR="008B68F5" w:rsidRPr="002E1B0A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2E1B0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lastRenderedPageBreak/>
              <w:t>Составление инструкции (задание после вывода).</w:t>
            </w:r>
          </w:p>
          <w:p w:rsidR="008B68F5" w:rsidRPr="002E1B0A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2E1B0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а) Произнесите слово. Определите, есть ли в нём парный глухой или звонкий согласный звук в конце слова или середине слова в стечении согласных или непроизносимый согласный звук.</w:t>
            </w:r>
          </w:p>
          <w:p w:rsidR="008B68F5" w:rsidRPr="002E1B0A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2E1B0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б) Подберите однокоренное проверочное слово или измените форму</w:t>
            </w:r>
          </w:p>
          <w:p w:rsidR="008B68F5" w:rsidRPr="002E1B0A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2E1B0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слова.</w:t>
            </w:r>
          </w:p>
          <w:p w:rsidR="008B68F5" w:rsidRPr="002E1B0A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2E1B0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в) Напишите слово.</w:t>
            </w:r>
          </w:p>
          <w:p w:rsidR="008B68F5" w:rsidRPr="00557061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color w:val="7030A0"/>
                <w:sz w:val="28"/>
                <w:szCs w:val="28"/>
              </w:rPr>
            </w:pPr>
            <w:r w:rsidRPr="002E1B0A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г) Обозначьте орфограмму.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 </w:t>
            </w:r>
            <w:r w:rsidRPr="00557061">
              <w:rPr>
                <w:rFonts w:ascii="Times New Roman" w:eastAsia="SchoolBookC" w:hAnsi="Times New Roman" w:cs="SchoolBookC"/>
                <w:b/>
                <w:color w:val="7030A0"/>
                <w:sz w:val="28"/>
                <w:szCs w:val="28"/>
              </w:rPr>
              <w:t xml:space="preserve">(5 мин) </w:t>
            </w:r>
          </w:p>
          <w:p w:rsidR="008B68F5" w:rsidRPr="002E1B0A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</w:p>
          <w:p w:rsidR="008B68F5" w:rsidRPr="00557061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color w:val="7030A0"/>
                <w:sz w:val="28"/>
                <w:szCs w:val="28"/>
              </w:rPr>
            </w:pPr>
            <w:r w:rsidRPr="00DD7432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ФИЗМИНУТКА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 </w:t>
            </w:r>
            <w:r w:rsidRPr="00DD7432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(</w:t>
            </w:r>
            <w:proofErr w:type="gramStart"/>
            <w:r w:rsidRPr="00DD7432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интерактивная</w:t>
            </w:r>
            <w:proofErr w:type="gramEnd"/>
            <w:r w:rsidRPr="00DD7432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)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  </w:t>
            </w:r>
            <w:r w:rsidRPr="00557061">
              <w:rPr>
                <w:rFonts w:ascii="Times New Roman" w:eastAsia="SchoolBookC" w:hAnsi="Times New Roman" w:cs="SchoolBookC"/>
                <w:b/>
                <w:color w:val="7030A0"/>
                <w:sz w:val="28"/>
                <w:szCs w:val="28"/>
              </w:rPr>
              <w:t>(1 мин)</w:t>
            </w:r>
          </w:p>
          <w:p w:rsidR="008B68F5" w:rsidRPr="00DD7432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I. Развитие орфографических умений.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Упр. 94 – совершенствуется умение проверять разные виды орфограмм-букв согласных, опираясь на одно и то же правило.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Выполняется самостоятельно.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Запись в тетрадях: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</w:pPr>
            <w:proofErr w:type="gramStart"/>
            <w:r>
              <w:rPr>
                <w:rFonts w:ascii="Times New Roman" w:eastAsia="SchoolBookC-Italic" w:hAnsi="Times New Roman" w:cs="SchoolBookC-Italic"/>
                <w:i/>
                <w:iCs/>
                <w:sz w:val="28"/>
                <w:szCs w:val="28"/>
              </w:rPr>
              <w:t>Здравствуйте – здравие, вокруг – округа, друг – друга, телятки – телята, гладки – гладок, грядка – гряда, пичужки – пичужек, избушки – избушек.</w:t>
            </w:r>
            <w:proofErr w:type="gramEnd"/>
          </w:p>
          <w:p w:rsidR="008B68F5" w:rsidRDefault="008B68F5" w:rsidP="00B350B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993366"/>
                <w:sz w:val="24"/>
                <w:szCs w:val="24"/>
              </w:rPr>
              <w:t>Вопросы к ученику, выполнявшему работу (начало формирования алгоритма самооценки):</w:t>
            </w:r>
          </w:p>
          <w:p w:rsidR="008B68F5" w:rsidRDefault="008B68F5" w:rsidP="00B350B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– Что тебе нужно было сделать? (Выполнить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 xml:space="preserve"> анализ.)</w:t>
            </w:r>
          </w:p>
          <w:p w:rsidR="008B68F5" w:rsidRDefault="008B68F5" w:rsidP="00B350B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Удалось тебе выполнить задание?</w:t>
            </w:r>
          </w:p>
          <w:p w:rsidR="008B68F5" w:rsidRDefault="008B68F5" w:rsidP="00B350B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Ты сделал всё правильно или были недочёты?</w:t>
            </w:r>
          </w:p>
          <w:p w:rsidR="008B68F5" w:rsidRDefault="008B68F5" w:rsidP="00B350B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Ты составил всё сам или с чьей-то помощью?</w:t>
            </w:r>
          </w:p>
          <w:p w:rsidR="008B68F5" w:rsidRDefault="008B68F5" w:rsidP="00B350B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Какой был уровень задания?</w:t>
            </w:r>
          </w:p>
          <w:p w:rsidR="008B68F5" w:rsidRDefault="008B68F5" w:rsidP="00B350B1">
            <w:pPr>
              <w:tabs>
                <w:tab w:val="left" w:pos="5265"/>
              </w:tabs>
              <w:spacing w:after="0" w:line="200" w:lineRule="atLeast"/>
              <w:jc w:val="both"/>
              <w:rPr>
                <w:rFonts w:ascii="Times New Roman" w:eastAsia="SchoolBookC-Italic" w:hAnsi="Times New Roman" w:cs="Times New Roman"/>
                <w:b/>
                <w:bCs/>
                <w:i/>
                <w:i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Какие умения формировались при выполнении этого задания?</w:t>
            </w:r>
          </w:p>
          <w:p w:rsidR="008B68F5" w:rsidRDefault="008B68F5" w:rsidP="00B350B1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-Italic" w:hAnsi="Times New Roman" w:cs="Times New Roman"/>
                <w:b/>
                <w:bCs/>
                <w:i/>
                <w:iCs/>
                <w:color w:val="993366"/>
                <w:sz w:val="24"/>
                <w:szCs w:val="24"/>
              </w:rPr>
              <w:t>–</w:t>
            </w:r>
            <w:r>
              <w:rPr>
                <w:rFonts w:ascii="Times New Roman" w:eastAsia="SchoolBookC" w:hAnsi="Times New Roman" w:cs="Times New Roman"/>
                <w:i/>
                <w:iCs/>
                <w:color w:val="993366"/>
                <w:sz w:val="24"/>
                <w:szCs w:val="24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iCs/>
                <w:color w:val="993366"/>
                <w:sz w:val="24"/>
                <w:szCs w:val="24"/>
              </w:rPr>
              <w:t>Сейчас мы вместе с…</w:t>
            </w:r>
            <w:r>
              <w:rPr>
                <w:rFonts w:ascii="Times New Roman" w:eastAsia="SchoolBookC" w:hAnsi="Times New Roman" w:cs="Times New Roman"/>
                <w:i/>
                <w:iCs/>
                <w:color w:val="993366"/>
                <w:sz w:val="24"/>
                <w:szCs w:val="24"/>
              </w:rPr>
              <w:t xml:space="preserve"> (имя ученика) </w:t>
            </w:r>
            <w:r>
              <w:rPr>
                <w:rFonts w:ascii="Times New Roman" w:eastAsia="SchoolBookC" w:hAnsi="Times New Roman" w:cs="Times New Roman"/>
                <w:iCs/>
                <w:color w:val="993366"/>
                <w:sz w:val="24"/>
                <w:szCs w:val="24"/>
              </w:rPr>
              <w:t>учились оценивать свою работу.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</w:pP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мы сейчас делали? </w:t>
            </w: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Какие умения формировали? (Умение работать с информацией.) </w:t>
            </w:r>
          </w:p>
          <w:p w:rsidR="008B68F5" w:rsidRPr="00557061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06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( 3 мин)</w:t>
            </w:r>
          </w:p>
          <w:p w:rsidR="008B68F5" w:rsidRDefault="008B68F5" w:rsidP="00B350B1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lastRenderedPageBreak/>
              <w:t>Коммуникативные УУД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3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3"/>
                <w:color w:val="00B050"/>
                <w:sz w:val="28"/>
                <w:szCs w:val="28"/>
              </w:rPr>
              <w:t xml:space="preserve"> 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00B05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color w:val="00B050"/>
                <w:sz w:val="28"/>
                <w:szCs w:val="28"/>
              </w:rPr>
              <w:lastRenderedPageBreak/>
              <w:t>3</w:t>
            </w:r>
            <w:r>
              <w:rPr>
                <w:rStyle w:val="a3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3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color w:val="FF0000"/>
                <w:sz w:val="28"/>
                <w:szCs w:val="28"/>
              </w:rPr>
            </w:pPr>
            <w:r>
              <w:rPr>
                <w:rStyle w:val="a3"/>
                <w:color w:val="00B05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8B68F5" w:rsidRDefault="009424EB" w:rsidP="00B350B1">
            <w:pPr>
              <w:pStyle w:val="a4"/>
              <w:shd w:val="clear" w:color="auto" w:fill="FFFFFF"/>
              <w:spacing w:before="0" w:after="0" w:line="263" w:lineRule="atLeast"/>
            </w:pPr>
            <w:r>
              <w:rPr>
                <w:rStyle w:val="a3"/>
                <w:color w:val="FF0000"/>
                <w:sz w:val="28"/>
                <w:szCs w:val="28"/>
              </w:rPr>
              <w:t xml:space="preserve"> </w:t>
            </w:r>
          </w:p>
          <w:p w:rsidR="008B68F5" w:rsidRDefault="008B68F5" w:rsidP="00B350B1">
            <w:pPr>
              <w:pStyle w:val="a4"/>
              <w:shd w:val="clear" w:color="auto" w:fill="FFFFFF"/>
              <w:spacing w:before="0" w:after="0" w:line="263" w:lineRule="atLeast"/>
            </w:pPr>
          </w:p>
        </w:tc>
      </w:tr>
      <w:tr w:rsidR="008B68F5" w:rsidTr="00B350B1">
        <w:trPr>
          <w:trHeight w:val="7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8F5" w:rsidRDefault="008B68F5" w:rsidP="00B350B1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ΙV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8B68F5" w:rsidRPr="00FB4F22" w:rsidRDefault="00FB4F22" w:rsidP="00B350B1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FB4F22">
              <w:rPr>
                <w:b/>
                <w:sz w:val="36"/>
                <w:szCs w:val="36"/>
              </w:rPr>
              <w:t xml:space="preserve">Рефлексия 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8B68F5" w:rsidRDefault="008B68F5" w:rsidP="00B350B1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При написании слов</w:t>
            </w:r>
            <w:r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,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с какими орфограммами мы действуем одинаково? Как именно?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Уточните цель урока. (Выявить общую закономерность при написании слов с проверяемыми согласными и непроизносимыми согласными в корне.)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Давайте вернемся к нашим сегодняшним таблицам и заполним второй столбик. Что у вас получилось, сравните столбики. 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Выводы (все понятно, необходимо еще поработать).</w:t>
            </w:r>
          </w:p>
          <w:p w:rsidR="00FB4F22" w:rsidRDefault="00FB4F22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FB4F22" w:rsidRPr="00FB4F22" w:rsidRDefault="00FB4F22" w:rsidP="00FB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22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лежат листы с предложениями,  закончите их. </w:t>
            </w:r>
          </w:p>
          <w:p w:rsidR="00FB4F22" w:rsidRPr="00FB4F22" w:rsidRDefault="00FB4F22" w:rsidP="00FB4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-У меня получилось…</w:t>
            </w:r>
          </w:p>
          <w:p w:rsidR="00FB4F22" w:rsidRPr="00FB4F22" w:rsidRDefault="00FB4F22" w:rsidP="00FB4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Было интересно…</w:t>
            </w:r>
          </w:p>
          <w:p w:rsidR="00FB4F22" w:rsidRPr="00FB4F22" w:rsidRDefault="00FB4F22" w:rsidP="00FB4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4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Было трудно…</w:t>
            </w:r>
          </w:p>
          <w:p w:rsidR="00FB4F22" w:rsidRPr="00FB4F22" w:rsidRDefault="00FB4F22" w:rsidP="00FB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Теперь я знаю…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Ребята, вспомните, под каким девизом проходил у нас урок?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</w:p>
          <w:p w:rsidR="008B68F5" w:rsidRPr="00B75C0E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B75C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Ужас</w:t>
            </w:r>
            <w:proofErr w:type="gramStart"/>
            <w:r w:rsidRPr="00B75C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?н</w:t>
            </w:r>
            <w:proofErr w:type="gramEnd"/>
            <w:r w:rsidRPr="00B75C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proofErr w:type="spellEnd"/>
            <w:r w:rsidRPr="00B75C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75C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интерес?но</w:t>
            </w:r>
            <w:proofErr w:type="spellEnd"/>
            <w:r w:rsidRPr="00B75C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всё то, что </w:t>
            </w:r>
            <w:proofErr w:type="spellStart"/>
            <w:r w:rsidRPr="00B75C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неизвес?но</w:t>
            </w:r>
            <w:proofErr w:type="spellEnd"/>
            <w:r w:rsidRPr="00B75C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вопросы  остались на уроке.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давай,  все вместе определим, какие буквы необходимо писать в этих словах?</w:t>
            </w:r>
          </w:p>
          <w:p w:rsidR="000F255B" w:rsidRDefault="00583AA2" w:rsidP="00B350B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теперь вы молодцы, вы решили все задачи. Спасибо за урок. С вами интересно было работать.</w:t>
            </w:r>
          </w:p>
          <w:p w:rsidR="008B68F5" w:rsidRDefault="008B68F5" w:rsidP="00B350B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</w:p>
          <w:p w:rsidR="008B68F5" w:rsidRDefault="00FB4F22" w:rsidP="00FB4F22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  <w:t xml:space="preserve"> </w:t>
            </w:r>
            <w:r w:rsidR="008B68F5"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  <w:t>5</w:t>
            </w:r>
            <w:r w:rsidR="008B68F5"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  <w:t xml:space="preserve"> мин)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8B68F5" w:rsidRDefault="008B68F5" w:rsidP="00B350B1">
            <w:pPr>
              <w:spacing w:after="0" w:line="240" w:lineRule="auto"/>
            </w:pPr>
          </w:p>
        </w:tc>
      </w:tr>
      <w:tr w:rsidR="008B68F5" w:rsidTr="00B350B1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  <w:p w:rsidR="008B68F5" w:rsidRPr="00557061" w:rsidRDefault="008B68F5" w:rsidP="00B350B1">
            <w:pPr>
              <w:spacing w:after="0" w:line="240" w:lineRule="auto"/>
              <w:rPr>
                <w:rFonts w:ascii="Times New Roman" w:eastAsia="SchoolBookC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8F5" w:rsidRPr="00FB4F22" w:rsidRDefault="009646B6" w:rsidP="009646B6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FB4F2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Сегодня домашнее задание  вы можете выбрать по желанию и по уровню сложности.</w:t>
            </w:r>
          </w:p>
          <w:p w:rsidR="009646B6" w:rsidRPr="00FB4F22" w:rsidRDefault="009646B6" w:rsidP="009646B6">
            <w:pPr>
              <w:pStyle w:val="a5"/>
              <w:numPr>
                <w:ilvl w:val="0"/>
                <w:numId w:val="7"/>
              </w:num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FB4F2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Составить и записать 6-8 словосочетаний, чтобы одно из слов было с непроизносимыми согласными.</w:t>
            </w:r>
          </w:p>
          <w:p w:rsidR="009646B6" w:rsidRPr="00FB4F22" w:rsidRDefault="00FB4F22" w:rsidP="009646B6">
            <w:pPr>
              <w:pStyle w:val="a5"/>
              <w:numPr>
                <w:ilvl w:val="0"/>
                <w:numId w:val="7"/>
              </w:num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FB4F2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Составить кроссворд из слов с непроизносимыми согласными.</w:t>
            </w:r>
          </w:p>
          <w:p w:rsidR="00FB4F22" w:rsidRPr="009646B6" w:rsidRDefault="00FB4F22" w:rsidP="00FB4F22">
            <w:pPr>
              <w:pStyle w:val="a5"/>
              <w:numPr>
                <w:ilvl w:val="0"/>
                <w:numId w:val="7"/>
              </w:num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color w:val="993366"/>
                <w:sz w:val="28"/>
                <w:szCs w:val="28"/>
                <w:vertAlign w:val="superscript"/>
              </w:rPr>
            </w:pPr>
            <w:r w:rsidRPr="00FB4F2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Составить интересную историю о нашем сегодняшнем уроке с использованием  слов с непроизносимыми согласными.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F5" w:rsidRDefault="008B68F5" w:rsidP="00B350B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8B68F5" w:rsidRDefault="008B68F5" w:rsidP="008B68F5">
      <w:pPr>
        <w:spacing w:after="0" w:line="240" w:lineRule="auto"/>
      </w:pPr>
    </w:p>
    <w:p w:rsidR="008B68F5" w:rsidRDefault="008B68F5" w:rsidP="008B68F5">
      <w:pPr>
        <w:spacing w:after="0" w:line="240" w:lineRule="auto"/>
        <w:rPr>
          <w:color w:val="993366"/>
        </w:rPr>
      </w:pPr>
      <w:r>
        <w:rPr>
          <w:rFonts w:ascii="Times New Roman" w:eastAsia="SchoolBookC" w:hAnsi="Times New Roman" w:cs="Times New Roman"/>
          <w:b/>
          <w:color w:val="993366"/>
          <w:sz w:val="28"/>
          <w:szCs w:val="28"/>
        </w:rPr>
        <w:t>Деятельность учеников:</w:t>
      </w:r>
    </w:p>
    <w:p w:rsidR="008B68F5" w:rsidRDefault="008B68F5" w:rsidP="008B68F5">
      <w:pPr>
        <w:spacing w:after="0" w:line="200" w:lineRule="atLeast"/>
        <w:jc w:val="both"/>
        <w:rPr>
          <w:color w:val="993366"/>
        </w:rPr>
      </w:pPr>
    </w:p>
    <w:p w:rsidR="008B68F5" w:rsidRDefault="008B68F5" w:rsidP="008B68F5">
      <w:pPr>
        <w:numPr>
          <w:ilvl w:val="0"/>
          <w:numId w:val="1"/>
        </w:numPr>
        <w:suppressAutoHyphens/>
        <w:spacing w:after="0" w:line="200" w:lineRule="atLeast"/>
        <w:jc w:val="both"/>
      </w:pPr>
      <w:r>
        <w:rPr>
          <w:rFonts w:ascii="Times New Roman" w:eastAsia="SchoolBookC-Italic" w:hAnsi="Times New Roman" w:cs="Times New Roman"/>
          <w:i/>
          <w:iCs/>
          <w:color w:val="993366"/>
          <w:sz w:val="28"/>
          <w:szCs w:val="28"/>
        </w:rPr>
        <w:t xml:space="preserve">Наблюдать </w:t>
      </w:r>
      <w:r>
        <w:rPr>
          <w:rFonts w:ascii="Times New Roman" w:eastAsia="SchoolBookC" w:hAnsi="Times New Roman" w:cs="Times New Roman"/>
          <w:color w:val="993366"/>
          <w:sz w:val="28"/>
          <w:szCs w:val="28"/>
        </w:rPr>
        <w:t xml:space="preserve">за словами с изучаемыми орфограммами, </w:t>
      </w:r>
      <w:r>
        <w:rPr>
          <w:rFonts w:ascii="Times New Roman" w:eastAsia="SchoolBookC-Italic" w:hAnsi="Times New Roman" w:cs="Times New Roman"/>
          <w:i/>
          <w:iCs/>
          <w:color w:val="993366"/>
          <w:sz w:val="28"/>
          <w:szCs w:val="28"/>
        </w:rPr>
        <w:t xml:space="preserve">устанавливать </w:t>
      </w:r>
      <w:r>
        <w:rPr>
          <w:rFonts w:ascii="Times New Roman" w:eastAsia="SchoolBookC" w:hAnsi="Times New Roman" w:cs="Times New Roman"/>
          <w:color w:val="993366"/>
          <w:sz w:val="28"/>
          <w:szCs w:val="28"/>
        </w:rPr>
        <w:t>несоответствие произношения и написания.</w:t>
      </w:r>
    </w:p>
    <w:p w:rsidR="008B68F5" w:rsidRDefault="008B68F5" w:rsidP="008B68F5">
      <w:pPr>
        <w:spacing w:after="0" w:line="200" w:lineRule="atLeast"/>
        <w:ind w:left="360"/>
        <w:jc w:val="both"/>
      </w:pPr>
    </w:p>
    <w:p w:rsidR="008B68F5" w:rsidRDefault="008B68F5" w:rsidP="008B68F5">
      <w:pPr>
        <w:spacing w:after="0" w:line="200" w:lineRule="atLeast"/>
        <w:jc w:val="both"/>
      </w:pPr>
    </w:p>
    <w:p w:rsidR="008B68F5" w:rsidRDefault="008B68F5" w:rsidP="008B68F5">
      <w:pPr>
        <w:spacing w:after="0" w:line="200" w:lineRule="atLeast"/>
        <w:jc w:val="both"/>
      </w:pPr>
    </w:p>
    <w:p w:rsidR="008B68F5" w:rsidRDefault="008B68F5" w:rsidP="008B68F5">
      <w:pPr>
        <w:spacing w:after="0" w:line="200" w:lineRule="atLeast"/>
        <w:jc w:val="both"/>
      </w:pPr>
    </w:p>
    <w:p w:rsidR="008B68F5" w:rsidRDefault="008B68F5" w:rsidP="008B68F5">
      <w:pPr>
        <w:spacing w:after="0" w:line="200" w:lineRule="atLeast"/>
        <w:jc w:val="both"/>
      </w:pPr>
    </w:p>
    <w:p w:rsidR="00001D7D" w:rsidRDefault="00001D7D"/>
    <w:sectPr w:rsidR="00001D7D" w:rsidSect="00FB4F22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95E7B2F"/>
    <w:multiLevelType w:val="hybridMultilevel"/>
    <w:tmpl w:val="51DA93EE"/>
    <w:lvl w:ilvl="0" w:tplc="E758CAAA">
      <w:start w:val="1"/>
      <w:numFmt w:val="decimal"/>
      <w:lvlText w:val="%1."/>
      <w:lvlJc w:val="left"/>
      <w:pPr>
        <w:ind w:left="1080" w:hanging="360"/>
      </w:pPr>
      <w:rPr>
        <w:rFonts w:eastAsia="SchoolBookC-Bold" w:cs="SchoolBookC-Bold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D3246"/>
    <w:multiLevelType w:val="hybridMultilevel"/>
    <w:tmpl w:val="8124B244"/>
    <w:lvl w:ilvl="0" w:tplc="1B7CE096">
      <w:start w:val="1"/>
      <w:numFmt w:val="decimal"/>
      <w:lvlText w:val="%1."/>
      <w:lvlJc w:val="left"/>
      <w:pPr>
        <w:ind w:left="720" w:hanging="360"/>
      </w:pPr>
      <w:rPr>
        <w:rFonts w:eastAsia="SchoolBookC-Bold" w:cs="SchoolBook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21D6E"/>
    <w:multiLevelType w:val="hybridMultilevel"/>
    <w:tmpl w:val="D90E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57A1C"/>
    <w:multiLevelType w:val="hybridMultilevel"/>
    <w:tmpl w:val="6B5C323C"/>
    <w:lvl w:ilvl="0" w:tplc="4A2AA1D2">
      <w:start w:val="1"/>
      <w:numFmt w:val="decimal"/>
      <w:lvlText w:val="%1.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B234F"/>
    <w:multiLevelType w:val="hybridMultilevel"/>
    <w:tmpl w:val="56BE46B0"/>
    <w:lvl w:ilvl="0" w:tplc="49C46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02332"/>
    <w:multiLevelType w:val="hybridMultilevel"/>
    <w:tmpl w:val="2B049222"/>
    <w:lvl w:ilvl="0" w:tplc="7E38B57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8F5"/>
    <w:rsid w:val="00001D7D"/>
    <w:rsid w:val="000D0B95"/>
    <w:rsid w:val="000F255B"/>
    <w:rsid w:val="001E6C63"/>
    <w:rsid w:val="00454229"/>
    <w:rsid w:val="00583AA2"/>
    <w:rsid w:val="008B68F5"/>
    <w:rsid w:val="00932F60"/>
    <w:rsid w:val="009424EB"/>
    <w:rsid w:val="009646B6"/>
    <w:rsid w:val="009916EB"/>
    <w:rsid w:val="009D4344"/>
    <w:rsid w:val="009F2CCF"/>
    <w:rsid w:val="00CC0B7E"/>
    <w:rsid w:val="00D40EDD"/>
    <w:rsid w:val="00E44D41"/>
    <w:rsid w:val="00FB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68F5"/>
  </w:style>
  <w:style w:type="character" w:styleId="a3">
    <w:name w:val="Strong"/>
    <w:uiPriority w:val="22"/>
    <w:qFormat/>
    <w:rsid w:val="008B68F5"/>
    <w:rPr>
      <w:b/>
      <w:bCs/>
    </w:rPr>
  </w:style>
  <w:style w:type="paragraph" w:customStyle="1" w:styleId="Default">
    <w:name w:val="Default"/>
    <w:rsid w:val="008B68F5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4">
    <w:name w:val="Normal (Web)"/>
    <w:basedOn w:val="a"/>
    <w:uiPriority w:val="99"/>
    <w:rsid w:val="008B68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B68F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B6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B68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6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2014-11-23T09:33:00Z</cp:lastPrinted>
  <dcterms:created xsi:type="dcterms:W3CDTF">2014-11-22T10:00:00Z</dcterms:created>
  <dcterms:modified xsi:type="dcterms:W3CDTF">2014-11-23T11:40:00Z</dcterms:modified>
</cp:coreProperties>
</file>