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21" w:rsidRDefault="00777A45" w:rsidP="006D61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1680">
        <w:rPr>
          <w:rFonts w:ascii="Times New Roman" w:hAnsi="Times New Roman"/>
          <w:b/>
          <w:sz w:val="32"/>
          <w:szCs w:val="32"/>
        </w:rPr>
        <w:t xml:space="preserve">Пример организации </w:t>
      </w:r>
      <w:r w:rsidRPr="007B1680">
        <w:rPr>
          <w:rFonts w:ascii="Times New Roman" w:hAnsi="Times New Roman"/>
          <w:b/>
          <w:sz w:val="28"/>
          <w:szCs w:val="28"/>
        </w:rPr>
        <w:t>проектно – исследовательской деятельность учащихся начальных классов на уроках окружающего мира</w:t>
      </w:r>
    </w:p>
    <w:p w:rsidR="006D61D4" w:rsidRPr="006D61D4" w:rsidRDefault="006D61D4" w:rsidP="006D61D4">
      <w:pPr>
        <w:spacing w:after="0"/>
        <w:jc w:val="center"/>
        <w:rPr>
          <w:rFonts w:ascii="Times New Roman" w:hAnsi="Times New Roman"/>
          <w:b/>
          <w:sz w:val="20"/>
          <w:szCs w:val="32"/>
        </w:rPr>
      </w:pPr>
    </w:p>
    <w:p w:rsidR="00213BA9" w:rsidRPr="00ED7A02" w:rsidRDefault="00213BA9" w:rsidP="006D61D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A02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84"/>
        <w:gridCol w:w="6520"/>
        <w:gridCol w:w="851"/>
        <w:gridCol w:w="5669"/>
        <w:gridCol w:w="284"/>
      </w:tblGrid>
      <w:tr w:rsidR="00213BA9" w:rsidRPr="00ED7A02" w:rsidTr="006D61D4">
        <w:trPr>
          <w:trHeight w:val="6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2" w:rsidRPr="00ED7A02" w:rsidRDefault="00213BA9" w:rsidP="00ED7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урока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D4" w:rsidRPr="006D61D4" w:rsidRDefault="002C2AB9" w:rsidP="006D61D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Природная зона России </w:t>
            </w:r>
            <w:r w:rsidR="006D61D4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Тундра</w:t>
            </w:r>
          </w:p>
        </w:tc>
      </w:tr>
      <w:tr w:rsidR="00213BA9" w:rsidRPr="00ED7A02" w:rsidTr="006D61D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 w:rsidP="00706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C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A0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213BA9" w:rsidRPr="00ED7A02" w:rsidTr="006D61D4">
        <w:trPr>
          <w:trHeight w:val="4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DF3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A02">
              <w:rPr>
                <w:rFonts w:ascii="Times New Roman" w:hAnsi="Times New Roman"/>
                <w:sz w:val="28"/>
                <w:szCs w:val="28"/>
              </w:rPr>
              <w:t>4</w:t>
            </w:r>
            <w:r w:rsidR="00213BA9" w:rsidRPr="00ED7A0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77A45" w:rsidRPr="00ED7A02" w:rsidTr="006D61D4">
        <w:trPr>
          <w:trHeight w:val="4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45" w:rsidRPr="007B1680" w:rsidRDefault="007B16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777A45" w:rsidRPr="007B1680">
              <w:rPr>
                <w:rFonts w:ascii="Times New Roman" w:hAnsi="Times New Roman"/>
                <w:b/>
                <w:i/>
                <w:sz w:val="28"/>
                <w:szCs w:val="28"/>
              </w:rPr>
              <w:t>ехнология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45" w:rsidRPr="00ED7A02" w:rsidRDefault="00777A45" w:rsidP="007B1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Проектно – исследовательская деятельность </w:t>
            </w:r>
          </w:p>
        </w:tc>
      </w:tr>
      <w:tr w:rsidR="00213BA9" w:rsidRPr="00ED7A02" w:rsidTr="006D61D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7B1680" w:rsidP="00224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новых знаний (урок-исследование)</w:t>
            </w:r>
          </w:p>
        </w:tc>
      </w:tr>
      <w:tr w:rsidR="00213BA9" w:rsidTr="006D61D4">
        <w:trPr>
          <w:trHeight w:val="25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Цели урока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для учителя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для ученика</w:t>
            </w:r>
          </w:p>
        </w:tc>
      </w:tr>
      <w:tr w:rsidR="00213BA9" w:rsidTr="006D61D4">
        <w:trPr>
          <w:trHeight w:val="210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9" w:rsidRPr="00ED7A02" w:rsidRDefault="00213B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B9" w:rsidRPr="00706464" w:rsidRDefault="00706464" w:rsidP="00D64C5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у учащихся представление о природной зоне тундры.</w:t>
            </w:r>
          </w:p>
          <w:p w:rsidR="002C2AB9" w:rsidRPr="00706464" w:rsidRDefault="00706464" w:rsidP="00D64C5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ознакомить с географическим положением этой природной зоны, кл</w:t>
            </w: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иматическими условиями,    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растительным и животным миром и деятельностью человека.</w:t>
            </w:r>
          </w:p>
          <w:p w:rsidR="002C2AB9" w:rsidRPr="00706464" w:rsidRDefault="00706464" w:rsidP="00D64C5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азвивать познавательный интерес учащихся, умение сравнивать, работать с картой.</w:t>
            </w:r>
          </w:p>
          <w:p w:rsidR="002C2AB9" w:rsidRPr="00706464" w:rsidRDefault="00E30A30" w:rsidP="00D64C5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азвивать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B1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устную</w:t>
            </w:r>
            <w:r w:rsidRPr="007B168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C2AB9" w:rsidRPr="007B1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монологическую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речь.</w:t>
            </w:r>
          </w:p>
          <w:p w:rsidR="00213BA9" w:rsidRPr="00706464" w:rsidRDefault="00706464" w:rsidP="00D64C5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C2AB9"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оспитывать потребность в бережном отношении к природе  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64" w:rsidRPr="00706464" w:rsidRDefault="00706464" w:rsidP="00706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r w:rsidRPr="00706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географическим положением этой природной зоны, климатическими условиями,         растительным и животным миром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деятельностью человека</w:t>
            </w:r>
          </w:p>
          <w:p w:rsidR="00213BA9" w:rsidRPr="00ED7A02" w:rsidRDefault="00213BA9" w:rsidP="00213BA9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66A" w:rsidTr="006D61D4">
        <w:trPr>
          <w:trHeight w:val="225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80" w:rsidRDefault="00FF466A" w:rsidP="006D6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br/>
            </w:r>
            <w:proofErr w:type="spellStart"/>
            <w:r w:rsidRPr="007B1680">
              <w:rPr>
                <w:rFonts w:ascii="Times New Roman" w:hAnsi="Times New Roman"/>
                <w:b/>
                <w:i/>
                <w:sz w:val="28"/>
                <w:szCs w:val="24"/>
              </w:rPr>
              <w:t>Образователь</w:t>
            </w:r>
            <w:proofErr w:type="spellEnd"/>
          </w:p>
          <w:p w:rsidR="00FF466A" w:rsidRPr="00E30A30" w:rsidRDefault="00FF466A" w:rsidP="006D6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B1680">
              <w:rPr>
                <w:rFonts w:ascii="Times New Roman" w:hAnsi="Times New Roman"/>
                <w:b/>
                <w:i/>
                <w:sz w:val="28"/>
                <w:szCs w:val="24"/>
              </w:rPr>
              <w:t>ные</w:t>
            </w:r>
            <w:proofErr w:type="spellEnd"/>
            <w:r w:rsidRPr="007B1680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результаты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6A" w:rsidRPr="00ED7A02" w:rsidRDefault="00FF466A" w:rsidP="001567B9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</w:p>
          <w:p w:rsidR="003F74F1" w:rsidRPr="00ED7A02" w:rsidRDefault="003F74F1" w:rsidP="003F74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получить представление о природной зоне тундры;</w:t>
            </w:r>
          </w:p>
          <w:p w:rsidR="003F74F1" w:rsidRPr="00ED7A02" w:rsidRDefault="003F74F1" w:rsidP="003F74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познакомиться с географическим положением тундры;</w:t>
            </w:r>
          </w:p>
          <w:p w:rsidR="003F74F1" w:rsidRPr="00ED7A02" w:rsidRDefault="003F74F1" w:rsidP="003F74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познакомиться с климатическими условиями зоны;</w:t>
            </w:r>
          </w:p>
          <w:p w:rsidR="003F74F1" w:rsidRPr="00ED7A02" w:rsidRDefault="003F74F1" w:rsidP="003F74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узнать особенности растительного и животного мира тундры;</w:t>
            </w:r>
          </w:p>
          <w:p w:rsidR="00FF466A" w:rsidRPr="00ED7A02" w:rsidRDefault="003F74F1" w:rsidP="003F74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познакомиться с населением тундры и его деятельностью.</w:t>
            </w:r>
          </w:p>
        </w:tc>
      </w:tr>
      <w:tr w:rsidR="00FF466A" w:rsidTr="006D61D4">
        <w:trPr>
          <w:trHeight w:val="67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6A" w:rsidRPr="00ED7A02" w:rsidRDefault="00FF466A" w:rsidP="001567B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2" w:rsidRPr="00ED7A02" w:rsidRDefault="00FF466A" w:rsidP="00ED7A02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</w:p>
          <w:p w:rsidR="002C2AB9" w:rsidRPr="00ED7A02" w:rsidRDefault="002C2AB9" w:rsidP="002C2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 </w:t>
            </w: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прогнозируют результаты уровня усвоения изученного материала.</w:t>
            </w:r>
          </w:p>
          <w:p w:rsidR="002C2AB9" w:rsidRPr="00ED7A02" w:rsidRDefault="002C2AB9" w:rsidP="002C2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– </w:t>
            </w: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воспроизводить по памяти информацию, добывать новые знания, используя учебник, дополнительную литературу, ресурсы интернет и информацию, полученную на уроке; высказывать предположения, обсуждать проблемные вопросы.</w:t>
            </w:r>
          </w:p>
          <w:p w:rsidR="007B1680" w:rsidRDefault="002C2AB9" w:rsidP="007B1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– </w:t>
            </w: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формулировать собственное мнение и позицию, свои затруднения; определять общую цель и пути её достижения, строить монологические высказывания, вести диалог, слушать собеседника. </w:t>
            </w:r>
          </w:p>
          <w:p w:rsidR="004C272E" w:rsidRPr="00ED7A02" w:rsidRDefault="004C272E" w:rsidP="007B1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66A" w:rsidTr="006D61D4">
        <w:trPr>
          <w:trHeight w:val="673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6A" w:rsidRPr="00ED7A02" w:rsidRDefault="00FF466A" w:rsidP="001567B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02" w:rsidRPr="00ED7A02" w:rsidRDefault="00FF466A" w:rsidP="00ED7A02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</w:p>
          <w:p w:rsidR="00E30A30" w:rsidRDefault="002C2AB9" w:rsidP="005A3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выражать положительное отношение к процессу познания</w:t>
            </w:r>
            <w:r w:rsidR="00E30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0A30" w:rsidRDefault="002C2AB9" w:rsidP="005A3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проявлять доброжелательность, доверие, внимательность, помощь в конкретных ситуациях;</w:t>
            </w:r>
          </w:p>
          <w:p w:rsidR="007B1680" w:rsidRDefault="007B1680" w:rsidP="005A3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B1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сознавать</w:t>
            </w:r>
            <w:r w:rsidRPr="007B168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B1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потребность в бережном отношении к природе.</w:t>
            </w:r>
          </w:p>
          <w:p w:rsidR="002C2AB9" w:rsidRPr="00ED7A02" w:rsidRDefault="002C2AB9" w:rsidP="002C2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3BA9" w:rsidTr="006D61D4">
        <w:trPr>
          <w:trHeight w:val="8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A1" w:rsidRDefault="00213BA9" w:rsidP="006D6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</w:t>
            </w:r>
          </w:p>
          <w:p w:rsidR="00213BA9" w:rsidRPr="00ED7A02" w:rsidRDefault="00213BA9" w:rsidP="006D6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ная</w:t>
            </w:r>
            <w:proofErr w:type="spellEnd"/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среда урока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7B1680" w:rsidRDefault="00213BA9" w:rsidP="00593F91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2C2AB9" w:rsidRPr="007B1680">
              <w:rPr>
                <w:rFonts w:ascii="Times New Roman" w:hAnsi="Times New Roman"/>
                <w:sz w:val="28"/>
                <w:szCs w:val="24"/>
              </w:rPr>
              <w:t>карточки-помогайки</w:t>
            </w:r>
            <w:proofErr w:type="spellEnd"/>
            <w:r w:rsidRPr="007B168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CE7A82" w:rsidRPr="007B1680" w:rsidRDefault="00CE7A82" w:rsidP="00593F91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карточки с вопросами</w:t>
            </w:r>
            <w:r w:rsidRPr="007B1680">
              <w:rPr>
                <w:rFonts w:ascii="Times New Roman" w:hAnsi="Times New Roman"/>
                <w:sz w:val="28"/>
                <w:szCs w:val="24"/>
                <w:lang w:val="en-US"/>
              </w:rPr>
              <w:t>;</w:t>
            </w:r>
          </w:p>
          <w:p w:rsidR="00CE7A82" w:rsidRPr="007B1680" w:rsidRDefault="00CE7A82" w:rsidP="00593F91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7B1680">
              <w:rPr>
                <w:rFonts w:ascii="Times New Roman" w:hAnsi="Times New Roman"/>
                <w:sz w:val="28"/>
                <w:szCs w:val="24"/>
              </w:rPr>
              <w:t>текст с ошибками</w:t>
            </w:r>
            <w:proofErr w:type="gramStart"/>
            <w:r w:rsidRPr="007B1680">
              <w:rPr>
                <w:rFonts w:ascii="Times New Roman" w:hAnsi="Times New Roman"/>
                <w:sz w:val="28"/>
                <w:szCs w:val="24"/>
                <w:lang w:val="en-US"/>
              </w:rPr>
              <w:t>;`</w:t>
            </w:r>
            <w:proofErr w:type="gramEnd"/>
          </w:p>
          <w:p w:rsidR="00213BA9" w:rsidRPr="007B1680" w:rsidRDefault="002C2AB9" w:rsidP="00593F91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презентаци</w:t>
            </w:r>
            <w:r w:rsidR="004C272E">
              <w:rPr>
                <w:rFonts w:ascii="Times New Roman" w:hAnsi="Times New Roman"/>
                <w:sz w:val="28"/>
                <w:szCs w:val="24"/>
              </w:rPr>
              <w:t>я</w:t>
            </w: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C272E">
              <w:rPr>
                <w:rFonts w:ascii="Times New Roman" w:hAnsi="Times New Roman"/>
                <w:sz w:val="28"/>
                <w:szCs w:val="24"/>
              </w:rPr>
              <w:t>учителя</w:t>
            </w:r>
            <w:r w:rsidR="00213BA9" w:rsidRPr="007B168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13BA9" w:rsidRPr="007B1680" w:rsidRDefault="00213BA9" w:rsidP="004C272E">
            <w:pPr>
              <w:pStyle w:val="a5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C2AB9" w:rsidRPr="007B1680">
              <w:rPr>
                <w:rFonts w:ascii="Times New Roman" w:hAnsi="Times New Roman"/>
                <w:sz w:val="28"/>
                <w:szCs w:val="24"/>
              </w:rPr>
              <w:t>презентаци</w:t>
            </w:r>
            <w:r w:rsidR="004C272E">
              <w:rPr>
                <w:rFonts w:ascii="Times New Roman" w:hAnsi="Times New Roman"/>
                <w:sz w:val="28"/>
                <w:szCs w:val="24"/>
              </w:rPr>
              <w:t>и</w:t>
            </w:r>
            <w:r w:rsidR="002C2AB9" w:rsidRPr="007B16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C272E">
              <w:rPr>
                <w:rFonts w:ascii="Times New Roman" w:hAnsi="Times New Roman"/>
                <w:sz w:val="28"/>
                <w:szCs w:val="24"/>
              </w:rPr>
              <w:t>детей</w:t>
            </w:r>
          </w:p>
        </w:tc>
      </w:tr>
      <w:tr w:rsidR="00213BA9" w:rsidTr="006D61D4">
        <w:trPr>
          <w:trHeight w:val="6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ED7A02" w:rsidRDefault="00213BA9" w:rsidP="006D61D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i/>
                <w:sz w:val="28"/>
                <w:szCs w:val="28"/>
              </w:rPr>
              <w:t>Форма работы на уроке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A9" w:rsidRPr="007B1680" w:rsidRDefault="00213BA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</w:rPr>
              <w:t>группы постоянного состава</w:t>
            </w:r>
          </w:p>
          <w:p w:rsidR="00213BA9" w:rsidRPr="007B1680" w:rsidRDefault="00213BA9" w:rsidP="00C12CF8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2C2AB9" w:rsidRPr="007B1680">
              <w:rPr>
                <w:rFonts w:ascii="Times New Roman" w:hAnsi="Times New Roman"/>
                <w:sz w:val="28"/>
                <w:szCs w:val="24"/>
              </w:rPr>
              <w:t>4</w:t>
            </w: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групп по</w:t>
            </w:r>
            <w:r w:rsidR="00C12CF8" w:rsidRPr="007B1680">
              <w:rPr>
                <w:rFonts w:ascii="Times New Roman" w:hAnsi="Times New Roman"/>
                <w:sz w:val="28"/>
                <w:szCs w:val="24"/>
              </w:rPr>
              <w:t xml:space="preserve"> 6</w:t>
            </w:r>
            <w:r w:rsidRPr="007B1680">
              <w:rPr>
                <w:rFonts w:ascii="Times New Roman" w:hAnsi="Times New Roman"/>
                <w:sz w:val="28"/>
                <w:szCs w:val="24"/>
              </w:rPr>
              <w:t xml:space="preserve"> учеников)</w:t>
            </w:r>
          </w:p>
        </w:tc>
      </w:tr>
      <w:tr w:rsidR="00C338E7" w:rsidTr="00C338E7">
        <w:trPr>
          <w:gridAfter w:val="1"/>
          <w:wAfter w:w="284" w:type="dxa"/>
          <w:trHeight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ED7A02" w:rsidRDefault="00C338E7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ED7A02" w:rsidRDefault="00C338E7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ED7A02" w:rsidRDefault="00C338E7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Действия ученика</w:t>
            </w:r>
          </w:p>
        </w:tc>
      </w:tr>
      <w:tr w:rsidR="00C338E7" w:rsidTr="00C338E7">
        <w:trPr>
          <w:gridAfter w:val="1"/>
          <w:wAfter w:w="284" w:type="dxa"/>
          <w:trHeight w:val="9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7A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</w:t>
            </w:r>
            <w:proofErr w:type="spellEnd"/>
          </w:p>
          <w:p w:rsidR="00C338E7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онный</w:t>
            </w:r>
            <w:proofErr w:type="spellEnd"/>
          </w:p>
          <w:p w:rsidR="00C338E7" w:rsidRDefault="00C338E7" w:rsidP="00AB5644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8E7" w:rsidRDefault="00C338E7" w:rsidP="00AB5644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8E7" w:rsidRPr="00ED7A02" w:rsidRDefault="00C338E7" w:rsidP="00AB5644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ED7A02" w:rsidRDefault="00C338E7" w:rsidP="00ED7A02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02">
              <w:rPr>
                <w:rFonts w:ascii="Times New Roman" w:hAnsi="Times New Roman"/>
                <w:sz w:val="28"/>
                <w:szCs w:val="28"/>
              </w:rPr>
              <w:t>ставит и поясняет цели урока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рассаживаются по группам, определенным заранее</w:t>
            </w:r>
          </w:p>
          <w:p w:rsidR="00C338E7" w:rsidRPr="00031ECB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предыдущ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учащиеся уже разделились на 4 группы: </w:t>
            </w:r>
            <w:r w:rsidRPr="00052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географы, зоологи, ботаники, экологи</w:t>
            </w:r>
            <w:r w:rsidRPr="007F2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аждая группа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располагается за своим отведенным рабочим местом, отмеченным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специальной карточкой-названием)</w:t>
            </w:r>
          </w:p>
        </w:tc>
      </w:tr>
      <w:tr w:rsidR="00C338E7" w:rsidTr="00C338E7">
        <w:trPr>
          <w:gridAfter w:val="1"/>
          <w:wAfter w:w="284" w:type="dxa"/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Актуализа</w:t>
            </w:r>
            <w:proofErr w:type="spellEnd"/>
          </w:p>
          <w:p w:rsidR="00C338E7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</w:p>
          <w:p w:rsidR="00C338E7" w:rsidRPr="00ED7A02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 какой природной зоной мы уже знакомы?   </w:t>
            </w:r>
          </w:p>
          <w:p w:rsidR="00C338E7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СЛАЙД   </w:t>
            </w:r>
            <w:r w:rsidRPr="006B12B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(презентация учителя)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338E7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Покажите эту природную зону на карте.</w:t>
            </w:r>
          </w:p>
          <w:p w:rsidR="00C338E7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Чем запомнилась эта природная зона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  <w:p w:rsidR="00C338E7" w:rsidRPr="003D1E17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72612C">
              <w:rPr>
                <w:rFonts w:ascii="Times New Roman" w:eastAsia="Times New Roman" w:hAnsi="Times New Roman"/>
                <w:sz w:val="28"/>
                <w:szCs w:val="21"/>
                <w:u w:val="single"/>
                <w:lang w:eastAsia="ru-RU"/>
              </w:rPr>
              <w:t>Исправь географические ошибки в тексте:</w:t>
            </w:r>
            <w:r w:rsidRPr="0072612C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  <w:r w:rsidRPr="0072612C">
              <w:rPr>
                <w:rFonts w:ascii="Times New Roman" w:eastAsia="Times New Roman" w:hAnsi="Times New Roman"/>
                <w:sz w:val="28"/>
                <w:szCs w:val="21"/>
                <w:lang w:eastAsia="ru-RU"/>
              </w:rPr>
              <w:br/>
              <w:t>Арктика – огромное пространство, расположенное на площади Северного Ледовитого океана с морями и полуостровами (правильно - островами). Солнце направляет на зону арктических пустынь свои прямые (правильно – косые, наклонные) лучи. Зимой в Арктике полярный день (правильно – полярная ночь), а летом – полярная ночь (правильно – полярный день). Температура воздуха зимой опускается до -60оС, а летом не поднимается выше нуля (правильно – поднимается на несколько градусов выше нуля).</w:t>
            </w:r>
            <w:r w:rsidRPr="0072612C">
              <w:rPr>
                <w:rFonts w:ascii="Times New Roman" w:eastAsia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Зона Арктических пустынь</w:t>
            </w: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Pr="00ED7A02" w:rsidRDefault="00C338E7" w:rsidP="00D64C5A">
            <w:pPr>
              <w:pStyle w:val="a5"/>
              <w:tabs>
                <w:tab w:val="left" w:pos="27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с текстом, исправляют ошибки, объясняют свою точку зрения  </w:t>
            </w:r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>(приложение 1)</w:t>
            </w:r>
          </w:p>
        </w:tc>
      </w:tr>
      <w:tr w:rsidR="00C338E7" w:rsidTr="00C338E7">
        <w:trPr>
          <w:gridAfter w:val="1"/>
          <w:wAfter w:w="284" w:type="dxa"/>
          <w:trHeight w:val="5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7B1680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80">
              <w:rPr>
                <w:rFonts w:ascii="Times New Roman" w:hAnsi="Times New Roman"/>
                <w:b/>
                <w:sz w:val="28"/>
                <w:szCs w:val="28"/>
              </w:rPr>
              <w:t>Введение знаний</w:t>
            </w:r>
          </w:p>
          <w:p w:rsidR="00C338E7" w:rsidRPr="00A445D4" w:rsidRDefault="00C338E7" w:rsidP="00AB5644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Сегодня мы поговорим о новой природной зоне России, которая граничит с Арктикой.</w:t>
            </w:r>
          </w:p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И она называется?  </w:t>
            </w:r>
          </w:p>
          <w:p w:rsidR="00C338E7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СЛАЙД    </w:t>
            </w:r>
          </w:p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Совершенно верно – это зона Тундры. В переводе с финского языка тундра означает    </w:t>
            </w:r>
          </w:p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“бесплодная” или “враждебная”.</w:t>
            </w:r>
          </w:p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почему</w:t>
            </w:r>
            <w:r w:rsidRPr="00980A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 сегодня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попробуем это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38E7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сейчас в работу включаются наши </w:t>
            </w:r>
            <w:r w:rsidRPr="00052F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географы, ботаники, зоологи, экологи.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Они в течение недели исследовали и выясняли: </w:t>
            </w:r>
          </w:p>
          <w:p w:rsidR="00C338E7" w:rsidRPr="001B6043" w:rsidRDefault="00C338E7" w:rsidP="003D1E17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60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расположено?</w:t>
            </w:r>
            <w:r w:rsidRPr="001B604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338E7" w:rsidRPr="001B6043" w:rsidRDefault="00C338E7" w:rsidP="003D1E17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60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растёт?</w:t>
            </w:r>
          </w:p>
          <w:p w:rsidR="00C338E7" w:rsidRPr="001B6043" w:rsidRDefault="00C338E7" w:rsidP="003D1E17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0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живёт?</w:t>
            </w:r>
          </w:p>
          <w:p w:rsidR="00C338E7" w:rsidRDefault="00C338E7" w:rsidP="003D1E17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0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 живут?   </w:t>
            </w:r>
          </w:p>
          <w:p w:rsidR="00C338E7" w:rsidRPr="00052FBA" w:rsidRDefault="00C338E7" w:rsidP="003D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</w:t>
            </w:r>
          </w:p>
          <w:p w:rsidR="00C338E7" w:rsidRPr="00052FBA" w:rsidRDefault="00C338E7" w:rsidP="003D1E1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hAnsi="Times New Roman"/>
                <w:sz w:val="28"/>
                <w:szCs w:val="28"/>
              </w:rPr>
              <w:t xml:space="preserve">Местоположение тундры и особенности неживой природы тундры  </w:t>
            </w:r>
          </w:p>
          <w:p w:rsidR="00C338E7" w:rsidRPr="00052FBA" w:rsidRDefault="00C338E7" w:rsidP="003D1E1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hAnsi="Times New Roman"/>
                <w:sz w:val="28"/>
                <w:szCs w:val="28"/>
              </w:rPr>
              <w:t>(группа географов).</w:t>
            </w:r>
          </w:p>
          <w:p w:rsidR="00C338E7" w:rsidRPr="00052FBA" w:rsidRDefault="00C338E7" w:rsidP="003D1E1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hAnsi="Times New Roman"/>
                <w:sz w:val="28"/>
                <w:szCs w:val="28"/>
              </w:rPr>
              <w:t>Растения тундры (группа биологов).</w:t>
            </w:r>
          </w:p>
          <w:p w:rsidR="00C338E7" w:rsidRPr="00052FBA" w:rsidRDefault="00C338E7" w:rsidP="003D1E1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hAnsi="Times New Roman"/>
                <w:sz w:val="28"/>
                <w:szCs w:val="28"/>
              </w:rPr>
              <w:t>Животные тундры (группа зоологов).</w:t>
            </w:r>
          </w:p>
          <w:p w:rsidR="00C338E7" w:rsidRPr="00052FBA" w:rsidRDefault="00C338E7" w:rsidP="003D1E1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hAnsi="Times New Roman"/>
                <w:sz w:val="28"/>
                <w:szCs w:val="28"/>
              </w:rPr>
              <w:t>Тундра и человек (группа экологов).</w:t>
            </w:r>
          </w:p>
          <w:p w:rsidR="00C338E7" w:rsidRPr="00052FBA" w:rsidRDefault="00C338E7" w:rsidP="003D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Pr="006B12B4" w:rsidRDefault="00C338E7" w:rsidP="004C2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FBA">
              <w:rPr>
                <w:rFonts w:ascii="Times New Roman" w:hAnsi="Times New Roman"/>
                <w:sz w:val="28"/>
                <w:szCs w:val="28"/>
              </w:rPr>
              <w:t xml:space="preserve">Остальные группы не только слушают выступающих, но и заполняют таблицу, которая </w:t>
            </w:r>
            <w:r>
              <w:rPr>
                <w:rFonts w:ascii="Times New Roman" w:hAnsi="Times New Roman"/>
                <w:sz w:val="28"/>
                <w:szCs w:val="28"/>
              </w:rPr>
              <w:t>вам потом поможет написать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ограмме «Знак»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Pr="003D1E17" w:rsidRDefault="00C338E7" w:rsidP="003D1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1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ТУНДРА</w:t>
            </w: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помощь были даны карточки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3D1E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помогайки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12B4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(приложение 2)</w:t>
            </w: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31ECB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Pr="003D1E17" w:rsidRDefault="00C338E7" w:rsidP="003D1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17">
              <w:rPr>
                <w:rFonts w:ascii="Times New Roman" w:hAnsi="Times New Roman"/>
                <w:sz w:val="28"/>
                <w:szCs w:val="28"/>
              </w:rPr>
              <w:t>получают таблицу с вопросами, на которые они отвечают по ходу выступления каждой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>(приложение 3)</w:t>
            </w:r>
          </w:p>
        </w:tc>
      </w:tr>
      <w:tr w:rsidR="00C338E7" w:rsidTr="00C338E7">
        <w:trPr>
          <w:gridAfter w:val="1"/>
          <w:wAfter w:w="284" w:type="dxa"/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E7" w:rsidRPr="00A445D4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B16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Систематизация знаний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E7" w:rsidRDefault="00C338E7" w:rsidP="0058447E">
            <w:pPr>
              <w:pStyle w:val="a5"/>
              <w:numPr>
                <w:ilvl w:val="0"/>
                <w:numId w:val="5"/>
              </w:numPr>
              <w:tabs>
                <w:tab w:val="left" w:pos="294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координирует </w:t>
            </w:r>
            <w:r w:rsidRPr="00ED7A02">
              <w:rPr>
                <w:rFonts w:ascii="Times New Roman" w:hAnsi="Times New Roman"/>
                <w:sz w:val="28"/>
                <w:szCs w:val="28"/>
              </w:rPr>
              <w:t>временные и содержате</w:t>
            </w:r>
            <w:r>
              <w:rPr>
                <w:rFonts w:ascii="Times New Roman" w:hAnsi="Times New Roman"/>
                <w:sz w:val="28"/>
                <w:szCs w:val="28"/>
              </w:rPr>
              <w:t>льные             аспекты выступления групп</w:t>
            </w:r>
          </w:p>
          <w:p w:rsidR="00C338E7" w:rsidRPr="007F2122" w:rsidRDefault="00C338E7" w:rsidP="0058447E">
            <w:pPr>
              <w:pStyle w:val="a5"/>
              <w:numPr>
                <w:ilvl w:val="0"/>
                <w:numId w:val="5"/>
              </w:numPr>
              <w:tabs>
                <w:tab w:val="left" w:pos="294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122">
              <w:rPr>
                <w:rFonts w:ascii="Times New Roman" w:hAnsi="Times New Roman"/>
                <w:sz w:val="28"/>
                <w:szCs w:val="28"/>
              </w:rPr>
              <w:t xml:space="preserve">задает уточняющие вопросы </w:t>
            </w:r>
          </w:p>
          <w:p w:rsidR="00C338E7" w:rsidRPr="00ED7A02" w:rsidRDefault="00C338E7" w:rsidP="0058447E">
            <w:pPr>
              <w:pStyle w:val="a5"/>
              <w:numPr>
                <w:ilvl w:val="0"/>
                <w:numId w:val="5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корректирует и дополняет </w:t>
            </w:r>
            <w:r w:rsidRPr="007B1680">
              <w:rPr>
                <w:rFonts w:ascii="Times New Roman" w:hAnsi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E7" w:rsidRDefault="00C338E7" w:rsidP="000F6EFB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E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представляют свои </w:t>
            </w:r>
            <w:r>
              <w:rPr>
                <w:rFonts w:ascii="Times New Roman" w:hAnsi="Times New Roman"/>
                <w:sz w:val="28"/>
                <w:szCs w:val="28"/>
              </w:rPr>
              <w:t>сообщения с использованием ИКТ</w:t>
            </w:r>
          </w:p>
          <w:p w:rsidR="00C338E7" w:rsidRPr="000F6EFB" w:rsidRDefault="00C338E7" w:rsidP="000F6EFB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EFB">
              <w:rPr>
                <w:rFonts w:ascii="Times New Roman" w:hAnsi="Times New Roman"/>
                <w:sz w:val="28"/>
                <w:szCs w:val="28"/>
              </w:rPr>
              <w:t xml:space="preserve">по группам </w:t>
            </w:r>
          </w:p>
          <w:p w:rsidR="00C338E7" w:rsidRPr="000F6EFB" w:rsidRDefault="00C338E7" w:rsidP="000F6EFB">
            <w:pPr>
              <w:pStyle w:val="a5"/>
              <w:numPr>
                <w:ilvl w:val="0"/>
                <w:numId w:val="20"/>
              </w:numPr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географы</w:t>
            </w:r>
          </w:p>
          <w:p w:rsidR="00C338E7" w:rsidRPr="000F6EFB" w:rsidRDefault="00C338E7" w:rsidP="000F6EFB">
            <w:pPr>
              <w:pStyle w:val="a5"/>
              <w:numPr>
                <w:ilvl w:val="0"/>
                <w:numId w:val="20"/>
              </w:numPr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зоологи</w:t>
            </w:r>
          </w:p>
          <w:p w:rsidR="00C338E7" w:rsidRPr="000F6EFB" w:rsidRDefault="00C338E7" w:rsidP="000F6EFB">
            <w:pPr>
              <w:pStyle w:val="a5"/>
              <w:numPr>
                <w:ilvl w:val="0"/>
                <w:numId w:val="20"/>
              </w:numPr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ботаники</w:t>
            </w:r>
          </w:p>
          <w:p w:rsidR="00C338E7" w:rsidRPr="006B12B4" w:rsidRDefault="00C338E7" w:rsidP="000F6EFB">
            <w:pPr>
              <w:pStyle w:val="a5"/>
              <w:numPr>
                <w:ilvl w:val="0"/>
                <w:numId w:val="20"/>
              </w:num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</w:t>
            </w:r>
          </w:p>
          <w:p w:rsidR="00C338E7" w:rsidRPr="006B12B4" w:rsidRDefault="00C338E7" w:rsidP="006B12B4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>(выступления гру</w:t>
            </w:r>
            <w:proofErr w:type="gramStart"/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>пп в пр</w:t>
            </w:r>
            <w:proofErr w:type="gramEnd"/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>иложении 4)</w:t>
            </w:r>
          </w:p>
        </w:tc>
      </w:tr>
      <w:tr w:rsidR="00C338E7" w:rsidTr="00C338E7">
        <w:trPr>
          <w:gridAfter w:val="1"/>
          <w:wAfter w:w="284" w:type="dxa"/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8E7" w:rsidRPr="007B1680" w:rsidRDefault="00C338E7" w:rsidP="004C272E">
            <w:pPr>
              <w:pStyle w:val="a5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E7" w:rsidRDefault="00C338E7" w:rsidP="006D1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Молодцы! Было очень приятно работать с наблюдательными исследователями!</w:t>
            </w:r>
          </w:p>
          <w:p w:rsidR="00C338E7" w:rsidRDefault="00C338E7" w:rsidP="006D1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Правда ли, что Тундра «бесплодная» и «враждебная»</w:t>
            </w:r>
            <w:r w:rsidRPr="00980A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C338E7" w:rsidRDefault="00C338E7" w:rsidP="006D1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 Н.Сладков назвал Тундру «Седая земля»</w:t>
            </w:r>
          </w:p>
          <w:p w:rsidR="00C338E7" w:rsidRDefault="00C338E7" w:rsidP="004C272E">
            <w:pPr>
              <w:pStyle w:val="ad"/>
              <w:rPr>
                <w:sz w:val="28"/>
              </w:rPr>
            </w:pPr>
            <w:r>
              <w:rPr>
                <w:b/>
                <w:bCs/>
                <w:sz w:val="28"/>
                <w:szCs w:val="27"/>
              </w:rPr>
              <w:t xml:space="preserve">   </w:t>
            </w:r>
            <w:r w:rsidRPr="00D15288">
              <w:rPr>
                <w:b/>
                <w:bCs/>
                <w:sz w:val="28"/>
                <w:szCs w:val="27"/>
              </w:rPr>
              <w:t>Седая земля (Тундра)</w:t>
            </w:r>
            <w:r>
              <w:rPr>
                <w:sz w:val="28"/>
              </w:rPr>
              <w:t xml:space="preserve">                </w:t>
            </w:r>
            <w:r w:rsidRPr="00D15288">
              <w:rPr>
                <w:i/>
                <w:iCs/>
                <w:sz w:val="28"/>
                <w:szCs w:val="27"/>
              </w:rPr>
              <w:t>Николай Сладков</w:t>
            </w:r>
          </w:p>
          <w:p w:rsidR="00C338E7" w:rsidRPr="004C272E" w:rsidRDefault="00C338E7" w:rsidP="004C272E">
            <w:pPr>
              <w:pStyle w:val="ad"/>
              <w:rPr>
                <w:sz w:val="28"/>
              </w:rPr>
            </w:pPr>
            <w:r w:rsidRPr="00D15288">
              <w:rPr>
                <w:sz w:val="28"/>
                <w:szCs w:val="27"/>
              </w:rPr>
              <w:t>         Равнина серая и сырая. И небо над ней серое и сырое. Мох, кочки, лужи. Все плоско и бесконечно.</w:t>
            </w:r>
            <w:r w:rsidRPr="00D15288">
              <w:rPr>
                <w:sz w:val="28"/>
                <w:szCs w:val="27"/>
              </w:rPr>
              <w:br/>
              <w:t xml:space="preserve">         Но встречаются и леса - высотой по колено! Ивы, березы толщиной с карандаш. Грибы в таком лесу и то выше деревьев. </w:t>
            </w:r>
            <w:proofErr w:type="spellStart"/>
            <w:r w:rsidRPr="00D15288">
              <w:rPr>
                <w:sz w:val="28"/>
                <w:szCs w:val="27"/>
              </w:rPr>
              <w:t>Грибы-надберезовики</w:t>
            </w:r>
            <w:proofErr w:type="spellEnd"/>
            <w:r w:rsidRPr="00D15288">
              <w:rPr>
                <w:sz w:val="28"/>
                <w:szCs w:val="27"/>
              </w:rPr>
              <w:t>, а уж олень или человек совсем великаны.</w:t>
            </w:r>
            <w:r w:rsidRPr="00D15288">
              <w:rPr>
                <w:sz w:val="28"/>
                <w:szCs w:val="27"/>
              </w:rPr>
              <w:br/>
              <w:t xml:space="preserve">         Тут на дню пять погод: сеет, веет, поливает и посыпает. Приползет туча - накроет тундру холодная тень. За ней вторая - спрыснет частым дождем. Третья пробарабанит </w:t>
            </w:r>
            <w:proofErr w:type="gramStart"/>
            <w:r w:rsidRPr="00D15288">
              <w:rPr>
                <w:sz w:val="28"/>
                <w:szCs w:val="27"/>
              </w:rPr>
              <w:t>крупной</w:t>
            </w:r>
            <w:proofErr w:type="gramEnd"/>
            <w:r w:rsidRPr="00D15288">
              <w:rPr>
                <w:sz w:val="28"/>
                <w:szCs w:val="27"/>
              </w:rPr>
              <w:t xml:space="preserve"> ледяной. Четвертая снегом засыплет. Хорошо, если пятая мимо пройдет, - тогда опять солнышко и тепло.</w:t>
            </w:r>
            <w:r w:rsidRPr="00D15288">
              <w:rPr>
                <w:sz w:val="28"/>
                <w:szCs w:val="27"/>
              </w:rPr>
              <w:br/>
              <w:t xml:space="preserve">         Ярче всего тундра летом. На лужах пестрые птицы: белые, черные, рыжие. На кочках яркие цветы: синие, красные, желтые. Но лучше всего тундра в весенние вечера. Равнина становится темной, а все огромное небо над ней - золотым. Чумы пастухов </w:t>
            </w:r>
            <w:r w:rsidRPr="00D15288">
              <w:rPr>
                <w:sz w:val="28"/>
                <w:szCs w:val="27"/>
              </w:rPr>
              <w:lastRenderedPageBreak/>
              <w:t>тогда кажутся далекими горами-вулканами. Олени лежат лениво, рога их ветвистые на золотом закате как сказочный костяной лес. И лужи горят, словно окна в домах.</w:t>
            </w:r>
            <w:r w:rsidRPr="00D15288">
              <w:rPr>
                <w:sz w:val="28"/>
                <w:szCs w:val="27"/>
              </w:rPr>
              <w:br/>
              <w:t>          Бесконечная тишина. И время остановилось.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E7" w:rsidRDefault="00C338E7" w:rsidP="000F6EFB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F6EFB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Default="00C338E7" w:rsidP="000F6EFB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8E7" w:rsidRPr="000F6EFB" w:rsidRDefault="00C338E7" w:rsidP="000F6EFB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высказывания детей</w:t>
            </w:r>
          </w:p>
        </w:tc>
      </w:tr>
      <w:tr w:rsidR="00C338E7" w:rsidTr="00C338E7">
        <w:trPr>
          <w:gridAfter w:val="1"/>
          <w:wAfter w:w="284" w:type="dxa"/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6D61D4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Тест</w:t>
            </w:r>
          </w:p>
          <w:p w:rsidR="00C338E7" w:rsidRDefault="00C338E7" w:rsidP="006D61D4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C338E7" w:rsidRDefault="00C338E7" w:rsidP="006D61D4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программе</w:t>
            </w:r>
          </w:p>
          <w:p w:rsidR="00C338E7" w:rsidRPr="009935EE" w:rsidRDefault="00C338E7" w:rsidP="006D61D4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«Знак»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CD5DD5">
            <w:pPr>
              <w:pStyle w:val="a5"/>
              <w:tabs>
                <w:tab w:val="left" w:pos="294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задание, контролирует выполнение, выводит на экран результаты выполнения, подводит итог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0F6EFB" w:rsidRDefault="00C338E7" w:rsidP="00C61116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тест по закреплению нового материала </w:t>
            </w:r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6B12B4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  <w:tr w:rsidR="00C338E7" w:rsidTr="00C338E7">
        <w:trPr>
          <w:gridAfter w:val="1"/>
          <w:wAfter w:w="284" w:type="dxa"/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E7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Домаш</w:t>
            </w:r>
            <w:proofErr w:type="spellEnd"/>
          </w:p>
          <w:p w:rsidR="00C338E7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 xml:space="preserve">нее </w:t>
            </w:r>
          </w:p>
          <w:p w:rsidR="00C338E7" w:rsidRPr="00ED7A02" w:rsidRDefault="00C338E7" w:rsidP="006D61D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A02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Default="00C338E7" w:rsidP="00345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оставьте две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2F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 цепи питания зоны Тундра и творчески их оформить</w:t>
            </w:r>
          </w:p>
          <w:p w:rsidR="00C338E7" w:rsidRPr="00221CF2" w:rsidRDefault="00C338E7" w:rsidP="00221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 закончить наш урок я хочу песней «Увезу тебя я в Тундру»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E7" w:rsidRPr="00ED7A02" w:rsidRDefault="00C338E7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02">
              <w:rPr>
                <w:rFonts w:ascii="Times New Roman" w:hAnsi="Times New Roman"/>
                <w:sz w:val="28"/>
                <w:szCs w:val="28"/>
              </w:rPr>
              <w:t>выслушивают домашнее задание, задают уточняющие вопросы</w:t>
            </w:r>
          </w:p>
        </w:tc>
      </w:tr>
      <w:tr w:rsidR="004C272E" w:rsidTr="006D61D4">
        <w:trPr>
          <w:trHeight w:val="67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2E" w:rsidRDefault="004C272E" w:rsidP="009935EE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C272E" w:rsidRPr="00ED7A02" w:rsidRDefault="004C272E" w:rsidP="006D61D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Анализ урока с точки зрения формирования УУД.</w:t>
            </w:r>
          </w:p>
          <w:p w:rsidR="004C272E" w:rsidRPr="00ED7A02" w:rsidRDefault="004C272E" w:rsidP="006D61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В рамках данного урока универсальные учебные действия формируются на различных его этапах.</w:t>
            </w:r>
          </w:p>
          <w:p w:rsidR="004C272E" w:rsidRPr="00ED7A02" w:rsidRDefault="004C272E" w:rsidP="006D61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Так личностные  УУД  формируются  во время организационного момента (самоопределение), при проверке домашнего задания и постановке проблемы (</w:t>
            </w:r>
            <w:proofErr w:type="spellStart"/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 Морально-этическая ориентация осуществляется в рамках исследовательской работы при затрагивании вопросов экологических проблем и экологических связей в тундре.</w:t>
            </w:r>
          </w:p>
          <w:p w:rsidR="004C272E" w:rsidRPr="00ED7A02" w:rsidRDefault="004C272E" w:rsidP="004C272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Познавательные  УУД  формируются в исследовательской работе при добывании новых знаний (работа с новой информацией из учебника, дополнительной литературой); при подготовке    выступлений по инструкционным картам;  при постановке проблемы, подведении итогов исследования, итогов урока (выполнение логических операций сравнения, анализа, обобщения и т.д.)</w:t>
            </w:r>
          </w:p>
          <w:p w:rsidR="004C272E" w:rsidRPr="00ED7A02" w:rsidRDefault="004C272E" w:rsidP="004C272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 Регулятивные УУД  формируются на этапах деления на </w:t>
            </w:r>
            <w:proofErr w:type="spellStart"/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распределении обязанностей</w:t>
            </w: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подведении итогов урока, рефлексии (управление своей деятельностью, проявление  инициативности и самостоятельности, контроль и коррекция).</w:t>
            </w:r>
          </w:p>
          <w:p w:rsidR="004C272E" w:rsidRPr="00ED7A02" w:rsidRDefault="004C272E" w:rsidP="004C272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   Коммуникативные УУД  - речевая деятельность, навыки сотрудничества формируются в процессе всего урока, на всех его этапах, особенно эффективно развиваются навыки сотрудничества при работе в </w:t>
            </w:r>
            <w:proofErr w:type="spellStart"/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микрогруппах</w:t>
            </w:r>
            <w:proofErr w:type="spellEnd"/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72E" w:rsidRPr="00AB5644" w:rsidRDefault="004C272E" w:rsidP="004C272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 На уроке проведена рефлексия учебной деятельности, с детьми обсуждены планируемые результаты обучения на данном уроке.</w:t>
            </w:r>
            <w:r w:rsidRPr="00ED7A02">
              <w:rPr>
                <w:rFonts w:ascii="Times New Roman" w:hAnsi="Times New Roman"/>
                <w:vanish/>
                <w:sz w:val="28"/>
                <w:szCs w:val="28"/>
              </w:rPr>
              <w:t>составления общейенной задачи (в частности, заполнения маршрутного листа) и презентации маршрута</w:t>
            </w:r>
          </w:p>
        </w:tc>
      </w:tr>
    </w:tbl>
    <w:p w:rsidR="00213BA9" w:rsidRDefault="00213BA9"/>
    <w:sectPr w:rsidR="00213BA9" w:rsidSect="006D61D4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D2" w:rsidRDefault="00FD15D2" w:rsidP="00213BA9">
      <w:pPr>
        <w:spacing w:after="0" w:line="240" w:lineRule="auto"/>
      </w:pPr>
      <w:r>
        <w:separator/>
      </w:r>
    </w:p>
  </w:endnote>
  <w:endnote w:type="continuationSeparator" w:id="0">
    <w:p w:rsidR="00FD15D2" w:rsidRDefault="00FD15D2" w:rsidP="0021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D2" w:rsidRDefault="00FD15D2" w:rsidP="00213BA9">
      <w:pPr>
        <w:spacing w:after="0" w:line="240" w:lineRule="auto"/>
      </w:pPr>
      <w:r>
        <w:separator/>
      </w:r>
    </w:p>
  </w:footnote>
  <w:footnote w:type="continuationSeparator" w:id="0">
    <w:p w:rsidR="00FD15D2" w:rsidRDefault="00FD15D2" w:rsidP="0021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011"/>
    <w:multiLevelType w:val="hybridMultilevel"/>
    <w:tmpl w:val="B504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044"/>
    <w:multiLevelType w:val="hybridMultilevel"/>
    <w:tmpl w:val="1742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501F"/>
    <w:multiLevelType w:val="hybridMultilevel"/>
    <w:tmpl w:val="DAEE8858"/>
    <w:lvl w:ilvl="0" w:tplc="0E02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58B6"/>
    <w:multiLevelType w:val="hybridMultilevel"/>
    <w:tmpl w:val="27EA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9D4"/>
    <w:multiLevelType w:val="hybridMultilevel"/>
    <w:tmpl w:val="09FE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72A"/>
    <w:multiLevelType w:val="hybridMultilevel"/>
    <w:tmpl w:val="DFE626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26390"/>
    <w:multiLevelType w:val="hybridMultilevel"/>
    <w:tmpl w:val="9DD211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87F0C"/>
    <w:multiLevelType w:val="hybridMultilevel"/>
    <w:tmpl w:val="A5CA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71B19"/>
    <w:multiLevelType w:val="hybridMultilevel"/>
    <w:tmpl w:val="69F415C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60BD8"/>
    <w:multiLevelType w:val="hybridMultilevel"/>
    <w:tmpl w:val="066C9F94"/>
    <w:lvl w:ilvl="0" w:tplc="0E02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4E5"/>
    <w:multiLevelType w:val="hybridMultilevel"/>
    <w:tmpl w:val="7A6E5B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D0CEF"/>
    <w:multiLevelType w:val="hybridMultilevel"/>
    <w:tmpl w:val="A6B4D4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B6E94"/>
    <w:multiLevelType w:val="hybridMultilevel"/>
    <w:tmpl w:val="CBC6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E2CEA"/>
    <w:multiLevelType w:val="hybridMultilevel"/>
    <w:tmpl w:val="853AAB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93334A7"/>
    <w:multiLevelType w:val="hybridMultilevel"/>
    <w:tmpl w:val="5000668C"/>
    <w:lvl w:ilvl="0" w:tplc="FF10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C4CA1"/>
    <w:multiLevelType w:val="hybridMultilevel"/>
    <w:tmpl w:val="DE889960"/>
    <w:lvl w:ilvl="0" w:tplc="FF10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166A4"/>
    <w:multiLevelType w:val="hybridMultilevel"/>
    <w:tmpl w:val="DA3A9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42C67"/>
    <w:multiLevelType w:val="hybridMultilevel"/>
    <w:tmpl w:val="3BF0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326E2"/>
    <w:multiLevelType w:val="hybridMultilevel"/>
    <w:tmpl w:val="CD827E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ACA1E40"/>
    <w:multiLevelType w:val="hybridMultilevel"/>
    <w:tmpl w:val="50FC40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D7B44"/>
    <w:multiLevelType w:val="multilevel"/>
    <w:tmpl w:val="67F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D5458"/>
    <w:multiLevelType w:val="hybridMultilevel"/>
    <w:tmpl w:val="87C641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2511C"/>
    <w:multiLevelType w:val="hybridMultilevel"/>
    <w:tmpl w:val="A898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2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8"/>
  </w:num>
  <w:num w:numId="19">
    <w:abstractNumId w:val="13"/>
  </w:num>
  <w:num w:numId="20">
    <w:abstractNumId w:val="0"/>
  </w:num>
  <w:num w:numId="21">
    <w:abstractNumId w:val="3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A9"/>
    <w:rsid w:val="00031ECB"/>
    <w:rsid w:val="000413E0"/>
    <w:rsid w:val="00056861"/>
    <w:rsid w:val="000B4114"/>
    <w:rsid w:val="000D6934"/>
    <w:rsid w:val="000F1159"/>
    <w:rsid w:val="000F6EFB"/>
    <w:rsid w:val="001063FD"/>
    <w:rsid w:val="00121BA2"/>
    <w:rsid w:val="001601F0"/>
    <w:rsid w:val="00213BA9"/>
    <w:rsid w:val="00221CF2"/>
    <w:rsid w:val="002243E6"/>
    <w:rsid w:val="00270D55"/>
    <w:rsid w:val="00293007"/>
    <w:rsid w:val="002C2AB9"/>
    <w:rsid w:val="002C3D21"/>
    <w:rsid w:val="002C6105"/>
    <w:rsid w:val="003210BC"/>
    <w:rsid w:val="003260C2"/>
    <w:rsid w:val="003454A1"/>
    <w:rsid w:val="003B4ACC"/>
    <w:rsid w:val="003C5C46"/>
    <w:rsid w:val="003D1E17"/>
    <w:rsid w:val="003F74F1"/>
    <w:rsid w:val="00426D3C"/>
    <w:rsid w:val="004C144A"/>
    <w:rsid w:val="004C272E"/>
    <w:rsid w:val="004C4DF9"/>
    <w:rsid w:val="005001B7"/>
    <w:rsid w:val="00524EAA"/>
    <w:rsid w:val="005262AD"/>
    <w:rsid w:val="00542477"/>
    <w:rsid w:val="005A3AF1"/>
    <w:rsid w:val="006B12B4"/>
    <w:rsid w:val="006D61D4"/>
    <w:rsid w:val="00706464"/>
    <w:rsid w:val="00710C20"/>
    <w:rsid w:val="00777A45"/>
    <w:rsid w:val="007B1680"/>
    <w:rsid w:val="007F0F12"/>
    <w:rsid w:val="007F2122"/>
    <w:rsid w:val="00800DE3"/>
    <w:rsid w:val="00860EEC"/>
    <w:rsid w:val="008C3D66"/>
    <w:rsid w:val="009935EE"/>
    <w:rsid w:val="009A1D4D"/>
    <w:rsid w:val="009B40B2"/>
    <w:rsid w:val="009E23AF"/>
    <w:rsid w:val="00A445D4"/>
    <w:rsid w:val="00A917CF"/>
    <w:rsid w:val="00A965A6"/>
    <w:rsid w:val="00AB5644"/>
    <w:rsid w:val="00AC760D"/>
    <w:rsid w:val="00AE72ED"/>
    <w:rsid w:val="00B2449C"/>
    <w:rsid w:val="00C12CF8"/>
    <w:rsid w:val="00C20014"/>
    <w:rsid w:val="00C338E7"/>
    <w:rsid w:val="00C61116"/>
    <w:rsid w:val="00CD2714"/>
    <w:rsid w:val="00CE7A82"/>
    <w:rsid w:val="00D64C5A"/>
    <w:rsid w:val="00D86B45"/>
    <w:rsid w:val="00DD6255"/>
    <w:rsid w:val="00DF3E62"/>
    <w:rsid w:val="00E30A30"/>
    <w:rsid w:val="00E50F8A"/>
    <w:rsid w:val="00EA23CE"/>
    <w:rsid w:val="00EC27B5"/>
    <w:rsid w:val="00ED7A02"/>
    <w:rsid w:val="00F763AA"/>
    <w:rsid w:val="00FD15D2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13B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3B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3BA9"/>
    <w:pPr>
      <w:ind w:left="720"/>
      <w:contextualSpacing/>
    </w:pPr>
  </w:style>
  <w:style w:type="character" w:styleId="a6">
    <w:name w:val="footnote reference"/>
    <w:unhideWhenUsed/>
    <w:rsid w:val="00213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1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B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114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2243E6"/>
    <w:rPr>
      <w:b/>
      <w:bCs/>
    </w:rPr>
  </w:style>
  <w:style w:type="character" w:styleId="ac">
    <w:name w:val="Hyperlink"/>
    <w:basedOn w:val="a0"/>
    <w:uiPriority w:val="99"/>
    <w:semiHidden/>
    <w:unhideWhenUsed/>
    <w:rsid w:val="00E30A3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D1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Оленька</cp:lastModifiedBy>
  <cp:revision>8</cp:revision>
  <cp:lastPrinted>2013-11-10T13:27:00Z</cp:lastPrinted>
  <dcterms:created xsi:type="dcterms:W3CDTF">2013-11-09T16:54:00Z</dcterms:created>
  <dcterms:modified xsi:type="dcterms:W3CDTF">2013-11-10T13:33:00Z</dcterms:modified>
</cp:coreProperties>
</file>