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7B" w:rsidRPr="00EC5915" w:rsidRDefault="00EB4D7B" w:rsidP="00EB4D7B">
      <w:pPr>
        <w:rPr>
          <w:rFonts w:ascii="Times New Roman" w:hAnsi="Times New Roman"/>
          <w:b/>
          <w:sz w:val="28"/>
          <w:szCs w:val="28"/>
        </w:rPr>
      </w:pPr>
      <w:r w:rsidRPr="00EC5915">
        <w:rPr>
          <w:rFonts w:ascii="Times New Roman" w:hAnsi="Times New Roman"/>
        </w:rPr>
        <w:t xml:space="preserve">                                                                                </w:t>
      </w:r>
      <w:r w:rsidRPr="00EC5915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EC5915">
        <w:rPr>
          <w:rFonts w:ascii="Times New Roman" w:hAnsi="Times New Roman"/>
          <w:b/>
          <w:sz w:val="28"/>
          <w:szCs w:val="28"/>
        </w:rPr>
        <w:t>ДЕПАРТАМЕНТ ОБРАЗОВАНИЯ ГОРОДА МОСКВЫ</w:t>
      </w:r>
    </w:p>
    <w:p w:rsidR="00EB4D7B" w:rsidRPr="00EC5915" w:rsidRDefault="00EB4D7B" w:rsidP="00EB4D7B">
      <w:pPr>
        <w:jc w:val="center"/>
        <w:rPr>
          <w:rFonts w:ascii="Times New Roman" w:hAnsi="Times New Roman"/>
          <w:b/>
          <w:sz w:val="28"/>
          <w:szCs w:val="28"/>
        </w:rPr>
      </w:pPr>
      <w:r w:rsidRPr="00EC5915"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</w:t>
      </w:r>
    </w:p>
    <w:p w:rsidR="00EB4D7B" w:rsidRPr="00EC5915" w:rsidRDefault="00EB4D7B" w:rsidP="00EB4D7B">
      <w:pPr>
        <w:jc w:val="center"/>
        <w:rPr>
          <w:rFonts w:ascii="Times New Roman" w:hAnsi="Times New Roman"/>
          <w:b/>
          <w:sz w:val="28"/>
          <w:szCs w:val="28"/>
        </w:rPr>
      </w:pPr>
      <w:r w:rsidRPr="00EC5915">
        <w:rPr>
          <w:rFonts w:ascii="Times New Roman" w:hAnsi="Times New Roman"/>
          <w:b/>
          <w:sz w:val="28"/>
          <w:szCs w:val="28"/>
        </w:rPr>
        <w:t>ОБРАЗОВАТЕЛЬНОЕ УЧРЕЖДЕНИЕ ГОРОДА МОСКВЫ</w:t>
      </w:r>
    </w:p>
    <w:p w:rsidR="00EB4D7B" w:rsidRPr="00EC5915" w:rsidRDefault="00EB4D7B" w:rsidP="00EB4D7B">
      <w:pPr>
        <w:jc w:val="center"/>
        <w:rPr>
          <w:rFonts w:ascii="Times New Roman" w:hAnsi="Times New Roman"/>
          <w:b/>
          <w:sz w:val="28"/>
          <w:szCs w:val="28"/>
        </w:rPr>
      </w:pPr>
      <w:r w:rsidRPr="00EC5915">
        <w:rPr>
          <w:rFonts w:ascii="Times New Roman" w:hAnsi="Times New Roman"/>
          <w:b/>
          <w:sz w:val="28"/>
          <w:szCs w:val="28"/>
        </w:rPr>
        <w:t>« ОБРАЗОВАТЕЛЬНЫЙ КОМПЛЕКС ДИЗАЙНА И ТЕХНОЛОГИЙ»</w:t>
      </w:r>
    </w:p>
    <w:p w:rsidR="00EB4D7B" w:rsidRPr="00EC5915" w:rsidRDefault="00EB4D7B" w:rsidP="00EB4D7B">
      <w:pPr>
        <w:rPr>
          <w:rFonts w:ascii="Times New Roman" w:hAnsi="Times New Roman"/>
          <w:b/>
          <w:sz w:val="28"/>
          <w:szCs w:val="28"/>
        </w:rPr>
      </w:pPr>
      <w:r w:rsidRPr="00EC591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СТРУКТУРНОЕ ПОДРАЗДЕЛЕНИЕ № 5</w:t>
      </w:r>
    </w:p>
    <w:tbl>
      <w:tblPr>
        <w:tblW w:w="0" w:type="auto"/>
        <w:tblLayout w:type="fixed"/>
        <w:tblLook w:val="04A0"/>
      </w:tblPr>
      <w:tblGrid>
        <w:gridCol w:w="5495"/>
        <w:gridCol w:w="4516"/>
      </w:tblGrid>
      <w:tr w:rsidR="00EB4D7B" w:rsidRPr="00EC5915" w:rsidTr="002729D0">
        <w:trPr>
          <w:trHeight w:val="2426"/>
        </w:trPr>
        <w:tc>
          <w:tcPr>
            <w:tcW w:w="5495" w:type="dxa"/>
          </w:tcPr>
          <w:p w:rsidR="00EB4D7B" w:rsidRPr="00EC5915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 w:rsidRPr="00EC5915">
              <w:rPr>
                <w:rFonts w:ascii="Times New Roman" w:hAnsi="Times New Roman"/>
                <w:sz w:val="24"/>
                <w:szCs w:val="24"/>
              </w:rPr>
              <w:t xml:space="preserve">Одобрено </w:t>
            </w:r>
            <w:proofErr w:type="gramStart"/>
            <w:r w:rsidRPr="00EC591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EC5915">
              <w:rPr>
                <w:rFonts w:ascii="Times New Roman" w:hAnsi="Times New Roman"/>
                <w:sz w:val="24"/>
                <w:szCs w:val="24"/>
              </w:rPr>
              <w:t xml:space="preserve"> заседании </w:t>
            </w:r>
          </w:p>
          <w:p w:rsidR="00EB4D7B" w:rsidRPr="00EC5915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 w:rsidRPr="00EC5915">
              <w:rPr>
                <w:rFonts w:ascii="Times New Roman" w:hAnsi="Times New Roman"/>
                <w:sz w:val="24"/>
                <w:szCs w:val="24"/>
              </w:rPr>
              <w:t>Предметно</w:t>
            </w:r>
            <w:proofErr w:type="gramStart"/>
            <w:r w:rsidRPr="00EC5915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EC5915">
              <w:rPr>
                <w:rFonts w:ascii="Times New Roman" w:hAnsi="Times New Roman"/>
                <w:sz w:val="24"/>
                <w:szCs w:val="24"/>
              </w:rPr>
              <w:t>цикловой) комиссии</w:t>
            </w:r>
          </w:p>
          <w:p w:rsidR="00EB4D7B" w:rsidRPr="00EC5915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 w:rsidRPr="00EC591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EC591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C5915">
              <w:rPr>
                <w:rFonts w:ascii="Times New Roman" w:hAnsi="Times New Roman"/>
                <w:sz w:val="24"/>
                <w:szCs w:val="24"/>
              </w:rPr>
              <w:t xml:space="preserve"> _________ № _______</w:t>
            </w:r>
          </w:p>
          <w:p w:rsidR="00EB4D7B" w:rsidRPr="00EC5915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 w:rsidRPr="00EC591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C5915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EC5915">
              <w:rPr>
                <w:rFonts w:ascii="Times New Roman" w:hAnsi="Times New Roman"/>
                <w:sz w:val="24"/>
                <w:szCs w:val="24"/>
              </w:rPr>
              <w:t>Ц)К____________</w:t>
            </w:r>
          </w:p>
        </w:tc>
        <w:tc>
          <w:tcPr>
            <w:tcW w:w="4516" w:type="dxa"/>
          </w:tcPr>
          <w:p w:rsidR="00EB4D7B" w:rsidRPr="00EC5915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 w:rsidRPr="00EC5915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  <w:r w:rsidRPr="00EC5915"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Методического совета </w:t>
            </w:r>
          </w:p>
          <w:p w:rsidR="00EB4D7B" w:rsidRPr="00EC5915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 w:rsidRPr="00EC591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EC591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C5915">
              <w:rPr>
                <w:rFonts w:ascii="Times New Roman" w:hAnsi="Times New Roman"/>
                <w:sz w:val="24"/>
                <w:szCs w:val="24"/>
              </w:rPr>
              <w:t xml:space="preserve"> ________ №______</w:t>
            </w:r>
          </w:p>
          <w:p w:rsidR="00EB4D7B" w:rsidRPr="00EC5915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 w:rsidRPr="00EC5915">
              <w:rPr>
                <w:rFonts w:ascii="Times New Roman" w:hAnsi="Times New Roman"/>
                <w:sz w:val="24"/>
                <w:szCs w:val="24"/>
              </w:rPr>
              <w:t>Председатель________________</w:t>
            </w:r>
          </w:p>
          <w:p w:rsidR="00EB4D7B" w:rsidRPr="00EC5915" w:rsidRDefault="00EB4D7B" w:rsidP="008F2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D7B" w:rsidRPr="00EC5915" w:rsidRDefault="00EB4D7B" w:rsidP="002729D0">
      <w:pPr>
        <w:jc w:val="center"/>
        <w:rPr>
          <w:rFonts w:ascii="Times New Roman" w:hAnsi="Times New Roman"/>
          <w:b/>
          <w:sz w:val="28"/>
          <w:szCs w:val="28"/>
        </w:rPr>
      </w:pPr>
      <w:r w:rsidRPr="00EC591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B4D7B" w:rsidRPr="00EC5915" w:rsidRDefault="00EB4D7B" w:rsidP="002729D0">
      <w:pPr>
        <w:jc w:val="center"/>
        <w:rPr>
          <w:rFonts w:ascii="Times New Roman" w:hAnsi="Times New Roman"/>
          <w:sz w:val="28"/>
          <w:szCs w:val="28"/>
        </w:rPr>
      </w:pPr>
      <w:r w:rsidRPr="00EC5915">
        <w:rPr>
          <w:rFonts w:ascii="Times New Roman" w:hAnsi="Times New Roman"/>
          <w:sz w:val="28"/>
          <w:szCs w:val="28"/>
        </w:rPr>
        <w:t>ПО ОКРУЖАЮЩЕМУ МИРУ</w:t>
      </w:r>
    </w:p>
    <w:p w:rsidR="00EB4D7B" w:rsidRPr="00EC5915" w:rsidRDefault="00EB4D7B" w:rsidP="002729D0">
      <w:pPr>
        <w:jc w:val="center"/>
        <w:rPr>
          <w:rFonts w:ascii="Times New Roman" w:hAnsi="Times New Roman"/>
          <w:sz w:val="28"/>
          <w:szCs w:val="28"/>
        </w:rPr>
      </w:pPr>
      <w:r w:rsidRPr="00EC5915">
        <w:rPr>
          <w:rFonts w:ascii="Times New Roman" w:hAnsi="Times New Roman"/>
          <w:sz w:val="28"/>
          <w:szCs w:val="28"/>
        </w:rPr>
        <w:t>3 КЛАСС</w:t>
      </w:r>
    </w:p>
    <w:p w:rsidR="00EB4D7B" w:rsidRPr="00EC5915" w:rsidRDefault="00EB4D7B" w:rsidP="002729D0">
      <w:pPr>
        <w:jc w:val="center"/>
        <w:rPr>
          <w:rFonts w:ascii="Times New Roman" w:hAnsi="Times New Roman"/>
          <w:sz w:val="28"/>
          <w:szCs w:val="28"/>
        </w:rPr>
      </w:pPr>
      <w:r w:rsidRPr="00EC5915">
        <w:rPr>
          <w:rFonts w:ascii="Times New Roman" w:hAnsi="Times New Roman"/>
          <w:sz w:val="28"/>
          <w:szCs w:val="28"/>
        </w:rPr>
        <w:t xml:space="preserve">Автор-составитель: </w:t>
      </w:r>
      <w:proofErr w:type="spellStart"/>
      <w:r w:rsidRPr="00EC5915">
        <w:rPr>
          <w:rFonts w:ascii="Times New Roman" w:hAnsi="Times New Roman"/>
          <w:sz w:val="28"/>
          <w:szCs w:val="28"/>
        </w:rPr>
        <w:t>Шурахина</w:t>
      </w:r>
      <w:proofErr w:type="spellEnd"/>
      <w:r w:rsidRPr="00EC5915">
        <w:rPr>
          <w:rFonts w:ascii="Times New Roman" w:hAnsi="Times New Roman"/>
          <w:sz w:val="28"/>
          <w:szCs w:val="28"/>
        </w:rPr>
        <w:t xml:space="preserve"> В.И.</w:t>
      </w:r>
    </w:p>
    <w:p w:rsidR="00EB4D7B" w:rsidRPr="00EC5915" w:rsidRDefault="00EB4D7B" w:rsidP="002729D0">
      <w:pPr>
        <w:jc w:val="center"/>
        <w:rPr>
          <w:rFonts w:ascii="Times New Roman" w:hAnsi="Times New Roman"/>
          <w:sz w:val="28"/>
          <w:szCs w:val="28"/>
        </w:rPr>
      </w:pPr>
      <w:r w:rsidRPr="00EC5915"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EB4D7B" w:rsidRPr="00EC5915" w:rsidRDefault="00EB4D7B" w:rsidP="002729D0">
      <w:pPr>
        <w:jc w:val="center"/>
        <w:rPr>
          <w:rFonts w:ascii="Times New Roman" w:hAnsi="Times New Roman"/>
          <w:sz w:val="28"/>
          <w:szCs w:val="28"/>
        </w:rPr>
      </w:pPr>
      <w:r w:rsidRPr="00EC5915">
        <w:rPr>
          <w:rFonts w:ascii="Times New Roman" w:hAnsi="Times New Roman"/>
          <w:sz w:val="28"/>
          <w:szCs w:val="28"/>
        </w:rPr>
        <w:t>первой квал</w:t>
      </w:r>
      <w:r w:rsidR="002729D0" w:rsidRPr="00EC5915">
        <w:rPr>
          <w:rFonts w:ascii="Times New Roman" w:hAnsi="Times New Roman"/>
          <w:sz w:val="28"/>
          <w:szCs w:val="28"/>
        </w:rPr>
        <w:t>ификационной категории</w:t>
      </w:r>
    </w:p>
    <w:p w:rsidR="00EB4D7B" w:rsidRPr="00EC5915" w:rsidRDefault="002729D0" w:rsidP="002729D0">
      <w:pPr>
        <w:ind w:left="4820"/>
        <w:rPr>
          <w:rFonts w:ascii="Times New Roman" w:hAnsi="Times New Roman"/>
          <w:sz w:val="28"/>
          <w:szCs w:val="28"/>
        </w:rPr>
      </w:pPr>
      <w:r w:rsidRPr="00EC5915">
        <w:rPr>
          <w:rFonts w:ascii="Times New Roman" w:hAnsi="Times New Roman"/>
          <w:sz w:val="28"/>
          <w:szCs w:val="28"/>
        </w:rPr>
        <w:t xml:space="preserve">                          2014-2015 </w:t>
      </w:r>
      <w:proofErr w:type="spellStart"/>
      <w:r w:rsidRPr="00EC5915">
        <w:rPr>
          <w:rFonts w:ascii="Times New Roman" w:hAnsi="Times New Roman"/>
          <w:sz w:val="28"/>
          <w:szCs w:val="28"/>
        </w:rPr>
        <w:t>уч.г</w:t>
      </w:r>
      <w:proofErr w:type="spellEnd"/>
      <w:r w:rsidRPr="00EC5915">
        <w:rPr>
          <w:rFonts w:ascii="Times New Roman" w:hAnsi="Times New Roman"/>
          <w:sz w:val="28"/>
          <w:szCs w:val="28"/>
        </w:rPr>
        <w:t>.</w:t>
      </w:r>
    </w:p>
    <w:p w:rsidR="00EB4D7B" w:rsidRDefault="00EB4D7B" w:rsidP="00EB4D7B">
      <w:pPr>
        <w:ind w:left="4820"/>
        <w:rPr>
          <w:sz w:val="28"/>
          <w:szCs w:val="28"/>
        </w:rPr>
      </w:pPr>
    </w:p>
    <w:p w:rsidR="00EB4D7B" w:rsidRDefault="00EB4D7B" w:rsidP="00EB4D7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</w:t>
      </w:r>
      <w:r w:rsidRPr="005F56ED">
        <w:rPr>
          <w:rFonts w:ascii="Times New Roman" w:hAnsi="Times New Roman"/>
          <w:b/>
          <w:bCs/>
          <w:sz w:val="36"/>
          <w:szCs w:val="36"/>
        </w:rPr>
        <w:t>ояснительная записка</w:t>
      </w:r>
    </w:p>
    <w:p w:rsidR="00EB4D7B" w:rsidRPr="009F23CA" w:rsidRDefault="00EB4D7B" w:rsidP="00EB4D7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6324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по учебному предмету «Окружающий мир»</w:t>
      </w:r>
      <w:r w:rsidRPr="00AA6324">
        <w:rPr>
          <w:rFonts w:ascii="Times New Roman" w:hAnsi="Times New Roman"/>
          <w:sz w:val="28"/>
          <w:szCs w:val="28"/>
        </w:rPr>
        <w:t xml:space="preserve"> составлена на основе Федерального государственного образовательного стандарт</w:t>
      </w:r>
      <w:r>
        <w:rPr>
          <w:rFonts w:ascii="Times New Roman" w:hAnsi="Times New Roman"/>
          <w:sz w:val="28"/>
          <w:szCs w:val="28"/>
        </w:rPr>
        <w:t xml:space="preserve">а начального общего образования, </w:t>
      </w:r>
      <w:r w:rsidRPr="00AA6324">
        <w:rPr>
          <w:rFonts w:ascii="Times New Roman" w:hAnsi="Times New Roman"/>
          <w:sz w:val="28"/>
          <w:szCs w:val="28"/>
        </w:rPr>
        <w:t xml:space="preserve">примерной программы по </w:t>
      </w:r>
      <w:r>
        <w:rPr>
          <w:rFonts w:ascii="Times New Roman" w:hAnsi="Times New Roman"/>
          <w:sz w:val="28"/>
          <w:szCs w:val="28"/>
        </w:rPr>
        <w:t>предмету «Окружающий мир»,</w:t>
      </w:r>
      <w:r w:rsidRPr="00AA6324">
        <w:rPr>
          <w:rFonts w:ascii="Times New Roman" w:hAnsi="Times New Roman"/>
          <w:sz w:val="28"/>
          <w:szCs w:val="28"/>
        </w:rPr>
        <w:t xml:space="preserve"> авторской программы </w:t>
      </w:r>
      <w:r>
        <w:rPr>
          <w:rFonts w:ascii="Times New Roman" w:hAnsi="Times New Roman"/>
          <w:sz w:val="28"/>
          <w:szCs w:val="28"/>
        </w:rPr>
        <w:t>«Окружающий мир» А.А. Плешаков</w:t>
      </w:r>
      <w:r w:rsidRPr="00AA6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(образовательная программа «Школа России»).</w:t>
      </w:r>
    </w:p>
    <w:p w:rsidR="00EB4D7B" w:rsidRPr="00AA6324" w:rsidRDefault="00EB4D7B" w:rsidP="00EB4D7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курса «Окружающий мир» в начальной школе направлено на достижение следующих</w:t>
      </w:r>
      <w:r w:rsidRPr="00E51740">
        <w:rPr>
          <w:rFonts w:ascii="Times New Roman" w:hAnsi="Times New Roman"/>
          <w:b/>
          <w:sz w:val="28"/>
          <w:szCs w:val="28"/>
        </w:rPr>
        <w:t xml:space="preserve"> целей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hAnsi="Times New Roman"/>
          <w:sz w:val="28"/>
          <w:szCs w:val="28"/>
        </w:rPr>
        <w:t>формирование целостной картины мира и осознание ме</w:t>
      </w:r>
      <w:r w:rsidRPr="00C852BB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C852BB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EB4D7B" w:rsidRPr="00380DB6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0DB6">
        <w:rPr>
          <w:rFonts w:ascii="Times New Roman" w:hAnsi="Times New Roman"/>
          <w:sz w:val="28"/>
          <w:szCs w:val="28"/>
        </w:rPr>
        <w:t xml:space="preserve">Основными </w:t>
      </w:r>
      <w:r w:rsidRPr="00380DB6">
        <w:rPr>
          <w:rFonts w:ascii="Times New Roman" w:hAnsi="Times New Roman"/>
          <w:b/>
          <w:sz w:val="28"/>
          <w:szCs w:val="28"/>
        </w:rPr>
        <w:t>задачами</w:t>
      </w:r>
      <w:r w:rsidRPr="00380DB6">
        <w:rPr>
          <w:rFonts w:ascii="Times New Roman" w:hAnsi="Times New Roman"/>
          <w:sz w:val="28"/>
          <w:szCs w:val="28"/>
        </w:rPr>
        <w:t xml:space="preserve"> реализации содержания курса являются: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hAnsi="Times New Roman"/>
          <w:sz w:val="28"/>
          <w:szCs w:val="28"/>
        </w:rPr>
        <w:t>формирование уважительного отношения к семье, насе</w:t>
      </w:r>
      <w:r w:rsidRPr="00C852BB">
        <w:rPr>
          <w:rFonts w:ascii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hAnsi="Times New Roman"/>
          <w:sz w:val="28"/>
          <w:szCs w:val="28"/>
        </w:rPr>
        <w:t>осознание ребёнком ценности, целостност</w:t>
      </w:r>
      <w:r>
        <w:rPr>
          <w:rFonts w:ascii="Times New Roman" w:hAnsi="Times New Roman"/>
          <w:sz w:val="28"/>
          <w:szCs w:val="28"/>
        </w:rPr>
        <w:t>и и многооб</w:t>
      </w:r>
      <w:r w:rsidRPr="00C852BB">
        <w:rPr>
          <w:rFonts w:ascii="Times New Roman" w:hAnsi="Times New Roman"/>
          <w:sz w:val="28"/>
          <w:szCs w:val="28"/>
        </w:rPr>
        <w:t>разия окружающего мира, своего места в нём;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hAnsi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852BB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2BB">
        <w:rPr>
          <w:rFonts w:ascii="Times New Roman" w:hAnsi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C852BB">
        <w:rPr>
          <w:rFonts w:ascii="Times New Roman" w:hAnsi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C852B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C852BB">
        <w:rPr>
          <w:rFonts w:ascii="Times New Roman" w:hAnsi="Times New Roman"/>
          <w:sz w:val="28"/>
          <w:szCs w:val="28"/>
        </w:rPr>
        <w:t xml:space="preserve"> материал есте</w:t>
      </w:r>
      <w:r w:rsidRPr="00C852BB">
        <w:rPr>
          <w:rFonts w:ascii="Times New Roman" w:hAnsi="Times New Roman"/>
          <w:sz w:val="28"/>
          <w:szCs w:val="28"/>
          <w:lang w:eastAsia="ru-RU"/>
        </w:rPr>
        <w:t>ственных и социально-гуманитарных наук,</w:t>
      </w:r>
      <w:r w:rsidRPr="009F2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необходимый для целостн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и системного видения мира в </w:t>
      </w:r>
      <w:r w:rsidRPr="00C852BB">
        <w:rPr>
          <w:rFonts w:ascii="Times New Roman" w:hAnsi="Times New Roman"/>
          <w:sz w:val="28"/>
          <w:szCs w:val="28"/>
          <w:lang w:eastAsia="ru-RU"/>
        </w:rPr>
        <w:t>его важнейших взаимосвязях.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Знакомство с началами естественных и социально-гума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 xml:space="preserve"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</w:t>
      </w:r>
      <w:r w:rsidRPr="00C852BB">
        <w:rPr>
          <w:rFonts w:ascii="Times New Roman" w:hAnsi="Times New Roman"/>
          <w:sz w:val="28"/>
          <w:szCs w:val="28"/>
          <w:lang w:eastAsia="ru-RU"/>
        </w:rPr>
        <w:lastRenderedPageBreak/>
        <w:t>гар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монии с интересами природы и общества, тем самым обе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 xml:space="preserve">В рамках же данного предмета благодаря интеграции </w:t>
      </w:r>
      <w:proofErr w:type="spellStart"/>
      <w:r w:rsidRPr="00C852BB">
        <w:rPr>
          <w:rFonts w:ascii="Times New Roman" w:hAnsi="Times New Roman"/>
          <w:sz w:val="28"/>
          <w:szCs w:val="28"/>
          <w:lang w:eastAsia="ru-RU"/>
        </w:rPr>
        <w:t>есте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ственно-научных</w:t>
      </w:r>
      <w:proofErr w:type="spell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и социально-гуманитарных знаний могут быть успешно, в полном соответствии с возрастными особен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вития личности.</w:t>
      </w:r>
    </w:p>
    <w:p w:rsidR="00EB4D7B" w:rsidRPr="00C852BB" w:rsidRDefault="00EB4D7B" w:rsidP="00EB4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ных оценивать своё место в окружающем мире и участво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Значение курса состоит также в том, что в ходе его из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учения школьники овладевают основами пр</w:t>
      </w:r>
      <w:r>
        <w:rPr>
          <w:rFonts w:ascii="Times New Roman" w:hAnsi="Times New Roman"/>
          <w:sz w:val="28"/>
          <w:szCs w:val="28"/>
          <w:lang w:eastAsia="ru-RU"/>
        </w:rPr>
        <w:t>актико-ориен</w:t>
      </w:r>
      <w:r w:rsidRPr="00C852BB">
        <w:rPr>
          <w:rFonts w:ascii="Times New Roman" w:hAnsi="Times New Roman"/>
          <w:sz w:val="28"/>
          <w:szCs w:val="28"/>
          <w:lang w:eastAsia="ru-RU"/>
        </w:rPr>
        <w:t>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ностями для формирования у младших школьников фунда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блюдения в природе, ставить опыты, соблюдать правила по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C852BB">
        <w:rPr>
          <w:rFonts w:ascii="Times New Roman" w:hAnsi="Times New Roman"/>
          <w:sz w:val="28"/>
          <w:szCs w:val="28"/>
          <w:lang w:eastAsia="ru-RU"/>
        </w:rPr>
        <w:t>природ</w:t>
      </w: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Pr="00C852BB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C852BB">
        <w:rPr>
          <w:rFonts w:ascii="Times New Roman" w:hAnsi="Times New Roman"/>
          <w:sz w:val="28"/>
          <w:szCs w:val="28"/>
          <w:lang w:eastAsia="ru-RU"/>
        </w:rPr>
        <w:t>культуросообразного</w:t>
      </w:r>
      <w:proofErr w:type="spell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поведения в окружающей природной и социальной среде. </w:t>
      </w: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Поэтому данный курс играет наряду с другими предметами начальной школы значитель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Существенная особенность курса состоит в том, что в нём заложена содержательная осн</w:t>
      </w:r>
      <w:r>
        <w:rPr>
          <w:rFonts w:ascii="Times New Roman" w:hAnsi="Times New Roman"/>
          <w:sz w:val="28"/>
          <w:szCs w:val="28"/>
          <w:lang w:eastAsia="ru-RU"/>
        </w:rPr>
        <w:t xml:space="preserve">ова для широкой реализации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</w:t>
      </w:r>
      <w:r w:rsidRPr="00C852BB">
        <w:rPr>
          <w:rFonts w:ascii="Times New Roman" w:hAnsi="Times New Roman"/>
          <w:sz w:val="28"/>
          <w:szCs w:val="28"/>
          <w:lang w:eastAsia="ru-RU"/>
        </w:rPr>
        <w:t>предметных</w:t>
      </w:r>
      <w:proofErr w:type="spell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связей всех дисциплин начальной школы. Пред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 xml:space="preserve">матики, музыки и изобразительного </w:t>
      </w:r>
      <w:r w:rsidRPr="00C852BB">
        <w:rPr>
          <w:rFonts w:ascii="Times New Roman" w:hAnsi="Times New Roman"/>
          <w:sz w:val="28"/>
          <w:szCs w:val="28"/>
          <w:lang w:eastAsia="ru-RU"/>
        </w:rPr>
        <w:lastRenderedPageBreak/>
        <w:t>искусства, технологии и физической культуры, совместно с ними приучая детей к ра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ционально-научному и эмоционально-ценностному постиже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нию окружающего мира.</w:t>
      </w:r>
    </w:p>
    <w:p w:rsidR="00EB4D7B" w:rsidRDefault="00EB4D7B" w:rsidP="00EB4D7B">
      <w:pPr>
        <w:pStyle w:val="1"/>
        <w:spacing w:before="120" w:after="120"/>
        <w:jc w:val="center"/>
        <w:rPr>
          <w:b/>
          <w:bCs/>
        </w:rPr>
      </w:pPr>
      <w:r w:rsidRPr="00AA6324">
        <w:rPr>
          <w:b/>
          <w:bCs/>
        </w:rPr>
        <w:t>Общая характеристика учебного предмета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идея многообразия мира;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2)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идея целостности мира;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3)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идея уважения к миру.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Многообразие как форма существования мира ярко прояв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ляет себя и в природной, и в социальной сфере. На основе ин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 xml:space="preserve">теграции </w:t>
      </w:r>
      <w:proofErr w:type="spellStart"/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C852BB">
        <w:rPr>
          <w:rFonts w:ascii="Times New Roman" w:hAnsi="Times New Roman"/>
          <w:sz w:val="28"/>
          <w:szCs w:val="28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Фундаментальная идея целостности мира также последо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временной социальной жизни, которые присутствуют в про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грамме каждого класса.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Уважение к миру — это своего рода формула нового от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C852BB">
        <w:rPr>
          <w:rFonts w:ascii="Times New Roman" w:hAnsi="Times New Roman"/>
          <w:sz w:val="28"/>
          <w:szCs w:val="28"/>
          <w:lang w:eastAsia="ru-RU"/>
        </w:rPr>
        <w:t>са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моценности</w:t>
      </w:r>
      <w:proofErr w:type="spell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 xml:space="preserve"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</w:t>
      </w:r>
      <w:r w:rsidRPr="00C852BB">
        <w:rPr>
          <w:rFonts w:ascii="Times New Roman" w:hAnsi="Times New Roman"/>
          <w:sz w:val="28"/>
          <w:szCs w:val="28"/>
          <w:lang w:eastAsia="ru-RU"/>
        </w:rPr>
        <w:lastRenderedPageBreak/>
        <w:t>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 xml:space="preserve"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улице, в лесу, </w:t>
      </w:r>
      <w:r w:rsidRPr="00C852BB">
        <w:rPr>
          <w:rFonts w:ascii="Times New Roman" w:hAnsi="Times New Roman"/>
          <w:sz w:val="28"/>
          <w:szCs w:val="28"/>
          <w:lang w:eastAsia="ru-RU"/>
        </w:rPr>
        <w:t>парке, музее и т. д. Очень большое значение для достижения планиру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емых результатов имеет организация проектной деятель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ности учащихся, которая предусмотрена в каждом разделе программы.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В соответствии с названными ведущими идеями осо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ских связей с помощью графических и динамических схем (моделей);</w:t>
      </w:r>
      <w:proofErr w:type="gram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3) эколого-этическая деятельность, включающая анализ собственного отношения к миру природы и пове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C852BB">
        <w:rPr>
          <w:rFonts w:ascii="Times New Roman" w:hAnsi="Times New Roman"/>
          <w:sz w:val="28"/>
          <w:szCs w:val="28"/>
          <w:lang w:eastAsia="ru-RU"/>
        </w:rPr>
        <w:t>системообразующим</w:t>
      </w:r>
      <w:proofErr w:type="spell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EB4D7B" w:rsidRPr="00156261" w:rsidRDefault="00EB4D7B" w:rsidP="00EB4D7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567"/>
        <w:jc w:val="center"/>
      </w:pPr>
      <w:r>
        <w:tab/>
      </w:r>
      <w:r w:rsidRPr="00380DB6">
        <w:rPr>
          <w:rFonts w:ascii="Times New Roman" w:hAnsi="Times New Roman"/>
          <w:b/>
          <w:sz w:val="28"/>
          <w:szCs w:val="28"/>
          <w:lang w:eastAsia="ru-RU"/>
        </w:rPr>
        <w:t>Ценностные ориентиры содержания курса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Природа как одна из важнейших основ здоровой и гармо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EB4D7B" w:rsidRDefault="00EB4D7B" w:rsidP="00EB4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Культура как процесс и результат человеческой жизнедеятель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EB4D7B" w:rsidRPr="00EF7282" w:rsidRDefault="00EB4D7B" w:rsidP="00EB4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Наука как часть культуры, отражающая человеческое стрем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Человечество как многообразие народов, культур, религий</w:t>
      </w: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Международное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основа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мира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на Земле.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Патриотизм как одно из проявлений духовной зрелости чело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Семья как основа духовно-нравственного развития и воспи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Труд и творчество как отличительные черты духовно и нрав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ственно развитой личности.</w:t>
      </w:r>
    </w:p>
    <w:p w:rsidR="00EB4D7B" w:rsidRPr="00C852B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Здоровый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образ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единстве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составляющих: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здо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C852BB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C852BB">
        <w:rPr>
          <w:rFonts w:ascii="Times New Roman" w:hAnsi="Times New Roman"/>
          <w:sz w:val="28"/>
          <w:szCs w:val="28"/>
          <w:lang w:eastAsia="ru-RU"/>
        </w:rPr>
        <w:t xml:space="preserve"> и социально-нрав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ственное.</w:t>
      </w:r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2BB">
        <w:rPr>
          <w:rFonts w:ascii="Times New Roman" w:hAnsi="Times New Roman"/>
          <w:sz w:val="28"/>
          <w:szCs w:val="28"/>
          <w:lang w:eastAsia="ru-RU"/>
        </w:rPr>
        <w:t>Нравственный выбор и ответственность человека в отноше</w:t>
      </w:r>
      <w:r w:rsidRPr="00C852BB">
        <w:rPr>
          <w:rFonts w:ascii="Times New Roman" w:hAnsi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B4D7B" w:rsidRPr="009F23CA" w:rsidRDefault="00EB4D7B" w:rsidP="00EB4D7B">
      <w:pPr>
        <w:tabs>
          <w:tab w:val="left" w:pos="4695"/>
        </w:tabs>
        <w:spacing w:after="0"/>
      </w:pPr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72516">
        <w:rPr>
          <w:rFonts w:ascii="Times New Roman" w:hAnsi="Times New Roman"/>
          <w:b/>
          <w:sz w:val="28"/>
          <w:szCs w:val="28"/>
          <w:lang w:eastAsia="ru-RU"/>
        </w:rPr>
        <w:t>Межпредметные</w:t>
      </w:r>
      <w:proofErr w:type="spellEnd"/>
      <w:r w:rsidRPr="00F72516">
        <w:rPr>
          <w:rFonts w:ascii="Times New Roman" w:hAnsi="Times New Roman"/>
          <w:b/>
          <w:sz w:val="28"/>
          <w:szCs w:val="28"/>
          <w:lang w:eastAsia="ru-RU"/>
        </w:rPr>
        <w:t xml:space="preserve"> связи</w:t>
      </w:r>
    </w:p>
    <w:p w:rsidR="00EB4D7B" w:rsidRDefault="00EB4D7B" w:rsidP="00EB4D7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324">
        <w:rPr>
          <w:rFonts w:ascii="Times New Roman" w:hAnsi="Times New Roman"/>
          <w:sz w:val="28"/>
          <w:szCs w:val="28"/>
        </w:rPr>
        <w:t>Данный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</w:t>
      </w:r>
    </w:p>
    <w:p w:rsidR="00EB4D7B" w:rsidRDefault="00EB4D7B" w:rsidP="00EB4D7B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72516">
        <w:rPr>
          <w:rFonts w:ascii="Times New Roman" w:hAnsi="Times New Roman"/>
          <w:sz w:val="28"/>
          <w:szCs w:val="28"/>
        </w:rPr>
        <w:t xml:space="preserve"> </w:t>
      </w:r>
      <w:r w:rsidRPr="00F72516">
        <w:rPr>
          <w:rFonts w:ascii="Times New Roman" w:hAnsi="Times New Roman"/>
          <w:b/>
          <w:sz w:val="28"/>
          <w:szCs w:val="28"/>
        </w:rPr>
        <w:t xml:space="preserve">История </w:t>
      </w:r>
      <w:r>
        <w:rPr>
          <w:rFonts w:ascii="Times New Roman" w:hAnsi="Times New Roman"/>
          <w:sz w:val="28"/>
          <w:szCs w:val="28"/>
        </w:rPr>
        <w:t>(</w:t>
      </w:r>
      <w:r w:rsidRPr="00E82267">
        <w:rPr>
          <w:rFonts w:ascii="Times New Roman" w:hAnsi="Times New Roman"/>
          <w:sz w:val="28"/>
          <w:szCs w:val="28"/>
        </w:rPr>
        <w:t>Связь происходит практически на каждом уроке.</w:t>
      </w:r>
      <w:proofErr w:type="gramEnd"/>
      <w:r w:rsidRPr="00E82267">
        <w:rPr>
          <w:rFonts w:ascii="Times New Roman" w:hAnsi="Times New Roman"/>
          <w:sz w:val="28"/>
          <w:szCs w:val="28"/>
        </w:rPr>
        <w:t xml:space="preserve"> При знакомстве с новыми терминами, понятиями обязательно даётся их этимология (происхождение, перевод, значение).</w:t>
      </w:r>
      <w:r w:rsidRPr="00FB1A2F"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B1A2F">
        <w:rPr>
          <w:rFonts w:ascii="Times New Roman" w:hAnsi="Times New Roman"/>
          <w:sz w:val="28"/>
          <w:szCs w:val="28"/>
        </w:rPr>
        <w:t>заимодействие человека и природы</w:t>
      </w:r>
      <w:r>
        <w:rPr>
          <w:rFonts w:ascii="Times New Roman" w:hAnsi="Times New Roman"/>
          <w:sz w:val="28"/>
          <w:szCs w:val="28"/>
        </w:rPr>
        <w:t>; государственная символика России)</w:t>
      </w:r>
      <w:proofErr w:type="gramEnd"/>
    </w:p>
    <w:p w:rsidR="00EB4D7B" w:rsidRDefault="00EB4D7B" w:rsidP="00EB4D7B">
      <w:pPr>
        <w:pStyle w:val="a5"/>
        <w:rPr>
          <w:rFonts w:ascii="Times New Roman" w:hAnsi="Times New Roman"/>
          <w:sz w:val="28"/>
          <w:szCs w:val="28"/>
        </w:rPr>
      </w:pPr>
    </w:p>
    <w:p w:rsidR="00EB4D7B" w:rsidRDefault="00EB4D7B" w:rsidP="00EB4D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1A2F">
        <w:rPr>
          <w:rFonts w:ascii="Times New Roman" w:hAnsi="Times New Roman"/>
          <w:b/>
          <w:sz w:val="28"/>
          <w:szCs w:val="28"/>
        </w:rPr>
        <w:t>География</w:t>
      </w:r>
      <w:r>
        <w:rPr>
          <w:rFonts w:ascii="Times New Roman" w:hAnsi="Times New Roman"/>
          <w:sz w:val="28"/>
          <w:szCs w:val="28"/>
        </w:rPr>
        <w:t xml:space="preserve"> (Рассмотрение и анализ горных пород; 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природных и общественных закономерностей, ознакомление с картой России; сезонные явления).</w:t>
      </w:r>
    </w:p>
    <w:p w:rsidR="00EB4D7B" w:rsidRDefault="00EB4D7B" w:rsidP="00EB4D7B">
      <w:pPr>
        <w:pStyle w:val="a5"/>
        <w:rPr>
          <w:rFonts w:ascii="Times New Roman" w:hAnsi="Times New Roman"/>
          <w:sz w:val="28"/>
          <w:szCs w:val="28"/>
        </w:rPr>
      </w:pPr>
    </w:p>
    <w:p w:rsidR="00EB4D7B" w:rsidRPr="007B5B99" w:rsidRDefault="00EB4D7B" w:rsidP="00EB4D7B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7B5B99">
        <w:rPr>
          <w:rFonts w:ascii="Times New Roman" w:hAnsi="Times New Roman"/>
          <w:b/>
          <w:sz w:val="28"/>
          <w:szCs w:val="28"/>
        </w:rPr>
        <w:t>-Биология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B99">
        <w:rPr>
          <w:rFonts w:ascii="Times New Roman" w:hAnsi="Times New Roman"/>
          <w:sz w:val="28"/>
          <w:szCs w:val="28"/>
        </w:rPr>
        <w:t>(на конкретных примерах анализируют зависимость человека от чистоты окружающей среды.</w:t>
      </w:r>
      <w:proofErr w:type="gramEnd"/>
      <w:r w:rsidRPr="007B5B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5B99">
        <w:rPr>
          <w:rFonts w:ascii="Times New Roman" w:hAnsi="Times New Roman"/>
          <w:sz w:val="28"/>
          <w:szCs w:val="28"/>
        </w:rPr>
        <w:t>Знакомство с экологическими проблемами, связанным</w:t>
      </w:r>
      <w:r>
        <w:rPr>
          <w:rFonts w:ascii="Times New Roman" w:hAnsi="Times New Roman"/>
          <w:sz w:val="28"/>
          <w:szCs w:val="28"/>
        </w:rPr>
        <w:t>и с загрязнением воздуха и воды; внутреннее и внешнее строение человека</w:t>
      </w:r>
      <w:r w:rsidRPr="007B5B99">
        <w:rPr>
          <w:rFonts w:ascii="Times New Roman" w:hAnsi="Times New Roman"/>
          <w:sz w:val="28"/>
          <w:szCs w:val="28"/>
        </w:rPr>
        <w:t>)</w:t>
      </w:r>
      <w:proofErr w:type="gramEnd"/>
    </w:p>
    <w:p w:rsidR="00EB4D7B" w:rsidRDefault="00EB4D7B" w:rsidP="00EB4D7B">
      <w:pPr>
        <w:pStyle w:val="a5"/>
        <w:rPr>
          <w:rFonts w:ascii="Times New Roman" w:hAnsi="Times New Roman"/>
          <w:sz w:val="28"/>
          <w:szCs w:val="28"/>
        </w:rPr>
      </w:pPr>
    </w:p>
    <w:p w:rsidR="00EB4D7B" w:rsidRDefault="00EB4D7B" w:rsidP="00EB4D7B">
      <w:pPr>
        <w:pStyle w:val="a5"/>
        <w:rPr>
          <w:rFonts w:ascii="Times New Roman" w:hAnsi="Times New Roman"/>
          <w:sz w:val="28"/>
          <w:szCs w:val="28"/>
        </w:rPr>
      </w:pPr>
      <w:r w:rsidRPr="007B5B99">
        <w:rPr>
          <w:rFonts w:ascii="Times New Roman" w:hAnsi="Times New Roman"/>
          <w:b/>
          <w:sz w:val="28"/>
          <w:szCs w:val="28"/>
        </w:rPr>
        <w:t>-Химия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B5B99">
        <w:rPr>
          <w:rFonts w:ascii="Times New Roman" w:hAnsi="Times New Roman"/>
          <w:sz w:val="28"/>
          <w:szCs w:val="28"/>
        </w:rPr>
        <w:t>рассказ учителя о кислотных дождях, озоновых дырах позволяет понять и оценить последствия их для людей и среды их обитания.</w:t>
      </w:r>
      <w:r>
        <w:rPr>
          <w:rFonts w:ascii="Times New Roman" w:hAnsi="Times New Roman"/>
          <w:sz w:val="28"/>
          <w:szCs w:val="28"/>
        </w:rPr>
        <w:t>)</w:t>
      </w:r>
    </w:p>
    <w:p w:rsidR="00EB4D7B" w:rsidRDefault="00EB4D7B" w:rsidP="00EB4D7B">
      <w:pPr>
        <w:pStyle w:val="a5"/>
        <w:rPr>
          <w:rFonts w:ascii="Times New Roman" w:hAnsi="Times New Roman"/>
          <w:sz w:val="28"/>
          <w:szCs w:val="28"/>
        </w:rPr>
      </w:pPr>
    </w:p>
    <w:p w:rsidR="00EB4D7B" w:rsidRDefault="00EB4D7B" w:rsidP="00EB4D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5B99">
        <w:rPr>
          <w:rFonts w:ascii="Times New Roman" w:hAnsi="Times New Roman"/>
          <w:b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6324">
        <w:rPr>
          <w:rFonts w:ascii="Times New Roman" w:hAnsi="Times New Roman"/>
          <w:sz w:val="28"/>
          <w:szCs w:val="28"/>
        </w:rPr>
        <w:t>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расчетов, вычислений, построение форм с учетом основ геометрии, работа с геометрическими фигурами, телами, именованными числами);</w:t>
      </w:r>
    </w:p>
    <w:p w:rsidR="00EB4D7B" w:rsidRDefault="00EB4D7B" w:rsidP="00EB4D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4D2FE6">
        <w:rPr>
          <w:rFonts w:ascii="Times New Roman" w:hAnsi="Times New Roman"/>
          <w:b/>
          <w:sz w:val="28"/>
          <w:szCs w:val="28"/>
        </w:rPr>
        <w:t>Экономика</w:t>
      </w:r>
      <w:r>
        <w:rPr>
          <w:rFonts w:ascii="Times New Roman" w:hAnsi="Times New Roman"/>
          <w:sz w:val="28"/>
          <w:szCs w:val="28"/>
        </w:rPr>
        <w:t xml:space="preserve"> (Экономика ее составные части: сельское хозяйство, промышленность, строительство, транспорт, торговля.</w:t>
      </w:r>
      <w:proofErr w:type="gramEnd"/>
      <w:r>
        <w:rPr>
          <w:rFonts w:ascii="Times New Roman" w:hAnsi="Times New Roman"/>
          <w:sz w:val="28"/>
          <w:szCs w:val="28"/>
        </w:rPr>
        <w:t xml:space="preserve"> Экономика родного края. </w:t>
      </w:r>
      <w:proofErr w:type="gramStart"/>
      <w:r>
        <w:rPr>
          <w:rFonts w:ascii="Times New Roman" w:hAnsi="Times New Roman"/>
          <w:sz w:val="28"/>
          <w:szCs w:val="28"/>
        </w:rPr>
        <w:t>Деньги.)</w:t>
      </w:r>
      <w:proofErr w:type="gramEnd"/>
    </w:p>
    <w:p w:rsidR="00EB4D7B" w:rsidRPr="00E82267" w:rsidRDefault="00EB4D7B" w:rsidP="00EB4D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D2FE6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82267">
        <w:rPr>
          <w:rFonts w:ascii="Times New Roman" w:hAnsi="Times New Roman"/>
          <w:sz w:val="28"/>
          <w:szCs w:val="28"/>
        </w:rPr>
        <w:t>Даёт  более глубокие знания по изучению тем, связанных с определенными истерическими периодами.</w:t>
      </w:r>
      <w:r>
        <w:rPr>
          <w:rFonts w:ascii="Times New Roman" w:hAnsi="Times New Roman"/>
          <w:sz w:val="28"/>
          <w:szCs w:val="28"/>
        </w:rPr>
        <w:t>)</w:t>
      </w:r>
    </w:p>
    <w:p w:rsidR="00EB4D7B" w:rsidRPr="00AA6324" w:rsidRDefault="00EB4D7B" w:rsidP="00EB4D7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267">
        <w:rPr>
          <w:rFonts w:ascii="Times New Roman" w:hAnsi="Times New Roman"/>
          <w:sz w:val="28"/>
          <w:szCs w:val="28"/>
        </w:rPr>
        <w:t xml:space="preserve">  </w:t>
      </w:r>
      <w:r w:rsidRPr="00AA6324">
        <w:rPr>
          <w:rFonts w:ascii="Times New Roman" w:hAnsi="Times New Roman"/>
          <w:b/>
          <w:bCs/>
          <w:sz w:val="28"/>
          <w:szCs w:val="28"/>
        </w:rPr>
        <w:t>Место учебного предмета в системе начального общего образования</w:t>
      </w:r>
    </w:p>
    <w:p w:rsidR="00EB4D7B" w:rsidRDefault="00EB4D7B" w:rsidP="00EB4D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2BB">
        <w:rPr>
          <w:rFonts w:ascii="Times New Roman" w:hAnsi="Times New Roman"/>
          <w:sz w:val="28"/>
          <w:szCs w:val="28"/>
          <w:lang w:eastAsia="ru-RU"/>
        </w:rPr>
        <w:t xml:space="preserve">На изучение курса «Окружающий мир» </w:t>
      </w:r>
      <w:r>
        <w:rPr>
          <w:rFonts w:ascii="Times New Roman" w:hAnsi="Times New Roman"/>
          <w:sz w:val="28"/>
          <w:szCs w:val="28"/>
          <w:lang w:eastAsia="ru-RU"/>
        </w:rPr>
        <w:t xml:space="preserve">в каждом классе начальной школы отводится 2 часа в неделю. Программа рассчитана на 270 ч: 1 класс – 66 ч (33 учебные недели), </w:t>
      </w:r>
      <w:r w:rsidRPr="00C852B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 2,3 и  4  классы</w:t>
      </w:r>
      <w:r w:rsidRPr="00C852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по— </w:t>
      </w:r>
      <w:r w:rsidRPr="00C852BB">
        <w:rPr>
          <w:rFonts w:ascii="Times New Roman" w:hAnsi="Times New Roman"/>
          <w:sz w:val="28"/>
          <w:szCs w:val="28"/>
          <w:lang w:eastAsia="ru-RU"/>
        </w:rPr>
        <w:t xml:space="preserve"> 68ч (34 учебные недели).</w:t>
      </w:r>
    </w:p>
    <w:p w:rsidR="00EB4D7B" w:rsidRPr="00D221A1" w:rsidRDefault="00EB4D7B" w:rsidP="00EB4D7B">
      <w:pPr>
        <w:jc w:val="center"/>
      </w:pPr>
      <w:r>
        <w:br w:type="page"/>
      </w:r>
      <w:r w:rsidRPr="00220121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  <w:r w:rsidRPr="00220121">
        <w:rPr>
          <w:rFonts w:ascii="Times New Roman" w:hAnsi="Times New Roman"/>
          <w:sz w:val="28"/>
          <w:szCs w:val="28"/>
        </w:rPr>
        <w:t xml:space="preserve"> (270ч)</w:t>
      </w:r>
    </w:p>
    <w:p w:rsidR="00EB4D7B" w:rsidRPr="00220121" w:rsidRDefault="00EB4D7B" w:rsidP="00EB4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0121">
        <w:rPr>
          <w:rFonts w:ascii="Times New Roman" w:hAnsi="Times New Roman"/>
          <w:b/>
          <w:sz w:val="28"/>
          <w:szCs w:val="28"/>
        </w:rPr>
        <w:t>Человек и природа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220121">
        <w:rPr>
          <w:rFonts w:ascii="Times New Roman" w:hAnsi="Times New Roman"/>
          <w:sz w:val="28"/>
          <w:szCs w:val="28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220121">
        <w:rPr>
          <w:rFonts w:ascii="Times New Roman" w:hAnsi="Times New Roman"/>
          <w:sz w:val="28"/>
          <w:szCs w:val="28"/>
        </w:rPr>
        <w:softHyphen/>
        <w:t>кости, газы. Простейшие практические работы с веществами, жидкостями, газами.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Звёзды и планеты. Солнце — ближайшая к нам звезда, источ</w:t>
      </w:r>
      <w:r w:rsidRPr="00220121">
        <w:rPr>
          <w:rFonts w:ascii="Times New Roman" w:hAnsi="Times New Roman"/>
          <w:sz w:val="28"/>
          <w:szCs w:val="28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220121">
        <w:rPr>
          <w:rFonts w:ascii="Times New Roman" w:hAnsi="Times New Roman"/>
          <w:sz w:val="28"/>
          <w:szCs w:val="28"/>
        </w:rPr>
        <w:tab/>
        <w:t>Глобус как модель Земли. Географическая карта и план. Материки и океа</w:t>
      </w:r>
      <w:r w:rsidRPr="00220121">
        <w:rPr>
          <w:rFonts w:ascii="Times New Roman" w:hAnsi="Times New Roman"/>
          <w:sz w:val="28"/>
          <w:szCs w:val="28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</w:r>
      <w:proofErr w:type="gramStart"/>
      <w:r w:rsidRPr="00220121">
        <w:rPr>
          <w:rFonts w:ascii="Times New Roman" w:hAnsi="Times New Roman"/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220121">
        <w:rPr>
          <w:rFonts w:ascii="Times New Roman" w:hAnsi="Times New Roman"/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Воздух — смесь газов. Свойства воздуха. Значение воздуха для растений, животных, человека.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lastRenderedPageBreak/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Почва, её состав, значение для живой природы и для хозяйственной жизни человека.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</w:r>
      <w:proofErr w:type="gramStart"/>
      <w:r w:rsidRPr="00220121">
        <w:rPr>
          <w:rFonts w:ascii="Times New Roman" w:hAnsi="Times New Roman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220121">
        <w:rPr>
          <w:rFonts w:ascii="Times New Roman" w:hAnsi="Times New Roman"/>
          <w:sz w:val="28"/>
          <w:szCs w:val="28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</w:t>
      </w:r>
      <w:r w:rsidRPr="00220121">
        <w:rPr>
          <w:rFonts w:ascii="Times New Roman" w:hAnsi="Times New Roman"/>
          <w:sz w:val="28"/>
          <w:szCs w:val="28"/>
        </w:rPr>
        <w:lastRenderedPageBreak/>
        <w:t>национальные парки, их роль в охране природы. Красная книга России, её значение, отдельные представители растений и живот</w:t>
      </w:r>
      <w:r w:rsidRPr="00220121">
        <w:rPr>
          <w:rFonts w:ascii="Times New Roman" w:hAnsi="Times New Roman"/>
          <w:sz w:val="28"/>
          <w:szCs w:val="28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Всемирное наследие. Международная Красная книга. Между</w:t>
      </w:r>
      <w:r w:rsidRPr="00220121">
        <w:rPr>
          <w:rFonts w:ascii="Times New Roman" w:hAnsi="Times New Roman"/>
          <w:sz w:val="28"/>
          <w:szCs w:val="28"/>
        </w:rPr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 xml:space="preserve">Общее представление о строении тела человека. </w:t>
      </w:r>
      <w:proofErr w:type="gramStart"/>
      <w:r w:rsidRPr="00220121">
        <w:rPr>
          <w:rFonts w:ascii="Times New Roman" w:hAnsi="Times New Roman"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20121">
        <w:rPr>
          <w:rFonts w:ascii="Times New Roman" w:hAnsi="Times New Roman"/>
          <w:sz w:val="28"/>
          <w:szCs w:val="28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EB4D7B" w:rsidRPr="00220121" w:rsidRDefault="00EB4D7B" w:rsidP="00EB4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0121">
        <w:rPr>
          <w:rFonts w:ascii="Times New Roman" w:hAnsi="Times New Roman"/>
          <w:b/>
          <w:sz w:val="28"/>
          <w:szCs w:val="28"/>
        </w:rPr>
        <w:t>Человек и общество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lastRenderedPageBreak/>
        <w:tab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220121">
        <w:rPr>
          <w:rFonts w:ascii="Times New Roman" w:hAnsi="Times New Roman"/>
          <w:sz w:val="28"/>
          <w:szCs w:val="28"/>
        </w:rPr>
        <w:t>со</w:t>
      </w:r>
      <w:proofErr w:type="gramEnd"/>
      <w:r w:rsidRPr="00220121">
        <w:rPr>
          <w:rFonts w:ascii="Times New Roman" w:hAnsi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Общественный транспорт. Транспорт города или села. Наземный, воздушный и водный транспорт. Правила пользова</w:t>
      </w:r>
      <w:r w:rsidRPr="00220121">
        <w:rPr>
          <w:rFonts w:ascii="Times New Roman" w:hAnsi="Times New Roman"/>
          <w:sz w:val="28"/>
          <w:szCs w:val="28"/>
        </w:rPr>
        <w:softHyphen/>
        <w:t>ния транспортом. Средства связи: почта, телеграф, телефон, электронная почта.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lastRenderedPageBreak/>
        <w:tab/>
        <w:t>Россия на карте, государственная граница России.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 xml:space="preserve">Города России. Санкт-Петербург: достопримечательности (Зимний дворец, памятник Петру </w:t>
      </w:r>
      <w:r w:rsidRPr="00220121">
        <w:rPr>
          <w:rFonts w:ascii="Times New Roman" w:hAnsi="Times New Roman"/>
          <w:sz w:val="28"/>
          <w:szCs w:val="28"/>
          <w:lang w:val="en-US"/>
        </w:rPr>
        <w:t>I</w:t>
      </w:r>
      <w:r w:rsidRPr="00220121">
        <w:rPr>
          <w:rFonts w:ascii="Times New Roman" w:hAnsi="Times New Roman"/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 xml:space="preserve">Родной край — частица России. </w:t>
      </w:r>
      <w:proofErr w:type="gramStart"/>
      <w:r w:rsidRPr="00220121">
        <w:rPr>
          <w:rFonts w:ascii="Times New Roman" w:hAnsi="Times New Roman"/>
          <w:sz w:val="28"/>
          <w:szCs w:val="28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220121">
        <w:rPr>
          <w:rFonts w:ascii="Times New Roman" w:hAnsi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220121">
        <w:rPr>
          <w:rFonts w:ascii="Times New Roman" w:hAnsi="Times New Roman"/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EB4D7B" w:rsidRPr="00220121" w:rsidRDefault="00EB4D7B" w:rsidP="00EB4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0121">
        <w:rPr>
          <w:rFonts w:ascii="Times New Roman" w:hAnsi="Times New Roman"/>
          <w:b/>
          <w:sz w:val="28"/>
          <w:szCs w:val="28"/>
        </w:rPr>
        <w:t>Правила безопасной жизни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Ценность здоровья и здорового образа жизни.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lastRenderedPageBreak/>
        <w:tab/>
        <w:t xml:space="preserve">Режим дня школьника, чередование труда и отдыха в режиме дня; личная гигиена. </w:t>
      </w:r>
      <w:r w:rsidRPr="00220121">
        <w:rPr>
          <w:rFonts w:ascii="Times New Roman" w:hAnsi="Times New Roman"/>
          <w:sz w:val="28"/>
          <w:szCs w:val="28"/>
        </w:rPr>
        <w:tab/>
        <w:t>Физическая культура, закаливание, игры на воздухе как условие сохранения и укрепления здоровья.</w:t>
      </w:r>
    </w:p>
    <w:p w:rsidR="00EB4D7B" w:rsidRPr="00220121" w:rsidRDefault="00EB4D7B" w:rsidP="00EB4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EB4D7B" w:rsidRPr="00220121" w:rsidRDefault="00EB4D7B" w:rsidP="00EB4D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EB4D7B" w:rsidRPr="00220121" w:rsidRDefault="00EB4D7B" w:rsidP="00EB4D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:rsidR="00EB4D7B" w:rsidRPr="00220121" w:rsidRDefault="00EB4D7B" w:rsidP="00EB4D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EB4D7B" w:rsidRDefault="00EB4D7B" w:rsidP="00EB4D7B">
      <w:pPr>
        <w:spacing w:after="0"/>
        <w:rPr>
          <w:rFonts w:ascii="Times New Roman" w:hAnsi="Times New Roman"/>
          <w:b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Забота о здоровье и безопасности окружающих людей — нравственный долг каждого человека.</w:t>
      </w:r>
      <w:r w:rsidRPr="00DB2078">
        <w:rPr>
          <w:rFonts w:ascii="Times New Roman" w:hAnsi="Times New Roman"/>
          <w:b/>
          <w:sz w:val="28"/>
          <w:szCs w:val="28"/>
        </w:rPr>
        <w:t xml:space="preserve"> </w:t>
      </w:r>
    </w:p>
    <w:p w:rsidR="00EB4D7B" w:rsidRDefault="00EB4D7B" w:rsidP="00EB4D7B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b/>
          <w:sz w:val="28"/>
          <w:szCs w:val="28"/>
        </w:rPr>
        <w:t xml:space="preserve">В ходе изучения </w:t>
      </w:r>
      <w:r>
        <w:rPr>
          <w:rFonts w:ascii="Times New Roman" w:hAnsi="Times New Roman"/>
          <w:b/>
          <w:sz w:val="28"/>
          <w:szCs w:val="28"/>
        </w:rPr>
        <w:t xml:space="preserve">раздела </w:t>
      </w:r>
      <w:r w:rsidRPr="00220121">
        <w:rPr>
          <w:rFonts w:ascii="Times New Roman" w:hAnsi="Times New Roman"/>
          <w:b/>
          <w:sz w:val="28"/>
          <w:szCs w:val="28"/>
        </w:rPr>
        <w:t xml:space="preserve"> «Человек и природа» выпускник научится</w:t>
      </w:r>
      <w:r w:rsidRPr="00220121">
        <w:rPr>
          <w:rFonts w:ascii="Times New Roman" w:hAnsi="Times New Roman"/>
          <w:sz w:val="28"/>
          <w:szCs w:val="28"/>
        </w:rPr>
        <w:t>: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узнавать изученные объекты и явления живой и неживой природы;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B4D7B" w:rsidRDefault="00EB4D7B" w:rsidP="00EB4D7B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  <w:r w:rsidRPr="00DB2078">
        <w:rPr>
          <w:rFonts w:ascii="Times New Roman" w:hAnsi="Times New Roman"/>
          <w:sz w:val="28"/>
          <w:szCs w:val="28"/>
        </w:rPr>
        <w:t xml:space="preserve"> </w:t>
      </w:r>
    </w:p>
    <w:p w:rsidR="00EB4D7B" w:rsidRPr="00DB2078" w:rsidRDefault="00EB4D7B" w:rsidP="00EB4D7B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использовать естественнонаучные тексты с целью поиска информации, ответов на вопросы, объяснений, создания собственных устных или письменных высказываний;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lastRenderedPageBreak/>
        <w:t>использовать готовые модели (глобус, карта, план) для объяснения явлений или описания свойств объектов;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определять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B4D7B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 xml:space="preserve">понимать необходимость здорового образа жизни, соблюдения правил безопасного поведения; </w:t>
      </w:r>
    </w:p>
    <w:p w:rsidR="00EB4D7B" w:rsidRPr="00220121" w:rsidRDefault="00EB4D7B" w:rsidP="00EB4D7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использовать знания о строении и функционировании организма человека для сохранения и укрепления своего здоровья.</w:t>
      </w:r>
    </w:p>
    <w:p w:rsidR="00EB4D7B" w:rsidRPr="00DB2078" w:rsidRDefault="00EB4D7B" w:rsidP="00EB4D7B">
      <w:pPr>
        <w:spacing w:after="0"/>
        <w:rPr>
          <w:rFonts w:ascii="Times New Roman" w:hAnsi="Times New Roman"/>
          <w:i/>
          <w:sz w:val="28"/>
          <w:szCs w:val="28"/>
        </w:rPr>
      </w:pPr>
      <w:r w:rsidRPr="00DB2078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B4D7B" w:rsidRPr="00DB2078" w:rsidRDefault="00EB4D7B" w:rsidP="00EB4D7B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i/>
          <w:sz w:val="28"/>
          <w:szCs w:val="28"/>
        </w:rPr>
      </w:pPr>
      <w:r w:rsidRPr="00DB2078">
        <w:rPr>
          <w:rFonts w:ascii="Times New Roman" w:hAnsi="Times New Roman"/>
          <w:i/>
          <w:sz w:val="28"/>
          <w:szCs w:val="28"/>
        </w:rPr>
        <w:t>осознавать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</w:t>
      </w:r>
    </w:p>
    <w:p w:rsidR="00EB4D7B" w:rsidRPr="00DB2078" w:rsidRDefault="00EB4D7B" w:rsidP="00EB4D7B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i/>
          <w:sz w:val="28"/>
          <w:szCs w:val="28"/>
        </w:rPr>
      </w:pPr>
      <w:r w:rsidRPr="00DB2078">
        <w:rPr>
          <w:rFonts w:ascii="Times New Roman" w:hAnsi="Times New Roman"/>
          <w:i/>
          <w:sz w:val="28"/>
          <w:szCs w:val="28"/>
        </w:rPr>
        <w:t>пользоваться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EB4D7B" w:rsidRPr="00DB2078" w:rsidRDefault="00EB4D7B" w:rsidP="00EB4D7B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i/>
          <w:sz w:val="28"/>
          <w:szCs w:val="28"/>
        </w:rPr>
      </w:pPr>
      <w:r w:rsidRPr="00DB2078">
        <w:rPr>
          <w:rFonts w:ascii="Times New Roman" w:hAnsi="Times New Roman"/>
          <w:i/>
          <w:sz w:val="28"/>
          <w:szCs w:val="28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B4D7B" w:rsidRPr="00DB2078" w:rsidRDefault="00EB4D7B" w:rsidP="00EB4D7B">
      <w:pPr>
        <w:pStyle w:val="a9"/>
        <w:numPr>
          <w:ilvl w:val="0"/>
          <w:numId w:val="3"/>
        </w:numPr>
        <w:spacing w:after="0"/>
        <w:rPr>
          <w:rFonts w:ascii="Times New Roman" w:hAnsi="Times New Roman"/>
          <w:i/>
          <w:sz w:val="28"/>
          <w:szCs w:val="28"/>
        </w:rPr>
      </w:pPr>
      <w:r w:rsidRPr="00DB2078">
        <w:rPr>
          <w:rFonts w:ascii="Times New Roman" w:hAnsi="Times New Roman"/>
          <w:i/>
          <w:sz w:val="28"/>
          <w:szCs w:val="28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EB4D7B" w:rsidRPr="00220121" w:rsidRDefault="00EB4D7B" w:rsidP="00EB4D7B">
      <w:pPr>
        <w:spacing w:after="0"/>
        <w:rPr>
          <w:rFonts w:ascii="Times New Roman" w:hAnsi="Times New Roman"/>
          <w:sz w:val="28"/>
          <w:szCs w:val="28"/>
        </w:rPr>
      </w:pPr>
    </w:p>
    <w:p w:rsidR="00EB4D7B" w:rsidRPr="00220121" w:rsidRDefault="00EB4D7B" w:rsidP="00EB4D7B">
      <w:p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b/>
          <w:sz w:val="28"/>
          <w:szCs w:val="28"/>
        </w:rPr>
        <w:t xml:space="preserve">В ходе изучения </w:t>
      </w:r>
      <w:r>
        <w:rPr>
          <w:rFonts w:ascii="Times New Roman" w:hAnsi="Times New Roman"/>
          <w:b/>
          <w:sz w:val="28"/>
          <w:szCs w:val="28"/>
        </w:rPr>
        <w:t>раздела</w:t>
      </w:r>
      <w:r w:rsidRPr="00220121">
        <w:rPr>
          <w:rFonts w:ascii="Times New Roman" w:hAnsi="Times New Roman"/>
          <w:b/>
          <w:sz w:val="28"/>
          <w:szCs w:val="28"/>
        </w:rPr>
        <w:t xml:space="preserve"> «Человек и общество» выпускник научится</w:t>
      </w:r>
      <w:r w:rsidRPr="00220121">
        <w:rPr>
          <w:rFonts w:ascii="Times New Roman" w:hAnsi="Times New Roman"/>
          <w:sz w:val="28"/>
          <w:szCs w:val="28"/>
        </w:rPr>
        <w:t>:</w:t>
      </w:r>
    </w:p>
    <w:p w:rsidR="00EB4D7B" w:rsidRDefault="00EB4D7B" w:rsidP="00EB4D7B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</w:t>
      </w:r>
      <w:r w:rsidRPr="00220121">
        <w:rPr>
          <w:rFonts w:ascii="Times New Roman" w:hAnsi="Times New Roman"/>
          <w:sz w:val="28"/>
          <w:szCs w:val="28"/>
        </w:rPr>
        <w:t xml:space="preserve">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Москву</w:t>
      </w:r>
      <w:r>
        <w:rPr>
          <w:rFonts w:ascii="Times New Roman" w:hAnsi="Times New Roman"/>
          <w:sz w:val="28"/>
          <w:szCs w:val="28"/>
        </w:rPr>
        <w:t xml:space="preserve"> – столицу России</w:t>
      </w:r>
      <w:r w:rsidRPr="00220121">
        <w:rPr>
          <w:rFonts w:ascii="Times New Roman" w:hAnsi="Times New Roman"/>
          <w:sz w:val="28"/>
          <w:szCs w:val="28"/>
        </w:rPr>
        <w:t>, свой регион и его главный город;</w:t>
      </w:r>
    </w:p>
    <w:p w:rsidR="00EB4D7B" w:rsidRDefault="00EB4D7B" w:rsidP="00EB4D7B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lastRenderedPageBreak/>
        <w:t>различать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B4D7B" w:rsidRDefault="00EB4D7B" w:rsidP="00EB4D7B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B4D7B" w:rsidRDefault="00EB4D7B" w:rsidP="00EB4D7B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оценивать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220121">
        <w:rPr>
          <w:rFonts w:ascii="Times New Roman" w:hAnsi="Times New Roman"/>
          <w:sz w:val="28"/>
          <w:szCs w:val="28"/>
        </w:rPr>
        <w:t>вств др</w:t>
      </w:r>
      <w:proofErr w:type="gramEnd"/>
      <w:r w:rsidRPr="00220121">
        <w:rPr>
          <w:rFonts w:ascii="Times New Roman" w:hAnsi="Times New Roman"/>
          <w:sz w:val="28"/>
          <w:szCs w:val="28"/>
        </w:rPr>
        <w:t>угих людей и сопереживания им;</w:t>
      </w:r>
    </w:p>
    <w:p w:rsidR="00EB4D7B" w:rsidRPr="00220121" w:rsidRDefault="00EB4D7B" w:rsidP="00EB4D7B">
      <w:pPr>
        <w:pStyle w:val="a9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220121">
        <w:rPr>
          <w:rFonts w:ascii="Times New Roman" w:hAnsi="Times New Roman"/>
          <w:sz w:val="28"/>
          <w:szCs w:val="28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EB4D7B" w:rsidRPr="007C586A" w:rsidRDefault="00EB4D7B" w:rsidP="00EB4D7B">
      <w:pPr>
        <w:spacing w:after="0"/>
        <w:rPr>
          <w:rFonts w:ascii="Times New Roman" w:hAnsi="Times New Roman"/>
          <w:i/>
          <w:sz w:val="28"/>
          <w:szCs w:val="28"/>
        </w:rPr>
      </w:pPr>
      <w:r w:rsidRPr="007C586A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B4D7B" w:rsidRPr="007C586A" w:rsidRDefault="00EB4D7B" w:rsidP="00EB4D7B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 w:rsidRPr="007C586A">
        <w:rPr>
          <w:rFonts w:ascii="Times New Roman" w:hAnsi="Times New Roman"/>
          <w:i/>
          <w:sz w:val="28"/>
          <w:szCs w:val="28"/>
        </w:rPr>
        <w:t>осознавать свою неразрывную связь с разнообразными окружающими социальными группами;</w:t>
      </w:r>
    </w:p>
    <w:p w:rsidR="00EB4D7B" w:rsidRPr="007C586A" w:rsidRDefault="00EB4D7B" w:rsidP="00EB4D7B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 w:rsidRPr="007C586A">
        <w:rPr>
          <w:rFonts w:ascii="Times New Roman" w:hAnsi="Times New Roman"/>
          <w:i/>
          <w:sz w:val="28"/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B4D7B" w:rsidRPr="007C586A" w:rsidRDefault="00EB4D7B" w:rsidP="00EB4D7B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 w:rsidRPr="007C586A">
        <w:rPr>
          <w:rFonts w:ascii="Times New Roman" w:hAnsi="Times New Roman"/>
          <w:i/>
          <w:sz w:val="28"/>
          <w:szCs w:val="28"/>
        </w:rPr>
        <w:t>наблюдать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EB4D7B" w:rsidRPr="007C586A" w:rsidRDefault="00EB4D7B" w:rsidP="00EB4D7B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 w:rsidRPr="007C586A">
        <w:rPr>
          <w:rFonts w:ascii="Times New Roman" w:hAnsi="Times New Roman"/>
          <w:i/>
          <w:sz w:val="28"/>
          <w:szCs w:val="28"/>
        </w:rPr>
        <w:t>проявлять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EB4D7B" w:rsidRPr="007C586A" w:rsidRDefault="00EB4D7B" w:rsidP="00EB4D7B">
      <w:pPr>
        <w:pStyle w:val="a9"/>
        <w:numPr>
          <w:ilvl w:val="0"/>
          <w:numId w:val="5"/>
        </w:numPr>
        <w:spacing w:after="0"/>
        <w:rPr>
          <w:rFonts w:ascii="Times New Roman" w:hAnsi="Times New Roman"/>
          <w:i/>
          <w:sz w:val="28"/>
          <w:szCs w:val="28"/>
        </w:rPr>
      </w:pPr>
      <w:r w:rsidRPr="007C586A">
        <w:rPr>
          <w:rFonts w:ascii="Times New Roman" w:hAnsi="Times New Roman"/>
          <w:i/>
          <w:sz w:val="28"/>
          <w:szCs w:val="28"/>
        </w:rPr>
        <w:t>определять общую цель в совместной деятельности и пути ее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B4D7B" w:rsidRPr="009230CB" w:rsidRDefault="00EB4D7B" w:rsidP="00EB4D7B">
      <w:pPr>
        <w:spacing w:after="0"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9230CB">
        <w:rPr>
          <w:rFonts w:ascii="Times New Roman" w:hAnsi="Times New Roman"/>
          <w:sz w:val="28"/>
          <w:szCs w:val="28"/>
        </w:rPr>
        <w:lastRenderedPageBreak/>
        <w:t>В результате изучения раздела «</w:t>
      </w:r>
      <w:r w:rsidRPr="009230CB">
        <w:rPr>
          <w:rFonts w:ascii="Times New Roman" w:hAnsi="Times New Roman"/>
          <w:b/>
          <w:sz w:val="28"/>
          <w:szCs w:val="28"/>
        </w:rPr>
        <w:t>Правил безопасной жизни»</w:t>
      </w:r>
      <w:r w:rsidRPr="009230CB">
        <w:rPr>
          <w:rFonts w:ascii="Times New Roman" w:hAnsi="Times New Roman"/>
          <w:sz w:val="28"/>
          <w:szCs w:val="28"/>
        </w:rPr>
        <w:t xml:space="preserve"> </w:t>
      </w:r>
      <w:r w:rsidRPr="009230CB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230CB">
        <w:rPr>
          <w:rFonts w:ascii="Times New Roman" w:hAnsi="Times New Roman"/>
          <w:sz w:val="28"/>
          <w:szCs w:val="28"/>
        </w:rPr>
        <w:t>осознавать ценность здоровья и здорового образа жизни;</w:t>
      </w:r>
      <w:r w:rsidRPr="009230CB">
        <w:rPr>
          <w:rFonts w:ascii="Times New Roman" w:hAnsi="Times New Roman"/>
          <w:i/>
          <w:sz w:val="28"/>
          <w:szCs w:val="28"/>
        </w:rPr>
        <w:t xml:space="preserve"> 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230CB">
        <w:rPr>
          <w:rFonts w:ascii="Times New Roman" w:hAnsi="Times New Roman"/>
          <w:sz w:val="28"/>
          <w:szCs w:val="28"/>
        </w:rPr>
        <w:t>оценивать опасность некоторых природных явлений, общения с незнакомыми людьми;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230CB">
        <w:rPr>
          <w:rFonts w:ascii="Times New Roman" w:hAnsi="Times New Roman"/>
          <w:sz w:val="28"/>
          <w:szCs w:val="28"/>
        </w:rPr>
        <w:t xml:space="preserve">соблюдать правила личной гигиены, безопасные нормы поведения в школе и других общественных местах; 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230CB">
        <w:rPr>
          <w:rFonts w:ascii="Times New Roman" w:hAnsi="Times New Roman"/>
          <w:sz w:val="28"/>
          <w:szCs w:val="28"/>
        </w:rPr>
        <w:t>соблюдать нормы безопасного и культурного поведения в транспорте и на улицах города;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230CB">
        <w:rPr>
          <w:rFonts w:ascii="Times New Roman" w:hAnsi="Times New Roman"/>
          <w:sz w:val="28"/>
          <w:szCs w:val="28"/>
        </w:rPr>
        <w:t>объяснять безопасные правила обращения с электричеством, газом, водой;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9230CB">
        <w:rPr>
          <w:rFonts w:ascii="Times New Roman" w:hAnsi="Times New Roman"/>
          <w:sz w:val="28"/>
          <w:szCs w:val="28"/>
        </w:rPr>
        <w:t>составлять и выполнять режим дня.</w:t>
      </w:r>
    </w:p>
    <w:p w:rsidR="00EB4D7B" w:rsidRPr="009230CB" w:rsidRDefault="00EB4D7B" w:rsidP="00EB4D7B">
      <w:pPr>
        <w:spacing w:after="0" w:line="240" w:lineRule="auto"/>
        <w:ind w:right="-1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9230CB">
        <w:rPr>
          <w:rFonts w:ascii="Times New Roman" w:hAnsi="Times New Roman"/>
          <w:b/>
          <w:i/>
          <w:sz w:val="28"/>
          <w:szCs w:val="28"/>
        </w:rPr>
        <w:t>Выпускник получит возможность научиться: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i/>
          <w:sz w:val="28"/>
          <w:szCs w:val="28"/>
        </w:rPr>
      </w:pPr>
      <w:r w:rsidRPr="009230CB">
        <w:rPr>
          <w:rFonts w:ascii="Times New Roman" w:hAnsi="Times New Roman"/>
          <w:i/>
          <w:sz w:val="28"/>
          <w:szCs w:val="28"/>
        </w:rPr>
        <w:t>сохранять здоровье своего организма, его внутренних органов и органов чувств;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i/>
          <w:sz w:val="28"/>
          <w:szCs w:val="28"/>
        </w:rPr>
      </w:pPr>
      <w:r w:rsidRPr="009230CB">
        <w:rPr>
          <w:rFonts w:ascii="Times New Roman" w:hAnsi="Times New Roman"/>
          <w:i/>
          <w:sz w:val="28"/>
          <w:szCs w:val="28"/>
        </w:rPr>
        <w:t>следовать правилам здорового образа жизни;</w:t>
      </w:r>
    </w:p>
    <w:p w:rsidR="00EB4D7B" w:rsidRPr="009230CB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i/>
          <w:sz w:val="28"/>
          <w:szCs w:val="28"/>
        </w:rPr>
      </w:pPr>
      <w:r w:rsidRPr="009230CB">
        <w:rPr>
          <w:rFonts w:ascii="Times New Roman" w:hAnsi="Times New Roman"/>
          <w:i/>
          <w:sz w:val="28"/>
          <w:szCs w:val="28"/>
        </w:rPr>
        <w:t>соблюдать правила противопожарной безопасности;</w:t>
      </w:r>
    </w:p>
    <w:p w:rsidR="00EB4D7B" w:rsidRPr="00C27081" w:rsidRDefault="00EB4D7B" w:rsidP="00EB4D7B">
      <w:pPr>
        <w:numPr>
          <w:ilvl w:val="0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9230CB">
        <w:rPr>
          <w:rFonts w:ascii="Times New Roman" w:hAnsi="Times New Roman"/>
          <w:i/>
          <w:sz w:val="28"/>
          <w:szCs w:val="28"/>
        </w:rPr>
        <w:t>оказывать первую помощь при лёгких травмах (порез, ушиб, ожог).</w:t>
      </w:r>
    </w:p>
    <w:p w:rsidR="00EB4D7B" w:rsidRPr="000A67C0" w:rsidRDefault="00EB4D7B" w:rsidP="00EB4D7B">
      <w:pPr>
        <w:spacing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EB4D7B" w:rsidRDefault="00EB4D7B" w:rsidP="00EB4D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rPr>
          <w:rFonts w:ascii="Times New Roman" w:hAnsi="Times New Roman"/>
          <w:b/>
          <w:bCs/>
          <w:sz w:val="28"/>
          <w:szCs w:val="28"/>
        </w:rPr>
      </w:pPr>
    </w:p>
    <w:p w:rsidR="00EB4D7B" w:rsidRDefault="00EB4D7B" w:rsidP="00EB4D7B">
      <w:pPr>
        <w:rPr>
          <w:rFonts w:ascii="Times New Roman" w:hAnsi="Times New Roman"/>
          <w:b/>
          <w:bCs/>
          <w:sz w:val="28"/>
          <w:szCs w:val="28"/>
        </w:rPr>
      </w:pPr>
    </w:p>
    <w:p w:rsidR="00EB4D7B" w:rsidRPr="00EB4D7B" w:rsidRDefault="00EB4D7B" w:rsidP="00EB4D7B">
      <w:pPr>
        <w:rPr>
          <w:sz w:val="28"/>
          <w:szCs w:val="28"/>
        </w:rPr>
      </w:pPr>
    </w:p>
    <w:p w:rsidR="00EB4D7B" w:rsidRDefault="00EB4D7B"/>
    <w:p w:rsidR="00EB4D7B" w:rsidRDefault="00EB4D7B" w:rsidP="00EB4D7B">
      <w:pPr>
        <w:jc w:val="center"/>
        <w:rPr>
          <w:b/>
        </w:rPr>
      </w:pPr>
      <w:r>
        <w:rPr>
          <w:b/>
        </w:rPr>
        <w:t>ТЕМАТИЧЕСКОЕ ПЛАНИРОВАНИЕ УЧЕБНОГО МАТЕРИАЛА И ПРОХОЖДЕНИЕ</w:t>
      </w:r>
    </w:p>
    <w:p w:rsidR="00EB4D7B" w:rsidRDefault="00EB4D7B" w:rsidP="00EB4D7B">
      <w:pPr>
        <w:jc w:val="center"/>
        <w:rPr>
          <w:b/>
        </w:rPr>
      </w:pPr>
      <w:r>
        <w:rPr>
          <w:b/>
        </w:rPr>
        <w:t>ПРОГРАММЫ ПО КУРСУ         окружающий мир      в    3   классе</w:t>
      </w:r>
    </w:p>
    <w:p w:rsidR="00EB4D7B" w:rsidRDefault="00EB4D7B" w:rsidP="00EB4D7B">
      <w:r>
        <w:t xml:space="preserve">                                                                    Учитель   </w:t>
      </w:r>
      <w:proofErr w:type="spellStart"/>
      <w:r>
        <w:t>Шурахина</w:t>
      </w:r>
      <w:proofErr w:type="spellEnd"/>
      <w:r>
        <w:t xml:space="preserve"> В.И.</w:t>
      </w:r>
    </w:p>
    <w:p w:rsidR="00EB4D7B" w:rsidRDefault="00EB4D7B" w:rsidP="00EB4D7B">
      <w:r>
        <w:t xml:space="preserve">                                                                    Учебник «Окружающий мир»,  А.А.Плешаков , 2012 </w:t>
      </w:r>
      <w:proofErr w:type="spellStart"/>
      <w:r>
        <w:t>из-во</w:t>
      </w:r>
      <w:proofErr w:type="spellEnd"/>
      <w:r>
        <w:t xml:space="preserve"> «Просвещение»</w:t>
      </w:r>
    </w:p>
    <w:p w:rsidR="00EB4D7B" w:rsidRDefault="00EB4D7B" w:rsidP="00EB4D7B">
      <w:r>
        <w:t xml:space="preserve">                                                                                (автор, название, год издания, издательство)</w:t>
      </w:r>
    </w:p>
    <w:p w:rsidR="00EB4D7B" w:rsidRPr="00EB4D7B" w:rsidRDefault="00EB4D7B" w:rsidP="00EB4D7B">
      <w:pPr>
        <w:rPr>
          <w:rFonts w:eastAsia="Arial Unicode MS" w:cs="Arial Unicode MS"/>
          <w:kern w:val="1"/>
          <w:lang w:eastAsia="hi-IN" w:bidi="hi-IN"/>
        </w:rPr>
      </w:pPr>
      <w:r>
        <w:t xml:space="preserve">                                                                    Программа   </w:t>
      </w:r>
      <w:r>
        <w:rPr>
          <w:rFonts w:eastAsia="Arial Unicode MS" w:cs="Arial Unicode MS"/>
          <w:kern w:val="1"/>
          <w:u w:val="single"/>
          <w:lang w:eastAsia="hi-IN" w:bidi="hi-IN"/>
        </w:rPr>
        <w:t xml:space="preserve">Сборник рабочих программ «Школа России» </w:t>
      </w:r>
      <w:proofErr w:type="spellStart"/>
      <w:r>
        <w:rPr>
          <w:rFonts w:eastAsia="Arial Unicode MS" w:cs="Arial Unicode MS"/>
          <w:kern w:val="1"/>
          <w:u w:val="single"/>
          <w:lang w:eastAsia="hi-IN" w:bidi="hi-IN"/>
        </w:rPr>
        <w:t>из-во</w:t>
      </w:r>
      <w:proofErr w:type="spellEnd"/>
      <w:r>
        <w:rPr>
          <w:rFonts w:eastAsia="Arial Unicode MS" w:cs="Arial Unicode MS"/>
          <w:kern w:val="1"/>
          <w:u w:val="single"/>
          <w:lang w:eastAsia="hi-IN" w:bidi="hi-IN"/>
        </w:rPr>
        <w:t xml:space="preserve"> «Просвещение» 2011       </w:t>
      </w:r>
      <w:r>
        <w:rPr>
          <w:rFonts w:eastAsia="Arial Unicode MS" w:cs="Arial Unicode MS"/>
          <w:kern w:val="1"/>
          <w:lang w:eastAsia="hi-IN" w:bidi="hi-IN"/>
        </w:rPr>
        <w:t xml:space="preserve">              </w:t>
      </w:r>
    </w:p>
    <w:p w:rsidR="00EB4D7B" w:rsidRDefault="00EB4D7B" w:rsidP="00EB4D7B">
      <w:pPr>
        <w:tabs>
          <w:tab w:val="left" w:pos="9414"/>
        </w:tabs>
        <w:jc w:val="center"/>
      </w:pPr>
      <w:r>
        <w:t>(автор, название, год)</w:t>
      </w:r>
    </w:p>
    <w:tbl>
      <w:tblPr>
        <w:tblW w:w="14706" w:type="dxa"/>
        <w:tblInd w:w="167" w:type="dxa"/>
        <w:tblLayout w:type="fixed"/>
        <w:tblLook w:val="0000"/>
      </w:tblPr>
      <w:tblGrid>
        <w:gridCol w:w="4982"/>
        <w:gridCol w:w="899"/>
        <w:gridCol w:w="898"/>
        <w:gridCol w:w="716"/>
        <w:gridCol w:w="898"/>
        <w:gridCol w:w="730"/>
        <w:gridCol w:w="898"/>
        <w:gridCol w:w="898"/>
        <w:gridCol w:w="716"/>
        <w:gridCol w:w="730"/>
        <w:gridCol w:w="716"/>
        <w:gridCol w:w="1625"/>
      </w:tblGrid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</w:p>
          <w:p w:rsidR="00EB4D7B" w:rsidRDefault="00EB4D7B" w:rsidP="008F22A7">
            <w:pPr>
              <w:jc w:val="center"/>
            </w:pPr>
            <w:r>
              <w:t>Раздел, тема программы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  <w:r>
              <w:t xml:space="preserve">Часов по </w:t>
            </w:r>
            <w:proofErr w:type="spellStart"/>
            <w:r>
              <w:t>прогр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  <w:r>
              <w:t>Часов по плану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  <w:r>
              <w:t>1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  <w:r>
              <w:t>2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  <w:r>
              <w:t>3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  <w:r>
              <w:t>Год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B4D7B" w:rsidRDefault="00EB4D7B" w:rsidP="008F22A7">
            <w:pPr>
              <w:snapToGrid w:val="0"/>
              <w:jc w:val="center"/>
            </w:pPr>
            <w:r>
              <w:t>Отставание</w:t>
            </w: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1.Как устроен мир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2.Эта удивительная природа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3.Мы и наше здоровье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4.Наша безопасность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5.Чему учит экономика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6.Путешествия по городам и странам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  <w: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D7B" w:rsidRDefault="00EB4D7B" w:rsidP="008F22A7">
            <w:pPr>
              <w:snapToGrid w:val="0"/>
            </w:pPr>
          </w:p>
        </w:tc>
      </w:tr>
      <w:tr w:rsidR="00EB4D7B" w:rsidTr="00EB4D7B"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B4D7B" w:rsidRDefault="00EB4D7B" w:rsidP="008F22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B4D7B" w:rsidRDefault="00EB4D7B"/>
    <w:p w:rsidR="00EB4D7B" w:rsidRPr="00AE2935" w:rsidRDefault="00EB4D7B" w:rsidP="00EB4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2935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окружающему миру 3 класс (68 ч)</w:t>
      </w:r>
    </w:p>
    <w:p w:rsidR="00EB4D7B" w:rsidRPr="0017579D" w:rsidRDefault="00EB4D7B" w:rsidP="00EB4D7B">
      <w:pPr>
        <w:spacing w:after="0"/>
        <w:jc w:val="center"/>
        <w:rPr>
          <w:rFonts w:ascii="Times New Roman" w:hAnsi="Times New Roman"/>
          <w:sz w:val="36"/>
          <w:szCs w:val="28"/>
        </w:rPr>
      </w:pPr>
    </w:p>
    <w:tbl>
      <w:tblPr>
        <w:tblW w:w="16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35"/>
        <w:gridCol w:w="433"/>
        <w:gridCol w:w="1559"/>
        <w:gridCol w:w="1276"/>
        <w:gridCol w:w="1984"/>
        <w:gridCol w:w="1843"/>
        <w:gridCol w:w="3496"/>
        <w:gridCol w:w="48"/>
        <w:gridCol w:w="94"/>
        <w:gridCol w:w="2126"/>
        <w:gridCol w:w="142"/>
        <w:gridCol w:w="992"/>
        <w:gridCol w:w="48"/>
        <w:gridCol w:w="1370"/>
      </w:tblGrid>
      <w:tr w:rsidR="00EB4D7B" w:rsidRPr="00894B72" w:rsidTr="008F22A7">
        <w:tc>
          <w:tcPr>
            <w:tcW w:w="533" w:type="dxa"/>
            <w:vMerge w:val="restart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EB4D7B" w:rsidRPr="00894B72" w:rsidRDefault="00EB4D7B" w:rsidP="008F22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Merge w:val="restart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Merge w:val="restart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7749" w:type="dxa"/>
            <w:gridSpan w:val="6"/>
          </w:tcPr>
          <w:p w:rsidR="00EB4D7B" w:rsidRPr="00894B72" w:rsidRDefault="00EB4D7B" w:rsidP="008F2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gridSpan w:val="3"/>
          </w:tcPr>
          <w:p w:rsidR="00EB4D7B" w:rsidRPr="00C72AEE" w:rsidRDefault="00EB4D7B" w:rsidP="008F2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2AEE">
              <w:rPr>
                <w:rFonts w:ascii="Times New Roman" w:hAnsi="Times New Roman"/>
                <w:b/>
                <w:sz w:val="20"/>
                <w:szCs w:val="20"/>
              </w:rPr>
              <w:t>Контрольно-оценочная деятельность</w:t>
            </w:r>
          </w:p>
        </w:tc>
      </w:tr>
      <w:tr w:rsidR="00EB4D7B" w:rsidRPr="00894B72" w:rsidTr="008F22A7">
        <w:tc>
          <w:tcPr>
            <w:tcW w:w="533" w:type="dxa"/>
            <w:vMerge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38" w:type="dxa"/>
            <w:gridSpan w:val="3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94B72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894B7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992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EB4D7B" w:rsidRPr="00894B72" w:rsidTr="008F22A7">
        <w:tc>
          <w:tcPr>
            <w:tcW w:w="13669" w:type="dxa"/>
            <w:gridSpan w:val="12"/>
            <w:shd w:val="clear" w:color="auto" w:fill="B2A1C7"/>
          </w:tcPr>
          <w:p w:rsidR="00EB4D7B" w:rsidRPr="00894B72" w:rsidRDefault="00EB4D7B" w:rsidP="008F2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Раздел «Как устроен мир» (6 ч)</w:t>
            </w:r>
          </w:p>
        </w:tc>
        <w:tc>
          <w:tcPr>
            <w:tcW w:w="992" w:type="dxa"/>
            <w:shd w:val="clear" w:color="auto" w:fill="B2A1C7"/>
          </w:tcPr>
          <w:p w:rsidR="00EB4D7B" w:rsidRPr="00894B72" w:rsidRDefault="00EB4D7B" w:rsidP="008F2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B2A1C7"/>
          </w:tcPr>
          <w:p w:rsidR="00EB4D7B" w:rsidRPr="00894B72" w:rsidRDefault="00EB4D7B" w:rsidP="008F2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D7B" w:rsidRPr="00894B72" w:rsidTr="008F22A7">
        <w:trPr>
          <w:cantSplit/>
          <w:trHeight w:val="1134"/>
        </w:trPr>
        <w:tc>
          <w:tcPr>
            <w:tcW w:w="5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B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 xml:space="preserve">Природа 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B72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894B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B72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Разнообразие природы. Как классифицируют объекты природы. Биология – наука о живой природе. Царства живой природы (растения, грибы, бактерии, животные). Ценность природы для людей.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-познакомятся с разнообразием природы;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 выделять признаки живых существ;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B72">
              <w:rPr>
                <w:rFonts w:ascii="Times New Roman" w:hAnsi="Times New Roman"/>
              </w:rPr>
              <w:t>-раскрывать ценность природы для людей.</w:t>
            </w:r>
          </w:p>
        </w:tc>
        <w:tc>
          <w:tcPr>
            <w:tcW w:w="3638" w:type="dxa"/>
            <w:gridSpan w:val="3"/>
          </w:tcPr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D2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D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1D2B">
              <w:rPr>
                <w:rFonts w:ascii="Times New Roman" w:hAnsi="Times New Roman"/>
                <w:sz w:val="24"/>
                <w:szCs w:val="24"/>
              </w:rPr>
              <w:t>принимать и сохранять целевые установки урока.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D2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D2B">
              <w:rPr>
                <w:rFonts w:ascii="Times New Roman" w:hAnsi="Times New Roman"/>
                <w:sz w:val="24"/>
                <w:szCs w:val="24"/>
              </w:rPr>
              <w:t>-научатся классифицировать объекты природы, устанавливать связи между живой и неживой природой;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D2B">
              <w:rPr>
                <w:rFonts w:ascii="Times New Roman" w:hAnsi="Times New Roman"/>
                <w:sz w:val="24"/>
                <w:szCs w:val="24"/>
              </w:rPr>
              <w:t>-сравнивать объекты природы по известным признакам;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D2B">
              <w:rPr>
                <w:rFonts w:ascii="Times New Roman" w:hAnsi="Times New Roman"/>
                <w:sz w:val="24"/>
                <w:szCs w:val="24"/>
              </w:rPr>
              <w:t>-доказывать то или иное положение с помощью учебника или самостоятельно.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D2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D2B">
              <w:rPr>
                <w:rFonts w:ascii="Times New Roman" w:hAnsi="Times New Roman"/>
                <w:sz w:val="24"/>
                <w:szCs w:val="24"/>
              </w:rPr>
              <w:t>-взаимодействовать в паре при выполнении учебных заданий;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D2B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D2B">
              <w:rPr>
                <w:rFonts w:ascii="Times New Roman" w:hAnsi="Times New Roman"/>
                <w:sz w:val="24"/>
                <w:szCs w:val="24"/>
              </w:rPr>
              <w:t>-осуществлять самопроверку и оценивать свои достижения на уроке.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-формирование личного отношения к окружающему миру;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-осознавать разностороннюю значимость природы в своей жизни.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B72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B72">
              <w:rPr>
                <w:rFonts w:ascii="Times New Roman" w:hAnsi="Times New Roman"/>
                <w:sz w:val="20"/>
                <w:szCs w:val="20"/>
              </w:rPr>
              <w:t>Фронтальная, парная</w:t>
            </w:r>
          </w:p>
        </w:tc>
      </w:tr>
      <w:tr w:rsidR="00EB4D7B" w:rsidRPr="00894B72" w:rsidTr="008F22A7">
        <w:trPr>
          <w:cantSplit/>
          <w:trHeight w:val="1134"/>
        </w:trPr>
        <w:tc>
          <w:tcPr>
            <w:tcW w:w="5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Человек – часть природы. Отличия человека от других живых существ. Внутренний мир человека. Ступеньки познания человеком окружающего мира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bCs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 xml:space="preserve">-знать, чем </w:t>
            </w:r>
            <w:r w:rsidRPr="00894B72">
              <w:rPr>
                <w:bCs/>
                <w:sz w:val="22"/>
                <w:szCs w:val="22"/>
              </w:rPr>
              <w:t>человек отличается от других живых существ;</w:t>
            </w:r>
          </w:p>
          <w:p w:rsidR="00EB4D7B" w:rsidRPr="00894B72" w:rsidRDefault="00EB4D7B" w:rsidP="008F22A7">
            <w:pPr>
              <w:pStyle w:val="Standard"/>
              <w:widowControl/>
              <w:jc w:val="both"/>
              <w:rPr>
                <w:bCs/>
                <w:sz w:val="22"/>
                <w:szCs w:val="22"/>
              </w:rPr>
            </w:pPr>
            <w:r w:rsidRPr="00894B72">
              <w:rPr>
                <w:bCs/>
                <w:sz w:val="22"/>
                <w:szCs w:val="22"/>
              </w:rPr>
              <w:t>-различать внешность человека и его внутренний мир;</w:t>
            </w:r>
          </w:p>
          <w:p w:rsidR="00EB4D7B" w:rsidRPr="00894B72" w:rsidRDefault="00EB4D7B" w:rsidP="008F22A7">
            <w:pPr>
              <w:pStyle w:val="Standard"/>
              <w:widowControl/>
              <w:jc w:val="both"/>
              <w:rPr>
                <w:bCs/>
                <w:sz w:val="28"/>
                <w:szCs w:val="28"/>
              </w:rPr>
            </w:pPr>
            <w:r w:rsidRPr="00894B72">
              <w:rPr>
                <w:bCs/>
                <w:sz w:val="22"/>
                <w:szCs w:val="22"/>
              </w:rPr>
              <w:t>-перечислять ступеньки познания человеком окружающего (восприятие, память, мышление, воображение).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bCs/>
                <w:sz w:val="22"/>
                <w:szCs w:val="22"/>
              </w:rPr>
            </w:pP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8" w:type="dxa"/>
            <w:gridSpan w:val="3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94B72" w:rsidRDefault="00EB4D7B" w:rsidP="008F22A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</w:rPr>
              <w:t>-</w:t>
            </w:r>
            <w:r w:rsidRPr="00894B72">
              <w:rPr>
                <w:rFonts w:cs="Times New Roman"/>
                <w:sz w:val="22"/>
                <w:szCs w:val="22"/>
              </w:rPr>
              <w:t>принимать и сохранять целевые установки урока;</w:t>
            </w:r>
          </w:p>
          <w:p w:rsidR="00EB4D7B" w:rsidRPr="00894B72" w:rsidRDefault="00EB4D7B" w:rsidP="008F22A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894B72">
              <w:rPr>
                <w:rFonts w:cs="Times New Roman"/>
                <w:b/>
                <w:sz w:val="22"/>
                <w:szCs w:val="22"/>
              </w:rPr>
              <w:t>Познавательные УУД: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sz w:val="22"/>
                <w:szCs w:val="22"/>
              </w:rPr>
            </w:pPr>
            <w:r w:rsidRPr="00894B72">
              <w:rPr>
                <w:rFonts w:cs="Times New Roman"/>
                <w:b/>
                <w:sz w:val="22"/>
                <w:szCs w:val="22"/>
              </w:rPr>
              <w:t>-</w:t>
            </w:r>
            <w:r w:rsidRPr="00894B72">
              <w:rPr>
                <w:bCs/>
                <w:sz w:val="22"/>
                <w:szCs w:val="22"/>
              </w:rPr>
              <w:t xml:space="preserve"> извлекать</w:t>
            </w:r>
            <w:r w:rsidRPr="00894B72">
              <w:rPr>
                <w:sz w:val="22"/>
                <w:szCs w:val="22"/>
              </w:rPr>
              <w:t xml:space="preserve"> из иллюстраций и текста учебника необходимую информацию; 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sz w:val="22"/>
                <w:szCs w:val="22"/>
              </w:rPr>
            </w:pPr>
            <w:r w:rsidRPr="00894B72">
              <w:rPr>
                <w:sz w:val="22"/>
                <w:szCs w:val="22"/>
              </w:rPr>
              <w:t>-моделировать ступеньки познания, размещая на доске соответствующие таблички;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sz w:val="22"/>
                <w:szCs w:val="22"/>
              </w:rPr>
            </w:pPr>
            <w:r w:rsidRPr="00894B72">
              <w:rPr>
                <w:sz w:val="22"/>
                <w:szCs w:val="22"/>
              </w:rPr>
              <w:t xml:space="preserve">-анализировать проявления внутреннего мира человека (в его поступках, внешности, взаимоотношениях с людьми, отношении к природе); 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-взаимодействовать в паре при выполнении учебных заданий;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-формулировать выводы из изученного материала;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-осуществлять самопроверку и оценивать свои достижения на уроке.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sz w:val="28"/>
                <w:szCs w:val="28"/>
              </w:rPr>
            </w:pPr>
          </w:p>
          <w:p w:rsidR="00EB4D7B" w:rsidRPr="00894B72" w:rsidRDefault="00EB4D7B" w:rsidP="008F22A7">
            <w:pPr>
              <w:pStyle w:val="Standard"/>
              <w:widowControl/>
              <w:rPr>
                <w:sz w:val="22"/>
                <w:szCs w:val="22"/>
              </w:rPr>
            </w:pPr>
          </w:p>
          <w:p w:rsidR="00EB4D7B" w:rsidRPr="00894B72" w:rsidRDefault="00EB4D7B" w:rsidP="008F22A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-осознавать разностороннюю значимость природы в своей жизни.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Фронтальная, индивидуальная, парная</w:t>
            </w:r>
          </w:p>
        </w:tc>
      </w:tr>
      <w:tr w:rsidR="00EB4D7B" w:rsidRPr="00894B72" w:rsidTr="008F22A7">
        <w:trPr>
          <w:cantSplit/>
          <w:trHeight w:val="1134"/>
        </w:trPr>
        <w:tc>
          <w:tcPr>
            <w:tcW w:w="5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 xml:space="preserve">Проект 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-объяснять смысл названия проекта «Богатства, отданные людям»;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-называть людей, которые могут служить примером душевной щедрости, благородного служения Отечеству и другим людям.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38" w:type="dxa"/>
            <w:gridSpan w:val="3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-определять цель проекта, его этапы и сроки;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 xml:space="preserve">Познавательные УУД: 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 распределять обязанности по проекту (в парах, в группах, в классах), определять свои обязанности (свой вклад в общую работу).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94B72" w:rsidRDefault="00EB4D7B" w:rsidP="008F22A7">
            <w:pPr>
              <w:pStyle w:val="Standard"/>
              <w:widowControl/>
              <w:jc w:val="both"/>
              <w:rPr>
                <w:sz w:val="22"/>
                <w:szCs w:val="22"/>
              </w:rPr>
            </w:pPr>
            <w:r w:rsidRPr="00894B72">
              <w:rPr>
                <w:rFonts w:cs="Times New Roman"/>
                <w:b/>
                <w:sz w:val="22"/>
                <w:szCs w:val="22"/>
              </w:rPr>
              <w:t>-</w:t>
            </w:r>
            <w:r w:rsidRPr="00894B72">
              <w:rPr>
                <w:sz w:val="22"/>
                <w:szCs w:val="22"/>
              </w:rPr>
              <w:t>выбирать форму работы и способ оформления результатов проекта в соответствии с характером и объемом работы.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-осознавать разностороннюю значимость природы в своей жизни.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проектный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Фронтальная, групповая</w:t>
            </w:r>
          </w:p>
        </w:tc>
      </w:tr>
      <w:tr w:rsidR="00EB4D7B" w:rsidRPr="00894B72" w:rsidTr="008F22A7">
        <w:trPr>
          <w:cantSplit/>
          <w:trHeight w:val="1134"/>
        </w:trPr>
        <w:tc>
          <w:tcPr>
            <w:tcW w:w="5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Человек как член общества. Человечество. Семья 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</w:tc>
        <w:tc>
          <w:tcPr>
            <w:tcW w:w="1843" w:type="dxa"/>
          </w:tcPr>
          <w:p w:rsidR="00EB4D7B" w:rsidRPr="00C72AEE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C72AEE">
              <w:rPr>
                <w:rFonts w:cs="Times New Roman"/>
                <w:sz w:val="22"/>
                <w:szCs w:val="22"/>
              </w:rPr>
              <w:t>-определять место человека в окружающем мире;</w:t>
            </w:r>
          </w:p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72AEE">
              <w:rPr>
                <w:rFonts w:ascii="Times New Roman" w:hAnsi="Times New Roman"/>
              </w:rPr>
              <w:t>-характеризовать семью, народ, государство как части общества;</w:t>
            </w:r>
          </w:p>
          <w:p w:rsidR="00EB4D7B" w:rsidRPr="00C72AEE" w:rsidRDefault="00EB4D7B" w:rsidP="008F22A7">
            <w:pPr>
              <w:pStyle w:val="Standard"/>
              <w:widowControl/>
              <w:rPr>
                <w:sz w:val="22"/>
                <w:szCs w:val="22"/>
              </w:rPr>
            </w:pPr>
            <w:r w:rsidRPr="00C72AEE">
              <w:rPr>
                <w:rFonts w:cs="Times New Roman"/>
                <w:kern w:val="0"/>
                <w:sz w:val="22"/>
                <w:szCs w:val="22"/>
                <w:lang w:eastAsia="en-US" w:bidi="ar-SA"/>
              </w:rPr>
              <w:t>-</w:t>
            </w:r>
            <w:r w:rsidRPr="00C72AEE">
              <w:rPr>
                <w:sz w:val="22"/>
                <w:szCs w:val="22"/>
              </w:rPr>
              <w:t xml:space="preserve"> описывать по фотографиям </w:t>
            </w:r>
            <w:proofErr w:type="spellStart"/>
            <w:r w:rsidRPr="00C72AEE">
              <w:rPr>
                <w:sz w:val="22"/>
                <w:szCs w:val="22"/>
              </w:rPr>
              <w:t>достоприме</w:t>
            </w:r>
            <w:proofErr w:type="spellEnd"/>
            <w:r w:rsidRPr="00C72AEE">
              <w:rPr>
                <w:sz w:val="22"/>
                <w:szCs w:val="22"/>
              </w:rPr>
              <w:t>-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proofErr w:type="spellStart"/>
            <w:r w:rsidRPr="00C72AEE">
              <w:rPr>
                <w:sz w:val="22"/>
                <w:szCs w:val="22"/>
              </w:rPr>
              <w:t>чательности</w:t>
            </w:r>
            <w:proofErr w:type="spellEnd"/>
            <w:r w:rsidRPr="00C72AEE">
              <w:rPr>
                <w:sz w:val="22"/>
                <w:szCs w:val="22"/>
              </w:rPr>
              <w:t xml:space="preserve"> разных стран.</w:t>
            </w:r>
          </w:p>
        </w:tc>
        <w:tc>
          <w:tcPr>
            <w:tcW w:w="3638" w:type="dxa"/>
            <w:gridSpan w:val="3"/>
          </w:tcPr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 принимать и сохранять целевые установки урока;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-</w:t>
            </w:r>
            <w:r w:rsidRPr="00431D2B">
              <w:rPr>
                <w:rFonts w:ascii="Times New Roman" w:hAnsi="Times New Roman"/>
              </w:rPr>
              <w:t>сопоставлять формы правления в государствах мира, анализировать таблицу с целью извлечения необходимой информации, рассуждать о многообразии и единстве стран и народов современном мире;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-взаимодействовать в паре при выполнении учебных заданий;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-формулировать выводы из изученного материала;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-осуществлять самопроверку и оценивать свои достижения на уроке;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-формулировать выводы из изученного материала.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-осознавать ценность каждого человека в обществе;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-проявлять интерес и уважение к жизни разных народов, стран, к государственному устройству своей страны.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AEE">
              <w:rPr>
                <w:rFonts w:ascii="Times New Roman" w:hAnsi="Times New Roman"/>
                <w:sz w:val="20"/>
                <w:szCs w:val="20"/>
              </w:rPr>
              <w:t>Индивидуальная, фронтальная групповая</w:t>
            </w:r>
          </w:p>
        </w:tc>
      </w:tr>
      <w:tr w:rsidR="00EB4D7B" w:rsidRPr="00894B72" w:rsidTr="008F22A7">
        <w:trPr>
          <w:cantSplit/>
          <w:trHeight w:val="1134"/>
        </w:trPr>
        <w:tc>
          <w:tcPr>
            <w:tcW w:w="5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Что такое экология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B72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894B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94B72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Мир глазами эколога.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-обнаруживать взаимосвязи в природе, между природой и человеком;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-изображать экологические связи с помощью моделей.</w:t>
            </w:r>
          </w:p>
        </w:tc>
        <w:tc>
          <w:tcPr>
            <w:tcW w:w="3638" w:type="dxa"/>
            <w:gridSpan w:val="3"/>
          </w:tcPr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-принимать и сохранять целевые установки урока;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-</w:t>
            </w:r>
            <w:r w:rsidRPr="00431D2B">
              <w:rPr>
                <w:rFonts w:ascii="Times New Roman" w:hAnsi="Times New Roman"/>
              </w:rPr>
              <w:t>сравнивать окружающую среду разных организмов;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-анализировать текст и схемы учебника с целью обнаружения взаимосвязей в природе, между природой и человеком;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-классифицировать экологические связи.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-взаимодействовать в паре при выполнении учебных заданий;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-формулировать выводы из изученного материала;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-осуществлять самопроверку и оценивать свои достижения на уроке;</w:t>
            </w:r>
          </w:p>
        </w:tc>
        <w:tc>
          <w:tcPr>
            <w:tcW w:w="22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-осознавать необходимость бережного отношения к природе.</w:t>
            </w:r>
          </w:p>
        </w:tc>
        <w:tc>
          <w:tcPr>
            <w:tcW w:w="992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Индивидуальная, фронтальная, парная</w:t>
            </w:r>
          </w:p>
        </w:tc>
      </w:tr>
      <w:tr w:rsidR="00EB4D7B" w:rsidRPr="00894B72" w:rsidTr="008F22A7">
        <w:trPr>
          <w:cantSplit/>
          <w:trHeight w:val="1134"/>
        </w:trPr>
        <w:tc>
          <w:tcPr>
            <w:tcW w:w="5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Природа в опасности!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B72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894B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B72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Положительное и отрицательное влияние человека на природу. Морская корова, странствующий  голубь - примеры исчезнувших животных  по вине человека</w:t>
            </w:r>
            <w:proofErr w:type="gramStart"/>
            <w:r w:rsidRPr="00894B72">
              <w:rPr>
                <w:rFonts w:ascii="Times New Roman" w:hAnsi="Times New Roman"/>
              </w:rPr>
              <w:t xml:space="preserve"> .</w:t>
            </w:r>
            <w:proofErr w:type="gramEnd"/>
            <w:r w:rsidRPr="00894B72">
              <w:rPr>
                <w:rFonts w:ascii="Times New Roman" w:hAnsi="Times New Roman"/>
              </w:rPr>
              <w:t>Охрана природы. Заповедники и национальные парки – особо охраняемые территории.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-устанавливать причинно-следственные связи между поведением людей, их деятельностью и состоянием окружающей среды;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-приводить примеры отрицательного и положительного воздействия человека на природу;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-объяснять, что такое ответственное отношение к природе.</w:t>
            </w:r>
          </w:p>
        </w:tc>
        <w:tc>
          <w:tcPr>
            <w:tcW w:w="3638" w:type="dxa"/>
            <w:gridSpan w:val="3"/>
          </w:tcPr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  <w:b/>
              </w:rPr>
              <w:t>-</w:t>
            </w:r>
            <w:r w:rsidRPr="00431D2B">
              <w:rPr>
                <w:rFonts w:ascii="Times New Roman" w:hAnsi="Times New Roman"/>
              </w:rPr>
              <w:t>принимать и сохранять целевые установки урока;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 овладевать навыками смыслового чтения текста в соответствии с поставленными задачами.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-сравнивать (по фотографиям в учебнике) примеры отрицательного и положительного воздействия человека на природу;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-использовать дополнительную литературу, Интернет для поиска информации в соответствии с учебным заданием.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-взаимодействовать в паре при выполнении учебных заданий;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-формулировать выводы из изученного материала;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>-осуществлять самопроверку и оценивать свои достижения на уроке;</w:t>
            </w:r>
          </w:p>
        </w:tc>
        <w:tc>
          <w:tcPr>
            <w:tcW w:w="22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-осознавать необходимость ответственного отношения к природе.</w:t>
            </w:r>
          </w:p>
        </w:tc>
        <w:tc>
          <w:tcPr>
            <w:tcW w:w="992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фронтальная, 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16079" w:type="dxa"/>
            <w:gridSpan w:val="15"/>
            <w:shd w:val="clear" w:color="auto" w:fill="B2A1C7"/>
          </w:tcPr>
          <w:p w:rsidR="00EB4D7B" w:rsidRPr="00894B72" w:rsidRDefault="00EB4D7B" w:rsidP="008F2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Раздел «Эта удивительная природа» (18 ч)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Тела, вещества, частицы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Знакомство с целями и задачами раздела. Естественные и искусственные тела. Твердые, жидкие, газообразные вещества.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-раскрывать понятия «тела», «вещества», «частицы»;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-приводить примеры естественных и искусственных тел, твердых, жидких и газообразных веществ.</w:t>
            </w:r>
          </w:p>
        </w:tc>
        <w:tc>
          <w:tcPr>
            <w:tcW w:w="349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-понимать учебные задачи раздела и данного урока и стремиться их выполнять.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 классифицировать тела  и вещества;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-выдвигать предложения (гипотезы) и доказывать их;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-взаимодействовать в паре при выполнении учебных заданий;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-формулировать выводы из изученного материала;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-осуществлять самопроверку и оценивать свои достижения на уроке;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Проявлять интерес к познанию природы.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 w:rsidRPr="00894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Фронтальная, 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Разнообразие веществ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Химия – наука о веществах. Наиболее распространенные в быту вещества (соль</w:t>
            </w:r>
            <w:proofErr w:type="gramStart"/>
            <w:r w:rsidRPr="00894B72">
              <w:rPr>
                <w:rFonts w:ascii="Times New Roman" w:hAnsi="Times New Roman"/>
              </w:rPr>
              <w:t xml:space="preserve"> ,</w:t>
            </w:r>
            <w:proofErr w:type="gramEnd"/>
            <w:r w:rsidRPr="00894B72">
              <w:rPr>
                <w:rFonts w:ascii="Times New Roman" w:hAnsi="Times New Roman"/>
              </w:rPr>
              <w:t xml:space="preserve"> сахар, крахмал, кислоты). Кислотные дожди.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-раскрыть понятие «химия»;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-наблюдать и характеризовать свойства поваренной соли, сахара, крахмала, кислоты;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 проводить наблюдения и ставить опыты, используя лабораторное оборудование</w:t>
            </w:r>
          </w:p>
        </w:tc>
        <w:tc>
          <w:tcPr>
            <w:tcW w:w="349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-понимать учебные задачи раздела и данного урока и стремиться их выполнять.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-различать вещества по характерным признакам;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-использовать информацию из текста учебника для объяснения содержания рисунков.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формирование образа  «Я» тесно связано миром природы, культуры окружающих людей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 xml:space="preserve">Практический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Воздух и его охрана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Воздух как смесь газов. Свойства воздуха. Охрана чистоты воздуха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-исследовать с помощью опытов свойства воздуха</w:t>
            </w:r>
          </w:p>
        </w:tc>
        <w:tc>
          <w:tcPr>
            <w:tcW w:w="349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-анализировать схему (диаграмму) с целью определения состава воздуха;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 извлекать из текста информацию в соответствии с заданием.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-высказывать предложения, делать выводы.</w:t>
            </w:r>
          </w:p>
          <w:p w:rsidR="00EB4D7B" w:rsidRPr="00894B72" w:rsidRDefault="00EB4D7B" w:rsidP="008F22A7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</w:t>
            </w:r>
            <w:r w:rsidRPr="00894B72">
              <w:rPr>
                <w:rFonts w:ascii="Times New Roman" w:hAnsi="Times New Roman"/>
              </w:rPr>
              <w:t>ный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-исследовать с помощью опытов свойства воды</w:t>
            </w:r>
          </w:p>
        </w:tc>
        <w:tc>
          <w:tcPr>
            <w:tcW w:w="349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-анализировать схемы и применять их для объяснения свойств воды;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-доказывать предложения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4B7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формирование образа  «Я» тесно связано миром природы, культуры окружающих людей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B4D7B" w:rsidRPr="005E0037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0037">
              <w:rPr>
                <w:rFonts w:ascii="Times New Roman" w:hAnsi="Times New Roman"/>
              </w:rPr>
              <w:t>практический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B72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proofErr w:type="gramEnd"/>
            <w:r w:rsidRPr="00894B72">
              <w:rPr>
                <w:rFonts w:ascii="Times New Roman" w:hAnsi="Times New Roman"/>
                <w:sz w:val="24"/>
                <w:szCs w:val="24"/>
              </w:rPr>
              <w:t>, индивидуальная 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5E0037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0037">
              <w:rPr>
                <w:rFonts w:ascii="Times New Roman" w:hAnsi="Times New Roman"/>
                <w:b/>
              </w:rPr>
              <w:t>Превращения и круговорот воды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Три состояния воды. Круговорот воды в природе.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-моделировать круговорот воды в природе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-различать три состояния воды;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 моделировать круговорот воды в природе;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-анализировать рисунок-схему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hAnsi="Times New Roman"/>
              </w:rPr>
              <w:t>высказывать предложения о состояниях воды в природе;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-формулировать на основе наблюдения вывод о причинах образования облаков и выпадении дождя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134" w:type="dxa"/>
            <w:gridSpan w:val="2"/>
          </w:tcPr>
          <w:p w:rsidR="00EB4D7B" w:rsidRPr="005E0037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0037">
              <w:rPr>
                <w:rFonts w:ascii="Times New Roman" w:hAnsi="Times New Roman"/>
              </w:rPr>
              <w:t>практический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Берегите воду!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</w:t>
            </w:r>
            <w:r w:rsidRPr="00894B72">
              <w:rPr>
                <w:rFonts w:ascii="Times New Roman" w:hAnsi="Times New Roman"/>
              </w:rPr>
              <w:t>ный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Использование воды человеком. Источники загрязнения воды. Меры по охране чистоты воды и её экономному использованию.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-обнаруживать  взаимосвязи между живой и неживой природой, моделировать  и использовать для объяснения необходимости бережного отношения к природе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-извлекать из текста информацию в соответствии с заданием;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 xml:space="preserve">-моделировать в виде динамической схемы источники загрязнения воды; 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-рассказывать о загрязнении воды с помощью модели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 высказывать предложения о том, почему нужно беречь воду;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Как разрушаются камни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Процесс разрушения горных пород в природе, причины и последствия.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Наблюдать процесс расширения твердых тел в ходе учебного эксперимента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 xml:space="preserve">-моделировать в  виде схемы увеличение расстояний между частицами твердых тел при нагревании и уменьшение </w:t>
            </w:r>
            <w:proofErr w:type="gramStart"/>
            <w:r w:rsidRPr="00952E80">
              <w:rPr>
                <w:rFonts w:ascii="Times New Roman" w:hAnsi="Times New Roman"/>
              </w:rPr>
              <w:t>–п</w:t>
            </w:r>
            <w:proofErr w:type="gramEnd"/>
            <w:r w:rsidRPr="00952E80">
              <w:rPr>
                <w:rFonts w:ascii="Times New Roman" w:hAnsi="Times New Roman"/>
              </w:rPr>
              <w:t>ри охлаждении;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-высказывать предложения о причинах разрушения горных пород в природе;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-готовить рассказ на основе наблюдений;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Что такое почва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 xml:space="preserve">Исследовать состав почвы в ходе учебного эксперимента, использовать полученные данные для проверки выдвинутых гипотез 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-анализировать рисунок учебника по предложенным заданиям и вопросам;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-анализировать  схему связей почвы и растения;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-на основе схемы моделировать связи почвы и растений.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-высказывать предложения (гипотезы) о том, почему почва плодородна, обосновать их;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(9)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Разнообразие растений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</w:t>
            </w:r>
            <w:r w:rsidRPr="00894B72">
              <w:rPr>
                <w:rFonts w:ascii="Times New Roman" w:hAnsi="Times New Roman"/>
              </w:rPr>
              <w:t>ный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Группы: водоросли, мхи, папоротники, хвойные, цветковые. Ботаника – наука о растениях.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 xml:space="preserve">-приводить примеры растений разных групп и видов с помощью атласа-определителя 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-доказывать, используя свои знания и рисунок учебника, что растение очень разнообразны;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-классифицировать растения из предложенного списка.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 подготавливать сообщение об одном из видов растений любой группы;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Групповая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</w:t>
            </w:r>
            <w:r w:rsidRPr="00894B72">
              <w:rPr>
                <w:rFonts w:ascii="Times New Roman" w:hAnsi="Times New Roman"/>
              </w:rPr>
              <w:t>ный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Дыхание и питание растений, связи между растениями и окружающей средой. Роль растений в жизни животных и  человека.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Обнаруживать взаимосвязи между неживой природой, растениями и человеком, изображать их с помощью схем, моделей и использовать для объяснения необходимости бережного отношения к природе.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-понимать учебную задачу урока и стараться ее выполнить.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-выявлять с помощью схемы сходство и различие процессов питания и дыхания растений; роль листьев, стебля и корня в питании растений;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-доказывать, что без растений невозможна жизнь животных и человека;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Групповая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 xml:space="preserve">Парная 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Опыление. Рол насекомых в опылении растений. Приспособленность растений к разным способам распространения семян. Развитие растений из семян.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Умение выполнять задания в соответствии с целью отвечать на поставленные вопросы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-наблюдать в природе, как распространяются семена деревьев;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-выявлять роль животных в размножении и развитии растений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hAnsi="Times New Roman"/>
              </w:rPr>
              <w:t xml:space="preserve"> Умение выражать личное восприятие мира и настроение, умение работать в паре и </w:t>
            </w:r>
            <w:proofErr w:type="gramStart"/>
            <w:r w:rsidRPr="00952E80">
              <w:rPr>
                <w:rFonts w:ascii="Times New Roman" w:hAnsi="Times New Roman"/>
              </w:rPr>
              <w:t>со</w:t>
            </w:r>
            <w:proofErr w:type="gramEnd"/>
            <w:r w:rsidRPr="00952E80">
              <w:rPr>
                <w:rFonts w:ascii="Times New Roman" w:hAnsi="Times New Roman"/>
              </w:rPr>
              <w:t xml:space="preserve"> взрослыми;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незнания, вырабатывать  способность к решению моральных проблем.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 xml:space="preserve">Фронтальная 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 xml:space="preserve">Парная 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Охрана растений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Объяснять, почему многие растения стали редкими и как нужно охранять растения, оценивать поступки людей по отношению к природе;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894B72">
              <w:rPr>
                <w:rFonts w:cs="Times New Roman"/>
                <w:sz w:val="22"/>
                <w:szCs w:val="22"/>
              </w:rPr>
              <w:t>- приводить примеры растений из Красной книги России.</w:t>
            </w:r>
          </w:p>
        </w:tc>
        <w:tc>
          <w:tcPr>
            <w:tcW w:w="3496" w:type="dxa"/>
          </w:tcPr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EE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E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72AEE">
              <w:rPr>
                <w:rFonts w:ascii="Times New Roman" w:hAnsi="Times New Roman"/>
                <w:sz w:val="24"/>
                <w:szCs w:val="24"/>
              </w:rPr>
              <w:t>планировать свои действия в течение урока.</w:t>
            </w:r>
          </w:p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EE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EE">
              <w:rPr>
                <w:rFonts w:ascii="Times New Roman" w:hAnsi="Times New Roman"/>
                <w:sz w:val="24"/>
                <w:szCs w:val="24"/>
              </w:rPr>
              <w:t>- актуализировать сведения, полученные в  1-2 кассах, об исчезающих и редких растений, Красной книге, правилах поведения в природе.</w:t>
            </w:r>
          </w:p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E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EE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материала, отвечать на итоговые вопросы и оценивать достижения на уроке;</w:t>
            </w:r>
          </w:p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 xml:space="preserve">Индивидуальная 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4B72"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894B72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Разнообразие животных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0A2577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0A2577">
              <w:rPr>
                <w:rFonts w:ascii="Times New Roman" w:hAnsi="Times New Roman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</w:t>
            </w:r>
          </w:p>
        </w:tc>
        <w:tc>
          <w:tcPr>
            <w:tcW w:w="1843" w:type="dxa"/>
          </w:tcPr>
          <w:p w:rsidR="00EB4D7B" w:rsidRPr="0059599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95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</w:t>
            </w:r>
          </w:p>
          <w:p w:rsidR="00EB4D7B" w:rsidRPr="0059599D" w:rsidRDefault="00EB4D7B" w:rsidP="008F22A7">
            <w:pPr>
              <w:pStyle w:val="Standard"/>
              <w:widowControl/>
              <w:rPr>
                <w:rFonts w:cs="Times New Roman"/>
              </w:rPr>
            </w:pPr>
            <w:r w:rsidRPr="0059599D">
              <w:rPr>
                <w:rFonts w:eastAsia="Times New Roman" w:cs="Times New Roman"/>
                <w:b/>
                <w:lang w:eastAsia="ru-RU"/>
              </w:rPr>
              <w:t>знать</w:t>
            </w:r>
            <w:r w:rsidRPr="0059599D">
              <w:rPr>
                <w:rFonts w:eastAsia="Times New Roman" w:cs="Times New Roman"/>
                <w:lang w:eastAsia="ru-RU"/>
              </w:rPr>
              <w:t xml:space="preserve"> классификацию животных и их групповые признаки. Уметь относить животное к определённой группе.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/>
                <w:lang w:eastAsia="ru-RU"/>
              </w:rPr>
            </w:pPr>
            <w:r w:rsidRPr="00952E80">
              <w:rPr>
                <w:rFonts w:ascii="Times New Roman" w:eastAsia="Times New Roman" w:hAnsi="Times New Roman"/>
                <w:lang w:eastAsia="ru-RU"/>
              </w:rPr>
              <w:t>-умение выполнять задания в соответствии с целью отвечать на поставленные вопросы</w:t>
            </w:r>
            <w:proofErr w:type="gramStart"/>
            <w:r w:rsidRPr="00952E80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952E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B4D7B" w:rsidRPr="00952E80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/>
                <w:lang w:eastAsia="ru-RU"/>
              </w:rPr>
            </w:pPr>
            <w:r w:rsidRPr="00952E80">
              <w:rPr>
                <w:rFonts w:ascii="Times New Roman" w:eastAsia="Times New Roman" w:hAnsi="Times New Roman"/>
                <w:lang w:eastAsia="ru-RU"/>
              </w:rPr>
              <w:t>-оценивать достижения на уроке;</w:t>
            </w:r>
          </w:p>
          <w:p w:rsidR="00EB4D7B" w:rsidRPr="00952E80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 w:firstLine="19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E80">
              <w:rPr>
                <w:rFonts w:ascii="Times New Roman" w:eastAsia="Times New Roman" w:hAnsi="Times New Roman"/>
                <w:lang w:eastAsia="ru-RU"/>
              </w:rPr>
              <w:t>-</w:t>
            </w:r>
            <w:r w:rsidRPr="00952E80">
              <w:rPr>
                <w:rFonts w:ascii="Times New Roman" w:hAnsi="Times New Roman"/>
              </w:rPr>
              <w:t xml:space="preserve"> Принимать учебную задачу и стремиться её выполнять,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Классифицировать животных, приводить примеры животных разных групп.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-Работать с электронным приложением к учебнику.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-Обсуждать рассказ « история с пиявкой», рассказывать о животных по самостоятельно подготовленному  сообщению.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59599D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599D">
              <w:rPr>
                <w:rFonts w:ascii="Times New Roman" w:hAnsi="Times New Roman"/>
                <w:b/>
              </w:rPr>
              <w:t>Кто что ест? Проект «Разнообразие природы родного края»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59599D" w:rsidRDefault="00EB4D7B" w:rsidP="008F22A7">
            <w:pPr>
              <w:rPr>
                <w:rFonts w:ascii="Times New Roman" w:hAnsi="Times New Roman"/>
              </w:rPr>
            </w:pPr>
            <w:r w:rsidRPr="0059599D">
              <w:rPr>
                <w:rFonts w:ascii="Times New Roman" w:hAnsi="Times New Roman"/>
              </w:rPr>
              <w:t>Приспособление животных к добыванию пищи, защите от врагов.</w:t>
            </w:r>
          </w:p>
          <w:p w:rsidR="00EB4D7B" w:rsidRPr="0059599D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B4D7B" w:rsidRPr="0059599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599D">
              <w:rPr>
                <w:rFonts w:ascii="Times New Roman" w:eastAsia="Times New Roman" w:hAnsi="Times New Roman"/>
                <w:lang w:eastAsia="ru-RU"/>
              </w:rPr>
              <w:t xml:space="preserve">Учащиеся научатся классифицировать животных по типу пищи. </w:t>
            </w:r>
          </w:p>
          <w:p w:rsidR="00EB4D7B" w:rsidRPr="0059599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9599D">
              <w:rPr>
                <w:rFonts w:ascii="Times New Roman" w:eastAsia="Times New Roman" w:hAnsi="Times New Roman"/>
                <w:lang w:eastAsia="ru-RU"/>
              </w:rPr>
              <w:t>- составлять цепи питания,  находить в краеведческой литературе материалы о природе родного края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-Принимать учебную задачу и стремиться её выполнять.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- Определять цель и этапы работы.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-Анализировать схемы питания,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работать с терминологическим словариком.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hAnsi="Times New Roman"/>
              </w:rPr>
              <w:t xml:space="preserve"> Совместно </w:t>
            </w:r>
            <w:proofErr w:type="gramStart"/>
            <w:r w:rsidRPr="00952E80">
              <w:rPr>
                <w:rFonts w:ascii="Times New Roman" w:hAnsi="Times New Roman"/>
              </w:rPr>
              <w:t>со</w:t>
            </w:r>
            <w:proofErr w:type="gramEnd"/>
            <w:r w:rsidRPr="00952E80">
              <w:rPr>
                <w:rFonts w:ascii="Times New Roman" w:hAnsi="Times New Roman"/>
              </w:rPr>
              <w:t xml:space="preserve"> взрослыми делать фотографии, находить материалы о природе родного края.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-</w:t>
            </w:r>
            <w:r w:rsidRPr="00952E80">
              <w:rPr>
                <w:rFonts w:ascii="Times New Roman" w:eastAsia="Times New Roman" w:hAnsi="Times New Roman"/>
                <w:lang w:eastAsia="ru-RU"/>
              </w:rPr>
              <w:t xml:space="preserve"> контролировать  и оценивать процесс и результат деятельности, анализ информации презентовать полученную информацию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hAnsi="Times New Roman"/>
              </w:rPr>
              <w:t xml:space="preserve"> Приводить примеры животных по типу питания, обсуждать материалы книги о божьих коровках, 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распределять обязанности в работе над проектом.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233D7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233D70">
              <w:rPr>
                <w:rFonts w:ascii="Times New Roman" w:hAnsi="Times New Roman"/>
              </w:rPr>
              <w:t>Размножение и развитие животных разных групп.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Учащиеся научатся изображать процесс развития животных с помощью моделей, обнаруживать взаимосвязи в живой природе.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-Принимать учебную задачу и стремиться её выполнять.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 xml:space="preserve"> - Отвечать на итоговые вопросы и оценивать достижения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-Моделировать стадии размножения различных животных, работать со словарём терминов.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- Находить дополнительную информацию из различных источников.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hAnsi="Times New Roman"/>
              </w:rPr>
              <w:t>Рассказывать, как заботятся разные животные о своем потомстве.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-Давать характеристику разным группам по способам размножения.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</w:t>
            </w:r>
            <w:r w:rsidRPr="00894B72">
              <w:rPr>
                <w:rFonts w:ascii="Times New Roman" w:hAnsi="Times New Roman"/>
                <w:sz w:val="24"/>
                <w:szCs w:val="24"/>
              </w:rPr>
              <w:t>16</w:t>
            </w:r>
            <w:r w:rsidRPr="00894B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Охрана животных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607BF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607BF4">
              <w:rPr>
                <w:rFonts w:ascii="Times New Roman" w:hAnsi="Times New Roman"/>
              </w:rPr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Объяснять, почему многие животные стали редкими, как нужно охранять животных, оценивать поступки людей по отношению к природе.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-Сравнивать свой ответ с ответами одноклассников, осуществлять самопроверку, оценивать ответы.</w:t>
            </w:r>
          </w:p>
          <w:p w:rsidR="00EB4D7B" w:rsidRPr="00952E80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b/>
                <w:lang w:eastAsia="ru-RU"/>
              </w:rPr>
            </w:pPr>
            <w:r w:rsidRPr="00952E80">
              <w:rPr>
                <w:rFonts w:ascii="Times New Roman" w:hAnsi="Times New Roman"/>
              </w:rPr>
              <w:t>-</w:t>
            </w:r>
            <w:r w:rsidRPr="00952E80">
              <w:rPr>
                <w:rFonts w:ascii="Times New Roman" w:eastAsia="Times New Roman" w:hAnsi="Times New Roman"/>
                <w:lang w:eastAsia="ru-RU"/>
              </w:rPr>
              <w:t xml:space="preserve"> Умение выполнять задания в соответствии с целью отвечать на поставленные вопросы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-С помощью атласа-определителя и электронного приложения  определять животных, занесенных в Красную книгу, создать  книжку- малышку « Береги животных».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eastAsia="Times New Roman" w:hAnsi="Times New Roman"/>
                <w:lang w:eastAsia="ru-RU"/>
              </w:rPr>
              <w:t xml:space="preserve"> формулировать с помощью экологических знаков правила поведения в природе, поиск информации из различных источников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hAnsi="Times New Roman"/>
              </w:rPr>
              <w:t xml:space="preserve"> 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в Красную книгу.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</w:t>
            </w:r>
            <w:r w:rsidRPr="00894B72">
              <w:rPr>
                <w:rFonts w:ascii="Times New Roman" w:hAnsi="Times New Roman"/>
                <w:sz w:val="24"/>
                <w:szCs w:val="24"/>
              </w:rPr>
              <w:t>17</w:t>
            </w:r>
            <w:r w:rsidRPr="00894B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В царстве грибов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72AEE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EE">
              <w:rPr>
                <w:rFonts w:ascii="Times New Roman" w:hAnsi="Times New Roman"/>
                <w:sz w:val="24"/>
                <w:szCs w:val="24"/>
              </w:rPr>
              <w:t>Разнообразие грибов. Строение шляпочных грибов. Взаимосвязи грибов с деревьями. Съедобные и несъе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добные грибы, ядовитые грибы. </w:t>
            </w:r>
            <w:r w:rsidRPr="00C72AEE">
              <w:rPr>
                <w:rFonts w:ascii="Times New Roman" w:hAnsi="Times New Roman"/>
                <w:sz w:val="24"/>
                <w:szCs w:val="24"/>
              </w:rPr>
              <w:t>Правила сбора грибов.</w:t>
            </w:r>
          </w:p>
        </w:tc>
        <w:tc>
          <w:tcPr>
            <w:tcW w:w="1843" w:type="dxa"/>
          </w:tcPr>
          <w:p w:rsidR="00EB4D7B" w:rsidRPr="00C72AEE" w:rsidRDefault="00EB4D7B" w:rsidP="008F22A7">
            <w:pPr>
              <w:pStyle w:val="Standard"/>
              <w:widowControl/>
              <w:rPr>
                <w:rFonts w:cs="Times New Roman"/>
              </w:rPr>
            </w:pPr>
            <w:r w:rsidRPr="00C72AEE">
              <w:rPr>
                <w:rFonts w:cs="Times New Roman"/>
              </w:rPr>
              <w:t>Объяснять строение грибов, их значение в природе и в жизни людей, различать съедобные и несъедобные грибы</w:t>
            </w:r>
          </w:p>
        </w:tc>
        <w:tc>
          <w:tcPr>
            <w:tcW w:w="3496" w:type="dxa"/>
          </w:tcPr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F4108B">
              <w:rPr>
                <w:rFonts w:ascii="Times New Roman" w:hAnsi="Times New Roman"/>
              </w:rPr>
              <w:t xml:space="preserve">-Принимать учебную задачу и стремиться её выполнять. 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</w:rPr>
              <w:t>-Отвечать на итоговые вопросы и оценивать достижения.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F4108B">
              <w:rPr>
                <w:rFonts w:ascii="Times New Roman" w:hAnsi="Times New Roman"/>
              </w:rPr>
              <w:t>-Моделировать различие грибов- двойников, находить дополнительный материал о грибах.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</w:rPr>
              <w:t>-</w:t>
            </w:r>
            <w:r w:rsidRPr="00F4108B">
              <w:rPr>
                <w:rFonts w:ascii="Times New Roman" w:eastAsia="Times New Roman" w:hAnsi="Times New Roman"/>
                <w:lang w:eastAsia="ru-RU"/>
              </w:rPr>
              <w:t xml:space="preserve"> узнавать, называть и определять объекты окружающей действительности.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</w:rPr>
              <w:t>-обсуждать  материал рассказа «Кому нужен мухомор».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  <w:b/>
              </w:rPr>
              <w:t>-</w:t>
            </w:r>
            <w:r w:rsidRPr="00F4108B">
              <w:rPr>
                <w:rFonts w:ascii="Times New Roman" w:eastAsia="Times New Roman" w:hAnsi="Times New Roman"/>
                <w:lang w:eastAsia="ru-RU"/>
              </w:rPr>
              <w:t xml:space="preserve"> строить понятные для партнёра высказывания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</w:t>
            </w:r>
            <w:r w:rsidRPr="00894B72">
              <w:rPr>
                <w:rFonts w:ascii="Times New Roman" w:hAnsi="Times New Roman"/>
                <w:sz w:val="24"/>
                <w:szCs w:val="24"/>
              </w:rPr>
              <w:t>18</w:t>
            </w:r>
            <w:r w:rsidRPr="00894B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 xml:space="preserve">Великий круговорот жизни 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BE79AA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9AA">
              <w:rPr>
                <w:rFonts w:ascii="Times New Roman" w:hAnsi="Times New Roman"/>
                <w:sz w:val="24"/>
                <w:szCs w:val="24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 участие каждого живого существа в едином круговороте веществ</w:t>
            </w:r>
          </w:p>
        </w:tc>
        <w:tc>
          <w:tcPr>
            <w:tcW w:w="3496" w:type="dxa"/>
          </w:tcPr>
          <w:p w:rsidR="00EB4D7B" w:rsidRPr="00F4108B" w:rsidRDefault="00EB4D7B" w:rsidP="008F22A7">
            <w:pPr>
              <w:spacing w:after="0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F4108B" w:rsidRDefault="00EB4D7B" w:rsidP="008F22A7">
            <w:pPr>
              <w:spacing w:after="0" w:line="240" w:lineRule="auto"/>
            </w:pPr>
            <w:r w:rsidRPr="00F4108B">
              <w:rPr>
                <w:rFonts w:ascii="Times New Roman" w:hAnsi="Times New Roman"/>
              </w:rPr>
              <w:t>Сравнивать свой ответ с ответами одноклассников, осуществлять самопроверку, оценивать ответы.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</w:rPr>
              <w:t>Моделировать круговорот веще</w:t>
            </w:r>
            <w:proofErr w:type="gramStart"/>
            <w:r w:rsidRPr="00F4108B">
              <w:rPr>
                <w:rFonts w:ascii="Times New Roman" w:hAnsi="Times New Roman"/>
              </w:rPr>
              <w:t>ств в пр</w:t>
            </w:r>
            <w:proofErr w:type="gramEnd"/>
            <w:r w:rsidRPr="00F4108B">
              <w:rPr>
                <w:rFonts w:ascii="Times New Roman" w:hAnsi="Times New Roman"/>
              </w:rPr>
              <w:t>ироде, делать выводы, сравнивать их с учебником.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08B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F4108B">
              <w:rPr>
                <w:rFonts w:ascii="Times New Roman" w:hAnsi="Times New Roman"/>
              </w:rPr>
              <w:t>-Обсуждать опасность исчезновения одного из звеньев.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взаимосвязь в природе и воспитывать  бережное отношение и правильное поведение в природе.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16079" w:type="dxa"/>
            <w:gridSpan w:val="15"/>
            <w:shd w:val="clear" w:color="auto" w:fill="B2A1C7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Раздел «Мы и наше здоровье» (10 ч)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Организм человека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F4108B">
              <w:rPr>
                <w:rFonts w:ascii="Times New Roman" w:hAnsi="Times New Roman"/>
              </w:rPr>
              <w:t xml:space="preserve">Анатомия, физиология. Гигиена как науки. Понятие об органах, системе органов тела человека: </w:t>
            </w:r>
            <w:proofErr w:type="gramStart"/>
            <w:r w:rsidRPr="00F4108B">
              <w:rPr>
                <w:rFonts w:ascii="Times New Roman" w:hAnsi="Times New Roman"/>
              </w:rPr>
              <w:t>нервная</w:t>
            </w:r>
            <w:proofErr w:type="gramEnd"/>
            <w:r w:rsidRPr="00F4108B">
              <w:rPr>
                <w:rFonts w:ascii="Times New Roman" w:hAnsi="Times New Roman"/>
              </w:rPr>
              <w:t>, кровеносная, пищеварительная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Объяснять, что такое органы и системы органов человека, устанавливать связь между их строением и работой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</w:pPr>
            <w:r w:rsidRPr="00952E80">
              <w:rPr>
                <w:rFonts w:ascii="Times New Roman" w:hAnsi="Times New Roman"/>
              </w:rPr>
              <w:t>Принимать учебную задачу, стремиться ее выполнять, отвечать на итоговые вопросы, оценивать свои достижения.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-Анализировать схемы расположения органов человека, выполнять практическую работу.</w:t>
            </w:r>
          </w:p>
          <w:p w:rsidR="00EB4D7B" w:rsidRPr="00952E80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952E80">
              <w:rPr>
                <w:rFonts w:ascii="Times New Roman" w:eastAsia="Times New Roman" w:hAnsi="Times New Roman"/>
                <w:lang w:eastAsia="ru-RU"/>
              </w:rPr>
              <w:t>-характеризовать системы органов человека, показывать расположение внутренних органов на своем теле, работать с терминологическим словарём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  <w:b/>
              </w:rPr>
              <w:t>-</w:t>
            </w:r>
            <w:r w:rsidRPr="00952E80">
              <w:rPr>
                <w:rFonts w:ascii="Times New Roman" w:hAnsi="Times New Roman"/>
              </w:rPr>
              <w:t xml:space="preserve"> Актуализировать знания по анатомии со 2 класса, обсуждать взаимосвязь наук, работать в паре, измерять рост и массу тела.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</w:t>
            </w:r>
            <w:r w:rsidRPr="00952E80">
              <w:rPr>
                <w:rFonts w:ascii="Times New Roman" w:eastAsia="Times New Roman" w:hAnsi="Times New Roman"/>
                <w:lang w:eastAsia="ru-RU"/>
              </w:rPr>
              <w:t xml:space="preserve"> отвечать на итоговые вопросы, формулировать выводы, работать в группе   </w:t>
            </w:r>
          </w:p>
        </w:tc>
        <w:tc>
          <w:tcPr>
            <w:tcW w:w="2268" w:type="dxa"/>
            <w:gridSpan w:val="3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  <w:p w:rsidR="00EB4D7B" w:rsidRPr="00F4108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08B">
              <w:rPr>
                <w:rFonts w:ascii="Times New Roman" w:hAnsi="Times New Roman"/>
                <w:sz w:val="24"/>
                <w:szCs w:val="24"/>
              </w:rPr>
              <w:t>-</w:t>
            </w:r>
            <w:r w:rsidRPr="00F4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конкретизироват</w:t>
            </w:r>
            <w:r w:rsidRPr="00F41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представления о человеке и окружающем его мире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Органы чувств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F4108B" w:rsidRDefault="00EB4D7B" w:rsidP="008F22A7">
            <w:pPr>
              <w:spacing w:line="240" w:lineRule="auto"/>
              <w:rPr>
                <w:rFonts w:ascii="Times New Roman" w:hAnsi="Times New Roman"/>
              </w:rPr>
            </w:pPr>
            <w:r w:rsidRPr="00F4108B">
              <w:rPr>
                <w:rFonts w:ascii="Times New Roman" w:hAnsi="Times New Roman"/>
              </w:rPr>
              <w:t>Глаза, уши нос, язык, кожа, их рол в восприятии мира. Гигиена органов чувств.</w:t>
            </w:r>
          </w:p>
          <w:p w:rsidR="00EB4D7B" w:rsidRPr="00F4108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Рассказывать об органах чувств по плану</w:t>
            </w:r>
          </w:p>
        </w:tc>
        <w:tc>
          <w:tcPr>
            <w:tcW w:w="3496" w:type="dxa"/>
          </w:tcPr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AF5851" w:rsidRDefault="00EB4D7B" w:rsidP="008F22A7">
            <w:pPr>
              <w:spacing w:after="0" w:line="240" w:lineRule="auto"/>
            </w:pPr>
            <w:r w:rsidRPr="00AF5851">
              <w:rPr>
                <w:rFonts w:ascii="Times New Roman" w:hAnsi="Times New Roman"/>
              </w:rPr>
              <w:t>-Принимать учебную задачу и стремиться её выполнять. Отвечать на итоговые вопросы и оценивать достижения.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AF5851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AF5851">
              <w:rPr>
                <w:rFonts w:ascii="Times New Roman" w:eastAsia="Times New Roman" w:hAnsi="Times New Roman"/>
                <w:lang w:eastAsia="ru-RU"/>
              </w:rPr>
              <w:t xml:space="preserve">-самостоятельно изучать материал темы и готовить рассказы по  предложенному плану; </w:t>
            </w:r>
          </w:p>
          <w:p w:rsidR="00EB4D7B" w:rsidRPr="00AF5851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AF5851">
              <w:rPr>
                <w:rFonts w:ascii="Times New Roman" w:eastAsia="Times New Roman" w:hAnsi="Times New Roman"/>
                <w:lang w:eastAsia="ru-RU"/>
              </w:rPr>
              <w:t>-работать с терминологическим словарём.</w:t>
            </w:r>
          </w:p>
          <w:p w:rsidR="00EB4D7B" w:rsidRPr="00AF5851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AF5851">
              <w:rPr>
                <w:rFonts w:ascii="Times New Roman" w:eastAsia="Times New Roman" w:hAnsi="Times New Roman"/>
                <w:lang w:eastAsia="ru-RU"/>
              </w:rPr>
              <w:t>-использовать тексты и иллюстрации учебника, другие источники информации для поиска ответов на вопросы.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</w:rPr>
              <w:t>Работать в паре, изучать материалы темы и готовить рассказы по плану.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CE2A7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E2A70">
              <w:rPr>
                <w:rFonts w:ascii="Times New Roman" w:hAnsi="Times New Roman"/>
              </w:rPr>
              <w:t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Объяснять, что такое кожа и работа кожи, оказывать первую помощь при небольших повреждениях кожи</w:t>
            </w:r>
          </w:p>
        </w:tc>
        <w:tc>
          <w:tcPr>
            <w:tcW w:w="3496" w:type="dxa"/>
          </w:tcPr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AF5851">
              <w:rPr>
                <w:rFonts w:ascii="Times New Roman" w:hAnsi="Times New Roman"/>
              </w:rPr>
              <w:t>-Работать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</w:rPr>
              <w:t xml:space="preserve">-Сотрудничать </w:t>
            </w:r>
            <w:proofErr w:type="gramStart"/>
            <w:r w:rsidRPr="00AF5851">
              <w:rPr>
                <w:rFonts w:ascii="Times New Roman" w:hAnsi="Times New Roman"/>
              </w:rPr>
              <w:t>со</w:t>
            </w:r>
            <w:proofErr w:type="gramEnd"/>
            <w:r w:rsidRPr="00AF5851">
              <w:rPr>
                <w:rFonts w:ascii="Times New Roman" w:hAnsi="Times New Roman"/>
              </w:rPr>
              <w:t xml:space="preserve"> взрослыми, извлекать информацию о гигиене кожи.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AF5851">
              <w:rPr>
                <w:rFonts w:ascii="Times New Roman" w:hAnsi="Times New Roman"/>
              </w:rPr>
              <w:t>Работать в паре, рассказывать о средствах гигиены и мерах первой помощи.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</w:rPr>
              <w:t>Подготовит рассказ об уходе за кожей.</w:t>
            </w:r>
          </w:p>
        </w:tc>
        <w:tc>
          <w:tcPr>
            <w:tcW w:w="2268" w:type="dxa"/>
            <w:gridSpan w:val="3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 Учиться оказывать первую помощь.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Опора тела и движение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двигательная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система, ее роль в организме человека, осанка, важность выработки и сохранения правильной осанки.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 строение и принципы работы опорно-двигательной системы человека, держать правильную осанку</w:t>
            </w:r>
          </w:p>
        </w:tc>
        <w:tc>
          <w:tcPr>
            <w:tcW w:w="3496" w:type="dxa"/>
          </w:tcPr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</w:rPr>
              <w:t xml:space="preserve">Сравнивать свой ответ с ответами одноклассников, осуществлять самопроверку, оценивать ответы. Следить за своей осанкой на уроке и </w:t>
            </w:r>
            <w:proofErr w:type="gramStart"/>
            <w:r w:rsidRPr="00AF5851">
              <w:rPr>
                <w:rFonts w:ascii="Times New Roman" w:hAnsi="Times New Roman"/>
              </w:rPr>
              <w:t>вне</w:t>
            </w:r>
            <w:proofErr w:type="gramEnd"/>
            <w:r w:rsidRPr="00AF5851">
              <w:rPr>
                <w:rFonts w:ascii="Times New Roman" w:hAnsi="Times New Roman"/>
              </w:rPr>
              <w:t xml:space="preserve"> </w:t>
            </w:r>
            <w:proofErr w:type="gramStart"/>
            <w:r w:rsidRPr="00AF5851">
              <w:rPr>
                <w:rFonts w:ascii="Times New Roman" w:hAnsi="Times New Roman"/>
              </w:rPr>
              <w:t>его</w:t>
            </w:r>
            <w:proofErr w:type="gramEnd"/>
            <w:r w:rsidRPr="00AF5851">
              <w:rPr>
                <w:rFonts w:ascii="Times New Roman" w:hAnsi="Times New Roman"/>
              </w:rPr>
              <w:t>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F5851">
              <w:rPr>
                <w:rFonts w:ascii="Times New Roman" w:hAnsi="Times New Roman"/>
              </w:rPr>
              <w:t>Находить упражнения для формирования правильной осанки.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F5851">
              <w:rPr>
                <w:rFonts w:ascii="Times New Roman" w:hAnsi="Times New Roman"/>
              </w:rPr>
              <w:t>Работать с терминологическим словарем.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eastAsia="Times New Roman" w:hAnsi="Times New Roman"/>
                <w:lang w:eastAsia="ru-RU"/>
              </w:rPr>
              <w:t xml:space="preserve">работать </w:t>
            </w:r>
            <w:proofErr w:type="gramStart"/>
            <w:r w:rsidRPr="00AF5851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AF5851">
              <w:rPr>
                <w:rFonts w:ascii="Times New Roman" w:eastAsia="Times New Roman" w:hAnsi="Times New Roman"/>
                <w:lang w:eastAsia="ru-RU"/>
              </w:rPr>
              <w:t xml:space="preserve"> взрослыми, слушать собеседника</w:t>
            </w:r>
          </w:p>
          <w:p w:rsidR="00EB4D7B" w:rsidRPr="00AF5851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 Установка на выполнение  утренней гимнастики.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Наше питание. Проект «Школа кулинаров»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A04F9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A04F9B">
              <w:rPr>
                <w:rFonts w:ascii="Times New Roman" w:hAnsi="Times New Roman"/>
              </w:rPr>
              <w:t>Питательные вещества, необходимые организму ( белки, жиры,  углеводы, витамины), продукты, в которых они содержатся</w:t>
            </w:r>
            <w:proofErr w:type="gramStart"/>
            <w:r w:rsidRPr="00A04F9B">
              <w:rPr>
                <w:rFonts w:ascii="Times New Roman" w:hAnsi="Times New Roman"/>
              </w:rPr>
              <w:t xml:space="preserve"> .</w:t>
            </w:r>
            <w:proofErr w:type="gramEnd"/>
            <w:r w:rsidRPr="00A04F9B">
              <w:rPr>
                <w:rFonts w:ascii="Times New Roman" w:hAnsi="Times New Roman"/>
              </w:rPr>
              <w:t xml:space="preserve"> Пищеварительная система, ее строение и функционирование. Гигиена питания. </w:t>
            </w:r>
          </w:p>
          <w:p w:rsidR="00EB4D7B" w:rsidRPr="00A04F9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A04F9B">
              <w:rPr>
                <w:rFonts w:ascii="Times New Roman" w:hAnsi="Times New Roman"/>
              </w:rPr>
              <w:t>Подготовка к выполнению проекта.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-объяснять строение и принципы работы пищеварительной системы, выполнять правила рационального питания</w:t>
            </w:r>
          </w:p>
        </w:tc>
        <w:tc>
          <w:tcPr>
            <w:tcW w:w="3496" w:type="dxa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A04F9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F9B">
              <w:rPr>
                <w:rFonts w:ascii="Times New Roman" w:hAnsi="Times New Roman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04F9B">
              <w:rPr>
                <w:rFonts w:ascii="Times New Roman" w:hAnsi="Times New Roman"/>
              </w:rPr>
              <w:t>Моделировать ст</w:t>
            </w:r>
            <w:r>
              <w:rPr>
                <w:rFonts w:ascii="Times New Roman" w:hAnsi="Times New Roman"/>
              </w:rPr>
              <w:t>роение пищеварительной системы.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04F9B">
              <w:rPr>
                <w:rFonts w:ascii="Times New Roman" w:hAnsi="Times New Roman"/>
              </w:rPr>
              <w:t>практически определять наличие питательных веще</w:t>
            </w:r>
            <w:proofErr w:type="gramStart"/>
            <w:r w:rsidRPr="00A04F9B">
              <w:rPr>
                <w:rFonts w:ascii="Times New Roman" w:hAnsi="Times New Roman"/>
              </w:rPr>
              <w:t>ств  в пр</w:t>
            </w:r>
            <w:proofErr w:type="gramEnd"/>
            <w:r w:rsidRPr="00A04F9B">
              <w:rPr>
                <w:rFonts w:ascii="Times New Roman" w:hAnsi="Times New Roman"/>
              </w:rPr>
              <w:t>одуктах.</w:t>
            </w:r>
          </w:p>
          <w:p w:rsidR="00EB4D7B" w:rsidRPr="00A04F9B" w:rsidRDefault="00EB4D7B" w:rsidP="008F22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4F9B">
              <w:rPr>
                <w:rFonts w:ascii="Times New Roman" w:hAnsi="Times New Roman"/>
              </w:rPr>
              <w:t>-</w:t>
            </w:r>
            <w:r w:rsidRPr="00A04F9B">
              <w:rPr>
                <w:rFonts w:ascii="Times New Roman" w:eastAsia="Times New Roman" w:hAnsi="Times New Roman"/>
                <w:lang w:eastAsia="ru-RU"/>
              </w:rPr>
              <w:t xml:space="preserve"> составлять меню здорового питания; </w:t>
            </w:r>
          </w:p>
          <w:p w:rsidR="00EB4D7B" w:rsidRPr="00A04F9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4F9B">
              <w:rPr>
                <w:rFonts w:ascii="Times New Roman" w:eastAsia="Times New Roman" w:hAnsi="Times New Roman"/>
                <w:lang w:eastAsia="ru-RU"/>
              </w:rPr>
              <w:t>-контролировать  и оценивать процесс и результат деятельности.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A04F9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04F9B">
              <w:rPr>
                <w:rFonts w:ascii="Times New Roman" w:hAnsi="Times New Roman"/>
              </w:rPr>
              <w:t>Обсуждать правила рационального питания, составлять меню здорового питания.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A04F9B">
              <w:rPr>
                <w:rFonts w:ascii="Times New Roman" w:hAnsi="Times New Roman"/>
              </w:rPr>
              <w:t>Готовиться  к выполнению проекта.</w:t>
            </w:r>
          </w:p>
        </w:tc>
        <w:tc>
          <w:tcPr>
            <w:tcW w:w="2268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30 (6)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A04F9B" w:rsidRDefault="00EB4D7B" w:rsidP="008F22A7">
            <w:pPr>
              <w:spacing w:line="240" w:lineRule="auto"/>
              <w:rPr>
                <w:rFonts w:ascii="Times New Roman" w:hAnsi="Times New Roman"/>
              </w:rPr>
            </w:pPr>
            <w:r w:rsidRPr="00A04F9B">
              <w:rPr>
                <w:rFonts w:ascii="Times New Roman" w:hAnsi="Times New Roman"/>
              </w:rPr>
              <w:t>Дыхательная и кровеносная системы, их строение и работа. Взаимосвязь дыхательной и кровеносной систем. Пульс и его частота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-Объяснять строение и принципы работы дыхательной и кровеносной систем.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-измерять пульс</w:t>
            </w:r>
          </w:p>
        </w:tc>
        <w:tc>
          <w:tcPr>
            <w:tcW w:w="3496" w:type="dxa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31D2B">
              <w:rPr>
                <w:rFonts w:ascii="Times New Roman" w:hAnsi="Times New Roman"/>
              </w:rPr>
              <w:t>Принимать учебную задачу ур</w:t>
            </w:r>
            <w:r>
              <w:rPr>
                <w:rFonts w:ascii="Times New Roman" w:hAnsi="Times New Roman"/>
              </w:rPr>
              <w:t>ока и стремиться её выполнять.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31D2B">
              <w:rPr>
                <w:rFonts w:ascii="Times New Roman" w:hAnsi="Times New Roman"/>
              </w:rPr>
              <w:t>форм</w:t>
            </w:r>
            <w:r>
              <w:rPr>
                <w:rFonts w:ascii="Times New Roman" w:hAnsi="Times New Roman"/>
              </w:rPr>
              <w:t xml:space="preserve">улировать выводы по теме урока. 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431D2B">
              <w:rPr>
                <w:rFonts w:ascii="Times New Roman" w:hAnsi="Times New Roman"/>
              </w:rPr>
              <w:t>отвечать не итоговые вопросы, оценивать свои ответы и ответы одноклассников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5851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31D2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-</w:t>
            </w:r>
            <w:r w:rsidRPr="00431D2B">
              <w:rPr>
                <w:rFonts w:ascii="Times New Roman" w:hAnsi="Times New Roman"/>
              </w:rPr>
              <w:t xml:space="preserve"> Моделировать строение дыхательной системы, моделировать строение кровеносной системы, измерять пульс у членов своей семьи.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D2B">
              <w:rPr>
                <w:rFonts w:ascii="Times New Roman" w:hAnsi="Times New Roman"/>
                <w:b/>
              </w:rPr>
              <w:t>Коммуникативные</w:t>
            </w:r>
            <w:r w:rsidRPr="00AF5851">
              <w:rPr>
                <w:rFonts w:ascii="Times New Roman" w:hAnsi="Times New Roman"/>
                <w:b/>
              </w:rPr>
              <w:t xml:space="preserve"> УУД:</w:t>
            </w:r>
          </w:p>
          <w:p w:rsidR="00EB4D7B" w:rsidRPr="00952E80" w:rsidRDefault="00EB4D7B" w:rsidP="008F22A7">
            <w:pPr>
              <w:spacing w:after="0"/>
              <w:rPr>
                <w:rFonts w:ascii="Times New Roman" w:hAnsi="Times New Roman"/>
              </w:rPr>
            </w:pPr>
            <w:r w:rsidRPr="00431D2B">
              <w:rPr>
                <w:rFonts w:ascii="Times New Roman" w:hAnsi="Times New Roman"/>
              </w:rPr>
              <w:t xml:space="preserve">Характеризовать строение кровеносной системы, работать в паре, учиться измерять пульс, работать </w:t>
            </w:r>
            <w:proofErr w:type="gramStart"/>
            <w:r w:rsidRPr="00431D2B">
              <w:rPr>
                <w:rFonts w:ascii="Times New Roman" w:hAnsi="Times New Roman"/>
              </w:rPr>
              <w:t>со</w:t>
            </w:r>
            <w:proofErr w:type="gramEnd"/>
            <w:r w:rsidRPr="00431D2B">
              <w:rPr>
                <w:rFonts w:ascii="Times New Roman" w:hAnsi="Times New Roman"/>
              </w:rPr>
              <w:t xml:space="preserve"> взрослыми, узнавать о взаимосвязи органов в организме</w:t>
            </w:r>
          </w:p>
        </w:tc>
        <w:tc>
          <w:tcPr>
            <w:tcW w:w="2268" w:type="dxa"/>
            <w:gridSpan w:val="3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-Ориентироваться на выполнение моральных норм. 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gridSpan w:val="2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Закаливание как фактор предупреждения заболеваний, способы закаливания. Правила поведения в случае заболевания.</w:t>
            </w:r>
          </w:p>
        </w:tc>
        <w:tc>
          <w:tcPr>
            <w:tcW w:w="1843" w:type="dxa"/>
          </w:tcPr>
          <w:p w:rsidR="00EB4D7B" w:rsidRPr="00952E80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952E80">
              <w:rPr>
                <w:rFonts w:cs="Times New Roman"/>
                <w:sz w:val="22"/>
                <w:szCs w:val="22"/>
              </w:rPr>
              <w:t>Закаливать организм, предупреждать болезни</w:t>
            </w:r>
          </w:p>
        </w:tc>
        <w:tc>
          <w:tcPr>
            <w:tcW w:w="3496" w:type="dxa"/>
          </w:tcPr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 xml:space="preserve">-Составлять инструкцию по предупреждению инфекционных болезней. 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952E80">
              <w:rPr>
                <w:rFonts w:ascii="Times New Roman" w:hAnsi="Times New Roman"/>
              </w:rPr>
              <w:t>-находить дополнительный материал о профилактике заболеваний.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-</w:t>
            </w:r>
            <w:r w:rsidRPr="00952E80">
              <w:rPr>
                <w:rFonts w:ascii="Times New Roman" w:eastAsia="Times New Roman" w:hAnsi="Times New Roman"/>
                <w:lang w:eastAsia="ru-RU"/>
              </w:rPr>
              <w:t xml:space="preserve"> осознанно и произвольно строить сообщения в письменной форме творческого характера;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2E80">
              <w:rPr>
                <w:rFonts w:ascii="Times New Roman" w:hAnsi="Times New Roman"/>
              </w:rPr>
              <w:t>Характеризовать факторы закаливания, формулировать правила, составлять памятку.</w:t>
            </w:r>
          </w:p>
          <w:p w:rsidR="00EB4D7B" w:rsidRPr="00952E8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-Проводить закаливание своего организма.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952E80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2E80">
              <w:rPr>
                <w:rFonts w:ascii="Times New Roman" w:hAnsi="Times New Roman"/>
                <w:sz w:val="20"/>
                <w:szCs w:val="20"/>
              </w:rPr>
              <w:t>Индивидуальный фронтальный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D2345C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D2345C">
              <w:rPr>
                <w:rFonts w:ascii="Times New Roman" w:hAnsi="Times New Roman"/>
              </w:rPr>
              <w:t>Понятие о ЗОЖ, правила ЗОЖ для школьников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Сформулировать правила ЗОЖ, научатся их выполнять</w:t>
            </w:r>
          </w:p>
        </w:tc>
        <w:tc>
          <w:tcPr>
            <w:tcW w:w="3496" w:type="dxa"/>
          </w:tcPr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2F62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2F62">
              <w:rPr>
                <w:rFonts w:ascii="Times New Roman" w:hAnsi="Times New Roman"/>
              </w:rPr>
              <w:t>-формулировать выводы по теме урока, отвечать не итоговые вопросы.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</w:rPr>
              <w:t>- оценивать свои ответы и ответы одноклассников.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2F62">
              <w:rPr>
                <w:rFonts w:ascii="Times New Roman" w:hAnsi="Times New Roman"/>
              </w:rPr>
              <w:t>-Различать факторы, укрепляющие здоровье и факторы отрицательного воздействия на здоровье.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</w:rPr>
              <w:t>-</w:t>
            </w:r>
            <w:r w:rsidRPr="00C12F62">
              <w:rPr>
                <w:rFonts w:ascii="Times New Roman" w:eastAsia="Times New Roman" w:hAnsi="Times New Roman"/>
                <w:lang w:eastAsia="ru-RU"/>
              </w:rPr>
              <w:t xml:space="preserve"> работать с терминологическим словарём.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2F62">
              <w:rPr>
                <w:rFonts w:ascii="Times New Roman" w:hAnsi="Times New Roman"/>
              </w:rPr>
              <w:t xml:space="preserve">-Обсуждать и формулировать правила здорового образа жизни. 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</w:rPr>
              <w:t>-Работать в паре, составлять памятку.</w:t>
            </w:r>
          </w:p>
        </w:tc>
        <w:tc>
          <w:tcPr>
            <w:tcW w:w="2268" w:type="dxa"/>
            <w:gridSpan w:val="3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-Ориентироваться на выполнение моральных норм. 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t>(9)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1843" w:type="dxa"/>
          </w:tcPr>
          <w:p w:rsidR="00EB4D7B" w:rsidRPr="00C12F6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C12F62">
              <w:rPr>
                <w:rFonts w:eastAsia="Times New Roman" w:cs="Times New Roman"/>
                <w:sz w:val="22"/>
                <w:szCs w:val="22"/>
                <w:lang w:eastAsia="ru-RU"/>
              </w:rPr>
              <w:t>выполнять тесты с выбором ответа</w:t>
            </w:r>
          </w:p>
        </w:tc>
        <w:tc>
          <w:tcPr>
            <w:tcW w:w="3496" w:type="dxa"/>
          </w:tcPr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2F62">
              <w:rPr>
                <w:rFonts w:ascii="Times New Roman" w:hAnsi="Times New Roman"/>
              </w:rPr>
              <w:t xml:space="preserve">-Оценивать правильность и неправильность ответов. 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</w:rPr>
              <w:t>-Адекватно оценивать свои знания в соответствии с набранными баллами.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</w:rPr>
              <w:t>Самостоятельно готовиться к тестам, изучая информацию учебника и дополнительную литературу.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2F62">
              <w:rPr>
                <w:rFonts w:ascii="Times New Roman" w:hAnsi="Times New Roman"/>
              </w:rPr>
              <w:t>-Выполнять тесты с выбором ответа.</w:t>
            </w:r>
          </w:p>
          <w:p w:rsidR="00EB4D7B" w:rsidRPr="00C12F6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2F62">
              <w:rPr>
                <w:rFonts w:ascii="Times New Roman" w:eastAsia="Times New Roman" w:hAnsi="Times New Roman"/>
                <w:lang w:eastAsia="ru-RU"/>
              </w:rPr>
              <w:t xml:space="preserve">-сотрудничать </w:t>
            </w:r>
            <w:proofErr w:type="gramStart"/>
            <w:r w:rsidRPr="00C12F62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C12F62">
              <w:rPr>
                <w:rFonts w:ascii="Times New Roman" w:eastAsia="Times New Roman" w:hAnsi="Times New Roman"/>
                <w:lang w:eastAsia="ru-RU"/>
              </w:rPr>
              <w:t xml:space="preserve"> взрослыми  </w:t>
            </w:r>
          </w:p>
        </w:tc>
        <w:tc>
          <w:tcPr>
            <w:tcW w:w="2268" w:type="dxa"/>
            <w:gridSpan w:val="3"/>
          </w:tcPr>
          <w:p w:rsidR="00EB4D7B" w:rsidRDefault="00EB4D7B" w:rsidP="008F2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</w:t>
            </w: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B72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B7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B72">
              <w:rPr>
                <w:rFonts w:ascii="Times New Roman" w:hAnsi="Times New Roman"/>
                <w:b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1843" w:type="dxa"/>
          </w:tcPr>
          <w:p w:rsidR="00EB4D7B" w:rsidRPr="00F35154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F35154">
              <w:rPr>
                <w:rFonts w:eastAsia="Times New Roman" w:cs="Times New Roman"/>
                <w:b/>
                <w:bCs/>
                <w:spacing w:val="-1"/>
                <w:sz w:val="22"/>
                <w:szCs w:val="22"/>
                <w:lang w:eastAsia="ru-RU"/>
              </w:rPr>
              <w:t xml:space="preserve">Научатся: </w:t>
            </w:r>
            <w:r w:rsidRPr="00F35154">
              <w:rPr>
                <w:rFonts w:eastAsia="Times New Roman" w:cs="Times New Roman"/>
                <w:spacing w:val="-1"/>
                <w:sz w:val="22"/>
                <w:szCs w:val="22"/>
                <w:lang w:eastAsia="ru-RU"/>
              </w:rPr>
              <w:t xml:space="preserve">выступать </w:t>
            </w:r>
            <w:r w:rsidRPr="00F3515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 подготовленными </w:t>
            </w:r>
            <w:r w:rsidRPr="00F35154">
              <w:rPr>
                <w:rFonts w:eastAsia="Times New Roman" w:cs="Times New Roman"/>
                <w:spacing w:val="-1"/>
                <w:sz w:val="22"/>
                <w:szCs w:val="22"/>
                <w:lang w:eastAsia="ru-RU"/>
              </w:rPr>
              <w:t>сообщениями, иллю</w:t>
            </w:r>
            <w:r w:rsidRPr="00F35154">
              <w:rPr>
                <w:rFonts w:eastAsia="Times New Roman" w:cs="Times New Roman"/>
                <w:spacing w:val="-1"/>
                <w:sz w:val="22"/>
                <w:szCs w:val="22"/>
                <w:lang w:eastAsia="ru-RU"/>
              </w:rPr>
              <w:softHyphen/>
            </w:r>
            <w:r w:rsidRPr="00F35154">
              <w:rPr>
                <w:rFonts w:eastAsia="Times New Roman" w:cs="Times New Roman"/>
                <w:sz w:val="22"/>
                <w:szCs w:val="22"/>
                <w:lang w:eastAsia="ru-RU"/>
              </w:rPr>
              <w:t>стрировать их нагляд</w:t>
            </w:r>
            <w:r w:rsidRPr="00F35154">
              <w:rPr>
                <w:rFonts w:eastAsia="Times New Roman" w:cs="Times New Roman"/>
                <w:sz w:val="22"/>
                <w:szCs w:val="22"/>
                <w:lang w:eastAsia="ru-RU"/>
              </w:rPr>
              <w:softHyphen/>
            </w:r>
            <w:r w:rsidRPr="00F35154">
              <w:rPr>
                <w:rFonts w:eastAsia="Times New Roman" w:cs="Times New Roman"/>
                <w:spacing w:val="-1"/>
                <w:sz w:val="22"/>
                <w:szCs w:val="22"/>
                <w:lang w:eastAsia="ru-RU"/>
              </w:rPr>
              <w:t xml:space="preserve">ными материалами. </w:t>
            </w:r>
            <w:r w:rsidRPr="00F35154">
              <w:rPr>
                <w:rFonts w:eastAsia="Times New Roman" w:cs="Times New Roman"/>
                <w:b/>
                <w:bCs/>
                <w:spacing w:val="-4"/>
                <w:sz w:val="22"/>
                <w:szCs w:val="22"/>
                <w:lang w:eastAsia="ru-RU"/>
              </w:rPr>
              <w:t xml:space="preserve">Получат возможность </w:t>
            </w:r>
            <w:r w:rsidRPr="00F35154"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lang w:eastAsia="ru-RU"/>
              </w:rPr>
              <w:t xml:space="preserve">научиться: </w:t>
            </w:r>
            <w:r w:rsidRPr="00F35154">
              <w:rPr>
                <w:rFonts w:eastAsia="Times New Roman" w:cs="Times New Roman"/>
                <w:spacing w:val="-2"/>
                <w:sz w:val="22"/>
                <w:szCs w:val="22"/>
                <w:lang w:eastAsia="ru-RU"/>
              </w:rPr>
              <w:t xml:space="preserve">обсуждать </w:t>
            </w:r>
            <w:r w:rsidRPr="00F35154">
              <w:rPr>
                <w:rFonts w:eastAsia="Times New Roman" w:cs="Times New Roman"/>
                <w:spacing w:val="-1"/>
                <w:sz w:val="22"/>
                <w:szCs w:val="22"/>
                <w:lang w:eastAsia="ru-RU"/>
              </w:rPr>
              <w:t>выступления учащих</w:t>
            </w:r>
            <w:r w:rsidRPr="00F35154">
              <w:rPr>
                <w:rFonts w:eastAsia="Times New Roman" w:cs="Times New Roman"/>
                <w:spacing w:val="-1"/>
                <w:sz w:val="22"/>
                <w:szCs w:val="22"/>
                <w:lang w:eastAsia="ru-RU"/>
              </w:rPr>
              <w:softHyphen/>
            </w:r>
            <w:r w:rsidRPr="00F35154">
              <w:rPr>
                <w:rFonts w:eastAsia="Times New Roman" w:cs="Times New Roman"/>
                <w:sz w:val="22"/>
                <w:szCs w:val="22"/>
                <w:lang w:eastAsia="ru-RU"/>
              </w:rPr>
              <w:t>ся; оценивать свои достижения и дости</w:t>
            </w:r>
            <w:r w:rsidRPr="00F35154">
              <w:rPr>
                <w:rFonts w:eastAsia="Times New Roman" w:cs="Times New Roman"/>
                <w:sz w:val="22"/>
                <w:szCs w:val="22"/>
                <w:lang w:eastAsia="ru-RU"/>
              </w:rPr>
              <w:softHyphen/>
            </w:r>
            <w:r w:rsidRPr="00F35154">
              <w:rPr>
                <w:rFonts w:eastAsia="Times New Roman" w:cs="Times New Roman"/>
                <w:spacing w:val="-2"/>
                <w:sz w:val="22"/>
                <w:szCs w:val="22"/>
                <w:lang w:eastAsia="ru-RU"/>
              </w:rPr>
              <w:t>жения других учащих</w:t>
            </w:r>
            <w:r w:rsidRPr="00F35154">
              <w:rPr>
                <w:rFonts w:eastAsia="Times New Roman" w:cs="Times New Roman"/>
                <w:spacing w:val="-2"/>
                <w:sz w:val="22"/>
                <w:szCs w:val="22"/>
                <w:lang w:eastAsia="ru-RU"/>
              </w:rPr>
              <w:softHyphen/>
            </w:r>
            <w:r w:rsidRPr="00F35154">
              <w:rPr>
                <w:rFonts w:eastAsia="Times New Roman" w:cs="Times New Roman"/>
                <w:sz w:val="22"/>
                <w:szCs w:val="22"/>
                <w:lang w:eastAsia="ru-RU"/>
              </w:rPr>
              <w:t>ся</w:t>
            </w:r>
          </w:p>
        </w:tc>
        <w:tc>
          <w:tcPr>
            <w:tcW w:w="3496" w:type="dxa"/>
          </w:tcPr>
          <w:p w:rsidR="00EB4D7B" w:rsidRPr="00F351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154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F351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F35154">
              <w:rPr>
                <w:rFonts w:ascii="Times New Roman" w:hAnsi="Times New Roman"/>
              </w:rPr>
              <w:t>-Формирование адекватной оценки своих достижений.</w:t>
            </w:r>
          </w:p>
          <w:p w:rsidR="00EB4D7B" w:rsidRPr="00F351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154">
              <w:rPr>
                <w:rFonts w:ascii="Times New Roman" w:hAnsi="Times New Roman"/>
              </w:rPr>
              <w:t>-</w:t>
            </w:r>
            <w:r w:rsidRPr="00F35154">
              <w:rPr>
                <w:rFonts w:ascii="Times New Roman" w:eastAsia="Times New Roman" w:hAnsi="Times New Roman"/>
                <w:lang w:eastAsia="ru-RU"/>
              </w:rPr>
              <w:t xml:space="preserve"> умение понимать учебную задачу и стремиться ее выполнить;</w:t>
            </w:r>
          </w:p>
          <w:p w:rsidR="00EB4D7B" w:rsidRPr="00F351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154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F351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154">
              <w:rPr>
                <w:rFonts w:ascii="Times New Roman" w:hAnsi="Times New Roman"/>
              </w:rPr>
              <w:t xml:space="preserve">Учиться извлекать информацию из различных источников, сотрудничать </w:t>
            </w:r>
            <w:proofErr w:type="gramStart"/>
            <w:r w:rsidRPr="00F35154">
              <w:rPr>
                <w:rFonts w:ascii="Times New Roman" w:hAnsi="Times New Roman"/>
              </w:rPr>
              <w:t>со</w:t>
            </w:r>
            <w:proofErr w:type="gramEnd"/>
            <w:r w:rsidRPr="00F35154">
              <w:rPr>
                <w:rFonts w:ascii="Times New Roman" w:hAnsi="Times New Roman"/>
              </w:rPr>
              <w:t xml:space="preserve"> взрослыми.</w:t>
            </w:r>
          </w:p>
          <w:p w:rsidR="00EB4D7B" w:rsidRPr="00F351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154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F351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154">
              <w:rPr>
                <w:rFonts w:ascii="Times New Roman" w:hAnsi="Times New Roman"/>
              </w:rPr>
              <w:t>Выступать с подготовленными сообщениями,  иллюстрировать их наглядными материалами.</w:t>
            </w:r>
          </w:p>
        </w:tc>
        <w:tc>
          <w:tcPr>
            <w:tcW w:w="2268" w:type="dxa"/>
            <w:gridSpan w:val="3"/>
          </w:tcPr>
          <w:p w:rsidR="00EB4D7B" w:rsidRPr="00F3515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54">
              <w:rPr>
                <w:rFonts w:ascii="Times New Roman" w:hAnsi="Times New Roman"/>
                <w:sz w:val="24"/>
                <w:szCs w:val="24"/>
              </w:rPr>
              <w:t>-Определять границы собственного знания и незнания.</w:t>
            </w:r>
          </w:p>
          <w:p w:rsidR="00EB4D7B" w:rsidRPr="00F3515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154">
              <w:rPr>
                <w:rFonts w:ascii="Times New Roman" w:hAnsi="Times New Roman"/>
                <w:sz w:val="24"/>
                <w:szCs w:val="24"/>
              </w:rPr>
              <w:t>-</w:t>
            </w:r>
            <w:r w:rsidRPr="00F35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самооценка на основе критериев успешности учебной деятельности</w:t>
            </w:r>
          </w:p>
        </w:tc>
        <w:tc>
          <w:tcPr>
            <w:tcW w:w="1134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16079" w:type="dxa"/>
            <w:gridSpan w:val="15"/>
            <w:shd w:val="clear" w:color="auto" w:fill="B2A1C7"/>
          </w:tcPr>
          <w:p w:rsidR="00EB4D7B" w:rsidRPr="00F3515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154">
              <w:rPr>
                <w:rFonts w:ascii="Times New Roman" w:hAnsi="Times New Roman"/>
                <w:b/>
                <w:sz w:val="28"/>
                <w:szCs w:val="28"/>
              </w:rPr>
              <w:t>Раздел «Наша безопасность» (7 ч)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Огонь, вода и газ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193EA6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193EA6">
              <w:rPr>
                <w:rFonts w:ascii="Times New Roman" w:hAnsi="Times New Roman"/>
              </w:rPr>
              <w:t>Знакомство с целями и задачами раздела. Действия при пожаре, аварии водопровода, утечке газа.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193EA6">
              <w:rPr>
                <w:rFonts w:eastAsia="Times New Roman" w:cs="Times New Roman"/>
                <w:sz w:val="22"/>
                <w:szCs w:val="22"/>
                <w:lang w:eastAsia="ru-RU"/>
              </w:rPr>
              <w:t>выполнять правила пожарной безопасности, правила обращения с газовыми приборами.</w:t>
            </w:r>
          </w:p>
        </w:tc>
        <w:tc>
          <w:tcPr>
            <w:tcW w:w="3544" w:type="dxa"/>
            <w:gridSpan w:val="2"/>
          </w:tcPr>
          <w:p w:rsidR="00EB4D7B" w:rsidRPr="00193EA6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EA6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193EA6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193EA6">
              <w:rPr>
                <w:rFonts w:ascii="Times New Roman" w:hAnsi="Times New Roman"/>
              </w:rPr>
              <w:t>Принимать учебную задачу урока,</w:t>
            </w:r>
          </w:p>
          <w:p w:rsidR="00EB4D7B" w:rsidRPr="00193EA6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EA6">
              <w:rPr>
                <w:rFonts w:ascii="Times New Roman" w:hAnsi="Times New Roman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</w:p>
          <w:p w:rsidR="00EB4D7B" w:rsidRPr="00193EA6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EA6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193EA6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/>
                <w:lang w:eastAsia="ru-RU"/>
              </w:rPr>
            </w:pPr>
            <w:r w:rsidRPr="00193EA6">
              <w:rPr>
                <w:rFonts w:ascii="Times New Roman" w:eastAsia="Times New Roman" w:hAnsi="Times New Roman"/>
                <w:lang w:eastAsia="ru-RU"/>
              </w:rPr>
              <w:t>-моделировать действия при пожаре, аварии водопровода и утечке газа в виде схем и ролевой игры.</w:t>
            </w:r>
          </w:p>
          <w:p w:rsidR="00EB4D7B" w:rsidRPr="00193EA6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93" w:firstLine="29"/>
              <w:rPr>
                <w:rFonts w:ascii="Times New Roman" w:eastAsia="Times New Roman" w:hAnsi="Times New Roman"/>
                <w:lang w:eastAsia="ru-RU"/>
              </w:rPr>
            </w:pPr>
            <w:r w:rsidRPr="00193EA6">
              <w:rPr>
                <w:rFonts w:ascii="Times New Roman" w:eastAsia="Times New Roman" w:hAnsi="Times New Roman"/>
                <w:lang w:eastAsia="ru-RU"/>
              </w:rPr>
              <w:t>-работать с терминологическим словариком.</w:t>
            </w:r>
          </w:p>
          <w:p w:rsidR="00EB4D7B" w:rsidRPr="00193EA6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EA6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93EA6">
              <w:rPr>
                <w:rFonts w:ascii="Times New Roman" w:hAnsi="Times New Roman"/>
              </w:rPr>
              <w:t xml:space="preserve">Характеризовать свои действия при пожаре, утечке газа, прорыве водопровода. </w:t>
            </w:r>
          </w:p>
          <w:p w:rsidR="00EB4D7B" w:rsidRPr="00193EA6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Pr="00193EA6">
              <w:rPr>
                <w:rFonts w:ascii="Times New Roman" w:hAnsi="Times New Roman"/>
              </w:rPr>
              <w:t>Разыгрывать свои действия в ходе ролевых игр.</w:t>
            </w:r>
          </w:p>
        </w:tc>
        <w:tc>
          <w:tcPr>
            <w:tcW w:w="2220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к действиям в экстремальных ситуациях с целью сохранения своего здоровья.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853F6A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53F6A">
              <w:rPr>
                <w:rFonts w:ascii="Times New Roman" w:hAnsi="Times New Roman"/>
              </w:rPr>
              <w:t>Правила поведения по дроге в школу, при переходе улицы, езде на велосипеде, транспорте.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Соблюдать правила безопасного поведения пешехода, велосипедиста, пассажира.</w:t>
            </w:r>
          </w:p>
        </w:tc>
        <w:tc>
          <w:tcPr>
            <w:tcW w:w="3544" w:type="dxa"/>
            <w:gridSpan w:val="2"/>
          </w:tcPr>
          <w:p w:rsidR="00EB4D7B" w:rsidRPr="00853F6A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F6A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53F6A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F6A">
              <w:rPr>
                <w:rFonts w:ascii="Times New Roman" w:hAnsi="Times New Roman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EB4D7B" w:rsidRPr="00853F6A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F6A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53F6A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hAnsi="Times New Roman"/>
              </w:rPr>
            </w:pPr>
            <w:r w:rsidRPr="00853F6A">
              <w:rPr>
                <w:rFonts w:ascii="Times New Roman" w:hAnsi="Times New Roman"/>
              </w:rPr>
              <w:t>-Делать выводы из изученного материала, отвечать на итоговые вопросы и оценивать достижения на уроке.</w:t>
            </w:r>
          </w:p>
          <w:p w:rsidR="00EB4D7B" w:rsidRPr="00853F6A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853F6A">
              <w:rPr>
                <w:rFonts w:ascii="Times New Roman" w:hAnsi="Times New Roman"/>
              </w:rPr>
              <w:t>-</w:t>
            </w:r>
            <w:r w:rsidRPr="00853F6A">
              <w:rPr>
                <w:rFonts w:ascii="Times New Roman" w:eastAsia="Times New Roman" w:hAnsi="Times New Roman"/>
                <w:lang w:eastAsia="ru-RU"/>
              </w:rPr>
              <w:t xml:space="preserve"> изучать материалы учебника.</w:t>
            </w:r>
          </w:p>
          <w:p w:rsidR="00EB4D7B" w:rsidRPr="00853F6A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853F6A">
              <w:rPr>
                <w:rFonts w:ascii="Times New Roman" w:eastAsia="Times New Roman" w:hAnsi="Times New Roman"/>
                <w:lang w:eastAsia="ru-RU"/>
              </w:rPr>
              <w:t xml:space="preserve">-выполнять тесты по теме, моделировать свои действия в различных ситуациях; </w:t>
            </w:r>
          </w:p>
          <w:p w:rsidR="00EB4D7B" w:rsidRPr="00853F6A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853F6A">
              <w:rPr>
                <w:rFonts w:ascii="Times New Roman" w:eastAsia="Times New Roman" w:hAnsi="Times New Roman"/>
                <w:lang w:eastAsia="ru-RU"/>
              </w:rPr>
              <w:t xml:space="preserve">-готовить сообщения </w:t>
            </w:r>
          </w:p>
          <w:p w:rsidR="00EB4D7B" w:rsidRPr="00853F6A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F6A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53F6A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F6A">
              <w:rPr>
                <w:rFonts w:ascii="Times New Roman" w:hAnsi="Times New Roman"/>
              </w:rPr>
              <w:t>Работать в группах, готовить сообщения обсуждать различные ситуации, ролевыми играми демонстрировать свои знания правил.</w:t>
            </w:r>
          </w:p>
        </w:tc>
        <w:tc>
          <w:tcPr>
            <w:tcW w:w="2220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Стремиться соблюдать правила безопасности с целью сохранения своего здоровья.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Дорожные знаки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853F6A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53F6A">
              <w:rPr>
                <w:rFonts w:ascii="Times New Roman" w:hAnsi="Times New Roman"/>
              </w:rPr>
              <w:t>Знаки предупреждающие, запрещающие, предписывающие, информационно-указательные, знаки сервиса.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Различать дорожные знаки разных групп, следовать их указаниям</w:t>
            </w:r>
          </w:p>
        </w:tc>
        <w:tc>
          <w:tcPr>
            <w:tcW w:w="3544" w:type="dxa"/>
            <w:gridSpan w:val="2"/>
          </w:tcPr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</w:rPr>
              <w:t>Отвечать на итоговые вопросы и оценивать достижения.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7576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475764">
              <w:rPr>
                <w:rFonts w:ascii="Times New Roman" w:hAnsi="Times New Roman"/>
              </w:rPr>
              <w:t>-Выполнять тесты с выбором ответа, моделировать в виде схемы путь от школы домой.</w:t>
            </w:r>
            <w:r w:rsidRPr="004757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B4D7B" w:rsidRPr="0047576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9"/>
              <w:rPr>
                <w:rFonts w:ascii="Times New Roman" w:eastAsia="Times New Roman" w:hAnsi="Times New Roman"/>
                <w:lang w:eastAsia="ru-RU"/>
              </w:rPr>
            </w:pPr>
            <w:r w:rsidRPr="00475764">
              <w:rPr>
                <w:rFonts w:ascii="Times New Roman" w:eastAsia="Times New Roman" w:hAnsi="Times New Roman"/>
                <w:lang w:eastAsia="ru-RU"/>
              </w:rPr>
              <w:t>-моделировать в виде схемы путь от школы домой.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</w:rPr>
              <w:t>Обсуждать, как помогают  знаки пешеходам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20" w:type="dxa"/>
            <w:gridSpan w:val="2"/>
          </w:tcPr>
          <w:p w:rsidR="00EB4D7B" w:rsidRPr="0047576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безопасности  для сохранения здоровья.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659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75764">
              <w:rPr>
                <w:rFonts w:ascii="Times New Roman" w:hAnsi="Times New Roman"/>
              </w:rPr>
              <w:t>Подготовка к выполнению проекта.</w:t>
            </w:r>
          </w:p>
        </w:tc>
        <w:tc>
          <w:tcPr>
            <w:tcW w:w="1843" w:type="dxa"/>
          </w:tcPr>
          <w:p w:rsidR="00EB4D7B" w:rsidRPr="00475764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</w:t>
            </w:r>
            <w:r w:rsidRPr="00475764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аходить в Интернете и других источниках информации сведения о Вооруженных силах России, деятельности полиции, пожарной охраны, МЧС, оформлять собранные материалы в виде стендов, альбомов и </w:t>
            </w:r>
            <w:proofErr w:type="spellStart"/>
            <w:r w:rsidRPr="00475764">
              <w:rPr>
                <w:rFonts w:eastAsia="Times New Roman" w:cs="Times New Roman"/>
                <w:sz w:val="22"/>
                <w:szCs w:val="22"/>
                <w:lang w:eastAsia="ru-RU"/>
              </w:rPr>
              <w:t>т</w:t>
            </w:r>
            <w:proofErr w:type="gramStart"/>
            <w:r w:rsidRPr="00475764">
              <w:rPr>
                <w:rFonts w:eastAsia="Times New Roman" w:cs="Times New Roman"/>
                <w:sz w:val="22"/>
                <w:szCs w:val="22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3544" w:type="dxa"/>
            <w:gridSpan w:val="2"/>
          </w:tcPr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75764">
              <w:rPr>
                <w:rFonts w:ascii="Times New Roman" w:hAnsi="Times New Roman"/>
              </w:rPr>
              <w:t xml:space="preserve">-Принимать учебную задачу. 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</w:rPr>
              <w:t>-Формирование адекватной оценки своих достижений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</w:rPr>
              <w:t>Находить в Интернете  информацию о вооруженных силах страны, оформлять собранные материалы в виде стенда.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5764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47576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75764">
              <w:rPr>
                <w:rFonts w:ascii="Times New Roman" w:hAnsi="Times New Roman"/>
              </w:rPr>
              <w:t>Брать интервью у ветеранов  войны, презентовать свой проект.</w:t>
            </w:r>
          </w:p>
        </w:tc>
        <w:tc>
          <w:tcPr>
            <w:tcW w:w="2220" w:type="dxa"/>
            <w:gridSpan w:val="2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чувство гордости за свою Родину и ее защитников.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Опасные места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7977F5">
              <w:rPr>
                <w:rFonts w:ascii="Times New Roman" w:hAnsi="Times New Roman"/>
              </w:rPr>
              <w:t>Правила поведения в потенциально опасных местах: на балконе, в лифте. На стройплощадке, пустыре, в парке, лесу ит.д.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Правильно вести себя в квартире, доме и ближайших окрестностях</w:t>
            </w:r>
          </w:p>
        </w:tc>
        <w:tc>
          <w:tcPr>
            <w:tcW w:w="3544" w:type="dxa"/>
            <w:gridSpan w:val="2"/>
          </w:tcPr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7977F5">
              <w:rPr>
                <w:rFonts w:ascii="Times New Roman" w:hAnsi="Times New Roman"/>
              </w:rPr>
              <w:t>Принимать учебную задачу урока,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</w:rPr>
              <w:t>формулировать выводы по теме урока, отвечать не итоговые вопросы.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</w:rPr>
              <w:t>Составлять схему своего двора и окрестностей опасных мест.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</w:rPr>
              <w:t xml:space="preserve">обсуждать опасные места в доме и вне его, работать </w:t>
            </w:r>
            <w:proofErr w:type="gramStart"/>
            <w:r w:rsidRPr="007977F5">
              <w:rPr>
                <w:rFonts w:ascii="Times New Roman" w:hAnsi="Times New Roman"/>
              </w:rPr>
              <w:t>со</w:t>
            </w:r>
            <w:proofErr w:type="gramEnd"/>
            <w:r w:rsidRPr="007977F5">
              <w:rPr>
                <w:rFonts w:ascii="Times New Roman" w:hAnsi="Times New Roman"/>
              </w:rPr>
              <w:t xml:space="preserve"> взрослыми, опрашивать  о мерах предосторожности.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внимательное поведение, вырабатывать способность к решению проблем.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7977F5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7F5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Природа и наша безопасность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7977F5">
              <w:rPr>
                <w:rFonts w:ascii="Times New Roman" w:hAnsi="Times New Roman"/>
              </w:rPr>
              <w:t>Опасности природного характера (гроза, ядовитые растения и грибы, змеи, собаки, кошки).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Правильно вести себя во время грозы, распознавать ядовитые растения и грибы, избегать опасности при встречах  и общении с животными</w:t>
            </w:r>
          </w:p>
        </w:tc>
        <w:tc>
          <w:tcPr>
            <w:tcW w:w="3544" w:type="dxa"/>
            <w:gridSpan w:val="2"/>
          </w:tcPr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7977F5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</w:rPr>
              <w:t>-формулировать выводы по теме урока, отвечать не итоговые вопросы, оценивать свои ответы и ответы одноклассников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</w:rPr>
              <w:t>-Учиться отличать гадюку от ужа, ядовитые и съедобные грибы, находить информацию о ядовитых растениях.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</w:rPr>
              <w:t>Обсуждать рассказ « Опасные двойники», рассказывать о правилах поведения в общении с домашними животными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7977F5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77F5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EB4D7B" w:rsidRPr="007977F5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7977F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77F5">
              <w:rPr>
                <w:rFonts w:ascii="Times New Roman" w:hAnsi="Times New Roman"/>
                <w:b/>
              </w:rPr>
              <w:t>Экологическая безопасность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E73D8F">
              <w:rPr>
                <w:rFonts w:ascii="Times New Roman" w:hAnsi="Times New Roman"/>
              </w:rPr>
              <w:t>Цепь загрязнения. Правила экологической безопасности.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-Соблюдать  правила экологической безопасности в повседневной жизни.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-обнаруживать взаимосвязи между живой и неживой природой.</w:t>
            </w:r>
          </w:p>
        </w:tc>
        <w:tc>
          <w:tcPr>
            <w:tcW w:w="3544" w:type="dxa"/>
            <w:gridSpan w:val="2"/>
          </w:tcPr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D8F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D8F">
              <w:rPr>
                <w:rFonts w:ascii="Times New Roman" w:hAnsi="Times New Roman"/>
              </w:rPr>
              <w:t>Отвечать на итоговые вопросы и оценивать достижения.</w:t>
            </w:r>
          </w:p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D8F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E73D8F">
              <w:rPr>
                <w:rFonts w:ascii="Times New Roman" w:hAnsi="Times New Roman"/>
              </w:rPr>
              <w:t>-Практическая работа: знакомство с устройством бытового фильтра.</w:t>
            </w:r>
          </w:p>
          <w:p w:rsidR="00EB4D7B" w:rsidRPr="00E73D8F" w:rsidRDefault="00EB4D7B" w:rsidP="008F22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D8F">
              <w:rPr>
                <w:rFonts w:ascii="Times New Roman" w:hAnsi="Times New Roman"/>
              </w:rPr>
              <w:t>-</w:t>
            </w:r>
            <w:r w:rsidRPr="00E73D8F">
              <w:rPr>
                <w:rFonts w:ascii="Times New Roman" w:eastAsia="Times New Roman" w:hAnsi="Times New Roman"/>
                <w:lang w:eastAsia="ru-RU"/>
              </w:rPr>
              <w:t xml:space="preserve"> анализировать по схеме загрязнения;</w:t>
            </w:r>
          </w:p>
          <w:p w:rsidR="00EB4D7B" w:rsidRPr="00E73D8F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D8F">
              <w:rPr>
                <w:rFonts w:ascii="Times New Roman" w:eastAsia="Times New Roman" w:hAnsi="Times New Roman"/>
                <w:lang w:eastAsia="ru-RU"/>
              </w:rPr>
              <w:t xml:space="preserve">- приводить примеры цепей загрязнения; </w:t>
            </w:r>
          </w:p>
          <w:p w:rsidR="00EB4D7B" w:rsidRPr="00E73D8F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D8F">
              <w:rPr>
                <w:rFonts w:ascii="Times New Roman" w:eastAsia="Times New Roman" w:hAnsi="Times New Roman"/>
                <w:lang w:eastAsia="ru-RU"/>
              </w:rPr>
              <w:t>-работать с терминологическим словарём.</w:t>
            </w:r>
          </w:p>
          <w:p w:rsidR="00EB4D7B" w:rsidRPr="00E73D8F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D8F">
              <w:rPr>
                <w:rFonts w:ascii="Times New Roman" w:eastAsia="Times New Roman" w:hAnsi="Times New Roman"/>
                <w:lang w:eastAsia="ru-RU"/>
              </w:rPr>
              <w:t>-моделировать пути поступления загрязняющих веществ в организм.</w:t>
            </w:r>
          </w:p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3D8F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E73D8F">
              <w:rPr>
                <w:rFonts w:ascii="Times New Roman" w:hAnsi="Times New Roman"/>
                <w:b/>
              </w:rPr>
              <w:t>-</w:t>
            </w:r>
            <w:r w:rsidRPr="00E73D8F">
              <w:rPr>
                <w:rFonts w:ascii="Times New Roman" w:hAnsi="Times New Roman"/>
              </w:rPr>
              <w:t xml:space="preserve"> обсуждать проблему экологической безопасности и меры  по  охране природы.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безопасности  для сохранения здоровья.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370" w:type="dxa"/>
          </w:tcPr>
          <w:p w:rsidR="00EB4D7B" w:rsidRPr="00E73D8F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D8F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EB4D7B" w:rsidRPr="00E73D8F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3D8F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16079" w:type="dxa"/>
            <w:gridSpan w:val="15"/>
            <w:shd w:val="clear" w:color="auto" w:fill="B2A1C7" w:themeFill="accent4" w:themeFillTint="99"/>
          </w:tcPr>
          <w:p w:rsidR="00EB4D7B" w:rsidRPr="00F3515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«Чему учит экономика» (12 ч)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473C3C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73C3C">
              <w:rPr>
                <w:rFonts w:ascii="Times New Roman" w:hAnsi="Times New Roman"/>
              </w:rPr>
              <w:t>Потребности людей. Удовлетворение потребностей людей – главная задача экономики. Товары и услуги.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Раскрывать роль экономики в нашей жизни.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-объяснять, что такое потребности человека, товары и услуги</w:t>
            </w:r>
          </w:p>
        </w:tc>
        <w:tc>
          <w:tcPr>
            <w:tcW w:w="3544" w:type="dxa"/>
            <w:gridSpan w:val="2"/>
          </w:tcPr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87B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6F787B">
              <w:rPr>
                <w:rFonts w:ascii="Times New Roman" w:hAnsi="Times New Roman"/>
              </w:rPr>
              <w:t xml:space="preserve">-Принимать задачи раздела и урока, стремиться выполнять их. </w:t>
            </w:r>
          </w:p>
          <w:p w:rsidR="00EB4D7B" w:rsidRPr="006F787B" w:rsidRDefault="00EB4D7B" w:rsidP="008F22A7">
            <w:pPr>
              <w:spacing w:after="0" w:line="240" w:lineRule="auto"/>
            </w:pPr>
            <w:r w:rsidRPr="006F787B">
              <w:rPr>
                <w:rFonts w:ascii="Times New Roman" w:hAnsi="Times New Roman"/>
              </w:rPr>
              <w:t>-отвечать на итоговые вопросы, оценивать свои достижения.</w:t>
            </w:r>
          </w:p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87B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6F787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787B">
              <w:rPr>
                <w:rFonts w:ascii="Times New Roman" w:eastAsia="Times New Roman" w:hAnsi="Times New Roman"/>
                <w:lang w:eastAsia="ru-RU"/>
              </w:rPr>
              <w:t xml:space="preserve">-различать товары и услуги, приводить примеры; </w:t>
            </w:r>
          </w:p>
          <w:p w:rsidR="00EB4D7B" w:rsidRPr="006F787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787B">
              <w:rPr>
                <w:rFonts w:ascii="Times New Roman" w:eastAsia="Times New Roman" w:hAnsi="Times New Roman"/>
                <w:lang w:eastAsia="ru-RU"/>
              </w:rPr>
              <w:t>-добывать информацию  об услугах в родном городе;</w:t>
            </w:r>
          </w:p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6F78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6F787B">
              <w:rPr>
                <w:rFonts w:ascii="Times New Roman" w:hAnsi="Times New Roman"/>
              </w:rPr>
              <w:t xml:space="preserve"> Раскрывать понятия </w:t>
            </w:r>
          </w:p>
          <w:p w:rsidR="00EB4D7B" w:rsidRPr="006F787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87B">
              <w:rPr>
                <w:rFonts w:ascii="Times New Roman" w:hAnsi="Times New Roman"/>
              </w:rPr>
              <w:t>« экономика», «потребности», «товары»;</w:t>
            </w:r>
          </w:p>
          <w:p w:rsidR="00EB4D7B" w:rsidRPr="006F787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787B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6F787B" w:rsidRDefault="00EB4D7B" w:rsidP="008F22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787B">
              <w:rPr>
                <w:rFonts w:ascii="Times New Roman" w:eastAsia="Times New Roman" w:hAnsi="Times New Roman"/>
                <w:lang w:eastAsia="ru-RU"/>
              </w:rPr>
              <w:t xml:space="preserve">-работать </w:t>
            </w:r>
            <w:proofErr w:type="gramStart"/>
            <w:r w:rsidRPr="006F787B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6F787B">
              <w:rPr>
                <w:rFonts w:ascii="Times New Roman" w:eastAsia="Times New Roman" w:hAnsi="Times New Roman"/>
                <w:lang w:eastAsia="ru-RU"/>
              </w:rPr>
              <w:t xml:space="preserve"> взрослыми; </w:t>
            </w:r>
          </w:p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6F78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6F787B">
              <w:rPr>
                <w:rFonts w:ascii="Times New Roman" w:hAnsi="Times New Roman"/>
                <w:b/>
              </w:rPr>
              <w:t xml:space="preserve"> </w:t>
            </w:r>
            <w:r w:rsidRPr="006F787B">
              <w:rPr>
                <w:rFonts w:ascii="Times New Roman" w:hAnsi="Times New Roman"/>
              </w:rPr>
              <w:t>рассказывать о роли труда в создании товаров;</w:t>
            </w:r>
          </w:p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787B">
              <w:rPr>
                <w:rFonts w:ascii="Times New Roman" w:hAnsi="Times New Roman"/>
              </w:rPr>
              <w:t>-прослеживать</w:t>
            </w:r>
            <w:proofErr w:type="gramStart"/>
            <w:r w:rsidRPr="006F787B">
              <w:rPr>
                <w:rFonts w:ascii="Times New Roman" w:hAnsi="Times New Roman"/>
              </w:rPr>
              <w:t xml:space="preserve"> ,</w:t>
            </w:r>
            <w:proofErr w:type="gramEnd"/>
            <w:r w:rsidRPr="006F787B">
              <w:rPr>
                <w:rFonts w:ascii="Times New Roman" w:hAnsi="Times New Roman"/>
              </w:rPr>
              <w:t xml:space="preserve"> какие товары и услуги нужны семье.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внутреннюю позицию, адекватно  оценивать свои знания, формировать способность к решению моральных норм.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2157B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57BD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473C3C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73C3C">
              <w:rPr>
                <w:rFonts w:ascii="Times New Roman" w:hAnsi="Times New Roman"/>
              </w:rPr>
              <w:t>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Раскрывать роль природных богатств и труда людей в экономике.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-осознавать значение  природных бога</w:t>
            </w:r>
            <w:proofErr w:type="gramStart"/>
            <w:r>
              <w:rPr>
                <w:rFonts w:cs="Times New Roman"/>
                <w:sz w:val="22"/>
                <w:szCs w:val="22"/>
              </w:rPr>
              <w:t>тств в х</w:t>
            </w:r>
            <w:proofErr w:type="gramEnd"/>
            <w:r>
              <w:rPr>
                <w:rFonts w:cs="Times New Roman"/>
                <w:sz w:val="22"/>
                <w:szCs w:val="22"/>
              </w:rPr>
              <w:t>озяйственной деятельности человека.</w:t>
            </w:r>
          </w:p>
        </w:tc>
        <w:tc>
          <w:tcPr>
            <w:tcW w:w="3544" w:type="dxa"/>
            <w:gridSpan w:val="2"/>
          </w:tcPr>
          <w:p w:rsidR="00EB4D7B" w:rsidRPr="0081141D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41D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1141D" w:rsidRDefault="00EB4D7B" w:rsidP="008F22A7">
            <w:pPr>
              <w:spacing w:after="0" w:line="240" w:lineRule="auto"/>
            </w:pPr>
            <w:r w:rsidRPr="0081141D">
              <w:rPr>
                <w:rFonts w:ascii="Times New Roman" w:hAnsi="Times New Roman"/>
              </w:rPr>
              <w:t>Отвечать на итоговые вопросы и оценивать достижения</w:t>
            </w:r>
          </w:p>
          <w:p w:rsidR="00EB4D7B" w:rsidRPr="0081141D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41D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1141D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1141D">
              <w:rPr>
                <w:rFonts w:ascii="Times New Roman" w:hAnsi="Times New Roman"/>
                <w:b/>
              </w:rPr>
              <w:t>-</w:t>
            </w:r>
            <w:r w:rsidRPr="0081141D">
              <w:rPr>
                <w:rFonts w:ascii="Times New Roman" w:eastAsia="Times New Roman" w:hAnsi="Times New Roman"/>
                <w:lang w:eastAsia="ru-RU"/>
              </w:rPr>
              <w:t xml:space="preserve"> прослеживать взаимосвязь труда людей разных профессий, раскрывать роль природных бога</w:t>
            </w:r>
            <w:proofErr w:type="gramStart"/>
            <w:r w:rsidRPr="0081141D">
              <w:rPr>
                <w:rFonts w:ascii="Times New Roman" w:eastAsia="Times New Roman" w:hAnsi="Times New Roman"/>
                <w:lang w:eastAsia="ru-RU"/>
              </w:rPr>
              <w:t>тств дл</w:t>
            </w:r>
            <w:proofErr w:type="gramEnd"/>
            <w:r w:rsidRPr="0081141D">
              <w:rPr>
                <w:rFonts w:ascii="Times New Roman" w:eastAsia="Times New Roman" w:hAnsi="Times New Roman"/>
                <w:lang w:eastAsia="ru-RU"/>
              </w:rPr>
              <w:t>я экономики.</w:t>
            </w:r>
          </w:p>
          <w:p w:rsidR="00EB4D7B" w:rsidRPr="0081141D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1141D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1141D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141D">
              <w:rPr>
                <w:rFonts w:ascii="Times New Roman" w:hAnsi="Times New Roman"/>
              </w:rPr>
              <w:t xml:space="preserve">Рассказывать об использовании природных богатств, работать </w:t>
            </w:r>
            <w:proofErr w:type="gramStart"/>
            <w:r w:rsidRPr="0081141D">
              <w:rPr>
                <w:rFonts w:ascii="Times New Roman" w:hAnsi="Times New Roman"/>
              </w:rPr>
              <w:t>со</w:t>
            </w:r>
            <w:proofErr w:type="gramEnd"/>
            <w:r w:rsidRPr="0081141D">
              <w:rPr>
                <w:rFonts w:ascii="Times New Roman" w:hAnsi="Times New Roman"/>
              </w:rPr>
              <w:t xml:space="preserve"> взрослыми, выяснять роль профессий родителей в экономике города.</w:t>
            </w:r>
          </w:p>
        </w:tc>
        <w:tc>
          <w:tcPr>
            <w:tcW w:w="2220" w:type="dxa"/>
            <w:gridSpan w:val="2"/>
          </w:tcPr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87B">
              <w:rPr>
                <w:rFonts w:ascii="Times New Roman" w:hAnsi="Times New Roman"/>
                <w:sz w:val="24"/>
                <w:szCs w:val="24"/>
              </w:rPr>
              <w:t>Воспитывать чувство гордости за свою Родину,</w:t>
            </w:r>
          </w:p>
          <w:p w:rsidR="00EB4D7B" w:rsidRPr="006F787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87B">
              <w:rPr>
                <w:rFonts w:ascii="Times New Roman" w:hAnsi="Times New Roman"/>
                <w:sz w:val="24"/>
                <w:szCs w:val="24"/>
              </w:rPr>
              <w:t xml:space="preserve"> почтительное отношение и уважение к труду людей всех профессий.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6F78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87B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EB4D7B" w:rsidRPr="006F78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87B"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EB4D7B" w:rsidRPr="006F78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87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473C3C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73C3C">
              <w:rPr>
                <w:rFonts w:ascii="Times New Roman" w:hAnsi="Times New Roman"/>
              </w:rPr>
              <w:t>Наиболее важные в экономике полезные ископаемые. Значение, способы добычи охрана полезных ископаемых.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Различать важнейшие полезные ископаемые.</w:t>
            </w:r>
          </w:p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-объяснять их значение в экономике.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-осознавать значение природных бога</w:t>
            </w:r>
            <w:proofErr w:type="gramStart"/>
            <w:r>
              <w:rPr>
                <w:rFonts w:cs="Times New Roman"/>
                <w:sz w:val="22"/>
                <w:szCs w:val="22"/>
              </w:rPr>
              <w:t>тств в х</w:t>
            </w:r>
            <w:proofErr w:type="gramEnd"/>
            <w:r>
              <w:rPr>
                <w:rFonts w:cs="Times New Roman"/>
                <w:sz w:val="22"/>
                <w:szCs w:val="22"/>
              </w:rPr>
              <w:t>озяйственной деятельности человека.</w:t>
            </w:r>
          </w:p>
        </w:tc>
        <w:tc>
          <w:tcPr>
            <w:tcW w:w="3544" w:type="dxa"/>
            <w:gridSpan w:val="2"/>
          </w:tcPr>
          <w:p w:rsidR="00EB4D7B" w:rsidRPr="00FC6AED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6AED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FC6AED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6AED">
              <w:rPr>
                <w:rFonts w:ascii="Times New Roman" w:eastAsia="Times New Roman" w:hAnsi="Times New Roman"/>
                <w:lang w:eastAsia="ru-RU"/>
              </w:rPr>
              <w:t>принимать учебную задачу урока, формулировать выводы по теме урока, отвечать не итоговые вопросы, формировать адекватную самооценку.</w:t>
            </w:r>
          </w:p>
          <w:p w:rsidR="00EB4D7B" w:rsidRPr="00FC6AED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6AED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FC6AED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FC6AED">
              <w:rPr>
                <w:rFonts w:ascii="Times New Roman" w:hAnsi="Times New Roman"/>
              </w:rPr>
              <w:t>-Определять полезные ископаемые с помощью атласа.</w:t>
            </w:r>
          </w:p>
          <w:p w:rsidR="00EB4D7B" w:rsidRPr="00FC6AED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C6AED">
              <w:rPr>
                <w:rFonts w:ascii="Times New Roman" w:hAnsi="Times New Roman"/>
              </w:rPr>
              <w:t>-рассказывать об особенностях добычи, по материалам учебника, в музее выяснить, какие полезные ископаемые добывают у нас.</w:t>
            </w:r>
          </w:p>
          <w:p w:rsidR="00EB4D7B" w:rsidRPr="00FC6AED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C6AED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FC6AED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C6AED">
              <w:rPr>
                <w:rFonts w:ascii="Times New Roman" w:eastAsia="Times New Roman" w:hAnsi="Times New Roman"/>
                <w:lang w:eastAsia="ru-RU"/>
              </w:rPr>
              <w:t>строить монологическое высказывание</w:t>
            </w:r>
          </w:p>
        </w:tc>
        <w:tc>
          <w:tcPr>
            <w:tcW w:w="2220" w:type="dxa"/>
            <w:gridSpan w:val="2"/>
          </w:tcPr>
          <w:p w:rsidR="00EB4D7B" w:rsidRPr="00FC6AE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бережное отношение к природным богатствам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370" w:type="dxa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Сельское хозяйство как составная часть экономики. Растениеводство как отрасль сельского хозяйства.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Объяснять, что такое растениеводство и для чего люди им занимаются</w:t>
            </w:r>
          </w:p>
        </w:tc>
        <w:tc>
          <w:tcPr>
            <w:tcW w:w="3544" w:type="dxa"/>
            <w:gridSpan w:val="2"/>
          </w:tcPr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A4854">
              <w:rPr>
                <w:rFonts w:ascii="Times New Roman" w:hAnsi="Times New Roman"/>
              </w:rPr>
              <w:t xml:space="preserve">-Практическая работа в паре, исследовать растение и описать его по плану. 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A4854">
              <w:rPr>
                <w:rFonts w:ascii="Times New Roman" w:hAnsi="Times New Roman"/>
              </w:rPr>
              <w:t>-Выявить связь растениеводства и промышленности.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</w:rPr>
              <w:t>-Исследовать, какие продукты используются в семье.</w:t>
            </w:r>
          </w:p>
          <w:p w:rsidR="00EB4D7B" w:rsidRPr="008A485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A4854">
              <w:rPr>
                <w:rFonts w:ascii="Times New Roman" w:hAnsi="Times New Roman"/>
              </w:rPr>
              <w:t>-Обсуждать в паре, зачем люди занимаются растениеводством.</w:t>
            </w:r>
          </w:p>
          <w:p w:rsidR="00EB4D7B" w:rsidRPr="008A485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</w:rPr>
              <w:t>-Рассказывать о роли выращивания культурных растений.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370" w:type="dxa"/>
          </w:tcPr>
          <w:p w:rsidR="00EB4D7B" w:rsidRPr="00FC6AE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AE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4D7B" w:rsidRPr="00FC6AE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AED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EB4D7B" w:rsidRPr="00FC6AED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AED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Животноводство как отрасль сельского хозяйства. Домашние сельскохозяйственные животные. Содержание  и разведение сельскохозяйственных животных.</w:t>
            </w:r>
          </w:p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Объяснять, что такое животноводство  и для чего люди им занимаются</w:t>
            </w:r>
          </w:p>
        </w:tc>
        <w:tc>
          <w:tcPr>
            <w:tcW w:w="3544" w:type="dxa"/>
            <w:gridSpan w:val="2"/>
          </w:tcPr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A4854">
              <w:rPr>
                <w:rFonts w:ascii="Times New Roman" w:hAnsi="Times New Roman"/>
              </w:rPr>
              <w:t>-Актуализировать знания, полученные во  2 классе.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</w:rPr>
              <w:t>- принимать учебную задачу урока и стремиться ее выполнять.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A4854">
              <w:rPr>
                <w:rFonts w:ascii="Times New Roman" w:hAnsi="Times New Roman"/>
              </w:rPr>
              <w:t xml:space="preserve">-Классифицировать домашних и сельскохозяйственных животных. 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A4854">
              <w:rPr>
                <w:rFonts w:ascii="Times New Roman" w:hAnsi="Times New Roman"/>
              </w:rPr>
              <w:t xml:space="preserve">-работать с терминологическим словарем. 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A4854">
              <w:rPr>
                <w:rFonts w:ascii="Times New Roman" w:hAnsi="Times New Roman"/>
              </w:rPr>
              <w:t>-Выявлять связь животноводства и растениеводства.</w:t>
            </w:r>
          </w:p>
          <w:p w:rsidR="00EB4D7B" w:rsidRPr="008A485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A485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4854">
              <w:rPr>
                <w:rFonts w:ascii="Times New Roman" w:eastAsia="Times New Roman" w:hAnsi="Times New Roman"/>
                <w:lang w:eastAsia="ru-RU"/>
              </w:rPr>
              <w:t>-осуществлять  сотрудничество с учителем и со сверстниками.</w:t>
            </w:r>
          </w:p>
          <w:p w:rsidR="00EB4D7B" w:rsidRPr="008A485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eastAsia="Times New Roman" w:hAnsi="Times New Roman"/>
                <w:lang w:eastAsia="ru-RU"/>
              </w:rPr>
              <w:t>-</w:t>
            </w:r>
            <w:r w:rsidRPr="008A4854">
              <w:rPr>
                <w:rFonts w:ascii="Times New Roman" w:hAnsi="Times New Roman"/>
              </w:rPr>
              <w:t xml:space="preserve"> Узнать, какие продукты животноводства употребляет семья.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A485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85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B4D7B" w:rsidRPr="008A485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854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EB4D7B" w:rsidRPr="008A4854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854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Промышленность как составная часть экономики. Отрасли промышленности.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Различать отрасли промышленности.</w:t>
            </w:r>
          </w:p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-обнаруживать взаимосвязи между ними.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-различать продукцию каждой отрасли промышленности.</w:t>
            </w:r>
          </w:p>
        </w:tc>
        <w:tc>
          <w:tcPr>
            <w:tcW w:w="3544" w:type="dxa"/>
            <w:gridSpan w:val="2"/>
          </w:tcPr>
          <w:p w:rsidR="00EB4D7B" w:rsidRPr="008D010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10B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D010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D010B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8D010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D010B">
              <w:rPr>
                <w:rFonts w:ascii="Times New Roman" w:hAnsi="Times New Roman"/>
              </w:rPr>
              <w:t xml:space="preserve">-формулировать выводы по теме урока, отвечать не итоговые вопросы. </w:t>
            </w:r>
          </w:p>
          <w:p w:rsidR="00EB4D7B" w:rsidRPr="008D010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10B">
              <w:rPr>
                <w:rFonts w:ascii="Times New Roman" w:hAnsi="Times New Roman"/>
              </w:rPr>
              <w:t>-Формировать адекватную самооценку.</w:t>
            </w:r>
          </w:p>
          <w:p w:rsidR="00EB4D7B" w:rsidRPr="008D010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10B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D010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D010B">
              <w:rPr>
                <w:rFonts w:ascii="Times New Roman" w:hAnsi="Times New Roman"/>
              </w:rPr>
              <w:t>Соотносить продукцию с отраслью, выявлять взаимосвязь отраслей,</w:t>
            </w:r>
          </w:p>
          <w:p w:rsidR="00EB4D7B" w:rsidRPr="008D010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10B">
              <w:rPr>
                <w:rFonts w:ascii="Times New Roman" w:hAnsi="Times New Roman"/>
              </w:rPr>
              <w:t>найти в музее данные об истории предприятий города.</w:t>
            </w:r>
          </w:p>
          <w:p w:rsidR="00EB4D7B" w:rsidRPr="008D010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010B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D010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010B">
              <w:rPr>
                <w:rFonts w:ascii="Times New Roman" w:hAnsi="Times New Roman"/>
              </w:rPr>
              <w:t>Рассказывать о труде работников разных отраслей промышленности, в каких отраслях работают члены семьи, выяснить, рассказать в классе.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внутреннюю позицию, адекватно  оценивать свои знания, формировать способность к решению моральных норм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D010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10B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Подготовка к выполнению проекта.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-раскрывать роль экономики в жизни родного края;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-осознавать значение природных бога</w:t>
            </w:r>
            <w:proofErr w:type="gramStart"/>
            <w:r>
              <w:rPr>
                <w:rFonts w:cs="Times New Roman"/>
                <w:sz w:val="22"/>
                <w:szCs w:val="22"/>
              </w:rPr>
              <w:t>тств в х</w:t>
            </w:r>
            <w:proofErr w:type="gramEnd"/>
            <w:r>
              <w:rPr>
                <w:rFonts w:cs="Times New Roman"/>
                <w:sz w:val="22"/>
                <w:szCs w:val="22"/>
              </w:rPr>
              <w:t>озяйственной деятельности человека.</w:t>
            </w:r>
          </w:p>
        </w:tc>
        <w:tc>
          <w:tcPr>
            <w:tcW w:w="3544" w:type="dxa"/>
            <w:gridSpan w:val="2"/>
          </w:tcPr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22E45">
              <w:rPr>
                <w:rFonts w:ascii="Times New Roman" w:hAnsi="Times New Roman"/>
              </w:rPr>
              <w:t>-Оценивать результаты проекта и свою роль в его создании.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</w:rPr>
              <w:t>Собирать информацию об экономике родного края, оформлять материалы в виде выставки, презентации.</w:t>
            </w:r>
          </w:p>
          <w:p w:rsidR="00EB4D7B" w:rsidRPr="00522E4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E45">
              <w:rPr>
                <w:rFonts w:ascii="Times New Roman" w:eastAsia="Times New Roman" w:hAnsi="Times New Roman"/>
                <w:lang w:eastAsia="ru-RU"/>
              </w:rPr>
              <w:t>-презентовать проект, выступать перед  одноклассниками.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22E45">
              <w:rPr>
                <w:rFonts w:ascii="Times New Roman" w:eastAsia="Times New Roman" w:hAnsi="Times New Roman"/>
                <w:lang w:eastAsia="ru-RU"/>
              </w:rPr>
              <w:t>-</w:t>
            </w:r>
            <w:r w:rsidRPr="00522E45">
              <w:rPr>
                <w:rFonts w:ascii="Times New Roman" w:hAnsi="Times New Roman"/>
              </w:rPr>
              <w:t xml:space="preserve"> Коллективно создавать книгу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</w:rPr>
              <w:t xml:space="preserve"> « Экономика  родного края».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установку на выполнение моральных норм.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деньги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Обмен товарами: бартер, купля – продажа. Рол денег в экономике. Виды денежных знаков.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-понимать роль денег.</w:t>
            </w:r>
          </w:p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-объяснять, что такое деньги.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-различать денежные единицы некоторых стран</w:t>
            </w:r>
          </w:p>
        </w:tc>
        <w:tc>
          <w:tcPr>
            <w:tcW w:w="3544" w:type="dxa"/>
            <w:gridSpan w:val="2"/>
          </w:tcPr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22E45">
              <w:rPr>
                <w:rFonts w:ascii="Times New Roman" w:hAnsi="Times New Roman"/>
              </w:rPr>
              <w:t>-Принимать задачи раздела и урока, стремиться выполнять их.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</w:rPr>
              <w:t>-отвечать на итоговые вопросы, оценивать свои достижения.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22E45">
              <w:rPr>
                <w:rFonts w:ascii="Times New Roman" w:hAnsi="Times New Roman"/>
              </w:rPr>
              <w:t>-Раскрывать роль денег в экономике.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22E45">
              <w:rPr>
                <w:rFonts w:ascii="Times New Roman" w:hAnsi="Times New Roman"/>
              </w:rPr>
              <w:t>-Характеризовать виды обмена товарами.</w:t>
            </w:r>
          </w:p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</w:rPr>
              <w:t xml:space="preserve"> -Находить информацию  об истории денег в других источниках.</w:t>
            </w:r>
          </w:p>
          <w:p w:rsidR="00EB4D7B" w:rsidRPr="00522E4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522E4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2E45">
              <w:rPr>
                <w:rFonts w:ascii="Times New Roman" w:hAnsi="Times New Roman"/>
              </w:rPr>
              <w:t>-Работа в паре, сравнение монет разных стран.</w:t>
            </w:r>
          </w:p>
          <w:p w:rsidR="00EB4D7B" w:rsidRPr="00522E4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22E45">
              <w:rPr>
                <w:rFonts w:ascii="Times New Roman" w:hAnsi="Times New Roman"/>
              </w:rPr>
              <w:t>-практическая работа по различению денежных единиц.</w:t>
            </w:r>
          </w:p>
        </w:tc>
        <w:tc>
          <w:tcPr>
            <w:tcW w:w="2220" w:type="dxa"/>
            <w:gridSpan w:val="2"/>
          </w:tcPr>
          <w:p w:rsidR="00EB4D7B" w:rsidRPr="00522E4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22E45">
              <w:rPr>
                <w:rFonts w:ascii="Times New Roman" w:hAnsi="Times New Roman"/>
              </w:rPr>
              <w:t>-Определять границы собственного знания и незнания.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2E45">
              <w:rPr>
                <w:rFonts w:ascii="Times New Roman" w:hAnsi="Times New Roman"/>
              </w:rPr>
              <w:t>-</w:t>
            </w:r>
            <w:r w:rsidRPr="00522E45">
              <w:rPr>
                <w:rFonts w:ascii="Times New Roman" w:eastAsia="Times New Roman" w:hAnsi="Times New Roman"/>
                <w:lang w:eastAsia="ru-RU"/>
              </w:rPr>
              <w:t xml:space="preserve"> мотивация учебной деятельности; 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522E45">
              <w:rPr>
                <w:rFonts w:ascii="Times New Roman" w:eastAsia="Times New Roman" w:hAnsi="Times New Roman"/>
                <w:lang w:eastAsia="ru-RU"/>
              </w:rPr>
              <w:t>принимать мнение других членов коллектива.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370" w:type="dxa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Государственный бюджет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Понятие о государственном бюджете, расходах и доходах. Источники доходов.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-объяснять, что такое государственный бюджет, осознавать необходимость уплаты налогов гражданами страны.</w:t>
            </w:r>
          </w:p>
        </w:tc>
        <w:tc>
          <w:tcPr>
            <w:tcW w:w="3544" w:type="dxa"/>
            <w:gridSpan w:val="2"/>
          </w:tcPr>
          <w:p w:rsidR="00EB4D7B" w:rsidRPr="00C17D7C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D7C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C17D7C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7D7C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C17D7C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D7C">
              <w:rPr>
                <w:rFonts w:ascii="Times New Roman" w:hAnsi="Times New Roman"/>
              </w:rPr>
              <w:t>-формулировать выводы по теме урока, отвечать не итоговые вопросы.</w:t>
            </w:r>
          </w:p>
          <w:p w:rsidR="00EB4D7B" w:rsidRPr="00C17D7C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D7C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C17D7C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17D7C">
              <w:rPr>
                <w:rFonts w:ascii="Times New Roman" w:hAnsi="Times New Roman"/>
              </w:rPr>
              <w:t xml:space="preserve">-Выявлять взаимосвязь между доходами и расходами. </w:t>
            </w:r>
            <w:proofErr w:type="gramStart"/>
            <w:r w:rsidRPr="00C17D7C">
              <w:rPr>
                <w:rFonts w:ascii="Times New Roman" w:hAnsi="Times New Roman"/>
              </w:rPr>
              <w:t>-ф</w:t>
            </w:r>
            <w:proofErr w:type="gramEnd"/>
            <w:r w:rsidRPr="00C17D7C">
              <w:rPr>
                <w:rFonts w:ascii="Times New Roman" w:hAnsi="Times New Roman"/>
              </w:rPr>
              <w:t>ормулировать выводы по теме урока,  работать с терминологическим словарем.</w:t>
            </w:r>
          </w:p>
          <w:p w:rsidR="00EB4D7B" w:rsidRPr="00C17D7C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17D7C">
              <w:rPr>
                <w:rFonts w:ascii="Times New Roman" w:hAnsi="Times New Roman"/>
              </w:rPr>
              <w:t>-</w:t>
            </w:r>
            <w:r w:rsidRPr="00C17D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моделировать доходы  и расходы государства в виде математических задач</w:t>
            </w:r>
          </w:p>
          <w:p w:rsidR="00EB4D7B" w:rsidRPr="00C17D7C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17D7C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C17D7C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17D7C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осуществлять  сотрудничество с учителем и со сверстниками.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C17D7C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D7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EB4D7B" w:rsidRPr="00C17D7C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D7C">
              <w:rPr>
                <w:rFonts w:ascii="Times New Roman" w:hAnsi="Times New Roman"/>
                <w:sz w:val="20"/>
                <w:szCs w:val="20"/>
              </w:rPr>
              <w:t>парная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  <w:p w:rsidR="00EB4D7B" w:rsidRPr="00E73D8F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E73D8F">
              <w:rPr>
                <w:rFonts w:ascii="Times New Roman" w:hAnsi="Times New Roman"/>
              </w:rPr>
              <w:t>(10)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Семейный бюджет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 xml:space="preserve">Понятие о семейном бюджете. </w:t>
            </w:r>
            <w:proofErr w:type="gramStart"/>
            <w:r w:rsidRPr="00C31F05">
              <w:rPr>
                <w:rFonts w:ascii="Times New Roman" w:hAnsi="Times New Roman"/>
              </w:rPr>
              <w:t>Доходах</w:t>
            </w:r>
            <w:proofErr w:type="gramEnd"/>
            <w:r w:rsidRPr="00C31F05">
              <w:rPr>
                <w:rFonts w:ascii="Times New Roman" w:hAnsi="Times New Roman"/>
              </w:rPr>
              <w:t xml:space="preserve"> и расходах семьи.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Объяснять, что такое семейный бюджет, из чего он складывается, как ведется хозяйство семьи.</w:t>
            </w:r>
          </w:p>
        </w:tc>
        <w:tc>
          <w:tcPr>
            <w:tcW w:w="3544" w:type="dxa"/>
            <w:gridSpan w:val="2"/>
          </w:tcPr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D21F55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D21F55">
              <w:rPr>
                <w:rFonts w:ascii="Times New Roman" w:hAnsi="Times New Roman"/>
              </w:rPr>
              <w:t xml:space="preserve">-формулировать выводы по теме урока, отвечать не итоговые вопросы. 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</w:rPr>
              <w:t>-Формировать адекватную самооценку.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ыявлять сходство и различие государственного </w:t>
            </w:r>
            <w:r w:rsidRPr="00D21F55">
              <w:rPr>
                <w:rFonts w:ascii="Times New Roman" w:hAnsi="Times New Roman"/>
              </w:rPr>
              <w:t>бюджета и семейного, моделировать  семейный бюджет.</w:t>
            </w:r>
          </w:p>
          <w:p w:rsidR="00EB4D7B" w:rsidRPr="00D21F5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D21F5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</w:rPr>
              <w:t>Рассказывать о семейном бюджете, его доходах и расходах, обсуждать</w:t>
            </w:r>
            <w:proofErr w:type="gramStart"/>
            <w:r w:rsidRPr="00D21F55">
              <w:rPr>
                <w:rFonts w:ascii="Times New Roman" w:hAnsi="Times New Roman"/>
              </w:rPr>
              <w:t xml:space="preserve"> ,</w:t>
            </w:r>
            <w:proofErr w:type="gramEnd"/>
            <w:r w:rsidRPr="00D21F55">
              <w:rPr>
                <w:rFonts w:ascii="Times New Roman" w:hAnsi="Times New Roman"/>
              </w:rPr>
              <w:t xml:space="preserve"> какие расходы первостепенные.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положительные моральные качества, чувство сопричастности к семейному благополучию.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C17D7C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D7C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  <w:p w:rsidR="00EB4D7B" w:rsidRPr="00C17D7C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D7B" w:rsidRPr="00894B72" w:rsidTr="008F22A7">
        <w:trPr>
          <w:cantSplit/>
          <w:trHeight w:val="1134"/>
        </w:trPr>
        <w:tc>
          <w:tcPr>
            <w:tcW w:w="668" w:type="dxa"/>
            <w:gridSpan w:val="2"/>
            <w:textDirection w:val="btLr"/>
          </w:tcPr>
          <w:p w:rsidR="00EB4D7B" w:rsidRPr="00CE1292" w:rsidRDefault="00EB4D7B" w:rsidP="008F22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CE1292"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  <w:p w:rsidR="00EB4D7B" w:rsidRPr="00CE1292" w:rsidRDefault="00EB4D7B" w:rsidP="008F22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CE1292">
              <w:rPr>
                <w:rFonts w:ascii="Times New Roman" w:hAnsi="Times New Roman"/>
                <w:b/>
                <w:sz w:val="24"/>
                <w:szCs w:val="24"/>
              </w:rPr>
              <w:t>(11-12</w:t>
            </w:r>
            <w:r w:rsidRPr="00CE12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 и экология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Положительное и отрицательное воздействие экономики на окружающую  среду. Экологические прогнозы, их влияние на экономику.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Обнаруживать  связи между экономикой и экологией, строить простейшие экологические прогнозы.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осознавать значение природных бога</w:t>
            </w:r>
            <w:proofErr w:type="gramStart"/>
            <w:r>
              <w:rPr>
                <w:rFonts w:cs="Times New Roman"/>
                <w:sz w:val="22"/>
                <w:szCs w:val="22"/>
              </w:rPr>
              <w:t>тств в х</w:t>
            </w:r>
            <w:proofErr w:type="gramEnd"/>
            <w:r>
              <w:rPr>
                <w:rFonts w:cs="Times New Roman"/>
                <w:sz w:val="22"/>
                <w:szCs w:val="22"/>
              </w:rPr>
              <w:t>озяйственной деятельности человека</w:t>
            </w:r>
          </w:p>
        </w:tc>
        <w:tc>
          <w:tcPr>
            <w:tcW w:w="3544" w:type="dxa"/>
            <w:gridSpan w:val="2"/>
          </w:tcPr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</w:rPr>
              <w:t>Актуализировать знания, полученные во  2 классе, принимать учебную задачу урока и стремиться ее выполнять.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D21F55">
              <w:rPr>
                <w:rFonts w:ascii="Times New Roman" w:hAnsi="Times New Roman"/>
              </w:rPr>
              <w:t>-Раскрывать взаимосвязь экономики и  экологии.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D21F55">
              <w:rPr>
                <w:rFonts w:ascii="Times New Roman" w:hAnsi="Times New Roman"/>
              </w:rPr>
              <w:t xml:space="preserve">-Моделировать экологические прогнозы.  </w:t>
            </w:r>
          </w:p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</w:rPr>
              <w:t>-Выяснить у взрослых об экологических мерах в регионе.</w:t>
            </w:r>
          </w:p>
          <w:p w:rsidR="00EB4D7B" w:rsidRPr="00D21F5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D21F5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F55">
              <w:rPr>
                <w:rFonts w:ascii="Times New Roman" w:hAnsi="Times New Roman"/>
              </w:rPr>
              <w:t xml:space="preserve">-Обсуждать, почему при осуществлении </w:t>
            </w:r>
            <w:proofErr w:type="gramStart"/>
            <w:r w:rsidRPr="00D21F55">
              <w:rPr>
                <w:rFonts w:ascii="Times New Roman" w:hAnsi="Times New Roman"/>
              </w:rPr>
              <w:t>экономических проектов</w:t>
            </w:r>
            <w:proofErr w:type="gramEnd"/>
            <w:r w:rsidRPr="00D21F55">
              <w:rPr>
                <w:rFonts w:ascii="Times New Roman" w:hAnsi="Times New Roman"/>
              </w:rPr>
              <w:t xml:space="preserve"> осуществляется экологическая экспертиза.</w:t>
            </w:r>
          </w:p>
          <w:p w:rsidR="00EB4D7B" w:rsidRPr="00894B72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21F55">
              <w:rPr>
                <w:rFonts w:ascii="Times New Roman" w:hAnsi="Times New Roman"/>
              </w:rPr>
              <w:t>-</w:t>
            </w:r>
            <w:r w:rsidRPr="00D21F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осуществлять  сотрудничество </w:t>
            </w:r>
            <w:proofErr w:type="gramStart"/>
            <w:r w:rsidRPr="00D21F55">
              <w:rPr>
                <w:rFonts w:ascii="Times New Roman" w:eastAsia="Times New Roman" w:hAnsi="Times New Roman"/>
                <w:color w:val="000000"/>
                <w:lang w:eastAsia="ru-RU"/>
              </w:rPr>
              <w:t>со</w:t>
            </w:r>
            <w:proofErr w:type="gramEnd"/>
            <w:r w:rsidRPr="00D21F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взрослыми</w:t>
            </w:r>
          </w:p>
        </w:tc>
        <w:tc>
          <w:tcPr>
            <w:tcW w:w="2220" w:type="dxa"/>
            <w:gridSpan w:val="2"/>
          </w:tcPr>
          <w:p w:rsidR="00EB4D7B" w:rsidRPr="00D21F5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1F55">
              <w:rPr>
                <w:rFonts w:ascii="Times New Roman" w:hAnsi="Times New Roman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F55">
              <w:rPr>
                <w:rFonts w:ascii="Times New Roman" w:hAnsi="Times New Roman"/>
              </w:rPr>
              <w:t>-</w:t>
            </w:r>
            <w:r w:rsidRPr="00D21F55">
              <w:rPr>
                <w:rFonts w:ascii="Times New Roman" w:eastAsia="Times New Roman" w:hAnsi="Times New Roman"/>
                <w:lang w:eastAsia="ru-RU"/>
              </w:rPr>
              <w:t xml:space="preserve"> экологическая культура: ценностное отношение  к природному миру, готовность следовать нормам природоохранного поведения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D21F55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F55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16079" w:type="dxa"/>
            <w:gridSpan w:val="15"/>
            <w:shd w:val="clear" w:color="auto" w:fill="B2A1C7" w:themeFill="accent4" w:themeFillTint="99"/>
          </w:tcPr>
          <w:p w:rsidR="00EB4D7B" w:rsidRPr="00E73D8F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«Путешествия по городам и странам» (15 ч)</w:t>
            </w:r>
          </w:p>
        </w:tc>
      </w:tr>
      <w:tr w:rsidR="00EB4D7B" w:rsidRPr="00894B72" w:rsidTr="008F22A7">
        <w:trPr>
          <w:cantSplit/>
          <w:trHeight w:val="1134"/>
        </w:trPr>
        <w:tc>
          <w:tcPr>
            <w:tcW w:w="668" w:type="dxa"/>
            <w:gridSpan w:val="2"/>
            <w:textDirection w:val="btLr"/>
          </w:tcPr>
          <w:p w:rsidR="00EB4D7B" w:rsidRPr="00CE1292" w:rsidRDefault="00EB4D7B" w:rsidP="008F22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CE1292">
              <w:rPr>
                <w:rFonts w:ascii="Times New Roman" w:hAnsi="Times New Roman"/>
                <w:b/>
                <w:sz w:val="24"/>
                <w:szCs w:val="24"/>
              </w:rPr>
              <w:t>54-56</w:t>
            </w:r>
          </w:p>
          <w:p w:rsidR="00EB4D7B" w:rsidRPr="00894B72" w:rsidRDefault="00EB4D7B" w:rsidP="008F22A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CE1292">
              <w:rPr>
                <w:rFonts w:ascii="Times New Roman" w:hAnsi="Times New Roman"/>
                <w:b/>
                <w:sz w:val="24"/>
                <w:szCs w:val="24"/>
              </w:rPr>
              <w:t>(1-3)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Золотое кольцо России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Золотое кольцо России – слава и гордость страны. Города Золотого кольца – Сергиев – Посад, Переславль – Залесский, Ростов и их достопримечательности.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-Находить на карте города Золотого кольца России.</w:t>
            </w:r>
          </w:p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-приводить примеры достопримечательностей этих городов.</w:t>
            </w:r>
          </w:p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-осознавать необходимость бережного отношения к памятникам истории и культуры. 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B4D7B" w:rsidRPr="00013583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3583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013583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013583">
              <w:rPr>
                <w:rFonts w:ascii="Times New Roman" w:hAnsi="Times New Roman"/>
              </w:rPr>
              <w:t>Принимать учебную задачу урока, формулировать выводы, оценивать свои достижения на уроке.</w:t>
            </w:r>
          </w:p>
          <w:p w:rsidR="00EB4D7B" w:rsidRPr="00013583" w:rsidRDefault="00EB4D7B" w:rsidP="008F22A7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583">
              <w:rPr>
                <w:rFonts w:ascii="Times New Roman" w:hAnsi="Times New Roman"/>
              </w:rPr>
              <w:t>-</w:t>
            </w:r>
            <w:r w:rsidRPr="00013583">
              <w:rPr>
                <w:rFonts w:ascii="Times New Roman" w:eastAsia="Times New Roman" w:hAnsi="Times New Roman"/>
                <w:lang w:eastAsia="ru-RU"/>
              </w:rPr>
              <w:t xml:space="preserve"> умение самостоятельно</w:t>
            </w:r>
          </w:p>
          <w:p w:rsidR="00EB4D7B" w:rsidRPr="00013583" w:rsidRDefault="00EB4D7B" w:rsidP="008F22A7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583">
              <w:rPr>
                <w:rFonts w:ascii="Times New Roman" w:eastAsia="Times New Roman" w:hAnsi="Times New Roman"/>
                <w:lang w:eastAsia="ru-RU"/>
              </w:rPr>
              <w:t>планировать свои действия при подготовке сообщения на заданную тему</w:t>
            </w:r>
            <w:r w:rsidRPr="00013583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EB4D7B" w:rsidRPr="00013583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3583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013583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013583">
              <w:rPr>
                <w:rFonts w:ascii="Times New Roman" w:hAnsi="Times New Roman"/>
              </w:rPr>
              <w:t>С помощью Интернета готовить сообщения о любом городе, находить фотографии этих городов, выполнять задания из электронного приложения.</w:t>
            </w:r>
          </w:p>
          <w:p w:rsidR="00EB4D7B" w:rsidRPr="00013583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3583">
              <w:rPr>
                <w:rFonts w:ascii="Times New Roman" w:hAnsi="Times New Roman"/>
              </w:rPr>
              <w:t>-</w:t>
            </w:r>
            <w:r w:rsidRPr="00013583">
              <w:rPr>
                <w:rFonts w:ascii="Times New Roman" w:eastAsia="Times New Roman" w:hAnsi="Times New Roman"/>
                <w:lang w:eastAsia="ru-RU"/>
              </w:rPr>
              <w:t xml:space="preserve"> составлять вопросы к викторине, прослеживать маршрут путешествия по карте; </w:t>
            </w:r>
          </w:p>
          <w:p w:rsidR="00EB4D7B" w:rsidRPr="00013583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13583">
              <w:rPr>
                <w:rFonts w:ascii="Times New Roman" w:eastAsia="Times New Roman" w:hAnsi="Times New Roman"/>
                <w:lang w:eastAsia="ru-RU"/>
              </w:rPr>
              <w:t>-моделировать маршрут Золотого кольца, используя фотографии достопримечательностей, сувениры</w:t>
            </w:r>
          </w:p>
          <w:p w:rsidR="00EB4D7B" w:rsidRPr="00013583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13583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013583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13583">
              <w:rPr>
                <w:rFonts w:ascii="Times New Roman" w:hAnsi="Times New Roman"/>
              </w:rPr>
              <w:t>Рассказывать о достопримечательностях городов  Золотого кольца.</w:t>
            </w:r>
          </w:p>
          <w:p w:rsidR="00EB4D7B" w:rsidRPr="00894B72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13583">
              <w:rPr>
                <w:rFonts w:ascii="Times New Roman" w:hAnsi="Times New Roman"/>
              </w:rPr>
              <w:t>-прослеживать маршрут путешествия по карте.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чувство гордости за свою страну, сопричастности к её историческому прошлому.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013583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58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3825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Подготовка к выполнению проекта.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-Находить на карте города.</w:t>
            </w:r>
          </w:p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приводить примеры достопримечательностей этих городов.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-осознавать необходимость бережного отношения к памятникам истории и культуры.</w:t>
            </w:r>
          </w:p>
        </w:tc>
        <w:tc>
          <w:tcPr>
            <w:tcW w:w="3544" w:type="dxa"/>
            <w:gridSpan w:val="2"/>
          </w:tcPr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</w:rPr>
              <w:t>Понимать цель и задачи проекта и стремиться их выполнять.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</w:rPr>
              <w:t>-Собирать экспонаты для музея (фотографии, открытки, значки), оформлять экспозицию музея, готовить сообщения.</w:t>
            </w:r>
          </w:p>
          <w:p w:rsidR="00EB4D7B" w:rsidRPr="004061D0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1D0">
              <w:rPr>
                <w:rFonts w:ascii="Times New Roman" w:eastAsia="Times New Roman" w:hAnsi="Times New Roman"/>
                <w:lang w:eastAsia="ru-RU"/>
              </w:rPr>
              <w:t>презентовать свои сообщения с демонстрацией экспонатов.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013583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58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ближайшие соседи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Государства, граничащие с Россией, их столицы.</w:t>
            </w:r>
          </w:p>
        </w:tc>
        <w:tc>
          <w:tcPr>
            <w:tcW w:w="1843" w:type="dxa"/>
          </w:tcPr>
          <w:p w:rsidR="00EB4D7B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-находить и показывать на карте страны и их столицы.</w:t>
            </w:r>
          </w:p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-приводить примеры достопримечательностей разных стран</w:t>
            </w:r>
          </w:p>
        </w:tc>
        <w:tc>
          <w:tcPr>
            <w:tcW w:w="3544" w:type="dxa"/>
            <w:gridSpan w:val="2"/>
          </w:tcPr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4061D0" w:rsidRDefault="00EB4D7B" w:rsidP="008F22A7">
            <w:pPr>
              <w:spacing w:after="0"/>
              <w:rPr>
                <w:rFonts w:ascii="Times New Roman" w:hAnsi="Times New Roman"/>
              </w:rPr>
            </w:pPr>
            <w:r w:rsidRPr="004061D0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4061D0" w:rsidRDefault="00EB4D7B" w:rsidP="008F22A7">
            <w:pPr>
              <w:spacing w:after="0"/>
              <w:rPr>
                <w:rFonts w:ascii="Times New Roman" w:hAnsi="Times New Roman"/>
              </w:rPr>
            </w:pPr>
            <w:r w:rsidRPr="004061D0">
              <w:rPr>
                <w:rFonts w:ascii="Times New Roman" w:hAnsi="Times New Roman"/>
              </w:rPr>
              <w:t xml:space="preserve">-формулировать выводы по теме урока, отвечать не итоговые вопросы. </w:t>
            </w:r>
          </w:p>
          <w:p w:rsidR="00EB4D7B" w:rsidRPr="004061D0" w:rsidRDefault="00EB4D7B" w:rsidP="008F22A7">
            <w:pPr>
              <w:spacing w:after="0"/>
              <w:rPr>
                <w:rFonts w:ascii="Times New Roman" w:hAnsi="Times New Roman"/>
              </w:rPr>
            </w:pPr>
            <w:r w:rsidRPr="004061D0">
              <w:rPr>
                <w:rFonts w:ascii="Times New Roman" w:hAnsi="Times New Roman"/>
              </w:rPr>
              <w:t>–Формировать адекватную самооценку.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4061D0">
              <w:rPr>
                <w:rFonts w:ascii="Times New Roman" w:hAnsi="Times New Roman"/>
              </w:rPr>
              <w:t>-С помощью дополнительной литературы готовить сообщения о странах.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</w:rPr>
              <w:t>- работать с терминологическим словарем.</w:t>
            </w:r>
          </w:p>
          <w:p w:rsidR="00EB4D7B" w:rsidRPr="004061D0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061D0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4061D0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61D0">
              <w:rPr>
                <w:rFonts w:ascii="Times New Roman" w:hAnsi="Times New Roman"/>
                <w:b/>
              </w:rPr>
              <w:t>-</w:t>
            </w:r>
            <w:r w:rsidRPr="004061D0">
              <w:rPr>
                <w:rFonts w:ascii="Times New Roman" w:eastAsia="Times New Roman" w:hAnsi="Times New Roman"/>
                <w:lang w:eastAsia="ru-RU"/>
              </w:rPr>
              <w:t>обсуждать, почему с соседними государствами нужно иметь добрососедские отношения.</w:t>
            </w:r>
          </w:p>
          <w:p w:rsidR="00EB4D7B" w:rsidRPr="004061D0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границы собственного знания и незнания, принимать мнение других членов коллектива.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чувство гордости за свою страну.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севере Европы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Страны севера Европы (Норвегия, Швеция, Финляндия, Дания, Исландия)</w:t>
            </w:r>
            <w:proofErr w:type="gramStart"/>
            <w:r w:rsidRPr="00C31F05">
              <w:rPr>
                <w:rFonts w:ascii="Times New Roman" w:hAnsi="Times New Roman"/>
              </w:rPr>
              <w:t xml:space="preserve"> ,</w:t>
            </w:r>
            <w:proofErr w:type="gramEnd"/>
            <w:r w:rsidRPr="00C31F05">
              <w:rPr>
                <w:rFonts w:ascii="Times New Roman" w:hAnsi="Times New Roman"/>
              </w:rPr>
              <w:t xml:space="preserve"> их столицы, государственное устройство. государственные языки, флаги и т.д.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Рассказывать о стране по физической и политической картам</w:t>
            </w:r>
          </w:p>
        </w:tc>
        <w:tc>
          <w:tcPr>
            <w:tcW w:w="3544" w:type="dxa"/>
            <w:gridSpan w:val="2"/>
          </w:tcPr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41FD5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</w:rPr>
              <w:t>- формулировать выводы, оценивать свои достижения на уроке.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</w:rPr>
              <w:t>Соотносит государства и флаги, составлять вопросы викторины по странам Европы, находить материал о достопримечательностях стран.</w:t>
            </w:r>
          </w:p>
          <w:p w:rsidR="00EB4D7B" w:rsidRPr="00541FD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41FD5">
              <w:rPr>
                <w:rFonts w:ascii="Times New Roman" w:hAnsi="Times New Roman"/>
              </w:rPr>
              <w:t>-Работать в группе, готовит сообщения о государстве, на основе материалов учебника.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</w:rPr>
              <w:t xml:space="preserve">-Работать </w:t>
            </w:r>
            <w:proofErr w:type="gramStart"/>
            <w:r w:rsidRPr="00541FD5">
              <w:rPr>
                <w:rFonts w:ascii="Times New Roman" w:hAnsi="Times New Roman"/>
              </w:rPr>
              <w:t>со</w:t>
            </w:r>
            <w:proofErr w:type="gramEnd"/>
            <w:r w:rsidRPr="00541FD5">
              <w:rPr>
                <w:rFonts w:ascii="Times New Roman" w:hAnsi="Times New Roman"/>
              </w:rPr>
              <w:t xml:space="preserve"> взрослыми, выяснять, какие материалы и из каких стран в магазинах города.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внутреннюю позицию школьника, гражданина своей страны, позицию человека, жителя общего дома – Земля.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Бенилюкс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31F05">
              <w:rPr>
                <w:rFonts w:ascii="Times New Roman" w:hAnsi="Times New Roman"/>
              </w:rP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  <w:proofErr w:type="gramEnd"/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Рассказывать о стране по физической и политической картам</w:t>
            </w:r>
          </w:p>
        </w:tc>
        <w:tc>
          <w:tcPr>
            <w:tcW w:w="3544" w:type="dxa"/>
            <w:gridSpan w:val="2"/>
          </w:tcPr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41FD5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41FD5">
              <w:rPr>
                <w:rFonts w:ascii="Times New Roman" w:hAnsi="Times New Roman"/>
              </w:rPr>
              <w:t xml:space="preserve">-формулировать выводы по теме урока, отвечать не итоговые вопросы. 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</w:rPr>
              <w:t>-Принимать мнение других членов группы.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 w:rsidRPr="00541FD5">
              <w:rPr>
                <w:rFonts w:ascii="Times New Roman" w:hAnsi="Times New Roman"/>
              </w:rPr>
              <w:t>со</w:t>
            </w:r>
            <w:proofErr w:type="gramEnd"/>
            <w:r w:rsidRPr="00541FD5">
              <w:rPr>
                <w:rFonts w:ascii="Times New Roman" w:hAnsi="Times New Roman"/>
              </w:rPr>
              <w:t xml:space="preserve"> взрослыми, выяснять о товарах стран Бенилюкса.</w:t>
            </w:r>
          </w:p>
          <w:p w:rsidR="00EB4D7B" w:rsidRPr="00541FD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1FD5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541FD5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FD5">
              <w:rPr>
                <w:rFonts w:ascii="Times New Roman" w:eastAsia="Times New Roman" w:hAnsi="Times New Roman"/>
                <w:lang w:eastAsia="ru-RU"/>
              </w:rPr>
              <w:t>-работать в группе,  договариваться о распределение функций  и ролей в совместной деятельности.</w:t>
            </w:r>
          </w:p>
          <w:p w:rsidR="00EB4D7B" w:rsidRPr="00541FD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541FD5">
              <w:rPr>
                <w:rFonts w:ascii="Times New Roman" w:eastAsia="Times New Roman" w:hAnsi="Times New Roman"/>
                <w:lang w:eastAsia="ru-RU"/>
              </w:rPr>
              <w:t>-</w:t>
            </w:r>
            <w:r w:rsidRPr="00541FD5">
              <w:rPr>
                <w:rFonts w:ascii="Times New Roman" w:hAnsi="Times New Roman"/>
              </w:rPr>
              <w:t xml:space="preserve"> Описывать достопримечательности, готовить сообщения о стране. Выступать от группы.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центре Европы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Страны центра Европы: Германия, Австрия, Швейцария, их столицы, флаги, достопримечательности, знаменитые люди.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Рассказывать о стране по физической и политической картам</w:t>
            </w:r>
          </w:p>
        </w:tc>
        <w:tc>
          <w:tcPr>
            <w:tcW w:w="3544" w:type="dxa"/>
            <w:gridSpan w:val="2"/>
          </w:tcPr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 xml:space="preserve">-формулировать выводы по теме урока, отвечать не итоговые вопросы. 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</w:rPr>
              <w:t>-Формировать адекватную самооценку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 w:rsidRPr="008C6A52">
              <w:rPr>
                <w:rFonts w:ascii="Times New Roman" w:hAnsi="Times New Roman"/>
              </w:rPr>
              <w:t>со</w:t>
            </w:r>
            <w:proofErr w:type="gramEnd"/>
            <w:r w:rsidRPr="008C6A52">
              <w:rPr>
                <w:rFonts w:ascii="Times New Roman" w:hAnsi="Times New Roman"/>
              </w:rPr>
              <w:t xml:space="preserve"> взрослыми, выяснять о товарах стран центра Европы.</w:t>
            </w:r>
          </w:p>
          <w:p w:rsidR="00EB4D7B" w:rsidRPr="008C6A52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C6A52">
              <w:rPr>
                <w:rFonts w:ascii="Times New Roman" w:hAnsi="Times New Roman"/>
              </w:rPr>
              <w:t xml:space="preserve">Работать в группе, изучать страны центра Европы.  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C6A52">
              <w:rPr>
                <w:rFonts w:ascii="Times New Roman" w:hAnsi="Times New Roman"/>
              </w:rPr>
              <w:t xml:space="preserve">Описывать достопримечательности, готовить сообщения о стране. 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C6A52">
              <w:rPr>
                <w:rFonts w:ascii="Times New Roman" w:hAnsi="Times New Roman"/>
              </w:rPr>
              <w:t>Выступать от группы.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C6A52">
              <w:rPr>
                <w:rFonts w:ascii="Times New Roman" w:hAnsi="Times New Roman"/>
              </w:rPr>
              <w:t>Распределять материал на несколько сообщений между членами группы.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Франции и Великобритании (Франция)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Франция,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Рассказывать о стране по физической и политической картам</w:t>
            </w:r>
          </w:p>
        </w:tc>
        <w:tc>
          <w:tcPr>
            <w:tcW w:w="3544" w:type="dxa"/>
            <w:gridSpan w:val="2"/>
          </w:tcPr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 xml:space="preserve">-Принимать учебную задачу урока, формулировать выводы, оценивать свои достижения на уроке. 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</w:rPr>
              <w:t>-Адекватно оценивать своих товарищей.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 w:rsidRPr="008C6A52">
              <w:rPr>
                <w:rFonts w:ascii="Times New Roman" w:hAnsi="Times New Roman"/>
              </w:rPr>
              <w:t>со</w:t>
            </w:r>
            <w:proofErr w:type="gramEnd"/>
            <w:r w:rsidRPr="008C6A52">
              <w:rPr>
                <w:rFonts w:ascii="Times New Roman" w:hAnsi="Times New Roman"/>
              </w:rPr>
              <w:t xml:space="preserve"> взрослыми, выяснять о товарах из Франции.</w:t>
            </w:r>
          </w:p>
          <w:p w:rsidR="00EB4D7B" w:rsidRPr="008C6A52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 xml:space="preserve">-Работать в группе, изучать достопримечательности  Франции, готовить сообщения о стране. 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-Выступать от группы.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C6A5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A52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  <w:p w:rsidR="00EB4D7B" w:rsidRPr="00CE129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292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Франции и Великобритании (Великобритания)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Великобритания, её местоположение на карте, столица, государственные символы, достопримечательности, знаменитые люди.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Рассказывать о стране по физической и политической картам</w:t>
            </w:r>
          </w:p>
        </w:tc>
        <w:tc>
          <w:tcPr>
            <w:tcW w:w="3544" w:type="dxa"/>
            <w:gridSpan w:val="2"/>
          </w:tcPr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</w:rPr>
              <w:t>-формулировать выводы по теме урока, отвечать не итоговые вопросы.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-Составлять вопросы к викторине, найти интересные факты о стране</w:t>
            </w:r>
            <w:proofErr w:type="gramStart"/>
            <w:r w:rsidRPr="008C6A52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 xml:space="preserve">-Выполнять задания электронного приложения, находить в Интернете о странах, работать </w:t>
            </w:r>
            <w:proofErr w:type="gramStart"/>
            <w:r w:rsidRPr="008C6A52">
              <w:rPr>
                <w:rFonts w:ascii="Times New Roman" w:hAnsi="Times New Roman"/>
              </w:rPr>
              <w:t>со</w:t>
            </w:r>
            <w:proofErr w:type="gramEnd"/>
            <w:r w:rsidRPr="008C6A52">
              <w:rPr>
                <w:rFonts w:ascii="Times New Roman" w:hAnsi="Times New Roman"/>
              </w:rPr>
              <w:t xml:space="preserve"> взрослыми, выяснять о товарах из Великобритании.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-Работать в группе, изучать достопримечательности  Великобритании,  находить на карте, готовить сообщения о стране. Выступать от группы.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-Распределять материал на несколько сообщений между членами группы.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C6A5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A52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  <w:p w:rsidR="00EB4D7B" w:rsidRPr="00CE129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292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юге Европы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Греция и Италия, их географическое положение, столица, государственное устройство, факты истории, памятники архитектуры и искусства, города.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Рассказывать о стране по физической и политической картам</w:t>
            </w:r>
          </w:p>
        </w:tc>
        <w:tc>
          <w:tcPr>
            <w:tcW w:w="3544" w:type="dxa"/>
            <w:gridSpan w:val="2"/>
          </w:tcPr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-Формулировать выводы из изученного материала, оценивать свои достижения и товарищей по группе.</w:t>
            </w:r>
          </w:p>
          <w:p w:rsidR="00EB4D7B" w:rsidRPr="008C6A52" w:rsidRDefault="00EB4D7B" w:rsidP="008F22A7">
            <w:pPr>
              <w:widowControl w:val="0"/>
              <w:tabs>
                <w:tab w:val="left" w:pos="51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6A52">
              <w:rPr>
                <w:rFonts w:ascii="Times New Roman" w:hAnsi="Times New Roman"/>
              </w:rPr>
              <w:t>-</w:t>
            </w:r>
            <w:r w:rsidRPr="008C6A52">
              <w:rPr>
                <w:rFonts w:ascii="Times New Roman" w:eastAsia="Times New Roman" w:hAnsi="Times New Roman"/>
                <w:lang w:eastAsia="ru-RU"/>
              </w:rPr>
              <w:t xml:space="preserve"> умение самостоятельно</w:t>
            </w:r>
          </w:p>
          <w:p w:rsidR="00EB4D7B" w:rsidRPr="008C6A52" w:rsidRDefault="00EB4D7B" w:rsidP="008F22A7">
            <w:pPr>
              <w:tabs>
                <w:tab w:val="left" w:pos="514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6A52">
              <w:rPr>
                <w:rFonts w:ascii="Times New Roman" w:eastAsia="Times New Roman" w:hAnsi="Times New Roman"/>
                <w:lang w:eastAsia="ru-RU"/>
              </w:rPr>
              <w:t>планировать свои действия при подготовке сообщения на заданную тему.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8C6A52">
              <w:rPr>
                <w:rFonts w:ascii="Times New Roman" w:hAnsi="Times New Roman"/>
              </w:rPr>
              <w:t>-Составлять вопросы к викторине, найти интересные факты о стране</w:t>
            </w:r>
            <w:proofErr w:type="gramStart"/>
            <w:r w:rsidRPr="008C6A52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</w:rPr>
              <w:t xml:space="preserve">-Выполнять задания электронного приложения, находить в Интернете о странах, работать </w:t>
            </w:r>
            <w:proofErr w:type="gramStart"/>
            <w:r w:rsidRPr="008C6A52">
              <w:rPr>
                <w:rFonts w:ascii="Times New Roman" w:hAnsi="Times New Roman"/>
              </w:rPr>
              <w:t>со</w:t>
            </w:r>
            <w:proofErr w:type="gramEnd"/>
            <w:r w:rsidRPr="008C6A52">
              <w:rPr>
                <w:rFonts w:ascii="Times New Roman" w:hAnsi="Times New Roman"/>
              </w:rPr>
              <w:t xml:space="preserve"> взрослыми, выяснять о памятниках стран.</w:t>
            </w:r>
          </w:p>
          <w:p w:rsidR="00EB4D7B" w:rsidRPr="008C6A52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C6A5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A52">
              <w:rPr>
                <w:rFonts w:ascii="Times New Roman" w:hAnsi="Times New Roman"/>
              </w:rPr>
              <w:t>Работать в  группе, готовить сообщения о городах и памятниках архитектуры, описывать достопримечательности.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ориентацию на выполнение моральных норм, способность к решению моральных проблем.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  <w:p w:rsidR="00EB4D7B" w:rsidRPr="00CE129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292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заметным местам мира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984" w:type="dxa"/>
          </w:tcPr>
          <w:p w:rsidR="00EB4D7B" w:rsidRPr="00C31F05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C31F05">
              <w:rPr>
                <w:rFonts w:ascii="Times New Roman" w:hAnsi="Times New Roman"/>
              </w:rPr>
              <w:t>Отдельные памятники архитектуры и искусства. Являющиеся символами стран, в которых они находятся (Тадж-Махал в Индии, египетские пирамиды, статуя Свободы в США, здание Сиднейской оперы).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Ценить памятники истории и культуры</w:t>
            </w:r>
          </w:p>
        </w:tc>
        <w:tc>
          <w:tcPr>
            <w:tcW w:w="3544" w:type="dxa"/>
            <w:gridSpan w:val="2"/>
          </w:tcPr>
          <w:p w:rsidR="00EB4D7B" w:rsidRPr="007F1CA3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1CA3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7F1CA3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7F1CA3">
              <w:rPr>
                <w:rFonts w:ascii="Times New Roman" w:hAnsi="Times New Roman"/>
              </w:rPr>
              <w:t>-Принимать учебную задачу урока.</w:t>
            </w:r>
          </w:p>
          <w:p w:rsidR="00EB4D7B" w:rsidRPr="007F1CA3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1CA3">
              <w:rPr>
                <w:rFonts w:ascii="Times New Roman" w:hAnsi="Times New Roman"/>
              </w:rPr>
              <w:t>-формулировать выводы по теме урока, отвечать не итоговые вопросы.</w:t>
            </w:r>
          </w:p>
          <w:p w:rsidR="00EB4D7B" w:rsidRPr="007F1CA3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1CA3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7F1CA3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7F1CA3">
              <w:rPr>
                <w:rFonts w:ascii="Times New Roman" w:hAnsi="Times New Roman"/>
              </w:rPr>
              <w:t>-Находить в дополнительной литературе о знаменитых памятниках стран.</w:t>
            </w:r>
          </w:p>
          <w:p w:rsidR="00EB4D7B" w:rsidRPr="007F1CA3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1CA3">
              <w:rPr>
                <w:rFonts w:ascii="Times New Roman" w:hAnsi="Times New Roman"/>
              </w:rPr>
              <w:t>-Описывать по фотографиям  памятники.</w:t>
            </w:r>
          </w:p>
          <w:p w:rsidR="00EB4D7B" w:rsidRPr="007F1CA3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F1CA3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7F1CA3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 w:rsidRPr="007F1CA3">
              <w:rPr>
                <w:rFonts w:ascii="Times New Roman" w:hAnsi="Times New Roman"/>
              </w:rPr>
              <w:t>Обсуждать цели международного туризма, работать с картой, показывать и рассказывать о достопримечательностях.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</w:tr>
      <w:tr w:rsidR="00EB4D7B" w:rsidRPr="00894B72" w:rsidTr="008F22A7">
        <w:trPr>
          <w:cantSplit/>
          <w:trHeight w:val="416"/>
        </w:trPr>
        <w:tc>
          <w:tcPr>
            <w:tcW w:w="668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EB4D7B" w:rsidRPr="00CE1292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292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Проверим себя и оценим свои достижения за втрое полугодие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знаний и умений. Формирование адекватной оценке своих достижений</w:t>
            </w:r>
          </w:p>
        </w:tc>
        <w:tc>
          <w:tcPr>
            <w:tcW w:w="1843" w:type="dxa"/>
          </w:tcPr>
          <w:p w:rsidR="00EB4D7B" w:rsidRPr="007F1CA3" w:rsidRDefault="00EB4D7B" w:rsidP="008F22A7">
            <w:pPr>
              <w:pStyle w:val="Standard"/>
              <w:widowControl/>
              <w:rPr>
                <w:rFonts w:cs="Times New Roman"/>
              </w:rPr>
            </w:pPr>
            <w:r w:rsidRPr="007F1CA3">
              <w:rPr>
                <w:rFonts w:eastAsia="Times New Roman" w:cs="Times New Roman"/>
                <w:lang w:eastAsia="ru-RU"/>
              </w:rPr>
              <w:t>выполнять тесты с выбором ответа.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B4D7B" w:rsidRPr="00FF77F4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EB4D7B" w:rsidRPr="00FF77F4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адекватной оценки своих достижений</w:t>
            </w:r>
          </w:p>
          <w:p w:rsidR="00EB4D7B" w:rsidRPr="00FF77F4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EB4D7B" w:rsidRPr="00FF77F4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/>
                <w:sz w:val="24"/>
                <w:szCs w:val="24"/>
              </w:rPr>
              <w:t>Самостоятельно  выполнять предложенные задания, применяя полученные знания.</w:t>
            </w:r>
          </w:p>
          <w:p w:rsidR="00EB4D7B" w:rsidRPr="00FF77F4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EB4D7B" w:rsidRPr="00FF77F4" w:rsidRDefault="00EB4D7B" w:rsidP="008F2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F4">
              <w:rPr>
                <w:rFonts w:ascii="Times New Roman" w:hAnsi="Times New Roman"/>
                <w:sz w:val="24"/>
                <w:szCs w:val="24"/>
              </w:rPr>
              <w:t>Выполнять тесты с выбором ответа.</w:t>
            </w:r>
          </w:p>
          <w:p w:rsidR="00EB4D7B" w:rsidRPr="00FF77F4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7F4">
              <w:rPr>
                <w:rFonts w:ascii="Times New Roman" w:hAnsi="Times New Roman"/>
                <w:sz w:val="24"/>
                <w:szCs w:val="24"/>
              </w:rPr>
              <w:t>-</w:t>
            </w:r>
            <w:r w:rsidRPr="00FF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сотрудничать </w:t>
            </w:r>
            <w:proofErr w:type="gramStart"/>
            <w:r w:rsidRPr="00FF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F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 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</w:t>
            </w:r>
          </w:p>
        </w:tc>
        <w:tc>
          <w:tcPr>
            <w:tcW w:w="1370" w:type="dxa"/>
          </w:tcPr>
          <w:p w:rsidR="00EB4D7B" w:rsidRPr="007F1CA3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CA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</w:tr>
      <w:tr w:rsidR="00EB4D7B" w:rsidRPr="00894B72" w:rsidTr="008F22A7">
        <w:trPr>
          <w:cantSplit/>
          <w:trHeight w:val="1134"/>
        </w:trPr>
        <w:tc>
          <w:tcPr>
            <w:tcW w:w="668" w:type="dxa"/>
            <w:gridSpan w:val="2"/>
            <w:textDirection w:val="btLr"/>
          </w:tcPr>
          <w:p w:rsidR="00EB4D7B" w:rsidRPr="00473C3C" w:rsidRDefault="00EB4D7B" w:rsidP="008F22A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73C3C">
              <w:rPr>
                <w:rFonts w:ascii="Times New Roman" w:hAnsi="Times New Roman"/>
                <w:sz w:val="24"/>
                <w:szCs w:val="24"/>
              </w:rPr>
              <w:lastRenderedPageBreak/>
              <w:t>67-68</w:t>
            </w:r>
          </w:p>
          <w:p w:rsidR="00EB4D7B" w:rsidRPr="00CE1292" w:rsidRDefault="00EB4D7B" w:rsidP="008F22A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3C3C">
              <w:rPr>
                <w:rFonts w:ascii="Times New Roman" w:hAnsi="Times New Roman"/>
                <w:b/>
                <w:sz w:val="24"/>
                <w:szCs w:val="24"/>
              </w:rPr>
              <w:t>(14-15)</w:t>
            </w:r>
          </w:p>
        </w:tc>
        <w:tc>
          <w:tcPr>
            <w:tcW w:w="433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276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84" w:type="dxa"/>
          </w:tcPr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результатов проектной деятельности. Формирование адекватной оценке своих достижений</w:t>
            </w:r>
          </w:p>
        </w:tc>
        <w:tc>
          <w:tcPr>
            <w:tcW w:w="1843" w:type="dxa"/>
          </w:tcPr>
          <w:p w:rsidR="00EB4D7B" w:rsidRPr="00894B72" w:rsidRDefault="00EB4D7B" w:rsidP="008F22A7">
            <w:pPr>
              <w:pStyle w:val="Standard"/>
              <w:widowControl/>
              <w:rPr>
                <w:rFonts w:cs="Times New Roman"/>
                <w:sz w:val="22"/>
                <w:szCs w:val="22"/>
              </w:rPr>
            </w:pPr>
            <w:r w:rsidRPr="00E47DD7">
              <w:rPr>
                <w:rFonts w:eastAsia="Times New Roman" w:cs="Times New Roman"/>
                <w:sz w:val="20"/>
                <w:szCs w:val="20"/>
                <w:lang w:eastAsia="ru-RU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3544" w:type="dxa"/>
            <w:gridSpan w:val="2"/>
          </w:tcPr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Регулятивные УУД: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адекватной оценки своих достижений и достижений одноклассников</w:t>
            </w:r>
          </w:p>
          <w:p w:rsidR="00EB4D7B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Познавательные УУД:</w:t>
            </w:r>
          </w:p>
          <w:p w:rsidR="00EB4D7B" w:rsidRPr="008A4854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готовить выступление по проекту, находить дополнительный интересный материал из различных источников.</w:t>
            </w:r>
          </w:p>
          <w:p w:rsidR="00EB4D7B" w:rsidRDefault="00EB4D7B" w:rsidP="008F2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A4854">
              <w:rPr>
                <w:rFonts w:ascii="Times New Roman" w:hAnsi="Times New Roman"/>
                <w:b/>
              </w:rPr>
              <w:t>Коммуникативные УУД:</w:t>
            </w:r>
          </w:p>
          <w:p w:rsidR="00EB4D7B" w:rsidRPr="00894B72" w:rsidRDefault="00EB4D7B" w:rsidP="008F2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2220" w:type="dxa"/>
            <w:gridSpan w:val="2"/>
          </w:tcPr>
          <w:p w:rsidR="00EB4D7B" w:rsidRDefault="00EB4D7B" w:rsidP="008F2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182" w:type="dxa"/>
            <w:gridSpan w:val="3"/>
          </w:tcPr>
          <w:p w:rsidR="00EB4D7B" w:rsidRPr="00894B72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370" w:type="dxa"/>
          </w:tcPr>
          <w:p w:rsidR="00EB4D7B" w:rsidRPr="007F1CA3" w:rsidRDefault="00EB4D7B" w:rsidP="008F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CA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</w:tr>
    </w:tbl>
    <w:p w:rsidR="00EB4D7B" w:rsidRDefault="00EB4D7B"/>
    <w:p w:rsidR="00EB4D7B" w:rsidRDefault="00EB4D7B"/>
    <w:p w:rsidR="00EB4D7B" w:rsidRDefault="00EB4D7B"/>
    <w:p w:rsidR="00EB4D7B" w:rsidRDefault="00EB4D7B"/>
    <w:p w:rsidR="00EB4D7B" w:rsidRDefault="00EB4D7B"/>
    <w:p w:rsidR="00EB4D7B" w:rsidRDefault="00EB4D7B"/>
    <w:p w:rsidR="00EB4D7B" w:rsidRDefault="00EB4D7B"/>
    <w:p w:rsidR="00EB4D7B" w:rsidRDefault="00EB4D7B"/>
    <w:p w:rsidR="00EB4D7B" w:rsidRDefault="00EB4D7B"/>
    <w:p w:rsidR="00EB4D7B" w:rsidRDefault="00EB4D7B"/>
    <w:sectPr w:rsidR="00EB4D7B" w:rsidSect="00EB4D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850"/>
    <w:multiLevelType w:val="hybridMultilevel"/>
    <w:tmpl w:val="B59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134D"/>
    <w:multiLevelType w:val="hybridMultilevel"/>
    <w:tmpl w:val="585E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57966"/>
    <w:multiLevelType w:val="hybridMultilevel"/>
    <w:tmpl w:val="370E840A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609"/>
    <w:multiLevelType w:val="hybridMultilevel"/>
    <w:tmpl w:val="0FEC29D2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844F2"/>
    <w:multiLevelType w:val="hybridMultilevel"/>
    <w:tmpl w:val="880EE778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5E43"/>
    <w:multiLevelType w:val="hybridMultilevel"/>
    <w:tmpl w:val="11FEA98C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B1461"/>
    <w:multiLevelType w:val="hybridMultilevel"/>
    <w:tmpl w:val="F614DEF8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0131"/>
    <w:multiLevelType w:val="hybridMultilevel"/>
    <w:tmpl w:val="B55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C7CED"/>
    <w:multiLevelType w:val="hybridMultilevel"/>
    <w:tmpl w:val="C6BA7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64ADE"/>
    <w:multiLevelType w:val="hybridMultilevel"/>
    <w:tmpl w:val="C7AA39E8"/>
    <w:lvl w:ilvl="0" w:tplc="D010B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366D3"/>
    <w:multiLevelType w:val="hybridMultilevel"/>
    <w:tmpl w:val="F1C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666E3"/>
    <w:multiLevelType w:val="hybridMultilevel"/>
    <w:tmpl w:val="CEE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6115B"/>
    <w:multiLevelType w:val="hybridMultilevel"/>
    <w:tmpl w:val="15D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24"/>
  </w:num>
  <w:num w:numId="5">
    <w:abstractNumId w:val="20"/>
  </w:num>
  <w:num w:numId="6">
    <w:abstractNumId w:val="16"/>
  </w:num>
  <w:num w:numId="7">
    <w:abstractNumId w:val="22"/>
  </w:num>
  <w:num w:numId="8">
    <w:abstractNumId w:val="19"/>
  </w:num>
  <w:num w:numId="9">
    <w:abstractNumId w:val="5"/>
  </w:num>
  <w:num w:numId="10">
    <w:abstractNumId w:val="17"/>
  </w:num>
  <w:num w:numId="11">
    <w:abstractNumId w:val="11"/>
  </w:num>
  <w:num w:numId="12">
    <w:abstractNumId w:val="25"/>
  </w:num>
  <w:num w:numId="13">
    <w:abstractNumId w:val="21"/>
  </w:num>
  <w:num w:numId="14">
    <w:abstractNumId w:val="12"/>
  </w:num>
  <w:num w:numId="15">
    <w:abstractNumId w:val="13"/>
  </w:num>
  <w:num w:numId="16">
    <w:abstractNumId w:val="18"/>
  </w:num>
  <w:num w:numId="17">
    <w:abstractNumId w:val="0"/>
  </w:num>
  <w:num w:numId="18">
    <w:abstractNumId w:val="7"/>
  </w:num>
  <w:num w:numId="19">
    <w:abstractNumId w:val="14"/>
  </w:num>
  <w:num w:numId="20">
    <w:abstractNumId w:val="10"/>
  </w:num>
  <w:num w:numId="21">
    <w:abstractNumId w:val="1"/>
  </w:num>
  <w:num w:numId="22">
    <w:abstractNumId w:val="8"/>
  </w:num>
  <w:num w:numId="23">
    <w:abstractNumId w:val="9"/>
  </w:num>
  <w:num w:numId="24">
    <w:abstractNumId w:val="4"/>
  </w:num>
  <w:num w:numId="25">
    <w:abstractNumId w:val="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D7B"/>
    <w:rsid w:val="001856BB"/>
    <w:rsid w:val="002729D0"/>
    <w:rsid w:val="00273AAF"/>
    <w:rsid w:val="00293DDD"/>
    <w:rsid w:val="003743CC"/>
    <w:rsid w:val="00A84A60"/>
    <w:rsid w:val="00EB4D7B"/>
    <w:rsid w:val="00EC5915"/>
    <w:rsid w:val="00FB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7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EB4D7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4D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4D7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B4D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B4D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4D7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EB4D7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EB4D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B4D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99"/>
    <w:qFormat/>
    <w:rsid w:val="00EB4D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EB4D7B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EB4D7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B4D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B4D7B"/>
    <w:pPr>
      <w:ind w:left="720"/>
      <w:contextualSpacing/>
    </w:pPr>
  </w:style>
  <w:style w:type="paragraph" w:customStyle="1" w:styleId="c47">
    <w:name w:val="c47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EB4D7B"/>
    <w:rPr>
      <w:rFonts w:cs="Times New Roman"/>
    </w:rPr>
  </w:style>
  <w:style w:type="paragraph" w:customStyle="1" w:styleId="c37">
    <w:name w:val="c37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EB4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EB4D7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4D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rsid w:val="00EB4D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4D7B"/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EB4D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B4D7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d">
    <w:name w:val="header"/>
    <w:basedOn w:val="a"/>
    <w:link w:val="ae"/>
    <w:uiPriority w:val="99"/>
    <w:semiHidden/>
    <w:rsid w:val="00EB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B4D7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EB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4D7B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rsid w:val="00EB4D7B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a0"/>
    <w:uiPriority w:val="99"/>
    <w:rsid w:val="00EB4D7B"/>
  </w:style>
  <w:style w:type="character" w:styleId="af1">
    <w:name w:val="Hyperlink"/>
    <w:basedOn w:val="a0"/>
    <w:uiPriority w:val="99"/>
    <w:rsid w:val="00EB4D7B"/>
    <w:rPr>
      <w:color w:val="0000FF"/>
      <w:u w:val="single"/>
    </w:rPr>
  </w:style>
  <w:style w:type="character" w:customStyle="1" w:styleId="c8">
    <w:name w:val="c8"/>
    <w:basedOn w:val="a0"/>
    <w:rsid w:val="00EB4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12872</Words>
  <Characters>73371</Characters>
  <Application>Microsoft Office Word</Application>
  <DocSecurity>0</DocSecurity>
  <Lines>611</Lines>
  <Paragraphs>172</Paragraphs>
  <ScaleCrop>false</ScaleCrop>
  <Company>Reanimator Extreme Edition</Company>
  <LinksUpToDate>false</LinksUpToDate>
  <CharactersWithSpaces>86071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2014-10-01T16:47:00Z</dcterms:created>
  <dcterms:modified xsi:type="dcterms:W3CDTF">2014-10-01T17:25:00Z</dcterms:modified>
</cp:coreProperties>
</file>