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7" w:rsidRDefault="00B968E7" w:rsidP="00B96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 4 класс ПНШ.</w:t>
      </w:r>
    </w:p>
    <w:p w:rsidR="00F30B9E" w:rsidRPr="00B968E7" w:rsidRDefault="00F30B9E" w:rsidP="00B96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Устойчивые выражения.</w:t>
      </w:r>
    </w:p>
    <w:p w:rsidR="00B968E7" w:rsidRPr="00B968E7" w:rsidRDefault="00B968E7" w:rsidP="00B968E7">
      <w:pPr>
        <w:rPr>
          <w:rFonts w:ascii="Times New Roman" w:hAnsi="Times New Roman" w:cs="Times New Roman"/>
          <w:sz w:val="24"/>
          <w:szCs w:val="24"/>
        </w:rPr>
      </w:pPr>
      <w:r w:rsidRPr="00695906">
        <w:rPr>
          <w:rFonts w:ascii="Times New Roman" w:hAnsi="Times New Roman" w:cs="Times New Roman"/>
          <w:b/>
          <w:sz w:val="24"/>
          <w:szCs w:val="24"/>
        </w:rPr>
        <w:t>Цель</w:t>
      </w:r>
      <w:r w:rsidRPr="00B968E7">
        <w:rPr>
          <w:rFonts w:ascii="Times New Roman" w:hAnsi="Times New Roman" w:cs="Times New Roman"/>
          <w:sz w:val="24"/>
          <w:szCs w:val="24"/>
        </w:rPr>
        <w:t>:</w:t>
      </w:r>
      <w:r w:rsidR="004E2E3A">
        <w:rPr>
          <w:rFonts w:ascii="Times New Roman" w:hAnsi="Times New Roman" w:cs="Times New Roman"/>
          <w:sz w:val="24"/>
          <w:szCs w:val="24"/>
        </w:rPr>
        <w:t xml:space="preserve"> </w:t>
      </w:r>
      <w:r w:rsidRPr="00B968E7">
        <w:rPr>
          <w:rFonts w:ascii="Times New Roman" w:hAnsi="Times New Roman" w:cs="Times New Roman"/>
          <w:sz w:val="24"/>
          <w:szCs w:val="24"/>
        </w:rPr>
        <w:t>Обеспечить условия для формирования у учащихся представления об устойчивых выражениях, дать понятие фразеологизма.</w:t>
      </w:r>
    </w:p>
    <w:p w:rsidR="00B968E7" w:rsidRPr="00695906" w:rsidRDefault="00B968E7" w:rsidP="00B968E7">
      <w:pPr>
        <w:rPr>
          <w:rFonts w:ascii="Times New Roman" w:hAnsi="Times New Roman" w:cs="Times New Roman"/>
          <w:b/>
          <w:sz w:val="24"/>
          <w:szCs w:val="24"/>
        </w:rPr>
      </w:pPr>
      <w:r w:rsidRPr="006959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68E7" w:rsidRPr="00B968E7" w:rsidRDefault="00695906" w:rsidP="00B96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968E7" w:rsidRPr="00B968E7">
        <w:rPr>
          <w:rFonts w:ascii="Times New Roman" w:hAnsi="Times New Roman" w:cs="Times New Roman"/>
          <w:sz w:val="24"/>
          <w:szCs w:val="24"/>
        </w:rPr>
        <w:t>Учить понимать значение фразеологизма, правильно употреблять в речи;</w:t>
      </w:r>
    </w:p>
    <w:p w:rsidR="00B968E7" w:rsidRPr="00B968E7" w:rsidRDefault="00695906" w:rsidP="00B96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968E7" w:rsidRPr="00B968E7">
        <w:rPr>
          <w:rFonts w:ascii="Times New Roman" w:hAnsi="Times New Roman" w:cs="Times New Roman"/>
          <w:sz w:val="24"/>
          <w:szCs w:val="24"/>
        </w:rPr>
        <w:t xml:space="preserve">Формировать речевые, познавательные, творческие и коммуникативные компетенции </w:t>
      </w:r>
      <w:proofErr w:type="gramStart"/>
      <w:r w:rsidR="00B968E7" w:rsidRPr="00B968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68E7" w:rsidRPr="00B968E7">
        <w:rPr>
          <w:rFonts w:ascii="Times New Roman" w:hAnsi="Times New Roman" w:cs="Times New Roman"/>
          <w:sz w:val="24"/>
          <w:szCs w:val="24"/>
        </w:rPr>
        <w:t>;</w:t>
      </w:r>
    </w:p>
    <w:p w:rsidR="00B968E7" w:rsidRPr="00B968E7" w:rsidRDefault="00695906" w:rsidP="00B96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968E7" w:rsidRPr="00B968E7">
        <w:rPr>
          <w:rFonts w:ascii="Times New Roman" w:hAnsi="Times New Roman" w:cs="Times New Roman"/>
          <w:sz w:val="24"/>
          <w:szCs w:val="24"/>
        </w:rPr>
        <w:t>Продолжить работу над созданием мотивации учения и благоприятной эмоциональной среды;</w:t>
      </w:r>
    </w:p>
    <w:p w:rsidR="00B228B0" w:rsidRDefault="00695906" w:rsidP="00B96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968E7" w:rsidRPr="00B968E7">
        <w:rPr>
          <w:rFonts w:ascii="Times New Roman" w:hAnsi="Times New Roman" w:cs="Times New Roman"/>
          <w:sz w:val="24"/>
          <w:szCs w:val="24"/>
        </w:rPr>
        <w:t>Развивать умение работать в парах, навыки самоконтроля и самооценки.</w:t>
      </w:r>
    </w:p>
    <w:p w:rsidR="00695906" w:rsidRPr="00695906" w:rsidRDefault="004E2E3A" w:rsidP="00695906">
      <w:pPr>
        <w:rPr>
          <w:rFonts w:ascii="Times New Roman" w:hAnsi="Times New Roman" w:cs="Times New Roman"/>
          <w:b/>
          <w:sz w:val="24"/>
          <w:szCs w:val="24"/>
        </w:rPr>
      </w:pPr>
      <w:r w:rsidRPr="0069590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95906" w:rsidRDefault="004E2E3A" w:rsidP="006959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906">
        <w:rPr>
          <w:rFonts w:ascii="Times New Roman" w:hAnsi="Times New Roman" w:cs="Times New Roman"/>
          <w:sz w:val="24"/>
          <w:szCs w:val="24"/>
        </w:rPr>
        <w:t>проектор,</w:t>
      </w:r>
    </w:p>
    <w:p w:rsidR="00695906" w:rsidRDefault="00F30B9E" w:rsidP="006959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906">
        <w:rPr>
          <w:rFonts w:ascii="Times New Roman" w:hAnsi="Times New Roman" w:cs="Times New Roman"/>
          <w:sz w:val="24"/>
          <w:szCs w:val="24"/>
        </w:rPr>
        <w:t>презентация,</w:t>
      </w:r>
    </w:p>
    <w:p w:rsidR="00695906" w:rsidRDefault="004E2E3A" w:rsidP="006959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906">
        <w:rPr>
          <w:rFonts w:ascii="Times New Roman" w:hAnsi="Times New Roman" w:cs="Times New Roman"/>
          <w:sz w:val="24"/>
          <w:szCs w:val="24"/>
        </w:rPr>
        <w:t>словарь устойчивых выражений,</w:t>
      </w:r>
    </w:p>
    <w:p w:rsidR="00695906" w:rsidRDefault="00F30B9E" w:rsidP="006959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5906">
        <w:rPr>
          <w:rFonts w:ascii="Times New Roman" w:hAnsi="Times New Roman" w:cs="Times New Roman"/>
          <w:sz w:val="24"/>
          <w:szCs w:val="24"/>
        </w:rPr>
        <w:t xml:space="preserve"> карточки с домаш</w:t>
      </w:r>
      <w:r w:rsidR="00695906">
        <w:rPr>
          <w:rFonts w:ascii="Times New Roman" w:hAnsi="Times New Roman" w:cs="Times New Roman"/>
          <w:sz w:val="24"/>
          <w:szCs w:val="24"/>
        </w:rPr>
        <w:t>ним заданием,</w:t>
      </w:r>
    </w:p>
    <w:p w:rsidR="00695906" w:rsidRDefault="00695906" w:rsidP="006959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5906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695906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69590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95906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695906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695906">
        <w:rPr>
          <w:rFonts w:ascii="Times New Roman" w:hAnsi="Times New Roman" w:cs="Times New Roman"/>
          <w:sz w:val="24"/>
          <w:szCs w:val="24"/>
        </w:rPr>
        <w:t xml:space="preserve"> Т.А., Русский язык. 4 класс: Учебник. В 3ч. Часть3. – М.: Академкнига/Учебник</w:t>
      </w:r>
    </w:p>
    <w:p w:rsidR="004E2E3A" w:rsidRPr="00695906" w:rsidRDefault="00695906" w:rsidP="006959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5906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695906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695906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695906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69590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95906">
        <w:rPr>
          <w:rFonts w:ascii="Times New Roman" w:hAnsi="Times New Roman" w:cs="Times New Roman"/>
          <w:sz w:val="24"/>
          <w:szCs w:val="24"/>
        </w:rPr>
        <w:t xml:space="preserve"> Н.А. Русский язык . 4 класс: В 3 ч. Учебник. Часть 2.- М.: Академкнига /Учебник</w:t>
      </w:r>
      <w:r w:rsidR="00F30B9E" w:rsidRPr="00695906">
        <w:rPr>
          <w:rFonts w:ascii="Times New Roman" w:hAnsi="Times New Roman" w:cs="Times New Roman"/>
          <w:sz w:val="24"/>
          <w:szCs w:val="24"/>
        </w:rPr>
        <w:t>,</w:t>
      </w:r>
    </w:p>
    <w:p w:rsidR="00695906" w:rsidRDefault="00695906" w:rsidP="00B968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4E2E3A" w:rsidTr="004E2E3A">
        <w:tc>
          <w:tcPr>
            <w:tcW w:w="675" w:type="dxa"/>
          </w:tcPr>
          <w:p w:rsidR="004E2E3A" w:rsidRDefault="004E2E3A" w:rsidP="00B9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E2E3A" w:rsidRPr="004E2E3A" w:rsidRDefault="004E2E3A" w:rsidP="005E49F6">
            <w:pPr>
              <w:rPr>
                <w:rFonts w:ascii="Times New Roman" w:hAnsi="Times New Roman" w:cs="Times New Roman"/>
              </w:rPr>
            </w:pPr>
            <w:r w:rsidRPr="004E2E3A">
              <w:rPr>
                <w:rFonts w:ascii="Times New Roman" w:hAnsi="Times New Roman" w:cs="Times New Roman"/>
              </w:rPr>
              <w:t>Этап работы</w:t>
            </w:r>
          </w:p>
        </w:tc>
        <w:tc>
          <w:tcPr>
            <w:tcW w:w="6061" w:type="dxa"/>
          </w:tcPr>
          <w:p w:rsidR="004E2E3A" w:rsidRPr="004E2E3A" w:rsidRDefault="004E2E3A" w:rsidP="005E49F6">
            <w:pPr>
              <w:rPr>
                <w:rFonts w:ascii="Times New Roman" w:hAnsi="Times New Roman" w:cs="Times New Roman"/>
              </w:rPr>
            </w:pPr>
            <w:r w:rsidRPr="004E2E3A">
              <w:rPr>
                <w:rFonts w:ascii="Times New Roman" w:hAnsi="Times New Roman" w:cs="Times New Roman"/>
              </w:rPr>
              <w:t>Содержание этапа</w:t>
            </w:r>
          </w:p>
        </w:tc>
      </w:tr>
      <w:tr w:rsidR="004E2E3A" w:rsidTr="004E2E3A">
        <w:tc>
          <w:tcPr>
            <w:tcW w:w="675" w:type="dxa"/>
          </w:tcPr>
          <w:p w:rsidR="004E2E3A" w:rsidRPr="004E2E3A" w:rsidRDefault="004E2E3A" w:rsidP="004E2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E3A" w:rsidRPr="004E2E3A" w:rsidRDefault="004E2E3A" w:rsidP="004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4E2E3A" w:rsidRPr="004E2E3A" w:rsidRDefault="004E2E3A" w:rsidP="004E2E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которая должна быть достигнута учащимися:</w:t>
            </w:r>
          </w:p>
          <w:p w:rsidR="004E2E3A" w:rsidRPr="004E2E3A" w:rsidRDefault="004E2E3A" w:rsidP="004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</w:rPr>
              <w:t>подготовиться к продуктивной работе на уроке.</w:t>
            </w:r>
          </w:p>
          <w:p w:rsidR="004E2E3A" w:rsidRPr="004E2E3A" w:rsidRDefault="004E2E3A" w:rsidP="004E2E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учитель хочет достичь на данном этапе:</w:t>
            </w:r>
          </w:p>
          <w:p w:rsidR="004E2E3A" w:rsidRPr="004E2E3A" w:rsidRDefault="004E2E3A" w:rsidP="004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</w:rPr>
              <w:t>способствовать подготовке учащихся к продуктивной работе.</w:t>
            </w:r>
          </w:p>
          <w:p w:rsidR="004E2E3A" w:rsidRPr="004E2E3A" w:rsidRDefault="004E2E3A" w:rsidP="004E2E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4E2E3A" w:rsidRPr="004E2E3A" w:rsidRDefault="004E2E3A" w:rsidP="004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</w:rPr>
              <w:t>-создать положительный эмоциональный настрой;</w:t>
            </w:r>
          </w:p>
          <w:p w:rsidR="004E2E3A" w:rsidRPr="004E2E3A" w:rsidRDefault="004E2E3A" w:rsidP="004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</w:p>
          <w:p w:rsidR="004E2E3A" w:rsidRPr="004E2E3A" w:rsidRDefault="004E2E3A" w:rsidP="004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-словесные,</w:t>
            </w:r>
          </w:p>
          <w:p w:rsidR="004E2E3A" w:rsidRDefault="004E2E3A" w:rsidP="004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3A">
              <w:rPr>
                <w:rFonts w:ascii="Times New Roman" w:hAnsi="Times New Roman" w:cs="Times New Roman"/>
                <w:sz w:val="24"/>
                <w:szCs w:val="24"/>
              </w:rPr>
              <w:t>-самоконтроль.</w:t>
            </w:r>
          </w:p>
        </w:tc>
        <w:tc>
          <w:tcPr>
            <w:tcW w:w="6061" w:type="dxa"/>
          </w:tcPr>
          <w:p w:rsidR="004E2E3A" w:rsidRPr="001A320B" w:rsidRDefault="004E2E3A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Настрой на урок</w:t>
            </w:r>
          </w:p>
          <w:p w:rsidR="004E2E3A" w:rsidRPr="001A320B" w:rsidRDefault="004E2E3A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Сегодня на урок русского языка к нам пришли гости. А это 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приходят гости: можно показать самое лучшее, на что вы способны! Вы уже их поприветствовали? Улыбнулись добрыми улыбками?</w:t>
            </w:r>
          </w:p>
          <w:p w:rsidR="004E2E3A" w:rsidRPr="001A320B" w:rsidRDefault="004E2E3A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Тогда встаньте ровно, потянитесь к солнышку! Возьмем у солнышка заряд бодрости, энергии, радостного оптимистичного настроения!</w:t>
            </w:r>
          </w:p>
          <w:p w:rsidR="004E2E3A" w:rsidRPr="001A320B" w:rsidRDefault="004E2E3A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Открыли тетради, записали число.</w:t>
            </w:r>
          </w:p>
          <w:p w:rsidR="004E2E3A" w:rsidRDefault="004E2E3A" w:rsidP="00B9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3A" w:rsidTr="004E2E3A">
        <w:tc>
          <w:tcPr>
            <w:tcW w:w="675" w:type="dxa"/>
          </w:tcPr>
          <w:p w:rsidR="004E2E3A" w:rsidRPr="004E2E3A" w:rsidRDefault="004E2E3A" w:rsidP="004E2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873" w:rsidRDefault="00010873" w:rsidP="004E2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4E2E3A" w:rsidRPr="00010873" w:rsidRDefault="00010873" w:rsidP="004E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2E3A" w:rsidRPr="00010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E2E3A" w:rsidRPr="00010873">
              <w:rPr>
                <w:rFonts w:ascii="Times New Roman" w:hAnsi="Times New Roman" w:cs="Times New Roman"/>
                <w:sz w:val="24"/>
                <w:szCs w:val="24"/>
              </w:rPr>
              <w:t>одготовительный этап.</w:t>
            </w:r>
          </w:p>
          <w:p w:rsidR="00010873" w:rsidRPr="001A320B" w:rsidRDefault="00010873" w:rsidP="0001087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Цель, которая должна быть достигнута учащимися:</w:t>
            </w:r>
          </w:p>
          <w:p w:rsidR="00010873" w:rsidRPr="001A320B" w:rsidRDefault="00010873" w:rsidP="0001087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осмыслить возникшую трудность и определить учебную задачу</w:t>
            </w:r>
          </w:p>
          <w:p w:rsidR="00010873" w:rsidRPr="001A320B" w:rsidRDefault="00010873" w:rsidP="0001087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Цель, которую учитель хочет достичь на данном этапе:</w:t>
            </w:r>
          </w:p>
          <w:p w:rsidR="00010873" w:rsidRPr="001A320B" w:rsidRDefault="00010873" w:rsidP="0001087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созданию проблемной ситуации для постановки учебной задачи;</w:t>
            </w:r>
          </w:p>
          <w:p w:rsidR="00010873" w:rsidRPr="001A320B" w:rsidRDefault="00010873" w:rsidP="0001087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-активизировать соответствующие мыслительные действия</w:t>
            </w:r>
            <w:r w:rsidRPr="001A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0873" w:rsidRPr="001A320B" w:rsidRDefault="00010873" w:rsidP="0001087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Задачи:</w:t>
            </w:r>
          </w:p>
          <w:p w:rsidR="00010873" w:rsidRPr="001A320B" w:rsidRDefault="00010873" w:rsidP="0001087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-активизировать познавательную деятельность учащихся</w:t>
            </w:r>
          </w:p>
          <w:p w:rsidR="00010873" w:rsidRPr="001A320B" w:rsidRDefault="00010873" w:rsidP="0001087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Методы</w:t>
            </w: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10873" w:rsidRPr="001A320B" w:rsidRDefault="00010873" w:rsidP="00010873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-словесные,</w:t>
            </w:r>
          </w:p>
          <w:p w:rsidR="00010873" w:rsidRPr="004E2E3A" w:rsidRDefault="00010873" w:rsidP="0001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-побуждающий от проблемной ситуации диалог.</w:t>
            </w:r>
          </w:p>
        </w:tc>
        <w:tc>
          <w:tcPr>
            <w:tcW w:w="6061" w:type="dxa"/>
          </w:tcPr>
          <w:p w:rsidR="004E2E3A" w:rsidRDefault="004E2E3A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в школе у нас много гостей, что </w:t>
            </w:r>
            <w:r w:rsidRPr="004E2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яблоку негде упасть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Многие приехали </w:t>
            </w:r>
            <w:proofErr w:type="gramStart"/>
            <w:r w:rsidRPr="0001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из-за</w:t>
            </w:r>
            <w:proofErr w:type="gramEnd"/>
            <w:r w:rsidRPr="0001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тридевять</w:t>
            </w:r>
            <w:proofErr w:type="gramEnd"/>
            <w:r w:rsidRPr="0001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 волнуюсь, но надеюсь, что мы </w:t>
            </w:r>
            <w:r w:rsidRPr="0001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найдём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вами </w:t>
            </w:r>
            <w:r w:rsidRPr="0001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0873" w:rsidRDefault="00010873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доске появляются данные выражения)</w:t>
            </w:r>
          </w:p>
          <w:p w:rsidR="00010873" w:rsidRDefault="00010873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необычного заметили в моей речи?</w:t>
            </w:r>
          </w:p>
          <w:p w:rsidR="00010873" w:rsidRDefault="00010873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это за высказывания?</w:t>
            </w:r>
          </w:p>
          <w:p w:rsidR="00010873" w:rsidRDefault="00010873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обозначает выражение </w:t>
            </w:r>
            <w:r w:rsidRPr="0001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яблоку негде упасть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010873" w:rsidRPr="00010873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0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обозначает выражение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из-за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тридевять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земель</w:t>
            </w:r>
            <w:r w:rsidRPr="00010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010873" w:rsidRPr="001A320B" w:rsidRDefault="00010873" w:rsidP="004E2E3A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873" w:rsidTr="004E2E3A">
        <w:tc>
          <w:tcPr>
            <w:tcW w:w="675" w:type="dxa"/>
          </w:tcPr>
          <w:p w:rsidR="00010873" w:rsidRPr="004E2E3A" w:rsidRDefault="00010873" w:rsidP="000108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новых знаний.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Цель, которая должна быть достигнута учащимися: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возможность задуматься.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Цель, которую учитель хочет достичь на данном этапе: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-способствовать обсуждению проекта решения учебной задачи.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Задачи: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-формировать знания о фразеологических оборотах,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-развивать способности к анализу, синтезу.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Методы: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-учебный диалог,</w:t>
            </w:r>
          </w:p>
          <w:p w:rsidR="00010873" w:rsidRPr="001A320B" w:rsidRDefault="00010873" w:rsidP="00010873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-наглядные,</w:t>
            </w:r>
          </w:p>
          <w:p w:rsidR="00010873" w:rsidRDefault="00010873" w:rsidP="0001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-познавательные.</w:t>
            </w:r>
          </w:p>
        </w:tc>
        <w:tc>
          <w:tcPr>
            <w:tcW w:w="6061" w:type="dxa"/>
          </w:tcPr>
          <w:p w:rsidR="00010873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Откройте учебник на странице 29.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сформулирует тему урока, над которой мы будем работать?</w:t>
            </w:r>
          </w:p>
          <w:p w:rsidR="00010873" w:rsidRPr="001A320B" w:rsidRDefault="00010873" w:rsidP="00010873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нашего урока называетс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"Устойчивые выражения"</w:t>
            </w:r>
          </w:p>
          <w:p w:rsidR="00010873" w:rsidRPr="001A320B" w:rsidRDefault="00010873" w:rsidP="00010873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второй части учебника откройте Словарь устойчивых выражений (Стр. 190), посмотрите, как еще по-другому называют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устойчивые выражения. 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(Показать Фразеологический словарь, где помещено более 6000 фразеологизмов)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можем узнать из словаря? Можно узнать значение, происхождение фразеологизмов.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произошли эти выражения, вы знаете? (слайд 3)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раки зимуют. Из кожи вон лезет. Спит с открытыми глазами?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словаря я узнала, что выражение </w:t>
            </w: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Я покажу тебе, где раки </w:t>
            </w:r>
            <w:proofErr w:type="spellStart"/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зимуют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связано</w:t>
            </w:r>
            <w:proofErr w:type="spell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историей нашего народа. Многие помещики любили полакомиться свежими раками, а зимой их ловить было трудно: раки прячутся под коряги, выкапывают норы в берегах озерка или реки и там зимуют. На ловлю раков зимой посылали провинившихся крестьян, которые должны были доставать раков из ледяной воды. Много времени 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проходило, прежде чем наловит крестьянин раков. Промерзнет в ветхой 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одежонке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застудит руки. И часто после этого человек тяжело болел. Отсюда и пошло: если хотят серьезно кого-то наказать, говорят: "Я покажу тебе, где раки зимуют"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других оборота: </w:t>
            </w: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лезть вон из кожи</w:t>
            </w: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спать с открытыми глазам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связаны с животным миром. Линяют, то есть вылезают из своей кожи, раки и змеи. Спят с открытыми глазами рыбы, как будто даже во сне все видят.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Очень многие крылатые слова создал наблюдательный народ. 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есть и такие, которые пришли к нам из какого-нибудь произведения.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Значит, создал его писатель, а потом стали употреблять все. Отгадайте, из каких произведений, эти устойчивые выражения: (слайд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Остаться у разбитого корыта; Что такое хорошо и что такое плохо; Да только воз и ныне там; На деревню дедушке.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представим, что в нашей речи не было бы устойчивых оборотов. Какой была бы наша речь? (бедной, невыразительной)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Фразеологические обороты состоят из определенных, всегда одних и тех же слов, тесно связанных между собой как части целого. Устойчивые выражения часто близки по значению отдельному слову - синониму и употребляются в переносном значении.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 </w:t>
            </w: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Держать язык за зубами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(молчать); </w:t>
            </w: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Бежать сломя голову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(быстро, стремительно)</w:t>
            </w:r>
          </w:p>
          <w:p w:rsidR="00010873" w:rsidRPr="001A320B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Маленький художник не знал и не умел применять устойчивые выражения, и вот что он нарисовал, когда их услышал.</w:t>
            </w:r>
          </w:p>
          <w:p w:rsidR="00010873" w:rsidRDefault="00010873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прямом или переносном значении употребил художник устойчивые </w:t>
            </w:r>
            <w:proofErr w:type="spell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?К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думаете, к каким устойчивым оборотам нарисовал художник эти иллюстрации</w:t>
            </w:r>
            <w:r w:rsidR="00A06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6F44" w:rsidTr="004E2E3A">
        <w:tc>
          <w:tcPr>
            <w:tcW w:w="675" w:type="dxa"/>
          </w:tcPr>
          <w:p w:rsidR="00A06F44" w:rsidRPr="004E2E3A" w:rsidRDefault="00A06F44" w:rsidP="00A06F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Цель, которая должна быть достигнута учащимися: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-учиться понимать значение фразеологизма, правильно употреблять их в речи.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Цель, которую учитель хочет достичь на данном этапе: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-создать условия для </w:t>
            </w: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понятия значения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фразеологизма и правильного употребления их в речи.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умение работать в парах, в группах, выполнять самоконтроль и самооценку.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возможность каждому ребёнку почувствовать свою значимость в коллективе.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Методы: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-учебный диалог,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-наглядные,</w:t>
            </w:r>
          </w:p>
          <w:p w:rsidR="00A06F44" w:rsidRPr="00A06F44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-самостоятельная деятельность уч-ся,</w:t>
            </w:r>
          </w:p>
          <w:p w:rsidR="00A06F44" w:rsidRPr="001A320B" w:rsidRDefault="00A06F44" w:rsidP="00A06F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-познавательные.</w:t>
            </w:r>
          </w:p>
        </w:tc>
        <w:tc>
          <w:tcPr>
            <w:tcW w:w="6061" w:type="dxa"/>
          </w:tcPr>
          <w:p w:rsidR="00A06F44" w:rsidRPr="00A06F44" w:rsidRDefault="00A06F44" w:rsidP="00A06F4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A06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Работа с учебником </w:t>
            </w:r>
            <w:proofErr w:type="spellStart"/>
            <w:r w:rsidRPr="00A06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A06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6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Н.А.Чуракова</w:t>
            </w:r>
            <w:proofErr w:type="spellEnd"/>
            <w:r w:rsidRPr="00A06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«Русский язык 4 класс 3 часть»</w:t>
            </w:r>
          </w:p>
          <w:p w:rsidR="00A06F44" w:rsidRPr="001A320B" w:rsidRDefault="00A06F44" w:rsidP="00A06F4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Стр.30 У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пражнение 23 (устно.)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Замените выделенные слова и словосочетания устойчивыми выражениями, данными в списке.</w:t>
            </w:r>
          </w:p>
          <w:p w:rsidR="00A06F44" w:rsidRPr="001A320B" w:rsidRDefault="00A06F44" w:rsidP="00A06F4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У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пражнение 24.</w:t>
            </w:r>
            <w:r w:rsidRPr="001A3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Объясни письменно значения устойчивых выражений, используя их синонимы из списка слов.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 цепочке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 у доски)</w:t>
            </w:r>
          </w:p>
          <w:p w:rsidR="00A06F44" w:rsidRPr="001A320B" w:rsidRDefault="00A06F44" w:rsidP="00A06F4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A320B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“</w:t>
            </w:r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Фразеологический зверинец”.</w:t>
            </w:r>
          </w:p>
          <w:p w:rsidR="00A06F44" w:rsidRPr="001A320B" w:rsidRDefault="00A06F44" w:rsidP="00A06F4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названиями животных можно дополнить следующие фразы? Вы должны назвать животных и пантомимой или мимикой изобразить их.</w:t>
            </w:r>
          </w:p>
          <w:p w:rsidR="00A06F44" w:rsidRPr="001A320B" w:rsidRDefault="00A06F44" w:rsidP="00A06F4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Голоден, как … (</w:t>
            </w:r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6F44" w:rsidRPr="001A320B" w:rsidRDefault="00A06F44" w:rsidP="00A06F4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Хитёр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…(</w:t>
            </w:r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лиса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6F44" w:rsidRPr="001A320B" w:rsidRDefault="00A06F44" w:rsidP="00A06F4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Труслив, как … (</w:t>
            </w:r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заяц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6F44" w:rsidRPr="001A320B" w:rsidRDefault="00A06F44" w:rsidP="00A06F4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Надут, как … (</w:t>
            </w:r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индюк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6F44" w:rsidRPr="001A320B" w:rsidRDefault="00A06F44" w:rsidP="00A06F4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Неповоротлив, как … (</w:t>
            </w:r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медведь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6F44" w:rsidRPr="001A320B" w:rsidRDefault="00A06F44" w:rsidP="00A06F4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Упрям, как …(</w:t>
            </w:r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осёл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6F44" w:rsidRPr="001A320B" w:rsidRDefault="00A06F44" w:rsidP="00A06F4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Здоров, как … 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 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бык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6F44" w:rsidRPr="001A320B" w:rsidRDefault="00A06F44" w:rsidP="00A06F44">
            <w:pPr>
              <w:spacing w:befor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Колюч, как … (</w:t>
            </w:r>
            <w:r w:rsidRPr="001A3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ёж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6F44" w:rsidRPr="00A06F44" w:rsidRDefault="00A06F44" w:rsidP="00A06F4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06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Работа в парах</w:t>
            </w:r>
          </w:p>
          <w:p w:rsidR="00A06F44" w:rsidRPr="001A320B" w:rsidRDefault="00A06F44" w:rsidP="00A06F4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Замените слова устойчивыми выражениями, пользуясь словарем в учебнике.</w:t>
            </w:r>
          </w:p>
          <w:p w:rsidR="00A06F44" w:rsidRPr="001A320B" w:rsidRDefault="00A06F44" w:rsidP="00A06F44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 ч. Стр. 190) </w:t>
            </w:r>
          </w:p>
          <w:p w:rsidR="00A06F44" w:rsidRPr="001A320B" w:rsidRDefault="00A06F44" w:rsidP="00A06F44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Лентяйничать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Баклуши бить.</w:t>
            </w:r>
          </w:p>
          <w:p w:rsidR="00A06F44" w:rsidRPr="001A320B" w:rsidRDefault="00A06F44" w:rsidP="00A06F44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Крепко дружат - Водой не разольешь.</w:t>
            </w:r>
          </w:p>
          <w:p w:rsidR="00A06F44" w:rsidRDefault="00A06F44" w:rsidP="00A06F44">
            <w:pPr>
              <w:numPr>
                <w:ilvl w:val="0"/>
                <w:numId w:val="3"/>
              </w:numPr>
              <w:spacing w:before="100" w:beforeAutospacing="1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Удрать, сбежать - След простыл.</w:t>
            </w:r>
          </w:p>
          <w:p w:rsidR="00A06F44" w:rsidRDefault="00A06F44" w:rsidP="00A06F44">
            <w:pPr>
              <w:spacing w:before="100" w:beforeAutospacing="1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06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работа</w:t>
            </w:r>
            <w:r w:rsidRPr="00A06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7060" w:rsidRDefault="00CE7060" w:rsidP="00A06F44">
            <w:pPr>
              <w:spacing w:before="100" w:beforeAutospacing="1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Выполним самостоятельно упражнение 25. Прочитайте задание.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E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такое слов</w:t>
            </w:r>
            <w:proofErr w:type="gramStart"/>
            <w:r w:rsidRPr="00CE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E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антонимы?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7060" w:rsidRDefault="00CE7060" w:rsidP="00A06F44">
            <w:pPr>
              <w:spacing w:before="100" w:beforeAutospacing="1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Придумайте предложения с этими устойчивыми выражениями.</w:t>
            </w:r>
          </w:p>
          <w:p w:rsidR="00CE7060" w:rsidRDefault="00CE7060" w:rsidP="00A06F44">
            <w:pPr>
              <w:spacing w:before="100" w:beforeAutospacing="1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Поменяйтесь тетрадями и проверьте работу. </w:t>
            </w:r>
          </w:p>
          <w:p w:rsidR="00CE7060" w:rsidRPr="001A320B" w:rsidRDefault="00CE7060" w:rsidP="00A06F44">
            <w:pPr>
              <w:spacing w:before="100" w:beforeAutospacing="1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 какие затруднения у вас возникли.</w:t>
            </w:r>
          </w:p>
          <w:p w:rsidR="00A06F44" w:rsidRPr="001A320B" w:rsidRDefault="00A06F44" w:rsidP="0001087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689" w:rsidTr="004E2E3A">
        <w:tc>
          <w:tcPr>
            <w:tcW w:w="675" w:type="dxa"/>
          </w:tcPr>
          <w:p w:rsidR="001D0689" w:rsidRPr="004E2E3A" w:rsidRDefault="001D0689" w:rsidP="00A06F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689" w:rsidRPr="001A320B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Цель, которая должна быть достигнута учащимися: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осознать степень усвоения учебного материала и дать оценку своей деятельности и деятельности класса.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Цель, которую учитель хочет достичь на данном этапе: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-содействовать осознанию уч-ся своей учебной деятельности и деятельности класса.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1D0689" w:rsidRPr="001D0689" w:rsidRDefault="001D0689" w:rsidP="001D0689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-вызвать у детей чувство </w:t>
            </w:r>
            <w:r w:rsidRPr="001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удовлетворённости результатами урока</w:t>
            </w:r>
            <w:proofErr w:type="gramStart"/>
            <w:r w:rsidRPr="001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1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самооценку учащихся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Методы: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-наглядные,</w:t>
            </w:r>
          </w:p>
          <w:p w:rsidR="001D0689" w:rsidRPr="00A06F44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-самоконтроль.</w:t>
            </w:r>
          </w:p>
        </w:tc>
        <w:tc>
          <w:tcPr>
            <w:tcW w:w="6061" w:type="dxa"/>
          </w:tcPr>
          <w:p w:rsidR="001D0689" w:rsidRPr="001A320B" w:rsidRDefault="001D0689" w:rsidP="001D0689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Оцените свою работу на уроке, используя фразеологизмы,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перед вами на слайде.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апишите в свою тетрадь подходящие утверждения:</w:t>
            </w:r>
          </w:p>
          <w:p w:rsidR="001D0689" w:rsidRPr="001A320B" w:rsidRDefault="001D0689" w:rsidP="001D0689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Я переливал из 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пустого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порожнее.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Я устал и вышел из себя.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Я работал, не покладая рук.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Я устал, но взял себя в руки.</w:t>
            </w: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Я смотрел на работу класса в оба глаза.</w:t>
            </w:r>
          </w:p>
          <w:p w:rsidR="001D0689" w:rsidRPr="001A320B" w:rsidRDefault="001D0689" w:rsidP="001D0689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Зачитайте. Объясните.</w:t>
            </w:r>
          </w:p>
          <w:p w:rsidR="001D0689" w:rsidRPr="001A320B" w:rsidRDefault="001D0689" w:rsidP="001D0689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зачитывают.</w:t>
            </w:r>
            <w:proofErr w:type="gramEnd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Объясняют.)</w:t>
            </w:r>
            <w:proofErr w:type="gramEnd"/>
          </w:p>
        </w:tc>
      </w:tr>
      <w:tr w:rsidR="001D0689" w:rsidTr="004E2E3A">
        <w:tc>
          <w:tcPr>
            <w:tcW w:w="675" w:type="dxa"/>
          </w:tcPr>
          <w:p w:rsidR="001D0689" w:rsidRPr="004E2E3A" w:rsidRDefault="001D0689" w:rsidP="00A06F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689" w:rsidRPr="001A320B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="00F3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(карточки)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Цель, которая должна быть достигнута учащимися: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закрепить умение работать с фразеологизмами.</w:t>
            </w:r>
          </w:p>
          <w:p w:rsidR="001D0689" w:rsidRPr="001D0689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Цель, которую учитель хочет достичь на данном этапе:</w:t>
            </w:r>
          </w:p>
          <w:p w:rsidR="001D0689" w:rsidRPr="001A320B" w:rsidRDefault="001D0689" w:rsidP="001D0689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понимание уч-ся цели, содержания и способов выполнения д/з</w:t>
            </w:r>
          </w:p>
        </w:tc>
        <w:tc>
          <w:tcPr>
            <w:tcW w:w="6061" w:type="dxa"/>
          </w:tcPr>
          <w:p w:rsidR="001D0689" w:rsidRDefault="001D0689" w:rsidP="001D0689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одно из предложенных заданий и выполни его.</w:t>
            </w:r>
          </w:p>
          <w:p w:rsidR="001D0689" w:rsidRPr="001D0689" w:rsidRDefault="001D0689" w:rsidP="001D0689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подготовке домашнего задания вы </w:t>
            </w:r>
            <w:r w:rsidR="00F3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фразеологические словари.</w:t>
            </w:r>
          </w:p>
          <w:p w:rsidR="001D0689" w:rsidRPr="001D0689" w:rsidRDefault="001D0689" w:rsidP="001D06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689">
              <w:rPr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уровень: </w:t>
            </w:r>
            <w:r w:rsidRPr="001D06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Запиши несколько предложений с фразеологическими оборотами.</w:t>
            </w:r>
          </w:p>
          <w:p w:rsidR="001D0689" w:rsidRPr="001D0689" w:rsidRDefault="001D0689" w:rsidP="001D06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уровень: </w:t>
            </w:r>
            <w:r w:rsidR="00F30B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Объяснить происхождение одного фразеологизма и сделать к нему рисунок.</w:t>
            </w:r>
          </w:p>
          <w:p w:rsidR="001D0689" w:rsidRPr="001A320B" w:rsidRDefault="00F30B9E" w:rsidP="001D0689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уровень: Записать современные фразеологизмы.</w:t>
            </w:r>
          </w:p>
        </w:tc>
      </w:tr>
    </w:tbl>
    <w:p w:rsidR="004E2E3A" w:rsidRPr="00B968E7" w:rsidRDefault="004E2E3A" w:rsidP="00B968E7">
      <w:pPr>
        <w:rPr>
          <w:rFonts w:ascii="Times New Roman" w:hAnsi="Times New Roman" w:cs="Times New Roman"/>
          <w:sz w:val="24"/>
          <w:szCs w:val="24"/>
        </w:rPr>
      </w:pPr>
    </w:p>
    <w:sectPr w:rsidR="004E2E3A" w:rsidRPr="00B9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BE0"/>
    <w:multiLevelType w:val="multilevel"/>
    <w:tmpl w:val="5AEA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55B3D"/>
    <w:multiLevelType w:val="multilevel"/>
    <w:tmpl w:val="0056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D50D3"/>
    <w:multiLevelType w:val="hybridMultilevel"/>
    <w:tmpl w:val="68B68B50"/>
    <w:lvl w:ilvl="0" w:tplc="B484D0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2DF"/>
    <w:multiLevelType w:val="hybridMultilevel"/>
    <w:tmpl w:val="52B415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5D"/>
    <w:rsid w:val="00010873"/>
    <w:rsid w:val="001D0689"/>
    <w:rsid w:val="004E2E3A"/>
    <w:rsid w:val="00695906"/>
    <w:rsid w:val="009D59AC"/>
    <w:rsid w:val="00A06F44"/>
    <w:rsid w:val="00B228B0"/>
    <w:rsid w:val="00B968E7"/>
    <w:rsid w:val="00CE7060"/>
    <w:rsid w:val="00D62914"/>
    <w:rsid w:val="00EC515D"/>
    <w:rsid w:val="00F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E3A"/>
    <w:pPr>
      <w:ind w:left="720"/>
      <w:contextualSpacing/>
    </w:pPr>
  </w:style>
  <w:style w:type="paragraph" w:styleId="a5">
    <w:name w:val="No Spacing"/>
    <w:uiPriority w:val="1"/>
    <w:qFormat/>
    <w:rsid w:val="001D0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E3A"/>
    <w:pPr>
      <w:ind w:left="720"/>
      <w:contextualSpacing/>
    </w:pPr>
  </w:style>
  <w:style w:type="paragraph" w:styleId="a5">
    <w:name w:val="No Spacing"/>
    <w:uiPriority w:val="1"/>
    <w:qFormat/>
    <w:rsid w:val="001D0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2014-01-20T08:08:00Z</cp:lastPrinted>
  <dcterms:created xsi:type="dcterms:W3CDTF">2014-01-16T05:49:00Z</dcterms:created>
  <dcterms:modified xsi:type="dcterms:W3CDTF">2014-01-20T08:09:00Z</dcterms:modified>
</cp:coreProperties>
</file>