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53" w:rsidRPr="006B6BBB" w:rsidRDefault="000A262A" w:rsidP="000A2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Библиотечный урок</w:t>
      </w:r>
    </w:p>
    <w:p w:rsidR="000A262A" w:rsidRPr="006B6BBB" w:rsidRDefault="000A262A" w:rsidP="000A2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«Уроки истории на библиотечный лад: Библиотеки древние и современные»</w:t>
      </w:r>
    </w:p>
    <w:p w:rsidR="000E0956" w:rsidRPr="006B6BBB" w:rsidRDefault="000E0956" w:rsidP="000E0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(для учащихся 3-4 классов)</w:t>
      </w:r>
    </w:p>
    <w:p w:rsidR="000A262A" w:rsidRPr="006B6BBB" w:rsidRDefault="000A262A" w:rsidP="000A2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B6B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6BBB">
        <w:rPr>
          <w:rFonts w:ascii="Times New Roman" w:hAnsi="Times New Roman" w:cs="Times New Roman"/>
          <w:sz w:val="24"/>
          <w:szCs w:val="24"/>
        </w:rPr>
        <w:t xml:space="preserve">знакомство с историей возникновения книги и библиотеки, изучение исторического значения книги в формировании духовной культуры человека. </w:t>
      </w:r>
    </w:p>
    <w:p w:rsidR="000A262A" w:rsidRPr="006B6BBB" w:rsidRDefault="000A262A" w:rsidP="000A2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62A" w:rsidRPr="006B6BBB" w:rsidRDefault="000A262A" w:rsidP="000A262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BB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0A262A" w:rsidRPr="006B6BBB" w:rsidRDefault="000A262A" w:rsidP="000A262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62A" w:rsidRPr="006B6BBB" w:rsidRDefault="000A262A" w:rsidP="000A26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знакомство с историей письменности и книги </w:t>
      </w:r>
    </w:p>
    <w:p w:rsidR="000A262A" w:rsidRPr="006B6BBB" w:rsidRDefault="000A262A" w:rsidP="000A26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привлечение детей к чтению книг </w:t>
      </w:r>
    </w:p>
    <w:p w:rsidR="000A262A" w:rsidRPr="006B6BBB" w:rsidRDefault="000A262A" w:rsidP="000A26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и любви к книге </w:t>
      </w:r>
    </w:p>
    <w:p w:rsidR="000A262A" w:rsidRPr="006B6BBB" w:rsidRDefault="000A262A" w:rsidP="000A26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привлечение детей к регулярному посещению библиотеки </w:t>
      </w:r>
    </w:p>
    <w:p w:rsidR="000A262A" w:rsidRPr="006B6BBB" w:rsidRDefault="000A262A" w:rsidP="000E095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5A6A" w:rsidRPr="006B6BBB" w:rsidRDefault="000A262A" w:rsidP="000A2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6B6BBB">
        <w:rPr>
          <w:rFonts w:ascii="Times New Roman" w:hAnsi="Times New Roman" w:cs="Times New Roman"/>
          <w:sz w:val="24"/>
          <w:szCs w:val="24"/>
        </w:rPr>
        <w:t xml:space="preserve">  Книжная выставка “Путешествие в удивительный мир»</w:t>
      </w:r>
    </w:p>
    <w:p w:rsidR="000A262A" w:rsidRPr="006B6BBB" w:rsidRDefault="000A262A" w:rsidP="000A2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6B6BBB">
        <w:rPr>
          <w:rFonts w:ascii="Times New Roman" w:hAnsi="Times New Roman" w:cs="Times New Roman"/>
          <w:sz w:val="24"/>
          <w:szCs w:val="24"/>
        </w:rPr>
        <w:t>: Беседа</w:t>
      </w:r>
    </w:p>
    <w:p w:rsidR="000E0956" w:rsidRPr="006B6BBB" w:rsidRDefault="000E0956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5A6A" w:rsidRPr="006B6BBB" w:rsidRDefault="000E0956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Люди всегда ценили книги и берегли их как самые драгоценные сокровища. Без книг жизнь невозможна. Значит, невозможна она и без библиотек.</w:t>
      </w:r>
    </w:p>
    <w:p w:rsidR="002F5A6A" w:rsidRPr="006B6BBB" w:rsidRDefault="000E0956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Значение библиотек в истории мировой культуры огромно. «Дома табличек», «Приюты разума», «Аптеки для души», «Дома мудрости», «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Книгохранительные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палаты», «Храмы литературы» - так называли библиотеки в разные времена и в разных странах.</w:t>
      </w:r>
    </w:p>
    <w:p w:rsidR="002F5A6A" w:rsidRPr="006B6BBB" w:rsidRDefault="002F5A6A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Какое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Pr="006B6BBB">
        <w:rPr>
          <w:rFonts w:ascii="Times New Roman" w:hAnsi="Times New Roman" w:cs="Times New Roman"/>
          <w:b/>
          <w:sz w:val="24"/>
          <w:szCs w:val="24"/>
        </w:rPr>
        <w:t>из этих определений тебе больше всего понравилось? Предложи свое собственное</w:t>
      </w:r>
      <w:r w:rsidRPr="006B6BBB">
        <w:rPr>
          <w:rFonts w:ascii="Times New Roman" w:hAnsi="Times New Roman" w:cs="Times New Roman"/>
          <w:sz w:val="24"/>
          <w:szCs w:val="24"/>
        </w:rPr>
        <w:t>.</w:t>
      </w:r>
    </w:p>
    <w:p w:rsidR="002F5A6A" w:rsidRPr="006B6BBB" w:rsidRDefault="002F5A6A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Библиотека – хранилище не только книг, но и человеческой памяти. Это центр познания. Так было во все времена. Еще В. Белинский говорил: «Величайшее сокровище – хорошая библиотека»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Библиотеки возникли в I тыс.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н. э. на древнем Востоке. Обычно первой библиотекой называют собрание глиняных табличек (2500 год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н. э.),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были найдены в храме вавилонского города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Ниппур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>.</w:t>
      </w:r>
    </w:p>
    <w:p w:rsidR="002F5A6A" w:rsidRPr="006B6BBB" w:rsidRDefault="002F5A6A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Одной из самых древних считается библиотека фараона </w:t>
      </w:r>
      <w:proofErr w:type="spellStart"/>
      <w:r w:rsidRPr="006B6BBB">
        <w:rPr>
          <w:rFonts w:ascii="Times New Roman" w:hAnsi="Times New Roman" w:cs="Times New Roman"/>
          <w:sz w:val="24"/>
          <w:szCs w:val="24"/>
        </w:rPr>
        <w:t>Рамзеса</w:t>
      </w:r>
      <w:proofErr w:type="spellEnd"/>
      <w:r w:rsidRPr="006B6BBB">
        <w:rPr>
          <w:rFonts w:ascii="Times New Roman" w:hAnsi="Times New Roman" w:cs="Times New Roman"/>
          <w:sz w:val="24"/>
          <w:szCs w:val="24"/>
        </w:rPr>
        <w:t xml:space="preserve"> II. Это крупное книгохранилище было основано примерно в 1300 году 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н. э. в Египте</w:t>
      </w:r>
      <w:r w:rsidR="00643A83" w:rsidRPr="006B6BBB">
        <w:rPr>
          <w:rFonts w:ascii="Times New Roman" w:hAnsi="Times New Roman" w:cs="Times New Roman"/>
          <w:sz w:val="24"/>
          <w:szCs w:val="24"/>
        </w:rPr>
        <w:t>. Где б</w:t>
      </w:r>
      <w:r w:rsidRPr="006B6BBB">
        <w:rPr>
          <w:rFonts w:ascii="Times New Roman" w:hAnsi="Times New Roman" w:cs="Times New Roman"/>
          <w:sz w:val="24"/>
          <w:szCs w:val="24"/>
        </w:rPr>
        <w:t>ыло собрано около 20 000 папирусов. Книги-папирусы хранились в ящиках, глиняных кувшинах или специальных футлярах, позднее – в нишах стен. Пользовались ими фараоны, жрецы, высшие чиновники и писцы.</w:t>
      </w:r>
      <w:r w:rsidR="00643A83" w:rsidRPr="006B6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Над входом, отделанном золотом, была высечена надпись «Аптека для души».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По мнению древних египтян, книги можно сравнить с лекарством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>то лекарство делает сильным ум человека, облагораживает его душу. В библиотеке писали религиозные тексты, магические заклинания, книги по медицине и астрономии, занимались даже бальзамированием. Египетские библиотекари, которые одновременно и были писцами, пытались сохранить литературные памятники своего народа.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Самая известная древневосточная библиотека — собрание клинописных табличек из дворца ассирийского царя VII века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в Ниневии. Он был известным собирателем книг, просвещенным человеком. Знал клинопись, владел несколькими языками, писал стихи, был строителем и архитектором, астрономом и математиком.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Ашшурбанипал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создал огромную по тем временам библиотеку, которая имела более 100 тысяч глиняных табличек. Здесь были собраны мифы, литературные произведения, магические формулы, молитвы, математические и медицинские тексты, географические и ботанические словари. С того времени сохранилось много замечательных "глиняных книг". Позднее они были расшифрованы и переведены на современные языки.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Более ста лет назад ученым при раскопках удалось обнаружить дворец властителя древнего государства Ассирии. В этом дворце было множество комнат. В одной из них </w:t>
      </w:r>
      <w:r w:rsidR="002F5A6A" w:rsidRPr="006B6BBB">
        <w:rPr>
          <w:rFonts w:ascii="Times New Roman" w:hAnsi="Times New Roman" w:cs="Times New Roman"/>
          <w:sz w:val="24"/>
          <w:szCs w:val="24"/>
        </w:rPr>
        <w:lastRenderedPageBreak/>
        <w:t>узкая щель вела в подземелье. Там, в больших глиняных чашах, находились необычные кирпичи: тоненькие, покрытые мелкими строчками знаков, похожих на клинья. Такое письмо назвали клинописью.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6B6BBB">
        <w:rPr>
          <w:rFonts w:ascii="Times New Roman" w:hAnsi="Times New Roman" w:cs="Times New Roman"/>
          <w:sz w:val="24"/>
          <w:szCs w:val="24"/>
        </w:rPr>
        <w:t>На тонком кирпиче-табличке, лежащем поверх других, было написано: «Того, кто посмеет унести эти таблицы, пусть покарают своим гневом великие боги…».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Ученые поняли, что попали в библиотеку. Библиотека была царская. В ней находились научные труды по медицине, астрономии, истории. Страницы глиняных книг были большими: 32×22 см, толщиной в 2,5 см – настоящий плоский кирпич! Таких страниц в книге были десятки, а иногда и сотни. Представь себе книгу в сто глиняных страниц! Толщина ее – 2,5 м!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Крупнейшим центром античной книжности стала Александрийская библиотека. Она была создана в III веке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н. э.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Птолемеем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I и была центром образования.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Александрийская библиотека являлась частью комплекса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mouseĩon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(музей). В комплекс входили жилые комнаты, столовые помещения, помещения для чтения, ботанический и зоологический сады, обсерватория и библиотека. В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mouseĩon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входило 200 000 папирусов в Храме (почти все библиотеки античности были при храмах) и 700 000 документов в Школе. В библиотеке хранились книги на греческом, египетском, латинском языках, книги на папирусе, пергаменте, пальмовых листах, пластинках из дерева и кости. Здесь были рукописи из далекой Индии, имелись и надписи на неведомых никому и забытых уже тогда языках исчезнувших народов и культур.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6B6BBB">
        <w:rPr>
          <w:rFonts w:ascii="Times New Roman" w:hAnsi="Times New Roman" w:cs="Times New Roman"/>
          <w:sz w:val="24"/>
          <w:szCs w:val="24"/>
        </w:rPr>
        <w:t>Музей и большая часть Александрийской библиотеки были уничтожены приблизительно в 270 году н. э.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Книга и во времена Киевской Руси была в почете. Князь Владимир Святославович открывал школы, специальные мастерские, где переписывали книги.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А во времена правления Ярослава Мудрого в Киеве при Софийском соборе появляется первая в Киевской Руси библиотека. К сожалению, никаких книг из этой библиотеки не сохранилось, но из Киевской Софии дошла до нас книжечка небольшого формата – «Изборник» 1076 года. Особое место в нем занимают поучения о том, какими правилами должен руководствоваться человек в жизни.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Более 500 лет энтузиасты ищут библиотеку Ивана Грозного... Тайна пока не раскрыта. Библиотека Ивана Грозного, или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(от латинского слова «книгохранилище») – коллекция книг и документов, принадлежавшая царю Ивану IV.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6B6BBB">
        <w:rPr>
          <w:rFonts w:ascii="Times New Roman" w:hAnsi="Times New Roman" w:cs="Times New Roman"/>
          <w:sz w:val="24"/>
          <w:szCs w:val="24"/>
        </w:rPr>
        <w:t>В государевой библиотеке было множество очень редких и представляющих большую ценность экземпляров: древние манускрипты, книги Востока, летописания древних славянских, скифских и других народов. На сегодняшний день поисками библиотеки заняты государственные структуры таких стран как Россия, США, Великобритания, различные негосударственные фонды и частные лица.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В Средние века очагами книжности были монастырские библиотеки. Там переписывалось не только Священное писание и сочинения Отцов Церкви, но и произведения античных авторов. Здесь вводилась особая должность: библиотекарь,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книгохранитель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>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Значение библиотек прошлого огромно: они были и просветительными учреждениями, и книжными мастерскими, и «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книгохранительницами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>». Эти храмы знаний сберегли, сохранили для нас ценнейшие памятники старины.</w:t>
      </w:r>
    </w:p>
    <w:p w:rsidR="002F5A6A" w:rsidRPr="006B6BBB" w:rsidRDefault="002F5A6A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А теперь давай поговорим о современных библиотеках. В настоящее время их очень много. Самые крупные: Библиотека Конгресса США, Российская государственная библиотека, Национальная библиотека Франции, Российская национальная библиотека, Британская библиотека, Александрийская библиотека (современная).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Библиотека Конгресса – национальная библиотека США, крупнейшая библиотека мира.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в Вашингтоне. Обслуживает правительственные органы, исследовательские учреждения, научных работников, частные фирмы и промышленные компании, школы. Имеет 18 читальных залов на 1460 читательских мест.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6B6BBB">
        <w:rPr>
          <w:rFonts w:ascii="Times New Roman" w:hAnsi="Times New Roman" w:cs="Times New Roman"/>
          <w:sz w:val="24"/>
          <w:szCs w:val="24"/>
        </w:rPr>
        <w:t>На начало 2000-</w:t>
      </w:r>
      <w:r w:rsidR="002F5A6A" w:rsidRPr="006B6BBB">
        <w:rPr>
          <w:rFonts w:ascii="Times New Roman" w:hAnsi="Times New Roman" w:cs="Times New Roman"/>
          <w:sz w:val="24"/>
          <w:szCs w:val="24"/>
        </w:rPr>
        <w:lastRenderedPageBreak/>
        <w:t>х годов библиотека содержит свыше 130 млн. единиц хранения! А общая длина книжных полок – почти 850 км!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Российская государственная библиотека (бывшая Государственная библиотека им. В. И. Ленина, «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Ленинка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») – вторая по величине библиотека в мире, самая крупная в Европе: она имеет более 25 млн. книг. Помимо основного книжного фонда имеются специализированные собрания из более чем 150 000 карт, 350 000 нот и звукозаписей, редких книг,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изоизданий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>, диссертаций, газет и др.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в Москве 1 июля 1828 года. Обладает универсальным по содержанию собранием отечественных и зарубежных документов на 247 языках мира. В библиотеке представлены редчайшие рукописные книги: Архангельское Евангелие (1092 г.) и др., печатные книги XVI в., издания славянских первопечатников Ф. Скорины, И. Фёдорова, П.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Мстиславца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, коллекции </w:t>
      </w:r>
      <w:proofErr w:type="spellStart"/>
      <w:r w:rsidR="002F5A6A" w:rsidRPr="006B6BBB">
        <w:rPr>
          <w:rFonts w:ascii="Times New Roman" w:hAnsi="Times New Roman" w:cs="Times New Roman"/>
          <w:sz w:val="24"/>
          <w:szCs w:val="24"/>
        </w:rPr>
        <w:t>инкунабулов</w:t>
      </w:r>
      <w:proofErr w:type="spellEnd"/>
      <w:r w:rsidR="002F5A6A" w:rsidRPr="006B6BBB">
        <w:rPr>
          <w:rFonts w:ascii="Times New Roman" w:hAnsi="Times New Roman" w:cs="Times New Roman"/>
          <w:sz w:val="24"/>
          <w:szCs w:val="24"/>
        </w:rPr>
        <w:t>, первые издания трудов Дж. Бруно, Данте, Н. Коперника, архивы Н.В. Гоголя, И.С. Тургенева, А.П. Чехова, А.А. Блока, М.А. Булгакова и др.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Национальная библиотека Украины им. В.И. Вернадского – главный научно-информационный центр </w:t>
      </w:r>
      <w:r w:rsidRPr="006B6BBB">
        <w:rPr>
          <w:rFonts w:ascii="Times New Roman" w:hAnsi="Times New Roman" w:cs="Times New Roman"/>
          <w:sz w:val="24"/>
          <w:szCs w:val="24"/>
        </w:rPr>
        <w:t>Украины</w:t>
      </w:r>
      <w:r w:rsidR="002F5A6A" w:rsidRPr="006B6BBB">
        <w:rPr>
          <w:rFonts w:ascii="Times New Roman" w:hAnsi="Times New Roman" w:cs="Times New Roman"/>
          <w:sz w:val="24"/>
          <w:szCs w:val="24"/>
        </w:rPr>
        <w:t>.</w:t>
      </w:r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Обслуживание читателей осуществляется в 16 залах основного библиотечного комплекса и в 6 залах филиала. Здесь располагается наибольшее в Украине собрание газет, фонды рукописей, старопечатных книг и редкостных изданий, эстампов и репродукций, нотных изданий, а также значительная часть Архивного фонда Национальной академии наук Украины.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в 1918 году в Киеве, с 1988 года носит имя В.И. Вернадского. Объём фондов – около 15 млн. единиц.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Национальная библиотека Украины для детей – главная детская библиотека Украины. Она является национальным книгохранилищем детской литературы, научным, справочно-библиографическим, информационным центром для 1321 специализированных детских, около 22 тыс. школьных и почти 18 тыс. сельских библиотек, обслуживающих детей.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в 1967 году. Ее фонды насчитывают около 440 тыс. экземпляров книг, журналов, грамзаписей, компакт-дисков, диафильмов и кинофильмов. Уникален фонд редкой книги: в нем более 17 тыс. книг и периодических изданий для детей.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</w:t>
      </w:r>
      <w:r w:rsidR="002F5A6A" w:rsidRPr="006B6BBB">
        <w:rPr>
          <w:rFonts w:ascii="Times New Roman" w:hAnsi="Times New Roman" w:cs="Times New Roman"/>
          <w:sz w:val="24"/>
          <w:szCs w:val="24"/>
        </w:rPr>
        <w:t>Среди современных библиотек все большую популярность приобретают электронные, где информацию можно получить через глобальные компьютерные сети. Какими же будут библиотеки в будущем? Будут ли они исключительно виртуальными? Скорее всего, привычные книги и электронные издания будут дополнять друг друга.</w:t>
      </w:r>
    </w:p>
    <w:p w:rsidR="002F5A6A" w:rsidRPr="006B6BBB" w:rsidRDefault="00643A83" w:rsidP="002F5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 Ну вот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>ебята, м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ы совершили короткое путешествие в самые известные ДРЕВНИЕ И СОВРЕМЕННЫЕ БИБЛИОТЕКИ. </w:t>
      </w:r>
      <w:r w:rsidRPr="006B6BBB">
        <w:rPr>
          <w:rFonts w:ascii="Times New Roman" w:hAnsi="Times New Roman" w:cs="Times New Roman"/>
          <w:sz w:val="24"/>
          <w:szCs w:val="24"/>
        </w:rPr>
        <w:t>М</w:t>
      </w:r>
      <w:r w:rsidR="002F5A6A" w:rsidRPr="006B6BBB">
        <w:rPr>
          <w:rFonts w:ascii="Times New Roman" w:hAnsi="Times New Roman" w:cs="Times New Roman"/>
          <w:sz w:val="24"/>
          <w:szCs w:val="24"/>
        </w:rPr>
        <w:t>ы убедил</w:t>
      </w:r>
      <w:r w:rsidRPr="006B6BBB">
        <w:rPr>
          <w:rFonts w:ascii="Times New Roman" w:hAnsi="Times New Roman" w:cs="Times New Roman"/>
          <w:sz w:val="24"/>
          <w:szCs w:val="24"/>
        </w:rPr>
        <w:t>и</w:t>
      </w:r>
      <w:r w:rsidR="002F5A6A" w:rsidRPr="006B6BBB">
        <w:rPr>
          <w:rFonts w:ascii="Times New Roman" w:hAnsi="Times New Roman" w:cs="Times New Roman"/>
          <w:sz w:val="24"/>
          <w:szCs w:val="24"/>
        </w:rPr>
        <w:t>с</w:t>
      </w:r>
      <w:r w:rsidRPr="006B6BBB">
        <w:rPr>
          <w:rFonts w:ascii="Times New Roman" w:hAnsi="Times New Roman" w:cs="Times New Roman"/>
          <w:sz w:val="24"/>
          <w:szCs w:val="24"/>
        </w:rPr>
        <w:t>ь</w:t>
      </w:r>
      <w:r w:rsidR="002F5A6A" w:rsidRPr="006B6BBB">
        <w:rPr>
          <w:rFonts w:ascii="Times New Roman" w:hAnsi="Times New Roman" w:cs="Times New Roman"/>
          <w:sz w:val="24"/>
          <w:szCs w:val="24"/>
        </w:rPr>
        <w:t xml:space="preserve">, что стремление человека к знаниям зародилось в далеком </w:t>
      </w:r>
      <w:proofErr w:type="gramStart"/>
      <w:r w:rsidR="002F5A6A" w:rsidRPr="006B6BBB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="002F5A6A" w:rsidRPr="006B6BBB">
        <w:rPr>
          <w:rFonts w:ascii="Times New Roman" w:hAnsi="Times New Roman" w:cs="Times New Roman"/>
          <w:sz w:val="24"/>
          <w:szCs w:val="24"/>
        </w:rPr>
        <w:t xml:space="preserve"> и он создавал библиотеки, чтобы сохранить и преумножить весь свой накопленный опыт. Все, что мы знаем об историческом прошлом, это все благодаря КНИГЕ.</w:t>
      </w:r>
    </w:p>
    <w:p w:rsidR="00643A83" w:rsidRPr="006B6BBB" w:rsidRDefault="00643A83" w:rsidP="002F5A6A">
      <w:pPr>
        <w:rPr>
          <w:sz w:val="24"/>
          <w:szCs w:val="24"/>
        </w:rPr>
      </w:pPr>
    </w:p>
    <w:p w:rsidR="002F5A6A" w:rsidRPr="006B6BBB" w:rsidRDefault="002F5A6A" w:rsidP="000A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Насколько ты хорошо усвоил наш сегодняшний урок? Давай проверим!</w:t>
      </w:r>
    </w:p>
    <w:p w:rsidR="002F5A6A" w:rsidRPr="006B6BBB" w:rsidRDefault="002F5A6A" w:rsidP="000A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A6A" w:rsidRPr="006B6BBB" w:rsidRDefault="002F5A6A" w:rsidP="000A26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Подумай и ответь</w:t>
      </w:r>
    </w:p>
    <w:p w:rsidR="002F5A6A" w:rsidRPr="006B6BBB" w:rsidRDefault="002F5A6A" w:rsidP="000A26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5A6A" w:rsidRPr="006B6BBB" w:rsidRDefault="002F5A6A" w:rsidP="000A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1. Самая древняя библиотека, сведения о которой дошли до нашего времени.</w:t>
      </w:r>
    </w:p>
    <w:p w:rsidR="002F5A6A" w:rsidRPr="006B6BBB" w:rsidRDefault="002F5A6A" w:rsidP="000A2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6BB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>иблиотека Тутанхамона</w:t>
      </w:r>
    </w:p>
    <w:p w:rsidR="002F5A6A" w:rsidRPr="006B6BBB" w:rsidRDefault="002F5A6A" w:rsidP="000A26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 xml:space="preserve">библиотека </w:t>
      </w:r>
      <w:proofErr w:type="spellStart"/>
      <w:r w:rsidRPr="006B6BBB">
        <w:rPr>
          <w:rFonts w:ascii="Times New Roman" w:hAnsi="Times New Roman" w:cs="Times New Roman"/>
          <w:b/>
          <w:sz w:val="24"/>
          <w:szCs w:val="24"/>
        </w:rPr>
        <w:t>Рамзеса</w:t>
      </w:r>
      <w:proofErr w:type="spellEnd"/>
      <w:r w:rsidRPr="006B6BBB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2F5A6A" w:rsidRPr="006B6BBB" w:rsidRDefault="002F5A6A" w:rsidP="000A2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библиотека Тутмоса II</w:t>
      </w:r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2. Имя ассирийского царя, собравшего огромную библиотеку глиняных табличек.</w:t>
      </w:r>
    </w:p>
    <w:p w:rsidR="00643A83" w:rsidRPr="006B6BBB" w:rsidRDefault="00643A83" w:rsidP="000A26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BBB">
        <w:rPr>
          <w:rFonts w:ascii="Times New Roman" w:hAnsi="Times New Roman" w:cs="Times New Roman"/>
          <w:sz w:val="24"/>
          <w:szCs w:val="24"/>
        </w:rPr>
        <w:t>Хаммурали</w:t>
      </w:r>
      <w:proofErr w:type="spellEnd"/>
    </w:p>
    <w:p w:rsidR="00643A83" w:rsidRPr="006B6BBB" w:rsidRDefault="00643A83" w:rsidP="000A26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BBB">
        <w:rPr>
          <w:rFonts w:ascii="Times New Roman" w:hAnsi="Times New Roman" w:cs="Times New Roman"/>
          <w:sz w:val="24"/>
          <w:szCs w:val="24"/>
        </w:rPr>
        <w:t>Астиаг</w:t>
      </w:r>
      <w:proofErr w:type="spellEnd"/>
    </w:p>
    <w:p w:rsidR="00643A83" w:rsidRPr="006B6BBB" w:rsidRDefault="00643A83" w:rsidP="000A26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BBB">
        <w:rPr>
          <w:rFonts w:ascii="Times New Roman" w:hAnsi="Times New Roman" w:cs="Times New Roman"/>
          <w:b/>
          <w:sz w:val="24"/>
          <w:szCs w:val="24"/>
        </w:rPr>
        <w:t>Ашшурбанипал</w:t>
      </w:r>
      <w:proofErr w:type="spellEnd"/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BBB" w:rsidRDefault="006B6BBB" w:rsidP="000A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lastRenderedPageBreak/>
        <w:t>3. Самая известная библиотека античности.</w:t>
      </w:r>
    </w:p>
    <w:p w:rsidR="00643A83" w:rsidRPr="006B6BBB" w:rsidRDefault="00643A83" w:rsidP="000A2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Вавилонская библиотека</w:t>
      </w:r>
    </w:p>
    <w:p w:rsidR="00643A83" w:rsidRPr="006B6BBB" w:rsidRDefault="00643A83" w:rsidP="000A26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Александрийская библиотека</w:t>
      </w:r>
    </w:p>
    <w:p w:rsidR="00643A83" w:rsidRPr="006B6BBB" w:rsidRDefault="00643A83" w:rsidP="000A26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Шумерская библиотека</w:t>
      </w:r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4. Основатель первой библиотеки времен Киевской Руси.</w:t>
      </w:r>
    </w:p>
    <w:p w:rsidR="00643A83" w:rsidRPr="006B6BBB" w:rsidRDefault="00643A83" w:rsidP="000A26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Екатерина II</w:t>
      </w:r>
    </w:p>
    <w:p w:rsidR="00643A83" w:rsidRPr="006B6BBB" w:rsidRDefault="00643A83" w:rsidP="000A26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Ярослав Мудрый</w:t>
      </w:r>
    </w:p>
    <w:p w:rsidR="00643A83" w:rsidRPr="006B6BBB" w:rsidRDefault="00643A83" w:rsidP="000A26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Иван Грозный</w:t>
      </w:r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A83" w:rsidRPr="006B6BBB" w:rsidRDefault="00643A83" w:rsidP="000A262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5. Самая крупная библиотека мира.</w:t>
      </w:r>
    </w:p>
    <w:p w:rsidR="00643A83" w:rsidRPr="006B6BBB" w:rsidRDefault="00643A83" w:rsidP="000A262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Библиотека Конгресса США</w:t>
      </w:r>
    </w:p>
    <w:p w:rsidR="00643A83" w:rsidRPr="006B6BBB" w:rsidRDefault="00643A83" w:rsidP="000A26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Библиотека Британского музея</w:t>
      </w:r>
    </w:p>
    <w:p w:rsidR="00643A83" w:rsidRPr="006B6BBB" w:rsidRDefault="00643A83" w:rsidP="000A26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Российская государственная библиотека</w:t>
      </w: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956" w:rsidRPr="006B6BBB" w:rsidRDefault="000E0956" w:rsidP="000E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6B6BBB">
        <w:rPr>
          <w:rFonts w:ascii="Times New Roman" w:hAnsi="Times New Roman" w:cs="Times New Roman"/>
          <w:sz w:val="24"/>
          <w:szCs w:val="24"/>
        </w:rPr>
        <w:t xml:space="preserve">: Вот и закончилось наше путешествие,  в историческое прошлое. И я надеюсь, ребята, что после всего услышанного и увиденного вы  поймёте какой долгий путь, прошли книги, сколько трудов и сил было вложено  в их создание. А  значит бережнее будете 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к такому чуду,  как книга.</w:t>
      </w:r>
    </w:p>
    <w:p w:rsidR="000E0956" w:rsidRPr="006B6BBB" w:rsidRDefault="000E0956" w:rsidP="000E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И хочется закончить наш урок словами Максима Горького «Всем хорошим во мне я обязан книгам», поэтому читайте больше 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книг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и вы будете добрее, умнее и сильнее.</w:t>
      </w:r>
    </w:p>
    <w:p w:rsidR="000E0956" w:rsidRPr="006B6BBB" w:rsidRDefault="000E0956" w:rsidP="000E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6BBB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0E0956" w:rsidRPr="006B6BBB" w:rsidRDefault="000E0956" w:rsidP="000E09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6B6BBB">
        <w:rPr>
          <w:rFonts w:ascii="Times New Roman" w:hAnsi="Times New Roman" w:cs="Times New Roman"/>
          <w:sz w:val="24"/>
          <w:szCs w:val="24"/>
        </w:rPr>
        <w:t>Библиотечн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B6B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библиографических знаний среди учащихся 5-9 классов., Методические рекомендации.- Москва, 2007г.</w:t>
      </w:r>
    </w:p>
    <w:p w:rsidR="000E0956" w:rsidRPr="006B6BBB" w:rsidRDefault="000E0956" w:rsidP="000E09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Е.Л. </w:t>
      </w:r>
      <w:proofErr w:type="spellStart"/>
      <w:r w:rsidRPr="006B6BBB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r w:rsidRPr="006B6BBB">
        <w:rPr>
          <w:rFonts w:ascii="Times New Roman" w:hAnsi="Times New Roman" w:cs="Times New Roman"/>
          <w:sz w:val="24"/>
          <w:szCs w:val="24"/>
        </w:rPr>
        <w:t xml:space="preserve"> Путешествие к истокам русского книгопечатания: Кн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>ля учащихся. – М.: Просвещение, 1991.</w:t>
      </w:r>
    </w:p>
    <w:p w:rsidR="000E0956" w:rsidRPr="006B6BBB" w:rsidRDefault="000E0956" w:rsidP="000E09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Е.И.Осетров Сказ о </w:t>
      </w:r>
      <w:proofErr w:type="spellStart"/>
      <w:r w:rsidRPr="006B6BBB">
        <w:rPr>
          <w:rFonts w:ascii="Times New Roman" w:hAnsi="Times New Roman" w:cs="Times New Roman"/>
          <w:sz w:val="24"/>
          <w:szCs w:val="24"/>
        </w:rPr>
        <w:t>друкаре</w:t>
      </w:r>
      <w:proofErr w:type="spellEnd"/>
      <w:r w:rsidRPr="006B6BBB">
        <w:rPr>
          <w:rFonts w:ascii="Times New Roman" w:hAnsi="Times New Roman" w:cs="Times New Roman"/>
          <w:sz w:val="24"/>
          <w:szCs w:val="24"/>
        </w:rPr>
        <w:t xml:space="preserve"> Иване и его книгах: Кн. Для младшего школьного возраста. – М.: Малыш, 2003.</w:t>
      </w:r>
    </w:p>
    <w:p w:rsidR="000E0956" w:rsidRPr="006B6BBB" w:rsidRDefault="000E0956" w:rsidP="000E09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BBB">
        <w:rPr>
          <w:rFonts w:ascii="Times New Roman" w:hAnsi="Times New Roman" w:cs="Times New Roman"/>
          <w:sz w:val="24"/>
          <w:szCs w:val="24"/>
        </w:rPr>
        <w:t>Е.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Перехвальская</w:t>
      </w:r>
      <w:proofErr w:type="spellEnd"/>
      <w:proofErr w:type="gramEnd"/>
      <w:r w:rsidRPr="006B6BBB">
        <w:rPr>
          <w:rFonts w:ascii="Times New Roman" w:hAnsi="Times New Roman" w:cs="Times New Roman"/>
          <w:sz w:val="24"/>
          <w:szCs w:val="24"/>
        </w:rPr>
        <w:t xml:space="preserve"> Откуда азбука пошла: Кн. Для </w:t>
      </w:r>
      <w:proofErr w:type="spellStart"/>
      <w:r w:rsidRPr="006B6BBB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6B6BB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6BB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B6BBB">
        <w:rPr>
          <w:rFonts w:ascii="Times New Roman" w:hAnsi="Times New Roman" w:cs="Times New Roman"/>
          <w:sz w:val="24"/>
          <w:szCs w:val="24"/>
        </w:rPr>
        <w:t>: Малыш, 1989.</w:t>
      </w: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B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956" w:rsidRPr="006B6BBB" w:rsidRDefault="000E0956" w:rsidP="000E095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0956" w:rsidRPr="006B6BBB" w:rsidSect="0068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1BA"/>
    <w:multiLevelType w:val="hybridMultilevel"/>
    <w:tmpl w:val="65EE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6E03"/>
    <w:multiLevelType w:val="hybridMultilevel"/>
    <w:tmpl w:val="5148A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25B6"/>
    <w:multiLevelType w:val="hybridMultilevel"/>
    <w:tmpl w:val="E856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2198"/>
    <w:multiLevelType w:val="hybridMultilevel"/>
    <w:tmpl w:val="1EC8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35D99"/>
    <w:multiLevelType w:val="hybridMultilevel"/>
    <w:tmpl w:val="184C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5060A"/>
    <w:multiLevelType w:val="hybridMultilevel"/>
    <w:tmpl w:val="A4AA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75483"/>
    <w:multiLevelType w:val="multilevel"/>
    <w:tmpl w:val="745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41783"/>
    <w:multiLevelType w:val="hybridMultilevel"/>
    <w:tmpl w:val="49E68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C21CF"/>
    <w:multiLevelType w:val="hybridMultilevel"/>
    <w:tmpl w:val="6B06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912C7"/>
    <w:multiLevelType w:val="hybridMultilevel"/>
    <w:tmpl w:val="366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6A"/>
    <w:rsid w:val="000A262A"/>
    <w:rsid w:val="000E0956"/>
    <w:rsid w:val="002F5A6A"/>
    <w:rsid w:val="0033312C"/>
    <w:rsid w:val="00643A83"/>
    <w:rsid w:val="00686E53"/>
    <w:rsid w:val="006B6BBB"/>
    <w:rsid w:val="0087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2014-03-10T03:24:00Z</dcterms:created>
  <dcterms:modified xsi:type="dcterms:W3CDTF">2014-03-10T04:05:00Z</dcterms:modified>
</cp:coreProperties>
</file>