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280" w:rsidRPr="00C86710" w:rsidRDefault="00C86710" w:rsidP="00BD0396">
      <w:pPr>
        <w:pStyle w:val="a5"/>
        <w:numPr>
          <w:ilvl w:val="0"/>
          <w:numId w:val="2"/>
        </w:numPr>
        <w:spacing w:after="0" w:line="240" w:lineRule="auto"/>
        <w:ind w:firstLine="709"/>
        <w:jc w:val="center"/>
        <w:rPr>
          <w:rFonts w:ascii="Times New Roman" w:hAnsi="Times New Roman" w:cs="Times New Roman"/>
          <w:b/>
          <w:sz w:val="28"/>
          <w:szCs w:val="28"/>
        </w:rPr>
      </w:pPr>
      <w:r w:rsidRPr="00C86710">
        <w:rPr>
          <w:rFonts w:ascii="Times New Roman" w:hAnsi="Times New Roman" w:cs="Times New Roman"/>
          <w:b/>
          <w:sz w:val="28"/>
          <w:szCs w:val="28"/>
        </w:rPr>
        <w:t>Актуальность  и перспективность опыта.</w:t>
      </w:r>
    </w:p>
    <w:p w:rsidR="00BD0396" w:rsidRPr="00BD0396" w:rsidRDefault="00BD0396" w:rsidP="00BD0396">
      <w:pPr>
        <w:pStyle w:val="a5"/>
        <w:spacing w:after="0" w:line="240" w:lineRule="auto"/>
        <w:ind w:firstLine="709"/>
        <w:rPr>
          <w:rFonts w:ascii="Times New Roman" w:hAnsi="Times New Roman" w:cs="Times New Roman"/>
          <w:b/>
          <w:sz w:val="28"/>
          <w:szCs w:val="28"/>
        </w:rPr>
      </w:pPr>
    </w:p>
    <w:p w:rsidR="00BD0396" w:rsidRDefault="008E05A7" w:rsidP="00BD0396">
      <w:pPr>
        <w:spacing w:after="0" w:line="240" w:lineRule="auto"/>
        <w:ind w:firstLine="709"/>
        <w:jc w:val="right"/>
        <w:rPr>
          <w:rFonts w:ascii="Times New Roman" w:hAnsi="Times New Roman" w:cs="Times New Roman"/>
          <w:sz w:val="28"/>
          <w:szCs w:val="28"/>
        </w:rPr>
      </w:pPr>
      <w:r w:rsidRPr="00BD0396">
        <w:rPr>
          <w:rFonts w:ascii="Times New Roman" w:hAnsi="Times New Roman" w:cs="Times New Roman"/>
          <w:sz w:val="28"/>
          <w:szCs w:val="28"/>
        </w:rPr>
        <w:t>«Если нельзя вырастить ребёнка , чтобы он совсем не болел ,</w:t>
      </w:r>
    </w:p>
    <w:p w:rsidR="00BD0396" w:rsidRDefault="008E05A7" w:rsidP="00BD0396">
      <w:pPr>
        <w:spacing w:after="0" w:line="240" w:lineRule="auto"/>
        <w:ind w:firstLine="709"/>
        <w:jc w:val="right"/>
        <w:rPr>
          <w:rFonts w:ascii="Times New Roman" w:hAnsi="Times New Roman" w:cs="Times New Roman"/>
          <w:sz w:val="28"/>
          <w:szCs w:val="28"/>
        </w:rPr>
      </w:pPr>
      <w:r w:rsidRPr="00BD0396">
        <w:rPr>
          <w:rFonts w:ascii="Times New Roman" w:hAnsi="Times New Roman" w:cs="Times New Roman"/>
          <w:sz w:val="28"/>
          <w:szCs w:val="28"/>
        </w:rPr>
        <w:t xml:space="preserve"> то, во всяком случае, поддерживать его высокий</w:t>
      </w:r>
    </w:p>
    <w:p w:rsidR="00F57643" w:rsidRPr="00BD0396" w:rsidRDefault="008E05A7" w:rsidP="00BD0396">
      <w:pPr>
        <w:spacing w:after="0" w:line="240" w:lineRule="auto"/>
        <w:ind w:firstLine="709"/>
        <w:jc w:val="right"/>
        <w:rPr>
          <w:rFonts w:ascii="Times New Roman" w:hAnsi="Times New Roman" w:cs="Times New Roman"/>
          <w:sz w:val="28"/>
          <w:szCs w:val="28"/>
        </w:rPr>
      </w:pPr>
      <w:r w:rsidRPr="00BD0396">
        <w:rPr>
          <w:rFonts w:ascii="Times New Roman" w:hAnsi="Times New Roman" w:cs="Times New Roman"/>
          <w:sz w:val="28"/>
          <w:szCs w:val="28"/>
        </w:rPr>
        <w:t xml:space="preserve"> уровень здоровья вполне возможно».</w:t>
      </w:r>
    </w:p>
    <w:p w:rsidR="00BD0396" w:rsidRDefault="008E05A7" w:rsidP="00BD0396">
      <w:pPr>
        <w:spacing w:after="0" w:line="240" w:lineRule="auto"/>
        <w:ind w:firstLine="709"/>
        <w:jc w:val="right"/>
        <w:rPr>
          <w:rFonts w:ascii="Times New Roman" w:hAnsi="Times New Roman" w:cs="Times New Roman"/>
          <w:sz w:val="28"/>
          <w:szCs w:val="28"/>
        </w:rPr>
      </w:pPr>
      <w:r w:rsidRPr="00BD0396">
        <w:rPr>
          <w:rFonts w:ascii="Times New Roman" w:hAnsi="Times New Roman" w:cs="Times New Roman"/>
          <w:sz w:val="28"/>
          <w:szCs w:val="28"/>
        </w:rPr>
        <w:t xml:space="preserve">                                                                         Академик, хирург Н.М. Амосов.</w:t>
      </w:r>
    </w:p>
    <w:p w:rsidR="00C86710" w:rsidRPr="00C86710" w:rsidRDefault="00C86710" w:rsidP="00C86710">
      <w:pPr>
        <w:spacing w:after="0" w:line="240" w:lineRule="auto"/>
        <w:ind w:firstLine="708"/>
        <w:rPr>
          <w:rFonts w:ascii="Times New Roman" w:eastAsia="Calibri" w:hAnsi="Times New Roman" w:cs="Times New Roman"/>
          <w:sz w:val="28"/>
        </w:rPr>
      </w:pPr>
      <w:r w:rsidRPr="00C86710">
        <w:rPr>
          <w:rFonts w:ascii="Times New Roman" w:eastAsia="Calibri" w:hAnsi="Times New Roman" w:cs="Times New Roman"/>
          <w:sz w:val="28"/>
        </w:rPr>
        <w:t xml:space="preserve">В соответствии с Законом «Об образовании» здоровье детей и подростков относится к приоритетным направлениям государственной политики в сфере образования. Здоровье - это  состояние,  которое позволяет вести активную, полноценную жизнь: иметь хорошие  душевные, физические качества,  материальное и социальное благополучие.  </w:t>
      </w:r>
    </w:p>
    <w:p w:rsidR="00C86710" w:rsidRPr="00C86710" w:rsidRDefault="00C86710" w:rsidP="00C86710">
      <w:pPr>
        <w:spacing w:after="0" w:line="240" w:lineRule="auto"/>
        <w:ind w:firstLine="708"/>
        <w:rPr>
          <w:rFonts w:ascii="Times New Roman" w:eastAsia="Calibri" w:hAnsi="Times New Roman" w:cs="Times New Roman"/>
          <w:sz w:val="28"/>
        </w:rPr>
      </w:pPr>
      <w:r w:rsidRPr="00C86710">
        <w:rPr>
          <w:rFonts w:ascii="Times New Roman" w:eastAsia="Calibri" w:hAnsi="Times New Roman" w:cs="Times New Roman"/>
          <w:sz w:val="28"/>
        </w:rPr>
        <w:t xml:space="preserve"> По данным всероссийской диспансеризации</w:t>
      </w:r>
      <w:r>
        <w:rPr>
          <w:rFonts w:ascii="Times New Roman" w:eastAsia="Calibri" w:hAnsi="Times New Roman" w:cs="Times New Roman"/>
          <w:sz w:val="28"/>
        </w:rPr>
        <w:t xml:space="preserve"> на 2011год </w:t>
      </w:r>
      <w:r w:rsidRPr="00C86710">
        <w:rPr>
          <w:rFonts w:ascii="Times New Roman" w:eastAsia="Calibri" w:hAnsi="Times New Roman" w:cs="Times New Roman"/>
          <w:sz w:val="28"/>
        </w:rPr>
        <w:t xml:space="preserve"> к 7-10 годам доля детей с 3-й группой здоровья увеличивается в 1,7 раза и составляет 14,9%, а в возрасте 15-17 лет – 22%, т.е. увеличивается в 2,5 раза по отношению к детям в возрасте до 1 года. В подростковом возрасте каждый пятый ребенок имеет хроническое заболевание или является ребенком-инвалидом. </w:t>
      </w:r>
    </w:p>
    <w:p w:rsidR="00C86710" w:rsidRPr="00C86710" w:rsidRDefault="00C86710" w:rsidP="00C86710">
      <w:pPr>
        <w:spacing w:after="0" w:line="240" w:lineRule="auto"/>
        <w:ind w:firstLine="708"/>
        <w:rPr>
          <w:rFonts w:ascii="Times New Roman" w:eastAsia="Calibri" w:hAnsi="Times New Roman" w:cs="Times New Roman"/>
          <w:sz w:val="28"/>
        </w:rPr>
      </w:pPr>
      <w:r w:rsidRPr="00C86710">
        <w:rPr>
          <w:rFonts w:ascii="Times New Roman" w:eastAsia="Calibri" w:hAnsi="Times New Roman" w:cs="Times New Roman"/>
          <w:sz w:val="28"/>
        </w:rPr>
        <w:t xml:space="preserve">Психологи  установили, что самым благоприятным возрастом для формирования полезных привычек является младший школьный возраст. В этот период ребенок значительную часть времени проводит в семье, в школе, среди родных, педагогов, чьи образы жизни, стереотипы поведения становятся сильнейшими факторами формирования их представлений о жизни. </w:t>
      </w:r>
    </w:p>
    <w:p w:rsidR="00C86710" w:rsidRPr="00C86710" w:rsidRDefault="00C86710" w:rsidP="00C86710">
      <w:pPr>
        <w:spacing w:after="0" w:line="240" w:lineRule="auto"/>
        <w:ind w:firstLine="708"/>
        <w:rPr>
          <w:rFonts w:ascii="Times New Roman" w:eastAsia="Calibri" w:hAnsi="Times New Roman" w:cs="Times New Roman"/>
          <w:sz w:val="28"/>
        </w:rPr>
      </w:pPr>
      <w:r w:rsidRPr="00C86710">
        <w:rPr>
          <w:rFonts w:ascii="Times New Roman" w:eastAsia="Calibri" w:hAnsi="Times New Roman" w:cs="Times New Roman"/>
          <w:sz w:val="28"/>
        </w:rPr>
        <w:t>Я поняла, что необходимо организовать такую  учебную деятельность, которая бы помогла ученику сохранить здоровье. Это возможно лишь тогда, когда учебно-воспитательный процесс строится в соответствии со здоровьесберегающими технологиями.</w:t>
      </w:r>
    </w:p>
    <w:p w:rsidR="008E05A7" w:rsidRPr="00BD0396" w:rsidRDefault="008E05A7" w:rsidP="00C86710">
      <w:pPr>
        <w:spacing w:after="0" w:line="240" w:lineRule="auto"/>
        <w:ind w:firstLine="709"/>
        <w:rPr>
          <w:rFonts w:ascii="Times New Roman" w:hAnsi="Times New Roman" w:cs="Times New Roman"/>
          <w:sz w:val="28"/>
          <w:szCs w:val="28"/>
        </w:rPr>
      </w:pPr>
      <w:r w:rsidRPr="00BD0396">
        <w:rPr>
          <w:rFonts w:ascii="Times New Roman" w:hAnsi="Times New Roman" w:cs="Times New Roman"/>
          <w:sz w:val="28"/>
          <w:szCs w:val="28"/>
        </w:rPr>
        <w:t xml:space="preserve">В условиях современной природной и социально-экономической ситуации проблема здоровья детей приобретает глобальный характер. </w:t>
      </w:r>
      <w:r w:rsidR="00137C66" w:rsidRPr="00BD0396">
        <w:rPr>
          <w:rFonts w:ascii="Times New Roman" w:hAnsi="Times New Roman" w:cs="Times New Roman"/>
          <w:sz w:val="28"/>
          <w:szCs w:val="28"/>
        </w:rPr>
        <w:t>Здоровье детей катастрофически падает и мы вправе поставить вопрос: «Что для нас важнее – их физическое состояние или обучение?» Ещё А. Шопенгауэр говорил: «Здоровье до того перевешивает все остальные блага, что здоровый нищий счастливее больного короля».</w:t>
      </w:r>
    </w:p>
    <w:p w:rsidR="00137C66" w:rsidRPr="00BD0396" w:rsidRDefault="00137C66" w:rsidP="00BD0396">
      <w:pPr>
        <w:spacing w:after="0" w:line="240" w:lineRule="auto"/>
        <w:ind w:firstLine="709"/>
        <w:rPr>
          <w:rFonts w:ascii="Times New Roman" w:hAnsi="Times New Roman" w:cs="Times New Roman"/>
          <w:sz w:val="28"/>
          <w:szCs w:val="28"/>
        </w:rPr>
      </w:pPr>
      <w:r w:rsidRPr="00BD0396">
        <w:rPr>
          <w:rFonts w:ascii="Times New Roman" w:hAnsi="Times New Roman" w:cs="Times New Roman"/>
          <w:sz w:val="28"/>
          <w:szCs w:val="28"/>
        </w:rPr>
        <w:t xml:space="preserve">А что происходит в нашей школе сегодня? По данным Минздрава РФ на сегодня каждый пятый школьник имеет хроническую патологию, у половины школьников отмечаются функциональные отклонения. А ведь успешность обучения в школе определяется уровнем состояния здоровья, с которым ребёнок пришёл в первый класс. Однако результаты медицинских осмотров детей говорят о том, что здоровым можно считать лишь 20-25% первоклассников. У остальных же имеются различные нарушения в состоянии здоровья. </w:t>
      </w:r>
    </w:p>
    <w:p w:rsidR="00137C66" w:rsidRPr="00BD0396" w:rsidRDefault="001E0559" w:rsidP="00BD0396">
      <w:pPr>
        <w:spacing w:after="0" w:line="240" w:lineRule="auto"/>
        <w:ind w:firstLine="709"/>
        <w:rPr>
          <w:rFonts w:ascii="Times New Roman" w:hAnsi="Times New Roman" w:cs="Times New Roman"/>
          <w:sz w:val="28"/>
          <w:szCs w:val="28"/>
        </w:rPr>
      </w:pPr>
      <w:r w:rsidRPr="00BD0396">
        <w:rPr>
          <w:rFonts w:ascii="Times New Roman" w:hAnsi="Times New Roman" w:cs="Times New Roman"/>
          <w:sz w:val="28"/>
          <w:szCs w:val="28"/>
        </w:rPr>
        <w:t>Выше</w:t>
      </w:r>
      <w:r w:rsidR="00137C66" w:rsidRPr="00BD0396">
        <w:rPr>
          <w:rFonts w:ascii="Times New Roman" w:hAnsi="Times New Roman" w:cs="Times New Roman"/>
          <w:sz w:val="28"/>
          <w:szCs w:val="28"/>
        </w:rPr>
        <w:t>указанные факты свидетельствуют о том, что необходима специальная работа</w:t>
      </w:r>
      <w:r w:rsidRPr="00BD0396">
        <w:rPr>
          <w:rFonts w:ascii="Times New Roman" w:hAnsi="Times New Roman" w:cs="Times New Roman"/>
          <w:sz w:val="28"/>
          <w:szCs w:val="28"/>
        </w:rPr>
        <w:t xml:space="preserve"> школы по сохранению и укреплению здоровья учащихся. </w:t>
      </w:r>
      <w:r w:rsidRPr="00BD0396">
        <w:rPr>
          <w:rFonts w:ascii="Times New Roman" w:hAnsi="Times New Roman" w:cs="Times New Roman"/>
          <w:sz w:val="28"/>
          <w:szCs w:val="28"/>
        </w:rPr>
        <w:lastRenderedPageBreak/>
        <w:t>Ведущим фактором здоровья является образ жизни, формировать который может и призвана школа, ибо, как писал всемирно известный хирург и один из первых русских учёных-педагогов Н.И. Пирогов, «всё будущее жизни находится в руках школы… прямое назначение школы, примиренной с жизнью, - быть руководителем жизни на пути к будущему».</w:t>
      </w:r>
    </w:p>
    <w:p w:rsidR="00790EF0" w:rsidRPr="00BD0396" w:rsidRDefault="00790EF0" w:rsidP="00BD0396">
      <w:pPr>
        <w:spacing w:after="0" w:line="240" w:lineRule="auto"/>
        <w:ind w:firstLine="709"/>
        <w:rPr>
          <w:rFonts w:ascii="Times New Roman" w:hAnsi="Times New Roman" w:cs="Times New Roman"/>
          <w:sz w:val="28"/>
          <w:szCs w:val="28"/>
        </w:rPr>
      </w:pPr>
      <w:r w:rsidRPr="00BD0396">
        <w:rPr>
          <w:rFonts w:ascii="Times New Roman" w:hAnsi="Times New Roman" w:cs="Times New Roman"/>
          <w:sz w:val="28"/>
          <w:szCs w:val="28"/>
        </w:rPr>
        <w:t>Во многих документах Министерств</w:t>
      </w:r>
      <w:r w:rsidR="0067457E" w:rsidRPr="00BD0396">
        <w:rPr>
          <w:rFonts w:ascii="Times New Roman" w:hAnsi="Times New Roman" w:cs="Times New Roman"/>
          <w:sz w:val="28"/>
          <w:szCs w:val="28"/>
        </w:rPr>
        <w:t>а</w:t>
      </w:r>
      <w:r w:rsidRPr="00BD0396">
        <w:rPr>
          <w:rFonts w:ascii="Times New Roman" w:hAnsi="Times New Roman" w:cs="Times New Roman"/>
          <w:sz w:val="28"/>
          <w:szCs w:val="28"/>
        </w:rPr>
        <w:t xml:space="preserve"> образования РФ подчеркивается, что одним из необходимых условий достижения нового, современного качества общего образования является создание в учебных учреждениях условий для сохранения и укрепления здоровья школьников.</w:t>
      </w:r>
    </w:p>
    <w:p w:rsidR="00790EF0" w:rsidRDefault="00790EF0" w:rsidP="00BD0396">
      <w:pPr>
        <w:spacing w:after="0" w:line="240" w:lineRule="auto"/>
        <w:ind w:firstLine="709"/>
        <w:rPr>
          <w:rFonts w:ascii="Times New Roman" w:hAnsi="Times New Roman" w:cs="Times New Roman"/>
          <w:sz w:val="28"/>
          <w:szCs w:val="28"/>
        </w:rPr>
      </w:pPr>
      <w:r w:rsidRPr="00BD0396">
        <w:rPr>
          <w:rFonts w:ascii="Times New Roman" w:hAnsi="Times New Roman" w:cs="Times New Roman"/>
          <w:sz w:val="28"/>
          <w:szCs w:val="28"/>
        </w:rPr>
        <w:t>Программа формирования культуры здорового и безопасного образа жизни обучающихся в соответствии с определением Стандарта – это комплексная программа  формирования их знаний, установок</w:t>
      </w:r>
      <w:r w:rsidR="002C378E" w:rsidRPr="00BD0396">
        <w:rPr>
          <w:rFonts w:ascii="Times New Roman" w:hAnsi="Times New Roman" w:cs="Times New Roman"/>
          <w:sz w:val="28"/>
          <w:szCs w:val="28"/>
        </w:rPr>
        <w:t xml:space="preserve">, личностных ориентиров и норм поведения, обеспечивающих  сохранение и укрепление физического и психологического здоровья как одного из ценностных составляющих, способствующих познавательному и эмоциональному развитию ребёнка, достижению планируемых результатов освоения основной образовательной программы начального образования. </w:t>
      </w:r>
    </w:p>
    <w:p w:rsidR="00C86710" w:rsidRDefault="00C86710" w:rsidP="00C86710">
      <w:pPr>
        <w:spacing w:after="0" w:line="240" w:lineRule="auto"/>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Роль начальной школы в организации здоровьесберегающего пространства:</w:t>
      </w:r>
    </w:p>
    <w:p w:rsidR="00C86710" w:rsidRPr="00647821" w:rsidRDefault="00C86710" w:rsidP="00C86710">
      <w:pPr>
        <w:spacing w:after="0" w:line="240" w:lineRule="auto"/>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Pr="00647821">
        <w:rPr>
          <w:rFonts w:ascii="Times New Roman" w:hAnsi="Times New Roman" w:cs="Times New Roman"/>
          <w:color w:val="000000" w:themeColor="text1"/>
          <w:sz w:val="28"/>
          <w:szCs w:val="28"/>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C86710" w:rsidRPr="00BD0396" w:rsidRDefault="00C86710" w:rsidP="00C86710">
      <w:pPr>
        <w:spacing w:after="0" w:line="240" w:lineRule="auto"/>
        <w:ind w:firstLine="709"/>
        <w:rPr>
          <w:rFonts w:ascii="Times New Roman" w:hAnsi="Times New Roman" w:cs="Times New Roman"/>
          <w:sz w:val="28"/>
          <w:szCs w:val="28"/>
        </w:rPr>
      </w:pPr>
      <w:r>
        <w:rPr>
          <w:rFonts w:ascii="Times New Roman" w:hAnsi="Times New Roman" w:cs="Times New Roman"/>
          <w:color w:val="000000" w:themeColor="text1"/>
          <w:sz w:val="28"/>
          <w:szCs w:val="28"/>
        </w:rPr>
        <w:t>-</w:t>
      </w:r>
      <w:r w:rsidRPr="00647821">
        <w:rPr>
          <w:rFonts w:ascii="Times New Roman" w:hAnsi="Times New Roman" w:cs="Times New Roman"/>
          <w:color w:val="000000" w:themeColor="text1"/>
          <w:sz w:val="28"/>
          <w:szCs w:val="28"/>
        </w:rPr>
        <w:t>Реализация учебного процесса на основе тщательного прогнозирования, разумного включения инновационных технологических процессов, создания новых интегрированных прикладных курсов, призванных не только творчески развивать детей, но и помогать им в овладении базисным образованием</w:t>
      </w:r>
      <w:r>
        <w:rPr>
          <w:rFonts w:ascii="Times New Roman" w:hAnsi="Times New Roman" w:cs="Times New Roman"/>
          <w:color w:val="000000" w:themeColor="text1"/>
          <w:sz w:val="28"/>
          <w:szCs w:val="28"/>
        </w:rPr>
        <w:t>.</w:t>
      </w:r>
    </w:p>
    <w:p w:rsidR="00790EF0" w:rsidRPr="00BD0396" w:rsidRDefault="00790EF0" w:rsidP="00BD0396">
      <w:pPr>
        <w:spacing w:after="0" w:line="240" w:lineRule="auto"/>
        <w:ind w:firstLine="709"/>
        <w:rPr>
          <w:rFonts w:ascii="Times New Roman" w:hAnsi="Times New Roman" w:cs="Times New Roman"/>
          <w:sz w:val="28"/>
          <w:szCs w:val="28"/>
        </w:rPr>
      </w:pPr>
      <w:r w:rsidRPr="00BD0396">
        <w:rPr>
          <w:rFonts w:ascii="Times New Roman" w:hAnsi="Times New Roman" w:cs="Times New Roman"/>
          <w:sz w:val="28"/>
          <w:szCs w:val="28"/>
        </w:rPr>
        <w:t>Поэтому для формирования, сохранения и укрепления этих составляющих  целостного здоровья человека  в деятельность нашего образовательного учреждения, в частности, в начальную школу, внедряются здоровьесберегающие технологии, которые помогают решить важнейшие задачи - сохранить здоровье ребенка, приучить его к активной здоровой жизни.</w:t>
      </w:r>
    </w:p>
    <w:p w:rsidR="002C378E" w:rsidRPr="00BD0396" w:rsidRDefault="000E2E05" w:rsidP="00BD0396">
      <w:pPr>
        <w:spacing w:after="0" w:line="240" w:lineRule="auto"/>
        <w:ind w:firstLine="709"/>
        <w:rPr>
          <w:rFonts w:ascii="Times New Roman" w:hAnsi="Times New Roman" w:cs="Times New Roman"/>
          <w:sz w:val="28"/>
          <w:szCs w:val="28"/>
        </w:rPr>
      </w:pPr>
      <w:r w:rsidRPr="00BD0396">
        <w:rPr>
          <w:rFonts w:ascii="Times New Roman" w:hAnsi="Times New Roman" w:cs="Times New Roman"/>
          <w:sz w:val="28"/>
          <w:szCs w:val="28"/>
        </w:rPr>
        <w:t xml:space="preserve">Под здоровьесберегающими технологиями следует понимать систему мер по охране и укреплению здоровья учащихся, учитывающую важнейшие характеристики образовательной среды и условия жизни ребёнка, воздействующие на здоровье. </w:t>
      </w:r>
    </w:p>
    <w:p w:rsidR="003D0730" w:rsidRPr="00BD0396" w:rsidRDefault="003D0730" w:rsidP="00BD0396">
      <w:pPr>
        <w:spacing w:after="0" w:line="240" w:lineRule="auto"/>
        <w:ind w:firstLine="709"/>
        <w:rPr>
          <w:rFonts w:ascii="Times New Roman" w:hAnsi="Times New Roman" w:cs="Times New Roman"/>
          <w:sz w:val="28"/>
          <w:szCs w:val="28"/>
        </w:rPr>
      </w:pPr>
      <w:r w:rsidRPr="00BD0396">
        <w:rPr>
          <w:rFonts w:ascii="Times New Roman" w:hAnsi="Times New Roman" w:cs="Times New Roman"/>
          <w:sz w:val="28"/>
          <w:szCs w:val="28"/>
        </w:rPr>
        <w:t xml:space="preserve">В современных условиях модернизации российского образования основная ориентация учителя начальных классов должна быть связана с усилением внимания к таким важным качествам, как: </w:t>
      </w:r>
    </w:p>
    <w:p w:rsidR="003D0730" w:rsidRPr="00BD0396" w:rsidRDefault="003D0730" w:rsidP="00BD0396">
      <w:pPr>
        <w:spacing w:after="0" w:line="240" w:lineRule="auto"/>
        <w:ind w:firstLine="709"/>
        <w:rPr>
          <w:rFonts w:ascii="Times New Roman" w:hAnsi="Times New Roman" w:cs="Times New Roman"/>
          <w:sz w:val="28"/>
          <w:szCs w:val="28"/>
        </w:rPr>
      </w:pPr>
      <w:r w:rsidRPr="00BD0396">
        <w:rPr>
          <w:rFonts w:ascii="Times New Roman" w:hAnsi="Times New Roman" w:cs="Times New Roman"/>
          <w:sz w:val="28"/>
          <w:szCs w:val="28"/>
        </w:rPr>
        <w:t xml:space="preserve">- культура поведения, </w:t>
      </w:r>
    </w:p>
    <w:p w:rsidR="003D0730" w:rsidRPr="00BD0396" w:rsidRDefault="003D0730" w:rsidP="00BD0396">
      <w:pPr>
        <w:spacing w:after="0" w:line="240" w:lineRule="auto"/>
        <w:ind w:firstLine="709"/>
        <w:rPr>
          <w:rFonts w:ascii="Times New Roman" w:hAnsi="Times New Roman" w:cs="Times New Roman"/>
          <w:sz w:val="28"/>
          <w:szCs w:val="28"/>
        </w:rPr>
      </w:pPr>
      <w:r w:rsidRPr="00BD0396">
        <w:rPr>
          <w:rFonts w:ascii="Times New Roman" w:hAnsi="Times New Roman" w:cs="Times New Roman"/>
          <w:sz w:val="28"/>
          <w:szCs w:val="28"/>
        </w:rPr>
        <w:t xml:space="preserve">- усвоение этических норм, </w:t>
      </w:r>
    </w:p>
    <w:p w:rsidR="003D0730" w:rsidRPr="00BD0396" w:rsidRDefault="003D0730" w:rsidP="00BD0396">
      <w:pPr>
        <w:spacing w:after="0" w:line="240" w:lineRule="auto"/>
        <w:ind w:firstLine="709"/>
        <w:rPr>
          <w:rFonts w:ascii="Times New Roman" w:hAnsi="Times New Roman" w:cs="Times New Roman"/>
          <w:sz w:val="28"/>
          <w:szCs w:val="28"/>
        </w:rPr>
      </w:pPr>
      <w:r w:rsidRPr="00BD0396">
        <w:rPr>
          <w:rFonts w:ascii="Times New Roman" w:hAnsi="Times New Roman" w:cs="Times New Roman"/>
          <w:sz w:val="28"/>
          <w:szCs w:val="28"/>
        </w:rPr>
        <w:t xml:space="preserve">- сформированность ценностных отношений. </w:t>
      </w:r>
    </w:p>
    <w:p w:rsidR="003D0730" w:rsidRPr="00BD0396" w:rsidRDefault="003D0730" w:rsidP="00BD0396">
      <w:pPr>
        <w:spacing w:after="0" w:line="240" w:lineRule="auto"/>
        <w:ind w:firstLine="709"/>
        <w:rPr>
          <w:rFonts w:ascii="Times New Roman" w:hAnsi="Times New Roman" w:cs="Times New Roman"/>
          <w:sz w:val="28"/>
          <w:szCs w:val="28"/>
        </w:rPr>
      </w:pPr>
      <w:r w:rsidRPr="00BD0396">
        <w:rPr>
          <w:rFonts w:ascii="Times New Roman" w:hAnsi="Times New Roman" w:cs="Times New Roman"/>
          <w:sz w:val="28"/>
          <w:szCs w:val="28"/>
        </w:rPr>
        <w:lastRenderedPageBreak/>
        <w:t xml:space="preserve">Но, учитывая слабое состояние здоровья современных детей, актуализируется проблема формирования ценностного отношения к собственному здоровью и здоровью окружающих людей, так как стрессовые социальные, экологические и психические нагрузки всё чаще приводят к отклонениям нравственного и физического здоровья подрастающего поколения. </w:t>
      </w:r>
    </w:p>
    <w:p w:rsidR="003D0730" w:rsidRPr="00BD0396" w:rsidRDefault="003D0730" w:rsidP="00BD0396">
      <w:pPr>
        <w:spacing w:after="0" w:line="240" w:lineRule="auto"/>
        <w:ind w:firstLine="709"/>
        <w:rPr>
          <w:rFonts w:ascii="Times New Roman" w:hAnsi="Times New Roman" w:cs="Times New Roman"/>
          <w:sz w:val="28"/>
          <w:szCs w:val="28"/>
        </w:rPr>
      </w:pPr>
      <w:r w:rsidRPr="00BD0396">
        <w:rPr>
          <w:rFonts w:ascii="Times New Roman" w:hAnsi="Times New Roman" w:cs="Times New Roman"/>
          <w:sz w:val="28"/>
          <w:szCs w:val="28"/>
        </w:rPr>
        <w:t xml:space="preserve"> Учителя начальных классов продолжают поиски педагогических технологий, позволяющих решить задачу совмещения высокой продуктивности учебного процесса с такими педагогическими технологиями, которые позволяют сохранить, а в некоторых случаях и укрепить уровень имеющегося здоровья.</w:t>
      </w:r>
    </w:p>
    <w:p w:rsidR="003D0730" w:rsidRPr="00BD0396" w:rsidRDefault="003D0730" w:rsidP="00BD0396">
      <w:pPr>
        <w:spacing w:after="0" w:line="240" w:lineRule="auto"/>
        <w:ind w:firstLine="709"/>
        <w:rPr>
          <w:rFonts w:ascii="Times New Roman" w:hAnsi="Times New Roman" w:cs="Times New Roman"/>
          <w:sz w:val="28"/>
          <w:szCs w:val="28"/>
        </w:rPr>
      </w:pPr>
      <w:r w:rsidRPr="00BD0396">
        <w:rPr>
          <w:rFonts w:ascii="Times New Roman" w:hAnsi="Times New Roman" w:cs="Times New Roman"/>
          <w:b/>
          <w:sz w:val="28"/>
          <w:szCs w:val="28"/>
        </w:rPr>
        <w:t xml:space="preserve"> </w:t>
      </w:r>
      <w:r w:rsidRPr="00BD0396">
        <w:rPr>
          <w:rFonts w:ascii="Times New Roman" w:hAnsi="Times New Roman" w:cs="Times New Roman"/>
          <w:sz w:val="28"/>
          <w:szCs w:val="28"/>
        </w:rPr>
        <w:t xml:space="preserve">Дифференцированное обучение  позволяет снять трудности у слабых учащихся и создать благоприятные условия для развития сильных учащихся. Для медлительных детей педагоги снижают темп опроса, не торопят ученика, дают время на обдумывание, подготовку. Не торопят, не подгоняют ребенка, создают условия, чтобы его деятельность соответствовала его индивидуальному темпу. При дифференцированном обучении каждый ребенок получает от урока только положительные эмоции, ощущает комфорт, защищенность и испытывает интерес к учебе. </w:t>
      </w:r>
    </w:p>
    <w:p w:rsidR="003D0730" w:rsidRPr="00BD0396" w:rsidRDefault="003D0730" w:rsidP="00BD0396">
      <w:pPr>
        <w:spacing w:after="0" w:line="240" w:lineRule="auto"/>
        <w:ind w:firstLine="709"/>
        <w:rPr>
          <w:rFonts w:ascii="Times New Roman" w:hAnsi="Times New Roman" w:cs="Times New Roman"/>
          <w:sz w:val="28"/>
          <w:szCs w:val="28"/>
        </w:rPr>
      </w:pPr>
      <w:r w:rsidRPr="00BD0396">
        <w:rPr>
          <w:rFonts w:ascii="Times New Roman" w:hAnsi="Times New Roman" w:cs="Times New Roman"/>
          <w:sz w:val="28"/>
          <w:szCs w:val="28"/>
        </w:rPr>
        <w:t>Учитель начальных классов должен помочь каждому ребенку осознать свои способности, создать условия для их развития</w:t>
      </w:r>
      <w:r w:rsidRPr="00BD0396">
        <w:rPr>
          <w:rFonts w:ascii="Times New Roman" w:hAnsi="Times New Roman" w:cs="Times New Roman"/>
          <w:b/>
          <w:sz w:val="28"/>
          <w:szCs w:val="28"/>
        </w:rPr>
        <w:t xml:space="preserve">, </w:t>
      </w:r>
      <w:r w:rsidRPr="00BD0396">
        <w:rPr>
          <w:rFonts w:ascii="Times New Roman" w:hAnsi="Times New Roman" w:cs="Times New Roman"/>
          <w:sz w:val="28"/>
          <w:szCs w:val="28"/>
        </w:rPr>
        <w:t>способствовать</w:t>
      </w:r>
      <w:r w:rsidR="0067457E" w:rsidRPr="00BD0396">
        <w:rPr>
          <w:rFonts w:ascii="Times New Roman" w:hAnsi="Times New Roman" w:cs="Times New Roman"/>
          <w:sz w:val="28"/>
          <w:szCs w:val="28"/>
        </w:rPr>
        <w:t xml:space="preserve"> </w:t>
      </w:r>
      <w:r w:rsidRPr="00BD0396">
        <w:rPr>
          <w:rFonts w:ascii="Times New Roman" w:hAnsi="Times New Roman" w:cs="Times New Roman"/>
          <w:sz w:val="28"/>
          <w:szCs w:val="28"/>
        </w:rPr>
        <w:t>сохранению и укреплению здоровья ребенка. Хорошо дидактически проработанный урок – самый здоровьеориентированный для всех его участников. Здоровый ученик с удовольствием включается во все виды деятельности, он жизнерадостен, оптимистичен, открыт в общении со сверстниками и педагогами.</w:t>
      </w:r>
    </w:p>
    <w:p w:rsidR="003D0730" w:rsidRPr="00BD0396" w:rsidRDefault="003D0730" w:rsidP="00BD0396">
      <w:pPr>
        <w:spacing w:after="0" w:line="240" w:lineRule="auto"/>
        <w:ind w:firstLine="709"/>
        <w:rPr>
          <w:rFonts w:ascii="Times New Roman" w:hAnsi="Times New Roman" w:cs="Times New Roman"/>
          <w:sz w:val="28"/>
          <w:szCs w:val="28"/>
        </w:rPr>
      </w:pPr>
      <w:r w:rsidRPr="00BD0396">
        <w:rPr>
          <w:rFonts w:ascii="Times New Roman" w:hAnsi="Times New Roman" w:cs="Times New Roman"/>
          <w:sz w:val="28"/>
          <w:szCs w:val="28"/>
        </w:rPr>
        <w:t>Несомненно, стиль общения педагога с учащимися влияет на состояние здоровья школьников. Самый благоприятный</w:t>
      </w:r>
      <w:r w:rsidR="0067457E" w:rsidRPr="00BD0396">
        <w:rPr>
          <w:rFonts w:ascii="Times New Roman" w:hAnsi="Times New Roman" w:cs="Times New Roman"/>
          <w:sz w:val="28"/>
          <w:szCs w:val="28"/>
        </w:rPr>
        <w:t xml:space="preserve"> </w:t>
      </w:r>
      <w:r w:rsidRPr="00BD0396">
        <w:rPr>
          <w:rFonts w:ascii="Times New Roman" w:hAnsi="Times New Roman" w:cs="Times New Roman"/>
          <w:sz w:val="28"/>
          <w:szCs w:val="28"/>
        </w:rPr>
        <w:t>- демократиче</w:t>
      </w:r>
      <w:r w:rsidR="0067457E" w:rsidRPr="00BD0396">
        <w:rPr>
          <w:rFonts w:ascii="Times New Roman" w:hAnsi="Times New Roman" w:cs="Times New Roman"/>
          <w:sz w:val="28"/>
          <w:szCs w:val="28"/>
        </w:rPr>
        <w:t>с</w:t>
      </w:r>
      <w:r w:rsidRPr="00BD0396">
        <w:rPr>
          <w:rFonts w:ascii="Times New Roman" w:hAnsi="Times New Roman" w:cs="Times New Roman"/>
          <w:sz w:val="28"/>
          <w:szCs w:val="28"/>
        </w:rPr>
        <w:t>кий стиль общения, который создает условия для развития психической активности ребенка, дает свободу познавательной деятельности, школьник не боится ошибиться при решении поставленной задачи. Ученик, находясь в состоянии душевного комфорта, с удовольствием обращается к умственным упражнениям и интеллектуальным заданиям.  Перегрузка учащихся на уроке, которая вызывает повышение уровня утомляемости и невротизации, зависит не столько от количества, сколько от качества работы. Если процесс</w:t>
      </w:r>
      <w:r w:rsidRPr="00BD0396">
        <w:rPr>
          <w:rFonts w:ascii="Times New Roman" w:hAnsi="Times New Roman" w:cs="Times New Roman"/>
          <w:b/>
          <w:sz w:val="28"/>
          <w:szCs w:val="28"/>
        </w:rPr>
        <w:t xml:space="preserve"> </w:t>
      </w:r>
      <w:r w:rsidRPr="00BD0396">
        <w:rPr>
          <w:rFonts w:ascii="Times New Roman" w:hAnsi="Times New Roman" w:cs="Times New Roman"/>
          <w:sz w:val="28"/>
          <w:szCs w:val="28"/>
        </w:rPr>
        <w:t>получения знаний интересен и мотивирован, то усвоение материала не создаст эффекта перегрузки. И наоборот, то, что вызывает у учащихся отторжение или кажется бесперспективным, бессмысленным и бесцельным, приводит к перегрузке даже при относительно небольших объемах материала.</w:t>
      </w:r>
    </w:p>
    <w:p w:rsidR="003D0730" w:rsidRPr="00BD0396" w:rsidRDefault="003D0730" w:rsidP="00BD0396">
      <w:pPr>
        <w:spacing w:after="0" w:line="240" w:lineRule="auto"/>
        <w:ind w:firstLine="709"/>
        <w:rPr>
          <w:rFonts w:ascii="Times New Roman" w:hAnsi="Times New Roman" w:cs="Times New Roman"/>
          <w:sz w:val="28"/>
          <w:szCs w:val="28"/>
        </w:rPr>
      </w:pPr>
      <w:r w:rsidRPr="00BD0396">
        <w:rPr>
          <w:rFonts w:ascii="Times New Roman" w:hAnsi="Times New Roman" w:cs="Times New Roman"/>
          <w:sz w:val="28"/>
          <w:szCs w:val="28"/>
        </w:rPr>
        <w:t>Поэтому  учитель начальных классов, учитывая возрастные психологические особенности своих учеников, продумывает число видов учебной</w:t>
      </w:r>
      <w:r w:rsidRPr="00BD0396">
        <w:rPr>
          <w:rFonts w:ascii="Times New Roman" w:hAnsi="Times New Roman" w:cs="Times New Roman"/>
          <w:b/>
          <w:sz w:val="28"/>
          <w:szCs w:val="28"/>
        </w:rPr>
        <w:t xml:space="preserve"> </w:t>
      </w:r>
      <w:r w:rsidR="00FD489F" w:rsidRPr="00BD0396">
        <w:rPr>
          <w:rFonts w:ascii="Times New Roman" w:hAnsi="Times New Roman" w:cs="Times New Roman"/>
          <w:sz w:val="28"/>
          <w:szCs w:val="28"/>
        </w:rPr>
        <w:t>деятельности на уроке, избегае</w:t>
      </w:r>
      <w:r w:rsidRPr="00BD0396">
        <w:rPr>
          <w:rFonts w:ascii="Times New Roman" w:hAnsi="Times New Roman" w:cs="Times New Roman"/>
          <w:sz w:val="28"/>
          <w:szCs w:val="28"/>
        </w:rPr>
        <w:t xml:space="preserve">т однообразия, чтобы не наступило быстрое утомление. Каждый учитель  продумывает приемы, позволяющие </w:t>
      </w:r>
      <w:r w:rsidRPr="00BD0396">
        <w:rPr>
          <w:rFonts w:ascii="Times New Roman" w:hAnsi="Times New Roman" w:cs="Times New Roman"/>
          <w:sz w:val="28"/>
          <w:szCs w:val="28"/>
        </w:rPr>
        <w:lastRenderedPageBreak/>
        <w:t>активизировать в процессе освоения нового знания самих учащихся,  идет в класс с системой логически выстроенных вопросов, старается прогнозировать несколько возможных вариантов развития учебных событий в зависимости от создавшейся в классе ситуации.</w:t>
      </w:r>
    </w:p>
    <w:p w:rsidR="0067457E" w:rsidRPr="00BD0396" w:rsidRDefault="003D0730" w:rsidP="00BD0396">
      <w:pPr>
        <w:spacing w:after="0" w:line="240" w:lineRule="auto"/>
        <w:ind w:firstLine="709"/>
        <w:rPr>
          <w:rFonts w:ascii="Times New Roman" w:hAnsi="Times New Roman" w:cs="Times New Roman"/>
          <w:sz w:val="28"/>
          <w:szCs w:val="28"/>
        </w:rPr>
      </w:pPr>
      <w:r w:rsidRPr="00BD0396">
        <w:rPr>
          <w:rFonts w:ascii="Times New Roman" w:hAnsi="Times New Roman" w:cs="Times New Roman"/>
          <w:sz w:val="28"/>
          <w:szCs w:val="28"/>
        </w:rPr>
        <w:t>Компьютеризация</w:t>
      </w:r>
      <w:r w:rsidRPr="00BD0396">
        <w:rPr>
          <w:rFonts w:ascii="Times New Roman" w:hAnsi="Times New Roman" w:cs="Times New Roman"/>
          <w:b/>
          <w:sz w:val="28"/>
          <w:szCs w:val="28"/>
        </w:rPr>
        <w:t xml:space="preserve"> с</w:t>
      </w:r>
      <w:r w:rsidRPr="00BD0396">
        <w:rPr>
          <w:rFonts w:ascii="Times New Roman" w:hAnsi="Times New Roman" w:cs="Times New Roman"/>
          <w:sz w:val="28"/>
          <w:szCs w:val="28"/>
        </w:rPr>
        <w:t>егодня достаточно значима и актуальна, и у школы нет иного выбора, кроме как адаптации ее к информационному веку. Необходимость применения информационных технологий в школьном образовании сегодня очевидна, поэтому учителя начальных классов активно используют компьютерные технологии. Формы подачи материала и оценивания знаний  с помощью компьютера разнообразны: презентация, работа на интерактивной доске, тесты. Использование компьютера на уроке повышает интенсивность обучения, усиливает индивидуализацию учебного процесса. Наглядность, возможность изменять темп и формы изучения материала, его образно-художественное представление – все это делает компьютер незаменимым помощником учителя  в деле снижения утомляемости учащихся. Но задача учителей сводится к тому, чтобы, сохранив все преимущества использования компьютерной техники в образовании, освободить учебный процесс от его негативных сторон.</w:t>
      </w:r>
    </w:p>
    <w:p w:rsidR="00A85F6C" w:rsidRDefault="00A85F6C" w:rsidP="00BD0396">
      <w:pPr>
        <w:spacing w:after="0" w:line="240" w:lineRule="auto"/>
        <w:ind w:firstLine="709"/>
        <w:rPr>
          <w:rFonts w:ascii="Times New Roman" w:hAnsi="Times New Roman" w:cs="Times New Roman"/>
          <w:sz w:val="28"/>
          <w:szCs w:val="28"/>
        </w:rPr>
      </w:pPr>
    </w:p>
    <w:p w:rsidR="00BD0396" w:rsidRPr="00BD0396" w:rsidRDefault="00BD0396" w:rsidP="00BD0396">
      <w:pPr>
        <w:spacing w:after="0" w:line="240" w:lineRule="auto"/>
        <w:ind w:firstLine="709"/>
        <w:rPr>
          <w:rFonts w:ascii="Times New Roman" w:hAnsi="Times New Roman" w:cs="Times New Roman"/>
          <w:sz w:val="28"/>
          <w:szCs w:val="28"/>
        </w:rPr>
      </w:pPr>
    </w:p>
    <w:p w:rsidR="00C86710" w:rsidRPr="00C86710" w:rsidRDefault="000A3514" w:rsidP="00C86710">
      <w:pPr>
        <w:spacing w:after="0" w:line="360" w:lineRule="auto"/>
        <w:ind w:left="720"/>
        <w:jc w:val="center"/>
        <w:rPr>
          <w:rFonts w:ascii="Times New Roman" w:eastAsia="Times New Roman" w:hAnsi="Times New Roman" w:cs="Times New Roman"/>
          <w:sz w:val="24"/>
          <w:szCs w:val="24"/>
          <w:lang w:eastAsia="ru-RU"/>
        </w:rPr>
      </w:pPr>
      <w:r w:rsidRPr="00BD0396">
        <w:rPr>
          <w:rFonts w:ascii="Times New Roman" w:hAnsi="Times New Roman" w:cs="Times New Roman"/>
          <w:b/>
          <w:sz w:val="28"/>
          <w:szCs w:val="28"/>
        </w:rPr>
        <w:t>2</w:t>
      </w:r>
      <w:r w:rsidRPr="00C86710">
        <w:rPr>
          <w:rFonts w:ascii="Times New Roman" w:hAnsi="Times New Roman" w:cs="Times New Roman"/>
          <w:b/>
          <w:sz w:val="28"/>
          <w:szCs w:val="28"/>
        </w:rPr>
        <w:t>.</w:t>
      </w:r>
      <w:r w:rsidR="00C86710" w:rsidRPr="00C86710">
        <w:rPr>
          <w:rFonts w:ascii="Times New Roman" w:eastAsia="Times New Roman" w:hAnsi="Times New Roman" w:cs="Times New Roman"/>
          <w:b/>
          <w:sz w:val="28"/>
          <w:szCs w:val="28"/>
          <w:lang w:eastAsia="ru-RU"/>
        </w:rPr>
        <w:t xml:space="preserve"> Теоретическая база и технология опыта.</w:t>
      </w:r>
    </w:p>
    <w:p w:rsidR="00BD0396" w:rsidRPr="00BD0396" w:rsidRDefault="00BD0396" w:rsidP="00C86710">
      <w:pPr>
        <w:spacing w:after="0" w:line="240" w:lineRule="auto"/>
        <w:rPr>
          <w:rFonts w:ascii="Times New Roman" w:hAnsi="Times New Roman" w:cs="Times New Roman"/>
          <w:b/>
          <w:sz w:val="28"/>
          <w:szCs w:val="28"/>
        </w:rPr>
      </w:pPr>
    </w:p>
    <w:p w:rsidR="00864091" w:rsidRPr="00BD0396" w:rsidRDefault="008061E8" w:rsidP="00BD0396">
      <w:pPr>
        <w:spacing w:after="0" w:line="240" w:lineRule="auto"/>
        <w:ind w:firstLine="709"/>
        <w:rPr>
          <w:rFonts w:ascii="Times New Roman" w:hAnsi="Times New Roman" w:cs="Times New Roman"/>
          <w:sz w:val="28"/>
          <w:szCs w:val="28"/>
        </w:rPr>
      </w:pPr>
      <w:r w:rsidRPr="00BD0396">
        <w:rPr>
          <w:rFonts w:ascii="Times New Roman" w:hAnsi="Times New Roman" w:cs="Times New Roman"/>
          <w:sz w:val="28"/>
          <w:szCs w:val="28"/>
        </w:rPr>
        <w:t>На протяжении нескольких лет для самообразования я выбирала темы, связанные с изучением личности ребёнка.  Пыталась разобраться в психологических причинах плохого поведения и разном уровне   обученности  детей в одном классе.</w:t>
      </w:r>
      <w:r w:rsidR="00864091" w:rsidRPr="00BD0396">
        <w:rPr>
          <w:rFonts w:ascii="Times New Roman" w:hAnsi="Times New Roman" w:cs="Times New Roman"/>
          <w:sz w:val="28"/>
          <w:szCs w:val="28"/>
        </w:rPr>
        <w:t xml:space="preserve"> Проводила анкетирование учащихся, с целью выявления отношения к своему здоровью; анкетирование родителей, с целью выявления мнения о влиянии режима школы на здоровье учащихся. </w:t>
      </w:r>
    </w:p>
    <w:p w:rsidR="00864091" w:rsidRPr="00BD0396" w:rsidRDefault="00864091" w:rsidP="00BD0396">
      <w:pPr>
        <w:spacing w:after="0" w:line="240" w:lineRule="auto"/>
        <w:ind w:firstLine="709"/>
        <w:rPr>
          <w:rFonts w:ascii="Times New Roman" w:hAnsi="Times New Roman" w:cs="Times New Roman"/>
          <w:sz w:val="28"/>
          <w:szCs w:val="28"/>
        </w:rPr>
      </w:pPr>
      <w:r w:rsidRPr="00BD0396">
        <w:rPr>
          <w:rFonts w:ascii="Times New Roman" w:hAnsi="Times New Roman" w:cs="Times New Roman"/>
          <w:sz w:val="28"/>
          <w:szCs w:val="28"/>
        </w:rPr>
        <w:t xml:space="preserve">По результатам анкетирования выявлено, что около 30% учащихся предъявляют жалобы на здоровье, большинство которых связано с учебным процессом и проявляются частыми головными болями, болями в спине, ногах, усталостью глаз. </w:t>
      </w:r>
      <w:r w:rsidR="00360CD3" w:rsidRPr="00BD0396">
        <w:rPr>
          <w:rFonts w:ascii="Times New Roman" w:hAnsi="Times New Roman" w:cs="Times New Roman"/>
          <w:sz w:val="28"/>
          <w:szCs w:val="28"/>
        </w:rPr>
        <w:t xml:space="preserve">Несмотря на младший возраст, около 20% учащихся обращаются к родителям за помощью  не сразу, а лишь когда становится очень плохо, или ждут, когда родители сами заметят их плохое самочувствие. На вопрос о состоянии осанки учащихся я получила следующие результаты: за письменным столом или партой всегда стараются  правильно сидеть5,8%, иногда – 7,8%, остальные не следят за своей осанкой, что свидетельствует о высокой степени риска искривления позвоночника. Состояние зрения также вызывает тревогу. Около 6% видят плохо, что пишет учитель на доске. </w:t>
      </w:r>
    </w:p>
    <w:p w:rsidR="00895657" w:rsidRPr="00BD0396" w:rsidRDefault="008061E8" w:rsidP="00BD0396">
      <w:pPr>
        <w:spacing w:after="0" w:line="240" w:lineRule="auto"/>
        <w:ind w:firstLine="709"/>
        <w:rPr>
          <w:rFonts w:ascii="Times New Roman" w:hAnsi="Times New Roman" w:cs="Times New Roman"/>
          <w:sz w:val="28"/>
          <w:szCs w:val="28"/>
        </w:rPr>
      </w:pPr>
      <w:r w:rsidRPr="00BD0396">
        <w:rPr>
          <w:rFonts w:ascii="Times New Roman" w:hAnsi="Times New Roman" w:cs="Times New Roman"/>
          <w:sz w:val="28"/>
          <w:szCs w:val="28"/>
        </w:rPr>
        <w:t xml:space="preserve"> И </w:t>
      </w:r>
      <w:r w:rsidR="00E5256D" w:rsidRPr="00BD0396">
        <w:rPr>
          <w:rFonts w:ascii="Times New Roman" w:hAnsi="Times New Roman" w:cs="Times New Roman"/>
          <w:sz w:val="28"/>
          <w:szCs w:val="28"/>
        </w:rPr>
        <w:t xml:space="preserve">я </w:t>
      </w:r>
      <w:r w:rsidRPr="00BD0396">
        <w:rPr>
          <w:rFonts w:ascii="Times New Roman" w:hAnsi="Times New Roman" w:cs="Times New Roman"/>
          <w:sz w:val="28"/>
          <w:szCs w:val="28"/>
        </w:rPr>
        <w:t xml:space="preserve">пришла к выводу:  если у ребёнка проблемы со здоровьем, он не может быть хорошим учеником. Но рассматривать здоровье в этой ситуации нужно не только как физическое состояние и самочувствие, а гораздо шире - и  как эмоциональное, душевное и психологическое благополучие человека.  </w:t>
      </w:r>
      <w:r w:rsidRPr="00BD0396">
        <w:rPr>
          <w:rFonts w:ascii="Times New Roman" w:hAnsi="Times New Roman" w:cs="Times New Roman"/>
          <w:sz w:val="28"/>
          <w:szCs w:val="28"/>
        </w:rPr>
        <w:cr/>
      </w:r>
    </w:p>
    <w:p w:rsidR="008061E8" w:rsidRDefault="000A3514" w:rsidP="00BD0396">
      <w:pPr>
        <w:spacing w:after="0" w:line="240" w:lineRule="auto"/>
        <w:ind w:firstLine="709"/>
        <w:rPr>
          <w:rFonts w:ascii="Times New Roman" w:hAnsi="Times New Roman" w:cs="Times New Roman"/>
          <w:sz w:val="28"/>
          <w:szCs w:val="28"/>
        </w:rPr>
      </w:pPr>
      <w:r w:rsidRPr="00BD0396">
        <w:rPr>
          <w:rFonts w:ascii="Times New Roman" w:hAnsi="Times New Roman" w:cs="Times New Roman"/>
          <w:sz w:val="28"/>
          <w:szCs w:val="28"/>
        </w:rPr>
        <w:lastRenderedPageBreak/>
        <w:t xml:space="preserve">Работа по теме проводилась мной в течение двух лет. </w:t>
      </w:r>
      <w:r w:rsidR="008061E8" w:rsidRPr="00BD0396">
        <w:rPr>
          <w:rFonts w:ascii="Times New Roman" w:hAnsi="Times New Roman" w:cs="Times New Roman"/>
          <w:sz w:val="28"/>
          <w:szCs w:val="28"/>
        </w:rPr>
        <w:t xml:space="preserve">Я поставила перед собой цель: научить детей быть здоровыми душой и телом. Стремиться творить своё здоровье, применяя знания и умения  в согласии с законами природы.  Если я научу детей с самого раннего возраста ценить,  беречь и укреплять своё  здоровье, если я буду личным примером демонстрировать здоровый образ жизни, то только в этом случае можно надеяться, что будущие поколения будут более здоровы и развиты не только личностно, интеллектуально, духовно, но и физически. Если раньше говорили: «В здоровом теле – здоровый дух», то не ошибётся тот, кто скажет, что без духовного не может быть здорового. </w:t>
      </w:r>
    </w:p>
    <w:p w:rsidR="00C86710" w:rsidRPr="00C86710" w:rsidRDefault="00C86710" w:rsidP="00C86710">
      <w:pPr>
        <w:spacing w:line="240" w:lineRule="auto"/>
        <w:ind w:firstLine="708"/>
        <w:rPr>
          <w:rFonts w:ascii="Times New Roman" w:eastAsia="Calibri" w:hAnsi="Times New Roman" w:cs="Times New Roman"/>
          <w:sz w:val="28"/>
        </w:rPr>
      </w:pPr>
      <w:r w:rsidRPr="00C86710">
        <w:rPr>
          <w:rFonts w:ascii="Times New Roman" w:eastAsia="Calibri" w:hAnsi="Times New Roman" w:cs="Times New Roman"/>
          <w:sz w:val="28"/>
        </w:rPr>
        <w:t xml:space="preserve">Следует отметить, что все здоровьесберегающие технологии, применяемые в учебно-воспитательном процессе, можно разделить на три основные группы: </w:t>
      </w:r>
    </w:p>
    <w:p w:rsidR="00C86710" w:rsidRPr="00C86710" w:rsidRDefault="00C86710" w:rsidP="00C86710">
      <w:pPr>
        <w:numPr>
          <w:ilvl w:val="0"/>
          <w:numId w:val="3"/>
        </w:numPr>
        <w:spacing w:line="240" w:lineRule="auto"/>
        <w:contextualSpacing/>
        <w:rPr>
          <w:rFonts w:ascii="Times New Roman" w:eastAsia="Calibri" w:hAnsi="Times New Roman" w:cs="Times New Roman"/>
          <w:sz w:val="28"/>
        </w:rPr>
      </w:pPr>
      <w:r w:rsidRPr="00C86710">
        <w:rPr>
          <w:rFonts w:ascii="Times New Roman" w:eastAsia="Calibri" w:hAnsi="Times New Roman" w:cs="Times New Roman"/>
          <w:sz w:val="28"/>
        </w:rPr>
        <w:t xml:space="preserve">технологии, обеспечивающие гигиенически оптимальные условия образовательного процесса; </w:t>
      </w:r>
    </w:p>
    <w:p w:rsidR="00C86710" w:rsidRPr="00C86710" w:rsidRDefault="00C86710" w:rsidP="00C86710">
      <w:pPr>
        <w:numPr>
          <w:ilvl w:val="0"/>
          <w:numId w:val="3"/>
        </w:numPr>
        <w:spacing w:line="240" w:lineRule="auto"/>
        <w:contextualSpacing/>
        <w:rPr>
          <w:rFonts w:ascii="Times New Roman" w:eastAsia="Calibri" w:hAnsi="Times New Roman" w:cs="Times New Roman"/>
          <w:sz w:val="28"/>
        </w:rPr>
      </w:pPr>
      <w:r w:rsidRPr="00C86710">
        <w:rPr>
          <w:rFonts w:ascii="Times New Roman" w:eastAsia="Calibri" w:hAnsi="Times New Roman" w:cs="Times New Roman"/>
          <w:sz w:val="28"/>
        </w:rPr>
        <w:t>технологии оптимальной организации учебного процесса и физической активности школьников;</w:t>
      </w:r>
    </w:p>
    <w:p w:rsidR="00C86710" w:rsidRPr="00C86710" w:rsidRDefault="00C86710" w:rsidP="00C86710">
      <w:pPr>
        <w:numPr>
          <w:ilvl w:val="0"/>
          <w:numId w:val="3"/>
        </w:numPr>
        <w:spacing w:line="240" w:lineRule="auto"/>
        <w:contextualSpacing/>
        <w:rPr>
          <w:rFonts w:ascii="Times New Roman" w:eastAsia="Calibri" w:hAnsi="Times New Roman" w:cs="Times New Roman"/>
          <w:sz w:val="28"/>
        </w:rPr>
      </w:pPr>
      <w:r w:rsidRPr="00C86710">
        <w:rPr>
          <w:rFonts w:ascii="Times New Roman" w:eastAsia="Calibri" w:hAnsi="Times New Roman" w:cs="Times New Roman"/>
          <w:sz w:val="28"/>
        </w:rPr>
        <w:t>разнообразные психолого-педагогические технологии, используемые на уроках и во внеурочной деятельности педагогами и воспитателями.</w:t>
      </w:r>
    </w:p>
    <w:p w:rsidR="00C86710" w:rsidRPr="00C86710" w:rsidRDefault="00C86710" w:rsidP="00C86710">
      <w:pPr>
        <w:spacing w:after="0" w:line="240" w:lineRule="auto"/>
        <w:ind w:firstLine="708"/>
        <w:rPr>
          <w:rFonts w:ascii="Times New Roman" w:eastAsia="Calibri" w:hAnsi="Times New Roman" w:cs="Times New Roman"/>
          <w:sz w:val="28"/>
        </w:rPr>
      </w:pPr>
      <w:r w:rsidRPr="00C86710">
        <w:rPr>
          <w:rFonts w:ascii="Times New Roman" w:eastAsia="Calibri" w:hAnsi="Times New Roman" w:cs="Times New Roman"/>
          <w:sz w:val="28"/>
        </w:rPr>
        <w:t>Технологии здоровьесбережения позволяют решить не только основную задачу, стоящую перед ними, но также могут быть использованы как средство повышения мотивации к учебно-познавательной деятельности учащихся.</w:t>
      </w:r>
    </w:p>
    <w:p w:rsidR="00C86710" w:rsidRPr="00C86710" w:rsidRDefault="00C86710" w:rsidP="00C86710">
      <w:pPr>
        <w:spacing w:after="0" w:line="240" w:lineRule="auto"/>
        <w:ind w:firstLine="708"/>
        <w:rPr>
          <w:rFonts w:ascii="Times New Roman" w:eastAsia="Calibri" w:hAnsi="Times New Roman" w:cs="Times New Roman"/>
          <w:sz w:val="28"/>
        </w:rPr>
      </w:pPr>
      <w:r w:rsidRPr="00C86710">
        <w:rPr>
          <w:rFonts w:ascii="Times New Roman" w:eastAsia="Calibri" w:hAnsi="Times New Roman" w:cs="Times New Roman"/>
          <w:sz w:val="28"/>
        </w:rPr>
        <w:t>С этих позиций в настоящей работе и представлен опыт использования современных психолого-педагогических здоровьесберегающих технологий на уроках в начальной школе.</w:t>
      </w:r>
    </w:p>
    <w:p w:rsidR="00C93664" w:rsidRPr="00BD0396" w:rsidRDefault="008061E8" w:rsidP="00C86710">
      <w:pPr>
        <w:spacing w:after="0" w:line="240" w:lineRule="auto"/>
        <w:ind w:firstLine="709"/>
        <w:rPr>
          <w:rFonts w:ascii="Times New Roman" w:hAnsi="Times New Roman" w:cs="Times New Roman"/>
          <w:sz w:val="28"/>
          <w:szCs w:val="28"/>
        </w:rPr>
      </w:pPr>
      <w:r w:rsidRPr="00BD0396">
        <w:rPr>
          <w:rFonts w:ascii="Times New Roman" w:hAnsi="Times New Roman" w:cs="Times New Roman"/>
          <w:sz w:val="28"/>
          <w:szCs w:val="28"/>
        </w:rPr>
        <w:t>Чтобы достичь, поставленную  перед собой, цель я решила проводить уроки здоровья. Включила их в  план своей воспитательной работы. Для того чтобы уроки здоровья  стали эффективным средством развития  и воспитания детей, нужно выполнять определённые условия: ориентироваться не только на усвоение ребёнком знаний, но и на становление его мотивационной сферы гигиенического поведения, реализации усвоенных знаний в поведении. Нужно учитывать, что ребёнок, изучая себя, психологически готовится к тому, чтобы осуществлять активную оздоровительную деятельность. Моя методика работы с детьми строится в направлении личностно-ориентированного взаимодействия с ребёнком. Делаю акцент на самостоятельное экспериментирование и поисковую активность детей. Содержание занятий наполняю сказочными и игровыми сюжетами и персонажами.</w:t>
      </w:r>
      <w:r w:rsidR="00E620DA" w:rsidRPr="00BD0396">
        <w:rPr>
          <w:rFonts w:ascii="Times New Roman" w:hAnsi="Times New Roman" w:cs="Times New Roman"/>
          <w:sz w:val="28"/>
          <w:szCs w:val="28"/>
        </w:rPr>
        <w:t xml:space="preserve"> Урок проходит в хорошем настроении, дети много улыбаются, смеются, а смех – это вечный целитель.  </w:t>
      </w:r>
      <w:r w:rsidRPr="00BD0396">
        <w:rPr>
          <w:rFonts w:ascii="Times New Roman" w:hAnsi="Times New Roman" w:cs="Times New Roman"/>
          <w:sz w:val="28"/>
          <w:szCs w:val="28"/>
        </w:rPr>
        <w:t xml:space="preserve">Введение игры в занятие позволяет сохранить специфику младшего школьного возраста. Считаю, что мало научить ребёнка чистить зубы утром и вечером, делать зарядку и есть </w:t>
      </w:r>
      <w:r w:rsidRPr="00BD0396">
        <w:rPr>
          <w:rFonts w:ascii="Times New Roman" w:hAnsi="Times New Roman" w:cs="Times New Roman"/>
          <w:sz w:val="28"/>
          <w:szCs w:val="28"/>
        </w:rPr>
        <w:lastRenderedPageBreak/>
        <w:t>здоровую пищу. Надо чтобы уже с раннего детства он учился любви к себе, к людям, к жизни. Только человек, живущий в гармонии с собой и с миром, будет действительно здоров.  Уроки здоровья о пище провожу в столовой. Здесь изучаются правила хорошего тона, теория закрепляется практикой, формируется положительный настрой, закрепляются здоровые принципы питания (тщательное пережёвывание пищи, разумное отношение к приёму жидкости). Уроки здоровья по другим темам провожу либо в</w:t>
      </w:r>
      <w:r w:rsidR="00E5256D" w:rsidRPr="00BD0396">
        <w:rPr>
          <w:rFonts w:ascii="Times New Roman" w:hAnsi="Times New Roman" w:cs="Times New Roman"/>
          <w:sz w:val="28"/>
          <w:szCs w:val="28"/>
        </w:rPr>
        <w:t xml:space="preserve"> классе, либо на свежем воздухе. </w:t>
      </w:r>
    </w:p>
    <w:p w:rsidR="008061E8" w:rsidRPr="00BD0396" w:rsidRDefault="00895657" w:rsidP="00BD0396">
      <w:pPr>
        <w:spacing w:after="0" w:line="240" w:lineRule="auto"/>
        <w:ind w:firstLine="709"/>
        <w:rPr>
          <w:rFonts w:ascii="Times New Roman" w:hAnsi="Times New Roman" w:cs="Times New Roman"/>
          <w:sz w:val="28"/>
          <w:szCs w:val="28"/>
        </w:rPr>
      </w:pPr>
      <w:r w:rsidRPr="00BD0396">
        <w:rPr>
          <w:rFonts w:ascii="Times New Roman" w:hAnsi="Times New Roman" w:cs="Times New Roman"/>
          <w:sz w:val="28"/>
          <w:szCs w:val="28"/>
        </w:rPr>
        <w:t xml:space="preserve">Перед первым уроком провожу гимнастику. </w:t>
      </w:r>
      <w:r w:rsidR="00C93664" w:rsidRPr="00BD0396">
        <w:rPr>
          <w:rFonts w:ascii="Times New Roman" w:hAnsi="Times New Roman" w:cs="Times New Roman"/>
          <w:sz w:val="28"/>
          <w:szCs w:val="28"/>
        </w:rPr>
        <w:t xml:space="preserve">Она служит прекрасным организационным и мобилизующим фактором. Комплекс состоит из 4-7 общеразвивающих упражнений. При составлении комплекса физических упражнений учитываю, с какого именно урока начинается учебный день. Если первый урок – письмо или русский язык, то включаю упражнения для развития мышц кисти. Если первый урок – литературное чтение, то в комплекс,  включаю специальные упражнения, укрепляющие аккомодационный аппарат глаз. </w:t>
      </w:r>
    </w:p>
    <w:p w:rsidR="00AA4044" w:rsidRPr="00BD0396" w:rsidRDefault="00AA4044" w:rsidP="00BD0396">
      <w:pPr>
        <w:spacing w:after="0" w:line="240" w:lineRule="auto"/>
        <w:ind w:firstLine="709"/>
        <w:rPr>
          <w:rFonts w:ascii="Times New Roman" w:hAnsi="Times New Roman" w:cs="Times New Roman"/>
          <w:sz w:val="28"/>
          <w:szCs w:val="28"/>
        </w:rPr>
      </w:pPr>
      <w:r w:rsidRPr="00BD0396">
        <w:rPr>
          <w:rFonts w:ascii="Times New Roman" w:hAnsi="Times New Roman" w:cs="Times New Roman"/>
          <w:sz w:val="28"/>
          <w:szCs w:val="28"/>
        </w:rPr>
        <w:t>Чтобы создать положительный эмоциональный настрой, обстановку доброжелательности,  на первом уроке провожу «Минуту вхождения в день». На фоне музыки говорю: «Как хорошо, что мы сегодня здесь все вместе. На душе тепло и спокойно. Мы все здоровы и бодры. Глубоко вдохните  и выдохните. Забудьте вчерашние обиду и беспокойство. Выдохните из себя свежесть весеннего дня и тепло солнечных лучей, которое наполнило ваше сердце добротой, любовью и здоровьем. Желаю вам хорошего настроения! Мы начинаем новый день».</w:t>
      </w:r>
    </w:p>
    <w:p w:rsidR="00AA4044" w:rsidRPr="00BD0396" w:rsidRDefault="00AA4044" w:rsidP="00BD0396">
      <w:pPr>
        <w:spacing w:after="0" w:line="240" w:lineRule="auto"/>
        <w:ind w:firstLine="709"/>
        <w:rPr>
          <w:rFonts w:ascii="Times New Roman" w:hAnsi="Times New Roman" w:cs="Times New Roman"/>
          <w:sz w:val="28"/>
          <w:szCs w:val="28"/>
        </w:rPr>
      </w:pPr>
      <w:r w:rsidRPr="00BD0396">
        <w:rPr>
          <w:rFonts w:ascii="Times New Roman" w:hAnsi="Times New Roman" w:cs="Times New Roman"/>
          <w:sz w:val="28"/>
          <w:szCs w:val="28"/>
        </w:rPr>
        <w:t xml:space="preserve">  Такие минуты помогают ребёнку глубже заглянуть в себя,  развивают чувства детей, заряжают их эмоциями, заинтересовывают и увлекают.</w:t>
      </w:r>
    </w:p>
    <w:p w:rsidR="009D0EDD" w:rsidRPr="00BD0396" w:rsidRDefault="00C93664" w:rsidP="00BD0396">
      <w:pPr>
        <w:spacing w:after="0" w:line="240" w:lineRule="auto"/>
        <w:ind w:firstLine="709"/>
        <w:rPr>
          <w:rFonts w:ascii="Times New Roman" w:hAnsi="Times New Roman" w:cs="Times New Roman"/>
          <w:sz w:val="28"/>
          <w:szCs w:val="28"/>
        </w:rPr>
      </w:pPr>
      <w:r w:rsidRPr="00BD0396">
        <w:rPr>
          <w:rFonts w:ascii="Times New Roman" w:hAnsi="Times New Roman" w:cs="Times New Roman"/>
          <w:sz w:val="28"/>
          <w:szCs w:val="28"/>
        </w:rPr>
        <w:t xml:space="preserve">На уроках провожу физкультурные минутки. Их цель – предупреждения утомления, восстановление умственной работоспособности, профилактика нарушений </w:t>
      </w:r>
      <w:r w:rsidR="00E620DA" w:rsidRPr="00BD0396">
        <w:rPr>
          <w:rFonts w:ascii="Times New Roman" w:hAnsi="Times New Roman" w:cs="Times New Roman"/>
          <w:sz w:val="28"/>
          <w:szCs w:val="28"/>
        </w:rPr>
        <w:t>осанки. Провожу пальчиковую гимнастику для расслабления мышц пальцев рук. Использую массажные коврики, которые помогают разнообразить физминутки, динамические паузы. В классе организую игровую стену «Ладошки». Учащиеся наклоняются и прикладывают ладошки к ладошкам</w:t>
      </w:r>
      <w:r w:rsidR="00CB00BC" w:rsidRPr="00BD0396">
        <w:rPr>
          <w:rFonts w:ascii="Times New Roman" w:hAnsi="Times New Roman" w:cs="Times New Roman"/>
          <w:sz w:val="28"/>
          <w:szCs w:val="28"/>
        </w:rPr>
        <w:t xml:space="preserve">, нарисованным на стене у пола. Затем начинают «шагать» по ладошкам и доходят до самых верхних, встав на цыпочки и вытянув руки вверх. Упражнения у стены полезны для осанки, позволяют снимать напряжение в мышцах кистей рук. </w:t>
      </w:r>
    </w:p>
    <w:p w:rsidR="009D0EDD" w:rsidRPr="00BD0396" w:rsidRDefault="00CB00BC" w:rsidP="00BD0396">
      <w:pPr>
        <w:spacing w:after="0" w:line="240" w:lineRule="auto"/>
        <w:ind w:firstLine="709"/>
        <w:rPr>
          <w:rFonts w:ascii="Times New Roman" w:hAnsi="Times New Roman" w:cs="Times New Roman"/>
          <w:sz w:val="28"/>
          <w:szCs w:val="28"/>
        </w:rPr>
      </w:pPr>
      <w:r w:rsidRPr="00BD0396">
        <w:rPr>
          <w:rFonts w:ascii="Times New Roman" w:hAnsi="Times New Roman" w:cs="Times New Roman"/>
          <w:sz w:val="28"/>
          <w:szCs w:val="28"/>
        </w:rPr>
        <w:t xml:space="preserve">Для гармонизации нервной системы, профилактики заболеваний органов дыхания и развития речевого аппарата использую дыхательную гимнастику. </w:t>
      </w:r>
      <w:r w:rsidR="009D0EDD" w:rsidRPr="00BD0396">
        <w:rPr>
          <w:rFonts w:ascii="Times New Roman" w:hAnsi="Times New Roman" w:cs="Times New Roman"/>
          <w:sz w:val="28"/>
          <w:szCs w:val="28"/>
        </w:rPr>
        <w:t>“Задуй свечу”.</w:t>
      </w:r>
    </w:p>
    <w:p w:rsidR="009D0EDD" w:rsidRPr="00BD0396" w:rsidRDefault="009D0EDD" w:rsidP="00BD0396">
      <w:pPr>
        <w:spacing w:after="0" w:line="240" w:lineRule="auto"/>
        <w:ind w:firstLine="709"/>
        <w:rPr>
          <w:rFonts w:ascii="Times New Roman" w:hAnsi="Times New Roman" w:cs="Times New Roman"/>
          <w:sz w:val="28"/>
          <w:szCs w:val="28"/>
        </w:rPr>
      </w:pPr>
      <w:r w:rsidRPr="00BD0396">
        <w:rPr>
          <w:rFonts w:ascii="Times New Roman" w:hAnsi="Times New Roman" w:cs="Times New Roman"/>
          <w:sz w:val="28"/>
          <w:szCs w:val="28"/>
        </w:rPr>
        <w:t>Глубоко вдохнуть, набирая в легкие как можно больше воздуха. Затем, вытянув губы трубочкой, медленно выдохнуть, как бы дуя на свечу, при этом длительно произносить звук “у”.</w:t>
      </w:r>
    </w:p>
    <w:p w:rsidR="009D0EDD" w:rsidRPr="00BD0396" w:rsidRDefault="009D0EDD" w:rsidP="00BD0396">
      <w:pPr>
        <w:spacing w:after="0" w:line="240" w:lineRule="auto"/>
        <w:ind w:firstLine="709"/>
        <w:rPr>
          <w:rFonts w:ascii="Times New Roman" w:hAnsi="Times New Roman" w:cs="Times New Roman"/>
          <w:sz w:val="28"/>
          <w:szCs w:val="28"/>
        </w:rPr>
      </w:pPr>
      <w:r w:rsidRPr="00BD0396">
        <w:rPr>
          <w:rFonts w:ascii="Times New Roman" w:hAnsi="Times New Roman" w:cs="Times New Roman"/>
          <w:sz w:val="28"/>
          <w:szCs w:val="28"/>
        </w:rPr>
        <w:t>“Ленивая кошечка”.</w:t>
      </w:r>
    </w:p>
    <w:p w:rsidR="009D0EDD" w:rsidRPr="00BD0396" w:rsidRDefault="009D0EDD" w:rsidP="00BD0396">
      <w:pPr>
        <w:spacing w:after="0" w:line="240" w:lineRule="auto"/>
        <w:ind w:firstLine="709"/>
        <w:rPr>
          <w:rFonts w:ascii="Times New Roman" w:hAnsi="Times New Roman" w:cs="Times New Roman"/>
          <w:sz w:val="28"/>
          <w:szCs w:val="28"/>
        </w:rPr>
      </w:pPr>
      <w:r w:rsidRPr="00BD0396">
        <w:rPr>
          <w:rFonts w:ascii="Times New Roman" w:hAnsi="Times New Roman" w:cs="Times New Roman"/>
          <w:sz w:val="28"/>
          <w:szCs w:val="28"/>
        </w:rPr>
        <w:lastRenderedPageBreak/>
        <w:t>Поднять руки вверх, затем вытянуть вперед, потянуться, как кошечка. Почувствовать, как тянется тело. Затем резко опустить руки вниз, произнося звук “а”.</w:t>
      </w:r>
    </w:p>
    <w:p w:rsidR="009D0EDD" w:rsidRPr="00BD0396" w:rsidRDefault="009D0EDD" w:rsidP="00BD0396">
      <w:pPr>
        <w:spacing w:after="0" w:line="240" w:lineRule="auto"/>
        <w:ind w:firstLine="709"/>
        <w:rPr>
          <w:rFonts w:ascii="Times New Roman" w:hAnsi="Times New Roman" w:cs="Times New Roman"/>
          <w:sz w:val="28"/>
          <w:szCs w:val="28"/>
        </w:rPr>
      </w:pPr>
      <w:r w:rsidRPr="00BD0396">
        <w:rPr>
          <w:rFonts w:ascii="Times New Roman" w:hAnsi="Times New Roman" w:cs="Times New Roman"/>
          <w:sz w:val="28"/>
          <w:szCs w:val="28"/>
        </w:rPr>
        <w:t>В нахождении способов решения читающими детьми своих психологических проблем большое место занимает сказка. Не случайно технология сказкотерапии стала ведущей в детской аудитории. Сказка – любимый детьми жанр. Сказка несет в себе важное психологическое содержание, как говорят сами дети, “любовь, добро и счастье”, переходящее от одного поколения к другому и не утрачивающее со временем своего значения.</w:t>
      </w:r>
    </w:p>
    <w:p w:rsidR="009D0EDD" w:rsidRPr="00BD0396" w:rsidRDefault="009D0EDD" w:rsidP="00BD0396">
      <w:pPr>
        <w:spacing w:after="0" w:line="240" w:lineRule="auto"/>
        <w:ind w:firstLine="709"/>
        <w:rPr>
          <w:rFonts w:ascii="Times New Roman" w:hAnsi="Times New Roman" w:cs="Times New Roman"/>
          <w:sz w:val="28"/>
          <w:szCs w:val="28"/>
        </w:rPr>
      </w:pPr>
      <w:r w:rsidRPr="00BD0396">
        <w:rPr>
          <w:rFonts w:ascii="Times New Roman" w:hAnsi="Times New Roman" w:cs="Times New Roman"/>
          <w:sz w:val="28"/>
          <w:szCs w:val="28"/>
        </w:rPr>
        <w:t> Она дает первые представления ребенку о возвышенном и низменном, прекрасном и безобразном, нравственном и безнравственном.</w:t>
      </w:r>
    </w:p>
    <w:p w:rsidR="009D0EDD" w:rsidRPr="00BD0396" w:rsidRDefault="009D0EDD" w:rsidP="00BD0396">
      <w:pPr>
        <w:spacing w:after="0" w:line="240" w:lineRule="auto"/>
        <w:ind w:firstLine="709"/>
        <w:rPr>
          <w:rFonts w:ascii="Times New Roman" w:hAnsi="Times New Roman" w:cs="Times New Roman"/>
          <w:sz w:val="28"/>
          <w:szCs w:val="28"/>
        </w:rPr>
      </w:pPr>
      <w:r w:rsidRPr="00BD0396">
        <w:rPr>
          <w:rFonts w:ascii="Times New Roman" w:hAnsi="Times New Roman" w:cs="Times New Roman"/>
          <w:sz w:val="28"/>
          <w:szCs w:val="28"/>
        </w:rPr>
        <w:t> Сказка трансформирует героя, превращая слабого в сильного, маленького во взрослого, наивного в мудрого. Этим самым открывает ребенку перспективы собственного роста.</w:t>
      </w:r>
    </w:p>
    <w:p w:rsidR="009D0EDD" w:rsidRPr="00BD0396" w:rsidRDefault="009D0EDD" w:rsidP="00BD0396">
      <w:pPr>
        <w:spacing w:after="0" w:line="240" w:lineRule="auto"/>
        <w:ind w:firstLine="709"/>
        <w:rPr>
          <w:rFonts w:ascii="Times New Roman" w:hAnsi="Times New Roman" w:cs="Times New Roman"/>
          <w:sz w:val="28"/>
          <w:szCs w:val="28"/>
        </w:rPr>
      </w:pPr>
      <w:r w:rsidRPr="00BD0396">
        <w:rPr>
          <w:rFonts w:ascii="Times New Roman" w:hAnsi="Times New Roman" w:cs="Times New Roman"/>
          <w:sz w:val="28"/>
          <w:szCs w:val="28"/>
        </w:rPr>
        <w:t>Сказка дарит надежду и мечты – предощущение будущего. Становится неким духовным оберегом детства.</w:t>
      </w:r>
    </w:p>
    <w:p w:rsidR="00372520" w:rsidRPr="00BD0396" w:rsidRDefault="00372520" w:rsidP="00BD0396">
      <w:pPr>
        <w:spacing w:after="0" w:line="240" w:lineRule="auto"/>
        <w:ind w:firstLine="709"/>
        <w:rPr>
          <w:rFonts w:ascii="Times New Roman" w:hAnsi="Times New Roman" w:cs="Times New Roman"/>
          <w:sz w:val="28"/>
          <w:szCs w:val="28"/>
        </w:rPr>
      </w:pPr>
      <w:r w:rsidRPr="00BD0396">
        <w:rPr>
          <w:rFonts w:ascii="Times New Roman" w:hAnsi="Times New Roman" w:cs="Times New Roman"/>
          <w:sz w:val="28"/>
          <w:szCs w:val="28"/>
        </w:rPr>
        <w:t>На своих уроках включаю элементы цветотерапии и музыкотерапии. Оформляю таблицы и схемы разных цветов. На доске ученики пишут маркерами разных цветов. Известно, что красный цвет усиливает мышечную деятельность, укрепляет память; жёлтый – стимулирует зрение, тонизирует нервную систему, у</w:t>
      </w:r>
      <w:r w:rsidR="00381811" w:rsidRPr="00BD0396">
        <w:rPr>
          <w:rFonts w:ascii="Times New Roman" w:hAnsi="Times New Roman" w:cs="Times New Roman"/>
          <w:sz w:val="28"/>
          <w:szCs w:val="28"/>
        </w:rPr>
        <w:t>лучшает умственные способности. З</w:t>
      </w:r>
      <w:r w:rsidRPr="00BD0396">
        <w:rPr>
          <w:rFonts w:ascii="Times New Roman" w:hAnsi="Times New Roman" w:cs="Times New Roman"/>
          <w:sz w:val="28"/>
          <w:szCs w:val="28"/>
        </w:rPr>
        <w:t xml:space="preserve">елёный – лечит простудные заболевания, снимает нервозность и раздражительность, обостряет слух; синий – успокаивает утомлённые глаза и нервы. </w:t>
      </w:r>
    </w:p>
    <w:p w:rsidR="00381811" w:rsidRPr="00BD0396" w:rsidRDefault="00381811" w:rsidP="00BD0396">
      <w:pPr>
        <w:spacing w:after="0" w:line="240" w:lineRule="auto"/>
        <w:ind w:firstLine="709"/>
        <w:rPr>
          <w:rFonts w:ascii="Times New Roman" w:hAnsi="Times New Roman" w:cs="Times New Roman"/>
          <w:sz w:val="28"/>
          <w:szCs w:val="28"/>
        </w:rPr>
      </w:pPr>
      <w:r w:rsidRPr="00BD0396">
        <w:rPr>
          <w:rFonts w:ascii="Times New Roman" w:hAnsi="Times New Roman" w:cs="Times New Roman"/>
          <w:sz w:val="28"/>
          <w:szCs w:val="28"/>
        </w:rPr>
        <w:t xml:space="preserve">Прослушивание музыки также благоприятно воздействует на организм: человек меньше устаёт и выполняет больший объём нагрузки. Классическая музыка избавляет от тревожных состояний. </w:t>
      </w:r>
    </w:p>
    <w:p w:rsidR="009A3C6A" w:rsidRPr="00BD0396" w:rsidRDefault="0036192C" w:rsidP="00BD0396">
      <w:pPr>
        <w:spacing w:after="0" w:line="240" w:lineRule="auto"/>
        <w:ind w:firstLine="709"/>
        <w:rPr>
          <w:rFonts w:ascii="Times New Roman" w:hAnsi="Times New Roman" w:cs="Times New Roman"/>
          <w:sz w:val="28"/>
          <w:szCs w:val="28"/>
        </w:rPr>
      </w:pPr>
      <w:r w:rsidRPr="00BD0396">
        <w:rPr>
          <w:rFonts w:ascii="Times New Roman" w:hAnsi="Times New Roman" w:cs="Times New Roman"/>
          <w:sz w:val="28"/>
          <w:szCs w:val="28"/>
        </w:rPr>
        <w:t>Изучив методику В.Ф. Базарного по охране и укреплению здоровья детей, я приняла во внимание</w:t>
      </w:r>
      <w:r w:rsidR="00AF7E2E" w:rsidRPr="00BD0396">
        <w:rPr>
          <w:rFonts w:ascii="Times New Roman" w:hAnsi="Times New Roman" w:cs="Times New Roman"/>
          <w:sz w:val="28"/>
          <w:szCs w:val="28"/>
        </w:rPr>
        <w:t>,  что формирование  у учащихся тонко координированных зрительно-ручных движений облегчается на фоне активизации функционального состояния организма, в том числе общего чувства равновесия и координации. При этом одним из наиболее эффективных методов такой активизации является периодическая смена динамических поз</w:t>
      </w:r>
      <w:r w:rsidR="009A3C6A" w:rsidRPr="00BD0396">
        <w:rPr>
          <w:rFonts w:ascii="Times New Roman" w:hAnsi="Times New Roman" w:cs="Times New Roman"/>
          <w:sz w:val="28"/>
          <w:szCs w:val="28"/>
        </w:rPr>
        <w:t xml:space="preserve">. Часть урока (3-5 минут) дети обучаются стоя. Это может быть чтение, слушание, говорение. </w:t>
      </w:r>
      <w:r w:rsidR="00895657" w:rsidRPr="00BD0396">
        <w:rPr>
          <w:rFonts w:ascii="Times New Roman" w:hAnsi="Times New Roman" w:cs="Times New Roman"/>
          <w:sz w:val="28"/>
          <w:szCs w:val="28"/>
        </w:rPr>
        <w:t>Практикую пересадку детей по четвертям.</w:t>
      </w:r>
    </w:p>
    <w:p w:rsidR="00933D18" w:rsidRPr="00BD0396" w:rsidRDefault="009A3C6A" w:rsidP="00BD0396">
      <w:pPr>
        <w:spacing w:after="0" w:line="240" w:lineRule="auto"/>
        <w:ind w:firstLine="709"/>
        <w:rPr>
          <w:rFonts w:ascii="Times New Roman" w:hAnsi="Times New Roman" w:cs="Times New Roman"/>
          <w:sz w:val="28"/>
          <w:szCs w:val="28"/>
        </w:rPr>
      </w:pPr>
      <w:r w:rsidRPr="00BD0396">
        <w:rPr>
          <w:rFonts w:ascii="Times New Roman" w:hAnsi="Times New Roman" w:cs="Times New Roman"/>
          <w:sz w:val="28"/>
          <w:szCs w:val="28"/>
        </w:rPr>
        <w:t xml:space="preserve">В процессе урока для разминок и упражнений на мышечно-телесную и зрительную координацию, а также на развитие внимания и быстроты реакции использую схемы зрительных траекторий. Упражнения сочетают в себе движения глазами, головой и туловищем, выполняются в позе свободного стояния и базируются на зрительно-поисковых стимулах, которые несут в себе мотивационно-активизирующий заряд для всего организма. Результатами таких упражнений являются развитие чувства общей и зрительной координации, развитие зрительно-моторной реакции, в частности, скорости ориентации в пространстве, в том числе реакции на </w:t>
      </w:r>
      <w:r w:rsidRPr="00BD0396">
        <w:rPr>
          <w:rFonts w:ascii="Times New Roman" w:hAnsi="Times New Roman" w:cs="Times New Roman"/>
          <w:sz w:val="28"/>
          <w:szCs w:val="28"/>
        </w:rPr>
        <w:lastRenderedPageBreak/>
        <w:t>экстремальные ситуации (типа дорожно-транспортных и т.п.). Занимают все эти упражнения не более 3-4-х минут урока и проводятся на материале учебного предмета. На уроке использую разного рода траектории, по  которым дети « бегают» глазами. Например, на листе ватмана изображаются какие-либо цветные фигуры  (зигзаги, спирали, овалы, восьмёрки), толщина линии 1см. Чтобы заинтересовать детей на конец указки прикрепляю  (облачко, листик, рыбку, которым помогаем пройти путь).</w:t>
      </w:r>
      <w:r w:rsidRPr="00BD0396">
        <w:rPr>
          <w:rFonts w:ascii="Times New Roman" w:eastAsia="Times New Roman" w:hAnsi="Times New Roman" w:cs="Times New Roman"/>
          <w:color w:val="215868"/>
          <w:sz w:val="28"/>
          <w:szCs w:val="28"/>
          <w:lang w:eastAsia="ru-RU"/>
        </w:rPr>
        <w:t xml:space="preserve"> </w:t>
      </w:r>
      <w:r w:rsidRPr="00BD0396">
        <w:rPr>
          <w:rFonts w:ascii="Times New Roman" w:hAnsi="Times New Roman" w:cs="Times New Roman"/>
          <w:sz w:val="28"/>
          <w:szCs w:val="28"/>
        </w:rPr>
        <w:t xml:space="preserve"> </w:t>
      </w:r>
      <w:r w:rsidR="00933D18" w:rsidRPr="00BD0396">
        <w:rPr>
          <w:rFonts w:ascii="Times New Roman" w:hAnsi="Times New Roman" w:cs="Times New Roman"/>
          <w:sz w:val="28"/>
          <w:szCs w:val="28"/>
        </w:rPr>
        <w:t xml:space="preserve">По методике В.А. Ковалёва приготовила для каждого учащегося тренажёр «Видеоазимут».  Он выполняется в виде рисунка прямоугольника на чертёжном листе. Тренажёр  помогает снять зрительное утомление во время выполнения заданий.   </w:t>
      </w:r>
    </w:p>
    <w:p w:rsidR="00381811" w:rsidRPr="00BD0396" w:rsidRDefault="00C22CE2" w:rsidP="00BD0396">
      <w:pPr>
        <w:spacing w:after="0" w:line="240" w:lineRule="auto"/>
        <w:ind w:firstLine="709"/>
        <w:rPr>
          <w:rFonts w:ascii="Times New Roman" w:hAnsi="Times New Roman" w:cs="Times New Roman"/>
          <w:sz w:val="28"/>
          <w:szCs w:val="28"/>
        </w:rPr>
      </w:pPr>
      <w:r w:rsidRPr="00BD0396">
        <w:rPr>
          <w:rFonts w:ascii="Times New Roman" w:hAnsi="Times New Roman" w:cs="Times New Roman"/>
          <w:sz w:val="28"/>
          <w:szCs w:val="28"/>
        </w:rPr>
        <w:t>С помощью офтальмотренажёров (цветы, пирамидки, тарелки) развиваются зрительно-моторная реакция, стереоскопическое зрение, различительно-цветовая функция, чувство локализации в пространстве. Например, «Цветок здоровья». Он сделан из цветного картона. В нём 7 лепестков. Середина – оранжевая. На стебле листик светло-зелёного цвета. На каждом лепестке и в середине цветка написана одна из тем, которые проводятся в течение года: «Живу в семье», «Думаю», «Пою и говорю», «Дышу», «Двигаюсь», «Закаляюсь», «Пью и ем», «Лечусь».</w:t>
      </w:r>
    </w:p>
    <w:p w:rsidR="00746B25" w:rsidRDefault="00746B25" w:rsidP="00BD0396">
      <w:pPr>
        <w:spacing w:after="0" w:line="240" w:lineRule="auto"/>
        <w:ind w:firstLine="709"/>
        <w:rPr>
          <w:rFonts w:ascii="Times New Roman" w:hAnsi="Times New Roman" w:cs="Times New Roman"/>
          <w:sz w:val="28"/>
          <w:szCs w:val="28"/>
        </w:rPr>
      </w:pPr>
      <w:r w:rsidRPr="00BD0396">
        <w:rPr>
          <w:rFonts w:ascii="Times New Roman" w:hAnsi="Times New Roman" w:cs="Times New Roman"/>
          <w:sz w:val="28"/>
          <w:szCs w:val="28"/>
        </w:rPr>
        <w:t xml:space="preserve">      Разработала  систему классных часов: беседы о том, как заботиться о своем здоровье, о вредных привычках, встречи с медсестрой школы, с работниками городской больницы, анкетирование среди родителей, различные тренинги, выполнение режима дня, правильное питание, уроки здоровья, а также активное вовлечение в спортивные мероприятия, походы.</w:t>
      </w:r>
    </w:p>
    <w:p w:rsidR="00BD0396" w:rsidRPr="00BD0396" w:rsidRDefault="00BD0396" w:rsidP="00BD0396">
      <w:pPr>
        <w:spacing w:after="0" w:line="240" w:lineRule="auto"/>
        <w:ind w:firstLine="709"/>
        <w:rPr>
          <w:rFonts w:ascii="Times New Roman" w:hAnsi="Times New Roman" w:cs="Times New Roman"/>
          <w:sz w:val="28"/>
          <w:szCs w:val="28"/>
        </w:rPr>
      </w:pPr>
    </w:p>
    <w:p w:rsidR="00746B25" w:rsidRDefault="00746B25" w:rsidP="00BD0396">
      <w:pPr>
        <w:spacing w:after="0" w:line="240" w:lineRule="auto"/>
        <w:ind w:firstLine="709"/>
        <w:jc w:val="center"/>
        <w:rPr>
          <w:rFonts w:ascii="Times New Roman" w:hAnsi="Times New Roman" w:cs="Times New Roman"/>
          <w:b/>
          <w:sz w:val="28"/>
          <w:szCs w:val="28"/>
        </w:rPr>
      </w:pPr>
      <w:r w:rsidRPr="00BD0396">
        <w:rPr>
          <w:rFonts w:ascii="Times New Roman" w:hAnsi="Times New Roman" w:cs="Times New Roman"/>
          <w:b/>
          <w:sz w:val="28"/>
          <w:szCs w:val="28"/>
        </w:rPr>
        <w:t>3.Результативность работы.</w:t>
      </w:r>
    </w:p>
    <w:p w:rsidR="00BD0396" w:rsidRPr="00BD0396" w:rsidRDefault="00BD0396" w:rsidP="00BD0396">
      <w:pPr>
        <w:spacing w:after="0" w:line="240" w:lineRule="auto"/>
        <w:ind w:firstLine="709"/>
        <w:jc w:val="center"/>
        <w:rPr>
          <w:rFonts w:ascii="Times New Roman" w:hAnsi="Times New Roman" w:cs="Times New Roman"/>
          <w:b/>
          <w:sz w:val="28"/>
          <w:szCs w:val="28"/>
        </w:rPr>
      </w:pPr>
    </w:p>
    <w:p w:rsidR="00746B25" w:rsidRPr="00BD0396" w:rsidRDefault="00746B25" w:rsidP="00BD0396">
      <w:pPr>
        <w:spacing w:after="0" w:line="240" w:lineRule="auto"/>
        <w:ind w:firstLine="709"/>
        <w:rPr>
          <w:rFonts w:ascii="Times New Roman" w:hAnsi="Times New Roman" w:cs="Times New Roman"/>
          <w:sz w:val="28"/>
          <w:szCs w:val="28"/>
        </w:rPr>
      </w:pPr>
      <w:r w:rsidRPr="00BD0396">
        <w:rPr>
          <w:rFonts w:ascii="Times New Roman" w:hAnsi="Times New Roman" w:cs="Times New Roman"/>
          <w:sz w:val="28"/>
          <w:szCs w:val="28"/>
        </w:rPr>
        <w:t xml:space="preserve">  Личностно-ориентированный подход в оздоровлении детей осуществляю через ведение паспортизации здоровья учащихся, что позволяет</w:t>
      </w:r>
      <w:r w:rsidR="00942E6C" w:rsidRPr="00BD0396">
        <w:rPr>
          <w:rFonts w:ascii="Times New Roman" w:hAnsi="Times New Roman" w:cs="Times New Roman"/>
          <w:sz w:val="28"/>
          <w:szCs w:val="28"/>
        </w:rPr>
        <w:t xml:space="preserve"> мне </w:t>
      </w:r>
      <w:r w:rsidRPr="00BD0396">
        <w:rPr>
          <w:rFonts w:ascii="Times New Roman" w:hAnsi="Times New Roman" w:cs="Times New Roman"/>
          <w:sz w:val="28"/>
          <w:szCs w:val="28"/>
        </w:rPr>
        <w:t xml:space="preserve"> вести мониторинг качества здоровья класса.  Мониторинг показывает, что процент заболеваемости учащихся снизился и составляет 0,5 дня на одного человека.</w:t>
      </w:r>
    </w:p>
    <w:p w:rsidR="00847F58" w:rsidRPr="00BD0396" w:rsidRDefault="00746B25" w:rsidP="00BD0396">
      <w:pPr>
        <w:spacing w:after="0" w:line="240" w:lineRule="auto"/>
        <w:ind w:firstLine="709"/>
        <w:rPr>
          <w:rFonts w:ascii="Times New Roman" w:hAnsi="Times New Roman" w:cs="Times New Roman"/>
          <w:sz w:val="28"/>
          <w:szCs w:val="28"/>
        </w:rPr>
      </w:pPr>
      <w:r w:rsidRPr="00BD0396">
        <w:rPr>
          <w:rFonts w:ascii="Times New Roman" w:hAnsi="Times New Roman" w:cs="Times New Roman"/>
          <w:sz w:val="28"/>
          <w:szCs w:val="28"/>
        </w:rPr>
        <w:t>По результатам углубленного медосмотра нет заболеваний желудочно- кишечного тракта, этому способствует  100% охват   двухразовым  горячим питанием.</w:t>
      </w:r>
    </w:p>
    <w:p w:rsidR="00847F58" w:rsidRDefault="00847F58" w:rsidP="00BD0396">
      <w:pPr>
        <w:spacing w:after="0" w:line="240" w:lineRule="auto"/>
        <w:ind w:firstLine="709"/>
        <w:rPr>
          <w:rFonts w:ascii="Times New Roman" w:hAnsi="Times New Roman" w:cs="Times New Roman"/>
          <w:sz w:val="28"/>
          <w:szCs w:val="28"/>
        </w:rPr>
      </w:pPr>
      <w:r w:rsidRPr="00BD0396">
        <w:rPr>
          <w:rFonts w:ascii="Times New Roman" w:hAnsi="Times New Roman" w:cs="Times New Roman"/>
          <w:sz w:val="28"/>
          <w:szCs w:val="28"/>
        </w:rPr>
        <w:t xml:space="preserve">Каждый год при помощи психолога проводится мониторинг самооценки учащихся, выявляется уровень школьной мотивации,  под наблюдением находится  развитие познавательных процессов учащихся. Прилагаемые </w:t>
      </w:r>
      <w:r w:rsidR="00A85F6C" w:rsidRPr="00BD0396">
        <w:rPr>
          <w:rFonts w:ascii="Times New Roman" w:hAnsi="Times New Roman" w:cs="Times New Roman"/>
          <w:sz w:val="28"/>
          <w:szCs w:val="28"/>
        </w:rPr>
        <w:t xml:space="preserve">мною </w:t>
      </w:r>
      <w:r w:rsidRPr="00BD0396">
        <w:rPr>
          <w:rFonts w:ascii="Times New Roman" w:hAnsi="Times New Roman" w:cs="Times New Roman"/>
          <w:sz w:val="28"/>
          <w:szCs w:val="28"/>
        </w:rPr>
        <w:t xml:space="preserve">усилия  по укреплению здоровья школьников, положительно отразились и на результатах познавательных процессов. Видна положительная динамика в развитии памяти, мышления, речи, количество допускаемых ошибок уменьшилось. Уроки психологического здоровья принесли свои плоды.  Дети стали уверены в своих силах, не боялись допустить ошибку у доски, увереннее общались со сверстниками и взрослыми. Мониторинг самооценки учащихся показал, что детей с </w:t>
      </w:r>
      <w:r w:rsidRPr="00BD0396">
        <w:rPr>
          <w:rFonts w:ascii="Times New Roman" w:hAnsi="Times New Roman" w:cs="Times New Roman"/>
          <w:sz w:val="28"/>
          <w:szCs w:val="28"/>
        </w:rPr>
        <w:lastRenderedPageBreak/>
        <w:t xml:space="preserve">адекватной самооценкой стало намного больше. Можно просто давать детям знания и с чувством выполненного долга идти домой, а можно учить, отдавая частичку своей души, доброжелательно относится к детям, быть внимательным к их проблемам. Тогда   результат обязательно превзойдет все ожидания.  </w:t>
      </w:r>
    </w:p>
    <w:p w:rsidR="00BD0396" w:rsidRPr="00BD0396" w:rsidRDefault="00BD0396" w:rsidP="00BD0396">
      <w:pPr>
        <w:spacing w:after="0" w:line="240" w:lineRule="auto"/>
        <w:ind w:firstLine="709"/>
        <w:rPr>
          <w:rFonts w:ascii="Times New Roman" w:hAnsi="Times New Roman" w:cs="Times New Roman"/>
          <w:sz w:val="28"/>
          <w:szCs w:val="28"/>
        </w:rPr>
      </w:pPr>
    </w:p>
    <w:p w:rsidR="00BD0396" w:rsidRPr="00BD0396" w:rsidRDefault="00942E6C" w:rsidP="00BD0396">
      <w:pPr>
        <w:spacing w:after="0" w:line="240" w:lineRule="auto"/>
        <w:ind w:firstLine="709"/>
        <w:jc w:val="center"/>
        <w:rPr>
          <w:rFonts w:ascii="Times New Roman" w:hAnsi="Times New Roman" w:cs="Times New Roman"/>
          <w:b/>
          <w:sz w:val="28"/>
          <w:szCs w:val="28"/>
        </w:rPr>
      </w:pPr>
      <w:r w:rsidRPr="00BD0396">
        <w:rPr>
          <w:rFonts w:ascii="Times New Roman" w:hAnsi="Times New Roman" w:cs="Times New Roman"/>
          <w:b/>
          <w:sz w:val="28"/>
          <w:szCs w:val="28"/>
        </w:rPr>
        <w:t>4.</w:t>
      </w:r>
      <w:r w:rsidR="00FA427A" w:rsidRPr="00BD0396">
        <w:rPr>
          <w:rFonts w:ascii="Times New Roman" w:hAnsi="Times New Roman" w:cs="Times New Roman"/>
          <w:b/>
          <w:sz w:val="28"/>
          <w:szCs w:val="28"/>
        </w:rPr>
        <w:t>Заключение</w:t>
      </w:r>
    </w:p>
    <w:p w:rsidR="00942E6C" w:rsidRPr="00BD0396" w:rsidRDefault="00FA427A" w:rsidP="00BD0396">
      <w:pPr>
        <w:spacing w:after="0" w:line="240" w:lineRule="auto"/>
        <w:ind w:firstLine="709"/>
        <w:rPr>
          <w:rFonts w:ascii="Times New Roman" w:hAnsi="Times New Roman" w:cs="Times New Roman"/>
          <w:sz w:val="28"/>
          <w:szCs w:val="28"/>
        </w:rPr>
      </w:pPr>
      <w:r w:rsidRPr="00BD0396">
        <w:rPr>
          <w:rFonts w:ascii="Times New Roman" w:hAnsi="Times New Roman" w:cs="Times New Roman"/>
          <w:sz w:val="28"/>
          <w:szCs w:val="28"/>
        </w:rPr>
        <w:br/>
        <w:t>Доказано, что только здоровый человек, обладая хорошим самочувствием, оптимизмом, психологической устойчивостью, высоким уровнем умственной и физической работоспособности, способен активно жить, преодолевать профессиональные и бытовые трудности, добиваться успеха в современном, динамичном мире. Таким образом, ключевой компетенцией учителя, является сохранение и укрепление здоровья учащихся.</w:t>
      </w:r>
      <w:r w:rsidRPr="00BD0396">
        <w:rPr>
          <w:rFonts w:ascii="Times New Roman" w:hAnsi="Times New Roman" w:cs="Times New Roman"/>
          <w:sz w:val="28"/>
          <w:szCs w:val="28"/>
          <w:lang w:val="en-US"/>
        </w:rPr>
        <w:t> </w:t>
      </w:r>
      <w:r w:rsidRPr="00BD0396">
        <w:rPr>
          <w:rFonts w:ascii="Times New Roman" w:hAnsi="Times New Roman" w:cs="Times New Roman"/>
          <w:sz w:val="28"/>
          <w:szCs w:val="28"/>
        </w:rPr>
        <w:br/>
        <w:t>Ребенку предстоит долгая, и, надеюсь, счастливая жизнь. Успех в ней зависит и от его талантов, и от волевых способностей. Таланты предопределены генетически, а волевые способности – качества развиваемые.</w:t>
      </w:r>
      <w:r w:rsidRPr="00BD0396">
        <w:rPr>
          <w:rFonts w:ascii="Times New Roman" w:hAnsi="Times New Roman" w:cs="Times New Roman"/>
          <w:sz w:val="28"/>
          <w:szCs w:val="28"/>
          <w:lang w:val="en-US"/>
        </w:rPr>
        <w:t> </w:t>
      </w:r>
      <w:r w:rsidRPr="00BD0396">
        <w:rPr>
          <w:rFonts w:ascii="Times New Roman" w:hAnsi="Times New Roman" w:cs="Times New Roman"/>
          <w:sz w:val="28"/>
          <w:szCs w:val="28"/>
        </w:rPr>
        <w:br/>
      </w:r>
      <w:r w:rsidR="00942E6C" w:rsidRPr="00BD0396">
        <w:rPr>
          <w:rFonts w:ascii="Times New Roman" w:hAnsi="Times New Roman" w:cs="Times New Roman"/>
          <w:sz w:val="28"/>
          <w:szCs w:val="28"/>
        </w:rPr>
        <w:t>Ф</w:t>
      </w:r>
      <w:r w:rsidRPr="00BD0396">
        <w:rPr>
          <w:rFonts w:ascii="Times New Roman" w:hAnsi="Times New Roman" w:cs="Times New Roman"/>
          <w:sz w:val="28"/>
          <w:szCs w:val="28"/>
        </w:rPr>
        <w:t>изически здоровый человек защищен, активен, уверен в себе. Он конкурентоспособен и в плане физическом и как следствие, в плане интеллектуального развития.</w:t>
      </w:r>
      <w:r w:rsidRPr="00BD0396">
        <w:rPr>
          <w:rFonts w:ascii="Times New Roman" w:hAnsi="Times New Roman" w:cs="Times New Roman"/>
          <w:sz w:val="28"/>
          <w:szCs w:val="28"/>
          <w:lang w:val="en-US"/>
        </w:rPr>
        <w:t> </w:t>
      </w:r>
    </w:p>
    <w:p w:rsidR="00942E6C" w:rsidRPr="00BD0396" w:rsidRDefault="00942E6C" w:rsidP="00BD0396">
      <w:pPr>
        <w:spacing w:after="0" w:line="240" w:lineRule="auto"/>
        <w:ind w:firstLine="709"/>
        <w:rPr>
          <w:rFonts w:ascii="Times New Roman" w:hAnsi="Times New Roman" w:cs="Times New Roman"/>
          <w:sz w:val="28"/>
          <w:szCs w:val="28"/>
        </w:rPr>
      </w:pPr>
      <w:r w:rsidRPr="00BD0396">
        <w:rPr>
          <w:rFonts w:ascii="Times New Roman" w:hAnsi="Times New Roman" w:cs="Times New Roman"/>
          <w:sz w:val="28"/>
          <w:szCs w:val="28"/>
        </w:rPr>
        <w:t xml:space="preserve">Что же я планирую дальше  для создания здоровьесберегающей среды? </w:t>
      </w:r>
    </w:p>
    <w:p w:rsidR="00942E6C" w:rsidRPr="00BD0396" w:rsidRDefault="00942E6C" w:rsidP="00BD0396">
      <w:pPr>
        <w:spacing w:after="0" w:line="240" w:lineRule="auto"/>
        <w:ind w:firstLine="709"/>
        <w:rPr>
          <w:rFonts w:ascii="Times New Roman" w:hAnsi="Times New Roman" w:cs="Times New Roman"/>
          <w:sz w:val="28"/>
          <w:szCs w:val="28"/>
        </w:rPr>
      </w:pPr>
      <w:r w:rsidRPr="00BD0396">
        <w:rPr>
          <w:rFonts w:ascii="Times New Roman" w:hAnsi="Times New Roman" w:cs="Times New Roman"/>
          <w:sz w:val="28"/>
          <w:szCs w:val="28"/>
        </w:rPr>
        <w:t xml:space="preserve">1.Создать систему разноуровнего и модульного обучения и проводить нестандартные </w:t>
      </w:r>
      <w:r w:rsidR="00847F58" w:rsidRPr="00BD0396">
        <w:rPr>
          <w:rFonts w:ascii="Times New Roman" w:hAnsi="Times New Roman" w:cs="Times New Roman"/>
          <w:sz w:val="28"/>
          <w:szCs w:val="28"/>
        </w:rPr>
        <w:t xml:space="preserve">уроки, интегрированные уроки. Это снизит напряжённость в классе, прямую зависимость усталости от времени проведения урока. </w:t>
      </w:r>
    </w:p>
    <w:p w:rsidR="00847F58" w:rsidRPr="00BD0396" w:rsidRDefault="00847F58" w:rsidP="00BD0396">
      <w:pPr>
        <w:spacing w:after="0" w:line="240" w:lineRule="auto"/>
        <w:ind w:firstLine="709"/>
        <w:rPr>
          <w:rFonts w:ascii="Times New Roman" w:hAnsi="Times New Roman" w:cs="Times New Roman"/>
          <w:sz w:val="28"/>
          <w:szCs w:val="28"/>
        </w:rPr>
      </w:pPr>
      <w:r w:rsidRPr="00BD0396">
        <w:rPr>
          <w:rFonts w:ascii="Times New Roman" w:hAnsi="Times New Roman" w:cs="Times New Roman"/>
          <w:sz w:val="28"/>
          <w:szCs w:val="28"/>
        </w:rPr>
        <w:t>2.Проводить внеклассные мероприятия, на которых пропагандировать здоровый образ жизни.</w:t>
      </w:r>
    </w:p>
    <w:p w:rsidR="00847F58" w:rsidRPr="00BD0396" w:rsidRDefault="00847F58" w:rsidP="00BD0396">
      <w:pPr>
        <w:spacing w:after="0" w:line="240" w:lineRule="auto"/>
        <w:ind w:firstLine="709"/>
        <w:rPr>
          <w:rFonts w:ascii="Times New Roman" w:hAnsi="Times New Roman" w:cs="Times New Roman"/>
          <w:sz w:val="28"/>
          <w:szCs w:val="28"/>
        </w:rPr>
      </w:pPr>
      <w:r w:rsidRPr="00BD0396">
        <w:rPr>
          <w:rFonts w:ascii="Times New Roman" w:hAnsi="Times New Roman" w:cs="Times New Roman"/>
          <w:sz w:val="28"/>
          <w:szCs w:val="28"/>
        </w:rPr>
        <w:t xml:space="preserve">3. Проводить дни здоровья, отдельные уроки разных предметов на природе. </w:t>
      </w:r>
    </w:p>
    <w:p w:rsidR="00847F58" w:rsidRPr="00BD0396" w:rsidRDefault="00847F58" w:rsidP="00BD0396">
      <w:pPr>
        <w:spacing w:after="0" w:line="240" w:lineRule="auto"/>
        <w:ind w:firstLine="709"/>
        <w:rPr>
          <w:rFonts w:ascii="Times New Roman" w:hAnsi="Times New Roman" w:cs="Times New Roman"/>
          <w:sz w:val="28"/>
          <w:szCs w:val="28"/>
        </w:rPr>
      </w:pPr>
      <w:r w:rsidRPr="00BD0396">
        <w:rPr>
          <w:rFonts w:ascii="Times New Roman" w:hAnsi="Times New Roman" w:cs="Times New Roman"/>
          <w:sz w:val="28"/>
          <w:szCs w:val="28"/>
        </w:rPr>
        <w:t>4.Проводить родительские собрания, посвящённые здоровью детей.</w:t>
      </w:r>
    </w:p>
    <w:p w:rsidR="00847F58" w:rsidRPr="00BD0396" w:rsidRDefault="00847F58" w:rsidP="00BD0396">
      <w:pPr>
        <w:spacing w:after="0" w:line="240" w:lineRule="auto"/>
        <w:ind w:firstLine="709"/>
        <w:rPr>
          <w:rFonts w:ascii="Times New Roman" w:hAnsi="Times New Roman" w:cs="Times New Roman"/>
          <w:sz w:val="28"/>
          <w:szCs w:val="28"/>
        </w:rPr>
      </w:pPr>
      <w:r w:rsidRPr="00BD0396">
        <w:rPr>
          <w:rFonts w:ascii="Times New Roman" w:hAnsi="Times New Roman" w:cs="Times New Roman"/>
          <w:sz w:val="28"/>
          <w:szCs w:val="28"/>
        </w:rPr>
        <w:t xml:space="preserve">5. Проводить мониторинги здоровья. </w:t>
      </w:r>
    </w:p>
    <w:p w:rsidR="00EB1BAA" w:rsidRPr="00BD0396" w:rsidRDefault="00EB1BAA" w:rsidP="00BD0396">
      <w:pPr>
        <w:pStyle w:val="a4"/>
        <w:ind w:firstLine="709"/>
        <w:jc w:val="both"/>
        <w:rPr>
          <w:rFonts w:ascii="Times New Roman" w:hAnsi="Times New Roman"/>
          <w:sz w:val="28"/>
          <w:szCs w:val="28"/>
          <w:lang w:eastAsia="ru-RU"/>
        </w:rPr>
      </w:pPr>
      <w:r w:rsidRPr="00BD0396">
        <w:rPr>
          <w:rFonts w:ascii="Times New Roman" w:hAnsi="Times New Roman"/>
          <w:sz w:val="28"/>
          <w:szCs w:val="28"/>
          <w:lang w:eastAsia="ru-RU"/>
        </w:rPr>
        <w:t>Подводя итог, можно сказать, что внедрение в обучение здоровьесберегающих технологий ведет к снижению показателей заболеваемости детей, улучшение психологического климата в детских и педагогических коллективах, активно приобщает родителей школьников к работе по укреплению их здоровья. Хочется закончить словами Г. Доман:</w:t>
      </w:r>
    </w:p>
    <w:p w:rsidR="00EB1BAA" w:rsidRDefault="00EB1BAA" w:rsidP="00BD0396">
      <w:pPr>
        <w:pStyle w:val="a4"/>
        <w:ind w:firstLine="709"/>
        <w:jc w:val="both"/>
        <w:rPr>
          <w:rFonts w:ascii="Times New Roman" w:hAnsi="Times New Roman"/>
          <w:sz w:val="28"/>
          <w:szCs w:val="28"/>
          <w:lang w:eastAsia="ru-RU"/>
        </w:rPr>
      </w:pPr>
      <w:r w:rsidRPr="00BD0396">
        <w:rPr>
          <w:rFonts w:ascii="Times New Roman" w:hAnsi="Times New Roman"/>
          <w:sz w:val="28"/>
          <w:szCs w:val="28"/>
          <w:lang w:eastAsia="ru-RU"/>
        </w:rPr>
        <w:t>«Высокоразвитый человеческий интеллект берёт своё начало в человеческих движениях».</w:t>
      </w:r>
    </w:p>
    <w:p w:rsidR="00C86710" w:rsidRDefault="00C86710" w:rsidP="00BD0396">
      <w:pPr>
        <w:pStyle w:val="a4"/>
        <w:ind w:firstLine="709"/>
        <w:jc w:val="both"/>
        <w:rPr>
          <w:rFonts w:ascii="Times New Roman" w:hAnsi="Times New Roman"/>
          <w:sz w:val="28"/>
          <w:szCs w:val="28"/>
          <w:lang w:eastAsia="ru-RU"/>
        </w:rPr>
      </w:pPr>
    </w:p>
    <w:p w:rsidR="00C86710" w:rsidRDefault="00C86710" w:rsidP="00BD0396">
      <w:pPr>
        <w:pStyle w:val="a4"/>
        <w:ind w:firstLine="709"/>
        <w:jc w:val="both"/>
        <w:rPr>
          <w:rFonts w:ascii="Times New Roman" w:hAnsi="Times New Roman"/>
          <w:sz w:val="28"/>
          <w:szCs w:val="28"/>
          <w:lang w:eastAsia="ru-RU"/>
        </w:rPr>
      </w:pPr>
    </w:p>
    <w:p w:rsidR="00C86710" w:rsidRDefault="00C86710" w:rsidP="00BD0396">
      <w:pPr>
        <w:pStyle w:val="a4"/>
        <w:ind w:firstLine="709"/>
        <w:jc w:val="both"/>
        <w:rPr>
          <w:rFonts w:ascii="Times New Roman" w:hAnsi="Times New Roman"/>
          <w:sz w:val="28"/>
          <w:szCs w:val="28"/>
          <w:lang w:eastAsia="ru-RU"/>
        </w:rPr>
      </w:pPr>
    </w:p>
    <w:p w:rsidR="00C86710" w:rsidRDefault="00C86710" w:rsidP="00BD0396">
      <w:pPr>
        <w:pStyle w:val="a4"/>
        <w:ind w:firstLine="709"/>
        <w:jc w:val="both"/>
        <w:rPr>
          <w:rFonts w:ascii="Times New Roman" w:hAnsi="Times New Roman"/>
          <w:sz w:val="28"/>
          <w:szCs w:val="28"/>
          <w:lang w:eastAsia="ru-RU"/>
        </w:rPr>
      </w:pPr>
    </w:p>
    <w:p w:rsidR="00C86710" w:rsidRPr="00BD0396" w:rsidRDefault="00C86710" w:rsidP="00BD0396">
      <w:pPr>
        <w:pStyle w:val="a4"/>
        <w:ind w:firstLine="709"/>
        <w:jc w:val="both"/>
        <w:rPr>
          <w:rFonts w:ascii="Times New Roman" w:eastAsia="Times New Roman" w:hAnsi="Times New Roman"/>
          <w:sz w:val="28"/>
          <w:szCs w:val="28"/>
          <w:lang w:eastAsia="ru-RU"/>
        </w:rPr>
      </w:pPr>
      <w:bookmarkStart w:id="0" w:name="_GoBack"/>
      <w:bookmarkEnd w:id="0"/>
    </w:p>
    <w:p w:rsidR="003D0730" w:rsidRPr="00BD0396" w:rsidRDefault="00FA427A" w:rsidP="00BD0396">
      <w:pPr>
        <w:spacing w:after="0" w:line="240" w:lineRule="auto"/>
        <w:ind w:firstLine="709"/>
        <w:jc w:val="center"/>
        <w:rPr>
          <w:rFonts w:ascii="Times New Roman" w:hAnsi="Times New Roman" w:cs="Times New Roman"/>
          <w:b/>
          <w:sz w:val="28"/>
          <w:szCs w:val="28"/>
        </w:rPr>
      </w:pPr>
      <w:r w:rsidRPr="00BD0396">
        <w:rPr>
          <w:rFonts w:ascii="Times New Roman" w:hAnsi="Times New Roman" w:cs="Times New Roman"/>
          <w:b/>
          <w:sz w:val="28"/>
          <w:szCs w:val="28"/>
        </w:rPr>
        <w:lastRenderedPageBreak/>
        <w:br/>
      </w:r>
      <w:r w:rsidR="009573F4" w:rsidRPr="00BD0396">
        <w:rPr>
          <w:rFonts w:ascii="Times New Roman" w:hAnsi="Times New Roman" w:cs="Times New Roman"/>
          <w:b/>
          <w:sz w:val="28"/>
          <w:szCs w:val="28"/>
        </w:rPr>
        <w:t xml:space="preserve">                             </w:t>
      </w:r>
      <w:r w:rsidR="00BD0396" w:rsidRPr="00BD0396">
        <w:rPr>
          <w:rFonts w:ascii="Times New Roman" w:hAnsi="Times New Roman" w:cs="Times New Roman"/>
          <w:b/>
          <w:sz w:val="28"/>
          <w:szCs w:val="28"/>
        </w:rPr>
        <w:t xml:space="preserve">5. </w:t>
      </w:r>
      <w:r w:rsidR="009573F4" w:rsidRPr="00BD0396">
        <w:rPr>
          <w:rFonts w:ascii="Times New Roman" w:hAnsi="Times New Roman" w:cs="Times New Roman"/>
          <w:b/>
          <w:sz w:val="28"/>
          <w:szCs w:val="28"/>
        </w:rPr>
        <w:t>Список используемой литературы.</w:t>
      </w:r>
    </w:p>
    <w:p w:rsidR="00BD0396" w:rsidRPr="00BD0396" w:rsidRDefault="00BD0396" w:rsidP="00BD0396">
      <w:pPr>
        <w:spacing w:after="0" w:line="240" w:lineRule="auto"/>
        <w:ind w:firstLine="709"/>
        <w:rPr>
          <w:rFonts w:ascii="Times New Roman" w:hAnsi="Times New Roman" w:cs="Times New Roman"/>
          <w:sz w:val="28"/>
          <w:szCs w:val="28"/>
        </w:rPr>
      </w:pPr>
    </w:p>
    <w:p w:rsidR="009573F4" w:rsidRPr="00BD0396" w:rsidRDefault="009573F4" w:rsidP="00BD0396">
      <w:pPr>
        <w:pStyle w:val="a5"/>
        <w:numPr>
          <w:ilvl w:val="0"/>
          <w:numId w:val="1"/>
        </w:numPr>
        <w:spacing w:after="0" w:line="240" w:lineRule="auto"/>
        <w:ind w:firstLine="709"/>
        <w:rPr>
          <w:rFonts w:ascii="Times New Roman" w:hAnsi="Times New Roman" w:cs="Times New Roman"/>
          <w:sz w:val="28"/>
          <w:szCs w:val="28"/>
        </w:rPr>
      </w:pPr>
      <w:r w:rsidRPr="00BD0396">
        <w:rPr>
          <w:rFonts w:ascii="Times New Roman" w:hAnsi="Times New Roman" w:cs="Times New Roman"/>
          <w:sz w:val="28"/>
          <w:szCs w:val="28"/>
        </w:rPr>
        <w:t xml:space="preserve">Ковалько В.И.  Здоровьесберегающие технологии в начальной школе  1-4 </w:t>
      </w:r>
      <w:r w:rsidR="00835ED2" w:rsidRPr="00BD0396">
        <w:rPr>
          <w:rFonts w:ascii="Times New Roman" w:hAnsi="Times New Roman" w:cs="Times New Roman"/>
          <w:sz w:val="28"/>
          <w:szCs w:val="28"/>
        </w:rPr>
        <w:t>классы М: Вако 2008</w:t>
      </w:r>
      <w:r w:rsidRPr="00BD0396">
        <w:rPr>
          <w:rFonts w:ascii="Times New Roman" w:hAnsi="Times New Roman" w:cs="Times New Roman"/>
          <w:sz w:val="28"/>
          <w:szCs w:val="28"/>
        </w:rPr>
        <w:t xml:space="preserve">г. </w:t>
      </w:r>
    </w:p>
    <w:p w:rsidR="009573F4" w:rsidRPr="00BD0396" w:rsidRDefault="0017746D" w:rsidP="00BD0396">
      <w:pPr>
        <w:pStyle w:val="a5"/>
        <w:numPr>
          <w:ilvl w:val="0"/>
          <w:numId w:val="1"/>
        </w:numPr>
        <w:spacing w:after="0" w:line="240" w:lineRule="auto"/>
        <w:ind w:firstLine="709"/>
        <w:rPr>
          <w:rFonts w:ascii="Times New Roman" w:hAnsi="Times New Roman" w:cs="Times New Roman"/>
          <w:sz w:val="28"/>
          <w:szCs w:val="28"/>
        </w:rPr>
      </w:pPr>
      <w:r w:rsidRPr="00BD0396">
        <w:rPr>
          <w:rFonts w:ascii="Times New Roman" w:hAnsi="Times New Roman" w:cs="Times New Roman"/>
          <w:sz w:val="28"/>
          <w:szCs w:val="28"/>
        </w:rPr>
        <w:t>Лецких А.А. «Подвижный» способ обучения и его влияние на развитие учащ</w:t>
      </w:r>
      <w:r w:rsidR="00835ED2" w:rsidRPr="00BD0396">
        <w:rPr>
          <w:rFonts w:ascii="Times New Roman" w:hAnsi="Times New Roman" w:cs="Times New Roman"/>
          <w:sz w:val="28"/>
          <w:szCs w:val="28"/>
        </w:rPr>
        <w:t>ихся. Завуч начальной школы 2007</w:t>
      </w:r>
      <w:r w:rsidRPr="00BD0396">
        <w:rPr>
          <w:rFonts w:ascii="Times New Roman" w:hAnsi="Times New Roman" w:cs="Times New Roman"/>
          <w:sz w:val="28"/>
          <w:szCs w:val="28"/>
        </w:rPr>
        <w:t xml:space="preserve">г. </w:t>
      </w:r>
    </w:p>
    <w:p w:rsidR="0017746D" w:rsidRPr="00BD0396" w:rsidRDefault="002B7931" w:rsidP="00BD0396">
      <w:pPr>
        <w:pStyle w:val="a5"/>
        <w:numPr>
          <w:ilvl w:val="0"/>
          <w:numId w:val="1"/>
        </w:numPr>
        <w:spacing w:after="0" w:line="240" w:lineRule="auto"/>
        <w:ind w:firstLine="709"/>
        <w:rPr>
          <w:rFonts w:ascii="Times New Roman" w:hAnsi="Times New Roman" w:cs="Times New Roman"/>
          <w:sz w:val="28"/>
          <w:szCs w:val="28"/>
        </w:rPr>
      </w:pPr>
      <w:r w:rsidRPr="00BD0396">
        <w:rPr>
          <w:rFonts w:ascii="Times New Roman" w:hAnsi="Times New Roman" w:cs="Times New Roman"/>
          <w:sz w:val="28"/>
          <w:szCs w:val="28"/>
        </w:rPr>
        <w:t>Смирнов Н.К. Здоровьесберегающие образовательные технологии в со</w:t>
      </w:r>
      <w:r w:rsidR="00835ED2" w:rsidRPr="00BD0396">
        <w:rPr>
          <w:rFonts w:ascii="Times New Roman" w:hAnsi="Times New Roman" w:cs="Times New Roman"/>
          <w:sz w:val="28"/>
          <w:szCs w:val="28"/>
        </w:rPr>
        <w:t>временной школе. М: АПК ПРО 2009</w:t>
      </w:r>
      <w:r w:rsidRPr="00BD0396">
        <w:rPr>
          <w:rFonts w:ascii="Times New Roman" w:hAnsi="Times New Roman" w:cs="Times New Roman"/>
          <w:sz w:val="28"/>
          <w:szCs w:val="28"/>
        </w:rPr>
        <w:t>г.</w:t>
      </w:r>
    </w:p>
    <w:p w:rsidR="002B7931" w:rsidRPr="00BD0396" w:rsidRDefault="002B7931" w:rsidP="00BD0396">
      <w:pPr>
        <w:pStyle w:val="a5"/>
        <w:numPr>
          <w:ilvl w:val="0"/>
          <w:numId w:val="1"/>
        </w:numPr>
        <w:spacing w:after="0" w:line="240" w:lineRule="auto"/>
        <w:ind w:firstLine="709"/>
        <w:rPr>
          <w:rFonts w:ascii="Times New Roman" w:hAnsi="Times New Roman" w:cs="Times New Roman"/>
          <w:sz w:val="28"/>
          <w:szCs w:val="28"/>
        </w:rPr>
      </w:pPr>
      <w:r w:rsidRPr="00BD0396">
        <w:rPr>
          <w:rFonts w:ascii="Times New Roman" w:hAnsi="Times New Roman" w:cs="Times New Roman"/>
          <w:sz w:val="28"/>
          <w:szCs w:val="28"/>
        </w:rPr>
        <w:t>«Энциклопедический словарь русской цивилизации»</w:t>
      </w:r>
      <w:r w:rsidR="00835ED2" w:rsidRPr="00BD0396">
        <w:rPr>
          <w:rFonts w:ascii="Times New Roman" w:hAnsi="Times New Roman" w:cs="Times New Roman"/>
          <w:sz w:val="28"/>
          <w:szCs w:val="28"/>
        </w:rPr>
        <w:t xml:space="preserve"> М:2008</w:t>
      </w:r>
      <w:r w:rsidRPr="00BD0396">
        <w:rPr>
          <w:rFonts w:ascii="Times New Roman" w:hAnsi="Times New Roman" w:cs="Times New Roman"/>
          <w:sz w:val="28"/>
          <w:szCs w:val="28"/>
        </w:rPr>
        <w:t>г.</w:t>
      </w:r>
    </w:p>
    <w:p w:rsidR="00835ED2" w:rsidRPr="00BD0396" w:rsidRDefault="00835ED2" w:rsidP="00BD0396">
      <w:pPr>
        <w:pStyle w:val="a5"/>
        <w:numPr>
          <w:ilvl w:val="0"/>
          <w:numId w:val="1"/>
        </w:numPr>
        <w:spacing w:after="0" w:line="240" w:lineRule="auto"/>
        <w:ind w:firstLine="709"/>
        <w:rPr>
          <w:rFonts w:ascii="Times New Roman" w:hAnsi="Times New Roman" w:cs="Times New Roman"/>
          <w:sz w:val="28"/>
          <w:szCs w:val="28"/>
        </w:rPr>
      </w:pPr>
      <w:r w:rsidRPr="00BD0396">
        <w:rPr>
          <w:rFonts w:ascii="Times New Roman" w:hAnsi="Times New Roman" w:cs="Times New Roman"/>
          <w:sz w:val="28"/>
          <w:szCs w:val="28"/>
        </w:rPr>
        <w:t>ФГОС Программа формирования культуры здорового и безопасного образа жизни.</w:t>
      </w:r>
    </w:p>
    <w:sectPr w:rsidR="00835ED2" w:rsidRPr="00BD0396">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F62" w:rsidRDefault="00D43F62" w:rsidP="00BD0396">
      <w:pPr>
        <w:spacing w:after="0" w:line="240" w:lineRule="auto"/>
      </w:pPr>
      <w:r>
        <w:separator/>
      </w:r>
    </w:p>
  </w:endnote>
  <w:endnote w:type="continuationSeparator" w:id="0">
    <w:p w:rsidR="00D43F62" w:rsidRDefault="00D43F62" w:rsidP="00BD03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396" w:rsidRDefault="00BD0396">
    <w:pPr>
      <w:pStyle w:val="a8"/>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Сорокина Ирина Александровна МКОУ СОШ№9</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Страница </w:t>
    </w:r>
    <w:r>
      <w:rPr>
        <w:rFonts w:eastAsiaTheme="minorEastAsia"/>
      </w:rPr>
      <w:fldChar w:fldCharType="begin"/>
    </w:r>
    <w:r>
      <w:instrText>PAGE   \* MERGEFORMAT</w:instrText>
    </w:r>
    <w:r>
      <w:rPr>
        <w:rFonts w:eastAsiaTheme="minorEastAsia"/>
      </w:rPr>
      <w:fldChar w:fldCharType="separate"/>
    </w:r>
    <w:r w:rsidR="00C86710" w:rsidRPr="00C86710">
      <w:rPr>
        <w:rFonts w:asciiTheme="majorHAnsi" w:eastAsiaTheme="majorEastAsia" w:hAnsiTheme="majorHAnsi" w:cstheme="majorBidi"/>
        <w:noProof/>
      </w:rPr>
      <w:t>10</w:t>
    </w:r>
    <w:r>
      <w:rPr>
        <w:rFonts w:asciiTheme="majorHAnsi" w:eastAsiaTheme="majorEastAsia" w:hAnsiTheme="majorHAnsi" w:cstheme="majorBidi"/>
      </w:rPr>
      <w:fldChar w:fldCharType="end"/>
    </w:r>
  </w:p>
  <w:p w:rsidR="00BD0396" w:rsidRDefault="00BD039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F62" w:rsidRDefault="00D43F62" w:rsidP="00BD0396">
      <w:pPr>
        <w:spacing w:after="0" w:line="240" w:lineRule="auto"/>
      </w:pPr>
      <w:r>
        <w:separator/>
      </w:r>
    </w:p>
  </w:footnote>
  <w:footnote w:type="continuationSeparator" w:id="0">
    <w:p w:rsidR="00D43F62" w:rsidRDefault="00D43F62" w:rsidP="00BD03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4172A"/>
    <w:multiLevelType w:val="hybridMultilevel"/>
    <w:tmpl w:val="55B6A87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D8276CB"/>
    <w:multiLevelType w:val="hybridMultilevel"/>
    <w:tmpl w:val="1C7E5D2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2C160580"/>
    <w:multiLevelType w:val="hybridMultilevel"/>
    <w:tmpl w:val="23DE5C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7D32020"/>
    <w:multiLevelType w:val="hybridMultilevel"/>
    <w:tmpl w:val="0A2EC2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643"/>
    <w:rsid w:val="00022B06"/>
    <w:rsid w:val="000A3514"/>
    <w:rsid w:val="000E2E05"/>
    <w:rsid w:val="00137C66"/>
    <w:rsid w:val="0017746D"/>
    <w:rsid w:val="001C5B71"/>
    <w:rsid w:val="001E0559"/>
    <w:rsid w:val="002B7931"/>
    <w:rsid w:val="002C378E"/>
    <w:rsid w:val="00360CD3"/>
    <w:rsid w:val="0036192C"/>
    <w:rsid w:val="00372520"/>
    <w:rsid w:val="00381811"/>
    <w:rsid w:val="003D0730"/>
    <w:rsid w:val="0067457E"/>
    <w:rsid w:val="00746B25"/>
    <w:rsid w:val="00790EF0"/>
    <w:rsid w:val="008061E8"/>
    <w:rsid w:val="00835ED2"/>
    <w:rsid w:val="00847F58"/>
    <w:rsid w:val="00864091"/>
    <w:rsid w:val="00895657"/>
    <w:rsid w:val="008E05A7"/>
    <w:rsid w:val="00933D18"/>
    <w:rsid w:val="00942E6C"/>
    <w:rsid w:val="009573F4"/>
    <w:rsid w:val="009A3C6A"/>
    <w:rsid w:val="009D0EDD"/>
    <w:rsid w:val="009D3280"/>
    <w:rsid w:val="00A85F6C"/>
    <w:rsid w:val="00AA4044"/>
    <w:rsid w:val="00AF7E2E"/>
    <w:rsid w:val="00BD0396"/>
    <w:rsid w:val="00C22CE2"/>
    <w:rsid w:val="00C86710"/>
    <w:rsid w:val="00C93664"/>
    <w:rsid w:val="00CB00BC"/>
    <w:rsid w:val="00D43F62"/>
    <w:rsid w:val="00E5256D"/>
    <w:rsid w:val="00E620DA"/>
    <w:rsid w:val="00EB1BAA"/>
    <w:rsid w:val="00F57643"/>
    <w:rsid w:val="00FA427A"/>
    <w:rsid w:val="00FD48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A3C6A"/>
    <w:rPr>
      <w:rFonts w:ascii="Times New Roman" w:hAnsi="Times New Roman" w:cs="Times New Roman"/>
      <w:sz w:val="24"/>
      <w:szCs w:val="24"/>
    </w:rPr>
  </w:style>
  <w:style w:type="paragraph" w:styleId="a4">
    <w:name w:val="No Spacing"/>
    <w:uiPriority w:val="1"/>
    <w:qFormat/>
    <w:rsid w:val="00EB1BAA"/>
    <w:pPr>
      <w:spacing w:after="0" w:line="240" w:lineRule="auto"/>
    </w:pPr>
    <w:rPr>
      <w:rFonts w:ascii="Calibri" w:eastAsia="Calibri" w:hAnsi="Calibri" w:cs="Times New Roman"/>
    </w:rPr>
  </w:style>
  <w:style w:type="paragraph" w:styleId="a5">
    <w:name w:val="List Paragraph"/>
    <w:basedOn w:val="a"/>
    <w:uiPriority w:val="34"/>
    <w:qFormat/>
    <w:rsid w:val="009573F4"/>
    <w:pPr>
      <w:ind w:left="720"/>
      <w:contextualSpacing/>
    </w:pPr>
  </w:style>
  <w:style w:type="paragraph" w:styleId="a6">
    <w:name w:val="header"/>
    <w:basedOn w:val="a"/>
    <w:link w:val="a7"/>
    <w:uiPriority w:val="99"/>
    <w:unhideWhenUsed/>
    <w:rsid w:val="00BD039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D0396"/>
  </w:style>
  <w:style w:type="paragraph" w:styleId="a8">
    <w:name w:val="footer"/>
    <w:basedOn w:val="a"/>
    <w:link w:val="a9"/>
    <w:uiPriority w:val="99"/>
    <w:unhideWhenUsed/>
    <w:rsid w:val="00BD039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D0396"/>
  </w:style>
  <w:style w:type="paragraph" w:styleId="aa">
    <w:name w:val="Balloon Text"/>
    <w:basedOn w:val="a"/>
    <w:link w:val="ab"/>
    <w:uiPriority w:val="99"/>
    <w:semiHidden/>
    <w:unhideWhenUsed/>
    <w:rsid w:val="00BD039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D03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A3C6A"/>
    <w:rPr>
      <w:rFonts w:ascii="Times New Roman" w:hAnsi="Times New Roman" w:cs="Times New Roman"/>
      <w:sz w:val="24"/>
      <w:szCs w:val="24"/>
    </w:rPr>
  </w:style>
  <w:style w:type="paragraph" w:styleId="a4">
    <w:name w:val="No Spacing"/>
    <w:uiPriority w:val="1"/>
    <w:qFormat/>
    <w:rsid w:val="00EB1BAA"/>
    <w:pPr>
      <w:spacing w:after="0" w:line="240" w:lineRule="auto"/>
    </w:pPr>
    <w:rPr>
      <w:rFonts w:ascii="Calibri" w:eastAsia="Calibri" w:hAnsi="Calibri" w:cs="Times New Roman"/>
    </w:rPr>
  </w:style>
  <w:style w:type="paragraph" w:styleId="a5">
    <w:name w:val="List Paragraph"/>
    <w:basedOn w:val="a"/>
    <w:uiPriority w:val="34"/>
    <w:qFormat/>
    <w:rsid w:val="009573F4"/>
    <w:pPr>
      <w:ind w:left="720"/>
      <w:contextualSpacing/>
    </w:pPr>
  </w:style>
  <w:style w:type="paragraph" w:styleId="a6">
    <w:name w:val="header"/>
    <w:basedOn w:val="a"/>
    <w:link w:val="a7"/>
    <w:uiPriority w:val="99"/>
    <w:unhideWhenUsed/>
    <w:rsid w:val="00BD039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D0396"/>
  </w:style>
  <w:style w:type="paragraph" w:styleId="a8">
    <w:name w:val="footer"/>
    <w:basedOn w:val="a"/>
    <w:link w:val="a9"/>
    <w:uiPriority w:val="99"/>
    <w:unhideWhenUsed/>
    <w:rsid w:val="00BD039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D0396"/>
  </w:style>
  <w:style w:type="paragraph" w:styleId="aa">
    <w:name w:val="Balloon Text"/>
    <w:basedOn w:val="a"/>
    <w:link w:val="ab"/>
    <w:uiPriority w:val="99"/>
    <w:semiHidden/>
    <w:unhideWhenUsed/>
    <w:rsid w:val="00BD039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D03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3501</Words>
  <Characters>19962</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FoM</dc:creator>
  <cp:lastModifiedBy>Администратор</cp:lastModifiedBy>
  <cp:revision>2</cp:revision>
  <cp:lastPrinted>2012-12-08T06:10:00Z</cp:lastPrinted>
  <dcterms:created xsi:type="dcterms:W3CDTF">2012-12-08T06:11:00Z</dcterms:created>
  <dcterms:modified xsi:type="dcterms:W3CDTF">2012-12-08T06:11:00Z</dcterms:modified>
</cp:coreProperties>
</file>