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AB" w:rsidRPr="00092812" w:rsidRDefault="006B7FAB" w:rsidP="006B7FAB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 «Умножение на двузначное число»</w:t>
      </w:r>
    </w:p>
    <w:p w:rsidR="006B7FAB" w:rsidRPr="00092812" w:rsidRDefault="006B7FAB" w:rsidP="006B7FAB">
      <w:pPr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28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6B7FAB" w:rsidRPr="00092812" w:rsidRDefault="006B7FAB" w:rsidP="006B7FAB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Образовательная: </w:t>
      </w:r>
    </w:p>
    <w:p w:rsidR="006B7FAB" w:rsidRPr="00092812" w:rsidRDefault="00092812" w:rsidP="00092812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алгоритмом умножения на  двузначное число;</w:t>
      </w:r>
      <w:r w:rsidR="006B7FAB"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закрепить навык письменного умножения на двузначное число; </w:t>
      </w:r>
      <w:r w:rsidR="006B7FAB"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закрепить умение решать задачи на движение </w:t>
      </w:r>
      <w:r w:rsidR="006B7FAB"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закрепить умение решать простые и сложные уравнения; </w:t>
      </w:r>
      <w:r w:rsidR="006B7FAB"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6B7FAB"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="006B7FAB"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B7FAB" w:rsidRPr="00092812" w:rsidRDefault="006B7FAB" w:rsidP="006B7FAB">
      <w:pPr>
        <w:spacing w:after="10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развивать навык устного счёта; </w:t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совершенствовать мыслительные операции: анализа, сопоставления; </w:t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развитие умения аргументировать своё мнение; </w:t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развивать интерес детей к математике, их математические способности; </w:t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развитие мыслительной деятельности, познавательной активности, мышления, наблюдательности, внимания, памяти; </w:t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развитие умения давать самооценку своей деятельности; </w:t>
      </w:r>
      <w:proofErr w:type="gramEnd"/>
    </w:p>
    <w:p w:rsidR="006B7FAB" w:rsidRPr="00092812" w:rsidRDefault="006B7FAB" w:rsidP="006B7FAB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Воспитательная: </w:t>
      </w:r>
    </w:p>
    <w:p w:rsidR="006B7FAB" w:rsidRPr="00092812" w:rsidRDefault="006B7FAB" w:rsidP="006B7FAB">
      <w:pPr>
        <w:spacing w:after="10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дисциплинированность, ответственность, способность сопереживать, самоуважение; активность, усидчивость, прилежание, любознательность, заинтересованность и пытливость в процессе учения; </w:t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воспитывать взаимопомощь, взаимовыручку; </w:t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воспитание и укрепление интереса к математике; </w:t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создание благоприятного психологического климата для возможности раскрытия потенциала каждого ребенка. </w:t>
      </w:r>
      <w:proofErr w:type="gramEnd"/>
    </w:p>
    <w:p w:rsidR="006B7FAB" w:rsidRPr="00092812" w:rsidRDefault="006B7FAB" w:rsidP="006B7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E44E31" w:rsidRPr="00092812" w:rsidRDefault="00E44E31" w:rsidP="00E44E31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  <w:r w:rsidR="006B7FAB" w:rsidRPr="00092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проверить и закрепить знания, умения, навыки по данной теме при решении задач, устного счета, в действиях с величинами, при нахождении площади фигур, при решении уравнений;</w:t>
      </w:r>
      <w:r w:rsidRPr="00092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44E31" w:rsidRPr="00092812" w:rsidRDefault="00E44E31" w:rsidP="00E44E31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2..Познакомить с алгоритмом умножения на  двузначное число;</w:t>
      </w:r>
    </w:p>
    <w:p w:rsidR="00E44E31" w:rsidRPr="00092812" w:rsidRDefault="00E44E31" w:rsidP="00E44E31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3.Развивать навыки решения текстовых задач;</w:t>
      </w:r>
    </w:p>
    <w:p w:rsidR="00E44E31" w:rsidRPr="00092812" w:rsidRDefault="00E44E31" w:rsidP="00E44E31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4.отрабатывать навыки устного и письменного счета;</w:t>
      </w:r>
    </w:p>
    <w:p w:rsidR="00E44E31" w:rsidRPr="00092812" w:rsidRDefault="00E44E31" w:rsidP="00E44E31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5.способствовать развитию логического и математического мышления.</w:t>
      </w:r>
    </w:p>
    <w:p w:rsidR="006B7FAB" w:rsidRPr="00092812" w:rsidRDefault="006B7FAB" w:rsidP="001F55D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2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Оборудование: </w:t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дидактический и раздаточный материал, технические средства (телевизор, компьютер), лист самооценки, </w:t>
      </w:r>
      <w:r w:rsidR="00E44E31"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</w:t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1F55DF"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 задачи, таблица-алгоритм,</w:t>
      </w:r>
      <w:proofErr w:type="gramEnd"/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Ход урока. 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2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.Организационный момент.</w:t>
      </w:r>
      <w:proofErr w:type="gramEnd"/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-Прозвенел звонок, начинаем наш урок.</w:t>
      </w:r>
    </w:p>
    <w:p w:rsidR="006B7FAB" w:rsidRPr="00092812" w:rsidRDefault="006B7FAB" w:rsidP="006B7F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улыбнусь вам, и вы улыбнитесь друг другу, а также нашим гостям. Подумайте, как хорошо, что мы сегодня все вместе. Мы спокойны, добры, приветливы. Мы все здоровы. Глубоко вдохните и выдохните. Выдохните  вчерашнюю обиду, злость, беспокойство. Забудьте о них. Вдохните в себя свежесть весеннего дня, тепло солнечных лучей.  Я желаю вам хорошего настроения и бережного отношения друг к  другу. </w:t>
      </w:r>
    </w:p>
    <w:p w:rsidR="006B7FAB" w:rsidRPr="00092812" w:rsidRDefault="006B7FAB" w:rsidP="006B7F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-Математику, друзья,</w:t>
      </w:r>
    </w:p>
    <w:p w:rsidR="006B7FAB" w:rsidRPr="00092812" w:rsidRDefault="006B7FAB" w:rsidP="006B7F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любить никак нельзя.</w:t>
      </w:r>
    </w:p>
    <w:p w:rsidR="006B7FAB" w:rsidRPr="00092812" w:rsidRDefault="006B7FAB" w:rsidP="006B7F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точная наука,</w:t>
      </w:r>
    </w:p>
    <w:p w:rsidR="006B7FAB" w:rsidRPr="00092812" w:rsidRDefault="006B7FAB" w:rsidP="006B7F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строгая наука,</w:t>
      </w:r>
    </w:p>
    <w:p w:rsidR="006B7FAB" w:rsidRPr="00092812" w:rsidRDefault="006B7FAB" w:rsidP="006B7F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 наука-</w:t>
      </w:r>
    </w:p>
    <w:p w:rsidR="006B7FAB" w:rsidRPr="00092812" w:rsidRDefault="006B7FAB" w:rsidP="006B7F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математика!</w:t>
      </w:r>
    </w:p>
    <w:p w:rsidR="001231FD" w:rsidRDefault="001231FD" w:rsidP="001F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FAB" w:rsidRPr="001231FD" w:rsidRDefault="006B7FAB" w:rsidP="001F5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Актуализация знаний учащихся.</w:t>
      </w:r>
    </w:p>
    <w:p w:rsidR="001231FD" w:rsidRDefault="006B7FAB" w:rsidP="001231FD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Число. Классная работа</w:t>
      </w:r>
      <w:r w:rsidR="001231FD" w:rsidRPr="001231F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1231FD" w:rsidRDefault="001231FD" w:rsidP="001231FD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2D8C">
        <w:rPr>
          <w:rFonts w:ascii="Times New Roman" w:eastAsia="Times New Roman" w:hAnsi="Times New Roman" w:cs="Times New Roman"/>
          <w:sz w:val="40"/>
          <w:szCs w:val="40"/>
          <w:lang w:eastAsia="ru-RU"/>
        </w:rPr>
        <w:t>Лист самооценки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1382"/>
        <w:gridCol w:w="5624"/>
        <w:gridCol w:w="42"/>
        <w:gridCol w:w="851"/>
        <w:gridCol w:w="7"/>
        <w:gridCol w:w="795"/>
        <w:gridCol w:w="870"/>
      </w:tblGrid>
      <w:tr w:rsidR="001231FD" w:rsidTr="005C73D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2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  <w:p w:rsidR="001231FD" w:rsidRPr="00082D8C" w:rsidRDefault="001231FD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624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1231FD" w:rsidRPr="00082D8C" w:rsidRDefault="001231FD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color w:val="C00000"/>
                <w:sz w:val="40"/>
                <w:szCs w:val="40"/>
                <w:lang w:eastAsia="ru-RU"/>
              </w:rPr>
            </w:pPr>
            <w:r w:rsidRPr="00082D8C">
              <w:rPr>
                <w:rFonts w:ascii="Times New Roman" w:eastAsia="Times New Roman" w:hAnsi="Times New Roman" w:cs="Times New Roman"/>
                <w:color w:val="C00000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795" w:type="dxa"/>
          </w:tcPr>
          <w:p w:rsidR="001231FD" w:rsidRPr="00082D8C" w:rsidRDefault="001231FD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color w:val="00B050"/>
                <w:sz w:val="40"/>
                <w:szCs w:val="40"/>
                <w:lang w:eastAsia="ru-RU"/>
              </w:rPr>
            </w:pPr>
            <w:r w:rsidRPr="00082D8C">
              <w:rPr>
                <w:rFonts w:ascii="Times New Roman" w:eastAsia="Times New Roman" w:hAnsi="Times New Roman" w:cs="Times New Roman"/>
                <w:color w:val="00B050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870" w:type="dxa"/>
          </w:tcPr>
          <w:p w:rsidR="001231FD" w:rsidRPr="00082D8C" w:rsidRDefault="001231FD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color w:val="FFC000"/>
                <w:sz w:val="40"/>
                <w:szCs w:val="40"/>
                <w:lang w:eastAsia="ru-RU"/>
              </w:rPr>
            </w:pPr>
            <w:r w:rsidRPr="00082D8C">
              <w:rPr>
                <w:rFonts w:ascii="Times New Roman" w:eastAsia="Times New Roman" w:hAnsi="Times New Roman" w:cs="Times New Roman"/>
                <w:color w:val="FFC000"/>
                <w:sz w:val="40"/>
                <w:szCs w:val="40"/>
                <w:lang w:eastAsia="ru-RU"/>
              </w:rPr>
              <w:t>3</w:t>
            </w:r>
          </w:p>
        </w:tc>
      </w:tr>
      <w:tr w:rsidR="001231FD" w:rsidTr="005C73D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082D8C" w:rsidRPr="00082D8C" w:rsidRDefault="001231FD" w:rsidP="005C73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D8C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5666" w:type="dxa"/>
            <w:gridSpan w:val="2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счёт</w:t>
            </w:r>
          </w:p>
        </w:tc>
        <w:tc>
          <w:tcPr>
            <w:tcW w:w="851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1FD" w:rsidTr="005C73D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5666" w:type="dxa"/>
            <w:gridSpan w:val="2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решение примеров</w:t>
            </w:r>
          </w:p>
        </w:tc>
        <w:tc>
          <w:tcPr>
            <w:tcW w:w="851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1FD" w:rsidTr="005C73D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5666" w:type="dxa"/>
            <w:gridSpan w:val="2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решение задачи</w:t>
            </w:r>
          </w:p>
        </w:tc>
        <w:tc>
          <w:tcPr>
            <w:tcW w:w="851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1FD" w:rsidTr="005C73D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5666" w:type="dxa"/>
            <w:gridSpan w:val="2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</w:t>
            </w:r>
          </w:p>
        </w:tc>
        <w:tc>
          <w:tcPr>
            <w:tcW w:w="851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1FD" w:rsidTr="005C73D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5666" w:type="dxa"/>
            <w:gridSpan w:val="2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851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1FD" w:rsidTr="005C73D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6" w:type="dxa"/>
            <w:gridSpan w:val="2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1231FD" w:rsidRDefault="001231FD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FAB" w:rsidRPr="00092812" w:rsidRDefault="006B7FAB" w:rsidP="001F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FAB" w:rsidRDefault="006B7FAB" w:rsidP="001F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счёт. Математический диктант.</w:t>
      </w:r>
    </w:p>
    <w:p w:rsidR="001231FD" w:rsidRPr="00092812" w:rsidRDefault="001231FD" w:rsidP="001F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1FD" w:rsidRPr="001836C4" w:rsidRDefault="001231FD" w:rsidP="001231FD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u w:val="single"/>
        </w:rPr>
      </w:pPr>
      <w:r w:rsidRPr="00092812">
        <w:rPr>
          <w:rFonts w:ascii="Times New Roman" w:hAnsi="Times New Roman" w:cs="Times New Roman"/>
          <w:color w:val="444444"/>
          <w:sz w:val="28"/>
          <w:szCs w:val="28"/>
        </w:rPr>
        <w:t xml:space="preserve">1 </w:t>
      </w:r>
      <w:r w:rsidRPr="00092812">
        <w:rPr>
          <w:rFonts w:ascii="Times New Roman" w:hAnsi="Times New Roman" w:cs="Times New Roman"/>
          <w:color w:val="444444"/>
          <w:sz w:val="28"/>
          <w:szCs w:val="28"/>
          <w:u w:val="single"/>
        </w:rPr>
        <w:t>вариант 8 · 7,</w:t>
      </w:r>
      <w:r w:rsidRPr="001836C4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</w:t>
      </w:r>
      <w:r w:rsidRPr="00092812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63</w:t>
      </w:r>
      <w:proofErr w:type="gramStart"/>
      <w:r w:rsidRPr="00092812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:</w:t>
      </w:r>
      <w:proofErr w:type="gramEnd"/>
      <w:r w:rsidRPr="00092812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9,</w:t>
      </w:r>
      <w:r w:rsidRPr="001836C4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</w:t>
      </w:r>
      <w:r w:rsidRPr="00092812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6 · 9, </w:t>
      </w:r>
      <w:r w:rsidRPr="001836C4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</w:t>
      </w:r>
      <w:r w:rsidRPr="00092812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72 : </w:t>
      </w:r>
      <w:r>
        <w:rPr>
          <w:rFonts w:ascii="Times New Roman" w:hAnsi="Times New Roman" w:cs="Times New Roman"/>
          <w:color w:val="444444"/>
          <w:sz w:val="28"/>
          <w:szCs w:val="28"/>
          <w:u w:val="single"/>
        </w:rPr>
        <w:t>8,</w:t>
      </w:r>
      <w:r w:rsidRPr="001836C4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7 · 6</w:t>
      </w:r>
      <w:r w:rsidRPr="001836C4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u w:val="single"/>
        </w:rPr>
        <w:t>, 81 : 9,</w:t>
      </w:r>
      <w:r w:rsidRPr="001836C4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42: 6,</w:t>
      </w:r>
      <w:r w:rsidRPr="001836C4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45 : 5, </w:t>
      </w:r>
      <w:r w:rsidRPr="001836C4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8 · 6, </w:t>
      </w:r>
      <w:r w:rsidRPr="001836C4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u w:val="single"/>
        </w:rPr>
        <w:t>8 · 8</w:t>
      </w:r>
    </w:p>
    <w:p w:rsidR="001231FD" w:rsidRPr="001836C4" w:rsidRDefault="001231FD" w:rsidP="001231FD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1231FD" w:rsidRDefault="001231FD" w:rsidP="001231FD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1231FD" w:rsidRPr="00092812" w:rsidRDefault="001231FD" w:rsidP="001231FD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color w:val="444444"/>
          <w:sz w:val="28"/>
          <w:szCs w:val="28"/>
          <w:u w:val="single"/>
        </w:rPr>
      </w:pPr>
      <w:r w:rsidRPr="00092812">
        <w:rPr>
          <w:rFonts w:ascii="Times New Roman" w:hAnsi="Times New Roman" w:cs="Times New Roman"/>
          <w:color w:val="444444"/>
          <w:sz w:val="28"/>
          <w:szCs w:val="28"/>
        </w:rPr>
        <w:t xml:space="preserve">2 вариант </w:t>
      </w:r>
      <w:r>
        <w:rPr>
          <w:rFonts w:ascii="Times New Roman" w:hAnsi="Times New Roman" w:cs="Times New Roman"/>
          <w:color w:val="444444"/>
          <w:sz w:val="28"/>
          <w:szCs w:val="28"/>
          <w:u w:val="single"/>
        </w:rPr>
        <w:t>4 · 7 , 27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3,</w:t>
      </w:r>
      <w:r w:rsidRPr="00092812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5 · 9 ,</w:t>
      </w:r>
      <w:r w:rsidRPr="001836C4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8*9</w:t>
      </w:r>
      <w:r>
        <w:rPr>
          <w:rFonts w:ascii="Times New Roman" w:hAnsi="Times New Roman" w:cs="Times New Roman"/>
          <w:color w:val="444444"/>
          <w:sz w:val="28"/>
          <w:szCs w:val="28"/>
          <w:u w:val="single"/>
        </w:rPr>
        <w:t>,</w:t>
      </w:r>
      <w:r w:rsidRPr="00092812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</w:t>
      </w:r>
      <w:r w:rsidRPr="00092812">
        <w:rPr>
          <w:rFonts w:ascii="Times New Roman" w:hAnsi="Times New Roman" w:cs="Times New Roman"/>
          <w:color w:val="444444"/>
          <w:sz w:val="28"/>
          <w:szCs w:val="28"/>
          <w:u w:val="single"/>
        </w:rPr>
        <w:t>32 : 8,</w:t>
      </w:r>
      <w:r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  9*6,  72:8,  7*9, 8*7,  64:8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color w:val="444444"/>
          <w:sz w:val="18"/>
          <w:szCs w:val="18"/>
        </w:rPr>
      </w:pPr>
      <w:r w:rsidRPr="00092812">
        <w:rPr>
          <w:rFonts w:ascii="Times New Roman" w:hAnsi="Times New Roman" w:cs="Times New Roman"/>
          <w:color w:val="444444"/>
          <w:sz w:val="18"/>
          <w:szCs w:val="18"/>
        </w:rPr>
        <w:br/>
      </w:r>
      <w:r w:rsidRPr="00092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Самоопределение к деятельности.</w:t>
      </w:r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продолжаем работу над таблицей умножения и действиями  с многозначными числами.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какие предметы придумали люди для более быстрого счета?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(калькуляторы, счеты, компьютеры)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-Представьте, что сломались все электронно-вычислительные машины, а нам срочно нужно считать. Как мы поступим? (устно будем вычислять)</w:t>
      </w:r>
    </w:p>
    <w:p w:rsidR="006B7FAB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без устного счета не сдвинется с места любая работа!</w:t>
      </w:r>
    </w:p>
    <w:p w:rsidR="009C7E2B" w:rsidRPr="00092812" w:rsidRDefault="009C7E2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мы отправляемся в путешествие, а куда нужно решить примеры.</w:t>
      </w:r>
    </w:p>
    <w:p w:rsidR="001F55DF" w:rsidRPr="00092812" w:rsidRDefault="001F55DF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про животных)</w:t>
      </w:r>
    </w:p>
    <w:p w:rsidR="001F55DF" w:rsidRPr="00092812" w:rsidRDefault="001F55DF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Привезли в зоопарк животных. Для них нужно выделить площадь. Мы сейчас с вами </w:t>
      </w:r>
      <w:proofErr w:type="gramStart"/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</w:t>
      </w:r>
      <w:proofErr w:type="gramEnd"/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какую площадь нужно выделить каждому животному.</w:t>
      </w:r>
    </w:p>
    <w:p w:rsidR="001F55DF" w:rsidRPr="00092812" w:rsidRDefault="001F55DF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формулу нужно знать для нахождения площади? </w:t>
      </w:r>
    </w:p>
    <w:p w:rsidR="001F55DF" w:rsidRPr="00092812" w:rsidRDefault="001F55DF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-Можем найти площадь? </w:t>
      </w:r>
      <w:proofErr w:type="gramEnd"/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(Нет) </w:t>
      </w:r>
    </w:p>
    <w:p w:rsidR="001F55DF" w:rsidRPr="00092812" w:rsidRDefault="001F55DF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-Почему? </w:t>
      </w:r>
      <w:proofErr w:type="gramEnd"/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( Не умеем умножать на «</w:t>
      </w:r>
      <w:r w:rsidR="006227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-значное число)</w:t>
      </w:r>
    </w:p>
    <w:p w:rsidR="001F55DF" w:rsidRPr="00092812" w:rsidRDefault="001F55DF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чему мы должны</w:t>
      </w:r>
      <w:proofErr w:type="gramEnd"/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учиться на уроке?</w:t>
      </w:r>
    </w:p>
    <w:p w:rsidR="001F55DF" w:rsidRPr="00622710" w:rsidRDefault="001F55DF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27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урока.</w:t>
      </w:r>
    </w:p>
    <w:p w:rsidR="001F55DF" w:rsidRPr="00092812" w:rsidRDefault="001F55DF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-Какие цели поставим перед собой? (</w:t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Правильно)</w:t>
      </w:r>
    </w:p>
    <w:p w:rsidR="006B7FAB" w:rsidRPr="009C7E2B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7E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Объяснение нового материала.</w:t>
      </w:r>
    </w:p>
    <w:p w:rsidR="006B7FAB" w:rsidRPr="00092812" w:rsidRDefault="001F55DF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7FAB"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* (</w:t>
      </w:r>
      <w:r w:rsidR="006B7FAB" w:rsidRPr="00092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6B7FAB"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6B7FAB" w:rsidRPr="00092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6B7FAB"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) =</w:t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FAB" w:rsidRPr="00092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6B7FAB"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B7FAB" w:rsidRPr="00092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6B7FAB"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6B7FAB" w:rsidRPr="00092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6B7FAB"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B7FAB" w:rsidRPr="00092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21*56=21*(50+6) = 21 * 50 + 21* 6 = 1176</w:t>
      </w:r>
      <w:r w:rsidR="001F55DF"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 у доски, остальные в тетради)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и комментируется задание 2, с.25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-Составим алгоритм письменного умножения на 2-значное число.</w:t>
      </w:r>
      <w:r w:rsidR="009C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 руководством учителя составляют алгоритм умножения на 2-значное число)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</w:t>
      </w:r>
      <w:r w:rsidRPr="0009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чтобы умножить любое число на двузначное, надо умножить это число сначала на единицы, а потом на десятки, полученные произведения сложить.</w:t>
      </w:r>
    </w:p>
    <w:p w:rsidR="006B7FAB" w:rsidRPr="009C7E2B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3,4 с.26 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Устно. Коллективный разбор. Комментирование.</w:t>
      </w:r>
    </w:p>
    <w:p w:rsidR="006B7FAB" w:rsidRPr="009C7E2B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5, с.26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на доске с комментированием.</w:t>
      </w:r>
    </w:p>
    <w:p w:rsidR="006B7FAB" w:rsidRPr="009C7E2B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5 (б) 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 1 строка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 2 строка (Взаимопроверка в парах)</w:t>
      </w:r>
      <w:r w:rsidR="0041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ДОСКЕ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-Прекрасно потрудились, пора </w:t>
      </w:r>
      <w:r w:rsidR="009C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отдохнуть.</w:t>
      </w:r>
    </w:p>
    <w:p w:rsidR="006B7FAB" w:rsidRPr="00092812" w:rsidRDefault="006B7FAB" w:rsidP="006B7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proofErr w:type="spellStart"/>
      <w:r w:rsidRPr="00092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Физминутка</w:t>
      </w:r>
      <w:proofErr w:type="spellEnd"/>
      <w:r w:rsidRPr="000928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заглянуло в класс</w:t>
      </w:r>
      <w:proofErr w:type="gramStart"/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t>тдыхать зовёт всех нас.</w:t>
      </w:r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</w:t>
      </w:r>
      <w:proofErr w:type="gramStart"/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нам присесть и встать.</w:t>
      </w:r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вытянуть </w:t>
      </w:r>
      <w:proofErr w:type="spellStart"/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spellEnd"/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</w:t>
      </w:r>
      <w:proofErr w:type="gramStart"/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аклониться – три-четыре, </w:t>
      </w:r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месте поскакать.</w:t>
      </w:r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носок, потом на пятку,</w:t>
      </w:r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7FAB" w:rsidRPr="009C7E2B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7E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Закрепление изученного материала.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работа по учебнику задание 7,с.26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на доске с комментированием.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76*18+ 72 * 16 = 2520 (км)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2520 км прошёл поезд.</w:t>
      </w:r>
      <w:r w:rsidR="0041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414689">
        <w:rPr>
          <w:rFonts w:ascii="Times New Roman" w:eastAsia="Times New Roman" w:hAnsi="Times New Roman" w:cs="Times New Roman"/>
          <w:sz w:val="28"/>
          <w:szCs w:val="28"/>
          <w:lang w:eastAsia="ru-RU"/>
        </w:rPr>
        <w:t>( ТАБЛИЦА)</w:t>
      </w:r>
    </w:p>
    <w:p w:rsidR="006B7FAB" w:rsidRPr="009C7E2B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9, с.26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 Проверка в парах. Ответ комментируется.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FAB" w:rsidRDefault="001836C4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в группах:</w:t>
      </w:r>
    </w:p>
    <w:p w:rsidR="001836C4" w:rsidRDefault="001836C4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1Найти площадь вольеров для животных</w:t>
      </w:r>
    </w:p>
    <w:p w:rsidR="001836C4" w:rsidRPr="001836C4" w:rsidRDefault="001836C4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2.Запиши множество делителей для 21 и множество кратных 21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узнали сегодня на уроке?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Оценка ЗУН учащихся</w:t>
      </w:r>
      <w:proofErr w:type="gramStart"/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 карточке-лесенке отмечают уровень усвоения темы.)</w:t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12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Домашнее задание: выполните письменное умножение на 2-хзначные числа и найдите площадь своего земельного участка.</w:t>
      </w:r>
    </w:p>
    <w:p w:rsidR="006B7FAB" w:rsidRPr="00092812" w:rsidRDefault="006B7FAB" w:rsidP="006B7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Кроссворд.</w:t>
      </w:r>
    </w:p>
    <w:p w:rsidR="006B7FAB" w:rsidRPr="00092812" w:rsidRDefault="006B7FAB" w:rsidP="006B7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Мера длины, состоящая из 10 </w:t>
      </w:r>
      <w:proofErr w:type="spellStart"/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t>? (Метр)</w:t>
      </w:r>
    </w:p>
    <w:p w:rsidR="006B7FAB" w:rsidRPr="00092812" w:rsidRDefault="006B7FAB" w:rsidP="006B7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Геометрическая фигура с равными сторонами, но непрямыми углами. (Ромб)</w:t>
      </w:r>
    </w:p>
    <w:p w:rsidR="006B7FAB" w:rsidRPr="00092812" w:rsidRDefault="006B7FAB" w:rsidP="006B7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прямой, у которой есть начало, но нет конца. (Луч)</w:t>
      </w:r>
    </w:p>
    <w:p w:rsidR="006B7FAB" w:rsidRPr="00092812" w:rsidRDefault="006B7FAB" w:rsidP="006B7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маленькая геометрическая фигура. (Точка)</w:t>
      </w:r>
    </w:p>
    <w:p w:rsidR="006B7FAB" w:rsidRPr="00092812" w:rsidRDefault="006B7FAB" w:rsidP="006B7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 с равными сторонами (Квадрат)</w:t>
      </w:r>
    </w:p>
    <w:p w:rsidR="006B7FAB" w:rsidRPr="00092812" w:rsidRDefault="006B7FAB" w:rsidP="006B7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Знак, символ для обозначения числа. (Цифра)</w:t>
      </w:r>
    </w:p>
    <w:p w:rsidR="006B7FAB" w:rsidRPr="00092812" w:rsidRDefault="006B7FAB" w:rsidP="006B7F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число за числом 3. (4)</w:t>
      </w:r>
    </w:p>
    <w:p w:rsidR="006B7FAB" w:rsidRPr="00092812" w:rsidRDefault="006B7FAB" w:rsidP="006B7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AAA51A" wp14:editId="328CAA5E">
            <wp:extent cx="2095500" cy="1809750"/>
            <wp:effectExtent l="0" t="0" r="0" b="0"/>
            <wp:docPr id="1" name="Рисунок 1" descr="Описание: http://festival.1september.ru/articles/559830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http://festival.1september.ru/articles/559830/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FAB" w:rsidRPr="00092812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C" w:rsidRPr="00092812" w:rsidRDefault="00082D8C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12" w:rsidRDefault="00092812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1FD" w:rsidRPr="001231FD" w:rsidRDefault="001231FD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812" w:rsidRPr="002140D4" w:rsidRDefault="00092812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812" w:rsidRPr="00092812" w:rsidRDefault="00092812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B7FAB" w:rsidRDefault="00082D8C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2D8C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Лист самооценки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1382"/>
        <w:gridCol w:w="5624"/>
        <w:gridCol w:w="42"/>
        <w:gridCol w:w="851"/>
        <w:gridCol w:w="7"/>
        <w:gridCol w:w="795"/>
        <w:gridCol w:w="870"/>
      </w:tblGrid>
      <w:tr w:rsidR="00082D8C" w:rsidTr="00082D8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3" w:type="dxa"/>
          </w:tcPr>
          <w:p w:rsidR="00082D8C" w:rsidRDefault="00082D8C" w:rsidP="00082D8C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  <w:p w:rsidR="00082D8C" w:rsidRPr="00082D8C" w:rsidRDefault="00082D8C" w:rsidP="00082D8C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625" w:type="dxa"/>
          </w:tcPr>
          <w:p w:rsidR="00082D8C" w:rsidRDefault="00082D8C" w:rsidP="00082D8C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082D8C" w:rsidRPr="00082D8C" w:rsidRDefault="00082D8C" w:rsidP="00082D8C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color w:val="C00000"/>
                <w:sz w:val="40"/>
                <w:szCs w:val="40"/>
                <w:lang w:eastAsia="ru-RU"/>
              </w:rPr>
            </w:pPr>
            <w:r w:rsidRPr="00082D8C">
              <w:rPr>
                <w:rFonts w:ascii="Times New Roman" w:eastAsia="Times New Roman" w:hAnsi="Times New Roman" w:cs="Times New Roman"/>
                <w:color w:val="C00000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795" w:type="dxa"/>
          </w:tcPr>
          <w:p w:rsidR="00082D8C" w:rsidRPr="00082D8C" w:rsidRDefault="00082D8C" w:rsidP="00082D8C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color w:val="00B050"/>
                <w:sz w:val="40"/>
                <w:szCs w:val="40"/>
                <w:lang w:eastAsia="ru-RU"/>
              </w:rPr>
            </w:pPr>
            <w:r w:rsidRPr="00082D8C">
              <w:rPr>
                <w:rFonts w:ascii="Times New Roman" w:eastAsia="Times New Roman" w:hAnsi="Times New Roman" w:cs="Times New Roman"/>
                <w:color w:val="00B050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868" w:type="dxa"/>
          </w:tcPr>
          <w:p w:rsidR="00082D8C" w:rsidRPr="00082D8C" w:rsidRDefault="00082D8C" w:rsidP="00082D8C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color w:val="FFC000"/>
                <w:sz w:val="40"/>
                <w:szCs w:val="40"/>
                <w:lang w:eastAsia="ru-RU"/>
              </w:rPr>
            </w:pPr>
            <w:r w:rsidRPr="00082D8C">
              <w:rPr>
                <w:rFonts w:ascii="Times New Roman" w:eastAsia="Times New Roman" w:hAnsi="Times New Roman" w:cs="Times New Roman"/>
                <w:color w:val="FFC000"/>
                <w:sz w:val="40"/>
                <w:szCs w:val="40"/>
                <w:lang w:eastAsia="ru-RU"/>
              </w:rPr>
              <w:t>3</w:t>
            </w:r>
          </w:p>
        </w:tc>
      </w:tr>
      <w:tr w:rsidR="00082D8C" w:rsidTr="00082D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3" w:type="dxa"/>
          </w:tcPr>
          <w:p w:rsidR="00082D8C" w:rsidRPr="00082D8C" w:rsidRDefault="00082D8C" w:rsidP="005C73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D8C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5667" w:type="dxa"/>
            <w:gridSpan w:val="2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счёт</w:t>
            </w:r>
          </w:p>
        </w:tc>
        <w:tc>
          <w:tcPr>
            <w:tcW w:w="851" w:type="dxa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D8C" w:rsidTr="00082D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3" w:type="dxa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5667" w:type="dxa"/>
            <w:gridSpan w:val="2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решение примеров</w:t>
            </w:r>
          </w:p>
        </w:tc>
        <w:tc>
          <w:tcPr>
            <w:tcW w:w="851" w:type="dxa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D8C" w:rsidTr="00082D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3" w:type="dxa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5667" w:type="dxa"/>
            <w:gridSpan w:val="2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решение задачи</w:t>
            </w:r>
          </w:p>
        </w:tc>
        <w:tc>
          <w:tcPr>
            <w:tcW w:w="851" w:type="dxa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D8C" w:rsidTr="00082D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3" w:type="dxa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5667" w:type="dxa"/>
            <w:gridSpan w:val="2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</w:t>
            </w:r>
          </w:p>
        </w:tc>
        <w:tc>
          <w:tcPr>
            <w:tcW w:w="851" w:type="dxa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D8C" w:rsidTr="00082D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3" w:type="dxa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5667" w:type="dxa"/>
            <w:gridSpan w:val="2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851" w:type="dxa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D8C" w:rsidTr="00082D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3" w:type="dxa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gridSpan w:val="2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2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82D8C" w:rsidRDefault="00082D8C" w:rsidP="006B7FAB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FAB" w:rsidRDefault="006B7FAB" w:rsidP="006B7FAB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12" w:rsidRDefault="00092812" w:rsidP="00092812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2D8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Лист самооценки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1382"/>
        <w:gridCol w:w="5624"/>
        <w:gridCol w:w="42"/>
        <w:gridCol w:w="851"/>
        <w:gridCol w:w="7"/>
        <w:gridCol w:w="795"/>
        <w:gridCol w:w="870"/>
      </w:tblGrid>
      <w:tr w:rsidR="00092812" w:rsidTr="0009281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2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  <w:p w:rsidR="00092812" w:rsidRPr="00082D8C" w:rsidRDefault="00092812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624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092812" w:rsidRPr="00082D8C" w:rsidRDefault="00092812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color w:val="C00000"/>
                <w:sz w:val="40"/>
                <w:szCs w:val="40"/>
                <w:lang w:eastAsia="ru-RU"/>
              </w:rPr>
            </w:pPr>
            <w:r w:rsidRPr="00082D8C">
              <w:rPr>
                <w:rFonts w:ascii="Times New Roman" w:eastAsia="Times New Roman" w:hAnsi="Times New Roman" w:cs="Times New Roman"/>
                <w:color w:val="C00000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795" w:type="dxa"/>
          </w:tcPr>
          <w:p w:rsidR="00092812" w:rsidRPr="00082D8C" w:rsidRDefault="00092812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color w:val="00B050"/>
                <w:sz w:val="40"/>
                <w:szCs w:val="40"/>
                <w:lang w:eastAsia="ru-RU"/>
              </w:rPr>
            </w:pPr>
            <w:r w:rsidRPr="00082D8C">
              <w:rPr>
                <w:rFonts w:ascii="Times New Roman" w:eastAsia="Times New Roman" w:hAnsi="Times New Roman" w:cs="Times New Roman"/>
                <w:color w:val="00B050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870" w:type="dxa"/>
          </w:tcPr>
          <w:p w:rsidR="00092812" w:rsidRPr="00082D8C" w:rsidRDefault="00092812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color w:val="FFC000"/>
                <w:sz w:val="40"/>
                <w:szCs w:val="40"/>
                <w:lang w:eastAsia="ru-RU"/>
              </w:rPr>
            </w:pPr>
            <w:r w:rsidRPr="00082D8C">
              <w:rPr>
                <w:rFonts w:ascii="Times New Roman" w:eastAsia="Times New Roman" w:hAnsi="Times New Roman" w:cs="Times New Roman"/>
                <w:color w:val="FFC000"/>
                <w:sz w:val="40"/>
                <w:szCs w:val="40"/>
                <w:lang w:eastAsia="ru-RU"/>
              </w:rPr>
              <w:t>3</w:t>
            </w:r>
          </w:p>
        </w:tc>
      </w:tr>
      <w:tr w:rsidR="00092812" w:rsidTr="0009281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082D8C" w:rsidRPr="00082D8C" w:rsidRDefault="00092812" w:rsidP="005C73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D8C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5666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счёт</w:t>
            </w:r>
          </w:p>
        </w:tc>
        <w:tc>
          <w:tcPr>
            <w:tcW w:w="851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2" w:rsidTr="0009281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5666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решение примеров</w:t>
            </w:r>
          </w:p>
        </w:tc>
        <w:tc>
          <w:tcPr>
            <w:tcW w:w="851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2" w:rsidTr="0009281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5666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решение задачи</w:t>
            </w:r>
          </w:p>
        </w:tc>
        <w:tc>
          <w:tcPr>
            <w:tcW w:w="851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2" w:rsidTr="0009281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5666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</w:t>
            </w:r>
          </w:p>
        </w:tc>
        <w:tc>
          <w:tcPr>
            <w:tcW w:w="851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2" w:rsidTr="0009281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5666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851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2" w:rsidTr="0009281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6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2812" w:rsidRDefault="00092812" w:rsidP="00092812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2D8C">
        <w:rPr>
          <w:rFonts w:ascii="Times New Roman" w:eastAsia="Times New Roman" w:hAnsi="Times New Roman" w:cs="Times New Roman"/>
          <w:sz w:val="40"/>
          <w:szCs w:val="40"/>
          <w:lang w:eastAsia="ru-RU"/>
        </w:rPr>
        <w:t>Лист самооценки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1382"/>
        <w:gridCol w:w="5624"/>
        <w:gridCol w:w="42"/>
        <w:gridCol w:w="851"/>
        <w:gridCol w:w="7"/>
        <w:gridCol w:w="795"/>
        <w:gridCol w:w="870"/>
      </w:tblGrid>
      <w:tr w:rsidR="00092812" w:rsidTr="0009281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2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  <w:p w:rsidR="00092812" w:rsidRPr="00082D8C" w:rsidRDefault="00092812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624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092812" w:rsidRPr="00082D8C" w:rsidRDefault="00092812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color w:val="C00000"/>
                <w:sz w:val="40"/>
                <w:szCs w:val="40"/>
                <w:lang w:eastAsia="ru-RU"/>
              </w:rPr>
            </w:pPr>
            <w:r w:rsidRPr="00082D8C">
              <w:rPr>
                <w:rFonts w:ascii="Times New Roman" w:eastAsia="Times New Roman" w:hAnsi="Times New Roman" w:cs="Times New Roman"/>
                <w:color w:val="C00000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795" w:type="dxa"/>
          </w:tcPr>
          <w:p w:rsidR="00092812" w:rsidRPr="00082D8C" w:rsidRDefault="00092812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color w:val="00B050"/>
                <w:sz w:val="40"/>
                <w:szCs w:val="40"/>
                <w:lang w:eastAsia="ru-RU"/>
              </w:rPr>
            </w:pPr>
            <w:r w:rsidRPr="00082D8C">
              <w:rPr>
                <w:rFonts w:ascii="Times New Roman" w:eastAsia="Times New Roman" w:hAnsi="Times New Roman" w:cs="Times New Roman"/>
                <w:color w:val="00B050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870" w:type="dxa"/>
          </w:tcPr>
          <w:p w:rsidR="00092812" w:rsidRPr="00082D8C" w:rsidRDefault="00092812" w:rsidP="005C73DD">
            <w:pPr>
              <w:tabs>
                <w:tab w:val="left" w:pos="3240"/>
              </w:tabs>
              <w:spacing w:line="360" w:lineRule="auto"/>
              <w:ind w:left="108"/>
              <w:rPr>
                <w:rFonts w:ascii="Times New Roman" w:eastAsia="Times New Roman" w:hAnsi="Times New Roman" w:cs="Times New Roman"/>
                <w:color w:val="FFC000"/>
                <w:sz w:val="40"/>
                <w:szCs w:val="40"/>
                <w:lang w:eastAsia="ru-RU"/>
              </w:rPr>
            </w:pPr>
            <w:r w:rsidRPr="00082D8C">
              <w:rPr>
                <w:rFonts w:ascii="Times New Roman" w:eastAsia="Times New Roman" w:hAnsi="Times New Roman" w:cs="Times New Roman"/>
                <w:color w:val="FFC000"/>
                <w:sz w:val="40"/>
                <w:szCs w:val="40"/>
                <w:lang w:eastAsia="ru-RU"/>
              </w:rPr>
              <w:t>3</w:t>
            </w:r>
          </w:p>
        </w:tc>
      </w:tr>
      <w:tr w:rsidR="00092812" w:rsidTr="0009281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082D8C" w:rsidRPr="00082D8C" w:rsidRDefault="00092812" w:rsidP="005C73D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D8C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5666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счёт</w:t>
            </w:r>
          </w:p>
        </w:tc>
        <w:tc>
          <w:tcPr>
            <w:tcW w:w="851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2" w:rsidTr="0009281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5666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решение примеров</w:t>
            </w:r>
          </w:p>
        </w:tc>
        <w:tc>
          <w:tcPr>
            <w:tcW w:w="851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2" w:rsidTr="0009281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5666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решение задачи</w:t>
            </w:r>
          </w:p>
        </w:tc>
        <w:tc>
          <w:tcPr>
            <w:tcW w:w="851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2" w:rsidTr="0009281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5666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</w:t>
            </w:r>
          </w:p>
        </w:tc>
        <w:tc>
          <w:tcPr>
            <w:tcW w:w="851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2" w:rsidTr="0009281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5666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851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812" w:rsidTr="0009281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382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6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092812" w:rsidRDefault="00092812" w:rsidP="005C73DD">
            <w:pPr>
              <w:tabs>
                <w:tab w:val="left" w:pos="324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2812" w:rsidRPr="009C7E2B" w:rsidRDefault="00092812" w:rsidP="00092812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  <w:lang w:val="en-US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lastRenderedPageBreak/>
        <w:t xml:space="preserve">1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вариант 8 · 7,</w:t>
      </w:r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  <w:lang w:val="en-US"/>
        </w:rPr>
        <w:t xml:space="preserve">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63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9,</w:t>
      </w:r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  <w:lang w:val="en-US"/>
        </w:rPr>
        <w:t xml:space="preserve">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6 · 9, </w:t>
      </w:r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  <w:lang w:val="en-US"/>
        </w:rPr>
        <w:t xml:space="preserve">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72 : 8,</w:t>
      </w:r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  <w:lang w:val="en-US"/>
        </w:rPr>
        <w:t xml:space="preserve">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7 · 6</w:t>
      </w:r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  <w:lang w:val="en-US"/>
        </w:rPr>
        <w:t xml:space="preserve">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, 81 : 9,</w:t>
      </w:r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  <w:lang w:val="en-US"/>
        </w:rPr>
        <w:t xml:space="preserve">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42: 6,</w:t>
      </w:r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  <w:lang w:val="en-US"/>
        </w:rPr>
        <w:t xml:space="preserve">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45 : 5, </w:t>
      </w:r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  <w:lang w:val="en-US"/>
        </w:rPr>
        <w:t xml:space="preserve"> </w:t>
      </w:r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8 · 6, </w:t>
      </w:r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  <w:lang w:val="en-US"/>
        </w:rPr>
        <w:t xml:space="preserve"> </w:t>
      </w:r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8 · 8</w:t>
      </w:r>
    </w:p>
    <w:p w:rsidR="00092812" w:rsidRPr="009C7E2B" w:rsidRDefault="00092812" w:rsidP="00092812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lang w:val="en-US"/>
        </w:rPr>
      </w:pPr>
    </w:p>
    <w:p w:rsidR="001836C4" w:rsidRPr="009C7E2B" w:rsidRDefault="001836C4" w:rsidP="00092812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092812" w:rsidRPr="009C7E2B" w:rsidRDefault="00092812" w:rsidP="00092812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2 вариант </w:t>
      </w:r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4 · 7 , 27</w:t>
      </w:r>
      <w:proofErr w:type="gramStart"/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3,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5 · 9 ,</w:t>
      </w:r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8*9,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32 : 8,</w:t>
      </w:r>
      <w:r w:rsidR="001836C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 9*6,  72:8,  7*9, 8*7,  64:8</w:t>
      </w:r>
    </w:p>
    <w:p w:rsidR="00092812" w:rsidRPr="009C7E2B" w:rsidRDefault="00092812" w:rsidP="00092812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1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вариант 8 · 7,  63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9,  6 · 9,  72 : 8,  7 · 6 , 81 : 9,  42: 6,  45 : 5,  8 · 6,  8 · 8</w:t>
      </w: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2 вариант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4 · 7 , 27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3, 5 · 9 , 8*9,  32 : 8,  9*6,  72:8,  7*9, 8*7,  64:8</w:t>
      </w:r>
    </w:p>
    <w:p w:rsidR="00092812" w:rsidRPr="009C7E2B" w:rsidRDefault="00092812" w:rsidP="00092812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1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вариант 8 · 7,  63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9,  6 · 9,  72 : 8,  7 · 6 , 81 : 9,  42: 6,  45 : 5,  8 · 6,  8 · 8</w:t>
      </w: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2 вариант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4 · 7 , 27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3, 5 · 9 , 8*9,  32 : 8,  9*6,  72:8,  7*9, 8*7,  64:8</w:t>
      </w: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1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вариант 8 · 7,  63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9,  6 · 9,  72 : 8,  7 · 6 , 81 : 9,  42: 6,  45 : 5,  8 · 6,  8 · 8</w:t>
      </w: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2 вариант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4 · 7 , 27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3, 5 · 9 , 8*9,  32 : 8,  9*6,  72:8,  7*9, 8*7,  64:8</w:t>
      </w:r>
    </w:p>
    <w:p w:rsidR="0056339A" w:rsidRPr="009C7E2B" w:rsidRDefault="0056339A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1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вариант 8 · 7,  63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9,  6 · 9,  72 : 8,  7 · 6 , 81 : 9,  42: 6,  45 : 5,  8 · 6,  8 · 8</w:t>
      </w: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2 вариант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4 · 7 , 27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3, 5 · 9 , 8*9,  32 : 8,  9*6,  72:8,  7*9, 8*7,  64:8</w:t>
      </w: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1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вариант 8 · 7,  63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9,  6 · 9,  72 : 8,  7 · 6 , 81 : 9,  42: 6,  45 : 5,  8 · 6,  8 · 8</w:t>
      </w: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lastRenderedPageBreak/>
        <w:t xml:space="preserve">2 вариант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4 · 7 , 27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3, 5 · 9 , 8*9,  32 : 8,  9*6,  72:8,  7*9, 8*7,  64:8</w:t>
      </w: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1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вариант 8 · 7,  63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9,  6 · 9,  72 : 8,  7 · 6 , 81 : 9,  42: 6,  45 : 5,  8 · 6,  8 · 8</w:t>
      </w: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2 вариант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4 · 7 , 27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3, 5 · 9 , 8*9,  32 : 8,  9*6,  72:8,  7*9, 8*7,  64:8</w:t>
      </w: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1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вариант 8 · 7,  63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9,  6 · 9,  72 : 8,  7 · 6 , 81 : 9,  42: 6,  45 : 5,  8 · 6,  8 · 8</w:t>
      </w: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2 вариант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4 · 7 , 27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3, 5 · 9 , 8*9,  32 : 8,  9*6,  72:8,  7*9, 8*7,  64:8</w:t>
      </w: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1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вариант 8 · 7,  63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9,  6 · 9,  72 : 8,  7 · 6 , 81 : 9,  42: 6,  45 : 5,  8 · 6,  8 · 8</w:t>
      </w: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36C4" w:rsidRPr="009C7E2B" w:rsidRDefault="001836C4" w:rsidP="001836C4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2 вариант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4 · 7 , 27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3, 5 · 9 , 8*9,  32 : 8,  9*6,  72:8,  7*9, </w:t>
      </w:r>
      <w:r w:rsidR="002140D4"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8*7,  64:8</w:t>
      </w:r>
    </w:p>
    <w:p w:rsidR="00414689" w:rsidRPr="009C7E2B" w:rsidRDefault="00414689" w:rsidP="00414689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E2B" w:rsidRPr="009C7E2B" w:rsidRDefault="009C7E2B" w:rsidP="009C7E2B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1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вариант 8 · 7,  63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9,  6 · 9,  72 : 8,  7 · 6 , 81 : 9,  42: 6,  45 : 5,  8 · 6,  8 · 8</w:t>
      </w:r>
    </w:p>
    <w:p w:rsidR="009C7E2B" w:rsidRPr="009C7E2B" w:rsidRDefault="009C7E2B" w:rsidP="009C7E2B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9C7E2B" w:rsidRPr="009C7E2B" w:rsidRDefault="009C7E2B" w:rsidP="009C7E2B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2 вариант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4 · 7 , 27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3, 5 · 9 , 8*9,  32 : 8,  9*6,  72:8,  7*9,  8*7,  64:8</w:t>
      </w:r>
    </w:p>
    <w:p w:rsidR="00414689" w:rsidRPr="009C7E2B" w:rsidRDefault="00414689" w:rsidP="00414689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E2B" w:rsidRPr="009C7E2B" w:rsidRDefault="009C7E2B" w:rsidP="009C7E2B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1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вариант 8 · 7,  63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9,  6 · 9,  72 : 8,  7 · 6 , 81 : 9,  42: 6,  45 : 5,  8 · 6,  8 · 8</w:t>
      </w:r>
    </w:p>
    <w:p w:rsidR="009C7E2B" w:rsidRPr="009C7E2B" w:rsidRDefault="009C7E2B" w:rsidP="009C7E2B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9C7E2B" w:rsidRPr="009C7E2B" w:rsidRDefault="009C7E2B" w:rsidP="009C7E2B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2 вариант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4 · 7 , 27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3, 5 · 9 , 8*9,  32 : 8,  9*6,  72:8,  7*9,  8*7,  64:8</w:t>
      </w:r>
    </w:p>
    <w:p w:rsidR="00414689" w:rsidRPr="009C7E2B" w:rsidRDefault="00414689" w:rsidP="00414689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E2B" w:rsidRPr="009C7E2B" w:rsidRDefault="009C7E2B" w:rsidP="009C7E2B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1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вариант 8 · 7,  63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9,  6 · 9,  72 : 8,  7 · 6 , 81 : 9,  42: 6,  45 : 5,  8 · 6,  8 · 8</w:t>
      </w:r>
    </w:p>
    <w:p w:rsidR="009C7E2B" w:rsidRPr="009C7E2B" w:rsidRDefault="009C7E2B" w:rsidP="009C7E2B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9C7E2B" w:rsidRPr="009C7E2B" w:rsidRDefault="009C7E2B" w:rsidP="009C7E2B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2 вариант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4 · 7 , 27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3, 5 · 9 , 8*9,  32 : 8,  9*6,  72:8,  7*9,  8*7,  64:8</w:t>
      </w:r>
    </w:p>
    <w:p w:rsidR="00414689" w:rsidRPr="009C7E2B" w:rsidRDefault="00414689" w:rsidP="00414689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E2B" w:rsidRPr="009C7E2B" w:rsidRDefault="009C7E2B" w:rsidP="009C7E2B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1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вариант 8 · 7,  63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9,  6 · 9,  72 : 8,  7 · 6 , 81 : 9,  42: 6,  45 : 5,  8 · 6,  8 · 8</w:t>
      </w:r>
    </w:p>
    <w:p w:rsidR="009C7E2B" w:rsidRPr="009C7E2B" w:rsidRDefault="009C7E2B" w:rsidP="009C7E2B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9C7E2B" w:rsidRPr="009C7E2B" w:rsidRDefault="009C7E2B" w:rsidP="009C7E2B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r w:rsidRPr="009C7E2B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2 вариант </w:t>
      </w:r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>4 · 7 , 27</w:t>
      </w:r>
      <w:proofErr w:type="gramStart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:</w:t>
      </w:r>
      <w:proofErr w:type="gramEnd"/>
      <w:r w:rsidRPr="009C7E2B"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3, 5 · 9 , 8*9,  32 : 8,  9*6,  72:8,  7*9,  8*7,  64:8</w:t>
      </w:r>
    </w:p>
    <w:p w:rsidR="002140D4" w:rsidRDefault="002140D4" w:rsidP="00414689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140D4" w:rsidRDefault="002140D4" w:rsidP="00414689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14689" w:rsidRPr="00414689" w:rsidRDefault="00414689" w:rsidP="00414689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14689">
        <w:rPr>
          <w:rFonts w:ascii="Times New Roman" w:eastAsia="Times New Roman" w:hAnsi="Times New Roman" w:cs="Times New Roman"/>
          <w:sz w:val="32"/>
          <w:szCs w:val="28"/>
          <w:lang w:eastAsia="ru-RU"/>
        </w:rPr>
        <w:t>1Найти площадь вольеров для животных</w:t>
      </w:r>
    </w:p>
    <w:p w:rsidR="00414689" w:rsidRPr="00DA7055" w:rsidRDefault="00DA7055" w:rsidP="00414689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Ширина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вольера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15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метров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,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длина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в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14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раз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больше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.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Чему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равна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площадь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вольера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?</w:t>
      </w:r>
    </w:p>
    <w:p w:rsidR="00DA7055" w:rsidRDefault="00414689" w:rsidP="00DA7055">
      <w:pPr>
        <w:ind w:left="720"/>
      </w:pPr>
      <w:r w:rsidRPr="009F0254">
        <w:rPr>
          <w:noProof/>
          <w:lang w:eastAsia="ru-RU"/>
        </w:rPr>
        <w:drawing>
          <wp:inline distT="0" distB="0" distL="0" distR="0" wp14:anchorId="6D77C258" wp14:editId="2667A753">
            <wp:extent cx="2990850" cy="2619375"/>
            <wp:effectExtent l="0" t="0" r="0" b="9525"/>
            <wp:docPr id="2" name="Рисунок 2" descr="http://im4-tub-ru.yandex.net/i?id=25956404-44-72&amp;n=17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5956404-44-72&amp;n=17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055" w:rsidRDefault="00DA7055" w:rsidP="00DA7055">
      <w:pPr>
        <w:ind w:left="720"/>
      </w:pPr>
    </w:p>
    <w:p w:rsidR="00DA7055" w:rsidRDefault="00DA7055" w:rsidP="00DA7055"/>
    <w:p w:rsidR="00DA7055" w:rsidRDefault="00DA7055" w:rsidP="00DA7055"/>
    <w:p w:rsidR="00DA7055" w:rsidRDefault="00DA7055" w:rsidP="00DA7055"/>
    <w:p w:rsidR="00DA7055" w:rsidRDefault="00DA7055" w:rsidP="00DA7055"/>
    <w:p w:rsidR="005C73DD" w:rsidRPr="000316FA" w:rsidRDefault="005C73DD" w:rsidP="00DA7055">
      <w:r w:rsidRPr="000316FA">
        <w:t xml:space="preserve">Индийские слоны по размерам уступают африканским саванным слонам, однако их размеры также внушительны — старые особи (самцы) достигают массы 5,4 </w:t>
      </w:r>
      <w:hyperlink r:id="rId9" w:tooltip="Тонна" w:history="1">
        <w:r w:rsidRPr="000316FA">
          <w:rPr>
            <w:rStyle w:val="a7"/>
          </w:rPr>
          <w:t>тонн</w:t>
        </w:r>
      </w:hyperlink>
      <w:hyperlink r:id="rId10" w:anchor="cite_note-1" w:history="1">
        <w:r w:rsidRPr="000316FA">
          <w:rPr>
            <w:rStyle w:val="a7"/>
            <w:vertAlign w:val="superscript"/>
          </w:rPr>
          <w:t>[1]</w:t>
        </w:r>
      </w:hyperlink>
      <w:r w:rsidRPr="000316FA">
        <w:t xml:space="preserve"> при росте 2,5—</w:t>
      </w:r>
      <w:proofErr w:type="gramStart"/>
      <w:r w:rsidRPr="000316FA">
        <w:t>З</w:t>
      </w:r>
      <w:proofErr w:type="gramEnd"/>
      <w:r w:rsidRPr="000316FA">
        <w:t xml:space="preserve">,5 </w:t>
      </w:r>
      <w:hyperlink r:id="rId11" w:tooltip="Метр" w:history="1">
        <w:r w:rsidRPr="000316FA">
          <w:rPr>
            <w:rStyle w:val="a7"/>
          </w:rPr>
          <w:t>метра</w:t>
        </w:r>
      </w:hyperlink>
      <w:r w:rsidRPr="000316FA">
        <w:t xml:space="preserve">. Самки мельче самцов, весят в среднем 2,7 тонны. Самым мелким является подвид с </w:t>
      </w:r>
      <w:hyperlink r:id="rId12" w:tooltip="Калимантан" w:history="1">
        <w:r w:rsidRPr="000316FA">
          <w:rPr>
            <w:rStyle w:val="a7"/>
          </w:rPr>
          <w:t>Калимантана</w:t>
        </w:r>
      </w:hyperlink>
      <w:r w:rsidRPr="000316FA">
        <w:t xml:space="preserve"> (масса порядка 2 т). Для сравнения, саванный слон весит от 4 до 7 т. Длина тела индийского слона 5,5—6,4 м, </w:t>
      </w:r>
      <w:hyperlink r:id="rId13" w:tooltip="Хвост" w:history="1">
        <w:r w:rsidRPr="000316FA">
          <w:rPr>
            <w:rStyle w:val="a7"/>
          </w:rPr>
          <w:t>хвоста</w:t>
        </w:r>
      </w:hyperlink>
      <w:r w:rsidRPr="000316FA">
        <w:t xml:space="preserve"> — 1,2—1,5 м. Большинство самцов этого подвида имеют бивни.</w:t>
      </w:r>
      <w:proofErr w:type="gramStart"/>
      <w:r w:rsidRPr="005C73DD">
        <w:t xml:space="preserve"> </w:t>
      </w:r>
      <w:r w:rsidRPr="000316FA">
        <w:t>.</w:t>
      </w:r>
      <w:proofErr w:type="gramEnd"/>
      <w:r w:rsidRPr="000316FA">
        <w:t xml:space="preserve"> Количество ежедневно съедаемого ими корма составляет от 150 до 300 кг разнообразной растительности или 6—8 % от </w:t>
      </w:r>
      <w:hyperlink r:id="rId14" w:tooltip="Масса" w:history="1">
        <w:r w:rsidRPr="000316FA">
          <w:rPr>
            <w:rStyle w:val="a7"/>
          </w:rPr>
          <w:t>массы</w:t>
        </w:r>
      </w:hyperlink>
      <w:r w:rsidRPr="000316FA">
        <w:t xml:space="preserve"> тела слона. В пищу слонам идёт преимущественно </w:t>
      </w:r>
      <w:hyperlink r:id="rId15" w:tooltip="Трава" w:history="1">
        <w:r w:rsidRPr="000316FA">
          <w:rPr>
            <w:rStyle w:val="a7"/>
          </w:rPr>
          <w:t>трава</w:t>
        </w:r>
      </w:hyperlink>
      <w:r w:rsidRPr="000316FA">
        <w:t xml:space="preserve">; они также в некоторых количествах поедают </w:t>
      </w:r>
      <w:hyperlink r:id="rId16" w:tooltip="Кора" w:history="1">
        <w:r w:rsidRPr="000316FA">
          <w:rPr>
            <w:rStyle w:val="a7"/>
          </w:rPr>
          <w:t>кору</w:t>
        </w:r>
      </w:hyperlink>
      <w:r w:rsidRPr="000316FA">
        <w:t>, корни и листья разнообразных растений, а также цветы и плоды.</w:t>
      </w:r>
    </w:p>
    <w:p w:rsidR="0056339A" w:rsidRDefault="0056339A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89" w:rsidRDefault="00414689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89" w:rsidRDefault="00414689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Pr="00414689" w:rsidRDefault="002140D4" w:rsidP="002140D4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14689">
        <w:rPr>
          <w:rFonts w:ascii="Times New Roman" w:eastAsia="Times New Roman" w:hAnsi="Times New Roman" w:cs="Times New Roman"/>
          <w:sz w:val="32"/>
          <w:szCs w:val="28"/>
          <w:lang w:eastAsia="ru-RU"/>
        </w:rPr>
        <w:t>1Найти площадь вольеров для животных</w:t>
      </w:r>
    </w:p>
    <w:p w:rsidR="002140D4" w:rsidRPr="00DA7055" w:rsidRDefault="00DA7055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Ширина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вольера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16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метров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,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длина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13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раз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больше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.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Чему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равна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площадь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вольера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?</w:t>
      </w:r>
    </w:p>
    <w:p w:rsidR="002140D4" w:rsidRDefault="00414689" w:rsidP="005C7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6FA">
        <w:rPr>
          <w:noProof/>
          <w:lang w:eastAsia="ru-RU"/>
        </w:rPr>
        <w:drawing>
          <wp:inline distT="0" distB="0" distL="0" distR="0" wp14:anchorId="6B364FFD" wp14:editId="1DA788BC">
            <wp:extent cx="1714500" cy="2228850"/>
            <wp:effectExtent l="0" t="0" r="0" b="0"/>
            <wp:docPr id="3" name="Рисунок 3" descr="http://im2-tub-ru.yandex.net/i?id=167048057-52-72&amp;n=21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2-tub-ru.yandex.net/i?id=167048057-52-72&amp;n=21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3DD" w:rsidRPr="000316FA" w:rsidRDefault="005C73DD" w:rsidP="005C7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31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Жира́ф</w:t>
      </w:r>
      <w:proofErr w:type="spellEnd"/>
      <w:r w:rsidRPr="0003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9" w:tooltip="Латинский язык" w:history="1">
        <w:r w:rsidRPr="00031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лат.</w:t>
        </w:r>
        <w:proofErr w:type="gramEnd"/>
      </w:hyperlink>
      <w:r w:rsidRPr="0003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6FA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ru-RU"/>
        </w:rPr>
        <w:t>Giraffa camelopardalis</w:t>
      </w:r>
      <w:r w:rsidRPr="0003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</w:t>
      </w:r>
      <w:hyperlink r:id="rId20" w:tooltip="Млекопитающие" w:history="1">
        <w:r w:rsidRPr="00031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млекопитающее</w:t>
        </w:r>
      </w:hyperlink>
      <w:r w:rsidRPr="0003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отряда </w:t>
      </w:r>
      <w:hyperlink r:id="rId21" w:tooltip="Парнокопытные" w:history="1">
        <w:r w:rsidRPr="00031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парнокопытных</w:t>
        </w:r>
      </w:hyperlink>
      <w:r w:rsidRPr="0003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семейства </w:t>
      </w:r>
      <w:hyperlink r:id="rId22" w:tooltip="Жирафовые" w:history="1">
        <w:r w:rsidRPr="00031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жирафовых</w:t>
        </w:r>
      </w:hyperlink>
      <w:r w:rsidRPr="0003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Является самым высоким наземным животным планеты. Для отличия от родственного ему </w:t>
      </w:r>
      <w:hyperlink r:id="rId23" w:tooltip="Окапи" w:history="1">
        <w:r w:rsidRPr="00031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окапи</w:t>
        </w:r>
      </w:hyperlink>
      <w:r w:rsidRPr="0003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(«лесного жирафа») иногда называется степным жирафом.</w:t>
      </w:r>
    </w:p>
    <w:p w:rsidR="00414689" w:rsidRDefault="005C73DD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Самцы жирафа достигают высоты до 5,5 </w:t>
      </w:r>
      <w:hyperlink r:id="rId24" w:tooltip="Метр" w:history="1">
        <w:r w:rsidRPr="00031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</w:t>
        </w:r>
      </w:hyperlink>
      <w:r w:rsidRPr="0003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весят до 900 кг. Самки, как правило, немного меньше и легче. </w:t>
      </w:r>
      <w:hyperlink r:id="rId25" w:tooltip="Шея" w:history="1">
        <w:r w:rsidRPr="00031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Шея</w:t>
        </w:r>
      </w:hyperlink>
      <w:r w:rsidRPr="0003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жирафов необычайно длинная, и это несмотря на то, что у них, как и у почти всех других млекопитающих, лишь семь </w:t>
      </w:r>
      <w:hyperlink r:id="rId26" w:tooltip="Шейные позвонки" w:history="1">
        <w:r w:rsidRPr="00031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шейных позвонков</w:t>
        </w:r>
      </w:hyperlink>
      <w:r w:rsidRPr="0003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Высокий рост увеличивает нагрузку на систему </w:t>
      </w:r>
      <w:hyperlink r:id="rId27" w:tooltip="Кровь" w:history="1">
        <w:r w:rsidRPr="00031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кровообращения</w:t>
        </w:r>
      </w:hyperlink>
      <w:r w:rsidRPr="0003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в отношении снабжения </w:t>
      </w:r>
      <w:hyperlink r:id="rId28" w:tooltip="Мозг" w:history="1">
        <w:r w:rsidRPr="00031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мозга</w:t>
        </w:r>
      </w:hyperlink>
      <w:r w:rsidRPr="0003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</w:t>
      </w:r>
      <w:hyperlink r:id="rId29" w:tooltip="Сердце" w:history="1">
        <w:r w:rsidRPr="00031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сердце</w:t>
        </w:r>
      </w:hyperlink>
      <w:r w:rsidRPr="0003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жирафов особенно сильное. Оно пропускает 60 л крови в минуту,</w:t>
      </w:r>
    </w:p>
    <w:p w:rsidR="00414689" w:rsidRDefault="005C73DD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Жирафы умеют быстро бегать и в случае острой необходимости достигают </w:t>
      </w:r>
      <w:hyperlink r:id="rId30" w:tooltip="Галоп" w:history="1">
        <w:r w:rsidRPr="00031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галопом</w:t>
        </w:r>
      </w:hyperlink>
      <w:r w:rsidRPr="0003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скорости 55 </w:t>
      </w:r>
      <w:hyperlink r:id="rId31" w:tooltip="Км/ч" w:history="1">
        <w:r w:rsidRPr="00031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км/ч</w:t>
        </w:r>
      </w:hyperlink>
      <w:r w:rsidRPr="0003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на коротких дистанциях они могут перегнать скаковую </w:t>
      </w:r>
      <w:hyperlink r:id="rId32" w:tooltip="Лошадь" w:history="1">
        <w:r w:rsidRPr="00031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лошадь</w:t>
        </w:r>
      </w:hyperlink>
    </w:p>
    <w:p w:rsidR="00414689" w:rsidRDefault="00414689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Pr="009C328E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14689">
        <w:rPr>
          <w:rFonts w:ascii="Times New Roman" w:eastAsia="Times New Roman" w:hAnsi="Times New Roman" w:cs="Times New Roman"/>
          <w:sz w:val="32"/>
          <w:szCs w:val="28"/>
          <w:lang w:eastAsia="ru-RU"/>
        </w:rPr>
        <w:t>1Найт</w:t>
      </w:r>
      <w:r w:rsidR="009C328E">
        <w:rPr>
          <w:rFonts w:ascii="Times New Roman" w:eastAsia="Times New Roman" w:hAnsi="Times New Roman" w:cs="Times New Roman"/>
          <w:sz w:val="32"/>
          <w:szCs w:val="28"/>
          <w:lang w:eastAsia="ru-RU"/>
        </w:rPr>
        <w:t>и площадь вольеров для животных</w:t>
      </w:r>
    </w:p>
    <w:p w:rsidR="00DA7055" w:rsidRPr="00DA7055" w:rsidRDefault="00DA7055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Ширина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вольера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15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метров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,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длина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14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раз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больше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.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Чему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равна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площадь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 xml:space="preserve"> 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вольера</w:t>
      </w:r>
      <w:r w:rsidRPr="00DA7055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?</w:t>
      </w: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E2B" w:rsidRDefault="00414689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0A0D613C" wp14:editId="3E57E369">
            <wp:extent cx="1714500" cy="1285875"/>
            <wp:effectExtent l="0" t="0" r="0" b="9525"/>
            <wp:docPr id="4" name="Рисунок 4" descr="http://www.moscowzoo.ru/images/a57_01.jpg">
              <a:hlinkClick xmlns:a="http://schemas.openxmlformats.org/drawingml/2006/main" r:id="rId33" tooltip="&quot;Амурский тиг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moscowzoo.ru/images/a57_01.jpg">
                      <a:hlinkClick r:id="rId33" tooltip="&quot;Амурский тиг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3DD" w:rsidRPr="005C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E2B" w:rsidRDefault="009C7E2B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2B" w:rsidRDefault="009C7E2B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2B" w:rsidRDefault="009C7E2B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689" w:rsidRDefault="005C73DD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 – один из самых больших наземных хищников, крупнейший представитель семейства кошачьих. Длина тела самца составляет 270-310 см, хвоста 80-100 см, вес взрослых особей может достигать 300 кг. Самцы на четверть крупнее самок. Чрезвычайно характерна поперечнополосатая окраска тигра: по основному рыжеватому фону на спине и боках идут многочисленные поперечные тёмные полосы, которые образуют довольно сложный узор. Расположение полос подвержен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значительной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изменчивости</w:t>
      </w:r>
      <w:r w:rsidRPr="001318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</w:t>
      </w:r>
      <w:proofErr w:type="spellEnd"/>
      <w:r w:rsidRPr="0013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хищник, питается исключительно животной пищей, в основном крупной добычей. Основу его рациона составляют олени и кабаны, но иногда ловит и барсука, медведя, волка, рысь. Имеются сведения о том, что эта кошка питает слабость к домашним собакам, нападая на них при любой возможности. Амурский тигр – искусный рыболов и во время нереста ловко подхватывает рыбу на перекатах горных речек</w:t>
      </w:r>
    </w:p>
    <w:p w:rsidR="00414689" w:rsidRDefault="00414689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Pr="009C328E" w:rsidRDefault="002140D4" w:rsidP="002140D4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14689">
        <w:rPr>
          <w:rFonts w:ascii="Times New Roman" w:eastAsia="Times New Roman" w:hAnsi="Times New Roman" w:cs="Times New Roman"/>
          <w:sz w:val="32"/>
          <w:szCs w:val="28"/>
          <w:lang w:eastAsia="ru-RU"/>
        </w:rPr>
        <w:t>1Найт</w:t>
      </w:r>
      <w:r w:rsidR="009C328E">
        <w:rPr>
          <w:rFonts w:ascii="Times New Roman" w:eastAsia="Times New Roman" w:hAnsi="Times New Roman" w:cs="Times New Roman"/>
          <w:sz w:val="32"/>
          <w:szCs w:val="28"/>
          <w:lang w:eastAsia="ru-RU"/>
        </w:rPr>
        <w:t>и площадь вольеров для животных</w:t>
      </w:r>
    </w:p>
    <w:p w:rsidR="002140D4" w:rsidRPr="009C328E" w:rsidRDefault="00DA7055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Ширина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вольера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26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метров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,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длина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в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15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раз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больше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.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Чему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равна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площадь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вольера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?</w:t>
      </w:r>
    </w:p>
    <w:p w:rsidR="00414689" w:rsidRDefault="00414689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89" w:rsidRDefault="00414689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3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D842592" wp14:editId="21A20358">
            <wp:extent cx="1714500" cy="1285875"/>
            <wp:effectExtent l="0" t="0" r="0" b="9525"/>
            <wp:docPr id="5" name="Рисунок 5" descr="http://www.moscowzoo.ru/images/a57_03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moscowzoo.ru/images/a57_03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28E" w:rsidRDefault="009C328E" w:rsidP="002140D4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28E" w:rsidRDefault="009C328E" w:rsidP="002140D4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0D4" w:rsidRDefault="002140D4" w:rsidP="002140D4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 – один из самых больших наземных хищников, крупнейший представитель семейства кошачьих. Длина тела самца составляет 270-310 см, хвоста 80-100 см, вес взрослых особей может достигать 300 кг. Самцы на четверть крупнее самок. Чрезвычайно характерна поперечнополосатая окраска тигра: по основному рыжеватому фону на спине и боках идут многочисленные поперечные тёмные полосы, которые образуют довольно сложный узор. Расположение полос подвержен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значительной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изменчивости</w:t>
      </w:r>
      <w:r w:rsidRPr="001318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</w:t>
      </w:r>
      <w:proofErr w:type="spellEnd"/>
      <w:r w:rsidRPr="0013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хищник, питается исключительно животной пищей, в основном крупной добычей. Основу его рациона составляют олени и кабаны, но иногда ловит и барсука, медведя, волка, рысь. Имеются сведения о том, что эта кошка питает слабость к домашним собакам, нападая на них при любой возможности. Амурский тигр – искусный рыболов и во время нереста ловко подхватывает рыбу на перекатах горных речек</w:t>
      </w: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89" w:rsidRDefault="00414689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E2B" w:rsidRDefault="009C7E2B" w:rsidP="002140D4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140D4" w:rsidRPr="009C328E" w:rsidRDefault="002140D4" w:rsidP="002140D4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14689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1Найт</w:t>
      </w:r>
      <w:r w:rsidR="009C328E">
        <w:rPr>
          <w:rFonts w:ascii="Times New Roman" w:eastAsia="Times New Roman" w:hAnsi="Times New Roman" w:cs="Times New Roman"/>
          <w:sz w:val="32"/>
          <w:szCs w:val="28"/>
          <w:lang w:eastAsia="ru-RU"/>
        </w:rPr>
        <w:t>и площадь вольеров для животных</w:t>
      </w:r>
    </w:p>
    <w:p w:rsidR="002140D4" w:rsidRPr="009C328E" w:rsidRDefault="00DA7055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Ширина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вольера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17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метров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,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длина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в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16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раз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больше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.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Чему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равна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площадь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вольера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?</w:t>
      </w:r>
    </w:p>
    <w:p w:rsidR="009C328E" w:rsidRDefault="00414689" w:rsidP="0021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3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149E93C" wp14:editId="3B8590F1">
            <wp:extent cx="1714500" cy="1285875"/>
            <wp:effectExtent l="0" t="0" r="0" b="9525"/>
            <wp:docPr id="6" name="Рисунок 6" descr="http://www.moscowzoo.ru/images/a54_03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moscowzoo.ru/images/a54_03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0D4" w:rsidRPr="0021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28E" w:rsidRDefault="009C328E" w:rsidP="0021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28E" w:rsidRDefault="009C328E" w:rsidP="0021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28E" w:rsidRDefault="009C328E" w:rsidP="0021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28E" w:rsidRDefault="009C328E" w:rsidP="0021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28E" w:rsidRDefault="009C328E" w:rsidP="0021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2B" w:rsidRDefault="009C7E2B" w:rsidP="0021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2B" w:rsidRDefault="009C7E2B" w:rsidP="0021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2B" w:rsidRDefault="009C7E2B" w:rsidP="0021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0D4" w:rsidRPr="00131839" w:rsidRDefault="002140D4" w:rsidP="0021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занесён в Красную книгу МСОП и Красную книгу России. На него разрешена ограниченная охота лишь для коренного населения Севера.</w:t>
      </w:r>
    </w:p>
    <w:p w:rsidR="00414689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медведь – самый крупный зверь не только из медведей, но и среди всех хищников. Встречаются самцы-громадины, длина тела которых достигает 280 см, высота в холке – 150 см, а вес – 800 кг; самки мельче и легче. У белого медведя удлиненное туловище, узкое в передней части и массивное </w:t>
      </w:r>
      <w:proofErr w:type="gramStart"/>
      <w:r w:rsidRPr="001318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3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задней, длинная и подвижная шея и относительно небольшая голова, со спрямлённым профилем, нешироким лбом и маленькими, высоко посаженными глазами. У этого зверя очень сильные лапы с большими когтями. Ступ</w:t>
      </w:r>
    </w:p>
    <w:p w:rsidR="00414689" w:rsidRDefault="00414689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28E" w:rsidRDefault="009C328E" w:rsidP="002140D4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C328E" w:rsidRDefault="009C328E" w:rsidP="002140D4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140D4" w:rsidRPr="009C328E" w:rsidRDefault="002140D4" w:rsidP="002140D4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14689">
        <w:rPr>
          <w:rFonts w:ascii="Times New Roman" w:eastAsia="Times New Roman" w:hAnsi="Times New Roman" w:cs="Times New Roman"/>
          <w:sz w:val="32"/>
          <w:szCs w:val="28"/>
          <w:lang w:eastAsia="ru-RU"/>
        </w:rPr>
        <w:t>1Найт</w:t>
      </w:r>
      <w:r w:rsidR="009C328E">
        <w:rPr>
          <w:rFonts w:ascii="Times New Roman" w:eastAsia="Times New Roman" w:hAnsi="Times New Roman" w:cs="Times New Roman"/>
          <w:sz w:val="32"/>
          <w:szCs w:val="28"/>
          <w:lang w:eastAsia="ru-RU"/>
        </w:rPr>
        <w:t>и площадь вольеров для животных</w:t>
      </w:r>
    </w:p>
    <w:p w:rsidR="002140D4" w:rsidRPr="009C328E" w:rsidRDefault="00DA7055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Ширина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вольера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24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метров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,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длина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в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13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раз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больше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.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Чему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равна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площадь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вольера</w:t>
      </w:r>
      <w:r w:rsidRPr="009C328E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>?</w:t>
      </w: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D4" w:rsidRDefault="00414689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3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127C678" wp14:editId="6DF5944D">
            <wp:extent cx="1714500" cy="1285875"/>
            <wp:effectExtent l="0" t="0" r="0" b="9525"/>
            <wp:docPr id="7" name="Рисунок 7" descr="http://www.moscowzoo.ru/images/a35_04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moscowzoo.ru/images/a35_04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2B" w:rsidRDefault="009C7E2B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2B" w:rsidRDefault="009C7E2B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689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1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8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стоящего на ногах самца: до 170 см., иногда до 180 см.; рост самки: до 150 см.</w:t>
      </w:r>
      <w:r w:rsidRPr="00131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 самца - до 140 – 180 кг, вес самки - до 90 кг.</w:t>
      </w:r>
      <w:r w:rsidRPr="00131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Волосяной покров: коричнево-серый, у самцов - с широкой серебристо-белой полосой по спине, доходящей до крестца. Береговая горилла имеет характерную рыжую опушку на лбу, особенно заметную у самца. Шерсть длинная по всему телу, но короткая на спине. Кожа черная и блестящая - даже у молодых зверей. Уши маленькие, ноздри вразлёт - разделены широкой перепонкой, доходящей до верхней губы. </w:t>
      </w:r>
      <w:r w:rsidRPr="00131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Гориллы питаются фруктами (67%); семенами, листьями, почками (17%); насекомыми (3%).</w:t>
      </w:r>
    </w:p>
    <w:p w:rsidR="002140D4" w:rsidRDefault="002140D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80" w:rsidRDefault="00064A80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80" w:rsidRDefault="00064A80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80" w:rsidRDefault="00064A80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80" w:rsidRDefault="00064A80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80" w:rsidRDefault="00064A80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80" w:rsidRDefault="00064A80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80" w:rsidRDefault="00064A80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80" w:rsidRDefault="00064A80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884" w:rsidRDefault="004C488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884" w:rsidRDefault="004C4884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A80" w:rsidRDefault="00064A80" w:rsidP="001F55DF">
      <w:pPr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40D8"/>
    <w:multiLevelType w:val="multilevel"/>
    <w:tmpl w:val="A9EA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75E43"/>
    <w:multiLevelType w:val="multilevel"/>
    <w:tmpl w:val="D32E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611070"/>
    <w:multiLevelType w:val="multilevel"/>
    <w:tmpl w:val="B586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E4"/>
    <w:rsid w:val="00064A80"/>
    <w:rsid w:val="00082D8C"/>
    <w:rsid w:val="00092812"/>
    <w:rsid w:val="001231FD"/>
    <w:rsid w:val="001836C4"/>
    <w:rsid w:val="001F55DF"/>
    <w:rsid w:val="002140D4"/>
    <w:rsid w:val="003D4E80"/>
    <w:rsid w:val="00414689"/>
    <w:rsid w:val="0042530F"/>
    <w:rsid w:val="004C4884"/>
    <w:rsid w:val="0056339A"/>
    <w:rsid w:val="005C73DD"/>
    <w:rsid w:val="00622710"/>
    <w:rsid w:val="006B7FAB"/>
    <w:rsid w:val="007F44E4"/>
    <w:rsid w:val="009C328E"/>
    <w:rsid w:val="009C7E2B"/>
    <w:rsid w:val="00A877B9"/>
    <w:rsid w:val="00B070C8"/>
    <w:rsid w:val="00DA7055"/>
    <w:rsid w:val="00E4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F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8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C73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F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8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C7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u.wikipedia.org/wiki/%D0%A5%D0%B2%D0%BE%D1%81%D1%82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ru.wikipedia.org/wiki/%D0%A8%D0%B5%D0%B9%D0%BD%D1%8B%D0%B5_%D0%BF%D0%BE%D0%B7%D0%B2%D0%BE%D0%BD%D0%BA%D0%B8" TargetMode="External"/><Relationship Id="rId39" Type="http://schemas.openxmlformats.org/officeDocument/2006/relationships/hyperlink" Target="http://www.moscowzoo.ru/get.asp?ID=A3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F%D0%B0%D1%80%D0%BD%D0%BE%D0%BA%D0%BE%D0%BF%D1%8B%D1%82%D0%BD%D1%8B%D0%B5" TargetMode="External"/><Relationship Id="rId34" Type="http://schemas.openxmlformats.org/officeDocument/2006/relationships/image" Target="media/image4.jpeg"/><Relationship Id="rId42" Type="http://schemas.openxmlformats.org/officeDocument/2006/relationships/theme" Target="theme/theme1.xml"/><Relationship Id="rId7" Type="http://schemas.openxmlformats.org/officeDocument/2006/relationships/hyperlink" Target="http://images.yandex.ru/yandsearch?text=%D1%81%D0%BB%D0%BE%D0%BD&amp;img_url=http://agudo.ru/uploads/posts/2009-10/1256896275_radionetplus_ru_jivnoct23.jpg&amp;pos=1&amp;rpt=simage&amp;lr=66&amp;noreask=1" TargetMode="External"/><Relationship Id="rId12" Type="http://schemas.openxmlformats.org/officeDocument/2006/relationships/hyperlink" Target="http://ru.wikipedia.org/wiki/%D0%9A%D0%B0%D0%BB%D0%B8%D0%BC%D0%B0%D0%BD%D1%82%D0%B0%D0%BD" TargetMode="External"/><Relationship Id="rId17" Type="http://schemas.openxmlformats.org/officeDocument/2006/relationships/hyperlink" Target="http://images.yandex.ru/yandsearch?text=%D0%B6%D0%B8%D1%80%D0%B0%D1%84&amp;noreask=1&amp;img_url=http://upload.wikimedia.org/wikipedia/commons/thumb/e/e0/Giraffa_camelopardalis_angolensis.jpg/275px-Giraffa_camelopardalis_angolensis.jpg&amp;pos=7&amp;rpt=simage&amp;lr=66" TargetMode="External"/><Relationship Id="rId25" Type="http://schemas.openxmlformats.org/officeDocument/2006/relationships/hyperlink" Target="http://ru.wikipedia.org/wiki/%D0%A8%D0%B5%D1%8F" TargetMode="External"/><Relationship Id="rId33" Type="http://schemas.openxmlformats.org/officeDocument/2006/relationships/hyperlink" Target="http://www.moscowzoo.ru/images/a57_01b.jpg" TargetMode="External"/><Relationship Id="rId38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E%D1%80%D0%B0" TargetMode="External"/><Relationship Id="rId20" Type="http://schemas.openxmlformats.org/officeDocument/2006/relationships/hyperlink" Target="http://ru.wikipedia.org/wiki/%D0%9C%D0%BB%D0%B5%D0%BA%D0%BE%D0%BF%D0%B8%D1%82%D0%B0%D1%8E%D1%89%D0%B8%D0%B5" TargetMode="External"/><Relationship Id="rId29" Type="http://schemas.openxmlformats.org/officeDocument/2006/relationships/hyperlink" Target="http://ru.wikipedia.org/wiki/%D0%A1%D0%B5%D1%80%D0%B4%D1%86%D0%B5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ru.wikipedia.org/wiki/%D0%9C%D0%B5%D1%82%D1%80" TargetMode="External"/><Relationship Id="rId24" Type="http://schemas.openxmlformats.org/officeDocument/2006/relationships/hyperlink" Target="http://ru.wikipedia.org/wiki/%D0%9C%D0%B5%D1%82%D1%80" TargetMode="External"/><Relationship Id="rId32" Type="http://schemas.openxmlformats.org/officeDocument/2006/relationships/hyperlink" Target="http://ru.wikipedia.org/wiki/%D0%9B%D0%BE%D1%88%D0%B0%D0%B4%D1%8C" TargetMode="External"/><Relationship Id="rId37" Type="http://schemas.openxmlformats.org/officeDocument/2006/relationships/hyperlink" Target="http://www.moscowzoo.ru/get.asp?ID=A54" TargetMode="External"/><Relationship Id="rId40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1%80%D0%B0%D0%B2%D0%B0" TargetMode="External"/><Relationship Id="rId23" Type="http://schemas.openxmlformats.org/officeDocument/2006/relationships/hyperlink" Target="http://ru.wikipedia.org/wiki/%D0%9E%D0%BA%D0%B0%D0%BF%D0%B8" TargetMode="External"/><Relationship Id="rId28" Type="http://schemas.openxmlformats.org/officeDocument/2006/relationships/hyperlink" Target="http://ru.wikipedia.org/wiki/%D0%9C%D0%BE%D0%B7%D0%B3" TargetMode="External"/><Relationship Id="rId36" Type="http://schemas.openxmlformats.org/officeDocument/2006/relationships/image" Target="media/image5.jpeg"/><Relationship Id="rId10" Type="http://schemas.openxmlformats.org/officeDocument/2006/relationships/hyperlink" Target="http://ru.wikipedia.org/wiki/%C0%E7%E8%E0%F2%F1%EA%E8%E9_%F1%EB%EE%ED" TargetMode="External"/><Relationship Id="rId19" Type="http://schemas.openxmlformats.org/officeDocument/2006/relationships/hyperlink" Target="http://ru.wikipedia.org/wiki/%D0%9B%D0%B0%D1%82%D0%B8%D0%BD%D1%81%D0%BA%D0%B8%D0%B9_%D1%8F%D0%B7%D1%8B%D0%BA" TargetMode="External"/><Relationship Id="rId31" Type="http://schemas.openxmlformats.org/officeDocument/2006/relationships/hyperlink" Target="http://ru.wikipedia.org/wiki/%D0%9A%D0%BC/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E%D0%BD%D0%BD%D0%B0" TargetMode="External"/><Relationship Id="rId14" Type="http://schemas.openxmlformats.org/officeDocument/2006/relationships/hyperlink" Target="http://ru.wikipedia.org/wiki/%D0%9C%D0%B0%D1%81%D1%81%D0%B0" TargetMode="External"/><Relationship Id="rId22" Type="http://schemas.openxmlformats.org/officeDocument/2006/relationships/hyperlink" Target="http://ru.wikipedia.org/wiki/%D0%96%D0%B8%D1%80%D0%B0%D1%84%D0%BE%D0%B2%D1%8B%D0%B5" TargetMode="External"/><Relationship Id="rId27" Type="http://schemas.openxmlformats.org/officeDocument/2006/relationships/hyperlink" Target="http://ru.wikipedia.org/wiki/%D0%9A%D1%80%D0%BE%D0%B2%D1%8C" TargetMode="External"/><Relationship Id="rId30" Type="http://schemas.openxmlformats.org/officeDocument/2006/relationships/hyperlink" Target="http://ru.wikipedia.org/wiki/%D0%93%D0%B0%D0%BB%D0%BE%D0%BF" TargetMode="External"/><Relationship Id="rId35" Type="http://schemas.openxmlformats.org/officeDocument/2006/relationships/hyperlink" Target="http://www.moscowzoo.ru/get.asp?ID=A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2013-03-04T11:30:00Z</dcterms:created>
  <dcterms:modified xsi:type="dcterms:W3CDTF">2013-03-04T16:20:00Z</dcterms:modified>
</cp:coreProperties>
</file>