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11" w:rsidRPr="00581F05" w:rsidRDefault="00F27108" w:rsidP="0045664B">
      <w:pPr>
        <w:jc w:val="center"/>
        <w:rPr>
          <w:b/>
          <w:color w:val="0D0D0D" w:themeColor="text1" w:themeTint="F2"/>
          <w:sz w:val="28"/>
        </w:rPr>
      </w:pPr>
      <w:r w:rsidRPr="00581F05">
        <w:rPr>
          <w:b/>
          <w:color w:val="0D0D0D" w:themeColor="text1" w:themeTint="F2"/>
          <w:sz w:val="28"/>
        </w:rPr>
        <w:t>Что такое «готовность к школе»?</w:t>
      </w:r>
    </w:p>
    <w:p w:rsidR="00F27108" w:rsidRDefault="00F27108"/>
    <w:p w:rsidR="00232F3D" w:rsidRDefault="0045664B">
      <w:r>
        <w:t xml:space="preserve">        </w:t>
      </w:r>
      <w:r w:rsidR="00232F3D">
        <w:t xml:space="preserve"> Готовность к школе – комплексное понятие, которое включает в себя:</w:t>
      </w:r>
    </w:p>
    <w:p w:rsidR="00232F3D" w:rsidRDefault="0045664B">
      <w:r>
        <w:rPr>
          <w:i/>
        </w:rPr>
        <w:t xml:space="preserve">         </w:t>
      </w:r>
      <w:r w:rsidR="00232F3D" w:rsidRPr="007801DD">
        <w:rPr>
          <w:i/>
        </w:rPr>
        <w:t>1.Наличие у ребенка учебной мотивации</w:t>
      </w:r>
      <w:r w:rsidR="00232F3D">
        <w:t>, позволяющей воспринимать и выполнять учебные задания.</w:t>
      </w:r>
    </w:p>
    <w:p w:rsidR="00232F3D" w:rsidRDefault="00232F3D">
      <w:r>
        <w:t xml:space="preserve"> </w:t>
      </w:r>
      <w:r w:rsidR="0045664B">
        <w:t xml:space="preserve">        </w:t>
      </w:r>
      <w:r>
        <w:t>Важно выяснить, действительно ли ребенок хочет учиться, а не просто ходить в школу. Особенно актуальна эта проблема для шестилеток</w:t>
      </w:r>
      <w:proofErr w:type="gramStart"/>
      <w:r>
        <w:t xml:space="preserve"> ,</w:t>
      </w:r>
      <w:proofErr w:type="gramEnd"/>
      <w:r>
        <w:t xml:space="preserve"> у которых в силу объективных возрастных психофизиологических особенностей формирование внутренней позиции школьника может быть затруднено.</w:t>
      </w:r>
    </w:p>
    <w:p w:rsidR="00E83465" w:rsidRDefault="0045664B">
      <w:r>
        <w:t xml:space="preserve">       </w:t>
      </w:r>
      <w:r w:rsidR="00232F3D">
        <w:t>2</w:t>
      </w:r>
      <w:r w:rsidR="00232F3D" w:rsidRPr="007801DD">
        <w:rPr>
          <w:i/>
        </w:rPr>
        <w:t>. Развитие произвольности.</w:t>
      </w:r>
      <w:r w:rsidR="00232F3D">
        <w:t xml:space="preserve"> </w:t>
      </w:r>
    </w:p>
    <w:p w:rsidR="00232F3D" w:rsidRDefault="0045664B">
      <w:r>
        <w:t xml:space="preserve">      </w:t>
      </w:r>
      <w:r w:rsidR="00232F3D">
        <w:t>Что это такое?  Младший школьник должен уметь сознательно подчинить свои действия правилу;</w:t>
      </w:r>
      <w:r w:rsidR="00E83465">
        <w:t xml:space="preserve"> </w:t>
      </w:r>
      <w:r w:rsidR="00232F3D">
        <w:t xml:space="preserve"> воспринимать требования учителя; </w:t>
      </w:r>
      <w:r w:rsidR="00E83465">
        <w:t xml:space="preserve"> </w:t>
      </w:r>
      <w:r w:rsidR="00232F3D">
        <w:t>внимательно слушать  и точно выполнять</w:t>
      </w:r>
      <w:r w:rsidR="00E83465">
        <w:t xml:space="preserve"> задания, предлагаемые в устной форме; самостоятельно выполнять задание по зрительно воспринимаемому образцу. </w:t>
      </w:r>
    </w:p>
    <w:p w:rsidR="00E83465" w:rsidRDefault="0045664B">
      <w:r>
        <w:t xml:space="preserve">       </w:t>
      </w:r>
      <w:r w:rsidR="00E83465">
        <w:t>Ребенок должен уметь</w:t>
      </w:r>
      <w:r w:rsidR="00E018B6">
        <w:t xml:space="preserve"> </w:t>
      </w:r>
      <w:r w:rsidR="00E83465">
        <w:t>под</w:t>
      </w:r>
      <w:r w:rsidR="00E018B6">
        <w:t>чинять свои желания и интересы требованиям взрослого. «Надо» должно победить «хочу».</w:t>
      </w:r>
    </w:p>
    <w:p w:rsidR="00E018B6" w:rsidRDefault="0045664B">
      <w:r>
        <w:t xml:space="preserve">       </w:t>
      </w:r>
      <w:r w:rsidR="00E018B6">
        <w:t>3</w:t>
      </w:r>
      <w:r w:rsidR="00E018B6" w:rsidRPr="007801DD">
        <w:rPr>
          <w:i/>
        </w:rPr>
        <w:t>.  Умение взаимодействовать с другими детьми</w:t>
      </w:r>
      <w:r w:rsidR="00E018B6">
        <w:t>.</w:t>
      </w:r>
    </w:p>
    <w:p w:rsidR="00E018B6" w:rsidRPr="007801DD" w:rsidRDefault="0045664B">
      <w:pPr>
        <w:rPr>
          <w:i/>
        </w:rPr>
      </w:pPr>
      <w:r>
        <w:t xml:space="preserve">       </w:t>
      </w:r>
      <w:r w:rsidR="00E018B6">
        <w:t xml:space="preserve">4.  </w:t>
      </w:r>
      <w:r w:rsidR="00E018B6" w:rsidRPr="007801DD">
        <w:rPr>
          <w:i/>
        </w:rPr>
        <w:t xml:space="preserve">Положительное представление о себе. </w:t>
      </w:r>
    </w:p>
    <w:p w:rsidR="00E018B6" w:rsidRDefault="00B46F11">
      <w:r>
        <w:t xml:space="preserve">       </w:t>
      </w:r>
      <w:r w:rsidR="00E018B6">
        <w:t>Ребенку легче адаптироваться к школьным условиям, если он достаточно уверен в себе, в своих силах, своих возможностях и способностях.</w:t>
      </w:r>
    </w:p>
    <w:p w:rsidR="00E018B6" w:rsidRDefault="00B46F11">
      <w:r>
        <w:t xml:space="preserve">        </w:t>
      </w:r>
      <w:r w:rsidR="00E018B6">
        <w:t xml:space="preserve">5. </w:t>
      </w:r>
      <w:r w:rsidR="00E018B6" w:rsidRPr="007801DD">
        <w:rPr>
          <w:i/>
        </w:rPr>
        <w:t>Достаточный интеллектуальный уровень</w:t>
      </w:r>
      <w:r w:rsidR="00CE66CF" w:rsidRPr="007801DD">
        <w:rPr>
          <w:i/>
        </w:rPr>
        <w:t xml:space="preserve"> (</w:t>
      </w:r>
      <w:r w:rsidR="00CE66CF">
        <w:t>память, внимание, мышление речь).  Речевое развитие должно позволять ребенку свободно выражать свои мысли, для чего необходимы  определенный словарный запас и способность грамотно строить фразы.</w:t>
      </w:r>
    </w:p>
    <w:p w:rsidR="00CE66CF" w:rsidRDefault="00CE66CF"/>
    <w:p w:rsidR="00CE66CF" w:rsidRDefault="00B46F11">
      <w:r>
        <w:t xml:space="preserve">          </w:t>
      </w:r>
      <w:r w:rsidR="00CE66CF">
        <w:t>Необходимо помнить и о состоянии здоровья и уровне физического развития будущего школьника (уровень развития отдельных органов и систем должен соответ</w:t>
      </w:r>
      <w:r w:rsidR="00346E3A">
        <w:t>ствовать возрастным требованиям).</w:t>
      </w:r>
    </w:p>
    <w:sectPr w:rsidR="00CE66CF" w:rsidSect="0015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08"/>
    <w:rsid w:val="00077905"/>
    <w:rsid w:val="00155111"/>
    <w:rsid w:val="00232F3D"/>
    <w:rsid w:val="00346E3A"/>
    <w:rsid w:val="00392AA6"/>
    <w:rsid w:val="0045664B"/>
    <w:rsid w:val="004E0529"/>
    <w:rsid w:val="00581F05"/>
    <w:rsid w:val="00624879"/>
    <w:rsid w:val="007801DD"/>
    <w:rsid w:val="00AD72F0"/>
    <w:rsid w:val="00B46F11"/>
    <w:rsid w:val="00CE66CF"/>
    <w:rsid w:val="00E018B6"/>
    <w:rsid w:val="00E83465"/>
    <w:rsid w:val="00F2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29"/>
  </w:style>
  <w:style w:type="paragraph" w:styleId="1">
    <w:name w:val="heading 1"/>
    <w:basedOn w:val="a"/>
    <w:next w:val="a"/>
    <w:link w:val="10"/>
    <w:uiPriority w:val="9"/>
    <w:qFormat/>
    <w:rsid w:val="004E0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0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2011-03-10T15:09:00Z</cp:lastPrinted>
  <dcterms:created xsi:type="dcterms:W3CDTF">2010-03-04T12:39:00Z</dcterms:created>
  <dcterms:modified xsi:type="dcterms:W3CDTF">2011-03-10T15:10:00Z</dcterms:modified>
</cp:coreProperties>
</file>