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5C" w:rsidRPr="00007019" w:rsidRDefault="0084675C" w:rsidP="00382D08">
      <w:pPr>
        <w:jc w:val="center"/>
        <w:rPr>
          <w:b/>
          <w:sz w:val="36"/>
          <w:szCs w:val="36"/>
        </w:rPr>
      </w:pPr>
      <w:r w:rsidRPr="00007019">
        <w:rPr>
          <w:b/>
          <w:sz w:val="36"/>
          <w:szCs w:val="36"/>
        </w:rPr>
        <w:t>РАБОЧАЯ ПРОГРАММА</w:t>
      </w:r>
    </w:p>
    <w:p w:rsidR="0084675C" w:rsidRPr="00DA7D47" w:rsidRDefault="0084675C" w:rsidP="00382D08">
      <w:pPr>
        <w:jc w:val="center"/>
        <w:rPr>
          <w:b/>
          <w:sz w:val="32"/>
          <w:szCs w:val="32"/>
        </w:rPr>
      </w:pPr>
    </w:p>
    <w:p w:rsidR="0084675C" w:rsidRPr="00704A07" w:rsidRDefault="0084675C" w:rsidP="00382D08">
      <w:pPr>
        <w:jc w:val="center"/>
        <w:rPr>
          <w:b/>
          <w:sz w:val="32"/>
          <w:szCs w:val="32"/>
        </w:rPr>
      </w:pPr>
      <w:r w:rsidRPr="00704A07">
        <w:rPr>
          <w:b/>
          <w:sz w:val="32"/>
          <w:szCs w:val="32"/>
        </w:rPr>
        <w:t xml:space="preserve">по английскому языку для </w:t>
      </w:r>
      <w:r>
        <w:rPr>
          <w:b/>
          <w:sz w:val="32"/>
          <w:szCs w:val="32"/>
        </w:rPr>
        <w:t>4</w:t>
      </w:r>
      <w:r w:rsidRPr="00704A07">
        <w:rPr>
          <w:b/>
          <w:sz w:val="32"/>
          <w:szCs w:val="32"/>
        </w:rPr>
        <w:t xml:space="preserve"> класса</w:t>
      </w:r>
    </w:p>
    <w:p w:rsidR="0084675C" w:rsidRDefault="0084675C" w:rsidP="00382D08">
      <w:pPr>
        <w:jc w:val="center"/>
        <w:rPr>
          <w:b/>
          <w:sz w:val="28"/>
          <w:szCs w:val="28"/>
        </w:rPr>
      </w:pPr>
    </w:p>
    <w:p w:rsidR="0084675C" w:rsidRPr="00007019" w:rsidRDefault="0084675C" w:rsidP="00382D08">
      <w:pPr>
        <w:jc w:val="center"/>
        <w:rPr>
          <w:b/>
          <w:sz w:val="28"/>
          <w:szCs w:val="28"/>
        </w:rPr>
      </w:pPr>
      <w:r w:rsidRPr="00007019">
        <w:rPr>
          <w:b/>
          <w:sz w:val="28"/>
          <w:szCs w:val="28"/>
        </w:rPr>
        <w:t>(углубленное изучение)</w:t>
      </w:r>
    </w:p>
    <w:p w:rsidR="0084675C" w:rsidRPr="00007019" w:rsidRDefault="0084675C" w:rsidP="00382D08">
      <w:pPr>
        <w:jc w:val="center"/>
        <w:rPr>
          <w:b/>
          <w:sz w:val="28"/>
          <w:szCs w:val="28"/>
        </w:rPr>
      </w:pPr>
    </w:p>
    <w:p w:rsidR="0084675C" w:rsidRDefault="0084675C" w:rsidP="00382D08">
      <w:pPr>
        <w:jc w:val="right"/>
        <w:rPr>
          <w:b/>
          <w:i/>
          <w:sz w:val="28"/>
          <w:szCs w:val="28"/>
        </w:rPr>
      </w:pPr>
    </w:p>
    <w:p w:rsidR="0084675C" w:rsidRDefault="00745A88" w:rsidP="00382D0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</w:t>
      </w:r>
    </w:p>
    <w:p w:rsidR="00745A88" w:rsidRDefault="00745A88" w:rsidP="00382D08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  ГБОУ СОШ 183</w:t>
      </w:r>
    </w:p>
    <w:p w:rsidR="0084675C" w:rsidRDefault="0084675C" w:rsidP="00382D08">
      <w:pPr>
        <w:spacing w:line="312" w:lineRule="auto"/>
        <w:jc w:val="right"/>
        <w:rPr>
          <w:sz w:val="28"/>
          <w:szCs w:val="28"/>
        </w:rPr>
      </w:pPr>
      <w:r w:rsidRPr="003F1C83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745A88">
        <w:rPr>
          <w:sz w:val="28"/>
          <w:szCs w:val="28"/>
        </w:rPr>
        <w:t>аросветская Ольга Александровна</w:t>
      </w:r>
    </w:p>
    <w:p w:rsidR="0084675C" w:rsidRDefault="0084675C" w:rsidP="00382D08">
      <w:pPr>
        <w:jc w:val="center"/>
        <w:rPr>
          <w:b/>
          <w:sz w:val="28"/>
          <w:szCs w:val="28"/>
        </w:rPr>
      </w:pPr>
    </w:p>
    <w:p w:rsidR="0084675C" w:rsidRDefault="0084675C" w:rsidP="00382D08">
      <w:pPr>
        <w:jc w:val="center"/>
        <w:rPr>
          <w:b/>
          <w:sz w:val="28"/>
          <w:szCs w:val="28"/>
        </w:rPr>
      </w:pPr>
    </w:p>
    <w:p w:rsidR="0084675C" w:rsidRPr="00264F78" w:rsidRDefault="0084675C" w:rsidP="00382D08"/>
    <w:p w:rsidR="0084675C" w:rsidRDefault="0084675C"/>
    <w:p w:rsidR="0084675C" w:rsidRDefault="0084675C"/>
    <w:p w:rsidR="0084675C" w:rsidRPr="001544C5" w:rsidRDefault="0084675C" w:rsidP="001544C5">
      <w:pPr>
        <w:suppressAutoHyphens/>
        <w:rPr>
          <w:bCs/>
          <w:iCs/>
          <w:sz w:val="24"/>
          <w:szCs w:val="24"/>
        </w:rPr>
      </w:pPr>
      <w:r w:rsidRPr="001544C5">
        <w:rPr>
          <w:bCs/>
          <w:iCs/>
          <w:sz w:val="24"/>
          <w:szCs w:val="24"/>
        </w:rPr>
        <w:t>ПОЯСНИТЕЛЬНАЯ ЗАПИСКА</w:t>
      </w:r>
    </w:p>
    <w:p w:rsidR="0084675C" w:rsidRPr="001544C5" w:rsidRDefault="0084675C" w:rsidP="001544C5">
      <w:pPr>
        <w:suppressAutoHyphens/>
        <w:rPr>
          <w:sz w:val="24"/>
          <w:szCs w:val="24"/>
        </w:rPr>
      </w:pPr>
    </w:p>
    <w:p w:rsidR="0084675C" w:rsidRPr="001544C5" w:rsidRDefault="0084675C" w:rsidP="001544C5">
      <w:pPr>
        <w:suppressAutoHyphens/>
        <w:rPr>
          <w:sz w:val="24"/>
          <w:szCs w:val="24"/>
        </w:rPr>
      </w:pPr>
    </w:p>
    <w:p w:rsidR="0084675C" w:rsidRPr="001544C5" w:rsidRDefault="0084675C" w:rsidP="001544C5">
      <w:pPr>
        <w:suppressAutoHyphens/>
        <w:ind w:firstLine="720"/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При формировании структуры и содержания рабочей программы учитывались целевые установки </w:t>
      </w:r>
      <w:r w:rsidRPr="001544C5">
        <w:rPr>
          <w:bCs/>
          <w:i/>
          <w:iCs/>
          <w:sz w:val="24"/>
          <w:szCs w:val="24"/>
        </w:rPr>
        <w:t xml:space="preserve">Федерального государственного образовательного стандарта начального образования </w:t>
      </w:r>
      <w:r w:rsidRPr="001544C5">
        <w:rPr>
          <w:sz w:val="24"/>
          <w:szCs w:val="24"/>
        </w:rPr>
        <w:t xml:space="preserve"> и основные требования действующей </w:t>
      </w:r>
      <w:r w:rsidRPr="001544C5">
        <w:rPr>
          <w:bCs/>
          <w:i/>
          <w:iCs/>
          <w:sz w:val="24"/>
          <w:szCs w:val="24"/>
        </w:rPr>
        <w:t>Примерной программы начального общего образования</w:t>
      </w:r>
      <w:r w:rsidRPr="001544C5">
        <w:rPr>
          <w:sz w:val="24"/>
          <w:szCs w:val="24"/>
        </w:rPr>
        <w:t xml:space="preserve">. </w:t>
      </w:r>
      <w:proofErr w:type="gramStart"/>
      <w:r w:rsidRPr="001544C5">
        <w:rPr>
          <w:color w:val="000000"/>
          <w:sz w:val="24"/>
          <w:szCs w:val="24"/>
        </w:rPr>
        <w:t>Программа разрабатывалась на основе типовой рабочей программы «Английский язык» (предметная линия учебников И.Н. Верещагиной.</w:t>
      </w:r>
      <w:proofErr w:type="gramEnd"/>
      <w:r w:rsidRPr="001544C5">
        <w:rPr>
          <w:color w:val="000000"/>
          <w:sz w:val="24"/>
          <w:szCs w:val="24"/>
        </w:rPr>
        <w:t xml:space="preserve"> </w:t>
      </w:r>
      <w:proofErr w:type="gramStart"/>
      <w:r w:rsidRPr="001544C5">
        <w:rPr>
          <w:color w:val="000000"/>
          <w:sz w:val="24"/>
          <w:szCs w:val="24"/>
          <w:lang w:val="en-US"/>
        </w:rPr>
        <w:t>II</w:t>
      </w:r>
      <w:r w:rsidRPr="001544C5">
        <w:rPr>
          <w:color w:val="000000"/>
          <w:sz w:val="24"/>
          <w:szCs w:val="24"/>
        </w:rPr>
        <w:t>-</w:t>
      </w:r>
      <w:r w:rsidRPr="001544C5">
        <w:rPr>
          <w:color w:val="000000"/>
          <w:sz w:val="24"/>
          <w:szCs w:val="24"/>
          <w:lang w:val="en-US"/>
        </w:rPr>
        <w:t>IV</w:t>
      </w:r>
      <w:r w:rsidRPr="001544C5">
        <w:rPr>
          <w:color w:val="000000"/>
          <w:sz w:val="24"/>
          <w:szCs w:val="24"/>
        </w:rPr>
        <w:t xml:space="preserve"> классы).</w:t>
      </w:r>
      <w:proofErr w:type="gramEnd"/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 xml:space="preserve">В настоящее время всё более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умение делать выводы и умозаключения. Овладение </w:t>
      </w:r>
      <w:r w:rsidRPr="001544C5">
        <w:rPr>
          <w:i/>
          <w:iCs/>
          <w:color w:val="000000"/>
          <w:sz w:val="24"/>
          <w:szCs w:val="24"/>
        </w:rPr>
        <w:t xml:space="preserve">умениями учиться </w:t>
      </w:r>
      <w:r w:rsidRPr="001544C5">
        <w:rPr>
          <w:color w:val="000000"/>
          <w:sz w:val="24"/>
          <w:szCs w:val="24"/>
        </w:rPr>
        <w:t xml:space="preserve">и </w:t>
      </w:r>
      <w:r w:rsidRPr="001544C5">
        <w:rPr>
          <w:i/>
          <w:iCs/>
          <w:color w:val="000000"/>
          <w:sz w:val="24"/>
          <w:szCs w:val="24"/>
        </w:rPr>
        <w:t xml:space="preserve">познавать </w:t>
      </w:r>
      <w:r w:rsidRPr="001544C5">
        <w:rPr>
          <w:color w:val="000000"/>
          <w:sz w:val="24"/>
          <w:szCs w:val="24"/>
        </w:rPr>
        <w:t xml:space="preserve">является приоритетной целью на начальном этапе обучения. Достижение этой цели реализовано в системе обучения, которая легла в основу создания данной рабочей программы. </w:t>
      </w:r>
    </w:p>
    <w:p w:rsidR="0084675C" w:rsidRPr="001544C5" w:rsidRDefault="0084675C" w:rsidP="001544C5">
      <w:pPr>
        <w:ind w:firstLine="708"/>
        <w:jc w:val="both"/>
        <w:rPr>
          <w:sz w:val="24"/>
          <w:szCs w:val="24"/>
        </w:rPr>
      </w:pPr>
    </w:p>
    <w:p w:rsidR="0084675C" w:rsidRPr="001544C5" w:rsidRDefault="0084675C" w:rsidP="001544C5">
      <w:pPr>
        <w:ind w:firstLine="708"/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Программа рассчитана на 102 часа в 4-х классах с учебной нагрузкой 3 часа в неделю. Рабочая программа конкретизирует содержание предметных тем образовательного стандарта, дает  распределение учебных часов по темам и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 w:rsidRPr="001544C5">
        <w:rPr>
          <w:sz w:val="24"/>
          <w:szCs w:val="24"/>
        </w:rPr>
        <w:t>межпредметных</w:t>
      </w:r>
      <w:proofErr w:type="spellEnd"/>
      <w:r w:rsidRPr="001544C5">
        <w:rPr>
          <w:sz w:val="24"/>
          <w:szCs w:val="24"/>
        </w:rPr>
        <w:t xml:space="preserve"> и </w:t>
      </w:r>
      <w:proofErr w:type="spellStart"/>
      <w:r w:rsidRPr="001544C5">
        <w:rPr>
          <w:sz w:val="24"/>
          <w:szCs w:val="24"/>
        </w:rPr>
        <w:t>внутрипредметных</w:t>
      </w:r>
      <w:proofErr w:type="spellEnd"/>
      <w:r w:rsidRPr="001544C5">
        <w:rPr>
          <w:sz w:val="24"/>
          <w:szCs w:val="24"/>
        </w:rPr>
        <w:t xml:space="preserve"> связей. Программа строится на принципах коммуникативной направленности процесса обучения, дифференцированного и интегрированного обучения всем аспектам языка и видам речевой деятельности, учета родного языка учащихся, воспитывающего обучения и  сознательности в овладении материалом.</w:t>
      </w:r>
    </w:p>
    <w:p w:rsidR="0084675C" w:rsidRPr="001544C5" w:rsidRDefault="0084675C" w:rsidP="001544C5">
      <w:pPr>
        <w:rPr>
          <w:sz w:val="24"/>
          <w:szCs w:val="24"/>
        </w:rPr>
      </w:pPr>
    </w:p>
    <w:p w:rsidR="0084675C" w:rsidRPr="001544C5" w:rsidRDefault="0084675C" w:rsidP="001544C5">
      <w:pPr>
        <w:rPr>
          <w:sz w:val="24"/>
          <w:szCs w:val="24"/>
        </w:rPr>
      </w:pP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ЦЕЛИ И ЗАДАЧИ КУРСА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ind w:firstLine="720"/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Специфика иностранного языка как учебного предмета  — в его интегративном характере, т. е. обучение ему предусматривает  не только овладение самим иностранным языком, но и ознакомление с литературой, географией, историей и культурой страны изучаемого языка.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ind w:firstLine="720"/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Интегративной целью обучения иностранному языку в 4х классах является формирование элементарной коммуникативной компетенции в основных видах речевой деятельности: </w:t>
      </w:r>
      <w:proofErr w:type="spellStart"/>
      <w:r w:rsidRPr="001544C5">
        <w:rPr>
          <w:sz w:val="24"/>
          <w:szCs w:val="24"/>
        </w:rPr>
        <w:lastRenderedPageBreak/>
        <w:t>аудировании</w:t>
      </w:r>
      <w:proofErr w:type="spellEnd"/>
      <w:r w:rsidRPr="001544C5">
        <w:rPr>
          <w:sz w:val="24"/>
          <w:szCs w:val="24"/>
        </w:rPr>
        <w:t xml:space="preserve">, говорении, чтении и письме. Следовательно, изучение иностранного языка в 4х классах направлено на достижение следующих целей: </w:t>
      </w:r>
    </w:p>
    <w:p w:rsidR="0084675C" w:rsidRPr="009C36C6" w:rsidRDefault="0084675C" w:rsidP="001544C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формирование </w:t>
      </w:r>
      <w:r w:rsidRPr="009C36C6">
        <w:rPr>
          <w:rFonts w:ascii="Times New Roman" w:hAnsi="Times New Roman"/>
          <w:color w:val="000000"/>
          <w:sz w:val="24"/>
          <w:szCs w:val="24"/>
        </w:rPr>
        <w:t xml:space="preserve">умения общаться на иностранном </w:t>
      </w:r>
      <w:proofErr w:type="gramStart"/>
      <w:r w:rsidRPr="009C36C6">
        <w:rPr>
          <w:rFonts w:ascii="Times New Roman" w:hAnsi="Times New Roman"/>
          <w:color w:val="000000"/>
          <w:sz w:val="24"/>
          <w:szCs w:val="24"/>
        </w:rPr>
        <w:t>языке</w:t>
      </w:r>
      <w:proofErr w:type="gramEnd"/>
      <w:r w:rsidRPr="009C36C6">
        <w:rPr>
          <w:rFonts w:ascii="Times New Roman" w:hAnsi="Times New Roman"/>
          <w:color w:val="000000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C36C6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9C36C6">
        <w:rPr>
          <w:rFonts w:ascii="Times New Roman" w:hAnsi="Times New Roman"/>
          <w:color w:val="000000"/>
          <w:sz w:val="24"/>
          <w:szCs w:val="24"/>
        </w:rPr>
        <w:t xml:space="preserve"> и говорение) и письменной (чтение и письмо) форме;</w:t>
      </w:r>
    </w:p>
    <w:p w:rsidR="0084675C" w:rsidRPr="009C36C6" w:rsidRDefault="0084675C" w:rsidP="001544C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приобщение  </w:t>
      </w:r>
      <w:r w:rsidRPr="009C36C6">
        <w:rPr>
          <w:rFonts w:ascii="Times New Roman" w:hAnsi="Times New Roman"/>
          <w:color w:val="000000"/>
          <w:sz w:val="24"/>
          <w:szCs w:val="24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</w:t>
      </w:r>
      <w:r>
        <w:rPr>
          <w:rFonts w:ascii="Times New Roman" w:hAnsi="Times New Roman"/>
          <w:color w:val="000000"/>
          <w:sz w:val="24"/>
          <w:szCs w:val="24"/>
        </w:rPr>
        <w:t xml:space="preserve">бежным </w:t>
      </w:r>
      <w:r w:rsidRPr="009C36C6">
        <w:rPr>
          <w:rFonts w:ascii="Times New Roman" w:hAnsi="Times New Roman"/>
          <w:color w:val="000000"/>
          <w:sz w:val="24"/>
          <w:szCs w:val="24"/>
        </w:rPr>
        <w:t>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4675C" w:rsidRPr="009C36C6" w:rsidRDefault="0084675C" w:rsidP="001544C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развитие  </w:t>
      </w:r>
      <w:r w:rsidRPr="009C36C6">
        <w:rPr>
          <w:rFonts w:ascii="Times New Roman" w:hAnsi="Times New Roman"/>
          <w:color w:val="000000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9C36C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9C36C6">
        <w:rPr>
          <w:rFonts w:ascii="Times New Roman" w:hAnsi="Times New Roman"/>
          <w:color w:val="000000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84675C" w:rsidRPr="009C36C6" w:rsidRDefault="0084675C" w:rsidP="001544C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воспитание </w:t>
      </w:r>
      <w:r w:rsidRPr="009C36C6">
        <w:rPr>
          <w:rFonts w:ascii="Times New Roman" w:hAnsi="Times New Roman"/>
          <w:color w:val="000000"/>
          <w:sz w:val="24"/>
          <w:szCs w:val="24"/>
        </w:rPr>
        <w:t>— разностороннее развитие младшего школьника средствами иностранного языка.</w:t>
      </w:r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 xml:space="preserve">Исходя из сформулированных целей, изучение предмета «Английский язык» направлено на решение следующих </w:t>
      </w:r>
      <w:r w:rsidRPr="001544C5">
        <w:rPr>
          <w:b/>
          <w:bCs/>
          <w:i/>
          <w:iCs/>
          <w:color w:val="000000"/>
          <w:sz w:val="24"/>
          <w:szCs w:val="24"/>
        </w:rPr>
        <w:t>задач</w:t>
      </w:r>
      <w:r w:rsidRPr="001544C5">
        <w:rPr>
          <w:color w:val="000000"/>
          <w:sz w:val="24"/>
          <w:szCs w:val="24"/>
        </w:rPr>
        <w:t>:</w:t>
      </w:r>
    </w:p>
    <w:p w:rsidR="0084675C" w:rsidRPr="009C36C6" w:rsidRDefault="0084675C" w:rsidP="001544C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формирование представлений </w:t>
      </w:r>
      <w:r w:rsidRPr="009C36C6">
        <w:rPr>
          <w:rFonts w:ascii="Times New Roman" w:hAnsi="Times New Roman"/>
          <w:color w:val="000000"/>
          <w:sz w:val="24"/>
          <w:szCs w:val="24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84675C" w:rsidRPr="009C36C6" w:rsidRDefault="0084675C" w:rsidP="001544C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расширение лингвистического кругозора </w:t>
      </w:r>
      <w:r w:rsidRPr="009C36C6">
        <w:rPr>
          <w:rFonts w:ascii="Times New Roman" w:hAnsi="Times New Roman"/>
          <w:color w:val="000000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84675C" w:rsidRPr="009C36C6" w:rsidRDefault="0084675C" w:rsidP="001544C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обеспечение коммуникативно-психологической адаптации </w:t>
      </w:r>
      <w:r w:rsidRPr="009C36C6">
        <w:rPr>
          <w:rFonts w:ascii="Times New Roman" w:hAnsi="Times New Roman"/>
          <w:color w:val="000000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4675C" w:rsidRPr="009C36C6" w:rsidRDefault="0084675C" w:rsidP="001544C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развитие личностных качеств </w:t>
      </w:r>
      <w:r w:rsidRPr="009C36C6">
        <w:rPr>
          <w:rFonts w:ascii="Times New Roman" w:hAnsi="Times New Roman"/>
          <w:color w:val="000000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84675C" w:rsidRPr="009C36C6" w:rsidRDefault="0084675C" w:rsidP="001544C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развитие эмоциональной сферы </w:t>
      </w:r>
      <w:r w:rsidRPr="009C36C6">
        <w:rPr>
          <w:rFonts w:ascii="Times New Roman" w:hAnsi="Times New Roman"/>
          <w:color w:val="000000"/>
          <w:sz w:val="24"/>
          <w:szCs w:val="24"/>
        </w:rPr>
        <w:t>детей в процессе обучающих игр, учебных спектаклей с использованием иностранного языка;</w:t>
      </w:r>
    </w:p>
    <w:p w:rsidR="0084675C" w:rsidRPr="009C36C6" w:rsidRDefault="0084675C" w:rsidP="001544C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приобщение младших школьников </w:t>
      </w:r>
      <w:r w:rsidRPr="009C36C6">
        <w:rPr>
          <w:rFonts w:ascii="Times New Roman" w:hAnsi="Times New Roman"/>
          <w:color w:val="000000"/>
          <w:sz w:val="24"/>
          <w:szCs w:val="24"/>
        </w:rPr>
        <w:t>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4675C" w:rsidRPr="009C36C6" w:rsidRDefault="0084675C" w:rsidP="001544C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развитие познавательных способностей </w:t>
      </w:r>
      <w:r w:rsidRPr="009C36C6">
        <w:rPr>
          <w:rFonts w:ascii="Times New Roman" w:hAnsi="Times New Roman"/>
          <w:color w:val="000000"/>
          <w:sz w:val="24"/>
          <w:szCs w:val="24"/>
        </w:rPr>
        <w:t>— овладение умением координированной работы с разными компонентами учебно-методического комплекта, умением работы в группе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675C" w:rsidRPr="009C36C6" w:rsidRDefault="0084675C" w:rsidP="001544C5">
      <w:pPr>
        <w:jc w:val="both"/>
        <w:rPr>
          <w:b/>
          <w:bCs/>
        </w:rPr>
      </w:pPr>
    </w:p>
    <w:p w:rsidR="0084675C" w:rsidRPr="001544C5" w:rsidRDefault="0084675C" w:rsidP="001544C5">
      <w:pPr>
        <w:ind w:firstLine="720"/>
        <w:jc w:val="both"/>
        <w:rPr>
          <w:bCs/>
          <w:sz w:val="24"/>
          <w:szCs w:val="24"/>
        </w:rPr>
      </w:pPr>
      <w:proofErr w:type="gramStart"/>
      <w:r w:rsidRPr="001544C5">
        <w:rPr>
          <w:b/>
          <w:bCs/>
          <w:sz w:val="24"/>
          <w:szCs w:val="24"/>
        </w:rPr>
        <w:t>Учебник</w:t>
      </w:r>
      <w:r w:rsidRPr="001544C5">
        <w:rPr>
          <w:bCs/>
          <w:sz w:val="24"/>
          <w:szCs w:val="24"/>
        </w:rPr>
        <w:t xml:space="preserve"> (</w:t>
      </w:r>
      <w:r w:rsidRPr="001544C5">
        <w:rPr>
          <w:sz w:val="24"/>
          <w:szCs w:val="24"/>
        </w:rPr>
        <w:t xml:space="preserve">Верещагина И.Н., Афанасьева О.В. Английский язык. 4 </w:t>
      </w:r>
      <w:proofErr w:type="spellStart"/>
      <w:r w:rsidRPr="001544C5">
        <w:rPr>
          <w:sz w:val="24"/>
          <w:szCs w:val="24"/>
        </w:rPr>
        <w:t>кл</w:t>
      </w:r>
      <w:proofErr w:type="spellEnd"/>
      <w:r w:rsidRPr="001544C5">
        <w:rPr>
          <w:sz w:val="24"/>
          <w:szCs w:val="24"/>
        </w:rPr>
        <w:t>.</w:t>
      </w:r>
      <w:proofErr w:type="gramEnd"/>
      <w:r w:rsidRPr="001544C5">
        <w:rPr>
          <w:sz w:val="24"/>
          <w:szCs w:val="24"/>
        </w:rPr>
        <w:t xml:space="preserve"> - </w:t>
      </w:r>
      <w:proofErr w:type="gramStart"/>
      <w:r w:rsidRPr="001544C5">
        <w:rPr>
          <w:sz w:val="24"/>
          <w:szCs w:val="24"/>
        </w:rPr>
        <w:t xml:space="preserve">М.: Просвещение, 2010) </w:t>
      </w:r>
      <w:r w:rsidRPr="001544C5">
        <w:rPr>
          <w:bCs/>
          <w:sz w:val="24"/>
          <w:szCs w:val="24"/>
        </w:rPr>
        <w:t xml:space="preserve">и другие компоненты </w:t>
      </w:r>
      <w:r w:rsidRPr="001544C5">
        <w:rPr>
          <w:b/>
          <w:bCs/>
          <w:sz w:val="24"/>
          <w:szCs w:val="24"/>
        </w:rPr>
        <w:t>УМК</w:t>
      </w:r>
      <w:r w:rsidRPr="001544C5">
        <w:rPr>
          <w:bCs/>
          <w:sz w:val="24"/>
          <w:szCs w:val="24"/>
        </w:rPr>
        <w:t xml:space="preserve"> (звуковое пособие, книга для чтения, рабочая тетрадь) комплексно реализуют общеобразовательную, развивающую и воспитательную цели, которые решаются только через практическую цель.</w:t>
      </w:r>
      <w:proofErr w:type="gramEnd"/>
      <w:r w:rsidRPr="001544C5">
        <w:rPr>
          <w:bCs/>
          <w:sz w:val="24"/>
          <w:szCs w:val="24"/>
        </w:rPr>
        <w:t xml:space="preserve"> Эта цель является доминирующей. Только через овладение учащимися иностранным языком как средством общения могут быть реализованы три другие цели.</w:t>
      </w:r>
    </w:p>
    <w:p w:rsidR="0084675C" w:rsidRPr="001544C5" w:rsidRDefault="0084675C" w:rsidP="001544C5">
      <w:pPr>
        <w:jc w:val="both"/>
        <w:rPr>
          <w:b/>
          <w:bCs/>
          <w:sz w:val="24"/>
          <w:szCs w:val="24"/>
        </w:rPr>
      </w:pPr>
    </w:p>
    <w:p w:rsidR="0084675C" w:rsidRPr="001544C5" w:rsidRDefault="0084675C" w:rsidP="001544C5">
      <w:pPr>
        <w:jc w:val="both"/>
        <w:rPr>
          <w:b/>
          <w:bCs/>
          <w:sz w:val="24"/>
          <w:szCs w:val="24"/>
        </w:rPr>
      </w:pP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bCs/>
          <w:sz w:val="24"/>
          <w:szCs w:val="24"/>
        </w:rPr>
        <w:t>СОДЕРЖАНИЕ ОБРАЗОВАНИЯ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 xml:space="preserve">Коммуникативные умения </w:t>
      </w:r>
    </w:p>
    <w:p w:rsidR="0084675C" w:rsidRPr="001544C5" w:rsidRDefault="0084675C" w:rsidP="001544C5">
      <w:pPr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В русле говорения</w:t>
      </w:r>
    </w:p>
    <w:p w:rsidR="0084675C" w:rsidRPr="001544C5" w:rsidRDefault="0084675C" w:rsidP="001544C5">
      <w:pPr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Диалогическая форма речи</w:t>
      </w:r>
    </w:p>
    <w:p w:rsidR="0084675C" w:rsidRPr="001544C5" w:rsidRDefault="0084675C" w:rsidP="001544C5">
      <w:pPr>
        <w:ind w:firstLine="720"/>
        <w:rPr>
          <w:color w:val="000000"/>
          <w:sz w:val="24"/>
          <w:szCs w:val="24"/>
        </w:rPr>
      </w:pPr>
      <w:proofErr w:type="gramStart"/>
      <w:r w:rsidRPr="001544C5">
        <w:rPr>
          <w:color w:val="000000"/>
          <w:sz w:val="24"/>
          <w:szCs w:val="24"/>
        </w:rPr>
        <w:t xml:space="preserve">Участие в диалоге-расспросе (одностороннем, двустороннем) — уметь расспрашивать «кто?», «что?», «где?», когда?», «куда?». </w:t>
      </w:r>
      <w:proofErr w:type="gramEnd"/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 xml:space="preserve">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</w:t>
      </w:r>
      <w:proofErr w:type="gramStart"/>
      <w:r w:rsidRPr="001544C5">
        <w:rPr>
          <w:color w:val="000000"/>
          <w:sz w:val="24"/>
          <w:szCs w:val="24"/>
        </w:rPr>
        <w:lastRenderedPageBreak/>
        <w:t>соглашаться/не соглашаться</w:t>
      </w:r>
      <w:proofErr w:type="gramEnd"/>
      <w:r w:rsidRPr="001544C5">
        <w:rPr>
          <w:color w:val="000000"/>
          <w:sz w:val="24"/>
          <w:szCs w:val="24"/>
        </w:rPr>
        <w:t xml:space="preserve">, принимать/не принимать в нём участие, просить о помощи, просить собеседника пояснить (повторить и объяснить) то, что он сказал. 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>Участие в диалоге этикетного характера —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Монологическая форма речи</w:t>
      </w:r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>Составление небольших монологических высказываний: рассказ о себе, своём друге, семье; называние предметов, их описание; описание картинки; сообщение о местонахождении; 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</w:t>
      </w:r>
      <w:proofErr w:type="gramStart"/>
      <w:r w:rsidRPr="001544C5">
        <w:rPr>
          <w:color w:val="000000"/>
          <w:sz w:val="24"/>
          <w:szCs w:val="24"/>
        </w:rPr>
        <w:t>нравится</w:t>
      </w:r>
      <w:proofErr w:type="gramEnd"/>
      <w:r w:rsidRPr="001544C5">
        <w:rPr>
          <w:color w:val="000000"/>
          <w:sz w:val="24"/>
          <w:szCs w:val="24"/>
        </w:rPr>
        <w:t>/не нравится); рассказ о своих планах, целях, надеждах, объяснение в краткой форме своих поступков.</w:t>
      </w: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 xml:space="preserve">В русле </w:t>
      </w:r>
      <w:proofErr w:type="spellStart"/>
      <w:r w:rsidRPr="001544C5">
        <w:rPr>
          <w:b/>
          <w:bCs/>
          <w:color w:val="000000"/>
          <w:sz w:val="24"/>
          <w:szCs w:val="24"/>
        </w:rPr>
        <w:t>аудирования</w:t>
      </w:r>
      <w:proofErr w:type="spellEnd"/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>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</w:t>
      </w: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В русле чтения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Чтение вслух</w:t>
      </w:r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>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Чтение про себя</w:t>
      </w:r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1544C5">
        <w:rPr>
          <w:color w:val="000000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 понимание и выделение основных смыслов и главной идеи текстов, отрывков или целого рассказа, сказки; нахождение в уже прочитанном тексте необходимой информации (просмотровое чтение);</w:t>
      </w:r>
      <w:proofErr w:type="gramEnd"/>
      <w:r w:rsidRPr="001544C5">
        <w:rPr>
          <w:color w:val="000000"/>
          <w:sz w:val="24"/>
          <w:szCs w:val="24"/>
        </w:rPr>
        <w:t xml:space="preserve"> </w:t>
      </w:r>
      <w:proofErr w:type="gramStart"/>
      <w:r w:rsidRPr="001544C5">
        <w:rPr>
          <w:color w:val="000000"/>
          <w:sz w:val="24"/>
          <w:szCs w:val="24"/>
        </w:rPr>
        <w:t>чтение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связанных с именем, возрастом, местом жительства; чтение и умение найти необходимую информацию в меню, расписании, объявлении.</w:t>
      </w:r>
      <w:proofErr w:type="gramEnd"/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В русле письма</w:t>
      </w:r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 xml:space="preserve">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 </w:t>
      </w:r>
      <w:proofErr w:type="gramStart"/>
      <w:r w:rsidRPr="001544C5">
        <w:rPr>
          <w:color w:val="000000"/>
          <w:sz w:val="24"/>
          <w:szCs w:val="24"/>
        </w:rPr>
        <w:t>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странах; написание короткого и простого рассказа, записки для передачи сообщения о местонахождении, 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</w:t>
      </w:r>
      <w:proofErr w:type="gramEnd"/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Графика, орфография и каллиграфия</w:t>
      </w:r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 xml:space="preserve">Знание всех букв английского алфавита, порядка их следования в алфавите, основных буквосочетаний, </w:t>
      </w:r>
      <w:proofErr w:type="spellStart"/>
      <w:proofErr w:type="gramStart"/>
      <w:r w:rsidRPr="001544C5">
        <w:rPr>
          <w:color w:val="000000"/>
          <w:sz w:val="24"/>
          <w:szCs w:val="24"/>
        </w:rPr>
        <w:t>звуко-буквенных</w:t>
      </w:r>
      <w:proofErr w:type="spellEnd"/>
      <w:proofErr w:type="gramEnd"/>
      <w:r w:rsidRPr="001544C5">
        <w:rPr>
          <w:color w:val="000000"/>
          <w:sz w:val="24"/>
          <w:szCs w:val="24"/>
        </w:rPr>
        <w:t xml:space="preserve"> соответствий, знаков транскрипции, апострофа; знание основных правил чтения и орфографии; знание основных орфограмм слов английского языка; </w:t>
      </w:r>
      <w:r w:rsidRPr="001544C5">
        <w:rPr>
          <w:color w:val="000000"/>
          <w:sz w:val="24"/>
          <w:szCs w:val="24"/>
        </w:rPr>
        <w:lastRenderedPageBreak/>
        <w:t xml:space="preserve">написание </w:t>
      </w:r>
      <w:proofErr w:type="spellStart"/>
      <w:r w:rsidRPr="001544C5">
        <w:rPr>
          <w:color w:val="000000"/>
          <w:sz w:val="24"/>
          <w:szCs w:val="24"/>
        </w:rPr>
        <w:t>полупечатным</w:t>
      </w:r>
      <w:proofErr w:type="spellEnd"/>
      <w:r w:rsidRPr="001544C5">
        <w:rPr>
          <w:color w:val="000000"/>
          <w:sz w:val="24"/>
          <w:szCs w:val="24"/>
        </w:rPr>
        <w:t xml:space="preserve"> шрифтом слов, предназначенных для продуктивного усвоения по памяти.</w:t>
      </w: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Фонетическая сторона речи</w:t>
      </w:r>
    </w:p>
    <w:p w:rsidR="0084675C" w:rsidRPr="001544C5" w:rsidRDefault="0084675C" w:rsidP="001544C5">
      <w:pPr>
        <w:ind w:firstLine="720"/>
        <w:jc w:val="both"/>
        <w:rPr>
          <w:color w:val="000000"/>
          <w:sz w:val="24"/>
          <w:szCs w:val="24"/>
        </w:rPr>
      </w:pPr>
      <w:r w:rsidRPr="001544C5">
        <w:rPr>
          <w:color w:val="000000"/>
          <w:sz w:val="24"/>
          <w:szCs w:val="24"/>
        </w:rPr>
        <w:t xml:space="preserve">Произношение и различение на слух всех звуков и звукосочетаний английского языка; соблюдение норм произношения: долгота и краткость гласных, отсутствие оглушения </w:t>
      </w:r>
      <w:proofErr w:type="spellStart"/>
      <w:r w:rsidRPr="001544C5">
        <w:rPr>
          <w:color w:val="000000"/>
          <w:sz w:val="24"/>
          <w:szCs w:val="24"/>
        </w:rPr>
        <w:t>звонкихсогласных</w:t>
      </w:r>
      <w:proofErr w:type="spellEnd"/>
      <w:r w:rsidRPr="001544C5">
        <w:rPr>
          <w:color w:val="000000"/>
          <w:sz w:val="24"/>
          <w:szCs w:val="24"/>
        </w:rPr>
        <w:t xml:space="preserve"> в конце слога и слова, отсутствие смягчения согласных перед гласными; дифтонги; связующее </w:t>
      </w:r>
      <w:proofErr w:type="spellStart"/>
      <w:r w:rsidRPr="001544C5">
        <w:rPr>
          <w:i/>
          <w:iCs/>
          <w:color w:val="000000"/>
          <w:sz w:val="24"/>
          <w:szCs w:val="24"/>
        </w:rPr>
        <w:t>r</w:t>
      </w:r>
      <w:proofErr w:type="spellEnd"/>
      <w:r w:rsidRPr="001544C5">
        <w:rPr>
          <w:i/>
          <w:iCs/>
          <w:color w:val="000000"/>
          <w:sz w:val="24"/>
          <w:szCs w:val="24"/>
        </w:rPr>
        <w:t xml:space="preserve"> </w:t>
      </w:r>
      <w:r w:rsidRPr="001544C5">
        <w:rPr>
          <w:color w:val="000000"/>
          <w:sz w:val="24"/>
          <w:szCs w:val="24"/>
        </w:rPr>
        <w:t>(</w:t>
      </w:r>
      <w:proofErr w:type="spellStart"/>
      <w:r w:rsidRPr="001544C5">
        <w:rPr>
          <w:i/>
          <w:iCs/>
          <w:color w:val="000000"/>
          <w:sz w:val="24"/>
          <w:szCs w:val="24"/>
        </w:rPr>
        <w:t>there</w:t>
      </w:r>
      <w:proofErr w:type="spellEnd"/>
      <w:r w:rsidRPr="001544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544C5">
        <w:rPr>
          <w:i/>
          <w:iCs/>
          <w:color w:val="000000"/>
          <w:sz w:val="24"/>
          <w:szCs w:val="24"/>
        </w:rPr>
        <w:t>is</w:t>
      </w:r>
      <w:proofErr w:type="spellEnd"/>
      <w:r w:rsidRPr="001544C5">
        <w:rPr>
          <w:i/>
          <w:iCs/>
          <w:color w:val="000000"/>
          <w:sz w:val="24"/>
          <w:szCs w:val="24"/>
        </w:rPr>
        <w:t>/</w:t>
      </w:r>
      <w:proofErr w:type="spellStart"/>
      <w:r w:rsidRPr="001544C5">
        <w:rPr>
          <w:i/>
          <w:iCs/>
          <w:color w:val="000000"/>
          <w:sz w:val="24"/>
          <w:szCs w:val="24"/>
        </w:rPr>
        <w:t>there</w:t>
      </w:r>
      <w:proofErr w:type="spellEnd"/>
      <w:r w:rsidRPr="001544C5">
        <w:rPr>
          <w:color w:val="000000"/>
          <w:sz w:val="24"/>
          <w:szCs w:val="24"/>
        </w:rPr>
        <w:t xml:space="preserve"> </w:t>
      </w:r>
      <w:proofErr w:type="spellStart"/>
      <w:r w:rsidRPr="001544C5">
        <w:rPr>
          <w:i/>
          <w:iCs/>
          <w:color w:val="000000"/>
          <w:sz w:val="24"/>
          <w:szCs w:val="24"/>
        </w:rPr>
        <w:t>are</w:t>
      </w:r>
      <w:proofErr w:type="spellEnd"/>
      <w:r w:rsidRPr="001544C5">
        <w:rPr>
          <w:color w:val="000000"/>
          <w:sz w:val="24"/>
          <w:szCs w:val="24"/>
        </w:rPr>
        <w:t>); ударение в слове, фразе, отсутствие ударения на служебных словах (артиклях, союзах, предлогах); членение предложений на смысловые группы; знание ритмико-интонационных особенностей повествовательного, побудительного и вопросительного (общий и специальный вопросы) предложений; интонация перечисления; чтение по транскрипции изученных слов.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jc w:val="both"/>
        <w:rPr>
          <w:b/>
          <w:sz w:val="24"/>
          <w:szCs w:val="24"/>
        </w:rPr>
      </w:pPr>
      <w:r w:rsidRPr="001544C5">
        <w:rPr>
          <w:b/>
          <w:sz w:val="24"/>
          <w:szCs w:val="24"/>
        </w:rPr>
        <w:t xml:space="preserve">Лексическая сторона речи </w:t>
      </w:r>
    </w:p>
    <w:p w:rsidR="0084675C" w:rsidRPr="001544C5" w:rsidRDefault="0084675C" w:rsidP="001544C5">
      <w:pPr>
        <w:ind w:firstLine="720"/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Объём лексического материала в IV классе составляет более 1000 единиц, из них 300 новых лексических единиц для продуктивного усвоения.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1. Основные словообразовательные средства: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— суффиксация (суффиксы -</w:t>
      </w:r>
      <w:proofErr w:type="spellStart"/>
      <w:r w:rsidRPr="001544C5">
        <w:rPr>
          <w:sz w:val="24"/>
          <w:szCs w:val="24"/>
        </w:rPr>
        <w:t>or</w:t>
      </w:r>
      <w:proofErr w:type="spellEnd"/>
      <w:r w:rsidRPr="001544C5">
        <w:rPr>
          <w:sz w:val="24"/>
          <w:szCs w:val="24"/>
        </w:rPr>
        <w:t>, -</w:t>
      </w:r>
      <w:proofErr w:type="spellStart"/>
      <w:r w:rsidRPr="001544C5">
        <w:rPr>
          <w:sz w:val="24"/>
          <w:szCs w:val="24"/>
        </w:rPr>
        <w:t>er</w:t>
      </w:r>
      <w:proofErr w:type="spellEnd"/>
      <w:r w:rsidRPr="001544C5">
        <w:rPr>
          <w:sz w:val="24"/>
          <w:szCs w:val="24"/>
        </w:rPr>
        <w:t>, -</w:t>
      </w:r>
      <w:proofErr w:type="spellStart"/>
      <w:r w:rsidRPr="001544C5">
        <w:rPr>
          <w:sz w:val="24"/>
          <w:szCs w:val="24"/>
        </w:rPr>
        <w:t>tion</w:t>
      </w:r>
      <w:proofErr w:type="spellEnd"/>
      <w:r w:rsidRPr="001544C5">
        <w:rPr>
          <w:sz w:val="24"/>
          <w:szCs w:val="24"/>
        </w:rPr>
        <w:t>, -</w:t>
      </w:r>
      <w:proofErr w:type="spellStart"/>
      <w:r w:rsidRPr="001544C5">
        <w:rPr>
          <w:sz w:val="24"/>
          <w:szCs w:val="24"/>
        </w:rPr>
        <w:t>ist</w:t>
      </w:r>
      <w:proofErr w:type="spellEnd"/>
      <w:r w:rsidRPr="001544C5">
        <w:rPr>
          <w:sz w:val="24"/>
          <w:szCs w:val="24"/>
        </w:rPr>
        <w:t>, -</w:t>
      </w:r>
      <w:proofErr w:type="spellStart"/>
      <w:r w:rsidRPr="001544C5">
        <w:rPr>
          <w:sz w:val="24"/>
          <w:szCs w:val="24"/>
        </w:rPr>
        <w:t>ful</w:t>
      </w:r>
      <w:proofErr w:type="spellEnd"/>
      <w:r w:rsidRPr="001544C5">
        <w:rPr>
          <w:sz w:val="24"/>
          <w:szCs w:val="24"/>
        </w:rPr>
        <w:t>): деривационная модель N + -</w:t>
      </w:r>
      <w:proofErr w:type="spellStart"/>
      <w:r w:rsidRPr="001544C5">
        <w:rPr>
          <w:sz w:val="24"/>
          <w:szCs w:val="24"/>
        </w:rPr>
        <w:t>or</w:t>
      </w:r>
      <w:proofErr w:type="spellEnd"/>
      <w:r w:rsidRPr="001544C5">
        <w:rPr>
          <w:sz w:val="24"/>
          <w:szCs w:val="24"/>
        </w:rPr>
        <w:t>, N + -</w:t>
      </w:r>
      <w:proofErr w:type="spellStart"/>
      <w:r w:rsidRPr="001544C5">
        <w:rPr>
          <w:sz w:val="24"/>
          <w:szCs w:val="24"/>
        </w:rPr>
        <w:t>er</w:t>
      </w:r>
      <w:proofErr w:type="spellEnd"/>
      <w:r w:rsidRPr="001544C5">
        <w:rPr>
          <w:sz w:val="24"/>
          <w:szCs w:val="24"/>
        </w:rPr>
        <w:t xml:space="preserve"> для образования существительных (</w:t>
      </w:r>
      <w:proofErr w:type="spellStart"/>
      <w:r w:rsidRPr="001544C5">
        <w:rPr>
          <w:sz w:val="24"/>
          <w:szCs w:val="24"/>
        </w:rPr>
        <w:t>collector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doctor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cooker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driver</w:t>
      </w:r>
      <w:proofErr w:type="spellEnd"/>
      <w:r w:rsidRPr="001544C5">
        <w:rPr>
          <w:sz w:val="24"/>
          <w:szCs w:val="24"/>
        </w:rPr>
        <w:t>); деривационная модель V + -</w:t>
      </w:r>
      <w:proofErr w:type="spellStart"/>
      <w:r w:rsidRPr="001544C5">
        <w:rPr>
          <w:sz w:val="24"/>
          <w:szCs w:val="24"/>
        </w:rPr>
        <w:t>tion</w:t>
      </w:r>
      <w:proofErr w:type="spellEnd"/>
      <w:r w:rsidRPr="001544C5">
        <w:rPr>
          <w:sz w:val="24"/>
          <w:szCs w:val="24"/>
        </w:rPr>
        <w:t xml:space="preserve"> для образования существительных от глаголов (</w:t>
      </w:r>
      <w:proofErr w:type="spellStart"/>
      <w:r w:rsidRPr="001544C5">
        <w:rPr>
          <w:sz w:val="24"/>
          <w:szCs w:val="24"/>
        </w:rPr>
        <w:t>celebration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collection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decoration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деривационная модель </w:t>
      </w:r>
      <w:proofErr w:type="spellStart"/>
      <w:r w:rsidRPr="001544C5">
        <w:rPr>
          <w:sz w:val="24"/>
          <w:szCs w:val="24"/>
        </w:rPr>
        <w:t>un-+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Adj</w:t>
      </w:r>
      <w:proofErr w:type="spellEnd"/>
      <w:r w:rsidRPr="001544C5">
        <w:rPr>
          <w:sz w:val="24"/>
          <w:szCs w:val="24"/>
        </w:rPr>
        <w:t xml:space="preserve"> для образования прилагательных с помощью отрицательного префикса </w:t>
      </w:r>
      <w:proofErr w:type="spellStart"/>
      <w:r w:rsidRPr="001544C5">
        <w:rPr>
          <w:sz w:val="24"/>
          <w:szCs w:val="24"/>
        </w:rPr>
        <w:t>un</w:t>
      </w:r>
      <w:proofErr w:type="spellEnd"/>
      <w:r w:rsidRPr="001544C5">
        <w:rPr>
          <w:sz w:val="24"/>
          <w:szCs w:val="24"/>
        </w:rPr>
        <w:t>-(</w:t>
      </w:r>
      <w:proofErr w:type="spellStart"/>
      <w:r w:rsidRPr="001544C5">
        <w:rPr>
          <w:sz w:val="24"/>
          <w:szCs w:val="24"/>
        </w:rPr>
        <w:t>unkind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uneasy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unfriendly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деривационная модель </w:t>
      </w:r>
      <w:proofErr w:type="spellStart"/>
      <w:r w:rsidRPr="001544C5">
        <w:rPr>
          <w:sz w:val="24"/>
          <w:szCs w:val="24"/>
        </w:rPr>
        <w:t>dis-+</w:t>
      </w:r>
      <w:proofErr w:type="spellEnd"/>
      <w:r w:rsidRPr="001544C5">
        <w:rPr>
          <w:sz w:val="24"/>
          <w:szCs w:val="24"/>
        </w:rPr>
        <w:t xml:space="preserve"> V для образования глаголов отрицательной семантики (</w:t>
      </w:r>
      <w:proofErr w:type="spellStart"/>
      <w:r w:rsidRPr="001544C5">
        <w:rPr>
          <w:sz w:val="24"/>
          <w:szCs w:val="24"/>
        </w:rPr>
        <w:t>dislike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disagree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— деривационная модель N + -</w:t>
      </w:r>
      <w:proofErr w:type="spellStart"/>
      <w:r w:rsidRPr="001544C5">
        <w:rPr>
          <w:sz w:val="24"/>
          <w:szCs w:val="24"/>
        </w:rPr>
        <w:t>ful</w:t>
      </w:r>
      <w:proofErr w:type="spellEnd"/>
      <w:r w:rsidRPr="001544C5">
        <w:rPr>
          <w:sz w:val="24"/>
          <w:szCs w:val="24"/>
        </w:rPr>
        <w:t xml:space="preserve"> для образования прилагательных (</w:t>
      </w:r>
      <w:proofErr w:type="spellStart"/>
      <w:r w:rsidRPr="001544C5">
        <w:rPr>
          <w:sz w:val="24"/>
          <w:szCs w:val="24"/>
        </w:rPr>
        <w:t>peaceful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colourful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useful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— модель N + N для образования существительных с помощью словосложения (</w:t>
      </w:r>
      <w:r w:rsidRPr="001544C5">
        <w:rPr>
          <w:sz w:val="24"/>
          <w:szCs w:val="24"/>
          <w:lang w:val="en-GB"/>
        </w:rPr>
        <w:t>businessman</w:t>
      </w:r>
      <w:r w:rsidRPr="001544C5">
        <w:rPr>
          <w:sz w:val="24"/>
          <w:szCs w:val="24"/>
        </w:rPr>
        <w:t xml:space="preserve">, </w:t>
      </w:r>
      <w:r w:rsidRPr="001544C5">
        <w:rPr>
          <w:sz w:val="24"/>
          <w:szCs w:val="24"/>
          <w:lang w:val="en-GB"/>
        </w:rPr>
        <w:t>policeman</w:t>
      </w:r>
      <w:r w:rsidRPr="001544C5">
        <w:rPr>
          <w:sz w:val="24"/>
          <w:szCs w:val="24"/>
        </w:rPr>
        <w:t xml:space="preserve">, </w:t>
      </w:r>
      <w:r w:rsidRPr="001544C5">
        <w:rPr>
          <w:sz w:val="24"/>
          <w:szCs w:val="24"/>
          <w:lang w:val="en-GB"/>
        </w:rPr>
        <w:t>postman</w:t>
      </w:r>
      <w:r w:rsidRPr="001544C5">
        <w:rPr>
          <w:sz w:val="24"/>
          <w:szCs w:val="24"/>
        </w:rPr>
        <w:t xml:space="preserve">, </w:t>
      </w:r>
      <w:r w:rsidRPr="001544C5">
        <w:rPr>
          <w:sz w:val="24"/>
          <w:szCs w:val="24"/>
          <w:lang w:val="en-GB"/>
        </w:rPr>
        <w:t>timetable</w:t>
      </w:r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blackboard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— модель V &gt; N для образования глаголов от существительных путём конверсии (</w:t>
      </w:r>
      <w:r w:rsidRPr="001544C5">
        <w:rPr>
          <w:sz w:val="24"/>
          <w:szCs w:val="24"/>
          <w:lang w:val="en-GB"/>
        </w:rPr>
        <w:t>to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find</w:t>
      </w:r>
      <w:r w:rsidRPr="001544C5">
        <w:rPr>
          <w:sz w:val="24"/>
          <w:szCs w:val="24"/>
        </w:rPr>
        <w:t xml:space="preserve"> — </w:t>
      </w:r>
      <w:r w:rsidRPr="001544C5">
        <w:rPr>
          <w:sz w:val="24"/>
          <w:szCs w:val="24"/>
          <w:lang w:val="en-GB"/>
        </w:rPr>
        <w:t>a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find</w:t>
      </w:r>
      <w:r w:rsidRPr="001544C5">
        <w:rPr>
          <w:sz w:val="24"/>
          <w:szCs w:val="24"/>
        </w:rPr>
        <w:t xml:space="preserve">, </w:t>
      </w:r>
      <w:r w:rsidRPr="001544C5">
        <w:rPr>
          <w:sz w:val="24"/>
          <w:szCs w:val="24"/>
          <w:lang w:val="en-GB"/>
        </w:rPr>
        <w:t>to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make</w:t>
      </w:r>
      <w:r w:rsidRPr="001544C5">
        <w:rPr>
          <w:sz w:val="24"/>
          <w:szCs w:val="24"/>
        </w:rPr>
        <w:t xml:space="preserve"> — </w:t>
      </w:r>
      <w:r w:rsidRPr="001544C5">
        <w:rPr>
          <w:sz w:val="24"/>
          <w:szCs w:val="24"/>
          <w:lang w:val="en-GB"/>
        </w:rPr>
        <w:t>a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make</w:t>
      </w:r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модель </w:t>
      </w:r>
      <w:proofErr w:type="spellStart"/>
      <w:r w:rsidRPr="001544C5">
        <w:rPr>
          <w:sz w:val="24"/>
          <w:szCs w:val="24"/>
        </w:rPr>
        <w:t>Adj</w:t>
      </w:r>
      <w:proofErr w:type="spellEnd"/>
      <w:r w:rsidRPr="001544C5">
        <w:rPr>
          <w:sz w:val="24"/>
          <w:szCs w:val="24"/>
        </w:rPr>
        <w:t xml:space="preserve"> &gt; V для образования глаголов от имён прилагательных путём конверсии (</w:t>
      </w:r>
      <w:proofErr w:type="spellStart"/>
      <w:r w:rsidRPr="001544C5">
        <w:rPr>
          <w:sz w:val="24"/>
          <w:szCs w:val="24"/>
        </w:rPr>
        <w:t>warm</w:t>
      </w:r>
      <w:proofErr w:type="spellEnd"/>
      <w:r w:rsidRPr="001544C5">
        <w:rPr>
          <w:sz w:val="24"/>
          <w:szCs w:val="24"/>
        </w:rPr>
        <w:t xml:space="preserve"> —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warm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cold</w:t>
      </w:r>
      <w:proofErr w:type="spellEnd"/>
      <w:r w:rsidRPr="001544C5">
        <w:rPr>
          <w:sz w:val="24"/>
          <w:szCs w:val="24"/>
        </w:rPr>
        <w:t xml:space="preserve"> —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cold</w:t>
      </w:r>
      <w:proofErr w:type="spellEnd"/>
      <w:r w:rsidRPr="001544C5">
        <w:rPr>
          <w:sz w:val="24"/>
          <w:szCs w:val="24"/>
        </w:rPr>
        <w:t xml:space="preserve">).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2. Полисемантические лексические единицы (</w:t>
      </w:r>
      <w:proofErr w:type="spellStart"/>
      <w:r w:rsidRPr="001544C5">
        <w:rPr>
          <w:sz w:val="24"/>
          <w:szCs w:val="24"/>
        </w:rPr>
        <w:t>field</w:t>
      </w:r>
      <w:proofErr w:type="spellEnd"/>
      <w:r w:rsidRPr="001544C5">
        <w:rPr>
          <w:sz w:val="24"/>
          <w:szCs w:val="24"/>
        </w:rPr>
        <w:t xml:space="preserve"> — 1) поле 2) отрасль; </w:t>
      </w:r>
      <w:proofErr w:type="spellStart"/>
      <w:r w:rsidRPr="001544C5">
        <w:rPr>
          <w:sz w:val="24"/>
          <w:szCs w:val="24"/>
        </w:rPr>
        <w:t>fire</w:t>
      </w:r>
      <w:proofErr w:type="spellEnd"/>
      <w:r w:rsidRPr="001544C5">
        <w:rPr>
          <w:sz w:val="24"/>
          <w:szCs w:val="24"/>
        </w:rPr>
        <w:t xml:space="preserve"> — 1) огонь 2) камин 3) пожар; </w:t>
      </w:r>
      <w:proofErr w:type="spellStart"/>
      <w:r w:rsidRPr="001544C5">
        <w:rPr>
          <w:sz w:val="24"/>
          <w:szCs w:val="24"/>
        </w:rPr>
        <w:t>letter</w:t>
      </w:r>
      <w:proofErr w:type="spellEnd"/>
      <w:r w:rsidRPr="001544C5">
        <w:rPr>
          <w:sz w:val="24"/>
          <w:szCs w:val="24"/>
        </w:rPr>
        <w:t xml:space="preserve"> — 1) буква 2) письмо).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3. </w:t>
      </w:r>
      <w:r w:rsidRPr="001544C5">
        <w:rPr>
          <w:sz w:val="24"/>
          <w:szCs w:val="24"/>
        </w:rPr>
        <w:t>Синонимы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и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синонимические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обороты</w:t>
      </w:r>
      <w:r w:rsidRPr="001544C5">
        <w:rPr>
          <w:sz w:val="24"/>
          <w:szCs w:val="24"/>
          <w:lang w:val="en-GB"/>
        </w:rPr>
        <w:t xml:space="preserve"> (city — town, begin — start, too — also, to be a great success — to have great success).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4. </w:t>
      </w:r>
      <w:r w:rsidRPr="001544C5">
        <w:rPr>
          <w:sz w:val="24"/>
          <w:szCs w:val="24"/>
        </w:rPr>
        <w:t>Фразовые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глаголы</w:t>
      </w:r>
      <w:r w:rsidRPr="001544C5">
        <w:rPr>
          <w:sz w:val="24"/>
          <w:szCs w:val="24"/>
          <w:lang w:val="en-GB"/>
        </w:rPr>
        <w:t xml:space="preserve"> (to get on, to get off, to get up, to get on with </w:t>
      </w:r>
      <w:proofErr w:type="spellStart"/>
      <w:r w:rsidRPr="001544C5">
        <w:rPr>
          <w:sz w:val="24"/>
          <w:szCs w:val="24"/>
          <w:lang w:val="en-GB"/>
        </w:rPr>
        <w:t>sb</w:t>
      </w:r>
      <w:proofErr w:type="spellEnd"/>
      <w:r w:rsidRPr="001544C5">
        <w:rPr>
          <w:sz w:val="24"/>
          <w:szCs w:val="24"/>
          <w:lang w:val="en-GB"/>
        </w:rPr>
        <w:t xml:space="preserve">, to get together, to look around, to look through, to make up </w:t>
      </w:r>
      <w:proofErr w:type="spellStart"/>
      <w:r w:rsidRPr="001544C5">
        <w:rPr>
          <w:sz w:val="24"/>
          <w:szCs w:val="24"/>
          <w:lang w:val="en-GB"/>
        </w:rPr>
        <w:t>sth</w:t>
      </w:r>
      <w:proofErr w:type="spellEnd"/>
      <w:r w:rsidRPr="001544C5">
        <w:rPr>
          <w:sz w:val="24"/>
          <w:szCs w:val="24"/>
          <w:lang w:val="en-GB"/>
        </w:rPr>
        <w:t xml:space="preserve">, to take off).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5. </w:t>
      </w:r>
      <w:r w:rsidRPr="001544C5">
        <w:rPr>
          <w:sz w:val="24"/>
          <w:szCs w:val="24"/>
        </w:rPr>
        <w:t>Омонимы</w:t>
      </w:r>
      <w:r w:rsidRPr="001544C5">
        <w:rPr>
          <w:sz w:val="24"/>
          <w:szCs w:val="24"/>
          <w:lang w:val="en-GB"/>
        </w:rPr>
        <w:t xml:space="preserve"> (flour — flower, there — their).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6. Сходные по форме, но различные по употреблению слова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(</w:t>
      </w:r>
      <w:proofErr w:type="spellStart"/>
      <w:r w:rsidRPr="001544C5">
        <w:rPr>
          <w:sz w:val="24"/>
          <w:szCs w:val="24"/>
        </w:rPr>
        <w:t>near</w:t>
      </w:r>
      <w:proofErr w:type="spellEnd"/>
      <w:r w:rsidRPr="001544C5">
        <w:rPr>
          <w:sz w:val="24"/>
          <w:szCs w:val="24"/>
        </w:rPr>
        <w:t xml:space="preserve"> — </w:t>
      </w:r>
      <w:proofErr w:type="spellStart"/>
      <w:r w:rsidRPr="001544C5">
        <w:rPr>
          <w:sz w:val="24"/>
          <w:szCs w:val="24"/>
        </w:rPr>
        <w:t>nearly</w:t>
      </w:r>
      <w:proofErr w:type="spellEnd"/>
      <w:r w:rsidRPr="001544C5">
        <w:rPr>
          <w:sz w:val="24"/>
          <w:szCs w:val="24"/>
        </w:rPr>
        <w:t xml:space="preserve">).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7. Речевые клише, большая часть которых — фразы повседневного обихода различной семантики: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I can’t believe my eyes! Come and see me some day.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My God! Thank you!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Good luck! It’s been a long time.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It depends ... It was nice meeting you.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</w:p>
    <w:p w:rsidR="0084675C" w:rsidRPr="001544C5" w:rsidRDefault="0084675C" w:rsidP="001544C5">
      <w:pPr>
        <w:jc w:val="both"/>
        <w:rPr>
          <w:b/>
          <w:sz w:val="24"/>
          <w:szCs w:val="24"/>
        </w:rPr>
      </w:pPr>
      <w:r w:rsidRPr="001544C5">
        <w:rPr>
          <w:b/>
          <w:sz w:val="24"/>
          <w:szCs w:val="24"/>
        </w:rPr>
        <w:t xml:space="preserve">Грамматическая сторона речи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I. Морфология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1. Имя существительное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proofErr w:type="gramStart"/>
      <w:r w:rsidRPr="001544C5">
        <w:rPr>
          <w:sz w:val="24"/>
          <w:szCs w:val="24"/>
        </w:rPr>
        <w:t xml:space="preserve">— абстрактные имена существительные; использование артиклей с абстрактными именами существительными; </w:t>
      </w:r>
      <w:proofErr w:type="gramEnd"/>
    </w:p>
    <w:p w:rsidR="0084675C" w:rsidRPr="001544C5" w:rsidRDefault="0084675C" w:rsidP="001544C5">
      <w:pPr>
        <w:jc w:val="both"/>
        <w:rPr>
          <w:sz w:val="24"/>
          <w:szCs w:val="24"/>
        </w:rPr>
      </w:pPr>
      <w:proofErr w:type="gramStart"/>
      <w:r w:rsidRPr="001544C5">
        <w:rPr>
          <w:sz w:val="24"/>
          <w:szCs w:val="24"/>
        </w:rPr>
        <w:t xml:space="preserve">— имена существительные </w:t>
      </w:r>
      <w:r w:rsidRPr="001544C5">
        <w:rPr>
          <w:sz w:val="24"/>
          <w:szCs w:val="24"/>
          <w:lang w:val="en-GB"/>
        </w:rPr>
        <w:t>advice</w:t>
      </w:r>
      <w:r w:rsidRPr="001544C5">
        <w:rPr>
          <w:sz w:val="24"/>
          <w:szCs w:val="24"/>
        </w:rPr>
        <w:t xml:space="preserve">, </w:t>
      </w:r>
      <w:r w:rsidRPr="001544C5">
        <w:rPr>
          <w:sz w:val="24"/>
          <w:szCs w:val="24"/>
          <w:lang w:val="en-GB"/>
        </w:rPr>
        <w:t>work</w:t>
      </w:r>
      <w:r w:rsidRPr="001544C5">
        <w:rPr>
          <w:sz w:val="24"/>
          <w:szCs w:val="24"/>
        </w:rPr>
        <w:t xml:space="preserve">, </w:t>
      </w:r>
      <w:r w:rsidRPr="001544C5">
        <w:rPr>
          <w:sz w:val="24"/>
          <w:szCs w:val="24"/>
          <w:lang w:val="en-GB"/>
        </w:rPr>
        <w:t>weather</w:t>
      </w:r>
      <w:r w:rsidRPr="001544C5">
        <w:rPr>
          <w:sz w:val="24"/>
          <w:szCs w:val="24"/>
        </w:rPr>
        <w:t xml:space="preserve">, </w:t>
      </w:r>
      <w:r w:rsidRPr="001544C5">
        <w:rPr>
          <w:sz w:val="24"/>
          <w:szCs w:val="24"/>
          <w:lang w:val="en-GB"/>
        </w:rPr>
        <w:t>information</w:t>
      </w:r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news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money</w:t>
      </w:r>
      <w:proofErr w:type="spellEnd"/>
      <w:r w:rsidRPr="001544C5">
        <w:rPr>
          <w:sz w:val="24"/>
          <w:szCs w:val="24"/>
        </w:rPr>
        <w:t xml:space="preserve">; отсутствие </w:t>
      </w:r>
      <w:r w:rsidRPr="001544C5">
        <w:rPr>
          <w:sz w:val="24"/>
          <w:szCs w:val="24"/>
        </w:rPr>
        <w:lastRenderedPageBreak/>
        <w:t xml:space="preserve">неопределённого артикля перед данной группой существительных, замена их местоимением </w:t>
      </w:r>
      <w:proofErr w:type="spellStart"/>
      <w:r w:rsidRPr="001544C5">
        <w:rPr>
          <w:sz w:val="24"/>
          <w:szCs w:val="24"/>
        </w:rPr>
        <w:t>it</w:t>
      </w:r>
      <w:proofErr w:type="spellEnd"/>
      <w:r w:rsidRPr="001544C5">
        <w:rPr>
          <w:sz w:val="24"/>
          <w:szCs w:val="24"/>
        </w:rPr>
        <w:t>; согласование вышеуказанных существительных с глаголами в единственном числе, 3-м лице (</w:t>
      </w:r>
      <w:r w:rsidRPr="001544C5">
        <w:rPr>
          <w:sz w:val="24"/>
          <w:szCs w:val="24"/>
          <w:lang w:val="en-GB"/>
        </w:rPr>
        <w:t>This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news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is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important</w:t>
      </w:r>
      <w:r w:rsidRPr="001544C5">
        <w:rPr>
          <w:sz w:val="24"/>
          <w:szCs w:val="24"/>
        </w:rPr>
        <w:t>.</w:t>
      </w:r>
      <w:proofErr w:type="gramEnd"/>
      <w:r w:rsidRPr="001544C5">
        <w:rPr>
          <w:sz w:val="24"/>
          <w:szCs w:val="24"/>
        </w:rPr>
        <w:t xml:space="preserve"> — </w:t>
      </w:r>
      <w:r w:rsidRPr="001544C5">
        <w:rPr>
          <w:sz w:val="24"/>
          <w:szCs w:val="24"/>
          <w:lang w:val="en-GB"/>
        </w:rPr>
        <w:t>Where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is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the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money</w:t>
      </w:r>
      <w:r w:rsidRPr="001544C5">
        <w:rPr>
          <w:sz w:val="24"/>
          <w:szCs w:val="24"/>
        </w:rPr>
        <w:t xml:space="preserve">? </w:t>
      </w:r>
      <w:proofErr w:type="gramStart"/>
      <w:r w:rsidRPr="001544C5">
        <w:rPr>
          <w:sz w:val="24"/>
          <w:szCs w:val="24"/>
        </w:rPr>
        <w:t xml:space="preserve">— </w:t>
      </w:r>
      <w:r w:rsidRPr="001544C5">
        <w:rPr>
          <w:sz w:val="24"/>
          <w:szCs w:val="24"/>
          <w:lang w:val="en-GB"/>
        </w:rPr>
        <w:t>It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is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on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the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table</w:t>
      </w:r>
      <w:r w:rsidRPr="001544C5">
        <w:rPr>
          <w:sz w:val="24"/>
          <w:szCs w:val="24"/>
        </w:rPr>
        <w:t xml:space="preserve">.); </w:t>
      </w:r>
      <w:proofErr w:type="gramEnd"/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proofErr w:type="gramStart"/>
      <w:r w:rsidRPr="001544C5">
        <w:rPr>
          <w:sz w:val="24"/>
          <w:szCs w:val="24"/>
        </w:rPr>
        <w:t>— имена существительные (</w:t>
      </w:r>
      <w:r w:rsidRPr="001544C5">
        <w:rPr>
          <w:sz w:val="24"/>
          <w:szCs w:val="24"/>
          <w:lang w:val="en-GB"/>
        </w:rPr>
        <w:t>police</w:t>
      </w:r>
      <w:r w:rsidRPr="001544C5">
        <w:rPr>
          <w:sz w:val="24"/>
          <w:szCs w:val="24"/>
        </w:rPr>
        <w:t xml:space="preserve"> — полиция, </w:t>
      </w:r>
      <w:r w:rsidRPr="001544C5">
        <w:rPr>
          <w:sz w:val="24"/>
          <w:szCs w:val="24"/>
          <w:lang w:val="en-GB"/>
        </w:rPr>
        <w:t>carrots</w:t>
      </w:r>
      <w:r w:rsidRPr="001544C5">
        <w:rPr>
          <w:sz w:val="24"/>
          <w:szCs w:val="24"/>
        </w:rPr>
        <w:t xml:space="preserve"> — морковь, </w:t>
      </w:r>
      <w:r w:rsidRPr="001544C5">
        <w:rPr>
          <w:sz w:val="24"/>
          <w:szCs w:val="24"/>
          <w:lang w:val="en-GB"/>
        </w:rPr>
        <w:t>grapes</w:t>
      </w:r>
      <w:r w:rsidRPr="001544C5">
        <w:rPr>
          <w:sz w:val="24"/>
          <w:szCs w:val="24"/>
        </w:rPr>
        <w:t xml:space="preserve"> — виноград, </w:t>
      </w:r>
      <w:r w:rsidRPr="001544C5">
        <w:rPr>
          <w:sz w:val="24"/>
          <w:szCs w:val="24"/>
          <w:lang w:val="en-GB"/>
        </w:rPr>
        <w:t>potatoes</w:t>
      </w:r>
      <w:r w:rsidRPr="001544C5">
        <w:rPr>
          <w:sz w:val="24"/>
          <w:szCs w:val="24"/>
        </w:rPr>
        <w:t xml:space="preserve"> — картофель, </w:t>
      </w:r>
      <w:r w:rsidRPr="001544C5">
        <w:rPr>
          <w:sz w:val="24"/>
          <w:szCs w:val="24"/>
          <w:lang w:val="en-GB"/>
        </w:rPr>
        <w:t>etc</w:t>
      </w:r>
      <w:r w:rsidRPr="001544C5">
        <w:rPr>
          <w:sz w:val="24"/>
          <w:szCs w:val="24"/>
        </w:rPr>
        <w:t>.), сочетающиеся с глаголами во множественном числе (</w:t>
      </w:r>
      <w:proofErr w:type="spellStart"/>
      <w:r w:rsidRPr="001544C5">
        <w:rPr>
          <w:sz w:val="24"/>
          <w:szCs w:val="24"/>
        </w:rPr>
        <w:t>The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police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are</w:t>
      </w:r>
      <w:proofErr w:type="spellEnd"/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here</w:t>
      </w:r>
      <w:r w:rsidRPr="001544C5">
        <w:rPr>
          <w:sz w:val="24"/>
          <w:szCs w:val="24"/>
        </w:rPr>
        <w:t>.</w:t>
      </w:r>
      <w:proofErr w:type="gramEnd"/>
      <w:r w:rsidRPr="001544C5">
        <w:rPr>
          <w:sz w:val="24"/>
          <w:szCs w:val="24"/>
        </w:rPr>
        <w:t xml:space="preserve"> — Полиция находится здесь. </w:t>
      </w:r>
      <w:r w:rsidRPr="001544C5">
        <w:rPr>
          <w:sz w:val="24"/>
          <w:szCs w:val="24"/>
          <w:lang w:val="en-GB"/>
        </w:rPr>
        <w:t xml:space="preserve">The potatoes are on the table. — </w:t>
      </w:r>
      <w:r w:rsidRPr="001544C5">
        <w:rPr>
          <w:sz w:val="24"/>
          <w:szCs w:val="24"/>
        </w:rPr>
        <w:t>Картофель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находится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на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столе</w:t>
      </w:r>
      <w:r w:rsidRPr="001544C5">
        <w:rPr>
          <w:sz w:val="24"/>
          <w:szCs w:val="24"/>
          <w:lang w:val="en-GB"/>
        </w:rPr>
        <w:t xml:space="preserve">.);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использование артикля с именами существительными, обозначающими: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океаны</w:t>
      </w:r>
      <w:r w:rsidRPr="001544C5">
        <w:rPr>
          <w:sz w:val="24"/>
          <w:szCs w:val="24"/>
          <w:lang w:val="en-GB"/>
        </w:rPr>
        <w:t xml:space="preserve"> (the Indian Ocean);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моря</w:t>
      </w:r>
      <w:r w:rsidRPr="001544C5">
        <w:rPr>
          <w:sz w:val="24"/>
          <w:szCs w:val="24"/>
          <w:lang w:val="en-GB"/>
        </w:rPr>
        <w:t xml:space="preserve"> (the Black Sea, the Baltic Sea);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реки</w:t>
      </w:r>
      <w:r w:rsidRPr="001544C5">
        <w:rPr>
          <w:sz w:val="24"/>
          <w:szCs w:val="24"/>
          <w:lang w:val="en-GB"/>
        </w:rPr>
        <w:t xml:space="preserve"> (the Volga, the Thames);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озёра</w:t>
      </w:r>
      <w:r w:rsidRPr="001544C5">
        <w:rPr>
          <w:sz w:val="24"/>
          <w:szCs w:val="24"/>
          <w:lang w:val="en-GB"/>
        </w:rPr>
        <w:t xml:space="preserve"> (the Baikal,  </w:t>
      </w:r>
      <w:r w:rsidRPr="001544C5">
        <w:rPr>
          <w:sz w:val="24"/>
          <w:szCs w:val="24"/>
        </w:rPr>
        <w:t>но</w:t>
      </w:r>
      <w:r w:rsidRPr="001544C5">
        <w:rPr>
          <w:sz w:val="24"/>
          <w:szCs w:val="24"/>
          <w:lang w:val="en-GB"/>
        </w:rPr>
        <w:t xml:space="preserve"> Lake Baikal);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горные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цепи</w:t>
      </w:r>
      <w:r w:rsidRPr="001544C5">
        <w:rPr>
          <w:sz w:val="24"/>
          <w:szCs w:val="24"/>
          <w:lang w:val="en-GB"/>
        </w:rPr>
        <w:t xml:space="preserve"> (the Alps, the Urals);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театры</w:t>
      </w:r>
      <w:r w:rsidRPr="001544C5">
        <w:rPr>
          <w:sz w:val="24"/>
          <w:szCs w:val="24"/>
          <w:lang w:val="en-GB"/>
        </w:rPr>
        <w:t xml:space="preserve"> (the Bolshoi Theatre);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кинотеатры</w:t>
      </w:r>
      <w:r w:rsidRPr="001544C5">
        <w:rPr>
          <w:sz w:val="24"/>
          <w:szCs w:val="24"/>
          <w:lang w:val="en-GB"/>
        </w:rPr>
        <w:t xml:space="preserve"> (the Odeon);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музеи</w:t>
      </w:r>
      <w:r w:rsidRPr="001544C5">
        <w:rPr>
          <w:sz w:val="24"/>
          <w:szCs w:val="24"/>
          <w:lang w:val="en-GB"/>
        </w:rPr>
        <w:t xml:space="preserve"> (the British Museum);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картинные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галереи</w:t>
      </w:r>
      <w:r w:rsidRPr="001544C5">
        <w:rPr>
          <w:sz w:val="24"/>
          <w:szCs w:val="24"/>
          <w:lang w:val="en-GB"/>
        </w:rPr>
        <w:t xml:space="preserve"> (the National Gallery);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отели (</w:t>
      </w:r>
      <w:proofErr w:type="spellStart"/>
      <w:r w:rsidRPr="001544C5">
        <w:rPr>
          <w:sz w:val="24"/>
          <w:szCs w:val="24"/>
        </w:rPr>
        <w:t>The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Metropol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Hotel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отсутствие артиклей перед названиями: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континентов</w:t>
      </w:r>
      <w:r w:rsidRPr="001544C5">
        <w:rPr>
          <w:sz w:val="24"/>
          <w:szCs w:val="24"/>
          <w:lang w:val="en-GB"/>
        </w:rPr>
        <w:t xml:space="preserve"> (Europe, Asia);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стран</w:t>
      </w:r>
      <w:r w:rsidRPr="001544C5">
        <w:rPr>
          <w:sz w:val="24"/>
          <w:szCs w:val="24"/>
          <w:lang w:val="en-GB"/>
        </w:rPr>
        <w:t xml:space="preserve"> (Russia, Spain);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городов</w:t>
      </w:r>
      <w:r w:rsidRPr="001544C5">
        <w:rPr>
          <w:sz w:val="24"/>
          <w:szCs w:val="24"/>
          <w:lang w:val="en-GB"/>
        </w:rPr>
        <w:t xml:space="preserve"> (Paris, Moscow);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площадей</w:t>
      </w:r>
      <w:r w:rsidRPr="001544C5">
        <w:rPr>
          <w:sz w:val="24"/>
          <w:szCs w:val="24"/>
          <w:lang w:val="en-GB"/>
        </w:rPr>
        <w:t xml:space="preserve"> (Red Square, Trafalgar Square);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улиц</w:t>
      </w:r>
      <w:r w:rsidRPr="001544C5">
        <w:rPr>
          <w:sz w:val="24"/>
          <w:szCs w:val="24"/>
          <w:lang w:val="en-GB"/>
        </w:rPr>
        <w:t xml:space="preserve"> (Broadway, </w:t>
      </w:r>
      <w:proofErr w:type="spellStart"/>
      <w:r w:rsidRPr="001544C5">
        <w:rPr>
          <w:sz w:val="24"/>
          <w:szCs w:val="24"/>
          <w:lang w:val="en-GB"/>
        </w:rPr>
        <w:t>Tverskaya</w:t>
      </w:r>
      <w:proofErr w:type="spellEnd"/>
      <w:r w:rsidRPr="001544C5">
        <w:rPr>
          <w:sz w:val="24"/>
          <w:szCs w:val="24"/>
          <w:lang w:val="en-GB"/>
        </w:rPr>
        <w:t xml:space="preserve"> Street);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</w:rPr>
        <w:t>парков</w:t>
      </w:r>
      <w:r w:rsidRPr="001544C5">
        <w:rPr>
          <w:sz w:val="24"/>
          <w:szCs w:val="24"/>
          <w:lang w:val="en-GB"/>
        </w:rPr>
        <w:t xml:space="preserve"> (Hyde Park);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месяцев (</w:t>
      </w:r>
      <w:proofErr w:type="spellStart"/>
      <w:r w:rsidRPr="001544C5">
        <w:rPr>
          <w:sz w:val="24"/>
          <w:szCs w:val="24"/>
        </w:rPr>
        <w:t>February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дней недели (</w:t>
      </w:r>
      <w:proofErr w:type="spellStart"/>
      <w:r w:rsidRPr="001544C5">
        <w:rPr>
          <w:sz w:val="24"/>
          <w:szCs w:val="24"/>
        </w:rPr>
        <w:t>Friday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— употребление неопределённого артикля в некоторых структурах (</w:t>
      </w:r>
      <w:proofErr w:type="spellStart"/>
      <w:r w:rsidRPr="001544C5">
        <w:rPr>
          <w:sz w:val="24"/>
          <w:szCs w:val="24"/>
        </w:rPr>
        <w:t>in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a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hurry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in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a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quiet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voice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in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a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sad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voice</w:t>
      </w:r>
      <w:proofErr w:type="spellEnd"/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— </w:t>
      </w:r>
      <w:r w:rsidRPr="001544C5">
        <w:rPr>
          <w:sz w:val="24"/>
          <w:szCs w:val="24"/>
        </w:rPr>
        <w:t>отсутствие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артиклей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в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некоторых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сочетаниях</w:t>
      </w:r>
      <w:r w:rsidRPr="001544C5">
        <w:rPr>
          <w:sz w:val="24"/>
          <w:szCs w:val="24"/>
          <w:lang w:val="en-GB"/>
        </w:rPr>
        <w:t xml:space="preserve"> (to go to bed, to go to school, to go to church, to go to hospital, to be in hospital, to go to work, to be in town, to be out of town).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2. </w:t>
      </w:r>
      <w:r w:rsidRPr="001544C5">
        <w:rPr>
          <w:sz w:val="24"/>
          <w:szCs w:val="24"/>
        </w:rPr>
        <w:t>Имя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прилагательное</w:t>
      </w:r>
      <w:r w:rsidRPr="001544C5">
        <w:rPr>
          <w:sz w:val="24"/>
          <w:szCs w:val="24"/>
          <w:lang w:val="en-GB"/>
        </w:rPr>
        <w:t xml:space="preserve">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— </w:t>
      </w:r>
      <w:r w:rsidRPr="001544C5">
        <w:rPr>
          <w:sz w:val="24"/>
          <w:szCs w:val="24"/>
        </w:rPr>
        <w:t>обобщение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данных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по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образованию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степеней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сравнения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прилагательных</w:t>
      </w:r>
      <w:r w:rsidRPr="001544C5">
        <w:rPr>
          <w:sz w:val="24"/>
          <w:szCs w:val="24"/>
          <w:lang w:val="en-GB"/>
        </w:rPr>
        <w:t xml:space="preserve">, </w:t>
      </w:r>
      <w:r w:rsidRPr="001544C5">
        <w:rPr>
          <w:sz w:val="24"/>
          <w:szCs w:val="24"/>
        </w:rPr>
        <w:t>включая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формы</w:t>
      </w:r>
      <w:r w:rsidRPr="001544C5">
        <w:rPr>
          <w:sz w:val="24"/>
          <w:szCs w:val="24"/>
          <w:lang w:val="en-GB"/>
        </w:rPr>
        <w:t xml:space="preserve">: good — better — best; bad — worse — worst; little — less — least; many/much — more — most;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— образование двух рядов степеней сравнения у некоторых прилагательных (</w:t>
      </w:r>
      <w:r w:rsidRPr="001544C5">
        <w:rPr>
          <w:sz w:val="24"/>
          <w:szCs w:val="24"/>
          <w:lang w:val="en-GB"/>
        </w:rPr>
        <w:t>old</w:t>
      </w:r>
      <w:r w:rsidRPr="001544C5">
        <w:rPr>
          <w:sz w:val="24"/>
          <w:szCs w:val="24"/>
        </w:rPr>
        <w:t xml:space="preserve"> — </w:t>
      </w:r>
      <w:r w:rsidRPr="001544C5">
        <w:rPr>
          <w:sz w:val="24"/>
          <w:szCs w:val="24"/>
          <w:lang w:val="en-GB"/>
        </w:rPr>
        <w:t>older</w:t>
      </w:r>
      <w:r w:rsidRPr="001544C5">
        <w:rPr>
          <w:sz w:val="24"/>
          <w:szCs w:val="24"/>
        </w:rPr>
        <w:t>/</w:t>
      </w:r>
      <w:r w:rsidRPr="001544C5">
        <w:rPr>
          <w:sz w:val="24"/>
          <w:szCs w:val="24"/>
          <w:lang w:val="en-GB"/>
        </w:rPr>
        <w:t>elder</w:t>
      </w:r>
      <w:r w:rsidRPr="001544C5">
        <w:rPr>
          <w:sz w:val="24"/>
          <w:szCs w:val="24"/>
        </w:rPr>
        <w:t xml:space="preserve"> — </w:t>
      </w:r>
      <w:r w:rsidRPr="001544C5">
        <w:rPr>
          <w:sz w:val="24"/>
          <w:szCs w:val="24"/>
          <w:lang w:val="en-GB"/>
        </w:rPr>
        <w:t>oldest</w:t>
      </w:r>
      <w:r w:rsidRPr="001544C5">
        <w:rPr>
          <w:sz w:val="24"/>
          <w:szCs w:val="24"/>
        </w:rPr>
        <w:t>/</w:t>
      </w:r>
      <w:r w:rsidRPr="001544C5">
        <w:rPr>
          <w:sz w:val="24"/>
          <w:szCs w:val="24"/>
          <w:lang w:val="en-GB"/>
        </w:rPr>
        <w:t>eldest</w:t>
      </w:r>
      <w:r w:rsidRPr="001544C5">
        <w:rPr>
          <w:sz w:val="24"/>
          <w:szCs w:val="24"/>
        </w:rPr>
        <w:t xml:space="preserve">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спецификация возможностей функционирования единиц: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а) </w:t>
      </w:r>
      <w:proofErr w:type="spellStart"/>
      <w:r w:rsidRPr="001544C5">
        <w:rPr>
          <w:sz w:val="24"/>
          <w:szCs w:val="24"/>
        </w:rPr>
        <w:t>much</w:t>
      </w:r>
      <w:proofErr w:type="spellEnd"/>
      <w:r w:rsidRPr="001544C5">
        <w:rPr>
          <w:sz w:val="24"/>
          <w:szCs w:val="24"/>
        </w:rPr>
        <w:t xml:space="preserve"> (сочетания с неисчисляемыми именами существительными обычно в отрицательных и вопросительных предложениях);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б) </w:t>
      </w:r>
      <w:proofErr w:type="spellStart"/>
      <w:r w:rsidRPr="001544C5">
        <w:rPr>
          <w:sz w:val="24"/>
          <w:szCs w:val="24"/>
        </w:rPr>
        <w:t>many</w:t>
      </w:r>
      <w:proofErr w:type="spellEnd"/>
      <w:r w:rsidRPr="001544C5">
        <w:rPr>
          <w:sz w:val="24"/>
          <w:szCs w:val="24"/>
        </w:rPr>
        <w:t xml:space="preserve"> (сочетания с исчисляемыми именами существительными также обычно в отрицательных и вопросительных предложениях);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в) </w:t>
      </w:r>
      <w:proofErr w:type="spellStart"/>
      <w:r w:rsidRPr="001544C5">
        <w:rPr>
          <w:sz w:val="24"/>
          <w:szCs w:val="24"/>
        </w:rPr>
        <w:t>a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lot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of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lots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of</w:t>
      </w:r>
      <w:proofErr w:type="spellEnd"/>
      <w:r w:rsidRPr="001544C5">
        <w:rPr>
          <w:sz w:val="24"/>
          <w:szCs w:val="24"/>
        </w:rPr>
        <w:t xml:space="preserve"> (сочетания с любыми субстантивами предпочтительно в утвердительных предложениях);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особенности функционирования единиц </w:t>
      </w:r>
      <w:proofErr w:type="spellStart"/>
      <w:r w:rsidRPr="001544C5">
        <w:rPr>
          <w:sz w:val="24"/>
          <w:szCs w:val="24"/>
        </w:rPr>
        <w:t>little</w:t>
      </w:r>
      <w:proofErr w:type="spellEnd"/>
      <w:r w:rsidRPr="001544C5">
        <w:rPr>
          <w:sz w:val="24"/>
          <w:szCs w:val="24"/>
        </w:rPr>
        <w:t>/</w:t>
      </w:r>
      <w:proofErr w:type="spellStart"/>
      <w:r w:rsidRPr="001544C5">
        <w:rPr>
          <w:sz w:val="24"/>
          <w:szCs w:val="24"/>
        </w:rPr>
        <w:t>few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a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little</w:t>
      </w:r>
      <w:proofErr w:type="spellEnd"/>
      <w:r w:rsidRPr="001544C5">
        <w:rPr>
          <w:sz w:val="24"/>
          <w:szCs w:val="24"/>
        </w:rPr>
        <w:t xml:space="preserve">/ </w:t>
      </w:r>
      <w:proofErr w:type="spellStart"/>
      <w:r w:rsidRPr="001544C5">
        <w:rPr>
          <w:sz w:val="24"/>
          <w:szCs w:val="24"/>
        </w:rPr>
        <w:t>a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few</w:t>
      </w:r>
      <w:proofErr w:type="spellEnd"/>
      <w:r w:rsidRPr="001544C5">
        <w:rPr>
          <w:sz w:val="24"/>
          <w:szCs w:val="24"/>
        </w:rPr>
        <w:t xml:space="preserve">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3. Местоимение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особенности использования неопределённых местоимений </w:t>
      </w:r>
      <w:proofErr w:type="spellStart"/>
      <w:r w:rsidRPr="001544C5">
        <w:rPr>
          <w:sz w:val="24"/>
          <w:szCs w:val="24"/>
        </w:rPr>
        <w:t>some</w:t>
      </w:r>
      <w:proofErr w:type="spellEnd"/>
      <w:r w:rsidRPr="001544C5">
        <w:rPr>
          <w:sz w:val="24"/>
          <w:szCs w:val="24"/>
        </w:rPr>
        <w:t xml:space="preserve"> и </w:t>
      </w:r>
      <w:proofErr w:type="spellStart"/>
      <w:r w:rsidRPr="001544C5">
        <w:rPr>
          <w:sz w:val="24"/>
          <w:szCs w:val="24"/>
        </w:rPr>
        <w:t>any</w:t>
      </w:r>
      <w:proofErr w:type="spellEnd"/>
      <w:r w:rsidRPr="001544C5">
        <w:rPr>
          <w:sz w:val="24"/>
          <w:szCs w:val="24"/>
        </w:rPr>
        <w:t xml:space="preserve"> в утвердительных, отрицательных и вопросительных предложениях.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4. Имя числительное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количественные числительные от 200 до 1 000 </w:t>
      </w:r>
      <w:proofErr w:type="spellStart"/>
      <w:r w:rsidRPr="001544C5">
        <w:rPr>
          <w:sz w:val="24"/>
          <w:szCs w:val="24"/>
        </w:rPr>
        <w:t>000</w:t>
      </w:r>
      <w:proofErr w:type="spellEnd"/>
      <w:r w:rsidRPr="001544C5">
        <w:rPr>
          <w:sz w:val="24"/>
          <w:szCs w:val="24"/>
        </w:rPr>
        <w:t xml:space="preserve">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порядковые числительные от 200 до 1 000 </w:t>
      </w:r>
      <w:proofErr w:type="spellStart"/>
      <w:r w:rsidRPr="001544C5">
        <w:rPr>
          <w:sz w:val="24"/>
          <w:szCs w:val="24"/>
        </w:rPr>
        <w:t>000</w:t>
      </w:r>
      <w:proofErr w:type="spellEnd"/>
      <w:r w:rsidRPr="001544C5">
        <w:rPr>
          <w:sz w:val="24"/>
          <w:szCs w:val="24"/>
        </w:rPr>
        <w:t xml:space="preserve">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5. Глагол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временные формы </w:t>
      </w:r>
      <w:proofErr w:type="spellStart"/>
      <w:r w:rsidRPr="001544C5">
        <w:rPr>
          <w:sz w:val="24"/>
          <w:szCs w:val="24"/>
        </w:rPr>
        <w:t>Present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Perfect</w:t>
      </w:r>
      <w:proofErr w:type="spellEnd"/>
      <w:r w:rsidRPr="001544C5">
        <w:rPr>
          <w:sz w:val="24"/>
          <w:szCs w:val="24"/>
        </w:rPr>
        <w:t xml:space="preserve"> (</w:t>
      </w:r>
      <w:proofErr w:type="spellStart"/>
      <w:r w:rsidRPr="001544C5">
        <w:rPr>
          <w:sz w:val="24"/>
          <w:szCs w:val="24"/>
        </w:rPr>
        <w:t>resultative</w:t>
      </w:r>
      <w:proofErr w:type="spellEnd"/>
      <w:r w:rsidRPr="001544C5">
        <w:rPr>
          <w:sz w:val="24"/>
          <w:szCs w:val="24"/>
        </w:rPr>
        <w:t xml:space="preserve">) в утвердительных и отрицательных предложениях, вопросах разных типов. </w:t>
      </w:r>
      <w:proofErr w:type="gramStart"/>
      <w:r w:rsidRPr="001544C5">
        <w:rPr>
          <w:sz w:val="24"/>
          <w:szCs w:val="24"/>
        </w:rPr>
        <w:t>Знакомство с маркерами этого времени (</w:t>
      </w:r>
      <w:proofErr w:type="spellStart"/>
      <w:r w:rsidRPr="001544C5">
        <w:rPr>
          <w:sz w:val="24"/>
          <w:szCs w:val="24"/>
        </w:rPr>
        <w:t>already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just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ever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lastRenderedPageBreak/>
        <w:t>never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yet</w:t>
      </w:r>
      <w:proofErr w:type="spellEnd"/>
      <w:r w:rsidRPr="001544C5">
        <w:rPr>
          <w:sz w:val="24"/>
          <w:szCs w:val="24"/>
        </w:rPr>
        <w:t xml:space="preserve">), их место в предложении; </w:t>
      </w:r>
      <w:proofErr w:type="gramEnd"/>
    </w:p>
    <w:p w:rsidR="0084675C" w:rsidRPr="001544C5" w:rsidRDefault="0084675C" w:rsidP="001544C5">
      <w:pPr>
        <w:jc w:val="both"/>
        <w:rPr>
          <w:sz w:val="24"/>
          <w:szCs w:val="24"/>
        </w:rPr>
      </w:pPr>
      <w:proofErr w:type="gramStart"/>
      <w:r w:rsidRPr="001544C5">
        <w:rPr>
          <w:sz w:val="24"/>
          <w:szCs w:val="24"/>
        </w:rPr>
        <w:t xml:space="preserve">— использование глаголов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be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know</w:t>
      </w:r>
      <w:proofErr w:type="spellEnd"/>
      <w:r w:rsidRPr="001544C5">
        <w:rPr>
          <w:sz w:val="24"/>
          <w:szCs w:val="24"/>
        </w:rPr>
        <w:t xml:space="preserve">,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have</w:t>
      </w:r>
      <w:proofErr w:type="spellEnd"/>
      <w:r w:rsidRPr="001544C5">
        <w:rPr>
          <w:sz w:val="24"/>
          <w:szCs w:val="24"/>
        </w:rPr>
        <w:t xml:space="preserve"> для обозначения действия, которое началось в прошлом и продолжается в момент речи (</w:t>
      </w:r>
      <w:r w:rsidRPr="001544C5">
        <w:rPr>
          <w:sz w:val="24"/>
          <w:szCs w:val="24"/>
          <w:lang w:val="en-GB"/>
        </w:rPr>
        <w:t>I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have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been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here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for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three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days</w:t>
      </w:r>
      <w:r w:rsidRPr="001544C5">
        <w:rPr>
          <w:sz w:val="24"/>
          <w:szCs w:val="24"/>
        </w:rPr>
        <w:t>.</w:t>
      </w:r>
      <w:proofErr w:type="gramEnd"/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We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have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known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each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other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since</w:t>
      </w:r>
      <w:r w:rsidRPr="001544C5">
        <w:rPr>
          <w:sz w:val="24"/>
          <w:szCs w:val="24"/>
        </w:rPr>
        <w:t xml:space="preserve"> 1998.); предлоги </w:t>
      </w:r>
      <w:r w:rsidRPr="001544C5">
        <w:rPr>
          <w:sz w:val="24"/>
          <w:szCs w:val="24"/>
          <w:lang w:val="en-GB"/>
        </w:rPr>
        <w:t>since</w:t>
      </w:r>
      <w:r w:rsidRPr="001544C5">
        <w:rPr>
          <w:sz w:val="24"/>
          <w:szCs w:val="24"/>
        </w:rPr>
        <w:t xml:space="preserve"> и </w:t>
      </w:r>
      <w:r w:rsidRPr="001544C5">
        <w:rPr>
          <w:sz w:val="24"/>
          <w:szCs w:val="24"/>
          <w:lang w:val="en-GB"/>
        </w:rPr>
        <w:t>for</w:t>
      </w:r>
      <w:r w:rsidRPr="001544C5">
        <w:rPr>
          <w:sz w:val="24"/>
          <w:szCs w:val="24"/>
        </w:rPr>
        <w:t xml:space="preserve"> как показатели этого времени в подобных предложениях;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сопоставление структур </w:t>
      </w:r>
      <w:r w:rsidRPr="001544C5">
        <w:rPr>
          <w:sz w:val="24"/>
          <w:szCs w:val="24"/>
          <w:lang w:val="en-GB"/>
        </w:rPr>
        <w:t>have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been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to</w:t>
      </w:r>
      <w:r w:rsidRPr="001544C5">
        <w:rPr>
          <w:sz w:val="24"/>
          <w:szCs w:val="24"/>
        </w:rPr>
        <w:t xml:space="preserve"> и </w:t>
      </w:r>
      <w:r w:rsidRPr="001544C5">
        <w:rPr>
          <w:sz w:val="24"/>
          <w:szCs w:val="24"/>
          <w:lang w:val="en-GB"/>
        </w:rPr>
        <w:t>have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gone</w:t>
      </w:r>
      <w:r w:rsidRPr="001544C5">
        <w:rPr>
          <w:sz w:val="24"/>
          <w:szCs w:val="24"/>
        </w:rPr>
        <w:t xml:space="preserve"> </w:t>
      </w:r>
      <w:r w:rsidRPr="001544C5">
        <w:rPr>
          <w:sz w:val="24"/>
          <w:szCs w:val="24"/>
          <w:lang w:val="en-GB"/>
        </w:rPr>
        <w:t>to</w:t>
      </w:r>
      <w:r w:rsidRPr="001544C5">
        <w:rPr>
          <w:sz w:val="24"/>
          <w:szCs w:val="24"/>
        </w:rPr>
        <w:t xml:space="preserve"> в предложениях, используемых в </w:t>
      </w:r>
      <w:proofErr w:type="spellStart"/>
      <w:r w:rsidRPr="001544C5">
        <w:rPr>
          <w:sz w:val="24"/>
          <w:szCs w:val="24"/>
        </w:rPr>
        <w:t>Present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Perfect</w:t>
      </w:r>
      <w:proofErr w:type="spellEnd"/>
      <w:r w:rsidRPr="001544C5">
        <w:rPr>
          <w:sz w:val="24"/>
          <w:szCs w:val="24"/>
        </w:rPr>
        <w:t xml:space="preserve">;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— </w:t>
      </w:r>
      <w:proofErr w:type="gramStart"/>
      <w:r w:rsidRPr="001544C5">
        <w:rPr>
          <w:sz w:val="24"/>
          <w:szCs w:val="24"/>
        </w:rPr>
        <w:t>сопоставление</w:t>
      </w:r>
      <w:proofErr w:type="gramEnd"/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времён</w:t>
      </w:r>
      <w:r w:rsidRPr="001544C5">
        <w:rPr>
          <w:sz w:val="24"/>
          <w:szCs w:val="24"/>
          <w:lang w:val="en-GB"/>
        </w:rPr>
        <w:t xml:space="preserve"> Past Simple </w:t>
      </w:r>
      <w:r w:rsidRPr="001544C5">
        <w:rPr>
          <w:sz w:val="24"/>
          <w:szCs w:val="24"/>
        </w:rPr>
        <w:t>и</w:t>
      </w:r>
      <w:r w:rsidRPr="001544C5">
        <w:rPr>
          <w:sz w:val="24"/>
          <w:szCs w:val="24"/>
          <w:lang w:val="en-GB"/>
        </w:rPr>
        <w:t xml:space="preserve"> Present Perfect;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оборот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be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going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для выражения действия в будущем;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модальный глагол </w:t>
      </w:r>
      <w:proofErr w:type="spellStart"/>
      <w:r w:rsidRPr="001544C5">
        <w:rPr>
          <w:sz w:val="24"/>
          <w:szCs w:val="24"/>
        </w:rPr>
        <w:t>must</w:t>
      </w:r>
      <w:proofErr w:type="spellEnd"/>
      <w:r w:rsidRPr="001544C5">
        <w:rPr>
          <w:sz w:val="24"/>
          <w:szCs w:val="24"/>
        </w:rPr>
        <w:t xml:space="preserve"> и его эквивалент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have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;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— модальный глагол </w:t>
      </w:r>
      <w:proofErr w:type="spellStart"/>
      <w:r w:rsidRPr="001544C5">
        <w:rPr>
          <w:sz w:val="24"/>
          <w:szCs w:val="24"/>
        </w:rPr>
        <w:t>can</w:t>
      </w:r>
      <w:proofErr w:type="spellEnd"/>
      <w:r w:rsidRPr="001544C5">
        <w:rPr>
          <w:sz w:val="24"/>
          <w:szCs w:val="24"/>
        </w:rPr>
        <w:t xml:space="preserve"> и его эквивалент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be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able</w:t>
      </w:r>
      <w:proofErr w:type="spellEnd"/>
      <w:r w:rsidRPr="001544C5">
        <w:rPr>
          <w:sz w:val="24"/>
          <w:szCs w:val="24"/>
        </w:rPr>
        <w:t xml:space="preserve"> </w:t>
      </w:r>
      <w:proofErr w:type="spellStart"/>
      <w:r w:rsidRPr="001544C5">
        <w:rPr>
          <w:sz w:val="24"/>
          <w:szCs w:val="24"/>
        </w:rPr>
        <w:t>to</w:t>
      </w:r>
      <w:proofErr w:type="spellEnd"/>
      <w:r w:rsidRPr="001544C5">
        <w:rPr>
          <w:sz w:val="24"/>
          <w:szCs w:val="24"/>
        </w:rPr>
        <w:t xml:space="preserve">.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II. Синтаксис 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1. Сложноподчинённые предложения с </w:t>
      </w:r>
      <w:proofErr w:type="gramStart"/>
      <w:r w:rsidRPr="001544C5">
        <w:rPr>
          <w:sz w:val="24"/>
          <w:szCs w:val="24"/>
        </w:rPr>
        <w:t>придаточными</w:t>
      </w:r>
      <w:proofErr w:type="gramEnd"/>
      <w:r w:rsidRPr="001544C5">
        <w:rPr>
          <w:sz w:val="24"/>
          <w:szCs w:val="24"/>
        </w:rPr>
        <w:t xml:space="preserve"> определительными, дополнительными и обстоятельственными; придаточные предложения времени, места и образа действия. </w:t>
      </w:r>
    </w:p>
    <w:p w:rsidR="0084675C" w:rsidRPr="001544C5" w:rsidRDefault="0084675C" w:rsidP="001544C5">
      <w:pPr>
        <w:jc w:val="both"/>
        <w:rPr>
          <w:sz w:val="24"/>
          <w:szCs w:val="24"/>
          <w:lang w:val="en-GB"/>
        </w:rPr>
      </w:pPr>
      <w:r w:rsidRPr="001544C5">
        <w:rPr>
          <w:sz w:val="24"/>
          <w:szCs w:val="24"/>
          <w:lang w:val="en-GB"/>
        </w:rPr>
        <w:t xml:space="preserve">2. </w:t>
      </w:r>
      <w:r w:rsidRPr="001544C5">
        <w:rPr>
          <w:sz w:val="24"/>
          <w:szCs w:val="24"/>
        </w:rPr>
        <w:t>Общие</w:t>
      </w:r>
      <w:r w:rsidRPr="001544C5">
        <w:rPr>
          <w:sz w:val="24"/>
          <w:szCs w:val="24"/>
          <w:lang w:val="en-GB"/>
        </w:rPr>
        <w:t xml:space="preserve">, </w:t>
      </w:r>
      <w:r w:rsidRPr="001544C5">
        <w:rPr>
          <w:sz w:val="24"/>
          <w:szCs w:val="24"/>
        </w:rPr>
        <w:t>альтернативные</w:t>
      </w:r>
      <w:r w:rsidRPr="001544C5">
        <w:rPr>
          <w:sz w:val="24"/>
          <w:szCs w:val="24"/>
          <w:lang w:val="en-GB"/>
        </w:rPr>
        <w:t xml:space="preserve">, </w:t>
      </w:r>
      <w:r w:rsidRPr="001544C5">
        <w:rPr>
          <w:sz w:val="24"/>
          <w:szCs w:val="24"/>
        </w:rPr>
        <w:t>разделительные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и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специальные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вопросы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в</w:t>
      </w:r>
      <w:r w:rsidRPr="001544C5">
        <w:rPr>
          <w:sz w:val="24"/>
          <w:szCs w:val="24"/>
          <w:lang w:val="en-GB"/>
        </w:rPr>
        <w:t xml:space="preserve"> Present Simple, Present Progressive, Present Perfect, Future Simple, Past Simple; </w:t>
      </w:r>
      <w:r w:rsidRPr="001544C5">
        <w:rPr>
          <w:sz w:val="24"/>
          <w:szCs w:val="24"/>
        </w:rPr>
        <w:t>вопросительные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и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союзные</w:t>
      </w:r>
      <w:r w:rsidRPr="001544C5">
        <w:rPr>
          <w:sz w:val="24"/>
          <w:szCs w:val="24"/>
          <w:lang w:val="en-GB"/>
        </w:rPr>
        <w:t xml:space="preserve"> </w:t>
      </w:r>
      <w:r w:rsidRPr="001544C5">
        <w:rPr>
          <w:sz w:val="24"/>
          <w:szCs w:val="24"/>
        </w:rPr>
        <w:t>слова</w:t>
      </w:r>
      <w:r w:rsidRPr="001544C5">
        <w:rPr>
          <w:sz w:val="24"/>
          <w:szCs w:val="24"/>
          <w:lang w:val="en-GB"/>
        </w:rPr>
        <w:t xml:space="preserve"> (who, whom, what, which, whose, where, when, why, how, how well, how long, how often, how much, how many). </w:t>
      </w:r>
    </w:p>
    <w:p w:rsidR="0084675C" w:rsidRPr="001544C5" w:rsidRDefault="0084675C" w:rsidP="001544C5">
      <w:pPr>
        <w:jc w:val="both"/>
        <w:rPr>
          <w:b/>
          <w:sz w:val="24"/>
          <w:szCs w:val="24"/>
          <w:lang w:val="en-GB"/>
        </w:rPr>
      </w:pPr>
    </w:p>
    <w:p w:rsidR="0084675C" w:rsidRPr="001544C5" w:rsidRDefault="0084675C" w:rsidP="001544C5">
      <w:pPr>
        <w:jc w:val="both"/>
        <w:rPr>
          <w:b/>
          <w:sz w:val="24"/>
          <w:szCs w:val="24"/>
        </w:rPr>
      </w:pPr>
      <w:r w:rsidRPr="001544C5">
        <w:rPr>
          <w:b/>
          <w:sz w:val="24"/>
          <w:szCs w:val="24"/>
        </w:rPr>
        <w:t>Предметное содержание речи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Учащимся предлагаются следующие учебные ситуации для повторения: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Времена года.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Одежда.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Члены семьи.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Животные, домашние любимцы.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Каникулы.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Праздники, отмечаемые в Великобритании.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Спорт.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Распорядок дня.</w:t>
      </w:r>
    </w:p>
    <w:p w:rsidR="0084675C" w:rsidRPr="001544C5" w:rsidRDefault="0084675C" w:rsidP="001544C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Природа вокруг нас.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</w:rPr>
        <w:t>Учащимся предлагаются следующие новые учебные ситуации:</w:t>
      </w:r>
    </w:p>
    <w:p w:rsidR="0084675C" w:rsidRPr="001544C5" w:rsidRDefault="0084675C" w:rsidP="00154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 xml:space="preserve">Школьная жизнь. </w:t>
      </w:r>
    </w:p>
    <w:p w:rsidR="0084675C" w:rsidRPr="001544C5" w:rsidRDefault="0084675C" w:rsidP="00154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Где мы живем.</w:t>
      </w:r>
    </w:p>
    <w:p w:rsidR="0084675C" w:rsidRPr="001544C5" w:rsidRDefault="0084675C" w:rsidP="00154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Жизнь в городе. Лондон.</w:t>
      </w:r>
    </w:p>
    <w:p w:rsidR="0084675C" w:rsidRPr="001544C5" w:rsidRDefault="0084675C" w:rsidP="00154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Путешествия и транспорт.</w:t>
      </w:r>
    </w:p>
    <w:p w:rsidR="0084675C" w:rsidRPr="001544C5" w:rsidRDefault="0084675C" w:rsidP="00154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Любимые занятия.</w:t>
      </w:r>
    </w:p>
    <w:p w:rsidR="0084675C" w:rsidRPr="001544C5" w:rsidRDefault="0084675C" w:rsidP="00154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Америка. США.</w:t>
      </w:r>
    </w:p>
    <w:p w:rsidR="0084675C" w:rsidRPr="001544C5" w:rsidRDefault="0084675C" w:rsidP="00154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1544C5">
        <w:rPr>
          <w:sz w:val="24"/>
          <w:szCs w:val="24"/>
        </w:rPr>
        <w:t>Моя страна.</w:t>
      </w:r>
    </w:p>
    <w:p w:rsidR="0084675C" w:rsidRPr="001544C5" w:rsidRDefault="0084675C" w:rsidP="001544C5">
      <w:pPr>
        <w:ind w:left="360"/>
        <w:jc w:val="both"/>
        <w:rPr>
          <w:sz w:val="24"/>
          <w:szCs w:val="24"/>
        </w:rPr>
      </w:pPr>
    </w:p>
    <w:p w:rsidR="0084675C" w:rsidRPr="001544C5" w:rsidRDefault="0084675C" w:rsidP="001544C5">
      <w:pPr>
        <w:ind w:left="360"/>
        <w:jc w:val="both"/>
        <w:rPr>
          <w:sz w:val="24"/>
          <w:szCs w:val="24"/>
        </w:rPr>
      </w:pPr>
      <w:r w:rsidRPr="001544C5">
        <w:rPr>
          <w:b/>
          <w:sz w:val="24"/>
          <w:szCs w:val="24"/>
        </w:rPr>
        <w:t>Формы контроля</w:t>
      </w:r>
    </w:p>
    <w:p w:rsidR="0084675C" w:rsidRPr="009C36C6" w:rsidRDefault="0084675C" w:rsidP="001544C5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6C6">
        <w:rPr>
          <w:rFonts w:ascii="Times New Roman" w:hAnsi="Times New Roman"/>
          <w:sz w:val="24"/>
          <w:szCs w:val="24"/>
        </w:rPr>
        <w:t>Текущий контроль осуществляется в форме диктантов, диалогической и монологическ</w:t>
      </w:r>
      <w:r>
        <w:rPr>
          <w:rFonts w:ascii="Times New Roman" w:hAnsi="Times New Roman"/>
          <w:sz w:val="24"/>
          <w:szCs w:val="24"/>
        </w:rPr>
        <w:t>ой речи (беседа по теме,</w:t>
      </w:r>
      <w:r w:rsidRPr="009C36C6">
        <w:rPr>
          <w:rFonts w:ascii="Times New Roman" w:hAnsi="Times New Roman"/>
          <w:sz w:val="24"/>
          <w:szCs w:val="24"/>
        </w:rPr>
        <w:t xml:space="preserve"> пересказ текста), проверочных и самостоятельных работ, </w:t>
      </w:r>
      <w:r>
        <w:rPr>
          <w:rFonts w:ascii="Times New Roman" w:hAnsi="Times New Roman"/>
          <w:sz w:val="24"/>
          <w:szCs w:val="24"/>
        </w:rPr>
        <w:t xml:space="preserve">выполнения грамматических заданий, </w:t>
      </w:r>
      <w:r w:rsidRPr="009C36C6">
        <w:rPr>
          <w:rFonts w:ascii="Times New Roman" w:hAnsi="Times New Roman"/>
          <w:sz w:val="24"/>
          <w:szCs w:val="24"/>
        </w:rPr>
        <w:t xml:space="preserve">заданий по </w:t>
      </w:r>
      <w:proofErr w:type="spellStart"/>
      <w:r w:rsidRPr="009C36C6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9C36C6">
        <w:rPr>
          <w:rFonts w:ascii="Times New Roman" w:hAnsi="Times New Roman"/>
          <w:sz w:val="24"/>
          <w:szCs w:val="24"/>
        </w:rPr>
        <w:t xml:space="preserve"> и чтению, проверки техники чтения текстов, чтения наизусть стихов.</w:t>
      </w:r>
    </w:p>
    <w:p w:rsidR="0084675C" w:rsidRPr="009C36C6" w:rsidRDefault="0084675C" w:rsidP="001544C5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6C6">
        <w:rPr>
          <w:rFonts w:ascii="Times New Roman" w:hAnsi="Times New Roman"/>
          <w:sz w:val="24"/>
          <w:szCs w:val="24"/>
        </w:rPr>
        <w:t>Промежуточный контроль: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proofErr w:type="gramStart"/>
      <w:r w:rsidRPr="001544C5">
        <w:rPr>
          <w:sz w:val="24"/>
          <w:szCs w:val="24"/>
          <w:lang w:val="en-US"/>
        </w:rPr>
        <w:t>I</w:t>
      </w:r>
      <w:r w:rsidRPr="001544C5">
        <w:rPr>
          <w:sz w:val="24"/>
          <w:szCs w:val="24"/>
        </w:rPr>
        <w:t xml:space="preserve">  четверть</w:t>
      </w:r>
      <w:proofErr w:type="gramEnd"/>
      <w:r w:rsidRPr="001544C5">
        <w:rPr>
          <w:sz w:val="24"/>
          <w:szCs w:val="24"/>
        </w:rPr>
        <w:t xml:space="preserve">  -  Чтение стихов наизусть, техника чтения пройденных текстов.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  <w:lang w:val="en-US"/>
        </w:rPr>
        <w:t>II</w:t>
      </w:r>
      <w:r w:rsidRPr="001544C5">
        <w:rPr>
          <w:sz w:val="24"/>
          <w:szCs w:val="24"/>
        </w:rPr>
        <w:t xml:space="preserve"> четверть   </w:t>
      </w:r>
      <w:proofErr w:type="gramStart"/>
      <w:r w:rsidRPr="001544C5">
        <w:rPr>
          <w:sz w:val="24"/>
          <w:szCs w:val="24"/>
        </w:rPr>
        <w:t>-  Лексико</w:t>
      </w:r>
      <w:proofErr w:type="gramEnd"/>
      <w:r w:rsidRPr="001544C5">
        <w:rPr>
          <w:sz w:val="24"/>
          <w:szCs w:val="24"/>
        </w:rPr>
        <w:t>-грамматический тест.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  <w:lang w:val="en-US"/>
        </w:rPr>
        <w:t>III</w:t>
      </w:r>
      <w:r w:rsidRPr="001544C5">
        <w:rPr>
          <w:sz w:val="24"/>
          <w:szCs w:val="24"/>
        </w:rPr>
        <w:t xml:space="preserve"> четверть </w:t>
      </w:r>
      <w:proofErr w:type="gramStart"/>
      <w:r w:rsidRPr="001544C5">
        <w:rPr>
          <w:sz w:val="24"/>
          <w:szCs w:val="24"/>
        </w:rPr>
        <w:t>–  Монологическая</w:t>
      </w:r>
      <w:proofErr w:type="gramEnd"/>
      <w:r w:rsidRPr="001544C5">
        <w:rPr>
          <w:sz w:val="24"/>
          <w:szCs w:val="24"/>
        </w:rPr>
        <w:t xml:space="preserve"> речь.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  <w:r w:rsidRPr="001544C5">
        <w:rPr>
          <w:sz w:val="24"/>
          <w:szCs w:val="24"/>
          <w:lang w:val="en-US"/>
        </w:rPr>
        <w:t>IV</w:t>
      </w:r>
      <w:r w:rsidRPr="001544C5">
        <w:rPr>
          <w:sz w:val="24"/>
          <w:szCs w:val="24"/>
        </w:rPr>
        <w:t xml:space="preserve"> четверть </w:t>
      </w:r>
      <w:proofErr w:type="gramStart"/>
      <w:r w:rsidRPr="001544C5">
        <w:rPr>
          <w:sz w:val="24"/>
          <w:szCs w:val="24"/>
        </w:rPr>
        <w:t>–  Диктант</w:t>
      </w:r>
      <w:proofErr w:type="gramEnd"/>
      <w:r w:rsidRPr="001544C5">
        <w:rPr>
          <w:sz w:val="24"/>
          <w:szCs w:val="24"/>
        </w:rPr>
        <w:t xml:space="preserve"> с использованием пройденной лексики.</w:t>
      </w:r>
    </w:p>
    <w:p w:rsidR="0084675C" w:rsidRPr="001544C5" w:rsidRDefault="0084675C" w:rsidP="001544C5">
      <w:pPr>
        <w:rPr>
          <w:b/>
          <w:bCs/>
          <w:color w:val="000000"/>
          <w:sz w:val="24"/>
          <w:szCs w:val="24"/>
        </w:rPr>
      </w:pPr>
    </w:p>
    <w:p w:rsidR="0084675C" w:rsidRPr="001544C5" w:rsidRDefault="0084675C" w:rsidP="001544C5">
      <w:pPr>
        <w:rPr>
          <w:b/>
          <w:bCs/>
          <w:color w:val="000000"/>
          <w:sz w:val="24"/>
          <w:szCs w:val="24"/>
        </w:rPr>
      </w:pPr>
    </w:p>
    <w:p w:rsidR="0084675C" w:rsidRPr="001544C5" w:rsidRDefault="0084675C" w:rsidP="001544C5">
      <w:pPr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ПЛАНИРУЕМЫЕ  РЕЗУЛЬТАТЫ</w:t>
      </w:r>
    </w:p>
    <w:p w:rsidR="0084675C" w:rsidRPr="001544C5" w:rsidRDefault="0084675C" w:rsidP="001544C5">
      <w:pPr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lastRenderedPageBreak/>
        <w:t>Коммуникативные умения</w:t>
      </w:r>
    </w:p>
    <w:p w:rsidR="0084675C" w:rsidRPr="001544C5" w:rsidRDefault="0084675C" w:rsidP="001544C5">
      <w:pPr>
        <w:rPr>
          <w:b/>
          <w:bCs/>
          <w:i/>
          <w:iCs/>
          <w:color w:val="000000"/>
          <w:sz w:val="24"/>
          <w:szCs w:val="24"/>
        </w:rPr>
      </w:pPr>
      <w:r w:rsidRPr="001544C5">
        <w:rPr>
          <w:b/>
          <w:bCs/>
          <w:i/>
          <w:iCs/>
          <w:color w:val="000000"/>
          <w:sz w:val="24"/>
          <w:szCs w:val="24"/>
        </w:rPr>
        <w:t>Говорение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  научится: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составлять небольшое описание предмета, картинки, персонажа;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рассказывать о себе, своей семье, друге.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воспроизводить наизусть небольшие произведения детского фольклора;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составлять краткую характеристику персонажа;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кратко излагать содержание прочитанного текста.</w:t>
      </w:r>
    </w:p>
    <w:p w:rsidR="0084675C" w:rsidRPr="001544C5" w:rsidRDefault="0084675C" w:rsidP="001544C5">
      <w:pPr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 w:rsidRPr="001544C5">
        <w:rPr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 научится: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544C5">
        <w:rPr>
          <w:color w:val="000000"/>
          <w:sz w:val="24"/>
          <w:szCs w:val="24"/>
        </w:rPr>
        <w:t>невербально</w:t>
      </w:r>
      <w:proofErr w:type="spellEnd"/>
      <w:r w:rsidRPr="001544C5">
        <w:rPr>
          <w:color w:val="000000"/>
          <w:sz w:val="24"/>
          <w:szCs w:val="24"/>
        </w:rPr>
        <w:t xml:space="preserve"> реагировать на </w:t>
      </w:r>
      <w:proofErr w:type="gramStart"/>
      <w:r w:rsidRPr="001544C5">
        <w:rPr>
          <w:color w:val="000000"/>
          <w:sz w:val="24"/>
          <w:szCs w:val="24"/>
        </w:rPr>
        <w:t>услышанное</w:t>
      </w:r>
      <w:proofErr w:type="gramEnd"/>
      <w:r w:rsidRPr="001544C5">
        <w:rPr>
          <w:color w:val="000000"/>
          <w:sz w:val="24"/>
          <w:szCs w:val="24"/>
        </w:rPr>
        <w:t>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 xml:space="preserve">воспринимать на слух </w:t>
      </w:r>
      <w:proofErr w:type="spellStart"/>
      <w:r w:rsidRPr="001544C5">
        <w:rPr>
          <w:color w:val="000000"/>
          <w:sz w:val="24"/>
          <w:szCs w:val="24"/>
        </w:rPr>
        <w:t>аудиотекст</w:t>
      </w:r>
      <w:proofErr w:type="spellEnd"/>
      <w:r w:rsidRPr="001544C5">
        <w:rPr>
          <w:color w:val="000000"/>
          <w:sz w:val="24"/>
          <w:szCs w:val="24"/>
        </w:rPr>
        <w:t xml:space="preserve"> и полностью понимать содержащуюся в нём информацию;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4675C" w:rsidRPr="001544C5" w:rsidRDefault="0084675C" w:rsidP="001544C5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1544C5">
        <w:rPr>
          <w:b/>
          <w:bCs/>
          <w:i/>
          <w:iCs/>
          <w:color w:val="000000"/>
          <w:sz w:val="24"/>
          <w:szCs w:val="24"/>
        </w:rPr>
        <w:t>Чтение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 научится: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 xml:space="preserve">читать про себя и находить необходимую информацию. 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догадываться о значении незнакомых слов по контексту;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84675C" w:rsidRPr="001544C5" w:rsidRDefault="0084675C" w:rsidP="001544C5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1544C5">
        <w:rPr>
          <w:b/>
          <w:bCs/>
          <w:i/>
          <w:iCs/>
          <w:color w:val="000000"/>
          <w:sz w:val="24"/>
          <w:szCs w:val="24"/>
        </w:rPr>
        <w:t>Письмо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 научится: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выписывать из текста слова, словосочетания, простые предложения;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писать краткое письмо зарубежному другу (с опорой на образец).</w:t>
      </w:r>
    </w:p>
    <w:p w:rsidR="0084675C" w:rsidRPr="001544C5" w:rsidRDefault="0084675C" w:rsidP="001544C5">
      <w:pPr>
        <w:jc w:val="both"/>
        <w:rPr>
          <w:i/>
          <w:iCs/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составлять рассказ в письменной форме по плану/ключевым словам;</w:t>
      </w:r>
    </w:p>
    <w:p w:rsidR="0084675C" w:rsidRPr="001544C5" w:rsidRDefault="0084675C" w:rsidP="001544C5">
      <w:pPr>
        <w:jc w:val="both"/>
        <w:rPr>
          <w:color w:val="000000"/>
          <w:sz w:val="24"/>
          <w:szCs w:val="24"/>
        </w:rPr>
      </w:pPr>
      <w:r w:rsidRPr="001544C5">
        <w:rPr>
          <w:color w:val="6C6C6C"/>
          <w:sz w:val="24"/>
          <w:szCs w:val="24"/>
        </w:rPr>
        <w:t xml:space="preserve">_ </w:t>
      </w:r>
      <w:r w:rsidRPr="001544C5">
        <w:rPr>
          <w:color w:val="000000"/>
          <w:sz w:val="24"/>
          <w:szCs w:val="24"/>
        </w:rPr>
        <w:t>правильно оформлять конверт.</w:t>
      </w: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Языковые средства и навыки оперирования ими</w:t>
      </w:r>
    </w:p>
    <w:p w:rsidR="0084675C" w:rsidRPr="001544C5" w:rsidRDefault="0084675C" w:rsidP="001544C5">
      <w:pPr>
        <w:jc w:val="both"/>
        <w:rPr>
          <w:b/>
          <w:bCs/>
          <w:color w:val="000000"/>
          <w:sz w:val="24"/>
          <w:szCs w:val="24"/>
        </w:rPr>
      </w:pPr>
      <w:r w:rsidRPr="001544C5">
        <w:rPr>
          <w:b/>
          <w:bCs/>
          <w:color w:val="000000"/>
          <w:sz w:val="24"/>
          <w:szCs w:val="24"/>
        </w:rPr>
        <w:t>Графика, каллиграфия, орфография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</w:t>
      </w:r>
      <w:r w:rsidRPr="001544C5">
        <w:rPr>
          <w:bCs/>
          <w:i/>
          <w:iCs/>
          <w:color w:val="000000"/>
          <w:sz w:val="24"/>
          <w:szCs w:val="24"/>
        </w:rPr>
        <w:t xml:space="preserve"> научится: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1544C5">
        <w:rPr>
          <w:bCs/>
          <w:color w:val="000000"/>
          <w:sz w:val="24"/>
          <w:szCs w:val="24"/>
        </w:rPr>
        <w:t>полупечатное</w:t>
      </w:r>
      <w:proofErr w:type="spellEnd"/>
      <w:r w:rsidRPr="001544C5">
        <w:rPr>
          <w:bCs/>
          <w:color w:val="000000"/>
          <w:sz w:val="24"/>
          <w:szCs w:val="24"/>
        </w:rPr>
        <w:t xml:space="preserve"> написание букв, буквосочетаний, слов);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пользоваться английским алфавитом, знать последовательность букв в нём;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списывать текст;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lastRenderedPageBreak/>
        <w:t xml:space="preserve">_ </w:t>
      </w:r>
      <w:r w:rsidRPr="001544C5">
        <w:rPr>
          <w:bCs/>
          <w:color w:val="000000"/>
          <w:sz w:val="24"/>
          <w:szCs w:val="24"/>
        </w:rPr>
        <w:t>восстанавливать слово в соответствии с решаемой учебной задачей;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применять основные правила чтения и орфографии, читать и писать изученные слова английского языка;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отличать буквы от знаков транскрипции.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уточнять написание слова по словарю;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1544C5">
        <w:rPr>
          <w:bCs/>
          <w:color w:val="000000"/>
          <w:sz w:val="24"/>
          <w:szCs w:val="24"/>
        </w:rPr>
        <w:t>на</w:t>
      </w:r>
      <w:proofErr w:type="gramEnd"/>
      <w:r w:rsidRPr="001544C5">
        <w:rPr>
          <w:bCs/>
          <w:color w:val="000000"/>
          <w:sz w:val="24"/>
          <w:szCs w:val="24"/>
        </w:rPr>
        <w:t xml:space="preserve"> иностранный и обратно).</w:t>
      </w:r>
    </w:p>
    <w:p w:rsidR="0084675C" w:rsidRPr="001544C5" w:rsidRDefault="0084675C" w:rsidP="001544C5">
      <w:pPr>
        <w:jc w:val="both"/>
        <w:rPr>
          <w:b/>
          <w:bCs/>
          <w:iCs/>
          <w:color w:val="000000"/>
          <w:sz w:val="24"/>
          <w:szCs w:val="24"/>
        </w:rPr>
      </w:pPr>
      <w:r w:rsidRPr="001544C5">
        <w:rPr>
          <w:b/>
          <w:bCs/>
          <w:iCs/>
          <w:color w:val="000000"/>
          <w:sz w:val="24"/>
          <w:szCs w:val="24"/>
        </w:rPr>
        <w:t>Фонетическая сторона речи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</w:t>
      </w:r>
      <w:r w:rsidRPr="001544C5">
        <w:rPr>
          <w:bCs/>
          <w:i/>
          <w:iCs/>
          <w:color w:val="000000"/>
          <w:sz w:val="24"/>
          <w:szCs w:val="24"/>
        </w:rPr>
        <w:t xml:space="preserve"> научится: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различать коммуникативные типы предложений по интонации;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 xml:space="preserve">распознавать связующее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r</w:t>
      </w:r>
      <w:proofErr w:type="spellEnd"/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color w:val="000000"/>
          <w:sz w:val="24"/>
          <w:szCs w:val="24"/>
        </w:rPr>
        <w:t>в речи и уметь его использовать;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соблюдать интонацию перечисления;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соблюдать правило отсутствия ударения в служебных словах (артиклях, союзах, предлогах);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читать изучаемые слова по транскрипции.</w:t>
      </w:r>
    </w:p>
    <w:p w:rsidR="0084675C" w:rsidRPr="001544C5" w:rsidRDefault="0084675C" w:rsidP="001544C5">
      <w:pPr>
        <w:jc w:val="both"/>
        <w:rPr>
          <w:b/>
          <w:bCs/>
          <w:iCs/>
          <w:color w:val="000000"/>
          <w:sz w:val="24"/>
          <w:szCs w:val="24"/>
        </w:rPr>
      </w:pPr>
      <w:r w:rsidRPr="001544C5">
        <w:rPr>
          <w:b/>
          <w:bCs/>
          <w:iCs/>
          <w:color w:val="000000"/>
          <w:sz w:val="24"/>
          <w:szCs w:val="24"/>
        </w:rPr>
        <w:t>Лексическая сторона речи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</w:t>
      </w:r>
      <w:r w:rsidRPr="001544C5">
        <w:rPr>
          <w:bCs/>
          <w:i/>
          <w:iCs/>
          <w:color w:val="000000"/>
          <w:sz w:val="24"/>
          <w:szCs w:val="24"/>
        </w:rPr>
        <w:t xml:space="preserve"> научится: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восстанавливать текст в соответствии с решаемой учебной задачей;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узнавать простые словообразовательные элементы;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1544C5">
        <w:rPr>
          <w:bCs/>
          <w:color w:val="000000"/>
          <w:sz w:val="24"/>
          <w:szCs w:val="24"/>
        </w:rPr>
        <w:t>аудирования</w:t>
      </w:r>
      <w:proofErr w:type="spellEnd"/>
      <w:r w:rsidRPr="001544C5">
        <w:rPr>
          <w:bCs/>
          <w:color w:val="000000"/>
          <w:sz w:val="24"/>
          <w:szCs w:val="24"/>
        </w:rPr>
        <w:t xml:space="preserve"> (интернациональные и сложные слова).</w:t>
      </w:r>
    </w:p>
    <w:p w:rsidR="0084675C" w:rsidRPr="001544C5" w:rsidRDefault="0084675C" w:rsidP="001544C5">
      <w:pPr>
        <w:jc w:val="both"/>
        <w:rPr>
          <w:b/>
          <w:bCs/>
          <w:iCs/>
          <w:color w:val="000000"/>
          <w:sz w:val="24"/>
          <w:szCs w:val="24"/>
        </w:rPr>
      </w:pPr>
      <w:r w:rsidRPr="001544C5">
        <w:rPr>
          <w:b/>
          <w:bCs/>
          <w:iCs/>
          <w:color w:val="000000"/>
          <w:sz w:val="24"/>
          <w:szCs w:val="24"/>
        </w:rPr>
        <w:t>Грамматическая сторона речи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r w:rsidRPr="001544C5">
        <w:rPr>
          <w:i/>
          <w:iCs/>
          <w:color w:val="000000"/>
          <w:sz w:val="24"/>
          <w:szCs w:val="24"/>
        </w:rPr>
        <w:t>Обучающийся</w:t>
      </w:r>
      <w:r w:rsidRPr="001544C5">
        <w:rPr>
          <w:bCs/>
          <w:i/>
          <w:iCs/>
          <w:color w:val="000000"/>
          <w:sz w:val="24"/>
          <w:szCs w:val="24"/>
        </w:rPr>
        <w:t xml:space="preserve"> научится: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</w:t>
      </w:r>
      <w:proofErr w:type="gramStart"/>
      <w:r w:rsidRPr="001544C5">
        <w:rPr>
          <w:bCs/>
          <w:color w:val="000000"/>
          <w:sz w:val="24"/>
          <w:szCs w:val="24"/>
        </w:rPr>
        <w:t>в</w:t>
      </w:r>
      <w:proofErr w:type="gramEnd"/>
      <w:r w:rsidRPr="001544C5">
        <w:rPr>
          <w:bCs/>
          <w:color w:val="000000"/>
          <w:sz w:val="24"/>
          <w:szCs w:val="24"/>
        </w:rPr>
        <w:t xml:space="preserve"> единственном и </w:t>
      </w:r>
      <w:proofErr w:type="spellStart"/>
      <w:r w:rsidRPr="001544C5">
        <w:rPr>
          <w:bCs/>
          <w:color w:val="000000"/>
          <w:sz w:val="24"/>
          <w:szCs w:val="24"/>
        </w:rPr>
        <w:t>мно</w:t>
      </w:r>
      <w:proofErr w:type="spellEnd"/>
      <w:r w:rsidRPr="001544C5">
        <w:rPr>
          <w:bCs/>
          <w:color w:val="000000"/>
          <w:sz w:val="24"/>
          <w:szCs w:val="24"/>
        </w:rPr>
        <w:t>-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proofErr w:type="spellStart"/>
      <w:proofErr w:type="gramStart"/>
      <w:r w:rsidRPr="001544C5">
        <w:rPr>
          <w:bCs/>
          <w:color w:val="000000"/>
          <w:sz w:val="24"/>
          <w:szCs w:val="24"/>
        </w:rPr>
        <w:t>жественном</w:t>
      </w:r>
      <w:proofErr w:type="spellEnd"/>
      <w:r w:rsidRPr="001544C5">
        <w:rPr>
          <w:bCs/>
          <w:color w:val="000000"/>
          <w:sz w:val="24"/>
          <w:szCs w:val="24"/>
        </w:rPr>
        <w:t xml:space="preserve"> числе; глагол-связку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to</w:t>
      </w:r>
      <w:proofErr w:type="spellEnd"/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be</w:t>
      </w:r>
      <w:proofErr w:type="spellEnd"/>
      <w:r w:rsidRPr="001544C5">
        <w:rPr>
          <w:bCs/>
          <w:color w:val="000000"/>
          <w:sz w:val="24"/>
          <w:szCs w:val="24"/>
        </w:rPr>
        <w:t xml:space="preserve">; глаголы в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Present</w:t>
      </w:r>
      <w:proofErr w:type="spellEnd"/>
      <w:r w:rsidRPr="001544C5">
        <w:rPr>
          <w:bCs/>
          <w:color w:val="000000"/>
          <w:sz w:val="24"/>
          <w:szCs w:val="24"/>
        </w:rPr>
        <w:t xml:space="preserve">,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Past</w:t>
      </w:r>
      <w:proofErr w:type="spellEnd"/>
      <w:r w:rsidRPr="001544C5">
        <w:rPr>
          <w:bCs/>
          <w:color w:val="000000"/>
          <w:sz w:val="24"/>
          <w:szCs w:val="24"/>
        </w:rPr>
        <w:t>,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Future</w:t>
      </w:r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Simple</w:t>
      </w:r>
      <w:r w:rsidRPr="001544C5">
        <w:rPr>
          <w:bCs/>
          <w:color w:val="000000"/>
          <w:sz w:val="24"/>
          <w:szCs w:val="24"/>
        </w:rPr>
        <w:t xml:space="preserve">; модальные глаголы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can</w:t>
      </w:r>
      <w:r w:rsidRPr="001544C5">
        <w:rPr>
          <w:bCs/>
          <w:color w:val="000000"/>
          <w:sz w:val="24"/>
          <w:szCs w:val="24"/>
        </w:rPr>
        <w:t xml:space="preserve">,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may</w:t>
      </w:r>
      <w:r w:rsidRPr="001544C5">
        <w:rPr>
          <w:bCs/>
          <w:color w:val="000000"/>
          <w:sz w:val="24"/>
          <w:szCs w:val="24"/>
        </w:rPr>
        <w:t xml:space="preserve">,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must</w:t>
      </w:r>
      <w:r w:rsidRPr="001544C5">
        <w:rPr>
          <w:bCs/>
          <w:color w:val="000000"/>
          <w:sz w:val="24"/>
          <w:szCs w:val="24"/>
        </w:rPr>
        <w:t xml:space="preserve">; личные, притяжательные и указательные местоимения; </w:t>
      </w:r>
      <w:proofErr w:type="spellStart"/>
      <w:r w:rsidRPr="001544C5">
        <w:rPr>
          <w:bCs/>
          <w:color w:val="000000"/>
          <w:sz w:val="24"/>
          <w:szCs w:val="24"/>
        </w:rPr>
        <w:t>прилагательныев</w:t>
      </w:r>
      <w:proofErr w:type="spellEnd"/>
      <w:r w:rsidRPr="001544C5">
        <w:rPr>
          <w:bCs/>
          <w:color w:val="000000"/>
          <w:sz w:val="24"/>
          <w:szCs w:val="24"/>
        </w:rPr>
        <w:t xml:space="preserve"> положительной, сравнительной и превосходной степенях;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</w:rPr>
      </w:pPr>
      <w:proofErr w:type="gramStart"/>
      <w:r w:rsidRPr="001544C5">
        <w:rPr>
          <w:i/>
          <w:iCs/>
          <w:color w:val="000000"/>
          <w:sz w:val="24"/>
          <w:szCs w:val="24"/>
        </w:rPr>
        <w:t>Обучающийся</w:t>
      </w:r>
      <w:proofErr w:type="gramEnd"/>
      <w:r w:rsidRPr="001544C5">
        <w:rPr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and</w:t>
      </w:r>
      <w:proofErr w:type="spellEnd"/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color w:val="000000"/>
          <w:sz w:val="24"/>
          <w:szCs w:val="24"/>
        </w:rPr>
        <w:t xml:space="preserve">и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but</w:t>
      </w:r>
      <w:proofErr w:type="spellEnd"/>
      <w:r w:rsidRPr="001544C5">
        <w:rPr>
          <w:bCs/>
          <w:color w:val="000000"/>
          <w:sz w:val="24"/>
          <w:szCs w:val="24"/>
        </w:rPr>
        <w:t>;</w:t>
      </w:r>
    </w:p>
    <w:p w:rsidR="0084675C" w:rsidRPr="001544C5" w:rsidRDefault="0084675C" w:rsidP="001544C5">
      <w:pPr>
        <w:jc w:val="both"/>
        <w:rPr>
          <w:bCs/>
          <w:i/>
          <w:iCs/>
          <w:color w:val="000000"/>
          <w:sz w:val="24"/>
          <w:szCs w:val="24"/>
          <w:lang w:val="en-GB"/>
        </w:rPr>
      </w:pPr>
      <w:proofErr w:type="gramStart"/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использовать в речи безличные предложения (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It’s</w:t>
      </w:r>
      <w:proofErr w:type="spellEnd"/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544C5">
        <w:rPr>
          <w:bCs/>
          <w:i/>
          <w:iCs/>
          <w:color w:val="000000"/>
          <w:sz w:val="24"/>
          <w:szCs w:val="24"/>
        </w:rPr>
        <w:t>cold</w:t>
      </w:r>
      <w:proofErr w:type="spellEnd"/>
      <w:r w:rsidRPr="001544C5">
        <w:rPr>
          <w:bCs/>
          <w:i/>
          <w:iCs/>
          <w:color w:val="000000"/>
          <w:sz w:val="24"/>
          <w:szCs w:val="24"/>
        </w:rPr>
        <w:t>.</w:t>
      </w:r>
      <w:proofErr w:type="gramEnd"/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It’s 5 o’clock. It’s interesting.</w:t>
      </w:r>
      <w:r w:rsidRPr="001544C5">
        <w:rPr>
          <w:bCs/>
          <w:color w:val="000000"/>
          <w:sz w:val="24"/>
          <w:szCs w:val="24"/>
          <w:lang w:val="en-GB"/>
        </w:rPr>
        <w:t xml:space="preserve">), </w:t>
      </w:r>
      <w:r w:rsidRPr="001544C5">
        <w:rPr>
          <w:bCs/>
          <w:color w:val="000000"/>
          <w:sz w:val="24"/>
          <w:szCs w:val="24"/>
        </w:rPr>
        <w:t>предложения</w:t>
      </w:r>
      <w:r w:rsidRPr="001544C5">
        <w:rPr>
          <w:bCs/>
          <w:color w:val="000000"/>
          <w:sz w:val="24"/>
          <w:szCs w:val="24"/>
          <w:lang w:val="en-GB"/>
        </w:rPr>
        <w:t xml:space="preserve"> </w:t>
      </w:r>
      <w:r w:rsidRPr="001544C5">
        <w:rPr>
          <w:bCs/>
          <w:color w:val="000000"/>
          <w:sz w:val="24"/>
          <w:szCs w:val="24"/>
        </w:rPr>
        <w:t>с</w:t>
      </w:r>
      <w:r w:rsidRPr="001544C5">
        <w:rPr>
          <w:bCs/>
          <w:color w:val="000000"/>
          <w:sz w:val="24"/>
          <w:szCs w:val="24"/>
          <w:lang w:val="en-GB"/>
        </w:rPr>
        <w:t xml:space="preserve"> </w:t>
      </w:r>
      <w:r w:rsidRPr="001544C5">
        <w:rPr>
          <w:bCs/>
          <w:color w:val="000000"/>
          <w:sz w:val="24"/>
          <w:szCs w:val="24"/>
        </w:rPr>
        <w:t>конструкцией</w:t>
      </w:r>
      <w:r w:rsidRPr="001544C5">
        <w:rPr>
          <w:bCs/>
          <w:color w:val="000000"/>
          <w:sz w:val="24"/>
          <w:szCs w:val="24"/>
          <w:lang w:val="en-GB"/>
        </w:rPr>
        <w:t xml:space="preserve"> there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1544C5">
        <w:rPr>
          <w:bCs/>
          <w:color w:val="000000"/>
          <w:sz w:val="24"/>
          <w:szCs w:val="24"/>
          <w:lang w:val="en-GB"/>
        </w:rPr>
        <w:t>is/there are;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  <w:lang w:val="en-GB"/>
        </w:rPr>
      </w:pPr>
      <w:proofErr w:type="gramStart"/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1544C5">
        <w:rPr>
          <w:bCs/>
          <w:color w:val="000000"/>
          <w:sz w:val="24"/>
          <w:szCs w:val="24"/>
        </w:rPr>
        <w:t>some</w:t>
      </w:r>
      <w:proofErr w:type="spellEnd"/>
      <w:r w:rsidRPr="001544C5">
        <w:rPr>
          <w:bCs/>
          <w:color w:val="000000"/>
          <w:sz w:val="24"/>
          <w:szCs w:val="24"/>
        </w:rPr>
        <w:t xml:space="preserve">,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any</w:t>
      </w:r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color w:val="000000"/>
          <w:sz w:val="24"/>
          <w:szCs w:val="24"/>
        </w:rPr>
        <w:t>(некоторые случаи употребления:</w:t>
      </w:r>
      <w:proofErr w:type="gramEnd"/>
      <w:r w:rsidRPr="001544C5">
        <w:rPr>
          <w:bCs/>
          <w:color w:val="000000"/>
          <w:sz w:val="24"/>
          <w:szCs w:val="24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Can</w:t>
      </w:r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I</w:t>
      </w:r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have</w:t>
      </w:r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some</w:t>
      </w:r>
      <w:r w:rsidRPr="001544C5">
        <w:rPr>
          <w:bCs/>
          <w:i/>
          <w:iCs/>
          <w:color w:val="000000"/>
          <w:sz w:val="24"/>
          <w:szCs w:val="24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tea</w:t>
      </w:r>
      <w:r w:rsidRPr="001544C5">
        <w:rPr>
          <w:bCs/>
          <w:i/>
          <w:iCs/>
          <w:color w:val="000000"/>
          <w:sz w:val="24"/>
          <w:szCs w:val="24"/>
        </w:rPr>
        <w:t xml:space="preserve">?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Is</w:t>
      </w:r>
      <w:r w:rsidRPr="001544C5">
        <w:rPr>
          <w:bCs/>
          <w:color w:val="000000"/>
          <w:sz w:val="24"/>
          <w:szCs w:val="24"/>
          <w:lang w:val="en-GB"/>
        </w:rPr>
        <w:t xml:space="preserve"> </w:t>
      </w:r>
      <w:r w:rsidRPr="001544C5">
        <w:rPr>
          <w:bCs/>
          <w:i/>
          <w:iCs/>
          <w:color w:val="000000"/>
          <w:sz w:val="24"/>
          <w:szCs w:val="24"/>
          <w:lang w:val="en-GB"/>
        </w:rPr>
        <w:t>there any milk in the fridge? — No, there isn’t any.</w:t>
      </w:r>
      <w:r w:rsidRPr="001544C5">
        <w:rPr>
          <w:bCs/>
          <w:color w:val="000000"/>
          <w:sz w:val="24"/>
          <w:szCs w:val="24"/>
          <w:lang w:val="en-GB"/>
        </w:rPr>
        <w:t>);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proofErr w:type="gramStart"/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6C6C6C"/>
          <w:sz w:val="24"/>
          <w:szCs w:val="24"/>
        </w:rPr>
        <w:t xml:space="preserve">_ </w:t>
      </w:r>
      <w:r w:rsidRPr="001544C5">
        <w:rPr>
          <w:bCs/>
          <w:color w:val="000000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lastRenderedPageBreak/>
        <w:t xml:space="preserve">В процессе овладения </w:t>
      </w:r>
      <w:proofErr w:type="spellStart"/>
      <w:r w:rsidRPr="001544C5">
        <w:rPr>
          <w:bCs/>
          <w:color w:val="000000"/>
          <w:sz w:val="24"/>
          <w:szCs w:val="24"/>
        </w:rPr>
        <w:t>социокультурным</w:t>
      </w:r>
      <w:proofErr w:type="spellEnd"/>
      <w:r w:rsidRPr="001544C5">
        <w:rPr>
          <w:bCs/>
          <w:color w:val="000000"/>
          <w:sz w:val="24"/>
          <w:szCs w:val="24"/>
        </w:rPr>
        <w:t xml:space="preserve"> аспектом </w:t>
      </w:r>
      <w:r w:rsidRPr="001544C5">
        <w:rPr>
          <w:i/>
          <w:iCs/>
          <w:color w:val="000000"/>
          <w:sz w:val="24"/>
          <w:szCs w:val="24"/>
        </w:rPr>
        <w:t>обучающийся</w:t>
      </w:r>
      <w:r w:rsidRPr="001544C5">
        <w:rPr>
          <w:bCs/>
          <w:color w:val="000000"/>
          <w:sz w:val="24"/>
          <w:szCs w:val="24"/>
        </w:rPr>
        <w:t xml:space="preserve"> будет: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t>— иметь представление о государственной символике стран изучаемого языка;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t>— знать и находить на карте страны изучаемого языка и континенты;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t>— понимать особенности британских и американских национальных праздников и традиций;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t>— знать наиболее известных персонажей англоязычной детской литературы и популярные литературные произведения для детей;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t>— знать достопримечательности стран изучаемого языка/родной страны;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t>— знать сюжеты некоторых популярных сказок и небольших произведений детского фольклора (стихов, песен);</w:t>
      </w:r>
    </w:p>
    <w:p w:rsidR="0084675C" w:rsidRPr="001544C5" w:rsidRDefault="0084675C" w:rsidP="001544C5">
      <w:pPr>
        <w:jc w:val="both"/>
        <w:rPr>
          <w:bCs/>
          <w:color w:val="000000"/>
          <w:sz w:val="24"/>
          <w:szCs w:val="24"/>
        </w:rPr>
      </w:pPr>
      <w:r w:rsidRPr="001544C5">
        <w:rPr>
          <w:bCs/>
          <w:color w:val="000000"/>
          <w:sz w:val="24"/>
          <w:szCs w:val="24"/>
        </w:rPr>
        <w:t>— представлять реалии своей страны средствами английского языка.</w:t>
      </w:r>
    </w:p>
    <w:p w:rsidR="0084675C" w:rsidRPr="001544C5" w:rsidRDefault="0084675C" w:rsidP="001544C5">
      <w:pPr>
        <w:jc w:val="both"/>
        <w:rPr>
          <w:sz w:val="24"/>
          <w:szCs w:val="24"/>
        </w:rPr>
      </w:pPr>
    </w:p>
    <w:p w:rsidR="0084675C" w:rsidRPr="001544C5" w:rsidRDefault="0084675C" w:rsidP="001544C5">
      <w:pPr>
        <w:rPr>
          <w:b/>
          <w:i/>
          <w:sz w:val="24"/>
          <w:szCs w:val="24"/>
        </w:rPr>
      </w:pPr>
    </w:p>
    <w:p w:rsidR="0084675C" w:rsidRPr="001544C5" w:rsidRDefault="0084675C" w:rsidP="001544C5">
      <w:pPr>
        <w:rPr>
          <w:b/>
          <w:i/>
          <w:sz w:val="24"/>
          <w:szCs w:val="24"/>
        </w:rPr>
      </w:pPr>
    </w:p>
    <w:p w:rsidR="0084675C" w:rsidRPr="001544C5" w:rsidRDefault="0084675C" w:rsidP="001544C5">
      <w:pPr>
        <w:rPr>
          <w:b/>
          <w:i/>
          <w:sz w:val="24"/>
          <w:szCs w:val="24"/>
        </w:rPr>
      </w:pPr>
    </w:p>
    <w:p w:rsidR="0084675C" w:rsidRPr="001544C5" w:rsidRDefault="0084675C" w:rsidP="001544C5">
      <w:pPr>
        <w:rPr>
          <w:b/>
          <w:i/>
          <w:sz w:val="24"/>
          <w:szCs w:val="24"/>
        </w:rPr>
      </w:pPr>
    </w:p>
    <w:p w:rsidR="0084675C" w:rsidRPr="001544C5" w:rsidRDefault="0084675C" w:rsidP="001544C5">
      <w:pPr>
        <w:pStyle w:val="razdel"/>
      </w:pPr>
      <w:r>
        <w:t>ПЛАНИРОВАНИЕ</w:t>
      </w:r>
    </w:p>
    <w:p w:rsidR="0084675C" w:rsidRPr="008323F8" w:rsidRDefault="0084675C" w:rsidP="001544C5">
      <w:pPr>
        <w:pStyle w:val="a5"/>
        <w:jc w:val="center"/>
        <w:rPr>
          <w:b/>
        </w:rPr>
      </w:pPr>
      <w:r w:rsidRPr="008F38CC">
        <w:rPr>
          <w:rStyle w:val="a3"/>
          <w:lang w:val="en-GB"/>
        </w:rPr>
        <w:t>I</w:t>
      </w:r>
      <w:r w:rsidRPr="001544C5">
        <w:rPr>
          <w:rStyle w:val="a3"/>
        </w:rPr>
        <w:t xml:space="preserve"> </w:t>
      </w:r>
      <w:r>
        <w:rPr>
          <w:rStyle w:val="a3"/>
        </w:rPr>
        <w:t>четверть</w:t>
      </w:r>
      <w:r w:rsidRPr="001544C5">
        <w:br/>
      </w:r>
      <w:r w:rsidRPr="001544C5">
        <w:br/>
      </w:r>
      <w:r w:rsidRPr="00493038">
        <w:rPr>
          <w:rStyle w:val="a4"/>
          <w:b w:val="0"/>
          <w:lang w:val="en-GB"/>
        </w:rPr>
        <w:t>Round</w:t>
      </w:r>
      <w:r w:rsidRPr="001544C5">
        <w:rPr>
          <w:rStyle w:val="a4"/>
          <w:b w:val="0"/>
        </w:rPr>
        <w:t>-</w:t>
      </w:r>
      <w:r w:rsidRPr="00493038">
        <w:rPr>
          <w:rStyle w:val="a4"/>
          <w:b w:val="0"/>
          <w:lang w:val="en-GB"/>
        </w:rPr>
        <w:t>up</w:t>
      </w:r>
      <w:r w:rsidRPr="001544C5">
        <w:rPr>
          <w:rStyle w:val="a4"/>
          <w:b w:val="0"/>
        </w:rPr>
        <w:t xml:space="preserve"> </w:t>
      </w:r>
      <w:r w:rsidRPr="00493038">
        <w:rPr>
          <w:rStyle w:val="a4"/>
          <w:b w:val="0"/>
          <w:lang w:val="en-GB"/>
        </w:rPr>
        <w:t>Lessons</w:t>
      </w:r>
      <w:r w:rsidRPr="001544C5">
        <w:rPr>
          <w:rStyle w:val="a4"/>
          <w:b w:val="0"/>
        </w:rPr>
        <w:t xml:space="preserve"> (</w:t>
      </w:r>
      <w:r w:rsidRPr="00493038">
        <w:rPr>
          <w:rStyle w:val="a4"/>
          <w:b w:val="0"/>
        </w:rPr>
        <w:t>Повторение</w:t>
      </w:r>
      <w:r w:rsidRPr="001544C5">
        <w:rPr>
          <w:rStyle w:val="a4"/>
          <w:b w:val="0"/>
        </w:rPr>
        <w:t>)</w:t>
      </w:r>
      <w:r>
        <w:rPr>
          <w:rStyle w:val="a4"/>
          <w:b w:val="0"/>
        </w:rPr>
        <w:t xml:space="preserve"> 12 часов</w:t>
      </w:r>
    </w:p>
    <w:tbl>
      <w:tblPr>
        <w:tblW w:w="48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07"/>
        <w:gridCol w:w="802"/>
        <w:gridCol w:w="3451"/>
        <w:gridCol w:w="4441"/>
      </w:tblGrid>
      <w:tr w:rsidR="0084675C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>Учебные ситуации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>Часы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>Грамматика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Стихи и песни </w:t>
            </w:r>
            <w:r w:rsidRPr="00085C8B">
              <w:rPr>
                <w:rStyle w:val="a4"/>
              </w:rPr>
              <w:t xml:space="preserve">/ </w:t>
            </w:r>
            <w:r>
              <w:rPr>
                <w:rStyle w:val="a4"/>
              </w:rPr>
              <w:t xml:space="preserve">задания по </w:t>
            </w:r>
            <w:proofErr w:type="spellStart"/>
            <w:r>
              <w:rPr>
                <w:rStyle w:val="a4"/>
              </w:rPr>
              <w:t>аудированию</w:t>
            </w:r>
            <w:proofErr w:type="spellEnd"/>
          </w:p>
        </w:tc>
      </w:tr>
      <w:tr w:rsidR="0084675C" w:rsidRPr="00745A88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Seasons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</w:rPr>
              <w:t>Months</w:t>
            </w:r>
            <w:proofErr w:type="spellEnd"/>
            <w:r>
              <w:rPr>
                <w:rStyle w:val="a3"/>
              </w:rPr>
              <w:t>, Weather)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1,2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b/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 xml:space="preserve">to be </w:t>
            </w:r>
            <w:r w:rsidRPr="008323F8">
              <w:rPr>
                <w:lang w:val="en-GB"/>
              </w:rPr>
              <w:t>(am, is, are)</w:t>
            </w:r>
            <w:r w:rsidRPr="008323F8">
              <w:rPr>
                <w:b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 xml:space="preserve">It’s ... </w:t>
            </w:r>
            <w:r w:rsidRPr="008323F8">
              <w:rPr>
                <w:b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It isn’t ...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song</w:t>
            </w:r>
            <w:r w:rsidRPr="008F38CC">
              <w:rPr>
                <w:lang w:val="en-GB"/>
              </w:rPr>
              <w:t xml:space="preserve"> “What’s the Weather</w:t>
            </w:r>
            <w:r w:rsidRPr="008F38CC">
              <w:rPr>
                <w:lang w:val="en-GB"/>
              </w:rPr>
              <w:br/>
              <w:t xml:space="preserve">Like Today?”,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" name="Рисунок 1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>1</w:t>
            </w:r>
          </w:p>
        </w:tc>
      </w:tr>
      <w:tr w:rsidR="0084675C" w:rsidRPr="00085C8B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Clothes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</w:rPr>
              <w:t>Colours</w:t>
            </w:r>
            <w:proofErr w:type="spellEnd"/>
            <w:r>
              <w:rPr>
                <w:rStyle w:val="a3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3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493038" w:rsidRDefault="0084675C" w:rsidP="00A63703">
            <w:pPr>
              <w:pStyle w:val="a5"/>
              <w:rPr>
                <w:lang w:val="en-GB"/>
              </w:rPr>
            </w:pPr>
            <w:r w:rsidRPr="00493038">
              <w:rPr>
                <w:rStyle w:val="a4"/>
                <w:b w:val="0"/>
                <w:lang w:val="en-GB"/>
              </w:rPr>
              <w:t>Present continuous</w:t>
            </w:r>
            <w:r w:rsidRPr="00493038">
              <w:rPr>
                <w:lang w:val="en-GB"/>
              </w:rPr>
              <w:t xml:space="preserve"> </w:t>
            </w:r>
          </w:p>
          <w:p w:rsidR="0084675C" w:rsidRPr="00493038" w:rsidRDefault="0084675C" w:rsidP="00A63703">
            <w:pPr>
              <w:rPr>
                <w:lang w:val="en-GB"/>
              </w:rPr>
            </w:pP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085C8B" w:rsidRDefault="0084675C" w:rsidP="00A63703">
            <w:pPr>
              <w:pStyle w:val="a5"/>
              <w:rPr>
                <w:lang w:val="en-GB"/>
              </w:rPr>
            </w:pPr>
            <w:r w:rsidRPr="00085C8B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Family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</w:rPr>
              <w:t>Professions</w:t>
            </w:r>
            <w:proofErr w:type="spellEnd"/>
            <w:r>
              <w:rPr>
                <w:rStyle w:val="a3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4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493038" w:rsidRDefault="0084675C" w:rsidP="00A63703">
            <w:pPr>
              <w:pStyle w:val="a5"/>
              <w:rPr>
                <w:b/>
                <w:lang w:val="en-GB"/>
              </w:rPr>
            </w:pPr>
            <w:r w:rsidRPr="00493038">
              <w:rPr>
                <w:rStyle w:val="a4"/>
                <w:b w:val="0"/>
                <w:lang w:val="en-GB"/>
              </w:rPr>
              <w:t>Possessive case</w:t>
            </w:r>
            <w:r w:rsidRPr="00493038">
              <w:rPr>
                <w:b/>
                <w:lang w:val="en-GB"/>
              </w:rPr>
              <w:br/>
            </w:r>
            <w:r w:rsidRPr="00493038">
              <w:rPr>
                <w:rStyle w:val="a4"/>
                <w:b w:val="0"/>
                <w:lang w:val="en-GB"/>
              </w:rPr>
              <w:t>have got</w:t>
            </w:r>
            <w:r w:rsidRPr="00493038">
              <w:rPr>
                <w:b/>
                <w:lang w:val="en-GB"/>
              </w:rPr>
              <w:br/>
            </w:r>
            <w:r w:rsidRPr="00493038">
              <w:rPr>
                <w:rStyle w:val="a4"/>
                <w:b w:val="0"/>
                <w:lang w:val="en-GB"/>
              </w:rPr>
              <w:t>Present indefinite (simple)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42F9A" w:rsidRDefault="0084675C" w:rsidP="00A63703">
            <w:pPr>
              <w:pStyle w:val="a5"/>
              <w:jc w:val="center"/>
              <w:rPr>
                <w:lang w:val="en-US"/>
              </w:rPr>
            </w:pPr>
            <w:r w:rsidRPr="00042F9A">
              <w:rPr>
                <w:rStyle w:val="a4"/>
                <w:lang w:val="en-US"/>
              </w:rPr>
              <w:t>Food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97538E" w:rsidRDefault="0084675C" w:rsidP="00A63703">
            <w:pPr>
              <w:pStyle w:val="a5"/>
              <w:rPr>
                <w:b/>
                <w:lang w:val="en-US"/>
              </w:rPr>
            </w:pPr>
            <w:r w:rsidRPr="0097538E">
              <w:rPr>
                <w:rStyle w:val="a4"/>
                <w:b w:val="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493038" w:rsidRDefault="0084675C" w:rsidP="00A63703">
            <w:pPr>
              <w:pStyle w:val="a5"/>
              <w:rPr>
                <w:b/>
                <w:lang w:val="en-GB"/>
              </w:rPr>
            </w:pPr>
            <w:r w:rsidRPr="00493038">
              <w:rPr>
                <w:rStyle w:val="a4"/>
                <w:b w:val="0"/>
                <w:lang w:val="en-GB"/>
              </w:rPr>
              <w:t>There is a/some/little, a lot of...</w:t>
            </w:r>
            <w:r w:rsidRPr="00493038">
              <w:rPr>
                <w:b/>
                <w:lang w:val="en-GB"/>
              </w:rPr>
              <w:br/>
            </w:r>
            <w:r w:rsidRPr="00493038">
              <w:rPr>
                <w:rStyle w:val="a4"/>
                <w:b w:val="0"/>
                <w:lang w:val="en-GB"/>
              </w:rPr>
              <w:t>There are some/few, a lot of...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1544C5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Animals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</w:rPr>
              <w:t>Body</w:t>
            </w:r>
            <w:proofErr w:type="spellEnd"/>
            <w:r>
              <w:rPr>
                <w:rStyle w:val="a3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97538E" w:rsidRDefault="0084675C" w:rsidP="00A63703">
            <w:pPr>
              <w:pStyle w:val="a5"/>
              <w:rPr>
                <w:b/>
                <w:lang w:val="en-US"/>
              </w:rPr>
            </w:pPr>
            <w:r w:rsidRPr="0097538E">
              <w:rPr>
                <w:rStyle w:val="a4"/>
                <w:b w:val="0"/>
                <w:lang w:val="en-US"/>
              </w:rPr>
              <w:t>6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493038" w:rsidRDefault="0084675C" w:rsidP="00A63703">
            <w:pPr>
              <w:pStyle w:val="a5"/>
            </w:pPr>
            <w:r w:rsidRPr="00493038">
              <w:t> 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</w:pP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,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2" name="Рисунок 2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</w:p>
        </w:tc>
      </w:tr>
      <w:tr w:rsidR="0084675C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Holidays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</w:rPr>
              <w:t>The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English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Year</w:t>
            </w:r>
            <w:proofErr w:type="spellEnd"/>
            <w:r>
              <w:rPr>
                <w:rStyle w:val="a3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7,8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493038" w:rsidRDefault="0084675C" w:rsidP="00A63703">
            <w:pPr>
              <w:pStyle w:val="a5"/>
              <w:rPr>
                <w:b/>
                <w:lang w:val="en-GB"/>
              </w:rPr>
            </w:pPr>
            <w:r w:rsidRPr="00493038">
              <w:rPr>
                <w:rStyle w:val="a4"/>
                <w:b w:val="0"/>
                <w:lang w:val="en-GB"/>
              </w:rPr>
              <w:t>Past indefinite (simple)</w:t>
            </w:r>
            <w:r w:rsidRPr="00493038">
              <w:rPr>
                <w:b/>
                <w:lang w:val="en-GB"/>
              </w:rPr>
              <w:br/>
            </w:r>
            <w:r w:rsidRPr="00493038">
              <w:rPr>
                <w:rStyle w:val="a4"/>
                <w:b w:val="0"/>
                <w:lang w:val="en-GB"/>
              </w:rPr>
              <w:t>was, were; had got=had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</w:pPr>
            <w:r w:rsidRPr="00085C8B">
              <w:rPr>
                <w:lang w:val="en-GB"/>
              </w:rPr>
              <w:t xml:space="preserve">Listening Comprehension,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3" name="Рисунок 3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</w:t>
            </w:r>
          </w:p>
        </w:tc>
      </w:tr>
      <w:tr w:rsidR="0084675C" w:rsidRPr="001544C5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Nature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</w:rPr>
              <w:t>Sports</w:t>
            </w:r>
            <w:proofErr w:type="spellEnd"/>
            <w:r>
              <w:rPr>
                <w:rStyle w:val="a3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9,10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1544C5" w:rsidRDefault="0084675C" w:rsidP="00A63703">
            <w:pPr>
              <w:pStyle w:val="a5"/>
              <w:rPr>
                <w:b/>
              </w:rPr>
            </w:pPr>
            <w:r w:rsidRPr="00493038">
              <w:rPr>
                <w:rStyle w:val="a4"/>
                <w:b w:val="0"/>
                <w:lang w:val="en-GB"/>
              </w:rPr>
              <w:t>Past</w:t>
            </w:r>
            <w:r w:rsidRPr="001544C5">
              <w:rPr>
                <w:rStyle w:val="a4"/>
                <w:b w:val="0"/>
              </w:rPr>
              <w:t xml:space="preserve"> </w:t>
            </w:r>
            <w:r w:rsidRPr="00493038">
              <w:rPr>
                <w:rStyle w:val="a4"/>
                <w:b w:val="0"/>
                <w:lang w:val="en-GB"/>
              </w:rPr>
              <w:t>indefinite</w:t>
            </w:r>
            <w:r w:rsidRPr="001544C5">
              <w:rPr>
                <w:b/>
              </w:rPr>
              <w:t xml:space="preserve"> </w:t>
            </w:r>
            <w:r w:rsidRPr="001544C5">
              <w:t>(</w:t>
            </w:r>
            <w:r w:rsidRPr="00493038">
              <w:t>отрицательная</w:t>
            </w:r>
            <w:r w:rsidRPr="001544C5">
              <w:t xml:space="preserve">, </w:t>
            </w:r>
            <w:r w:rsidRPr="00493038">
              <w:t>вопросительная</w:t>
            </w:r>
            <w:r w:rsidRPr="001544C5">
              <w:t xml:space="preserve"> </w:t>
            </w:r>
            <w:r w:rsidRPr="00493038">
              <w:t>формы</w:t>
            </w:r>
            <w:r w:rsidRPr="001544C5">
              <w:t>)</w:t>
            </w:r>
            <w:r w:rsidRPr="001544C5">
              <w:br/>
            </w:r>
            <w:r w:rsidRPr="00493038">
              <w:rPr>
                <w:rStyle w:val="a4"/>
                <w:b w:val="0"/>
                <w:lang w:val="en-GB"/>
              </w:rPr>
              <w:t>can</w:t>
            </w:r>
            <w:r w:rsidRPr="001544C5">
              <w:rPr>
                <w:rStyle w:val="a4"/>
                <w:b w:val="0"/>
              </w:rPr>
              <w:t xml:space="preserve"> (</w:t>
            </w:r>
            <w:r w:rsidRPr="00493038">
              <w:rPr>
                <w:rStyle w:val="a4"/>
                <w:b w:val="0"/>
                <w:lang w:val="en-GB"/>
              </w:rPr>
              <w:t>could</w:t>
            </w:r>
            <w:r w:rsidRPr="001544C5">
              <w:rPr>
                <w:rStyle w:val="a4"/>
                <w:b w:val="0"/>
              </w:rPr>
              <w:t>)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1544C5" w:rsidRDefault="0084675C" w:rsidP="00A63703">
            <w:pPr>
              <w:pStyle w:val="a5"/>
            </w:pPr>
          </w:p>
        </w:tc>
      </w:tr>
      <w:tr w:rsidR="0084675C" w:rsidTr="00A63703">
        <w:trPr>
          <w:tblCellSpacing w:w="15" w:type="dxa"/>
        </w:trPr>
        <w:tc>
          <w:tcPr>
            <w:tcW w:w="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jc w:val="center"/>
              <w:rPr>
                <w:b/>
                <w:lang w:val="en-GB"/>
              </w:rPr>
            </w:pPr>
            <w:r w:rsidRPr="00085C8B">
              <w:rPr>
                <w:rStyle w:val="a4"/>
                <w:lang w:val="en-GB"/>
              </w:rPr>
              <w:t>Daily Life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85C8B" w:rsidRDefault="0084675C" w:rsidP="00A63703">
            <w:pPr>
              <w:pStyle w:val="a5"/>
              <w:rPr>
                <w:lang w:val="en-GB"/>
              </w:rPr>
            </w:pPr>
            <w:r>
              <w:rPr>
                <w:lang w:val="en-GB"/>
              </w:rPr>
              <w:t>11,12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493038" w:rsidRDefault="0084675C" w:rsidP="00A63703">
            <w:pPr>
              <w:pStyle w:val="a5"/>
              <w:rPr>
                <w:b/>
                <w:lang w:val="en-GB"/>
              </w:rPr>
            </w:pPr>
            <w:r w:rsidRPr="00493038">
              <w:rPr>
                <w:rStyle w:val="a4"/>
                <w:b w:val="0"/>
                <w:lang w:val="en-GB"/>
              </w:rPr>
              <w:t>Future indefinite (simple)</w:t>
            </w:r>
          </w:p>
        </w:tc>
        <w:tc>
          <w:tcPr>
            <w:tcW w:w="2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</w:pPr>
            <w:r w:rsidRPr="00085C8B">
              <w:rPr>
                <w:rStyle w:val="a3"/>
                <w:lang w:val="en-GB"/>
              </w:rPr>
              <w:t xml:space="preserve">song </w:t>
            </w:r>
            <w:r w:rsidRPr="00085C8B">
              <w:rPr>
                <w:lang w:val="en-GB"/>
              </w:rPr>
              <w:t>“</w:t>
            </w:r>
            <w:proofErr w:type="spellStart"/>
            <w:r w:rsidRPr="00085C8B">
              <w:rPr>
                <w:lang w:val="en-GB"/>
              </w:rPr>
              <w:t>Mulberr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Bush</w:t>
            </w:r>
            <w:proofErr w:type="spellEnd"/>
            <w:r>
              <w:t xml:space="preserve">”,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4" name="Рисунок 4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</w:t>
            </w:r>
          </w:p>
        </w:tc>
      </w:tr>
    </w:tbl>
    <w:p w:rsidR="0084675C" w:rsidRDefault="0084675C" w:rsidP="001544C5">
      <w:pPr>
        <w:pStyle w:val="a5"/>
        <w:jc w:val="center"/>
      </w:pPr>
      <w:proofErr w:type="spellStart"/>
      <w:r>
        <w:rPr>
          <w:rStyle w:val="a4"/>
        </w:rPr>
        <w:lastRenderedPageBreak/>
        <w:t>Basic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Course</w:t>
      </w:r>
      <w:proofErr w:type="spellEnd"/>
    </w:p>
    <w:tbl>
      <w:tblPr>
        <w:tblW w:w="467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43"/>
        <w:gridCol w:w="801"/>
        <w:gridCol w:w="1551"/>
        <w:gridCol w:w="1867"/>
        <w:gridCol w:w="2754"/>
        <w:gridCol w:w="1852"/>
      </w:tblGrid>
      <w:tr w:rsidR="0084675C" w:rsidTr="00A63703">
        <w:trPr>
          <w:tblCellSpacing w:w="15" w:type="dxa"/>
        </w:trPr>
        <w:tc>
          <w:tcPr>
            <w:tcW w:w="4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Учебные ситуации 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Часы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Слова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Грамматика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>Клише и пословицы, слова из песен, стихов, диалогов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675C" w:rsidRPr="00085C8B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Стихи и песни </w:t>
            </w:r>
            <w:r w:rsidRPr="00085C8B">
              <w:rPr>
                <w:rStyle w:val="a4"/>
              </w:rPr>
              <w:t xml:space="preserve">/ </w:t>
            </w:r>
            <w:r>
              <w:rPr>
                <w:rStyle w:val="a4"/>
              </w:rPr>
              <w:t xml:space="preserve">задания по </w:t>
            </w:r>
            <w:proofErr w:type="spellStart"/>
            <w:r>
              <w:rPr>
                <w:rStyle w:val="a4"/>
              </w:rPr>
              <w:t>аудированию</w:t>
            </w:r>
            <w:proofErr w:type="spellEnd"/>
          </w:p>
        </w:tc>
      </w:tr>
      <w:tr w:rsidR="0084675C" w:rsidRPr="008F38CC" w:rsidTr="00A6370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rPr>
                <w:rStyle w:val="a3"/>
                <w:b/>
                <w:bCs/>
              </w:rPr>
            </w:pPr>
          </w:p>
          <w:p w:rsidR="0084675C" w:rsidRDefault="0084675C" w:rsidP="00A63703">
            <w:pPr>
              <w:pStyle w:val="a5"/>
              <w:rPr>
                <w:rStyle w:val="a3"/>
                <w:b/>
                <w:bCs/>
              </w:rPr>
            </w:pPr>
            <w:proofErr w:type="spellStart"/>
            <w:r>
              <w:rPr>
                <w:rStyle w:val="a3"/>
                <w:b/>
                <w:bCs/>
              </w:rPr>
              <w:t>School</w:t>
            </w:r>
            <w:proofErr w:type="spellEnd"/>
            <w:r>
              <w:rPr>
                <w:rStyle w:val="a3"/>
                <w:b/>
                <w:bCs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</w:rPr>
              <w:t>Life</w:t>
            </w:r>
            <w:proofErr w:type="spellEnd"/>
          </w:p>
          <w:p w:rsidR="0084675C" w:rsidRDefault="0084675C" w:rsidP="00A63703">
            <w:pPr>
              <w:pStyle w:val="a5"/>
              <w:rPr>
                <w:rStyle w:val="a3"/>
                <w:b/>
                <w:bCs/>
              </w:rPr>
            </w:pPr>
          </w:p>
          <w:p w:rsidR="0084675C" w:rsidRPr="00493038" w:rsidRDefault="0084675C" w:rsidP="00A63703">
            <w:pPr>
              <w:pStyle w:val="a5"/>
              <w:rPr>
                <w:i/>
              </w:rPr>
            </w:pPr>
            <w:r>
              <w:rPr>
                <w:rStyle w:val="a3"/>
                <w:bCs/>
                <w:i w:val="0"/>
              </w:rPr>
              <w:t>(</w:t>
            </w:r>
            <w:r w:rsidRPr="00493038">
              <w:rPr>
                <w:rStyle w:val="a3"/>
                <w:bCs/>
                <w:i w:val="0"/>
              </w:rPr>
              <w:t>15 часов)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13,14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lang w:val="en-GB"/>
              </w:rPr>
              <w:t>Sunday</w:t>
            </w:r>
            <w:r>
              <w:rPr>
                <w:lang w:val="en-GB"/>
              </w:rPr>
              <w:br/>
              <w:t>Monday</w:t>
            </w:r>
            <w:r>
              <w:rPr>
                <w:lang w:val="en-GB"/>
              </w:rPr>
              <w:br/>
              <w:t>Tuesday Wednesday</w:t>
            </w:r>
            <w:r>
              <w:rPr>
                <w:lang w:val="en-GB"/>
              </w:rPr>
              <w:br/>
              <w:t xml:space="preserve"> Thursday</w:t>
            </w:r>
            <w:r>
              <w:rPr>
                <w:lang w:val="en-GB"/>
              </w:rPr>
              <w:br/>
              <w:t>Friday</w:t>
            </w:r>
            <w:r>
              <w:rPr>
                <w:lang w:val="en-GB"/>
              </w:rPr>
              <w:br/>
              <w:t xml:space="preserve"> to meet (met)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 xml:space="preserve"> to laugh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 xml:space="preserve">prepositions of time: </w:t>
            </w:r>
            <w:r w:rsidRPr="008F38CC">
              <w:rPr>
                <w:rStyle w:val="a4"/>
                <w:lang w:val="en-GB"/>
              </w:rPr>
              <w:t>at, on, in</w:t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rStyle w:val="a4"/>
                <w:lang w:val="en-GB"/>
              </w:rPr>
              <w:t>to laugh at</w:t>
            </w:r>
            <w:r w:rsidRPr="008F38CC">
              <w:rPr>
                <w:lang w:val="en-GB"/>
              </w:rPr>
              <w:t xml:space="preserve"> </w:t>
            </w:r>
            <w:proofErr w:type="spellStart"/>
            <w:r w:rsidRPr="008F38CC">
              <w:rPr>
                <w:rStyle w:val="a3"/>
                <w:lang w:val="en-GB"/>
              </w:rPr>
              <w:t>smb</w:t>
            </w:r>
            <w:proofErr w:type="spellEnd"/>
            <w:r w:rsidRPr="008F38CC">
              <w:rPr>
                <w:rStyle w:val="a3"/>
                <w:lang w:val="en-GB"/>
              </w:rPr>
              <w:t xml:space="preserve"> (</w:t>
            </w:r>
            <w:proofErr w:type="spellStart"/>
            <w:r w:rsidRPr="008F38CC">
              <w:rPr>
                <w:rStyle w:val="a3"/>
                <w:lang w:val="en-GB"/>
              </w:rPr>
              <w:t>smth</w:t>
            </w:r>
            <w:proofErr w:type="spellEnd"/>
            <w:r w:rsidRPr="008F38CC">
              <w:rPr>
                <w:rStyle w:val="a3"/>
                <w:lang w:val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190"/>
              <w:gridCol w:w="720"/>
              <w:gridCol w:w="634"/>
            </w:tblGrid>
            <w:tr w:rsidR="0084675C" w:rsidTr="00A637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675C" w:rsidRPr="008F38CC" w:rsidRDefault="0084675C" w:rsidP="00A63703">
                  <w:pPr>
                    <w:rPr>
                      <w:lang w:val="en-GB"/>
                    </w:rPr>
                  </w:pPr>
                  <w:r w:rsidRPr="008F38CC">
                    <w:rPr>
                      <w:lang w:val="en-GB"/>
                    </w:rPr>
                    <w:t>cleaning</w:t>
                  </w:r>
                  <w:r w:rsidRPr="008F38CC">
                    <w:rPr>
                      <w:lang w:val="en-GB"/>
                    </w:rPr>
                    <w:br/>
                    <w:t>washing</w:t>
                  </w:r>
                  <w:r w:rsidRPr="008F38CC">
                    <w:rPr>
                      <w:lang w:val="en-GB"/>
                    </w:rPr>
                    <w:br/>
                    <w:t>shopping</w:t>
                  </w:r>
                  <w:r w:rsidRPr="008F38CC">
                    <w:rPr>
                      <w:lang w:val="en-GB"/>
                    </w:rPr>
                    <w:br/>
                    <w:t>cooking</w:t>
                  </w:r>
                  <w:r w:rsidRPr="008F38CC">
                    <w:rPr>
                      <w:lang w:val="en-GB"/>
                    </w:rPr>
                    <w:br/>
                    <w:t>tennis</w:t>
                  </w:r>
                  <w:r w:rsidRPr="008F38CC">
                    <w:rPr>
                      <w:lang w:val="en-GB"/>
                    </w:rPr>
                    <w:br/>
                    <w:t>visiting</w:t>
                  </w:r>
                  <w:r w:rsidRPr="008F38CC">
                    <w:rPr>
                      <w:lang w:val="en-GB"/>
                    </w:rPr>
                    <w:br/>
                    <w:t>swimming</w:t>
                  </w:r>
                  <w:r w:rsidRPr="008F38CC">
                    <w:rPr>
                      <w:lang w:val="en-GB"/>
                    </w:rPr>
                    <w:br/>
                    <w:t>helping about the house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75C" w:rsidRDefault="00EC661D" w:rsidP="00A63703">
                  <w:r>
                    <w:rPr>
                      <w:noProof/>
                    </w:rPr>
                    <w:drawing>
                      <wp:inline distT="0" distB="0" distL="0" distR="0">
                        <wp:extent cx="228600" cy="1143000"/>
                        <wp:effectExtent l="19050" t="0" r="0" b="0"/>
                        <wp:docPr id="5" name="Рисунок 5" descr="http://www.prosv.ru/ebooks/Verewagina_Angl_4kl/Verewagina_Angl_4kl/images/11_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osv.ru/ebooks/Verewagina_Angl_4kl/Verewagina_Angl_4kl/images/11_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675C" w:rsidRDefault="0084675C" w:rsidP="00A63703">
                  <w:proofErr w:type="spellStart"/>
                  <w:r>
                    <w:t>day</w:t>
                  </w:r>
                  <w:proofErr w:type="spellEnd"/>
                  <w:r>
                    <w:br/>
                    <w:t> </w:t>
                  </w:r>
                </w:p>
              </w:tc>
            </w:tr>
          </w:tbl>
          <w:p w:rsidR="0084675C" w:rsidRDefault="0084675C" w:rsidP="00A637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15,16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lang w:val="en-GB"/>
              </w:rPr>
              <w:t>class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P.</w:t>
            </w:r>
            <w:r>
              <w:rPr>
                <w:lang w:val="en-GB"/>
              </w:rPr>
              <w:t> E./Physical</w:t>
            </w:r>
            <w:r>
              <w:rPr>
                <w:lang w:val="en-GB"/>
              </w:rPr>
              <w:br/>
              <w:t>      Education</w:t>
            </w:r>
            <w:r>
              <w:rPr>
                <w:lang w:val="en-GB"/>
              </w:rPr>
              <w:br/>
              <w:t xml:space="preserve"> Handicraft</w:t>
            </w:r>
            <w:r>
              <w:rPr>
                <w:lang w:val="en-GB"/>
              </w:rPr>
              <w:br/>
              <w:t xml:space="preserve"> museum</w:t>
            </w:r>
            <w:r>
              <w:rPr>
                <w:lang w:val="en-GB"/>
              </w:rPr>
              <w:br/>
              <w:t xml:space="preserve"> uniform</w:t>
            </w:r>
            <w:r>
              <w:rPr>
                <w:lang w:val="en-GB"/>
              </w:rPr>
              <w:br/>
              <w:t xml:space="preserve"> exercise book</w:t>
            </w:r>
            <w:r>
              <w:rPr>
                <w:lang w:val="en-GB"/>
              </w:rPr>
              <w:br/>
              <w:t>pencil</w:t>
            </w:r>
            <w:r w:rsidRPr="008F38CC">
              <w:rPr>
                <w:lang w:val="en-GB"/>
              </w:rPr>
              <w:t xml:space="preserve"> comfortable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proofErr w:type="gramStart"/>
            <w:r w:rsidRPr="008323F8">
              <w:rPr>
                <w:rStyle w:val="a4"/>
                <w:b w:val="0"/>
                <w:lang w:val="en-GB"/>
              </w:rPr>
              <w:t>in</w:t>
            </w:r>
            <w:proofErr w:type="gramEnd"/>
            <w:r w:rsidRPr="008323F8">
              <w:rPr>
                <w:rStyle w:val="a4"/>
                <w:b w:val="0"/>
                <w:lang w:val="en-GB"/>
              </w:rPr>
              <w:t xml:space="preserve"> class, after classes, before classes</w:t>
            </w:r>
            <w:r w:rsidRPr="008323F8">
              <w:rPr>
                <w:b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Shall I</w:t>
            </w:r>
            <w:r w:rsidRPr="008F38CC">
              <w:rPr>
                <w:rStyle w:val="a4"/>
                <w:lang w:val="en-GB"/>
              </w:rPr>
              <w:t> </w:t>
            </w:r>
            <w:r w:rsidRPr="008F38CC">
              <w:rPr>
                <w:lang w:val="en-GB"/>
              </w:rPr>
              <w:t>come back at 5?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Why?</w:t>
            </w:r>
            <w:r w:rsidRPr="008F38CC">
              <w:rPr>
                <w:lang w:val="en-GB"/>
              </w:rPr>
              <w:br/>
              <w:t>See you later.</w:t>
            </w:r>
            <w:r w:rsidRPr="008F38CC">
              <w:rPr>
                <w:lang w:val="en-GB"/>
              </w:rPr>
              <w:br/>
              <w:t>You see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2A766F" w:rsidRDefault="0084675C" w:rsidP="00A63703">
            <w:pPr>
              <w:pStyle w:val="a5"/>
              <w:jc w:val="center"/>
              <w:rPr>
                <w:lang w:val="en-GB"/>
              </w:rPr>
            </w:pPr>
            <w:r w:rsidRPr="002A766F">
              <w:rPr>
                <w:lang w:val="en-GB"/>
              </w:rPr>
              <w:t>17,18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2A766F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lang w:val="en-GB"/>
              </w:rPr>
              <w:t>half (halves)</w:t>
            </w:r>
            <w:r>
              <w:rPr>
                <w:lang w:val="en-GB"/>
              </w:rPr>
              <w:br/>
              <w:t xml:space="preserve"> past</w:t>
            </w:r>
            <w:r>
              <w:rPr>
                <w:lang w:val="en-GB"/>
              </w:rPr>
              <w:br/>
              <w:t>desk</w:t>
            </w:r>
            <w:r>
              <w:rPr>
                <w:lang w:val="en-GB"/>
              </w:rPr>
              <w:br/>
              <w:t>classroom</w:t>
            </w:r>
            <w:r>
              <w:rPr>
                <w:lang w:val="en-GB"/>
              </w:rPr>
              <w:br/>
              <w:t xml:space="preserve"> lesson</w:t>
            </w:r>
            <w:r>
              <w:rPr>
                <w:lang w:val="en-GB"/>
              </w:rPr>
              <w:br/>
              <w:t xml:space="preserve"> never</w:t>
            </w:r>
            <w:r>
              <w:rPr>
                <w:lang w:val="en-GB"/>
              </w:rPr>
              <w:br/>
              <w:t>timetable</w:t>
            </w:r>
            <w:r>
              <w:rPr>
                <w:lang w:val="en-GB"/>
              </w:rPr>
              <w:br/>
              <w:t>Maths</w:t>
            </w:r>
            <w:r>
              <w:rPr>
                <w:lang w:val="en-GB"/>
              </w:rPr>
              <w:br/>
              <w:t>Music</w:t>
            </w:r>
            <w:r>
              <w:rPr>
                <w:lang w:val="en-GB"/>
              </w:rPr>
              <w:br/>
              <w:t xml:space="preserve"> Art</w:t>
            </w:r>
            <w:r>
              <w:rPr>
                <w:lang w:val="en-GB"/>
              </w:rPr>
              <w:br/>
            </w:r>
            <w:r w:rsidRPr="002A766F">
              <w:rPr>
                <w:lang w:val="en-GB"/>
              </w:rPr>
              <w:t xml:space="preserve"> to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b/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>at the desk</w:t>
            </w:r>
          </w:p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 xml:space="preserve">in/at the lesson </w:t>
            </w:r>
            <w:r w:rsidRPr="008323F8">
              <w:rPr>
                <w:b/>
                <w:bCs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on the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It’s never too late to learn.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  <w:t>— What’s the time?</w:t>
            </w:r>
            <w:r w:rsidRPr="008F38CC">
              <w:rPr>
                <w:lang w:val="en-GB"/>
              </w:rPr>
              <w:br/>
              <w:t>— It’s half past five.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Tr="00A6370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lang w:val="en-GB"/>
              </w:rPr>
              <w:t>blackboard</w:t>
            </w:r>
            <w:r>
              <w:rPr>
                <w:lang w:val="en-GB"/>
              </w:rPr>
              <w:br/>
              <w:t>bookcase</w:t>
            </w:r>
            <w:r>
              <w:rPr>
                <w:lang w:val="en-GB"/>
              </w:rPr>
              <w:br/>
              <w:t xml:space="preserve"> window</w:t>
            </w:r>
            <w:r>
              <w:rPr>
                <w:lang w:val="en-GB"/>
              </w:rPr>
              <w:br/>
              <w:t>door</w:t>
            </w:r>
            <w:r>
              <w:rPr>
                <w:lang w:val="en-GB"/>
              </w:rPr>
              <w:br/>
              <w:t>floor</w:t>
            </w:r>
            <w:r>
              <w:rPr>
                <w:lang w:val="en-GB"/>
              </w:rPr>
              <w:br/>
              <w:t xml:space="preserve"> wall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разделительный</w:t>
            </w:r>
            <w:r w:rsidRPr="008F38CC">
              <w:rPr>
                <w:lang w:val="en-GB"/>
              </w:rPr>
              <w:t xml:space="preserve"> </w:t>
            </w:r>
            <w:r>
              <w:t>вопрос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  <w:t>She laughs a lot, doesn’t she?</w:t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proofErr w:type="spellStart"/>
            <w:r w:rsidRPr="008323F8">
              <w:rPr>
                <w:rStyle w:val="a4"/>
                <w:b w:val="0"/>
              </w:rPr>
              <w:t>in</w:t>
            </w:r>
            <w:proofErr w:type="spellEnd"/>
            <w:r w:rsidRPr="008323F8">
              <w:rPr>
                <w:rStyle w:val="a4"/>
                <w:b w:val="0"/>
              </w:rPr>
              <w:t xml:space="preserve"> </w:t>
            </w:r>
            <w:proofErr w:type="spellStart"/>
            <w:r w:rsidRPr="008323F8">
              <w:rPr>
                <w:rStyle w:val="a4"/>
                <w:b w:val="0"/>
              </w:rPr>
              <w:t>the</w:t>
            </w:r>
            <w:proofErr w:type="spellEnd"/>
            <w:r w:rsidRPr="008323F8">
              <w:rPr>
                <w:rStyle w:val="a4"/>
                <w:b w:val="0"/>
              </w:rPr>
              <w:t xml:space="preserve"> </w:t>
            </w:r>
            <w:proofErr w:type="spellStart"/>
            <w:r w:rsidRPr="008323F8">
              <w:rPr>
                <w:rStyle w:val="a4"/>
                <w:b w:val="0"/>
              </w:rPr>
              <w:t>picture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r w:rsidRPr="008F38CC">
              <w:rPr>
                <w:rStyle w:val="a3"/>
                <w:lang w:val="en-GB"/>
              </w:rPr>
              <w:t>Better late than never. (But better never late.)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,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late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21,22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t</w:t>
            </w:r>
            <w:r>
              <w:rPr>
                <w:lang w:val="en-GB"/>
              </w:rPr>
              <w:t>o leave (left)</w:t>
            </w:r>
            <w:r>
              <w:rPr>
                <w:lang w:val="en-GB"/>
              </w:rPr>
              <w:br/>
              <w:t xml:space="preserve"> to join</w:t>
            </w:r>
            <w:r>
              <w:rPr>
                <w:lang w:val="en-GB"/>
              </w:rPr>
              <w:br/>
              <w:t xml:space="preserve"> to sing (sang)</w:t>
            </w:r>
            <w:r>
              <w:rPr>
                <w:lang w:val="en-GB"/>
              </w:rPr>
              <w:br/>
              <w:t xml:space="preserve"> song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lastRenderedPageBreak/>
              <w:t xml:space="preserve"> yet</w:t>
            </w:r>
            <w:r>
              <w:rPr>
                <w:lang w:val="en-GB"/>
              </w:rPr>
              <w:br/>
              <w:t>to count</w:t>
            </w:r>
            <w:r>
              <w:rPr>
                <w:lang w:val="en-GB"/>
              </w:rPr>
              <w:br/>
              <w:t xml:space="preserve"> poor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 xml:space="preserve"> work/to work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luck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b/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lastRenderedPageBreak/>
              <w:t>to leave for</w:t>
            </w:r>
            <w:r w:rsidRPr="008323F8">
              <w:rPr>
                <w:b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to join</w:t>
            </w:r>
            <w:r w:rsidRPr="008323F8">
              <w:rPr>
                <w:b/>
                <w:lang w:val="en-GB"/>
              </w:rPr>
              <w:t xml:space="preserve"> </w:t>
            </w:r>
            <w:proofErr w:type="spellStart"/>
            <w:r w:rsidRPr="008323F8">
              <w:rPr>
                <w:rStyle w:val="a3"/>
                <w:b/>
                <w:lang w:val="en-GB"/>
              </w:rPr>
              <w:t>smb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 xml:space="preserve">Why don’t </w:t>
            </w:r>
            <w:proofErr w:type="gramStart"/>
            <w:r w:rsidRPr="008F38CC">
              <w:rPr>
                <w:lang w:val="en-GB"/>
              </w:rPr>
              <w:t>you ...</w:t>
            </w:r>
            <w:proofErr w:type="gramEnd"/>
            <w:r w:rsidRPr="008F38CC">
              <w:rPr>
                <w:lang w:val="en-GB"/>
              </w:rPr>
              <w:t>?</w:t>
            </w:r>
            <w:r w:rsidRPr="008F38CC">
              <w:rPr>
                <w:lang w:val="en-GB"/>
              </w:rPr>
              <w:br/>
              <w:t>Oh, no.</w:t>
            </w:r>
            <w:r w:rsidRPr="008F38CC">
              <w:rPr>
                <w:lang w:val="en-GB"/>
              </w:rPr>
              <w:br/>
              <w:t>By the way ...</w:t>
            </w:r>
            <w:r w:rsidRPr="008F38CC">
              <w:rPr>
                <w:lang w:val="en-GB"/>
              </w:rPr>
              <w:br/>
              <w:t>Good luck!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 xml:space="preserve">poem </w:t>
            </w:r>
            <w:r w:rsidRPr="008F38CC">
              <w:rPr>
                <w:lang w:val="en-GB"/>
              </w:rPr>
              <w:t>“Meet Me</w:t>
            </w:r>
            <w:r w:rsidRPr="008F38CC">
              <w:rPr>
                <w:lang w:val="en-GB"/>
              </w:rPr>
              <w:br/>
              <w:t xml:space="preserve">in the Morning”,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6" name="Рисунок 6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>17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23,24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lang w:val="en-GB"/>
              </w:rPr>
              <w:t>age</w:t>
            </w:r>
            <w:r>
              <w:rPr>
                <w:lang w:val="en-GB"/>
              </w:rPr>
              <w:br/>
              <w:t xml:space="preserve"> pen</w:t>
            </w:r>
            <w:r>
              <w:rPr>
                <w:lang w:val="en-GB"/>
              </w:rPr>
              <w:br/>
              <w:t>ruler</w:t>
            </w:r>
            <w:r>
              <w:rPr>
                <w:lang w:val="en-GB"/>
              </w:rPr>
              <w:br/>
              <w:t xml:space="preserve"> rubber</w:t>
            </w:r>
            <w:r>
              <w:rPr>
                <w:lang w:val="en-GB"/>
              </w:rPr>
              <w:br/>
              <w:t>carpet</w:t>
            </w:r>
            <w:r>
              <w:rPr>
                <w:lang w:val="en-GB"/>
              </w:rPr>
              <w:br/>
              <w:t>outdoors</w:t>
            </w:r>
            <w:r>
              <w:rPr>
                <w:lang w:val="en-GB"/>
              </w:rPr>
              <w:br/>
              <w:t>difficult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 xml:space="preserve"> easy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>
              <w:t>конверсия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  <w:t>(</w:t>
            </w:r>
            <w:r w:rsidRPr="008F38CC">
              <w:rPr>
                <w:rStyle w:val="a3"/>
                <w:lang w:val="en-GB"/>
              </w:rPr>
              <w:t>N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7" name="Рисунок 7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V</w:t>
            </w:r>
            <w:r w:rsidRPr="008F38CC">
              <w:rPr>
                <w:lang w:val="en-GB"/>
              </w:rPr>
              <w:t>) love</w:t>
            </w:r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8" name="Рисунок 8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</w:t>
            </w:r>
            <w:r w:rsidRPr="008F38CC">
              <w:rPr>
                <w:lang w:val="en-GB"/>
              </w:rPr>
              <w:t>to love</w:t>
            </w:r>
            <w:r w:rsidRPr="008F38CC">
              <w:rPr>
                <w:lang w:val="en-GB"/>
              </w:rPr>
              <w:br/>
              <w:t>(</w:t>
            </w:r>
            <w:proofErr w:type="spellStart"/>
            <w:r w:rsidRPr="008F38CC">
              <w:rPr>
                <w:rStyle w:val="a3"/>
                <w:lang w:val="en-GB"/>
              </w:rPr>
              <w:t>Adj</w:t>
            </w:r>
            <w:proofErr w:type="spellEnd"/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9" name="Рисунок 9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V</w:t>
            </w:r>
            <w:r w:rsidRPr="008F38CC">
              <w:rPr>
                <w:lang w:val="en-GB"/>
              </w:rPr>
              <w:t>) warm</w:t>
            </w:r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10" name="Рисунок 10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</w:t>
            </w:r>
            <w:r w:rsidRPr="008F38CC">
              <w:rPr>
                <w:lang w:val="en-GB"/>
              </w:rPr>
              <w:t>to warm</w:t>
            </w:r>
            <w:r w:rsidRPr="008F38CC">
              <w:rPr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at the age of 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A good beginning makes a good ending.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25,26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316F91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 xml:space="preserve"> to spend </w:t>
            </w:r>
            <w:r>
              <w:rPr>
                <w:lang w:val="en-GB"/>
              </w:rPr>
              <w:t>(spent)</w:t>
            </w:r>
            <w:r>
              <w:rPr>
                <w:lang w:val="en-GB"/>
              </w:rPr>
              <w:br/>
              <w:t xml:space="preserve"> subject</w:t>
            </w:r>
            <w:r>
              <w:rPr>
                <w:lang w:val="en-GB"/>
              </w:rPr>
              <w:br/>
              <w:t>to get on with</w:t>
            </w:r>
            <w:r>
              <w:rPr>
                <w:lang w:val="en-GB"/>
              </w:rPr>
              <w:br/>
              <w:t>to be over</w:t>
            </w:r>
            <w:r>
              <w:rPr>
                <w:lang w:val="en-GB"/>
              </w:rPr>
              <w:br/>
              <w:t>famous</w:t>
            </w:r>
            <w:r>
              <w:rPr>
                <w:lang w:val="en-GB"/>
              </w:rPr>
              <w:br/>
              <w:t>important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to learn (learnt)</w:t>
            </w:r>
            <w:r w:rsidRPr="00316F91">
              <w:rPr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 xml:space="preserve">to get on with </w:t>
            </w:r>
            <w:proofErr w:type="spellStart"/>
            <w:r w:rsidRPr="008323F8">
              <w:rPr>
                <w:rStyle w:val="a3"/>
                <w:b/>
                <w:lang w:val="en-GB"/>
              </w:rPr>
              <w:t>smb</w:t>
            </w:r>
            <w:proofErr w:type="spellEnd"/>
            <w:r w:rsidRPr="008323F8">
              <w:rPr>
                <w:b/>
                <w:lang w:val="en-GB"/>
              </w:rPr>
              <w:t xml:space="preserve"> </w:t>
            </w:r>
            <w:r w:rsidRPr="008323F8">
              <w:rPr>
                <w:b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to be famous</w:t>
            </w:r>
            <w:r w:rsidRPr="008F38CC">
              <w:rPr>
                <w:rStyle w:val="a4"/>
                <w:lang w:val="en-GB"/>
              </w:rPr>
              <w:t xml:space="preserve"> for </w:t>
            </w:r>
            <w:proofErr w:type="spellStart"/>
            <w:r w:rsidRPr="008F38CC">
              <w:rPr>
                <w:rStyle w:val="a3"/>
                <w:lang w:val="en-GB"/>
              </w:rPr>
              <w:t>smth</w:t>
            </w:r>
            <w:proofErr w:type="spellEnd"/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once/twice/three times a 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What’s the time?</w:t>
            </w:r>
          </w:p>
          <w:p w:rsidR="0084675C" w:rsidRPr="008323F8" w:rsidRDefault="0084675C" w:rsidP="00A63703">
            <w:pPr>
              <w:pStyle w:val="a5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It’s eight twenty-four.</w:t>
            </w:r>
          </w:p>
          <w:p w:rsidR="0084675C" w:rsidRPr="008323F8" w:rsidRDefault="0084675C" w:rsidP="00A63703">
            <w:pPr>
              <w:pStyle w:val="a5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 What’s the time?</w:t>
            </w:r>
          </w:p>
          <w:p w:rsidR="0084675C" w:rsidRPr="008323F8" w:rsidRDefault="0084675C" w:rsidP="00A63703">
            <w:pPr>
              <w:pStyle w:val="a5"/>
              <w:numPr>
                <w:ilvl w:val="0"/>
                <w:numId w:val="1"/>
              </w:numPr>
              <w:rPr>
                <w:lang w:val="en-GB"/>
              </w:rPr>
            </w:pPr>
            <w:r w:rsidRPr="008F38CC">
              <w:rPr>
                <w:lang w:val="en-GB"/>
              </w:rPr>
              <w:t xml:space="preserve">7.40. </w:t>
            </w:r>
            <w:proofErr w:type="gramStart"/>
            <w:r>
              <w:rPr>
                <w:lang w:val="en-GB"/>
              </w:rPr>
              <w:t>It’s</w:t>
            </w:r>
            <w:proofErr w:type="gramEnd"/>
            <w:r>
              <w:rPr>
                <w:lang w:val="en-GB"/>
              </w:rPr>
              <w:t xml:space="preserve"> seven forty.</w:t>
            </w:r>
          </w:p>
          <w:p w:rsidR="0084675C" w:rsidRPr="00316F91" w:rsidRDefault="0084675C" w:rsidP="00A63703">
            <w:pPr>
              <w:pStyle w:val="a5"/>
              <w:numPr>
                <w:ilvl w:val="0"/>
                <w:numId w:val="1"/>
              </w:numPr>
              <w:rPr>
                <w:lang w:val="en-GB"/>
              </w:rPr>
            </w:pPr>
            <w:r w:rsidRPr="00316F91">
              <w:rPr>
                <w:lang w:val="en-GB"/>
              </w:rPr>
              <w:t xml:space="preserve">How </w:t>
            </w:r>
            <w:proofErr w:type="gramStart"/>
            <w:r w:rsidRPr="00316F91">
              <w:rPr>
                <w:lang w:val="en-GB"/>
              </w:rPr>
              <w:t>often ...?</w:t>
            </w:r>
            <w:proofErr w:type="gramEnd"/>
          </w:p>
          <w:p w:rsidR="0084675C" w:rsidRPr="00316F91" w:rsidRDefault="0084675C" w:rsidP="00A63703">
            <w:pPr>
              <w:pStyle w:val="a5"/>
              <w:numPr>
                <w:ilvl w:val="0"/>
                <w:numId w:val="1"/>
              </w:numPr>
              <w:rPr>
                <w:lang w:val="en-GB"/>
              </w:rPr>
            </w:pPr>
            <w:r w:rsidRPr="008F38CC">
              <w:rPr>
                <w:lang w:val="en-GB"/>
              </w:rPr>
              <w:t>Come and see me some day!</w:t>
            </w:r>
            <w:r w:rsidRPr="008F38CC">
              <w:rPr>
                <w:lang w:val="en-GB"/>
              </w:rPr>
              <w:br/>
            </w:r>
            <w:r w:rsidRPr="008323F8">
              <w:rPr>
                <w:lang w:val="en-GB"/>
              </w:rPr>
              <w:t>You are welcome!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316F91" w:rsidRDefault="0084675C" w:rsidP="00A63703">
            <w:pPr>
              <w:pStyle w:val="a5"/>
              <w:rPr>
                <w:lang w:val="en-GB"/>
              </w:rPr>
            </w:pPr>
            <w:r w:rsidRPr="00316F91">
              <w:rPr>
                <w:lang w:val="en-GB"/>
              </w:rPr>
              <w:t> </w:t>
            </w:r>
            <w:r w:rsidRPr="008F38CC">
              <w:rPr>
                <w:rStyle w:val="a4"/>
                <w:lang w:val="en-GB"/>
              </w:rPr>
              <w:t xml:space="preserve">Listening Comprehension </w:t>
            </w:r>
            <w:r w:rsidR="00EC661D">
              <w:rPr>
                <w:b/>
                <w:bCs/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1" name="Рисунок 11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4"/>
                <w:lang w:val="en-GB"/>
              </w:rPr>
              <w:t>21</w:t>
            </w:r>
            <w:r w:rsidRPr="008F38CC">
              <w:rPr>
                <w:lang w:val="en-GB"/>
              </w:rPr>
              <w:t xml:space="preserve">, </w:t>
            </w:r>
            <w:r>
              <w:rPr>
                <w:rStyle w:val="a3"/>
              </w:rPr>
              <w:t>текст</w:t>
            </w:r>
            <w:r w:rsidRPr="008F38CC">
              <w:rPr>
                <w:lang w:val="en-GB"/>
              </w:rPr>
              <w:t xml:space="preserve"> “Better Late Than Never”</w:t>
            </w:r>
          </w:p>
        </w:tc>
      </w:tr>
      <w:tr w:rsidR="0084675C" w:rsidTr="00A6370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493038" w:rsidRDefault="0084675C" w:rsidP="00A63703">
            <w:pPr>
              <w:pStyle w:val="letter"/>
              <w:rPr>
                <w:b/>
              </w:rPr>
            </w:pPr>
            <w:r w:rsidRPr="00493038">
              <w:rPr>
                <w:rStyle w:val="a4"/>
                <w:b w:val="0"/>
              </w:rPr>
              <w:t>Зачет – техника чтения пройденных текстов, стихотворения наизусть</w:t>
            </w:r>
          </w:p>
        </w:tc>
      </w:tr>
    </w:tbl>
    <w:p w:rsidR="0084675C" w:rsidRDefault="0084675C" w:rsidP="001544C5">
      <w:pPr>
        <w:pStyle w:val="a5"/>
        <w:jc w:val="center"/>
      </w:pPr>
      <w:r>
        <w:rPr>
          <w:rStyle w:val="a3"/>
        </w:rPr>
        <w:t>II четверть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65"/>
        <w:gridCol w:w="755"/>
        <w:gridCol w:w="2172"/>
        <w:gridCol w:w="1968"/>
        <w:gridCol w:w="2340"/>
        <w:gridCol w:w="2044"/>
      </w:tblGrid>
      <w:tr w:rsidR="0084675C" w:rsidTr="00A63703">
        <w:trPr>
          <w:tblCellSpacing w:w="15" w:type="dxa"/>
        </w:trPr>
        <w:tc>
          <w:tcPr>
            <w:tcW w:w="1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Учебные ситуации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Часы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Слова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Грамматика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>Клише и пословицы, слова из песен, стихов, диалогов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Стихи и песни </w:t>
            </w:r>
            <w:r w:rsidRPr="00085C8B">
              <w:rPr>
                <w:rStyle w:val="a4"/>
              </w:rPr>
              <w:t xml:space="preserve">/ </w:t>
            </w:r>
            <w:r>
              <w:rPr>
                <w:rStyle w:val="a4"/>
              </w:rPr>
              <w:t xml:space="preserve">задания по </w:t>
            </w:r>
            <w:proofErr w:type="spellStart"/>
            <w:r>
              <w:rPr>
                <w:rStyle w:val="a4"/>
              </w:rPr>
              <w:t>аудированию</w:t>
            </w:r>
            <w:proofErr w:type="spellEnd"/>
          </w:p>
        </w:tc>
      </w:tr>
      <w:tr w:rsidR="0084675C" w:rsidRPr="0097538E" w:rsidTr="00A63703">
        <w:trPr>
          <w:tblCellSpacing w:w="15" w:type="dxa"/>
        </w:trPr>
        <w:tc>
          <w:tcPr>
            <w:tcW w:w="11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rPr>
                <w:rStyle w:val="a3"/>
                <w:b/>
                <w:bCs/>
              </w:rPr>
            </w:pPr>
          </w:p>
          <w:p w:rsidR="0084675C" w:rsidRPr="00493038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  <w:r w:rsidRPr="002A766F">
              <w:rPr>
                <w:rStyle w:val="a3"/>
                <w:b/>
                <w:bCs/>
                <w:lang w:val="en-GB"/>
              </w:rPr>
              <w:t>The Place We Live in</w:t>
            </w:r>
          </w:p>
          <w:p w:rsidR="0084675C" w:rsidRPr="00493038" w:rsidRDefault="0084675C" w:rsidP="00A63703">
            <w:pPr>
              <w:pStyle w:val="a5"/>
              <w:rPr>
                <w:i/>
                <w:lang w:val="en-GB"/>
              </w:rPr>
            </w:pPr>
            <w:r w:rsidRPr="00493038">
              <w:rPr>
                <w:rStyle w:val="a3"/>
                <w:bCs/>
                <w:i w:val="0"/>
                <w:lang w:val="en-GB"/>
              </w:rPr>
              <w:t xml:space="preserve">(12 </w:t>
            </w:r>
            <w:r w:rsidRPr="00493038">
              <w:rPr>
                <w:rStyle w:val="a3"/>
                <w:bCs/>
                <w:i w:val="0"/>
              </w:rPr>
              <w:t>часов</w:t>
            </w:r>
            <w:r w:rsidRPr="00493038">
              <w:rPr>
                <w:rStyle w:val="a3"/>
                <w:bCs/>
                <w:i w:val="0"/>
                <w:lang w:val="en-GB"/>
              </w:rPr>
              <w:t>)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lastRenderedPageBreak/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  <w:p w:rsidR="0084675C" w:rsidRPr="002A766F" w:rsidRDefault="0084675C" w:rsidP="00A63703">
            <w:pPr>
              <w:pStyle w:val="a5"/>
              <w:rPr>
                <w:lang w:val="en-GB"/>
              </w:rPr>
            </w:pPr>
            <w:r w:rsidRPr="002A766F">
              <w:rPr>
                <w:lang w:val="en-GB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 w:rsidRPr="002A766F">
              <w:rPr>
                <w:lang w:val="en-GB"/>
              </w:rPr>
              <w:lastRenderedPageBreak/>
              <w:t> </w:t>
            </w:r>
            <w:r>
              <w:t>28,</w:t>
            </w:r>
          </w:p>
          <w:p w:rsidR="0084675C" w:rsidRPr="002A766F" w:rsidRDefault="0084675C" w:rsidP="00A63703">
            <w:pPr>
              <w:pStyle w:val="a5"/>
              <w:jc w:val="center"/>
            </w:pPr>
            <w:r>
              <w:t>29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lang w:val="en-GB"/>
              </w:rPr>
              <w:t>house</w:t>
            </w:r>
            <w:r>
              <w:rPr>
                <w:lang w:val="en-GB"/>
              </w:rPr>
              <w:br/>
              <w:t xml:space="preserve">kitchen </w:t>
            </w:r>
            <w:r>
              <w:rPr>
                <w:lang w:val="en-GB"/>
              </w:rPr>
              <w:br/>
            </w:r>
            <w:r w:rsidRPr="00316F91">
              <w:rPr>
                <w:lang w:val="en-GB"/>
              </w:rPr>
              <w:t xml:space="preserve"> bathroom</w:t>
            </w:r>
            <w:r w:rsidRPr="008323F8">
              <w:rPr>
                <w:lang w:val="en-GB"/>
              </w:rPr>
              <w:t xml:space="preserve">          </w:t>
            </w:r>
            <w:r>
              <w:rPr>
                <w:lang w:val="en-GB"/>
              </w:rPr>
              <w:t>toilet</w:t>
            </w:r>
            <w:r>
              <w:rPr>
                <w:lang w:val="en-GB"/>
              </w:rPr>
              <w:br/>
              <w:t>rather</w:t>
            </w:r>
            <w:r w:rsidRPr="008323F8">
              <w:rPr>
                <w:lang w:val="en-GB"/>
              </w:rPr>
              <w:t xml:space="preserve">     </w:t>
            </w:r>
            <w:r w:rsidRPr="008F38CC">
              <w:rPr>
                <w:lang w:val="en-GB"/>
              </w:rPr>
              <w:t>flower</w:t>
            </w:r>
            <w:r w:rsidRPr="008F38CC">
              <w:rPr>
                <w:lang w:val="en-GB"/>
              </w:rPr>
              <w:br/>
              <w:t>in front of</w:t>
            </w:r>
            <w:r w:rsidRPr="008F38CC">
              <w:rPr>
                <w:lang w:val="en-GB"/>
              </w:rPr>
              <w:br/>
              <w:t>behind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97538E" w:rsidRDefault="0084675C" w:rsidP="00A63703">
            <w:pPr>
              <w:pStyle w:val="a5"/>
              <w:rPr>
                <w:lang w:val="en-GB"/>
              </w:rPr>
            </w:pPr>
            <w:r w:rsidRPr="0097538E">
              <w:rPr>
                <w:lang w:val="en-GB"/>
              </w:rPr>
              <w:t>to be far from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97538E" w:rsidRDefault="0084675C" w:rsidP="00A63703">
            <w:pPr>
              <w:pStyle w:val="a5"/>
              <w:rPr>
                <w:lang w:val="en-GB"/>
              </w:rPr>
            </w:pPr>
            <w:r w:rsidRPr="0097538E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97538E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97538E" w:rsidRDefault="0084675C" w:rsidP="00A63703">
            <w:pPr>
              <w:pStyle w:val="a5"/>
              <w:jc w:val="center"/>
              <w:rPr>
                <w:lang w:val="en-GB"/>
              </w:rPr>
            </w:pPr>
            <w:r w:rsidRPr="0097538E">
              <w:rPr>
                <w:lang w:val="en-GB"/>
              </w:rPr>
              <w:t>30,31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lang w:val="en-GB"/>
              </w:rPr>
              <w:t>living room</w:t>
            </w:r>
            <w:r>
              <w:rPr>
                <w:lang w:val="en-GB"/>
              </w:rPr>
              <w:br/>
              <w:t>bedroom</w:t>
            </w:r>
            <w:r>
              <w:rPr>
                <w:lang w:val="en-GB"/>
              </w:rPr>
              <w:br/>
              <w:t>hall</w:t>
            </w:r>
            <w:r>
              <w:rPr>
                <w:lang w:val="en-GB"/>
              </w:rPr>
              <w:br/>
              <w:t xml:space="preserve"> key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 xml:space="preserve"> </w:t>
            </w:r>
            <w:r>
              <w:rPr>
                <w:lang w:val="en-GB"/>
              </w:rPr>
              <w:t>back</w:t>
            </w:r>
            <w:r>
              <w:rPr>
                <w:lang w:val="en-GB"/>
              </w:rPr>
              <w:br/>
              <w:t xml:space="preserve"> car</w:t>
            </w:r>
            <w:r>
              <w:rPr>
                <w:lang w:val="en-GB"/>
              </w:rPr>
              <w:br/>
              <w:t xml:space="preserve"> shout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lastRenderedPageBreak/>
              <w:t xml:space="preserve"> lock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b/>
                <w:lang w:val="en-GB"/>
              </w:rPr>
            </w:pPr>
            <w:r w:rsidRPr="008F38CC">
              <w:rPr>
                <w:b/>
                <w:bCs/>
                <w:lang w:val="en-GB"/>
              </w:rPr>
              <w:lastRenderedPageBreak/>
              <w:br/>
            </w:r>
            <w:r w:rsidRPr="008F38CC">
              <w:rPr>
                <w:b/>
                <w:bCs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to be at the back</w:t>
            </w:r>
            <w:r w:rsidRPr="008323F8">
              <w:rPr>
                <w:b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to go by car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 xml:space="preserve">I’m </w:t>
            </w:r>
            <w:proofErr w:type="gramStart"/>
            <w:r w:rsidRPr="008F38CC">
              <w:rPr>
                <w:lang w:val="en-GB"/>
              </w:rPr>
              <w:t>afraid</w:t>
            </w:r>
            <w:proofErr w:type="gramEnd"/>
            <w:r w:rsidRPr="008F38CC">
              <w:rPr>
                <w:lang w:val="en-GB"/>
              </w:rPr>
              <w:br/>
              <w:t>Oh, dear!</w:t>
            </w:r>
            <w:r w:rsidRPr="008F38CC">
              <w:rPr>
                <w:lang w:val="en-GB"/>
              </w:rPr>
              <w:br/>
              <w:t>Look over there!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32,33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flat</w:t>
            </w:r>
            <w:r w:rsidRPr="008F38CC">
              <w:rPr>
                <w:lang w:val="en-GB"/>
              </w:rPr>
              <w:br/>
              <w:t>sitting room</w:t>
            </w:r>
            <w:r w:rsidRPr="008F38CC">
              <w:rPr>
                <w:lang w:val="en-GB"/>
              </w:rPr>
              <w:br/>
              <w:t>dining room</w:t>
            </w:r>
            <w:r w:rsidRPr="008F38CC">
              <w:rPr>
                <w:lang w:val="en-GB"/>
              </w:rPr>
              <w:br/>
              <w:t>upstairs</w:t>
            </w:r>
            <w:r w:rsidRPr="008F38CC">
              <w:rPr>
                <w:lang w:val="en-GB"/>
              </w:rPr>
              <w:br/>
              <w:t xml:space="preserve">downstairs </w:t>
            </w:r>
            <w:r w:rsidRPr="008F38CC">
              <w:rPr>
                <w:lang w:val="en-GB"/>
              </w:rPr>
              <w:br/>
              <w:t xml:space="preserve">sofa </w:t>
            </w:r>
            <w:r w:rsidRPr="008F38CC">
              <w:rPr>
                <w:lang w:val="en-GB"/>
              </w:rPr>
              <w:br/>
              <w:t xml:space="preserve">armchair </w:t>
            </w:r>
            <w:r w:rsidRPr="008F38CC">
              <w:rPr>
                <w:lang w:val="en-GB"/>
              </w:rPr>
              <w:br/>
              <w:t>fire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>
              <w:t>альтернативный</w:t>
            </w:r>
            <w:r w:rsidRPr="008F38CC">
              <w:rPr>
                <w:lang w:val="en-GB"/>
              </w:rPr>
              <w:t xml:space="preserve"> </w:t>
            </w:r>
            <w:r>
              <w:t>вопрос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proofErr w:type="spellStart"/>
            <w:r>
              <w:t>expensive</w:t>
            </w:r>
            <w:proofErr w:type="spellEnd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34,35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lovely</w:t>
            </w:r>
            <w:r w:rsidRPr="008F38CC">
              <w:rPr>
                <w:lang w:val="en-GB"/>
              </w:rPr>
              <w:br/>
              <w:t>wonderful</w:t>
            </w:r>
            <w:r w:rsidRPr="008F38CC">
              <w:rPr>
                <w:lang w:val="en-GB"/>
              </w:rPr>
              <w:br/>
              <w:t>furniture</w:t>
            </w:r>
            <w:r w:rsidRPr="008F38CC">
              <w:rPr>
                <w:lang w:val="en-GB"/>
              </w:rPr>
              <w:br/>
              <w:t>mirror</w:t>
            </w:r>
            <w:r w:rsidRPr="008F38CC">
              <w:rPr>
                <w:lang w:val="en-GB"/>
              </w:rPr>
              <w:br/>
              <w:t>curtain</w:t>
            </w:r>
            <w:r w:rsidRPr="008F38CC">
              <w:rPr>
                <w:lang w:val="en-GB"/>
              </w:rPr>
              <w:br/>
              <w:t>middle</w:t>
            </w:r>
            <w:r w:rsidRPr="008F38CC">
              <w:rPr>
                <w:lang w:val="en-GB"/>
              </w:rPr>
              <w:br/>
              <w:t xml:space="preserve">corner </w:t>
            </w:r>
            <w:r w:rsidRPr="008F38CC">
              <w:rPr>
                <w:lang w:val="en-GB"/>
              </w:rPr>
              <w:br/>
              <w:t>quiet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>to be going to</w:t>
            </w:r>
          </w:p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323F8">
              <w:rPr>
                <w:bCs/>
                <w:lang w:val="en-GB"/>
              </w:rPr>
              <w:br/>
            </w:r>
            <w:r w:rsidRPr="008323F8">
              <w:rPr>
                <w:bCs/>
                <w:lang w:val="en-GB"/>
              </w:rPr>
              <w:br/>
            </w:r>
            <w:r w:rsidRPr="008323F8">
              <w:rPr>
                <w:bCs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in the middle</w:t>
            </w:r>
            <w:r w:rsidRPr="008323F8">
              <w:rPr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in the corner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proofErr w:type="gramStart"/>
            <w:r w:rsidRPr="008F38CC">
              <w:rPr>
                <w:lang w:val="en-GB"/>
              </w:rPr>
              <w:t>to</w:t>
            </w:r>
            <w:proofErr w:type="gramEnd"/>
            <w:r w:rsidRPr="008F38CC">
              <w:rPr>
                <w:lang w:val="en-GB"/>
              </w:rPr>
              <w:t xml:space="preserve"> set the table</w:t>
            </w:r>
            <w:r w:rsidRPr="008F38CC">
              <w:rPr>
                <w:lang w:val="en-GB"/>
              </w:rPr>
              <w:br/>
              <w:t>That sounds good.</w:t>
            </w:r>
            <w:r w:rsidRPr="008F38CC">
              <w:rPr>
                <w:lang w:val="en-GB"/>
              </w:rPr>
              <w:br/>
              <w:t>I’ll have the same.</w:t>
            </w:r>
            <w:r w:rsidRPr="008F38CC">
              <w:rPr>
                <w:lang w:val="en-GB"/>
              </w:rPr>
              <w:br/>
              <w:t>to be in a hurry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36,37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describe</w:t>
            </w:r>
            <w:r w:rsidRPr="008F38CC">
              <w:rPr>
                <w:lang w:val="en-GB"/>
              </w:rPr>
              <w:br/>
              <w:t>wardrobe</w:t>
            </w:r>
            <w:r w:rsidRPr="008F38CC">
              <w:rPr>
                <w:lang w:val="en-GB"/>
              </w:rPr>
              <w:br/>
              <w:t>next (to)</w:t>
            </w:r>
            <w:r w:rsidRPr="008F38CC">
              <w:rPr>
                <w:lang w:val="en-GB"/>
              </w:rPr>
              <w:br/>
              <w:t>garden</w:t>
            </w:r>
            <w:r w:rsidRPr="008F38CC">
              <w:rPr>
                <w:lang w:val="en-GB"/>
              </w:rPr>
              <w:br/>
            </w:r>
            <w:r>
              <w:rPr>
                <w:lang w:val="en-GB"/>
              </w:rPr>
              <w:t xml:space="preserve">lamp, 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 standard lamp</w:t>
            </w:r>
            <w:r w:rsidRPr="008F38CC">
              <w:rPr>
                <w:lang w:val="en-GB"/>
              </w:rPr>
              <w:br/>
              <w:t xml:space="preserve">cooker </w:t>
            </w:r>
            <w:r w:rsidRPr="008F38CC">
              <w:rPr>
                <w:lang w:val="en-GB"/>
              </w:rPr>
              <w:br/>
              <w:t xml:space="preserve">sink </w:t>
            </w:r>
            <w:r w:rsidRPr="008F38CC">
              <w:rPr>
                <w:lang w:val="en-GB"/>
              </w:rPr>
              <w:br/>
              <w:t>opposite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b/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>next to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— How do you like it?</w:t>
            </w:r>
            <w:r w:rsidRPr="008F38CC">
              <w:rPr>
                <w:lang w:val="en-GB"/>
              </w:rPr>
              <w:br/>
              <w:t>— I like it a lot.</w:t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  <w:t>When’s the best time</w:t>
            </w:r>
            <w:r w:rsidRPr="008F38CC">
              <w:rPr>
                <w:lang w:val="en-GB"/>
              </w:rPr>
              <w:br/>
            </w:r>
            <w:proofErr w:type="gramStart"/>
            <w:r w:rsidRPr="008F38CC">
              <w:rPr>
                <w:lang w:val="en-GB"/>
              </w:rPr>
              <w:t>to ...</w:t>
            </w:r>
            <w:proofErr w:type="gramEnd"/>
            <w:r w:rsidRPr="008F38CC">
              <w:rPr>
                <w:lang w:val="en-GB"/>
              </w:rPr>
              <w:t>?</w:t>
            </w:r>
            <w:r w:rsidRPr="008F38CC">
              <w:rPr>
                <w:lang w:val="en-GB"/>
              </w:rPr>
              <w:br/>
              <w:t xml:space="preserve">to be sure (of </w:t>
            </w:r>
            <w:proofErr w:type="spellStart"/>
            <w:r w:rsidRPr="008F38CC">
              <w:rPr>
                <w:lang w:val="en-GB"/>
              </w:rPr>
              <w:t>smth</w:t>
            </w:r>
            <w:proofErr w:type="spellEnd"/>
            <w:r w:rsidRPr="008F38CC">
              <w:rPr>
                <w:lang w:val="en-GB"/>
              </w:rPr>
              <w:t>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jc w:val="center"/>
              <w:rPr>
                <w:lang w:val="en-GB"/>
              </w:rPr>
            </w:pPr>
            <w:r w:rsidRPr="00700860">
              <w:rPr>
                <w:lang w:val="en-GB"/>
              </w:rPr>
              <w:t>38, 39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happen</w:t>
            </w:r>
            <w:r w:rsidRPr="008F38CC">
              <w:rPr>
                <w:lang w:val="en-GB"/>
              </w:rPr>
              <w:br/>
              <w:t>study (</w:t>
            </w:r>
            <w:r w:rsidRPr="008F38CC">
              <w:rPr>
                <w:rStyle w:val="a3"/>
                <w:lang w:val="en-GB"/>
              </w:rPr>
              <w:t>n</w:t>
            </w:r>
            <w:r w:rsidRPr="008F38CC">
              <w:rPr>
                <w:lang w:val="en-GB"/>
              </w:rPr>
              <w:t>)</w:t>
            </w:r>
            <w:r w:rsidRPr="008F38CC">
              <w:rPr>
                <w:lang w:val="en-GB"/>
              </w:rPr>
              <w:br/>
              <w:t>suddenly</w:t>
            </w:r>
            <w:r w:rsidRPr="008F38CC">
              <w:rPr>
                <w:lang w:val="en-GB"/>
              </w:rPr>
              <w:br/>
              <w:t>believe</w:t>
            </w:r>
            <w:r w:rsidRPr="008F38CC">
              <w:rPr>
                <w:lang w:val="en-GB"/>
              </w:rPr>
              <w:br/>
              <w:t>fridge</w:t>
            </w:r>
            <w:r w:rsidRPr="008F38CC">
              <w:rPr>
                <w:lang w:val="en-GB"/>
              </w:rPr>
              <w:br/>
              <w:t>cupboard</w:t>
            </w:r>
            <w:r w:rsidRPr="008F38CC">
              <w:rPr>
                <w:lang w:val="en-GB"/>
              </w:rPr>
              <w:br/>
            </w:r>
            <w:r>
              <w:rPr>
                <w:lang w:val="en-GB"/>
              </w:rPr>
              <w:t>understand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(understood)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b/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>to happen to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lang w:val="en-GB"/>
              </w:rPr>
            </w:pPr>
            <w:r w:rsidRPr="00700860">
              <w:rPr>
                <w:lang w:val="en-GB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>Listening Comprehension</w:t>
            </w:r>
            <w:r w:rsidRPr="002A766F">
              <w:rPr>
                <w:lang w:val="en-GB"/>
              </w:rPr>
              <w:t xml:space="preserve">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2" name="Рисунок 12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 xml:space="preserve">35, </w:t>
            </w:r>
            <w:r>
              <w:rPr>
                <w:rStyle w:val="a3"/>
              </w:rPr>
              <w:t>текст</w:t>
            </w:r>
            <w:r w:rsidRPr="008F38CC">
              <w:rPr>
                <w:rStyle w:val="a3"/>
                <w:lang w:val="en-GB"/>
              </w:rPr>
              <w:t xml:space="preserve"> </w:t>
            </w:r>
            <w:r w:rsidRPr="008F38CC">
              <w:rPr>
                <w:lang w:val="en-GB"/>
              </w:rPr>
              <w:t>“A Strange ‘Burglar’ in Big Mountains” (part I)</w:t>
            </w:r>
          </w:p>
        </w:tc>
      </w:tr>
      <w:tr w:rsidR="0084675C" w:rsidTr="00A63703">
        <w:trPr>
          <w:trHeight w:val="750"/>
          <w:tblCellSpacing w:w="15" w:type="dxa"/>
        </w:trPr>
        <w:tc>
          <w:tcPr>
            <w:tcW w:w="11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Default="0084675C" w:rsidP="00A63703">
            <w:pPr>
              <w:pStyle w:val="a5"/>
              <w:rPr>
                <w:rStyle w:val="a3"/>
                <w:b/>
                <w:bCs/>
              </w:rPr>
            </w:pPr>
            <w:proofErr w:type="spellStart"/>
            <w:r>
              <w:rPr>
                <w:rStyle w:val="a3"/>
                <w:b/>
                <w:bCs/>
              </w:rPr>
              <w:t>Town</w:t>
            </w:r>
            <w:proofErr w:type="spellEnd"/>
            <w:r>
              <w:rPr>
                <w:rStyle w:val="a3"/>
                <w:b/>
                <w:bCs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</w:rPr>
              <w:t>Life</w:t>
            </w:r>
            <w:proofErr w:type="spellEnd"/>
            <w:r>
              <w:rPr>
                <w:rStyle w:val="a3"/>
                <w:b/>
                <w:bCs/>
              </w:rPr>
              <w:t xml:space="preserve">. </w:t>
            </w:r>
            <w:proofErr w:type="spellStart"/>
            <w:r>
              <w:rPr>
                <w:rStyle w:val="a3"/>
                <w:b/>
                <w:bCs/>
              </w:rPr>
              <w:lastRenderedPageBreak/>
              <w:t>London</w:t>
            </w:r>
            <w:proofErr w:type="spellEnd"/>
          </w:p>
          <w:p w:rsidR="0084675C" w:rsidRDefault="0084675C" w:rsidP="00A63703">
            <w:pPr>
              <w:pStyle w:val="a5"/>
            </w:pPr>
            <w:r w:rsidRPr="00493038">
              <w:rPr>
                <w:rStyle w:val="a3"/>
                <w:bCs/>
                <w:i w:val="0"/>
              </w:rPr>
              <w:t>(9 часов)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</w:tc>
        <w:tc>
          <w:tcPr>
            <w:tcW w:w="9234" w:type="dxa"/>
            <w:gridSpan w:val="5"/>
            <w:tcBorders>
              <w:top w:val="outset" w:sz="6" w:space="0" w:color="auto"/>
              <w:left w:val="outset" w:sz="6" w:space="0" w:color="auto"/>
            </w:tcBorders>
          </w:tcPr>
          <w:p w:rsidR="0084675C" w:rsidRDefault="0084675C" w:rsidP="00A63703">
            <w:pPr>
              <w:pStyle w:val="letter"/>
              <w:jc w:val="center"/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40,41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square</w:t>
            </w:r>
            <w:r w:rsidRPr="008F38CC">
              <w:rPr>
                <w:lang w:val="en-GB"/>
              </w:rPr>
              <w:br/>
              <w:t>main</w:t>
            </w:r>
            <w:r w:rsidRPr="008F38CC">
              <w:rPr>
                <w:lang w:val="en-GB"/>
              </w:rPr>
              <w:br/>
              <w:t xml:space="preserve">cinema </w:t>
            </w:r>
            <w:r w:rsidRPr="008F38CC">
              <w:rPr>
                <w:lang w:val="en-GB"/>
              </w:rPr>
              <w:br/>
              <w:t>theatre</w:t>
            </w:r>
            <w:r w:rsidRPr="008F38CC">
              <w:rPr>
                <w:lang w:val="en-GB"/>
              </w:rPr>
              <w:br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323F8" w:rsidRDefault="0084675C" w:rsidP="00A63703">
            <w:pPr>
              <w:pStyle w:val="a5"/>
              <w:rPr>
                <w:b/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>in the square</w:t>
            </w:r>
            <w:r w:rsidRPr="008323F8">
              <w:rPr>
                <w:b/>
                <w:lang w:val="en-GB"/>
              </w:rPr>
              <w:t xml:space="preserve"> </w:t>
            </w:r>
          </w:p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>to be on at the cinema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br/>
              <w:t>Turn to the left (right).</w:t>
            </w:r>
            <w:r w:rsidRPr="008F38CC">
              <w:rPr>
                <w:lang w:val="en-GB"/>
              </w:rPr>
              <w:br/>
              <w:t>traffic lights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42,43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 w:rsidRPr="008F38CC">
              <w:rPr>
                <w:lang w:val="en-GB"/>
              </w:rPr>
              <w:t>church</w:t>
            </w:r>
            <w:r w:rsidRPr="008F38CC">
              <w:rPr>
                <w:lang w:val="en-GB"/>
              </w:rPr>
              <w:br/>
              <w:t>road</w:t>
            </w:r>
            <w:r w:rsidRPr="008F38CC">
              <w:rPr>
                <w:lang w:val="en-GB"/>
              </w:rPr>
              <w:br/>
              <w:t xml:space="preserve">town </w:t>
            </w:r>
            <w:r w:rsidRPr="008F38CC">
              <w:rPr>
                <w:lang w:val="en-GB"/>
              </w:rPr>
              <w:br/>
              <w:t>city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>Present perfect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  <w:t>(</w:t>
            </w:r>
            <w:proofErr w:type="spellStart"/>
            <w:r w:rsidRPr="008F38CC">
              <w:rPr>
                <w:lang w:val="en-GB"/>
              </w:rPr>
              <w:t>resultative</w:t>
            </w:r>
            <w:proofErr w:type="spellEnd"/>
            <w:r w:rsidRPr="008F38CC">
              <w:rPr>
                <w:lang w:val="en-GB"/>
              </w:rPr>
              <w:t>)</w:t>
            </w:r>
            <w:r w:rsidRPr="008F38CC">
              <w:rPr>
                <w:lang w:val="en-GB"/>
              </w:rPr>
              <w:br/>
              <w:t>(</w:t>
            </w:r>
            <w:r>
              <w:t>правильных</w:t>
            </w:r>
            <w:r w:rsidRPr="008F38CC">
              <w:rPr>
                <w:lang w:val="en-GB"/>
              </w:rPr>
              <w:t xml:space="preserve"> </w:t>
            </w:r>
            <w:r>
              <w:t>глаголов</w:t>
            </w:r>
            <w:r w:rsidRPr="008F38CC">
              <w:rPr>
                <w:lang w:val="en-GB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r w:rsidRPr="008F38CC">
              <w:rPr>
                <w:lang w:val="en-GB"/>
              </w:rPr>
              <w:t>I haven’t seen you for ages.</w:t>
            </w:r>
            <w:r w:rsidRPr="008F38CC">
              <w:rPr>
                <w:lang w:val="en-GB"/>
              </w:rPr>
              <w:br/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fine</w:t>
            </w:r>
            <w:proofErr w:type="spellEnd"/>
            <w: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/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43,44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ever</w:t>
            </w:r>
            <w:r w:rsidRPr="008F38CC">
              <w:rPr>
                <w:lang w:val="en-GB"/>
              </w:rPr>
              <w:br/>
              <w:t>already</w:t>
            </w:r>
            <w:r w:rsidRPr="008F38CC">
              <w:rPr>
                <w:lang w:val="en-GB"/>
              </w:rPr>
              <w:br/>
              <w:t>just</w:t>
            </w:r>
            <w:r w:rsidRPr="008F38CC">
              <w:rPr>
                <w:lang w:val="en-GB"/>
              </w:rPr>
              <w:br/>
              <w:t>build (built)</w:t>
            </w:r>
            <w:r w:rsidRPr="008F38CC">
              <w:rPr>
                <w:lang w:val="en-GB"/>
              </w:rPr>
              <w:br/>
              <w:t>bridge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proofErr w:type="spellStart"/>
            <w:r>
              <w:rPr>
                <w:rStyle w:val="a4"/>
              </w:rPr>
              <w:t>Present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perfect</w:t>
            </w:r>
            <w:proofErr w:type="spellEnd"/>
            <w:r>
              <w:t xml:space="preserve"> </w:t>
            </w:r>
            <w:r>
              <w:br/>
              <w:t>(неправильных глаголов), третья форма глаголов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I have been to London.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poem </w:t>
            </w:r>
            <w:r w:rsidRPr="008F38CC">
              <w:rPr>
                <w:lang w:val="en-GB"/>
              </w:rPr>
              <w:t>“The Beaches of Mexico”,  part I, 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3" name="Рисунок 13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> 40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1544C5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 xml:space="preserve">45,46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be afraid</w:t>
            </w:r>
            <w:r w:rsidRPr="008F38CC">
              <w:rPr>
                <w:lang w:val="en-GB"/>
              </w:rPr>
              <w:br/>
              <w:t>wake up (woke up, woken up)</w:t>
            </w:r>
            <w:r w:rsidRPr="008F38CC">
              <w:rPr>
                <w:lang w:val="en-GB"/>
              </w:rPr>
              <w:br/>
              <w:t>burn (burnt, burnt)</w:t>
            </w:r>
            <w:r w:rsidRPr="008F38CC">
              <w:rPr>
                <w:lang w:val="en-GB"/>
              </w:rPr>
              <w:br/>
              <w:t>become (became, become)</w:t>
            </w:r>
            <w:r w:rsidRPr="008F38CC">
              <w:rPr>
                <w:lang w:val="en-GB"/>
              </w:rPr>
              <w:br/>
              <w:t>rich</w:t>
            </w:r>
            <w:r w:rsidRPr="008F38CC">
              <w:rPr>
                <w:lang w:val="en-GB"/>
              </w:rPr>
              <w:br/>
              <w:t>dark</w:t>
            </w:r>
            <w:r w:rsidRPr="008F38CC">
              <w:rPr>
                <w:lang w:val="en-GB"/>
              </w:rPr>
              <w:br/>
              <w:t>dirty</w:t>
            </w:r>
            <w:r w:rsidRPr="008F38CC">
              <w:rPr>
                <w:lang w:val="en-GB"/>
              </w:rPr>
              <w:br/>
              <w:t>century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 xml:space="preserve">to be afraid of </w:t>
            </w:r>
            <w:proofErr w:type="spellStart"/>
            <w:r w:rsidRPr="008F38CC">
              <w:rPr>
                <w:rStyle w:val="a3"/>
                <w:lang w:val="en-GB"/>
              </w:rPr>
              <w:t>smb</w:t>
            </w:r>
            <w:proofErr w:type="spellEnd"/>
            <w:r w:rsidRPr="008F38CC">
              <w:rPr>
                <w:rStyle w:val="a3"/>
                <w:lang w:val="en-GB"/>
              </w:rPr>
              <w:t>/</w:t>
            </w:r>
            <w:proofErr w:type="spellStart"/>
            <w:r w:rsidRPr="008F38CC">
              <w:rPr>
                <w:rStyle w:val="a3"/>
                <w:lang w:val="en-GB"/>
              </w:rPr>
              <w:t>smth</w:t>
            </w:r>
            <w:proofErr w:type="spellEnd"/>
            <w:r w:rsidRPr="008F38CC">
              <w:rPr>
                <w:lang w:val="en-GB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poem</w:t>
            </w:r>
            <w:r w:rsidRPr="008F38CC">
              <w:rPr>
                <w:lang w:val="en-GB"/>
              </w:rPr>
              <w:t xml:space="preserve"> “The Beaches of Mexico”,  part II,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4" name="Рисунок 14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>42</w:t>
            </w:r>
          </w:p>
        </w:tc>
      </w:tr>
      <w:tr w:rsidR="0084675C" w:rsidRPr="008F38CC" w:rsidTr="00A63703">
        <w:trPr>
          <w:trHeight w:val="1350"/>
          <w:tblCellSpacing w:w="15" w:type="dxa"/>
        </w:trPr>
        <w:tc>
          <w:tcPr>
            <w:tcW w:w="11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48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>
              <w:rPr>
                <w:rStyle w:val="a4"/>
              </w:rPr>
              <w:t>Зачет – лексико-грамматический тест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</w:rPr>
            </w:pPr>
            <w:r w:rsidRPr="008F38CC">
              <w:rPr>
                <w:b/>
                <w:bCs/>
                <w:lang w:val="en-GB"/>
              </w:rPr>
              <w:br/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i/>
                <w:iCs/>
                <w:lang w:val="en-GB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</w:tbl>
    <w:p w:rsidR="0084675C" w:rsidRDefault="0084675C" w:rsidP="001544C5">
      <w:pPr>
        <w:pStyle w:val="a5"/>
        <w:jc w:val="center"/>
      </w:pPr>
      <w:r>
        <w:rPr>
          <w:rStyle w:val="a3"/>
        </w:rPr>
        <w:t>III четверть</w:t>
      </w:r>
      <w:r>
        <w:t xml:space="preserve"> </w:t>
      </w: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50"/>
        <w:gridCol w:w="578"/>
        <w:gridCol w:w="2110"/>
        <w:gridCol w:w="2071"/>
        <w:gridCol w:w="1748"/>
        <w:gridCol w:w="2705"/>
      </w:tblGrid>
      <w:tr w:rsidR="0084675C" w:rsidTr="00A63703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Учебные ситуации 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Часы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Слова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Грамматика 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>Клише и пословицы, слова из песен, стихов, диалогов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675C" w:rsidRDefault="0084675C" w:rsidP="00A63703">
            <w:pPr>
              <w:pStyle w:val="a5"/>
              <w:jc w:val="center"/>
            </w:pPr>
            <w:r>
              <w:rPr>
                <w:rStyle w:val="a4"/>
              </w:rPr>
              <w:t xml:space="preserve">Стихи и песни </w:t>
            </w:r>
            <w:r w:rsidRPr="00085C8B">
              <w:rPr>
                <w:rStyle w:val="a4"/>
              </w:rPr>
              <w:t xml:space="preserve">/ </w:t>
            </w:r>
            <w:r>
              <w:rPr>
                <w:rStyle w:val="a4"/>
              </w:rPr>
              <w:t xml:space="preserve">задания по </w:t>
            </w:r>
            <w:proofErr w:type="spellStart"/>
            <w:r>
              <w:rPr>
                <w:rStyle w:val="a4"/>
              </w:rPr>
              <w:t>аудированию</w:t>
            </w:r>
            <w:proofErr w:type="spellEnd"/>
          </w:p>
        </w:tc>
      </w:tr>
      <w:tr w:rsidR="0084675C" w:rsidRPr="008F38CC" w:rsidTr="00A63703">
        <w:trPr>
          <w:tblCellSpacing w:w="15" w:type="dxa"/>
        </w:trPr>
        <w:tc>
          <w:tcPr>
            <w:tcW w:w="62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rPr>
                <w:rStyle w:val="a3"/>
                <w:b/>
                <w:bCs/>
              </w:rPr>
            </w:pP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rStyle w:val="a3"/>
                <w:b/>
                <w:bCs/>
                <w:lang w:val="en-GB"/>
              </w:rPr>
              <w:t>Town Life. London</w:t>
            </w:r>
          </w:p>
          <w:p w:rsidR="0084675C" w:rsidRPr="00493038" w:rsidRDefault="0084675C" w:rsidP="00A63703">
            <w:pPr>
              <w:pStyle w:val="a5"/>
              <w:rPr>
                <w:rStyle w:val="a3"/>
                <w:bCs/>
                <w:i w:val="0"/>
                <w:lang w:val="en-GB"/>
              </w:rPr>
            </w:pPr>
            <w:r w:rsidRPr="00493038">
              <w:rPr>
                <w:rStyle w:val="a3"/>
                <w:bCs/>
                <w:i w:val="0"/>
                <w:lang w:val="en-GB"/>
              </w:rPr>
              <w:t xml:space="preserve">( </w:t>
            </w:r>
            <w:r w:rsidRPr="001544C5">
              <w:rPr>
                <w:rStyle w:val="a3"/>
                <w:bCs/>
                <w:i w:val="0"/>
                <w:lang w:val="en-GB"/>
              </w:rPr>
              <w:t>6</w:t>
            </w:r>
            <w:r w:rsidRPr="00493038">
              <w:rPr>
                <w:rStyle w:val="a3"/>
                <w:bCs/>
                <w:i w:val="0"/>
                <w:lang w:val="en-GB"/>
              </w:rPr>
              <w:t xml:space="preserve"> </w:t>
            </w:r>
            <w:r w:rsidRPr="00493038">
              <w:rPr>
                <w:rStyle w:val="a3"/>
                <w:bCs/>
                <w:i w:val="0"/>
              </w:rPr>
              <w:t>часов</w:t>
            </w:r>
            <w:r w:rsidRPr="00493038">
              <w:rPr>
                <w:rStyle w:val="a3"/>
                <w:bCs/>
                <w:i w:val="0"/>
                <w:lang w:val="en-GB"/>
              </w:rPr>
              <w:t>)</w:t>
            </w:r>
          </w:p>
          <w:p w:rsidR="0084675C" w:rsidRPr="000C2ACE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0C2ACE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0C2ACE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0C2ACE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0C2ACE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  <w:r w:rsidRPr="000C2ACE">
              <w:rPr>
                <w:rStyle w:val="a3"/>
                <w:b/>
                <w:bCs/>
                <w:lang w:val="en-GB"/>
              </w:rPr>
              <w:t>Travelling and Transport</w:t>
            </w:r>
          </w:p>
          <w:p w:rsidR="0084675C" w:rsidRPr="00493038" w:rsidRDefault="0084675C" w:rsidP="00A63703">
            <w:pPr>
              <w:pStyle w:val="a5"/>
              <w:rPr>
                <w:rStyle w:val="a3"/>
                <w:bCs/>
                <w:i w:val="0"/>
              </w:rPr>
            </w:pPr>
            <w:r w:rsidRPr="00493038">
              <w:rPr>
                <w:rStyle w:val="a3"/>
                <w:bCs/>
                <w:i w:val="0"/>
              </w:rPr>
              <w:t>( 14 часов)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C2ACE" w:rsidRDefault="0084675C" w:rsidP="00A63703">
            <w:pPr>
              <w:pStyle w:val="a5"/>
              <w:jc w:val="center"/>
              <w:rPr>
                <w:lang w:val="en-GB"/>
              </w:rPr>
            </w:pP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49,50,51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capital</w:t>
            </w:r>
            <w:r w:rsidRPr="008F38CC">
              <w:rPr>
                <w:lang w:val="en-GB"/>
              </w:rPr>
              <w:br/>
              <w:t>place</w:t>
            </w:r>
            <w:r w:rsidRPr="008F38CC">
              <w:rPr>
                <w:lang w:val="en-GB"/>
              </w:rPr>
              <w:br/>
              <w:t>tower</w:t>
            </w:r>
            <w:r w:rsidRPr="008F38CC">
              <w:rPr>
                <w:lang w:val="en-GB"/>
              </w:rPr>
              <w:br/>
              <w:t xml:space="preserve">square </w:t>
            </w:r>
            <w:r w:rsidRPr="008F38CC">
              <w:rPr>
                <w:rStyle w:val="a3"/>
                <w:lang w:val="en-GB"/>
              </w:rPr>
              <w:t>(</w:t>
            </w:r>
            <w:proofErr w:type="spellStart"/>
            <w:r w:rsidRPr="008F38CC">
              <w:rPr>
                <w:rStyle w:val="a3"/>
                <w:lang w:val="en-GB"/>
              </w:rPr>
              <w:t>adj</w:t>
            </w:r>
            <w:proofErr w:type="spellEnd"/>
            <w:r w:rsidRPr="008F38CC">
              <w:rPr>
                <w:rStyle w:val="a3"/>
                <w:lang w:val="en-GB"/>
              </w:rPr>
              <w:t>)</w:t>
            </w:r>
            <w:r w:rsidRPr="008F38CC">
              <w:rPr>
                <w:lang w:val="en-GB"/>
              </w:rPr>
              <w:br/>
              <w:t>tall</w:t>
            </w:r>
            <w:r w:rsidRPr="008F38CC">
              <w:rPr>
                <w:lang w:val="en-GB"/>
              </w:rPr>
              <w:br/>
              <w:t>monument</w:t>
            </w:r>
            <w:r w:rsidRPr="008F38CC">
              <w:rPr>
                <w:lang w:val="en-GB"/>
              </w:rPr>
              <w:br/>
              <w:t>bell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  <w:proofErr w:type="spellStart"/>
            <w:r w:rsidRPr="00700860">
              <w:rPr>
                <w:rStyle w:val="a4"/>
                <w:b w:val="0"/>
              </w:rPr>
              <w:t>a</w:t>
            </w:r>
            <w:proofErr w:type="spellEnd"/>
            <w:r w:rsidRPr="00700860">
              <w:rPr>
                <w:rStyle w:val="a4"/>
                <w:b w:val="0"/>
              </w:rPr>
              <w:t xml:space="preserve"> </w:t>
            </w:r>
            <w:proofErr w:type="spellStart"/>
            <w:r w:rsidRPr="00700860">
              <w:rPr>
                <w:rStyle w:val="a4"/>
                <w:b w:val="0"/>
              </w:rPr>
              <w:t>monument</w:t>
            </w:r>
            <w:proofErr w:type="spellEnd"/>
            <w:r w:rsidRPr="00700860">
              <w:rPr>
                <w:rStyle w:val="a4"/>
                <w:b w:val="0"/>
              </w:rPr>
              <w:t xml:space="preserve"> </w:t>
            </w:r>
            <w:proofErr w:type="spellStart"/>
            <w:r w:rsidRPr="00700860">
              <w:rPr>
                <w:rStyle w:val="a4"/>
                <w:b w:val="0"/>
              </w:rPr>
              <w:t>to</w:t>
            </w:r>
            <w:proofErr w:type="spellEnd"/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 xml:space="preserve"> An Englishman’s home is his castle.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  <w:r w:rsidRPr="008F38CC">
              <w:rPr>
                <w:rStyle w:val="a3"/>
                <w:lang w:val="en-GB"/>
              </w:rPr>
              <w:t>poem </w:t>
            </w:r>
            <w:r w:rsidRPr="008F38CC">
              <w:rPr>
                <w:lang w:val="en-GB"/>
              </w:rPr>
              <w:t>“The Beaches of Mexico”,  part III, 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5" name="Рисунок 15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> 44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0C2ACE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52,53,54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king</w:t>
            </w:r>
            <w:r w:rsidRPr="008F38CC">
              <w:rPr>
                <w:lang w:val="en-GB"/>
              </w:rPr>
              <w:br/>
              <w:t>wide</w:t>
            </w:r>
            <w:r w:rsidRPr="008F38CC">
              <w:rPr>
                <w:lang w:val="en-GB"/>
              </w:rPr>
              <w:br/>
              <w:t>lead (led, led)</w:t>
            </w:r>
            <w:r w:rsidRPr="008F38CC">
              <w:rPr>
                <w:lang w:val="en-GB"/>
              </w:rPr>
              <w:br/>
              <w:t>sound</w:t>
            </w:r>
            <w:r w:rsidRPr="008F38CC">
              <w:rPr>
                <w:lang w:val="en-GB"/>
              </w:rPr>
              <w:br/>
              <w:t>queen</w:t>
            </w:r>
            <w:r w:rsidRPr="008F38CC">
              <w:rPr>
                <w:lang w:val="en-GB"/>
              </w:rPr>
              <w:br/>
              <w:t>architect</w:t>
            </w:r>
            <w:r w:rsidRPr="008F38CC">
              <w:rPr>
                <w:lang w:val="en-GB"/>
              </w:rPr>
              <w:br/>
              <w:t>trip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  <w:r w:rsidRPr="008F38CC">
              <w:rPr>
                <w:rStyle w:val="a4"/>
                <w:lang w:val="en-GB"/>
              </w:rPr>
              <w:t>It takes</w:t>
            </w:r>
            <w:r w:rsidRPr="008F38CC">
              <w:rPr>
                <w:lang w:val="en-GB"/>
              </w:rPr>
              <w:t xml:space="preserve"> </w:t>
            </w:r>
            <w:proofErr w:type="spellStart"/>
            <w:r w:rsidRPr="008F38CC">
              <w:rPr>
                <w:rStyle w:val="a3"/>
                <w:lang w:val="en-GB"/>
              </w:rPr>
              <w:t>smb</w:t>
            </w:r>
            <w:proofErr w:type="spellEnd"/>
            <w:r w:rsidRPr="008F38CC">
              <w:rPr>
                <w:rStyle w:val="a3"/>
                <w:lang w:val="en-GB"/>
              </w:rPr>
              <w:t xml:space="preserve"> ... </w:t>
            </w:r>
            <w:r w:rsidRPr="008F38CC">
              <w:rPr>
                <w:rStyle w:val="a4"/>
                <w:lang w:val="en-GB"/>
              </w:rPr>
              <w:t>to do</w:t>
            </w:r>
            <w:r w:rsidRPr="008F38CC">
              <w:rPr>
                <w:lang w:val="en-GB"/>
              </w:rPr>
              <w:t xml:space="preserve"> </w:t>
            </w:r>
            <w:proofErr w:type="spellStart"/>
            <w:r w:rsidRPr="008F38CC">
              <w:rPr>
                <w:rStyle w:val="a3"/>
                <w:lang w:val="en-GB"/>
              </w:rPr>
              <w:t>smth</w:t>
            </w:r>
            <w:proofErr w:type="spellEnd"/>
            <w:r w:rsidRPr="008F38CC">
              <w:rPr>
                <w:rStyle w:val="a3"/>
                <w:lang w:val="en-GB"/>
              </w:rPr>
              <w:t>...</w:t>
            </w:r>
            <w:r w:rsidRPr="008F38CC">
              <w:rPr>
                <w:lang w:val="en-GB"/>
              </w:rPr>
              <w:br/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BD449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 xml:space="preserve">Listening Comprehension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6" name="Рисунок 16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 xml:space="preserve">48, </w:t>
            </w:r>
            <w:r>
              <w:rPr>
                <w:rStyle w:val="a3"/>
              </w:rPr>
              <w:t>текст</w:t>
            </w:r>
            <w:r w:rsidRPr="008F38CC">
              <w:rPr>
                <w:lang w:val="en-GB"/>
              </w:rPr>
              <w:t xml:space="preserve"> “Don’s Letter to His Friend”</w:t>
            </w:r>
          </w:p>
        </w:tc>
      </w:tr>
      <w:tr w:rsidR="0084675C" w:rsidRPr="008F38CC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55,56,57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travel</w:t>
            </w:r>
            <w:r w:rsidRPr="008F38CC">
              <w:rPr>
                <w:lang w:val="en-GB"/>
              </w:rPr>
              <w:br/>
              <w:t>stay</w:t>
            </w:r>
            <w:r w:rsidRPr="008F38CC">
              <w:rPr>
                <w:lang w:val="en-GB"/>
              </w:rPr>
              <w:br/>
              <w:t>plane</w:t>
            </w:r>
            <w:r w:rsidRPr="008F38CC">
              <w:rPr>
                <w:lang w:val="en-GB"/>
              </w:rPr>
              <w:br/>
              <w:t>train</w:t>
            </w:r>
            <w:r w:rsidRPr="008F38CC">
              <w:rPr>
                <w:lang w:val="en-GB"/>
              </w:rPr>
              <w:br/>
              <w:t>bus (a bus</w:t>
            </w:r>
            <w:r w:rsidRPr="00700860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t>stop)</w:t>
            </w:r>
            <w:r w:rsidRPr="008F38CC">
              <w:rPr>
                <w:lang w:val="en-GB"/>
              </w:rPr>
              <w:br/>
              <w:t>seaside</w:t>
            </w:r>
            <w:r w:rsidRPr="008F38CC">
              <w:rPr>
                <w:lang w:val="en-GB"/>
              </w:rPr>
              <w:br/>
              <w:t>railway  station</w:t>
            </w:r>
            <w:r w:rsidRPr="008F38CC">
              <w:rPr>
                <w:lang w:val="en-GB"/>
              </w:rPr>
              <w:br/>
              <w:t>cheap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to stay at some place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 xml:space="preserve">to stay with </w:t>
            </w:r>
            <w:proofErr w:type="spellStart"/>
            <w:r w:rsidRPr="00700860">
              <w:rPr>
                <w:rStyle w:val="a3"/>
                <w:b/>
                <w:lang w:val="en-GB"/>
              </w:rPr>
              <w:t>smb</w:t>
            </w:r>
            <w:proofErr w:type="spellEnd"/>
            <w:r w:rsidRPr="00700860">
              <w:rPr>
                <w:b/>
                <w:lang w:val="en-GB"/>
              </w:rPr>
              <w:t xml:space="preserve"> 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to go by plane/by bus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at the bus stop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at the seaside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</w:pPr>
            <w:proofErr w:type="spellStart"/>
            <w:r>
              <w:t>Fantastic</w:t>
            </w:r>
            <w:proofErr w:type="spellEnd"/>
            <w:r>
              <w:t xml:space="preserve">! </w:t>
            </w:r>
            <w:r>
              <w:br/>
            </w:r>
            <w:proofErr w:type="spellStart"/>
            <w:r>
              <w:t>Excellent</w:t>
            </w:r>
            <w:proofErr w:type="spellEnd"/>
            <w:r>
              <w:t xml:space="preserve">! </w:t>
            </w:r>
          </w:p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proofErr w:type="spellStart"/>
            <w:r>
              <w:t>Friendly</w:t>
            </w:r>
            <w:proofErr w:type="spellEnd"/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58,59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find (found, found)</w:t>
            </w:r>
            <w:r w:rsidRPr="008F38CC">
              <w:rPr>
                <w:lang w:val="en-GB"/>
              </w:rPr>
              <w:br/>
              <w:t>steal (stole, stolen)</w:t>
            </w:r>
            <w:r w:rsidRPr="008F38CC">
              <w:rPr>
                <w:lang w:val="en-GB"/>
              </w:rPr>
              <w:br/>
              <w:t>fly (flew,  flown)</w:t>
            </w:r>
            <w:r w:rsidRPr="008F38CC">
              <w:rPr>
                <w:lang w:val="en-GB"/>
              </w:rPr>
              <w:br/>
              <w:t>airport</w:t>
            </w:r>
            <w:r w:rsidRPr="008F38CC">
              <w:rPr>
                <w:lang w:val="en-GB"/>
              </w:rPr>
              <w:br/>
              <w:t>ticket</w:t>
            </w:r>
            <w:r w:rsidRPr="008F38CC">
              <w:rPr>
                <w:lang w:val="en-GB"/>
              </w:rPr>
              <w:br/>
              <w:t>luggage</w:t>
            </w:r>
            <w:r w:rsidRPr="008F38CC">
              <w:rPr>
                <w:lang w:val="en-GB"/>
              </w:rPr>
              <w:br/>
              <w:t>cry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a ticket for a train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 ticket to a city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BD4490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60,61,62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shake (shook, shaken)</w:t>
            </w:r>
            <w:r w:rsidRPr="008F38CC">
              <w:rPr>
                <w:lang w:val="en-GB"/>
              </w:rPr>
              <w:br/>
              <w:t>ugly</w:t>
            </w:r>
            <w:r w:rsidRPr="008F38CC">
              <w:rPr>
                <w:lang w:val="en-GB"/>
              </w:rPr>
              <w:br/>
              <w:t>voice</w:t>
            </w:r>
            <w:r w:rsidRPr="008F38CC">
              <w:rPr>
                <w:lang w:val="en-GB"/>
              </w:rPr>
              <w:br/>
              <w:t>straight</w:t>
            </w:r>
            <w:r w:rsidRPr="008F38CC">
              <w:rPr>
                <w:lang w:val="en-GB"/>
              </w:rPr>
              <w:br/>
              <w:t>forget (forgot, forgotten)</w:t>
            </w:r>
            <w:r w:rsidRPr="008F38CC">
              <w:rPr>
                <w:lang w:val="en-GB"/>
              </w:rPr>
              <w:br/>
              <w:t>explain</w:t>
            </w:r>
            <w:r w:rsidRPr="008F38CC">
              <w:rPr>
                <w:lang w:val="en-GB"/>
              </w:rPr>
              <w:br/>
              <w:t>kind</w:t>
            </w:r>
            <w:r w:rsidRPr="008F38CC">
              <w:rPr>
                <w:lang w:val="en-GB"/>
              </w:rPr>
              <w:br/>
              <w:t>sad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straight ahead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to go on foot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So many countries, so many customs.</w:t>
            </w:r>
            <w:r w:rsidRPr="008F38CC">
              <w:rPr>
                <w:i/>
                <w:iCs/>
                <w:lang w:val="en-GB"/>
              </w:rPr>
              <w:br/>
            </w:r>
            <w:r w:rsidRPr="008F38CC">
              <w:rPr>
                <w:rStyle w:val="a3"/>
                <w:lang w:val="en-GB"/>
              </w:rPr>
              <w:t>a </w:t>
            </w:r>
            <w:r w:rsidRPr="008F38CC">
              <w:rPr>
                <w:lang w:val="en-GB"/>
              </w:rPr>
              <w:t>single ticket, a return ticket, platform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F55EB0" w:rsidRDefault="0084675C" w:rsidP="00A63703">
            <w:pPr>
              <w:pStyle w:val="a5"/>
              <w:rPr>
                <w:lang w:val="en-GB"/>
              </w:rPr>
            </w:pPr>
            <w:r w:rsidRPr="00F55EB0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Default="0084675C" w:rsidP="00A63703">
            <w:pPr>
              <w:pStyle w:val="a5"/>
              <w:rPr>
                <w:rStyle w:val="a3"/>
                <w:b/>
                <w:bCs/>
              </w:rPr>
            </w:pPr>
            <w:proofErr w:type="spellStart"/>
            <w:r>
              <w:rPr>
                <w:rStyle w:val="a3"/>
                <w:b/>
                <w:bCs/>
              </w:rPr>
              <w:t>Hobbies</w:t>
            </w:r>
            <w:proofErr w:type="spellEnd"/>
          </w:p>
          <w:p w:rsidR="0084675C" w:rsidRPr="00493038" w:rsidRDefault="0084675C" w:rsidP="00A63703">
            <w:pPr>
              <w:pStyle w:val="a5"/>
              <w:rPr>
                <w:i/>
              </w:rPr>
            </w:pPr>
            <w:r w:rsidRPr="00493038">
              <w:rPr>
                <w:rStyle w:val="a3"/>
                <w:bCs/>
                <w:i w:val="0"/>
              </w:rPr>
              <w:t>(10 часов)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lastRenderedPageBreak/>
              <w:t>63,64,65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arrive</w:t>
            </w:r>
            <w:r w:rsidRPr="008F38CC">
              <w:rPr>
                <w:lang w:val="en-GB"/>
              </w:rPr>
              <w:br/>
              <w:t>perhaps</w:t>
            </w:r>
            <w:r w:rsidRPr="008F38CC">
              <w:rPr>
                <w:lang w:val="en-GB"/>
              </w:rPr>
              <w:br/>
              <w:t>silver</w:t>
            </w:r>
            <w:r w:rsidRPr="008F38CC">
              <w:rPr>
                <w:lang w:val="en-GB"/>
              </w:rPr>
              <w:br/>
              <w:t>plate</w:t>
            </w:r>
            <w:r w:rsidRPr="008F38CC">
              <w:rPr>
                <w:lang w:val="en-GB"/>
              </w:rPr>
              <w:br/>
              <w:t>weak</w:t>
            </w:r>
            <w:r w:rsidRPr="008F38CC">
              <w:rPr>
                <w:lang w:val="en-GB"/>
              </w:rPr>
              <w:br/>
              <w:t>strong</w:t>
            </w:r>
            <w:r w:rsidRPr="008F38CC">
              <w:rPr>
                <w:lang w:val="en-GB"/>
              </w:rPr>
              <w:br/>
              <w:t>feel (felt, felt)</w:t>
            </w:r>
            <w:r w:rsidRPr="008F38CC">
              <w:rPr>
                <w:lang w:val="en-GB"/>
              </w:rPr>
              <w:br/>
              <w:t>nearly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to arrive at/in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must=have 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flight</w:t>
            </w:r>
            <w:r w:rsidRPr="008F38CC">
              <w:rPr>
                <w:lang w:val="en-GB"/>
              </w:rPr>
              <w:br/>
              <w:t>business class</w:t>
            </w:r>
            <w:r w:rsidRPr="008F38CC">
              <w:rPr>
                <w:lang w:val="en-GB"/>
              </w:rPr>
              <w:br/>
              <w:t>tourist class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66,67,68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journey</w:t>
            </w:r>
            <w:r w:rsidRPr="008F38CC">
              <w:rPr>
                <w:lang w:val="en-GB"/>
              </w:rPr>
              <w:br/>
              <w:t>voyage</w:t>
            </w:r>
            <w:r w:rsidRPr="008F38CC">
              <w:rPr>
                <w:lang w:val="en-GB"/>
              </w:rPr>
              <w:br/>
              <w:t>change</w:t>
            </w:r>
            <w:r w:rsidRPr="008F38CC">
              <w:rPr>
                <w:lang w:val="en-GB"/>
              </w:rPr>
              <w:br/>
            </w:r>
            <w:r>
              <w:rPr>
                <w:lang w:val="en-GB"/>
              </w:rPr>
              <w:t>through, through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train</w:t>
            </w:r>
            <w:r w:rsidRPr="008F38CC">
              <w:rPr>
                <w:lang w:val="en-GB"/>
              </w:rPr>
              <w:br/>
              <w:t>tired</w:t>
            </w:r>
            <w:r w:rsidRPr="008F38CC">
              <w:rPr>
                <w:lang w:val="en-GB"/>
              </w:rPr>
              <w:br/>
              <w:t>miss</w:t>
            </w:r>
            <w:r w:rsidRPr="008F38CC">
              <w:rPr>
                <w:lang w:val="en-GB"/>
              </w:rPr>
              <w:br/>
              <w:t>catch (caught, caught)</w:t>
            </w:r>
            <w:r w:rsidRPr="008F38CC">
              <w:rPr>
                <w:lang w:val="en-GB"/>
              </w:rPr>
              <w:br/>
              <w:t>ship</w:t>
            </w:r>
            <w:r w:rsidRPr="008F38CC">
              <w:rPr>
                <w:lang w:val="en-GB"/>
              </w:rPr>
              <w:br/>
              <w:t>wind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to get into (out of) a car (a taxi);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to get on (off) a train (a horse, a bus);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to take a train (a plane, a taxi);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to catch (to miss) a train (a plane, a bus)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to go on a journey (voyage, trip)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b/>
                <w:bCs/>
                <w:lang w:val="en-GB"/>
              </w:rPr>
              <w:lastRenderedPageBreak/>
              <w:br/>
            </w:r>
            <w:r w:rsidRPr="00700860">
              <w:rPr>
                <w:rStyle w:val="a4"/>
                <w:b w:val="0"/>
                <w:lang w:val="en-GB"/>
              </w:rPr>
              <w:t>to be tired of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on board (the) ship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lastRenderedPageBreak/>
              <w:t>There’s a lot of traffic.</w:t>
            </w:r>
          </w:p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  <w:r w:rsidRPr="008F38CC">
              <w:rPr>
                <w:rStyle w:val="a4"/>
                <w:lang w:val="en-GB"/>
              </w:rPr>
              <w:t xml:space="preserve">Listening Comprehension </w:t>
            </w:r>
            <w:r w:rsidRPr="008F38CC">
              <w:rPr>
                <w:lang w:val="en-GB"/>
              </w:rPr>
              <w:t xml:space="preserve">60, </w:t>
            </w:r>
            <w:r>
              <w:rPr>
                <w:rStyle w:val="a3"/>
              </w:rPr>
              <w:t>текст</w:t>
            </w:r>
            <w:r w:rsidRPr="008F38CC">
              <w:rPr>
                <w:lang w:val="en-GB"/>
              </w:rPr>
              <w:t xml:space="preserve"> “Robbie’s Grandfather”</w:t>
            </w:r>
          </w:p>
        </w:tc>
      </w:tr>
      <w:tr w:rsidR="0084675C" w:rsidRPr="008F38CC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69,70,71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be fond of</w:t>
            </w:r>
            <w:r w:rsidRPr="008F38CC">
              <w:rPr>
                <w:lang w:val="en-GB"/>
              </w:rPr>
              <w:br/>
              <w:t>be proud of</w:t>
            </w:r>
            <w:r w:rsidRPr="008F38CC">
              <w:rPr>
                <w:lang w:val="en-GB"/>
              </w:rPr>
              <w:br/>
              <w:t>collect, collector, collection</w:t>
            </w:r>
            <w:r w:rsidRPr="008F38CC">
              <w:rPr>
                <w:lang w:val="en-GB"/>
              </w:rPr>
              <w:br/>
              <w:t>stamp</w:t>
            </w:r>
            <w:r w:rsidRPr="008F38CC">
              <w:rPr>
                <w:lang w:val="en-GB"/>
              </w:rPr>
              <w:br/>
              <w:t>coin</w:t>
            </w:r>
            <w:r w:rsidRPr="008F38CC">
              <w:rPr>
                <w:lang w:val="en-GB"/>
              </w:rPr>
              <w:br/>
              <w:t>theme,  thematic</w:t>
            </w:r>
            <w:r w:rsidRPr="008F38CC">
              <w:rPr>
                <w:lang w:val="en-GB"/>
              </w:rPr>
              <w:br/>
              <w:t xml:space="preserve">badge </w:t>
            </w:r>
            <w:r w:rsidRPr="008F38CC">
              <w:rPr>
                <w:lang w:val="en-GB"/>
              </w:rPr>
              <w:br/>
              <w:t>special, specialize, specialist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  <w:r>
              <w:rPr>
                <w:rStyle w:val="a4"/>
              </w:rPr>
              <w:t>-</w:t>
            </w:r>
            <w:proofErr w:type="spellStart"/>
            <w:r>
              <w:rPr>
                <w:rStyle w:val="a4"/>
              </w:rPr>
              <w:t>er</w:t>
            </w:r>
            <w:proofErr w:type="spellEnd"/>
            <w:r>
              <w:rPr>
                <w:rStyle w:val="a4"/>
              </w:rPr>
              <w:t>/-</w:t>
            </w:r>
            <w:proofErr w:type="spellStart"/>
            <w:r>
              <w:rPr>
                <w:rStyle w:val="a4"/>
              </w:rPr>
              <w:t>or</w:t>
            </w:r>
            <w:proofErr w:type="spellEnd"/>
            <w:r>
              <w:rPr>
                <w:rStyle w:val="a4"/>
              </w:rPr>
              <w:t>; -</w:t>
            </w:r>
            <w:proofErr w:type="spellStart"/>
            <w:r>
              <w:rPr>
                <w:rStyle w:val="a4"/>
              </w:rPr>
              <w:t>tion</w:t>
            </w:r>
            <w:proofErr w:type="spellEnd"/>
            <w:r>
              <w:rPr>
                <w:rStyle w:val="a4"/>
              </w:rPr>
              <w:t>; -</w:t>
            </w:r>
            <w:proofErr w:type="spellStart"/>
            <w:r>
              <w:rPr>
                <w:rStyle w:val="a4"/>
              </w:rPr>
              <w:t>ic</w:t>
            </w:r>
            <w:proofErr w:type="spellEnd"/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  <w:proofErr w:type="spellStart"/>
            <w:r>
              <w:t>popular</w:t>
            </w:r>
            <w:proofErr w:type="spellEnd"/>
            <w:r>
              <w:t xml:space="preserve"> </w:t>
            </w:r>
            <w:proofErr w:type="spellStart"/>
            <w:r>
              <w:rPr>
                <w:rStyle w:val="a4"/>
              </w:rPr>
              <w:t>with</w:t>
            </w:r>
            <w:proofErr w:type="spellEnd"/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72,73,74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quarter</w:t>
            </w:r>
            <w:r w:rsidRPr="008F38CC">
              <w:rPr>
                <w:lang w:val="en-GB"/>
              </w:rPr>
              <w:br/>
              <w:t>seat</w:t>
            </w:r>
            <w:r w:rsidRPr="008F38CC">
              <w:rPr>
                <w:lang w:val="en-GB"/>
              </w:rPr>
              <w:br/>
              <w:t>stage</w:t>
            </w:r>
            <w:r w:rsidRPr="008F38CC">
              <w:rPr>
                <w:lang w:val="en-GB"/>
              </w:rPr>
              <w:br/>
              <w:t>rise (rose, risen)</w:t>
            </w:r>
            <w:r w:rsidRPr="008F38CC">
              <w:rPr>
                <w:lang w:val="en-GB"/>
              </w:rPr>
              <w:br/>
              <w:t>perform, performance, performer</w:t>
            </w:r>
            <w:r w:rsidRPr="008F38CC">
              <w:rPr>
                <w:lang w:val="en-GB"/>
              </w:rPr>
              <w:br/>
              <w:t>part</w:t>
            </w:r>
            <w:r w:rsidRPr="008F38CC">
              <w:rPr>
                <w:lang w:val="en-GB"/>
              </w:rPr>
              <w:br/>
              <w:t>audience</w:t>
            </w:r>
            <w:r w:rsidRPr="008F38CC">
              <w:rPr>
                <w:lang w:val="en-GB"/>
              </w:rPr>
              <w:br/>
              <w:t>decide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at a quarter to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at a quarter past</w:t>
            </w:r>
          </w:p>
          <w:p w:rsidR="0084675C" w:rsidRPr="00700860" w:rsidRDefault="0084675C" w:rsidP="00A63703">
            <w:pPr>
              <w:pStyle w:val="a5"/>
              <w:rPr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to take part in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at the theatre</w:t>
            </w:r>
            <w:r w:rsidRPr="00700860">
              <w:rPr>
                <w:lang w:val="en-GB"/>
              </w:rPr>
              <w:br/>
            </w:r>
            <w:r w:rsidRPr="00700860">
              <w:rPr>
                <w:lang w:val="en-GB"/>
              </w:rPr>
              <w:br/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unfortunately</w:t>
            </w:r>
            <w:r w:rsidRPr="008F38CC">
              <w:rPr>
                <w:lang w:val="en-GB"/>
              </w:rPr>
              <w:br/>
              <w:t>scenery</w:t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  <w:t>a theatre-goer</w:t>
            </w:r>
            <w:r w:rsidRPr="008F38CC">
              <w:rPr>
                <w:lang w:val="en-GB"/>
              </w:rPr>
              <w:br/>
              <w:t>in the stalls</w:t>
            </w:r>
            <w:r w:rsidRPr="008F38CC">
              <w:rPr>
                <w:lang w:val="en-GB"/>
              </w:rPr>
              <w:br/>
              <w:t xml:space="preserve">a ticket </w:t>
            </w:r>
            <w:r w:rsidRPr="008F38CC">
              <w:rPr>
                <w:rStyle w:val="a4"/>
                <w:lang w:val="en-GB"/>
              </w:rPr>
              <w:t>for</w:t>
            </w:r>
            <w:r w:rsidRPr="008F38CC">
              <w:rPr>
                <w:lang w:val="en-GB"/>
              </w:rPr>
              <w:t xml:space="preserve"> a play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75,76,77</w:t>
            </w:r>
          </w:p>
          <w:p w:rsidR="0084675C" w:rsidRDefault="0084675C" w:rsidP="00A63703">
            <w:pPr>
              <w:pStyle w:val="a5"/>
              <w:jc w:val="center"/>
            </w:pPr>
          </w:p>
          <w:p w:rsidR="0084675C" w:rsidRDefault="0084675C" w:rsidP="00A63703">
            <w:pPr>
              <w:pStyle w:val="a5"/>
              <w:jc w:val="center"/>
            </w:pPr>
          </w:p>
          <w:p w:rsidR="0084675C" w:rsidRDefault="0084675C" w:rsidP="00A63703">
            <w:pPr>
              <w:pStyle w:val="a5"/>
              <w:jc w:val="center"/>
            </w:pPr>
          </w:p>
          <w:p w:rsidR="0084675C" w:rsidRDefault="0084675C" w:rsidP="00A63703">
            <w:pPr>
              <w:pStyle w:val="a5"/>
              <w:jc w:val="center"/>
            </w:pPr>
            <w:r>
              <w:t xml:space="preserve"> 78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1544C5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cartoon</w:t>
            </w:r>
            <w:r w:rsidRPr="008F38CC">
              <w:rPr>
                <w:lang w:val="en-GB"/>
              </w:rPr>
              <w:br/>
              <w:t>feature film</w:t>
            </w:r>
            <w:r w:rsidRPr="008F38CC">
              <w:rPr>
                <w:lang w:val="en-GB"/>
              </w:rPr>
              <w:br/>
              <w:t>documentary film</w:t>
            </w:r>
            <w:r w:rsidRPr="008F38CC">
              <w:rPr>
                <w:lang w:val="en-GB"/>
              </w:rPr>
              <w:br/>
              <w:t>besides</w:t>
            </w:r>
            <w:r w:rsidRPr="008F38CC">
              <w:rPr>
                <w:lang w:val="en-GB"/>
              </w:rPr>
              <w:br/>
              <w:t>though</w:t>
            </w:r>
            <w:r w:rsidRPr="008F38CC">
              <w:rPr>
                <w:lang w:val="en-GB"/>
              </w:rPr>
              <w:br/>
              <w:t>care, to care for</w:t>
            </w:r>
            <w:r w:rsidRPr="008F38CC">
              <w:rPr>
                <w:lang w:val="en-GB"/>
              </w:rPr>
              <w:br/>
              <w:t>be full of</w:t>
            </w:r>
          </w:p>
          <w:p w:rsidR="0084675C" w:rsidRPr="001544C5" w:rsidRDefault="0084675C" w:rsidP="00A63703">
            <w:pPr>
              <w:pStyle w:val="a5"/>
              <w:jc w:val="center"/>
              <w:rPr>
                <w:lang w:val="en-GB"/>
              </w:rPr>
            </w:pPr>
          </w:p>
          <w:p w:rsidR="0084675C" w:rsidRDefault="0084675C" w:rsidP="00A63703">
            <w:pPr>
              <w:pStyle w:val="a5"/>
              <w:jc w:val="center"/>
            </w:pPr>
            <w:r w:rsidRPr="00861818">
              <w:rPr>
                <w:b/>
              </w:rPr>
              <w:t>Зачет –</w:t>
            </w:r>
            <w:r>
              <w:t xml:space="preserve"> монологическая речь</w:t>
            </w:r>
          </w:p>
          <w:p w:rsidR="0084675C" w:rsidRPr="00493038" w:rsidRDefault="0084675C" w:rsidP="00A63703">
            <w:pPr>
              <w:pStyle w:val="a5"/>
              <w:jc w:val="center"/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700860" w:rsidRDefault="0084675C" w:rsidP="00A63703">
            <w:pPr>
              <w:pStyle w:val="a5"/>
              <w:rPr>
                <w:b/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a lot (of), much, many;</w:t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 little, little;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few, a few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 cinema-goer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at the Bolshoi Theatre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lang w:val="en-GB"/>
              </w:rPr>
            </w:pP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F55EB0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Tr="00A63703">
        <w:trPr>
          <w:tblCellSpacing w:w="15" w:type="dxa"/>
        </w:trPr>
        <w:tc>
          <w:tcPr>
            <w:tcW w:w="62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  <w:r w:rsidRPr="00BC3E40">
              <w:rPr>
                <w:rStyle w:val="a3"/>
                <w:b/>
                <w:bCs/>
                <w:lang w:val="en-GB"/>
              </w:rPr>
              <w:t>Hobbies</w:t>
            </w:r>
            <w:r w:rsidRPr="001544C5">
              <w:rPr>
                <w:rStyle w:val="a3"/>
                <w:b/>
                <w:bCs/>
                <w:lang w:val="en-GB"/>
              </w:rPr>
              <w:t xml:space="preserve"> </w:t>
            </w:r>
          </w:p>
          <w:p w:rsidR="0084675C" w:rsidRPr="001544C5" w:rsidRDefault="0084675C" w:rsidP="00A63703">
            <w:pPr>
              <w:pStyle w:val="a5"/>
              <w:rPr>
                <w:i/>
                <w:lang w:val="en-GB"/>
              </w:rPr>
            </w:pPr>
            <w:r w:rsidRPr="001544C5">
              <w:rPr>
                <w:rStyle w:val="a3"/>
                <w:bCs/>
                <w:i w:val="0"/>
                <w:lang w:val="en-GB"/>
              </w:rPr>
              <w:t xml:space="preserve">(4 </w:t>
            </w:r>
            <w:r w:rsidRPr="00493038">
              <w:rPr>
                <w:rStyle w:val="a3"/>
                <w:bCs/>
                <w:i w:val="0"/>
              </w:rPr>
              <w:t>часа</w:t>
            </w:r>
            <w:r w:rsidRPr="001544C5">
              <w:rPr>
                <w:rStyle w:val="a3"/>
                <w:bCs/>
                <w:i w:val="0"/>
                <w:lang w:val="en-GB"/>
              </w:rPr>
              <w:t>)</w:t>
            </w:r>
          </w:p>
          <w:p w:rsidR="0084675C" w:rsidRPr="00BD449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D449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  <w:r w:rsidRPr="00BC3E40">
              <w:rPr>
                <w:rStyle w:val="a3"/>
                <w:b/>
                <w:bCs/>
                <w:lang w:val="en-GB"/>
              </w:rPr>
              <w:t xml:space="preserve">America </w:t>
            </w:r>
          </w:p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  <w:r w:rsidRPr="00BC3E40">
              <w:rPr>
                <w:rStyle w:val="a3"/>
                <w:b/>
                <w:bCs/>
                <w:lang w:val="en-GB"/>
              </w:rPr>
              <w:t xml:space="preserve">(The </w:t>
            </w:r>
          </w:p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  <w:r w:rsidRPr="00BC3E40">
              <w:rPr>
                <w:rStyle w:val="a3"/>
                <w:b/>
                <w:bCs/>
                <w:lang w:val="en-GB"/>
              </w:rPr>
              <w:t>USA), I</w:t>
            </w:r>
          </w:p>
          <w:p w:rsidR="0084675C" w:rsidRPr="00493038" w:rsidRDefault="0084675C" w:rsidP="00A63703">
            <w:pPr>
              <w:pStyle w:val="a5"/>
              <w:rPr>
                <w:i/>
              </w:rPr>
            </w:pPr>
            <w:r w:rsidRPr="00493038">
              <w:rPr>
                <w:rStyle w:val="a3"/>
                <w:bCs/>
                <w:i w:val="0"/>
              </w:rPr>
              <w:t>(8 часов)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lastRenderedPageBreak/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jc w:val="center"/>
              <w:rPr>
                <w:lang w:val="en-GB"/>
              </w:rPr>
            </w:pP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0C2ACE" w:rsidRDefault="0084675C" w:rsidP="00A63703">
            <w:pPr>
              <w:pStyle w:val="letter"/>
              <w:jc w:val="center"/>
              <w:rPr>
                <w:i/>
              </w:rPr>
            </w:pPr>
            <w:r w:rsidRPr="000C2ACE">
              <w:rPr>
                <w:i/>
                <w:lang w:val="en-US"/>
              </w:rPr>
              <w:t xml:space="preserve">IV </w:t>
            </w:r>
            <w:r w:rsidRPr="000C2ACE">
              <w:rPr>
                <w:i/>
              </w:rPr>
              <w:t>четверть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79,80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mean (meant, meant)</w:t>
            </w:r>
            <w:r w:rsidRPr="008F38CC">
              <w:rPr>
                <w:lang w:val="en-GB"/>
              </w:rPr>
              <w:br/>
              <w:t>create</w:t>
            </w:r>
            <w:r w:rsidRPr="008F38CC">
              <w:rPr>
                <w:lang w:val="en-GB"/>
              </w:rPr>
              <w:br/>
              <w:t>tell (told, told)</w:t>
            </w:r>
            <w:r w:rsidRPr="008F38CC">
              <w:rPr>
                <w:lang w:val="en-GB"/>
              </w:rPr>
              <w:br/>
              <w:t>screen</w:t>
            </w:r>
            <w:r w:rsidRPr="008F38CC">
              <w:rPr>
                <w:lang w:val="en-GB"/>
              </w:rPr>
              <w:br/>
              <w:t>success</w:t>
            </w:r>
            <w:r w:rsidRPr="008F38CC">
              <w:rPr>
                <w:lang w:val="en-GB"/>
              </w:rPr>
              <w:br/>
              <w:t>land</w:t>
            </w:r>
            <w:r w:rsidRPr="008F38CC">
              <w:rPr>
                <w:lang w:val="en-GB"/>
              </w:rPr>
              <w:br/>
              <w:t>also</w:t>
            </w:r>
            <w:r w:rsidRPr="008F38CC">
              <w:rPr>
                <w:lang w:val="en-GB"/>
              </w:rPr>
              <w:br/>
              <w:t>be born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br/>
            </w:r>
            <w:r w:rsidRPr="00700860">
              <w:rPr>
                <w:lang w:val="en-GB"/>
              </w:rPr>
              <w:t>to say — to tell</w:t>
            </w:r>
            <w:r w:rsidRPr="00700860">
              <w:rPr>
                <w:lang w:val="en-GB"/>
              </w:rPr>
              <w:br/>
            </w:r>
            <w:r w:rsidRPr="00700860">
              <w:rPr>
                <w:bCs/>
                <w:lang w:val="en-GB"/>
              </w:rPr>
              <w:br/>
            </w:r>
            <w:r w:rsidRPr="00700860">
              <w:rPr>
                <w:bCs/>
                <w:lang w:val="en-GB"/>
              </w:rPr>
              <w:br/>
            </w:r>
            <w:r w:rsidRPr="00700860">
              <w:rPr>
                <w:rStyle w:val="a4"/>
                <w:lang w:val="en-GB"/>
              </w:rPr>
              <w:t>to be a success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— What’s on TV?</w:t>
            </w:r>
            <w:r w:rsidRPr="008F38CC">
              <w:rPr>
                <w:lang w:val="en-GB"/>
              </w:rPr>
              <w:br/>
              <w:t>— Soap opera.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BD4490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D4490" w:rsidRDefault="0084675C" w:rsidP="00A63703">
            <w:pPr>
              <w:pStyle w:val="a5"/>
              <w:jc w:val="center"/>
              <w:rPr>
                <w:lang w:val="en-GB"/>
              </w:rPr>
            </w:pPr>
            <w:r w:rsidRPr="00BD4490">
              <w:rPr>
                <w:lang w:val="en-GB"/>
              </w:rPr>
              <w:t>81,82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fiction</w:t>
            </w:r>
            <w:r w:rsidRPr="008F38CC">
              <w:rPr>
                <w:lang w:val="en-GB"/>
              </w:rPr>
              <w:br/>
              <w:t>novel</w:t>
            </w:r>
            <w:r w:rsidRPr="008F38CC">
              <w:rPr>
                <w:lang w:val="en-GB"/>
              </w:rPr>
              <w:br/>
              <w:t>listen</w:t>
            </w:r>
            <w:r w:rsidRPr="008F38CC">
              <w:rPr>
                <w:lang w:val="en-GB"/>
              </w:rPr>
              <w:br/>
              <w:t>true</w:t>
            </w:r>
            <w:r w:rsidRPr="008F38CC">
              <w:rPr>
                <w:lang w:val="en-GB"/>
              </w:rPr>
              <w:br/>
              <w:t>boring</w:t>
            </w:r>
            <w:r w:rsidRPr="008F38CC">
              <w:rPr>
                <w:lang w:val="en-GB"/>
              </w:rPr>
              <w:br/>
              <w:t>library</w:t>
            </w:r>
            <w:r w:rsidRPr="008F38CC">
              <w:rPr>
                <w:lang w:val="en-GB"/>
              </w:rPr>
              <w:br/>
              <w:t>whatever</w:t>
            </w:r>
            <w:r w:rsidRPr="008F38CC">
              <w:rPr>
                <w:lang w:val="en-GB"/>
              </w:rPr>
              <w:br/>
              <w:t>wherever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700860">
              <w:rPr>
                <w:rStyle w:val="a4"/>
                <w:b w:val="0"/>
                <w:lang w:val="en-GB"/>
              </w:rPr>
              <w:t>less — fewer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to listen to</w:t>
            </w:r>
            <w:r w:rsidRPr="00700860">
              <w:rPr>
                <w:b/>
                <w:lang w:val="en-GB"/>
              </w:rPr>
              <w:t xml:space="preserve"> 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b/>
                <w:bCs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>up to the end</w:t>
            </w:r>
            <w:r w:rsidRPr="00700860">
              <w:rPr>
                <w:b/>
                <w:lang w:val="en-GB"/>
              </w:rPr>
              <w:br/>
            </w:r>
            <w:r w:rsidRPr="00700860">
              <w:rPr>
                <w:rStyle w:val="a4"/>
                <w:b w:val="0"/>
                <w:lang w:val="en-GB"/>
              </w:rPr>
              <w:t xml:space="preserve">un — </w:t>
            </w:r>
            <w:r w:rsidRPr="00BD4490">
              <w:rPr>
                <w:rStyle w:val="a4"/>
                <w:lang w:val="en-GB"/>
              </w:rPr>
              <w:t>un</w:t>
            </w:r>
            <w:r w:rsidRPr="00BD4490">
              <w:rPr>
                <w:lang w:val="en-GB"/>
              </w:rPr>
              <w:t xml:space="preserve">kind, </w:t>
            </w:r>
            <w:r w:rsidRPr="00BD4490">
              <w:rPr>
                <w:rStyle w:val="a4"/>
                <w:lang w:val="en-GB"/>
              </w:rPr>
              <w:t>un</w:t>
            </w:r>
            <w:r w:rsidRPr="00BD4490">
              <w:rPr>
                <w:lang w:val="en-GB"/>
              </w:rPr>
              <w:t xml:space="preserve">easy, </w:t>
            </w:r>
            <w:r w:rsidRPr="00BD4490">
              <w:rPr>
                <w:rStyle w:val="a4"/>
                <w:lang w:val="en-GB"/>
              </w:rPr>
              <w:t>un</w:t>
            </w:r>
            <w:r w:rsidRPr="00BD4490">
              <w:rPr>
                <w:lang w:val="en-GB"/>
              </w:rPr>
              <w:t>comfortable...</w:t>
            </w:r>
            <w:r w:rsidRPr="00BD4490">
              <w:rPr>
                <w:lang w:val="en-GB"/>
              </w:rPr>
              <w:br/>
              <w:t>whoever, whenever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one’s</w:t>
            </w:r>
            <w:proofErr w:type="spellEnd"/>
            <w:r>
              <w:t xml:space="preserve"> </w:t>
            </w:r>
            <w:proofErr w:type="spellStart"/>
            <w:r>
              <w:t>imagination</w:t>
            </w:r>
            <w:proofErr w:type="spellEnd"/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BD449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>Listening Comprehension</w:t>
            </w:r>
            <w:r w:rsidRPr="008F38CC">
              <w:rPr>
                <w:lang w:val="en-GB"/>
              </w:rPr>
              <w:t xml:space="preserve">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17" name="Рисунок 17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 xml:space="preserve">72, </w:t>
            </w:r>
            <w:r>
              <w:rPr>
                <w:rStyle w:val="a3"/>
              </w:rPr>
              <w:t>текст</w:t>
            </w:r>
            <w:r w:rsidRPr="008F38CC">
              <w:rPr>
                <w:lang w:val="en-GB"/>
              </w:rPr>
              <w:t xml:space="preserve"> “TV Interview”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83,84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1544C5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disco</w:t>
            </w:r>
            <w:r>
              <w:rPr>
                <w:lang w:val="en-GB"/>
              </w:rPr>
              <w:t>ver, discoverer,</w:t>
            </w:r>
            <w:r>
              <w:rPr>
                <w:lang w:val="en-GB"/>
              </w:rPr>
              <w:br/>
            </w:r>
            <w:r w:rsidRPr="008F38CC">
              <w:rPr>
                <w:lang w:val="en-GB"/>
              </w:rPr>
              <w:t>discovery</w:t>
            </w:r>
            <w:r w:rsidRPr="008F38CC">
              <w:rPr>
                <w:lang w:val="en-GB"/>
              </w:rPr>
              <w:br/>
              <w:t>sail, to sail, sailor</w:t>
            </w:r>
            <w:r w:rsidRPr="008F38CC">
              <w:rPr>
                <w:lang w:val="en-GB"/>
              </w:rPr>
              <w:br/>
              <w:t>reach</w:t>
            </w:r>
          </w:p>
          <w:p w:rsidR="0084675C" w:rsidRPr="00BD4490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island</w:t>
            </w:r>
            <w:r w:rsidRPr="008F38CC">
              <w:rPr>
                <w:lang w:val="en-GB"/>
              </w:rPr>
              <w:br/>
              <w:t>to be interested in</w:t>
            </w:r>
            <w:r w:rsidRPr="008F38CC">
              <w:rPr>
                <w:lang w:val="en-GB"/>
              </w:rPr>
              <w:br/>
              <w:t>settlement</w:t>
            </w:r>
            <w:r w:rsidRPr="008F38CC">
              <w:rPr>
                <w:lang w:val="en-GB"/>
              </w:rPr>
              <w:br/>
              <w:t xml:space="preserve">round </w:t>
            </w:r>
            <w:r w:rsidRPr="008F38CC">
              <w:rPr>
                <w:lang w:val="en-GB"/>
              </w:rPr>
              <w:br/>
              <w:t>appear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1544C5" w:rsidRDefault="0084675C" w:rsidP="00A63703">
            <w:pPr>
              <w:pStyle w:val="a5"/>
              <w:rPr>
                <w:lang w:val="en-GB"/>
              </w:rPr>
            </w:pPr>
            <w:r>
              <w:t>словосложение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  <w:t xml:space="preserve">sea + man = seaman </w:t>
            </w:r>
          </w:p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America — Americ</w:t>
            </w:r>
            <w:r w:rsidRPr="008F38CC">
              <w:rPr>
                <w:rStyle w:val="a4"/>
                <w:lang w:val="en-GB"/>
              </w:rPr>
              <w:t>an</w:t>
            </w:r>
            <w:r w:rsidRPr="008F38CC">
              <w:rPr>
                <w:lang w:val="en-GB"/>
              </w:rPr>
              <w:br/>
              <w:t>India — Indi</w:t>
            </w:r>
            <w:r w:rsidRPr="008F38CC">
              <w:rPr>
                <w:rStyle w:val="a4"/>
                <w:lang w:val="en-GB"/>
              </w:rPr>
              <w:t>an</w:t>
            </w:r>
            <w:r w:rsidRPr="008F38CC">
              <w:rPr>
                <w:lang w:val="en-GB"/>
              </w:rPr>
              <w:br/>
              <w:t>Italy — Itali</w:t>
            </w:r>
            <w:r w:rsidRPr="008F38CC">
              <w:rPr>
                <w:rStyle w:val="a4"/>
                <w:lang w:val="en-GB"/>
              </w:rPr>
              <w:t>an</w:t>
            </w:r>
            <w:r w:rsidRPr="008F38CC">
              <w:rPr>
                <w:lang w:val="en-GB"/>
              </w:rPr>
              <w:br/>
              <w:t>England — Engl</w:t>
            </w:r>
            <w:r w:rsidRPr="008F38CC">
              <w:rPr>
                <w:rStyle w:val="a4"/>
                <w:lang w:val="en-GB"/>
              </w:rPr>
              <w:t>ish</w:t>
            </w:r>
            <w:r w:rsidRPr="008F38CC">
              <w:rPr>
                <w:lang w:val="en-GB"/>
              </w:rPr>
              <w:br/>
              <w:t>Spain — Span</w:t>
            </w:r>
            <w:r w:rsidRPr="008F38CC">
              <w:rPr>
                <w:rStyle w:val="a4"/>
                <w:lang w:val="en-GB"/>
              </w:rPr>
              <w:t>ish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042F9A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85,86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together</w:t>
            </w:r>
            <w:r w:rsidRPr="008F38CC">
              <w:rPr>
                <w:lang w:val="en-GB"/>
              </w:rPr>
              <w:br/>
              <w:t>prepare</w:t>
            </w:r>
            <w:r w:rsidRPr="008F38CC">
              <w:rPr>
                <w:lang w:val="en-GB"/>
              </w:rPr>
              <w:br/>
              <w:t>turkey</w:t>
            </w:r>
            <w:r w:rsidRPr="008F38CC">
              <w:rPr>
                <w:lang w:val="en-GB"/>
              </w:rPr>
              <w:br/>
              <w:t>hard</w:t>
            </w:r>
            <w:r w:rsidRPr="008F38CC">
              <w:rPr>
                <w:lang w:val="en-GB"/>
              </w:rPr>
              <w:br/>
              <w:t>danger</w:t>
            </w:r>
            <w:r w:rsidRPr="008F38CC">
              <w:rPr>
                <w:lang w:val="en-GB"/>
              </w:rPr>
              <w:br/>
              <w:t>harvest</w:t>
            </w:r>
            <w:r w:rsidRPr="008F38CC">
              <w:rPr>
                <w:lang w:val="en-GB"/>
              </w:rPr>
              <w:br/>
            </w:r>
            <w:r w:rsidRPr="00BD4490">
              <w:rPr>
                <w:lang w:val="en-GB"/>
              </w:rPr>
              <w:t xml:space="preserve">God </w:t>
            </w:r>
            <w:r w:rsidRPr="00BD4490">
              <w:rPr>
                <w:lang w:val="en-GB"/>
              </w:rPr>
              <w:br/>
              <w:t>since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 xml:space="preserve">1) </w:t>
            </w:r>
            <w:r w:rsidRPr="008F38CC">
              <w:rPr>
                <w:rStyle w:val="a4"/>
                <w:lang w:val="en-GB"/>
              </w:rPr>
              <w:t>Present perfect</w:t>
            </w:r>
            <w:r w:rsidRPr="008F38CC">
              <w:rPr>
                <w:lang w:val="en-GB"/>
              </w:rPr>
              <w:t xml:space="preserve"> (durative) </w:t>
            </w:r>
            <w:r w:rsidRPr="008F38CC">
              <w:rPr>
                <w:b/>
                <w:bCs/>
                <w:lang w:val="en-GB"/>
              </w:rPr>
              <w:br/>
            </w:r>
            <w:r w:rsidRPr="008F38CC">
              <w:rPr>
                <w:rStyle w:val="a4"/>
                <w:lang w:val="en-GB"/>
              </w:rPr>
              <w:t>since; for</w:t>
            </w:r>
            <w:r w:rsidRPr="008F38CC">
              <w:rPr>
                <w:lang w:val="en-GB"/>
              </w:rPr>
              <w:br/>
              <w:t>2) a fast car — to go fast</w:t>
            </w:r>
            <w:r w:rsidRPr="008F38CC">
              <w:rPr>
                <w:lang w:val="en-GB"/>
              </w:rPr>
              <w:br/>
              <w:t>hard work — to work hard</w:t>
            </w:r>
            <w:r w:rsidRPr="008F38CC">
              <w:rPr>
                <w:lang w:val="en-GB"/>
              </w:rPr>
              <w:br/>
              <w:t>a slow car — to go slowly</w:t>
            </w:r>
            <w:r w:rsidRPr="008F38CC">
              <w:rPr>
                <w:lang w:val="en-GB"/>
              </w:rPr>
              <w:br/>
              <w:t>a bad writer — to write badly</w:t>
            </w:r>
            <w:r w:rsidRPr="008F38CC">
              <w:rPr>
                <w:lang w:val="en-GB"/>
              </w:rPr>
              <w:br/>
              <w:t>a quiet voice — to speak quietly</w:t>
            </w:r>
            <w:r w:rsidRPr="008F38CC">
              <w:rPr>
                <w:lang w:val="en-GB"/>
              </w:rPr>
              <w:br/>
              <w:t>good work — to work well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87,88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ED33F6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native</w:t>
            </w:r>
            <w:r w:rsidRPr="008F38CC">
              <w:rPr>
                <w:lang w:val="en-GB"/>
              </w:rPr>
              <w:br/>
              <w:t>along</w:t>
            </w:r>
            <w:r w:rsidRPr="008F38CC">
              <w:rPr>
                <w:lang w:val="en-GB"/>
              </w:rPr>
              <w:br/>
              <w:t>nut</w:t>
            </w:r>
            <w:r w:rsidRPr="008F38CC">
              <w:rPr>
                <w:lang w:val="en-GB"/>
              </w:rPr>
              <w:br/>
              <w:t>wood, wooden</w:t>
            </w:r>
            <w:r w:rsidRPr="008F38CC">
              <w:rPr>
                <w:lang w:val="en-GB"/>
              </w:rPr>
              <w:br/>
              <w:t>peace, peaceful</w:t>
            </w:r>
            <w:r w:rsidRPr="008F38CC">
              <w:rPr>
                <w:lang w:val="en-GB"/>
              </w:rPr>
              <w:br/>
              <w:t>hunt, hunter</w:t>
            </w:r>
            <w:r w:rsidRPr="008F38CC">
              <w:rPr>
                <w:lang w:val="en-GB"/>
              </w:rPr>
              <w:br/>
              <w:t xml:space="preserve">smoke </w:t>
            </w:r>
            <w:r w:rsidRPr="008F38CC">
              <w:rPr>
                <w:lang w:val="en-GB"/>
              </w:rPr>
              <w:br/>
              <w:t>friendship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ED33F6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3"/>
                <w:lang w:val="en-GB"/>
              </w:rPr>
              <w:t>N</w:t>
            </w:r>
            <w:r w:rsidRPr="008F38CC">
              <w:rPr>
                <w:lang w:val="en-GB"/>
              </w:rPr>
              <w:t>+</w:t>
            </w:r>
            <w:r w:rsidRPr="008F38CC">
              <w:rPr>
                <w:rStyle w:val="a4"/>
                <w:lang w:val="en-GB"/>
              </w:rPr>
              <w:t>-</w:t>
            </w:r>
            <w:proofErr w:type="spellStart"/>
            <w:r w:rsidRPr="008F38CC">
              <w:rPr>
                <w:rStyle w:val="a4"/>
                <w:lang w:val="en-GB"/>
              </w:rPr>
              <w:t>ful</w:t>
            </w:r>
            <w:proofErr w:type="spellEnd"/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18" name="Рисунок 18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</w:t>
            </w:r>
            <w:r w:rsidRPr="008F38CC">
              <w:rPr>
                <w:lang w:val="en-GB"/>
              </w:rPr>
              <w:t>peace</w:t>
            </w:r>
            <w:r w:rsidRPr="008F38CC">
              <w:rPr>
                <w:rStyle w:val="a4"/>
                <w:lang w:val="en-GB"/>
              </w:rPr>
              <w:t>ful</w:t>
            </w:r>
            <w:r w:rsidRPr="008F38CC">
              <w:rPr>
                <w:lang w:val="en-GB"/>
              </w:rPr>
              <w:br/>
            </w:r>
            <w:r>
              <w:t>конверсия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  <w:t>(</w:t>
            </w:r>
            <w:r w:rsidRPr="008F38CC">
              <w:rPr>
                <w:rStyle w:val="a3"/>
                <w:lang w:val="en-GB"/>
              </w:rPr>
              <w:t>V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19" name="Рисунок 19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N</w:t>
            </w:r>
            <w:r w:rsidRPr="008F38CC">
              <w:rPr>
                <w:lang w:val="en-GB"/>
              </w:rPr>
              <w:t>) to find</w:t>
            </w:r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20" name="Рисунок 20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</w:t>
            </w:r>
            <w:r w:rsidRPr="008F38CC">
              <w:rPr>
                <w:lang w:val="en-GB"/>
              </w:rPr>
              <w:t>a find</w:t>
            </w:r>
            <w:r w:rsidRPr="008F38CC">
              <w:rPr>
                <w:lang w:val="en-GB"/>
              </w:rPr>
              <w:br/>
              <w:t>                  to make</w:t>
            </w:r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21" name="Рисунок 21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</w:t>
            </w:r>
            <w:r w:rsidRPr="008F38CC">
              <w:rPr>
                <w:lang w:val="en-GB"/>
              </w:rPr>
              <w:t>a make</w:t>
            </w:r>
            <w:r w:rsidRPr="008F38CC">
              <w:rPr>
                <w:lang w:val="en-GB"/>
              </w:rPr>
              <w:br/>
              <w:t>(</w:t>
            </w:r>
            <w:r w:rsidRPr="008F38CC">
              <w:rPr>
                <w:rStyle w:val="a3"/>
                <w:lang w:val="en-GB"/>
              </w:rPr>
              <w:t>N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22" name="Рисунок 22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V</w:t>
            </w:r>
            <w:r w:rsidRPr="008F38CC">
              <w:rPr>
                <w:lang w:val="en-GB"/>
              </w:rPr>
              <w:t>) sail</w:t>
            </w:r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23" name="Рисунок 23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</w:t>
            </w:r>
            <w:r w:rsidRPr="008F38CC">
              <w:rPr>
                <w:lang w:val="en-GB"/>
              </w:rPr>
              <w:t>to sail</w:t>
            </w:r>
            <w:r w:rsidRPr="008F38CC">
              <w:rPr>
                <w:lang w:val="en-GB"/>
              </w:rPr>
              <w:br/>
              <w:t>                  play</w:t>
            </w:r>
            <w:r w:rsidRPr="008F38CC">
              <w:rPr>
                <w:rStyle w:val="a3"/>
                <w:lang w:val="en-GB"/>
              </w:rPr>
              <w:t> </w:t>
            </w:r>
            <w:r w:rsidR="00EC661D">
              <w:rPr>
                <w:noProof/>
              </w:rPr>
              <w:drawing>
                <wp:inline distT="0" distB="0" distL="0" distR="0">
                  <wp:extent cx="190500" cy="95250"/>
                  <wp:effectExtent l="19050" t="0" r="0" b="0"/>
                  <wp:docPr id="24" name="Рисунок 24" descr="http://www.prosv.ru/ebooks/Verewagina_Angl_4kl/Verewagina_Angl_4kl/images/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sv.ru/ebooks/Verewagina_Angl_4kl/Verewagina_Angl_4kl/images/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rStyle w:val="a3"/>
                <w:lang w:val="en-GB"/>
              </w:rPr>
              <w:t> </w:t>
            </w:r>
            <w:r w:rsidRPr="008F38CC">
              <w:rPr>
                <w:lang w:val="en-GB"/>
              </w:rPr>
              <w:t>to play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ED33F6" w:rsidRDefault="0084675C" w:rsidP="00A63703">
            <w:pPr>
              <w:pStyle w:val="a5"/>
              <w:rPr>
                <w:lang w:val="en-GB"/>
              </w:rPr>
            </w:pPr>
            <w:r w:rsidRPr="00ED33F6">
              <w:rPr>
                <w:lang w:val="en-GB"/>
              </w:rPr>
              <w:t> </w:t>
            </w:r>
            <w:r w:rsidRPr="008F38CC">
              <w:rPr>
                <w:lang w:val="en-GB"/>
              </w:rPr>
              <w:t>It’s been a long time.</w:t>
            </w:r>
            <w:r w:rsidRPr="008F38CC">
              <w:rPr>
                <w:lang w:val="en-GB"/>
              </w:rPr>
              <w:br/>
              <w:t>How’ve you been?</w:t>
            </w:r>
            <w:r w:rsidRPr="008F38CC">
              <w:rPr>
                <w:lang w:val="en-GB"/>
              </w:rPr>
              <w:br/>
              <w:t>Jack, you’re back!</w:t>
            </w:r>
            <w:r w:rsidRPr="008F38CC">
              <w:rPr>
                <w:lang w:val="en-GB"/>
              </w:rPr>
              <w:br/>
              <w:t>How long have you been here?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ED33F6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F55EB0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ED33F6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042F9A" w:rsidRDefault="0084675C" w:rsidP="00A63703">
            <w:pPr>
              <w:pStyle w:val="a5"/>
              <w:jc w:val="center"/>
            </w:pPr>
            <w:r>
              <w:t>89,90</w:t>
            </w:r>
            <w:r w:rsidRPr="00ED33F6">
              <w:rPr>
                <w:lang w:val="en-GB"/>
              </w:rPr>
              <w:br/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depend (on)</w:t>
            </w:r>
            <w:r w:rsidRPr="008F38CC">
              <w:rPr>
                <w:lang w:val="en-GB"/>
              </w:rPr>
              <w:br/>
              <w:t>fight (fought, fought), a fight</w:t>
            </w:r>
            <w:r w:rsidRPr="008F38CC">
              <w:rPr>
                <w:lang w:val="en-GB"/>
              </w:rPr>
              <w:br/>
              <w:t xml:space="preserve">independence </w:t>
            </w:r>
            <w:r w:rsidRPr="008F38CC">
              <w:rPr>
                <w:lang w:val="en-GB"/>
              </w:rPr>
              <w:br/>
              <w:t xml:space="preserve">gold, golden </w:t>
            </w:r>
            <w:r w:rsidRPr="008F38CC">
              <w:rPr>
                <w:lang w:val="en-GB"/>
              </w:rPr>
              <w:br/>
            </w:r>
            <w:r w:rsidRPr="00ED33F6">
              <w:rPr>
                <w:lang w:val="en-GB"/>
              </w:rPr>
              <w:t>g</w:t>
            </w:r>
            <w:r w:rsidRPr="008F38CC">
              <w:rPr>
                <w:lang w:val="en-GB"/>
              </w:rPr>
              <w:t>un</w:t>
            </w:r>
            <w:r w:rsidRPr="00BD4490">
              <w:rPr>
                <w:lang w:val="en-GB"/>
              </w:rPr>
              <w:t xml:space="preserve">                      </w:t>
            </w:r>
            <w:r w:rsidRPr="00ED33F6">
              <w:rPr>
                <w:lang w:val="en-GB"/>
              </w:rPr>
              <w:t xml:space="preserve">to be situated </w:t>
            </w:r>
            <w:r w:rsidRPr="00ED33F6">
              <w:rPr>
                <w:lang w:val="en-GB"/>
              </w:rPr>
              <w:br/>
              <w:t>empty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proofErr w:type="gramStart"/>
            <w:r w:rsidRPr="008323F8">
              <w:rPr>
                <w:rStyle w:val="a4"/>
                <w:b w:val="0"/>
                <w:lang w:val="en-GB"/>
              </w:rPr>
              <w:t>to</w:t>
            </w:r>
            <w:proofErr w:type="gramEnd"/>
            <w:r w:rsidRPr="008323F8">
              <w:rPr>
                <w:rStyle w:val="a4"/>
                <w:b w:val="0"/>
                <w:lang w:val="en-GB"/>
              </w:rPr>
              <w:t xml:space="preserve"> depend on</w:t>
            </w:r>
            <w:r w:rsidRPr="008323F8">
              <w:rPr>
                <w:b/>
                <w:lang w:val="en-GB"/>
              </w:rPr>
              <w:br/>
            </w:r>
            <w:r w:rsidRPr="008323F8">
              <w:rPr>
                <w:rStyle w:val="a4"/>
                <w:b w:val="0"/>
                <w:lang w:val="en-GB"/>
              </w:rPr>
              <w:t>It depends.</w:t>
            </w:r>
            <w:r w:rsidRPr="008F38CC">
              <w:rPr>
                <w:lang w:val="en-GB"/>
              </w:rPr>
              <w:t xml:space="preserve"> </w:t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br/>
            </w:r>
            <w:r w:rsidRPr="00ED33F6">
              <w:rPr>
                <w:lang w:val="en-GB"/>
              </w:rPr>
              <w:t xml:space="preserve">gold coin </w:t>
            </w:r>
            <w:r w:rsidRPr="00ED33F6">
              <w:rPr>
                <w:lang w:val="en-GB"/>
              </w:rPr>
              <w:br/>
              <w:t>golden hair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F55EB0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8F38CC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D4490" w:rsidRDefault="0084675C" w:rsidP="00A63703">
            <w:pPr>
              <w:pStyle w:val="a5"/>
              <w:jc w:val="center"/>
              <w:rPr>
                <w:lang w:val="en-GB"/>
              </w:rPr>
            </w:pP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1544C5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rStyle w:val="a3"/>
                <w:b/>
                <w:bCs/>
                <w:lang w:val="en-GB"/>
              </w:rPr>
              <w:t>America (The USA), II</w:t>
            </w:r>
            <w:r w:rsidRPr="000C2ACE">
              <w:rPr>
                <w:lang w:val="en-GB"/>
              </w:rPr>
              <w:t xml:space="preserve"> 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 xml:space="preserve">(6 </w:t>
            </w:r>
            <w:r>
              <w:t>часов</w:t>
            </w:r>
            <w:r w:rsidRPr="000C2ACE">
              <w:rPr>
                <w:lang w:val="en-GB"/>
              </w:rPr>
              <w:t>)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  <w:p w:rsidR="0084675C" w:rsidRPr="000C2ACE" w:rsidRDefault="0084675C" w:rsidP="00A63703">
            <w:pPr>
              <w:pStyle w:val="a5"/>
              <w:rPr>
                <w:lang w:val="en-GB"/>
              </w:rPr>
            </w:pPr>
            <w:r w:rsidRPr="000C2ACE">
              <w:rPr>
                <w:lang w:val="en-GB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91,92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protect</w:t>
            </w:r>
            <w:r w:rsidRPr="008F38CC">
              <w:rPr>
                <w:lang w:val="en-GB"/>
              </w:rPr>
              <w:br/>
              <w:t>dangerous</w:t>
            </w:r>
            <w:r w:rsidRPr="008F38CC">
              <w:rPr>
                <w:lang w:val="en-GB"/>
              </w:rPr>
              <w:br/>
              <w:t>snake</w:t>
            </w:r>
            <w:r w:rsidRPr="008F38CC">
              <w:rPr>
                <w:lang w:val="en-GB"/>
              </w:rPr>
              <w:br/>
              <w:t>tailor</w:t>
            </w:r>
            <w:r w:rsidRPr="008F38CC">
              <w:rPr>
                <w:lang w:val="en-GB"/>
              </w:rPr>
              <w:br/>
              <w:t>through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br/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BD449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 xml:space="preserve">Listening Comprehension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25" name="Рисунок 25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 xml:space="preserve">85, </w:t>
            </w:r>
            <w:r>
              <w:rPr>
                <w:rStyle w:val="a3"/>
              </w:rPr>
              <w:t>текст</w:t>
            </w:r>
            <w:r w:rsidRPr="008F38CC">
              <w:rPr>
                <w:rStyle w:val="a3"/>
                <w:lang w:val="en-GB"/>
              </w:rPr>
              <w:t xml:space="preserve"> </w:t>
            </w:r>
            <w:r w:rsidRPr="008F38CC">
              <w:rPr>
                <w:lang w:val="en-GB"/>
              </w:rPr>
              <w:t>“Americans out for the Evening”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BD4490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 xml:space="preserve">93,94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each, each other</w:t>
            </w:r>
            <w:r w:rsidRPr="008F38CC">
              <w:rPr>
                <w:lang w:val="en-GB"/>
              </w:rPr>
              <w:br/>
              <w:t>state</w:t>
            </w:r>
            <w:r w:rsidRPr="008F38CC">
              <w:rPr>
                <w:lang w:val="en-GB"/>
              </w:rPr>
              <w:br/>
              <w:t>government</w:t>
            </w:r>
            <w:r w:rsidRPr="008F38CC">
              <w:rPr>
                <w:lang w:val="en-GB"/>
              </w:rPr>
              <w:br/>
              <w:t>magazine</w:t>
            </w:r>
            <w:r w:rsidRPr="008F38CC">
              <w:rPr>
                <w:lang w:val="en-GB"/>
              </w:rPr>
              <w:br/>
              <w:t>newspaper</w:t>
            </w:r>
            <w:r w:rsidRPr="008F38CC">
              <w:rPr>
                <w:lang w:val="en-GB"/>
              </w:rPr>
              <w:br/>
              <w:t>sell (sold, sold)</w:t>
            </w:r>
            <w:r w:rsidRPr="008F38CC">
              <w:rPr>
                <w:lang w:val="en-GB"/>
              </w:rPr>
              <w:br/>
              <w:t>letter</w:t>
            </w:r>
            <w:r w:rsidRPr="008F38CC">
              <w:rPr>
                <w:lang w:val="en-GB"/>
              </w:rPr>
              <w:br/>
              <w:t>own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323F8">
              <w:rPr>
                <w:rStyle w:val="a4"/>
                <w:b w:val="0"/>
                <w:lang w:val="en-GB"/>
              </w:rPr>
              <w:t>May I do it?</w:t>
            </w:r>
            <w:r w:rsidRPr="008323F8">
              <w:rPr>
                <w:b/>
                <w:lang w:val="en-GB"/>
              </w:rPr>
              <w:t xml:space="preserve"> </w:t>
            </w:r>
            <w:r w:rsidRPr="008323F8">
              <w:rPr>
                <w:b/>
                <w:lang w:val="en-GB"/>
              </w:rPr>
              <w:br/>
            </w:r>
            <w:r w:rsidRPr="008F38CC">
              <w:rPr>
                <w:lang w:val="en-GB"/>
              </w:rPr>
              <w:t xml:space="preserve">— Yes, you </w:t>
            </w:r>
            <w:r w:rsidRPr="008323F8">
              <w:rPr>
                <w:rStyle w:val="a4"/>
                <w:b w:val="0"/>
                <w:lang w:val="en-GB"/>
              </w:rPr>
              <w:t>may</w:t>
            </w:r>
            <w:r w:rsidRPr="008323F8">
              <w:rPr>
                <w:b/>
                <w:lang w:val="en-GB"/>
              </w:rPr>
              <w:t>.</w:t>
            </w:r>
            <w:r w:rsidRPr="008F38CC">
              <w:rPr>
                <w:lang w:val="en-GB"/>
              </w:rPr>
              <w:br/>
              <w:t>— Do, please.</w:t>
            </w:r>
            <w:r w:rsidRPr="008F38CC">
              <w:rPr>
                <w:lang w:val="en-GB"/>
              </w:rPr>
              <w:br/>
              <w:t>— No, I’m afraid not.</w:t>
            </w:r>
            <w:r w:rsidRPr="008F38CC">
              <w:rPr>
                <w:lang w:val="en-GB"/>
              </w:rPr>
              <w:br/>
              <w:t>— No, you mustn’t.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penny</w:t>
            </w:r>
            <w:r w:rsidRPr="008F38CC">
              <w:rPr>
                <w:lang w:val="en-GB"/>
              </w:rPr>
              <w:br/>
              <w:t>nickel</w:t>
            </w:r>
            <w:r w:rsidRPr="008F38CC">
              <w:rPr>
                <w:lang w:val="en-GB"/>
              </w:rPr>
              <w:br/>
              <w:t>dime</w:t>
            </w:r>
            <w:r w:rsidRPr="008F38CC">
              <w:rPr>
                <w:lang w:val="en-GB"/>
              </w:rPr>
              <w:br/>
              <w:t>quarter</w:t>
            </w:r>
            <w:r w:rsidRPr="008F38CC">
              <w:rPr>
                <w:lang w:val="en-GB"/>
              </w:rPr>
              <w:br/>
              <w:t>dollar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F55EB0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95,96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advise, advice</w:t>
            </w:r>
            <w:r w:rsidRPr="008F38CC">
              <w:rPr>
                <w:lang w:val="en-GB"/>
              </w:rPr>
              <w:br/>
              <w:t>person, personal</w:t>
            </w:r>
            <w:r w:rsidRPr="008F38CC">
              <w:rPr>
                <w:lang w:val="en-GB"/>
              </w:rPr>
              <w:br/>
              <w:t>host, hostess</w:t>
            </w:r>
            <w:r w:rsidRPr="008F38CC">
              <w:rPr>
                <w:lang w:val="en-GB"/>
              </w:rPr>
              <w:br/>
              <w:t>move</w:t>
            </w:r>
            <w:r w:rsidRPr="008F38CC">
              <w:rPr>
                <w:lang w:val="en-GB"/>
              </w:rPr>
              <w:br/>
              <w:t>rule</w:t>
            </w:r>
            <w:r w:rsidRPr="008F38CC">
              <w:rPr>
                <w:lang w:val="en-GB"/>
              </w:rPr>
              <w:br/>
              <w:t>relax</w:t>
            </w:r>
            <w:r w:rsidRPr="008F38CC">
              <w:rPr>
                <w:lang w:val="en-GB"/>
              </w:rPr>
              <w:br/>
              <w:t>maybe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 xml:space="preserve">1) </w:t>
            </w:r>
            <w:proofErr w:type="gramStart"/>
            <w:r w:rsidRPr="008F38CC">
              <w:rPr>
                <w:lang w:val="en-GB"/>
              </w:rPr>
              <w:t>can</w:t>
            </w:r>
            <w:proofErr w:type="gramEnd"/>
            <w:r w:rsidRPr="008F38CC">
              <w:rPr>
                <w:lang w:val="en-GB"/>
              </w:rPr>
              <w:t xml:space="preserve"> — could — be able to</w:t>
            </w:r>
            <w:r w:rsidRPr="008F38CC">
              <w:rPr>
                <w:lang w:val="en-GB"/>
              </w:rPr>
              <w:br/>
              <w:t>    I can do it now.</w:t>
            </w:r>
            <w:r w:rsidRPr="008F38CC">
              <w:rPr>
                <w:lang w:val="en-GB"/>
              </w:rPr>
              <w:br/>
              <w:t>    He couldn’t do it then.</w:t>
            </w:r>
            <w:r w:rsidRPr="008F38CC">
              <w:rPr>
                <w:lang w:val="en-GB"/>
              </w:rPr>
              <w:br/>
              <w:t>    She will be able to do it next</w:t>
            </w:r>
            <w:r w:rsidRPr="008F38CC">
              <w:rPr>
                <w:lang w:val="en-GB"/>
              </w:rPr>
              <w:br/>
              <w:t>    week.</w:t>
            </w:r>
            <w:r w:rsidRPr="008F38CC">
              <w:rPr>
                <w:lang w:val="en-GB"/>
              </w:rPr>
              <w:br/>
              <w:t>2) The advice is good. It was good</w:t>
            </w:r>
            <w:r w:rsidRPr="008F38CC">
              <w:rPr>
                <w:lang w:val="en-GB"/>
              </w:rPr>
              <w:br/>
              <w:t>    advice.</w:t>
            </w:r>
            <w:r w:rsidRPr="008F38CC">
              <w:rPr>
                <w:lang w:val="en-GB"/>
              </w:rPr>
              <w:br/>
              <w:t xml:space="preserve">3) </w:t>
            </w:r>
            <w:r w:rsidRPr="008F38CC">
              <w:rPr>
                <w:rStyle w:val="a3"/>
                <w:lang w:val="en-GB"/>
              </w:rPr>
              <w:t>V</w:t>
            </w:r>
            <w:r w:rsidRPr="008F38CC">
              <w:rPr>
                <w:lang w:val="en-GB"/>
              </w:rPr>
              <w:t>+</w:t>
            </w:r>
            <w:r w:rsidRPr="008F38CC">
              <w:rPr>
                <w:rStyle w:val="a4"/>
                <w:lang w:val="en-GB"/>
              </w:rPr>
              <w:t>-</w:t>
            </w:r>
            <w:proofErr w:type="spellStart"/>
            <w:r w:rsidRPr="008F38CC">
              <w:rPr>
                <w:rStyle w:val="a4"/>
                <w:lang w:val="en-GB"/>
              </w:rPr>
              <w:t>tion</w:t>
            </w:r>
            <w:proofErr w:type="spellEnd"/>
            <w:r w:rsidRPr="008F38CC">
              <w:rPr>
                <w:lang w:val="en-GB"/>
              </w:rPr>
              <w:br/>
              <w:t>    to explain — explana</w:t>
            </w:r>
            <w:r w:rsidRPr="008F38CC">
              <w:rPr>
                <w:rStyle w:val="a4"/>
                <w:lang w:val="en-GB"/>
              </w:rPr>
              <w:t>tion</w:t>
            </w:r>
            <w:r w:rsidRPr="008F38CC">
              <w:rPr>
                <w:lang w:val="en-GB"/>
              </w:rPr>
              <w:br/>
              <w:t>    to translate — transla</w:t>
            </w:r>
            <w:r w:rsidRPr="008F38CC">
              <w:rPr>
                <w:rStyle w:val="a4"/>
                <w:lang w:val="en-GB"/>
              </w:rPr>
              <w:t>tion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BC3E40">
              <w:rPr>
                <w:lang w:val="en-GB"/>
              </w:rPr>
              <w:t> </w:t>
            </w:r>
            <w:proofErr w:type="spellStart"/>
            <w:r>
              <w:t>I’d</w:t>
            </w:r>
            <w:proofErr w:type="spellEnd"/>
            <w:r>
              <w:t xml:space="preserve"> </w:t>
            </w:r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>.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 xml:space="preserve">Listening Comprehension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26" name="Рисунок 26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 xml:space="preserve">90, </w:t>
            </w:r>
            <w:r>
              <w:rPr>
                <w:rStyle w:val="a3"/>
              </w:rPr>
              <w:t>текст</w:t>
            </w:r>
            <w:r w:rsidRPr="008F38CC">
              <w:rPr>
                <w:lang w:val="en-GB"/>
              </w:rPr>
              <w:t xml:space="preserve"> “What Does the Average American Do?”</w:t>
            </w: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  <w:rPr>
                <w:rStyle w:val="a3"/>
                <w:b/>
                <w:bCs/>
                <w:lang w:val="en-GB"/>
              </w:rPr>
            </w:pPr>
          </w:p>
          <w:p w:rsidR="0084675C" w:rsidRDefault="0084675C" w:rsidP="00A63703">
            <w:pPr>
              <w:pStyle w:val="a5"/>
            </w:pPr>
            <w:proofErr w:type="spellStart"/>
            <w:r>
              <w:rPr>
                <w:rStyle w:val="a3"/>
                <w:b/>
                <w:bCs/>
              </w:rPr>
              <w:t>My</w:t>
            </w:r>
            <w:proofErr w:type="spellEnd"/>
            <w:r>
              <w:rPr>
                <w:rStyle w:val="a3"/>
                <w:b/>
                <w:bCs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</w:rPr>
              <w:t>Country</w:t>
            </w:r>
            <w:proofErr w:type="spellEnd"/>
            <w:r>
              <w:t xml:space="preserve"> </w:t>
            </w:r>
          </w:p>
          <w:p w:rsidR="0084675C" w:rsidRDefault="0084675C" w:rsidP="00A63703">
            <w:pPr>
              <w:pStyle w:val="a5"/>
            </w:pPr>
            <w:r>
              <w:t>(6часов)</w:t>
            </w:r>
          </w:p>
          <w:p w:rsidR="0084675C" w:rsidRDefault="0084675C" w:rsidP="00A63703">
            <w:pPr>
              <w:pStyle w:val="a5"/>
            </w:pPr>
            <w:r>
              <w:lastRenderedPageBreak/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  <w:p w:rsidR="0084675C" w:rsidRDefault="0084675C" w:rsidP="00A63703">
            <w:pPr>
              <w:pStyle w:val="a5"/>
            </w:pPr>
            <w: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lastRenderedPageBreak/>
              <w:t xml:space="preserve">97,98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1544C5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top</w:t>
            </w:r>
            <w:r w:rsidRPr="008F38CC">
              <w:rPr>
                <w:lang w:val="en-GB"/>
              </w:rPr>
              <w:br/>
              <w:t>found</w:t>
            </w:r>
            <w:r w:rsidRPr="008F38CC">
              <w:rPr>
                <w:lang w:val="en-GB"/>
              </w:rPr>
              <w:br/>
              <w:t>map</w:t>
            </w:r>
            <w:r w:rsidRPr="008F38CC">
              <w:rPr>
                <w:lang w:val="en-GB"/>
              </w:rPr>
              <w:br/>
              <w:t>young</w:t>
            </w:r>
            <w:r w:rsidRPr="008F38CC">
              <w:rPr>
                <w:lang w:val="en-GB"/>
              </w:rPr>
              <w:br/>
              <w:t>stone</w:t>
            </w:r>
          </w:p>
          <w:p w:rsidR="0084675C" w:rsidRPr="00BC3E40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bank</w:t>
            </w:r>
            <w:r w:rsidRPr="008F38CC">
              <w:rPr>
                <w:lang w:val="en-GB"/>
              </w:rPr>
              <w:br/>
              <w:t>between</w:t>
            </w:r>
            <w:r w:rsidRPr="008F38CC">
              <w:rPr>
                <w:lang w:val="en-GB"/>
              </w:rPr>
              <w:br/>
              <w:t>enemy</w:t>
            </w:r>
            <w:r w:rsidRPr="008F38CC">
              <w:rPr>
                <w:lang w:val="en-GB"/>
              </w:rPr>
              <w:br/>
            </w:r>
            <w:r w:rsidRPr="008F38CC">
              <w:rPr>
                <w:lang w:val="en-GB"/>
              </w:rPr>
              <w:lastRenderedPageBreak/>
              <w:t>noble</w:t>
            </w:r>
            <w:r w:rsidRPr="008F38CC">
              <w:rPr>
                <w:lang w:val="en-GB"/>
              </w:rPr>
              <w:br/>
              <w:t>honest</w:t>
            </w:r>
            <w:r w:rsidRPr="008F38CC">
              <w:rPr>
                <w:lang w:val="en-GB"/>
              </w:rPr>
              <w:br/>
              <w:t>devoted</w:t>
            </w:r>
            <w:r w:rsidRPr="008F38CC">
              <w:rPr>
                <w:lang w:val="en-GB"/>
              </w:rPr>
              <w:br/>
              <w:t xml:space="preserve">brave, bravery </w:t>
            </w:r>
            <w:r w:rsidRPr="008F38CC">
              <w:rPr>
                <w:lang w:val="en-GB"/>
              </w:rPr>
              <w:br/>
              <w:t>birch</w:t>
            </w:r>
          </w:p>
          <w:p w:rsidR="0084675C" w:rsidRPr="00BC3E40" w:rsidRDefault="0084675C" w:rsidP="00A63703">
            <w:pPr>
              <w:pStyle w:val="a5"/>
              <w:jc w:val="center"/>
              <w:rPr>
                <w:lang w:val="en-GB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BC3E40" w:rsidRDefault="0084675C" w:rsidP="00A63703">
            <w:pPr>
              <w:pStyle w:val="a5"/>
            </w:pPr>
            <w:r w:rsidRPr="008F38CC">
              <w:rPr>
                <w:lang w:val="en-GB"/>
              </w:rPr>
              <w:lastRenderedPageBreak/>
              <w:t> </w:t>
            </w:r>
            <w:proofErr w:type="gramStart"/>
            <w:r>
              <w:t xml:space="preserve">1) употребление артикля </w:t>
            </w:r>
            <w:proofErr w:type="spellStart"/>
            <w:r>
              <w:rPr>
                <w:rStyle w:val="a4"/>
              </w:rPr>
              <w:t>the</w:t>
            </w:r>
            <w:proofErr w:type="spellEnd"/>
            <w:r>
              <w:t xml:space="preserve"> перед географическими названиями (названия </w:t>
            </w:r>
            <w:r>
              <w:rPr>
                <w:rStyle w:val="a3"/>
              </w:rPr>
              <w:t xml:space="preserve">океанов, морей, рек, озер, гор </w:t>
            </w:r>
            <w:r>
              <w:t xml:space="preserve">и т. д.): </w:t>
            </w:r>
            <w:proofErr w:type="spellStart"/>
            <w:r>
              <w:rPr>
                <w:rStyle w:val="a4"/>
              </w:rPr>
              <w:t>the</w:t>
            </w:r>
            <w:proofErr w:type="spellEnd"/>
            <w:r>
              <w:t xml:space="preserve"> </w:t>
            </w:r>
            <w:proofErr w:type="spellStart"/>
            <w:r>
              <w:t>Indian</w:t>
            </w:r>
            <w:proofErr w:type="spellEnd"/>
            <w:r>
              <w:t xml:space="preserve"> </w:t>
            </w:r>
            <w:proofErr w:type="spellStart"/>
            <w:r>
              <w:t>Ocean</w:t>
            </w:r>
            <w:proofErr w:type="spellEnd"/>
            <w:r>
              <w:t xml:space="preserve">, </w:t>
            </w:r>
            <w:proofErr w:type="spellStart"/>
            <w:r>
              <w:rPr>
                <w:rStyle w:val="a4"/>
              </w:rPr>
              <w:t>the</w:t>
            </w:r>
            <w:proofErr w:type="spellEnd"/>
            <w:r>
              <w:t xml:space="preserve"> </w:t>
            </w:r>
            <w:proofErr w:type="spellStart"/>
            <w:r>
              <w:t>Volga</w:t>
            </w:r>
            <w:proofErr w:type="spellEnd"/>
            <w:r>
              <w:t xml:space="preserve"> </w:t>
            </w:r>
            <w:r>
              <w:br/>
            </w:r>
            <w:r>
              <w:lastRenderedPageBreak/>
              <w:t xml:space="preserve">2) отсутствие артикля перед названиями </w:t>
            </w:r>
            <w:r>
              <w:rPr>
                <w:rStyle w:val="a3"/>
              </w:rPr>
              <w:t>стран, городов, улиц, площадей, континентов:</w:t>
            </w:r>
            <w:proofErr w:type="gramEnd"/>
            <w:r>
              <w:rPr>
                <w:rStyle w:val="a3"/>
              </w:rP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, </w:t>
            </w:r>
            <w:proofErr w:type="spellStart"/>
            <w:r>
              <w:t>Russia</w:t>
            </w:r>
            <w:proofErr w:type="spellEnd"/>
            <w:r>
              <w:t xml:space="preserve"> (</w:t>
            </w:r>
            <w:proofErr w:type="spellStart"/>
            <w:r>
              <w:t>but</w:t>
            </w:r>
            <w:proofErr w:type="spellEnd"/>
            <w:r>
              <w:t xml:space="preserve">: </w:t>
            </w:r>
            <w:proofErr w:type="spellStart"/>
            <w:r>
              <w:rPr>
                <w:rStyle w:val="a4"/>
              </w:rPr>
              <w:t>the</w:t>
            </w:r>
            <w:proofErr w:type="spellEnd"/>
            <w:r>
              <w:t xml:space="preserve"> USA)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lastRenderedPageBreak/>
              <w:t>happy — happier — (the) happiest</w:t>
            </w:r>
            <w:r w:rsidRPr="008F38CC">
              <w:rPr>
                <w:lang w:val="en-GB"/>
              </w:rPr>
              <w:br/>
              <w:t>good — better — (the) best</w:t>
            </w:r>
            <w:r w:rsidRPr="008F38CC">
              <w:rPr>
                <w:lang w:val="en-GB"/>
              </w:rPr>
              <w:br/>
              <w:t>to travel east</w:t>
            </w:r>
            <w:r w:rsidRPr="008F38CC">
              <w:rPr>
                <w:lang w:val="en-GB"/>
              </w:rPr>
              <w:br/>
              <w:t xml:space="preserve">to travel west 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</w:p>
        </w:tc>
      </w:tr>
      <w:tr w:rsidR="0084675C" w:rsidRPr="00745A88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99,100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F55EB0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war</w:t>
            </w:r>
            <w:r w:rsidRPr="008F38CC">
              <w:rPr>
                <w:lang w:val="en-GB"/>
              </w:rPr>
              <w:br/>
              <w:t>army</w:t>
            </w:r>
            <w:r w:rsidRPr="008F38CC">
              <w:rPr>
                <w:lang w:val="en-GB"/>
              </w:rPr>
              <w:br/>
              <w:t>win (won, won)</w:t>
            </w:r>
            <w:r w:rsidRPr="008F38CC">
              <w:rPr>
                <w:lang w:val="en-GB"/>
              </w:rPr>
              <w:br/>
              <w:t>against</w:t>
            </w:r>
            <w:r w:rsidRPr="008F38CC">
              <w:rPr>
                <w:lang w:val="en-GB"/>
              </w:rPr>
              <w:br/>
              <w:t>battle</w:t>
            </w:r>
            <w:r w:rsidRPr="008F38CC">
              <w:rPr>
                <w:lang w:val="en-GB"/>
              </w:rPr>
              <w:br/>
              <w:t>die</w:t>
            </w:r>
            <w:r w:rsidRPr="008F38CC">
              <w:rPr>
                <w:lang w:val="en-GB"/>
              </w:rPr>
              <w:br/>
              <w:t>kill</w:t>
            </w:r>
            <w:r w:rsidRPr="008F38CC">
              <w:rPr>
                <w:lang w:val="en-GB"/>
              </w:rPr>
              <w:br/>
              <w:t>victory</w:t>
            </w:r>
          </w:p>
          <w:p w:rsidR="0084675C" w:rsidRPr="00BD4490" w:rsidRDefault="0084675C" w:rsidP="00A63703">
            <w:pPr>
              <w:pStyle w:val="a5"/>
              <w:jc w:val="center"/>
              <w:rPr>
                <w:lang w:val="en-GB"/>
              </w:rPr>
            </w:pPr>
            <w:r w:rsidRPr="008F38CC">
              <w:rPr>
                <w:lang w:val="en-GB"/>
              </w:rPr>
              <w:t>soul</w:t>
            </w:r>
            <w:r w:rsidRPr="008F38CC">
              <w:rPr>
                <w:lang w:val="en-GB"/>
              </w:rPr>
              <w:br/>
              <w:t>heart</w:t>
            </w:r>
            <w:r w:rsidRPr="008F38CC">
              <w:rPr>
                <w:lang w:val="en-GB"/>
              </w:rPr>
              <w:br/>
              <w:t>hospitable</w:t>
            </w:r>
            <w:r w:rsidRPr="008F38CC">
              <w:rPr>
                <w:lang w:val="en-GB"/>
              </w:rPr>
              <w:br/>
              <w:t>real, really</w:t>
            </w:r>
          </w:p>
          <w:p w:rsidR="0084675C" w:rsidRPr="00BD4490" w:rsidRDefault="0084675C" w:rsidP="00A63703">
            <w:pPr>
              <w:pStyle w:val="a5"/>
              <w:jc w:val="center"/>
              <w:rPr>
                <w:lang w:val="en-GB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F55EB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to be founded</w:t>
            </w:r>
            <w:r w:rsidRPr="008F38CC">
              <w:rPr>
                <w:lang w:val="en-GB"/>
              </w:rPr>
              <w:br/>
              <w:t xml:space="preserve">to be made of </w:t>
            </w:r>
          </w:p>
          <w:p w:rsidR="0084675C" w:rsidRPr="00F55EB0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peaceful — more peaceful — (the) most peaceful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lang w:val="en-GB"/>
              </w:rPr>
              <w:t>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8F38CC" w:rsidRDefault="0084675C" w:rsidP="00A63703">
            <w:pPr>
              <w:pStyle w:val="a5"/>
              <w:rPr>
                <w:lang w:val="en-GB"/>
              </w:rPr>
            </w:pPr>
            <w:r w:rsidRPr="008F38CC">
              <w:rPr>
                <w:rStyle w:val="a4"/>
                <w:lang w:val="en-GB"/>
              </w:rPr>
              <w:t xml:space="preserve">Listening Comprehension </w:t>
            </w:r>
            <w:r w:rsidR="00EC661D">
              <w:rPr>
                <w:noProof/>
              </w:rPr>
              <w:drawing>
                <wp:inline distT="0" distB="0" distL="0" distR="0">
                  <wp:extent cx="238125" cy="142875"/>
                  <wp:effectExtent l="19050" t="0" r="9525" b="0"/>
                  <wp:docPr id="27" name="Рисунок 27" descr="http://www.prosv.ru/ebooks/Verewagina_Angl_4kl/Verewagina_Angl_4kl/images/ka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sv.ru/ebooks/Verewagina_Angl_4kl/Verewagina_Angl_4kl/images/kas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8CC">
              <w:rPr>
                <w:lang w:val="en-GB"/>
              </w:rPr>
              <w:t xml:space="preserve">95, </w:t>
            </w:r>
            <w:r>
              <w:rPr>
                <w:rStyle w:val="a3"/>
              </w:rPr>
              <w:t>текст</w:t>
            </w:r>
            <w:r w:rsidRPr="008F38CC">
              <w:rPr>
                <w:lang w:val="en-GB"/>
              </w:rPr>
              <w:t xml:space="preserve"> “The Main Street of Moscow”</w:t>
            </w:r>
          </w:p>
        </w:tc>
      </w:tr>
      <w:tr w:rsidR="0084675C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Pr="008F38CC" w:rsidRDefault="0084675C" w:rsidP="00A63703">
            <w:pPr>
              <w:rPr>
                <w:lang w:val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5C" w:rsidRDefault="0084675C" w:rsidP="00A63703">
            <w:pPr>
              <w:pStyle w:val="a5"/>
              <w:jc w:val="center"/>
            </w:pPr>
            <w:r>
              <w:t>101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Default="0084675C" w:rsidP="00A63703">
            <w:pPr>
              <w:pStyle w:val="a5"/>
            </w:pPr>
            <w:r>
              <w:t>Урок-повторение</w:t>
            </w:r>
          </w:p>
        </w:tc>
      </w:tr>
      <w:tr w:rsidR="0084675C" w:rsidTr="00A63703">
        <w:trPr>
          <w:tblCellSpacing w:w="15" w:type="dxa"/>
        </w:trPr>
        <w:tc>
          <w:tcPr>
            <w:tcW w:w="62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75C" w:rsidRDefault="0084675C" w:rsidP="00A63703"/>
        </w:tc>
        <w:tc>
          <w:tcPr>
            <w:tcW w:w="43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75C" w:rsidRPr="001544C5" w:rsidRDefault="0084675C" w:rsidP="00A63703">
            <w:pPr>
              <w:rPr>
                <w:sz w:val="24"/>
                <w:szCs w:val="24"/>
              </w:rPr>
            </w:pPr>
            <w:r>
              <w:t xml:space="preserve"> </w:t>
            </w:r>
            <w:r w:rsidRPr="001544C5">
              <w:rPr>
                <w:sz w:val="24"/>
                <w:szCs w:val="24"/>
              </w:rPr>
              <w:t>102      -      Зачет – диктант с использованием пройденной лексики</w:t>
            </w:r>
          </w:p>
        </w:tc>
      </w:tr>
    </w:tbl>
    <w:p w:rsidR="0084675C" w:rsidRDefault="0084675C" w:rsidP="001544C5"/>
    <w:p w:rsidR="0084675C" w:rsidRPr="001544C5" w:rsidRDefault="0084675C" w:rsidP="001544C5">
      <w:pPr>
        <w:rPr>
          <w:b/>
          <w:i/>
          <w:sz w:val="24"/>
          <w:szCs w:val="24"/>
        </w:rPr>
      </w:pPr>
      <w:r w:rsidRPr="001544C5">
        <w:rPr>
          <w:b/>
          <w:i/>
          <w:sz w:val="24"/>
          <w:szCs w:val="24"/>
        </w:rPr>
        <w:t>Список литературы:</w:t>
      </w:r>
    </w:p>
    <w:p w:rsidR="0084675C" w:rsidRPr="001544C5" w:rsidRDefault="0084675C" w:rsidP="001544C5">
      <w:pPr>
        <w:rPr>
          <w:sz w:val="24"/>
          <w:szCs w:val="24"/>
        </w:rPr>
      </w:pPr>
    </w:p>
    <w:p w:rsidR="0084675C" w:rsidRPr="001544C5" w:rsidRDefault="0084675C" w:rsidP="001544C5">
      <w:pPr>
        <w:suppressAutoHyphens/>
        <w:ind w:left="-360"/>
        <w:rPr>
          <w:sz w:val="24"/>
          <w:szCs w:val="24"/>
        </w:rPr>
      </w:pPr>
      <w:r w:rsidRPr="001544C5">
        <w:rPr>
          <w:sz w:val="24"/>
          <w:szCs w:val="24"/>
        </w:rPr>
        <w:t>1. Афанасьева О.А., Михеева И.В., Языкова Н.В. «Программы общеобразовательных учреждений. Английский язык. 2-11 классы. Школа с углубленным изучением английского языка. - М.: «Просвещение», 2010.</w:t>
      </w:r>
    </w:p>
    <w:p w:rsidR="0084675C" w:rsidRPr="001544C5" w:rsidRDefault="0084675C" w:rsidP="001544C5">
      <w:pPr>
        <w:suppressAutoHyphens/>
        <w:ind w:left="-360"/>
        <w:rPr>
          <w:sz w:val="24"/>
          <w:szCs w:val="24"/>
        </w:rPr>
      </w:pPr>
      <w:r w:rsidRPr="001544C5">
        <w:rPr>
          <w:sz w:val="24"/>
          <w:szCs w:val="24"/>
        </w:rPr>
        <w:t xml:space="preserve">2.  Верещагина  И.Н. Рабочие программы. Английский язык. Предметная линия учебников И.Н. Верещагиной. </w:t>
      </w:r>
      <w:proofErr w:type="gramStart"/>
      <w:r w:rsidRPr="001544C5">
        <w:rPr>
          <w:sz w:val="24"/>
          <w:szCs w:val="24"/>
          <w:lang w:val="en-US"/>
        </w:rPr>
        <w:t>II</w:t>
      </w:r>
      <w:r w:rsidRPr="001544C5">
        <w:rPr>
          <w:sz w:val="24"/>
          <w:szCs w:val="24"/>
        </w:rPr>
        <w:t xml:space="preserve"> - </w:t>
      </w:r>
      <w:r w:rsidRPr="001544C5">
        <w:rPr>
          <w:sz w:val="24"/>
          <w:szCs w:val="24"/>
          <w:lang w:val="en-US"/>
        </w:rPr>
        <w:t>IV</w:t>
      </w:r>
      <w:r w:rsidRPr="001544C5">
        <w:rPr>
          <w:sz w:val="24"/>
          <w:szCs w:val="24"/>
        </w:rPr>
        <w:t xml:space="preserve"> классы.</w:t>
      </w:r>
      <w:proofErr w:type="gramEnd"/>
      <w:r w:rsidRPr="001544C5">
        <w:rPr>
          <w:sz w:val="24"/>
          <w:szCs w:val="24"/>
        </w:rPr>
        <w:t xml:space="preserve"> / </w:t>
      </w:r>
      <w:r w:rsidRPr="001544C5">
        <w:rPr>
          <w:iCs/>
          <w:sz w:val="24"/>
          <w:szCs w:val="24"/>
        </w:rPr>
        <w:t>И.Н.</w:t>
      </w:r>
      <w:r w:rsidRPr="001544C5">
        <w:rPr>
          <w:sz w:val="24"/>
          <w:szCs w:val="24"/>
        </w:rPr>
        <w:t>Верещагина, К.А. Бондаренко, Н.И. Максименко – М.: Просвещение, 2012</w:t>
      </w:r>
    </w:p>
    <w:p w:rsidR="0084675C" w:rsidRPr="001544C5" w:rsidRDefault="0084675C" w:rsidP="001544C5">
      <w:pPr>
        <w:suppressAutoHyphens/>
        <w:ind w:left="-360"/>
        <w:rPr>
          <w:sz w:val="24"/>
          <w:szCs w:val="24"/>
        </w:rPr>
      </w:pPr>
      <w:r w:rsidRPr="001544C5">
        <w:rPr>
          <w:sz w:val="24"/>
          <w:szCs w:val="24"/>
        </w:rPr>
        <w:t xml:space="preserve">3. Верещагина И.Н., Афанасьева О.В. Английский язык. Учебник . 4 </w:t>
      </w:r>
      <w:proofErr w:type="spellStart"/>
      <w:r w:rsidRPr="001544C5">
        <w:rPr>
          <w:sz w:val="24"/>
          <w:szCs w:val="24"/>
        </w:rPr>
        <w:t>кл</w:t>
      </w:r>
      <w:proofErr w:type="spellEnd"/>
      <w:r w:rsidRPr="001544C5">
        <w:rPr>
          <w:sz w:val="24"/>
          <w:szCs w:val="24"/>
        </w:rPr>
        <w:t>.- М.: Просвещение, 2010.</w:t>
      </w:r>
    </w:p>
    <w:p w:rsidR="0084675C" w:rsidRPr="001544C5" w:rsidRDefault="0084675C" w:rsidP="001544C5">
      <w:pPr>
        <w:suppressAutoHyphens/>
        <w:ind w:left="-360"/>
        <w:rPr>
          <w:sz w:val="24"/>
          <w:szCs w:val="24"/>
        </w:rPr>
      </w:pPr>
      <w:r w:rsidRPr="001544C5">
        <w:rPr>
          <w:sz w:val="24"/>
          <w:szCs w:val="24"/>
        </w:rPr>
        <w:t xml:space="preserve">4. Верещагина И.Н., Афанасьева О.В. Английский язык. Книга для учителя.  4 </w:t>
      </w:r>
      <w:proofErr w:type="spellStart"/>
      <w:r w:rsidRPr="001544C5">
        <w:rPr>
          <w:sz w:val="24"/>
          <w:szCs w:val="24"/>
        </w:rPr>
        <w:t>кл</w:t>
      </w:r>
      <w:proofErr w:type="spellEnd"/>
      <w:r w:rsidRPr="001544C5">
        <w:rPr>
          <w:sz w:val="24"/>
          <w:szCs w:val="24"/>
        </w:rPr>
        <w:t>. - М.: Просвещение, 2010.</w:t>
      </w:r>
    </w:p>
    <w:p w:rsidR="0084675C" w:rsidRPr="001544C5" w:rsidRDefault="0084675C" w:rsidP="001544C5">
      <w:pPr>
        <w:suppressAutoHyphens/>
        <w:ind w:left="-360"/>
        <w:rPr>
          <w:sz w:val="24"/>
          <w:szCs w:val="24"/>
        </w:rPr>
      </w:pPr>
      <w:r w:rsidRPr="001544C5">
        <w:rPr>
          <w:sz w:val="24"/>
          <w:szCs w:val="24"/>
        </w:rPr>
        <w:t xml:space="preserve">5. Верещагина И.Н., Афанасьева О.В. Английский язык. Рабочая тетрадь.  4 </w:t>
      </w:r>
      <w:proofErr w:type="spellStart"/>
      <w:r w:rsidRPr="001544C5">
        <w:rPr>
          <w:sz w:val="24"/>
          <w:szCs w:val="24"/>
        </w:rPr>
        <w:t>кл</w:t>
      </w:r>
      <w:proofErr w:type="spellEnd"/>
      <w:r w:rsidRPr="001544C5">
        <w:rPr>
          <w:sz w:val="24"/>
          <w:szCs w:val="24"/>
        </w:rPr>
        <w:t>.- М.: Просвещение, 2010.</w:t>
      </w:r>
    </w:p>
    <w:p w:rsidR="0084675C" w:rsidRPr="001544C5" w:rsidRDefault="0084675C" w:rsidP="001544C5">
      <w:pPr>
        <w:suppressAutoHyphens/>
        <w:ind w:left="-360"/>
        <w:rPr>
          <w:sz w:val="24"/>
          <w:szCs w:val="24"/>
        </w:rPr>
      </w:pPr>
      <w:r w:rsidRPr="001544C5">
        <w:rPr>
          <w:sz w:val="24"/>
          <w:szCs w:val="24"/>
        </w:rPr>
        <w:t xml:space="preserve">6. Верещагина И.Н., Афанасьева О.В. Английский язык. Книга для чтения.  4 </w:t>
      </w:r>
      <w:proofErr w:type="spellStart"/>
      <w:r w:rsidRPr="001544C5">
        <w:rPr>
          <w:sz w:val="24"/>
          <w:szCs w:val="24"/>
        </w:rPr>
        <w:t>кл</w:t>
      </w:r>
      <w:proofErr w:type="spellEnd"/>
      <w:r w:rsidRPr="001544C5">
        <w:rPr>
          <w:sz w:val="24"/>
          <w:szCs w:val="24"/>
        </w:rPr>
        <w:t>.- М.: Просвещение, 2010.</w:t>
      </w:r>
    </w:p>
    <w:p w:rsidR="0084675C" w:rsidRDefault="0084675C"/>
    <w:sectPr w:rsidR="0084675C" w:rsidSect="00382D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DCA"/>
    <w:multiLevelType w:val="hybridMultilevel"/>
    <w:tmpl w:val="E77A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39BC"/>
    <w:multiLevelType w:val="hybridMultilevel"/>
    <w:tmpl w:val="2760EFF6"/>
    <w:lvl w:ilvl="0" w:tplc="1650632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253BA"/>
    <w:multiLevelType w:val="hybridMultilevel"/>
    <w:tmpl w:val="BA46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3AE"/>
    <w:multiLevelType w:val="hybridMultilevel"/>
    <w:tmpl w:val="F224EA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DA27AB"/>
    <w:multiLevelType w:val="hybridMultilevel"/>
    <w:tmpl w:val="3624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08"/>
    <w:rsid w:val="00007019"/>
    <w:rsid w:val="00042F9A"/>
    <w:rsid w:val="00085C8B"/>
    <w:rsid w:val="000910E6"/>
    <w:rsid w:val="000C2ACE"/>
    <w:rsid w:val="001544C5"/>
    <w:rsid w:val="001E3B11"/>
    <w:rsid w:val="00264F78"/>
    <w:rsid w:val="002A766F"/>
    <w:rsid w:val="00316F91"/>
    <w:rsid w:val="00382D08"/>
    <w:rsid w:val="003F1C83"/>
    <w:rsid w:val="00493038"/>
    <w:rsid w:val="004E1813"/>
    <w:rsid w:val="0067426D"/>
    <w:rsid w:val="00700860"/>
    <w:rsid w:val="00704A07"/>
    <w:rsid w:val="00745A88"/>
    <w:rsid w:val="0081279D"/>
    <w:rsid w:val="008323F8"/>
    <w:rsid w:val="0084675C"/>
    <w:rsid w:val="00861818"/>
    <w:rsid w:val="008F38CC"/>
    <w:rsid w:val="0097538E"/>
    <w:rsid w:val="009B6CE2"/>
    <w:rsid w:val="009C36C6"/>
    <w:rsid w:val="00A14E38"/>
    <w:rsid w:val="00A63703"/>
    <w:rsid w:val="00AE09F9"/>
    <w:rsid w:val="00BC3E40"/>
    <w:rsid w:val="00BD4490"/>
    <w:rsid w:val="00DA7D47"/>
    <w:rsid w:val="00EC661D"/>
    <w:rsid w:val="00ED33F6"/>
    <w:rsid w:val="00F248AB"/>
    <w:rsid w:val="00F5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uiPriority w:val="99"/>
    <w:rsid w:val="001544C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odzag3">
    <w:name w:val="podzag_3"/>
    <w:basedOn w:val="a"/>
    <w:uiPriority w:val="99"/>
    <w:rsid w:val="001544C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3">
    <w:name w:val="Emphasis"/>
    <w:basedOn w:val="a0"/>
    <w:uiPriority w:val="99"/>
    <w:qFormat/>
    <w:locked/>
    <w:rsid w:val="001544C5"/>
    <w:rPr>
      <w:rFonts w:cs="Times New Roman"/>
      <w:i/>
      <w:iCs/>
    </w:rPr>
  </w:style>
  <w:style w:type="character" w:styleId="a4">
    <w:name w:val="Strong"/>
    <w:basedOn w:val="a0"/>
    <w:uiPriority w:val="99"/>
    <w:qFormat/>
    <w:locked/>
    <w:rsid w:val="001544C5"/>
    <w:rPr>
      <w:rFonts w:cs="Times New Roman"/>
      <w:b/>
      <w:bCs/>
    </w:rPr>
  </w:style>
  <w:style w:type="paragraph" w:styleId="a5">
    <w:name w:val="Normal (Web)"/>
    <w:basedOn w:val="a"/>
    <w:uiPriority w:val="99"/>
    <w:rsid w:val="001544C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etter">
    <w:name w:val="letter"/>
    <w:basedOn w:val="a"/>
    <w:uiPriority w:val="99"/>
    <w:rsid w:val="001544C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544C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8F"/>
    <w:rPr>
      <w:rFonts w:ascii="Times New Roman" w:eastAsia="Times New Roman" w:hAnsi="Times New Roman"/>
      <w:sz w:val="0"/>
      <w:szCs w:val="0"/>
      <w:lang w:val="ru-RU" w:eastAsia="ru-RU"/>
    </w:rPr>
  </w:style>
  <w:style w:type="paragraph" w:styleId="a8">
    <w:name w:val="List Paragraph"/>
    <w:basedOn w:val="a"/>
    <w:uiPriority w:val="99"/>
    <w:qFormat/>
    <w:rsid w:val="001544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5075</Words>
  <Characters>28934</Characters>
  <Application>Microsoft Office Word</Application>
  <DocSecurity>0</DocSecurity>
  <Lines>241</Lines>
  <Paragraphs>67</Paragraphs>
  <ScaleCrop>false</ScaleCrop>
  <Company>School183</Company>
  <LinksUpToDate>false</LinksUpToDate>
  <CharactersWithSpaces>33942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English2</dc:creator>
  <cp:lastModifiedBy>OLga</cp:lastModifiedBy>
  <cp:revision>4</cp:revision>
  <dcterms:created xsi:type="dcterms:W3CDTF">2014-01-19T10:52:00Z</dcterms:created>
  <dcterms:modified xsi:type="dcterms:W3CDTF">2014-01-19T10:54:00Z</dcterms:modified>
</cp:coreProperties>
</file>