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Pr="00320D8F" w:rsidRDefault="00320D8F" w:rsidP="00DE1F3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6"/>
          <w:szCs w:val="28"/>
          <w:lang w:eastAsia="ru-RU"/>
        </w:rPr>
      </w:pPr>
      <w:r w:rsidRPr="00320D8F">
        <w:rPr>
          <w:rFonts w:ascii="Comic Sans MS" w:eastAsia="Times New Roman" w:hAnsi="Comic Sans MS" w:cs="Times New Roman"/>
          <w:b/>
          <w:color w:val="000000"/>
          <w:sz w:val="36"/>
          <w:szCs w:val="28"/>
          <w:lang w:eastAsia="ru-RU"/>
        </w:rPr>
        <w:t>РАЗВИВАЕМ РЕЧЬ И МОТОРИКУ С ПОМОЩЬЮ СТИХОВ</w:t>
      </w:r>
    </w:p>
    <w:p w:rsidR="00DE1F33" w:rsidRDefault="00DE1F33" w:rsidP="00DE1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66" w:rsidRDefault="00B510F9" w:rsidP="001632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растут быстро.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чтобы они развивались правильно с ними, конечно же, нужно заниматься. Игры, развивающие речь, занятия по развитию координации движений обязательно должны присутствовать среди других. А забавные стишки и веселые </w:t>
      </w:r>
      <w:proofErr w:type="spell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сделают такие занятия более привлекательными, что позволит проводить время с малышами интересно и содержательно, при это</w:t>
      </w:r>
      <w:r w:rsidR="0016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развивая их внимание и память.</w:t>
      </w:r>
    </w:p>
    <w:p w:rsidR="00B510F9" w:rsidRDefault="00B510F9" w:rsidP="001632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упражнения, сопровождающиеся стихами, позволят вам с вашим малышом проводить совместную увлекательную зарядку, доставляя ребенку радость.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как можно чаще проводить с ребенком подобные упражнения, чтобы малыш выучил их наизусть, а затем мог выполнить самостоятельно, лишь взглянув на картинку.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речь и моторику весело: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шёл,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шёл,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Капусту нашёл, сел, поел и дальше пошёл,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шёл, зайка шёл,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Морковку нашёл, сел, поел и опять пошел.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(Имитировать движения ходьбы, приседания, показывать: как ест зайчик)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Птички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рилетели птички,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Птички-невелички,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летали, всё летали,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Крыльями махали.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дорожку прилетали,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Зернышки клевали.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("Летать" по комнате, размахивая руками, как крыльями, приседать, стучать пальчиками об пол)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Самолёты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загудели,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Самолёты полетели.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полянку тихо сели,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снова полетели.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(Вращение перед грудью согнутыми в локтях руками, руки в стороны, затем наклоны в стороны, приседания, руки к коленям, руки в стороны с ритмичными наклонами в стороны)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шёл-шёл-шёл,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гриб нашёл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грибок,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грибок,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- грибок,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Положил их в кузовок.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(Имитировать движения грибника: идти, нагибаться и класть грибы в корзинку)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Петушок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 по берегу петух,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Поскользнулся, в речку бух!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знать петух, что впредь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под ноги смотреть.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(Делать шаги с раскачиванием в стороны, руки держать за спиной; дальше делать круговые движения руками, приседать, грозить пальчиком, делать наклоны вперёд)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Поезд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 мчится и свистит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колёсами стучит.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стучу, стучу, стучу,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до дачи докачу.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Чу-чу, чу-чу, всех до дачи докачу.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согнуты в локтях, синхронные вращательные движения обеими руками; шаг в сторону- притоп, вращать руками, имитируя движения колес)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Гуси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серые летели,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лужайке тихо сели,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Походили, поклевали,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быстро побежали.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(Взмахи руками, приседания; затем ходьба на носках, наклоны головы, бег на месте)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Кузнечики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однимайте плечики,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Прыгайте, кузнечики.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прыг-скок, стоп, сели.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Травушку покушали,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Тишину послушали.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выше, высоко.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 на носках легко!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(Делать движения плечами, прыгать, приседать, прислушиваться и опять прыгать)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идёт чёрный кот,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Притаился, мышек ждёт.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норку обойдёт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коту не подойдёт.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(Делать шаги с высоким подъёмом ног, присесть, руки к коленям, встать, повернуться вокруг своей оси; руки в стороны)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Едем, Едем...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Чики-чики</w:t>
      </w:r>
      <w:proofErr w:type="spell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чикалочки</w:t>
      </w:r>
      <w:proofErr w:type="spell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 гусь на палочке.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Уточка на дудочке,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Петушок на будочке,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 - на тачке,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- на собачке.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(Ноги вместе, подскоки на месте.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нога впереди, на другой — подскоки. Затем утиный шаг вперевалочку. Грудь вперёд — посеменить ногами. 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грудью, прыжки, бег на месте.)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Часы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ик-так, тик-так,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часы идут вот так: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Налево-раз, направо-раз,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тоже можем так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ик-так, тик-так.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(Наклоны туловища вправо-влево, по тексту)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серенький сидит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ушами шевелит.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сидеть,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погреть.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стоять,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зайке поскакать.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зайку напугал -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- прыг - и убежал.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(Имитировать движения зайчика по тексту)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потянулся,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нагнулся, два - нагнулся,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развёл,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Ключик, видно, не нашёл.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на носочки встать.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(Потягиваться, встать на носочки, наклоны вправо, влево, руки в стороны, руки вниз, встать на носочки, руки вверх)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у-ка, зайка, поскачи,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Лапкой серой постучи.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травку упади,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Отдохнул, теперь вставай,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снова начинай!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к ёлочке беги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 назад скачи.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(Движения по тексту </w:t>
      </w:r>
      <w:proofErr w:type="spell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Дорожка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ровненькой дорожке,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ровненькой дорожке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Шагают наши ножки,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Шагают наши ножки.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пням, по кочкам, по камушкам,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камушкам, в ямку - бух!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(Наклоны туловища влево, вправо, шаг на месте, прыжки, приседания)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дождик, что ты льешь?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Погулять на мне даешь.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Дождик, дождик, полно лить,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Деток, землю, лес мочить.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дождика на даче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лужицам поскачем.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(4 хлопка, притопы, 4 хлопка.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на месте. Ходьба. Прыжки через лужицы)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зайкой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ышли дети на лужок,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Заглянули под кусток,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Увидали зайчика,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Поманили пальчиком: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«Зайка, зайка, попляши,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Твои лапки хороши!»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наш заинька плясать,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Малых деток забавлять.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ходьбы, приседания, плясовые движения, хлопки)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Конь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дорогу ждет,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Бьет копытом у ворот.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ветру качает гривой: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Пышной, сказочной, красивой.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на коня вскочу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поеду, поскачу.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за дальней за рекой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омашу тебе рукой.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(Постукивая одной ногой об пол, покачивая головой, прыжки, подскоки, помахать рукой)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Пирожки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печем пшеничные пирожки отличные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 в миске замесили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Соль в солонке не забыли.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 скалкой раскатали,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Раскатали, не устали.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Взяли ложку с творогом,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Пирожок – за пирогом.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печка, дай пирожкам местечка!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по тексту)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Ножки и ладошки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у наших у ребят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весело стучат,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народ удаленький,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очень маленький.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устанут ножки,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Хлопаем в ладошки,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ладошки - </w:t>
      </w:r>
      <w:proofErr w:type="spell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ладошечки</w:t>
      </w:r>
      <w:proofErr w:type="spell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Веселые </w:t>
      </w:r>
      <w:proofErr w:type="spell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хлопошечки</w:t>
      </w:r>
      <w:proofErr w:type="spell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(Бег на месте, руки на поясе, затем, стоя на месте, хлопать в ладошки)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Аист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Аист, аист длинноногий,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нам дорогу.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отвечает: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Топай правою ногой,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Топай левою ногой.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– правою ногой,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– левою ногой.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– правою ногой,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– левою ногой.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тогда придешь домой.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(Маршируем на месте под текст)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Солдатик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одной ноге постой-ка,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ты солдатик стойкий.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смелее подними.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гляди не упади.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сейчас постой на 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сейчас постой на 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бравый.</w:t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поясе, постоять на правой ноге.</w:t>
      </w:r>
      <w:proofErr w:type="gramEnd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– на левой ноге. Поднять прямую правую ногу перед собой. </w:t>
      </w:r>
      <w:proofErr w:type="gramStart"/>
      <w:r w:rsidRPr="00B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покачаться на одной ноге вправо,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B510F9" w:rsidRDefault="00B510F9" w:rsidP="001632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F9" w:rsidRPr="00B510F9" w:rsidRDefault="00B510F9" w:rsidP="001632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F9" w:rsidRPr="00B510F9" w:rsidRDefault="00B510F9" w:rsidP="001632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34" w:rsidRDefault="001D5B34" w:rsidP="00163266">
      <w:pPr>
        <w:spacing w:after="0" w:line="360" w:lineRule="auto"/>
        <w:ind w:firstLine="709"/>
      </w:pPr>
    </w:p>
    <w:sectPr w:rsidR="001D5B34" w:rsidSect="001D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F9"/>
    <w:rsid w:val="00163266"/>
    <w:rsid w:val="001D5B34"/>
    <w:rsid w:val="00320D8F"/>
    <w:rsid w:val="00B510F9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336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cp:lastPrinted>2014-09-03T13:45:00Z</cp:lastPrinted>
  <dcterms:created xsi:type="dcterms:W3CDTF">2014-04-09T08:42:00Z</dcterms:created>
  <dcterms:modified xsi:type="dcterms:W3CDTF">2014-09-03T13:46:00Z</dcterms:modified>
</cp:coreProperties>
</file>