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2" w:rsidRDefault="001B6272" w:rsidP="001B6272">
      <w:pPr>
        <w:pStyle w:val="c18"/>
        <w:spacing w:before="0" w:beforeAutospacing="0" w:after="0" w:afterAutospacing="0"/>
        <w:ind w:right="20"/>
        <w:jc w:val="center"/>
        <w:rPr>
          <w:rStyle w:val="c2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1B6272" w:rsidRPr="001B6272" w:rsidRDefault="001B6272" w:rsidP="001B62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272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1B6272" w:rsidRPr="001B6272" w:rsidRDefault="001B6272" w:rsidP="001B62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272">
        <w:rPr>
          <w:rFonts w:ascii="Times New Roman" w:hAnsi="Times New Roman" w:cs="Times New Roman"/>
          <w:sz w:val="24"/>
          <w:szCs w:val="24"/>
        </w:rPr>
        <w:t>Пролетарский детский сад комбинированного вида «Радуга»</w:t>
      </w:r>
    </w:p>
    <w:p w:rsidR="001B6272" w:rsidRPr="001B6272" w:rsidRDefault="001B6272" w:rsidP="001B6272">
      <w:pPr>
        <w:pStyle w:val="c18"/>
        <w:tabs>
          <w:tab w:val="left" w:pos="855"/>
        </w:tabs>
        <w:spacing w:before="0" w:beforeAutospacing="0" w:after="0" w:afterAutospacing="0"/>
        <w:ind w:right="20"/>
        <w:jc w:val="center"/>
        <w:rPr>
          <w:rStyle w:val="c2"/>
          <w:b/>
          <w:bCs/>
          <w:color w:val="000000"/>
        </w:rPr>
      </w:pPr>
    </w:p>
    <w:p w:rsidR="001B6272" w:rsidRDefault="001B6272" w:rsidP="001B6272">
      <w:pPr>
        <w:pStyle w:val="c18"/>
        <w:spacing w:before="0" w:beforeAutospacing="0" w:after="0" w:afterAutospacing="0"/>
        <w:ind w:right="20"/>
        <w:jc w:val="center"/>
        <w:rPr>
          <w:rStyle w:val="c2"/>
          <w:b/>
          <w:bCs/>
          <w:color w:val="000000"/>
          <w:sz w:val="44"/>
          <w:szCs w:val="44"/>
        </w:rPr>
      </w:pPr>
    </w:p>
    <w:p w:rsidR="001B6272" w:rsidRPr="001B6272" w:rsidRDefault="001B6272" w:rsidP="001B6272">
      <w:pPr>
        <w:pStyle w:val="c18"/>
        <w:spacing w:before="0" w:beforeAutospacing="0" w:after="0" w:afterAutospacing="0" w:line="480" w:lineRule="auto"/>
        <w:ind w:right="20"/>
        <w:jc w:val="center"/>
        <w:rPr>
          <w:rFonts w:ascii="Arial" w:hAnsi="Arial" w:cs="Arial"/>
          <w:color w:val="000000"/>
          <w:sz w:val="44"/>
          <w:szCs w:val="44"/>
        </w:rPr>
      </w:pPr>
      <w:r w:rsidRPr="001B6272">
        <w:rPr>
          <w:rStyle w:val="c2"/>
          <w:b/>
          <w:bCs/>
          <w:color w:val="000000"/>
          <w:sz w:val="44"/>
          <w:szCs w:val="44"/>
        </w:rPr>
        <w:t>Конспект</w:t>
      </w:r>
    </w:p>
    <w:p w:rsidR="001B6272" w:rsidRPr="001B6272" w:rsidRDefault="001B6272" w:rsidP="001B6272">
      <w:pPr>
        <w:pStyle w:val="c18"/>
        <w:spacing w:before="0" w:beforeAutospacing="0" w:after="0" w:afterAutospacing="0" w:line="480" w:lineRule="auto"/>
        <w:ind w:right="20"/>
        <w:jc w:val="center"/>
        <w:rPr>
          <w:rStyle w:val="c2"/>
          <w:b/>
          <w:bCs/>
          <w:color w:val="000000"/>
          <w:sz w:val="44"/>
          <w:szCs w:val="44"/>
        </w:rPr>
      </w:pPr>
      <w:r w:rsidRPr="001B6272">
        <w:rPr>
          <w:rStyle w:val="c2"/>
          <w:b/>
          <w:bCs/>
          <w:color w:val="000000"/>
          <w:sz w:val="44"/>
          <w:szCs w:val="44"/>
        </w:rPr>
        <w:t>непосредственно-организованной образовательной деятельности</w:t>
      </w:r>
    </w:p>
    <w:p w:rsidR="001B6272" w:rsidRPr="001B6272" w:rsidRDefault="001B6272" w:rsidP="001B6272">
      <w:pPr>
        <w:pStyle w:val="c18"/>
        <w:spacing w:before="0" w:beforeAutospacing="0" w:after="0" w:afterAutospacing="0" w:line="480" w:lineRule="auto"/>
        <w:ind w:right="20"/>
        <w:jc w:val="center"/>
        <w:rPr>
          <w:rFonts w:ascii="Arial" w:hAnsi="Arial" w:cs="Arial"/>
          <w:color w:val="000000"/>
          <w:sz w:val="44"/>
          <w:szCs w:val="44"/>
        </w:rPr>
      </w:pPr>
      <w:r w:rsidRPr="001B6272">
        <w:rPr>
          <w:rStyle w:val="c2"/>
          <w:b/>
          <w:bCs/>
          <w:color w:val="000000"/>
          <w:sz w:val="44"/>
          <w:szCs w:val="44"/>
        </w:rPr>
        <w:t>по художественному творчеству и познанию</w:t>
      </w:r>
    </w:p>
    <w:p w:rsidR="001B6272" w:rsidRPr="001B6272" w:rsidRDefault="001B6272" w:rsidP="001B6272">
      <w:pPr>
        <w:tabs>
          <w:tab w:val="left" w:pos="975"/>
          <w:tab w:val="left" w:pos="114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  <w:t>с детьми средней группы</w:t>
      </w:r>
    </w:p>
    <w:p w:rsidR="001B6272" w:rsidRPr="001B6272" w:rsidRDefault="001B6272" w:rsidP="001B6272">
      <w:pPr>
        <w:tabs>
          <w:tab w:val="left" w:pos="97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B62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 «В гости Осень к нам пришла»</w:t>
      </w:r>
    </w:p>
    <w:p w:rsidR="001B6272" w:rsidRDefault="001B6272" w:rsidP="001B627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72" w:rsidRDefault="001B6272" w:rsidP="001B627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72" w:rsidRDefault="001B6272" w:rsidP="001B6272">
      <w:pPr>
        <w:spacing w:line="480" w:lineRule="auto"/>
      </w:pPr>
    </w:p>
    <w:p w:rsidR="001B6272" w:rsidRPr="001B6272" w:rsidRDefault="001B6272" w:rsidP="001B6272"/>
    <w:p w:rsidR="001B6272" w:rsidRDefault="001B6272" w:rsidP="001B6272">
      <w:pPr>
        <w:tabs>
          <w:tab w:val="left" w:pos="6345"/>
        </w:tabs>
      </w:pPr>
    </w:p>
    <w:p w:rsidR="001B6272" w:rsidRPr="001B6272" w:rsidRDefault="001B6272" w:rsidP="001B6272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6272" w:rsidRPr="001B6272" w:rsidRDefault="001B6272" w:rsidP="001B6272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sz w:val="28"/>
          <w:szCs w:val="28"/>
        </w:rPr>
        <w:t>Бабкина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72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1B62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6272" w:rsidRPr="001B6272" w:rsidRDefault="001B6272" w:rsidP="001B6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272" w:rsidRPr="001B6272" w:rsidRDefault="001B6272" w:rsidP="001B6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272" w:rsidRPr="001B6272" w:rsidRDefault="001B6272" w:rsidP="001B6272">
      <w:pPr>
        <w:rPr>
          <w:rFonts w:ascii="Times New Roman" w:hAnsi="Times New Roman" w:cs="Times New Roman"/>
          <w:sz w:val="28"/>
          <w:szCs w:val="28"/>
        </w:rPr>
      </w:pPr>
    </w:p>
    <w:p w:rsidR="006E1E4B" w:rsidRDefault="001B6272" w:rsidP="001B627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sz w:val="28"/>
          <w:szCs w:val="28"/>
        </w:rPr>
        <w:tab/>
        <w:t>Октябрь,2013 год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«Коммуникация»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-учить детей отвечать на вопросы полными ответами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-расширять словарь за счет введения в речь новых слов «листопад», «осенний»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«Художественное творчество»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-учить детей отражать впечатления окружающей жизни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-закреплять прием  «обрывания»</w:t>
      </w:r>
      <w:proofErr w:type="gramStart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композиции, сочетая по цвету.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творческую самостоятельность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«Познание»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-закреплять знания о временах года, расширять представления детей о характерных признаках осени, об изменениях в природе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-воспитание любознательности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«Социализация»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-закладывать основы экологического воспитания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бережное отношение к природе, гуманные проявления в поведении и деятельности в природе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«Музыка»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-развивать  музыкальный слух </w:t>
      </w:r>
      <w:proofErr w:type="spellStart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Start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риучать</w:t>
      </w:r>
      <w:proofErr w:type="spellEnd"/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 в записи звуки осенний природы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«Здоровье»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-учить координировать речь с движениями, формирование  правильной осанки</w:t>
      </w:r>
    </w:p>
    <w:p w:rsidR="00122790" w:rsidRPr="00F8673C" w:rsidRDefault="00122790" w:rsidP="001227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«Чтение художественной литературы»</w:t>
      </w:r>
    </w:p>
    <w:p w:rsidR="0015089A" w:rsidRPr="00122790" w:rsidRDefault="00122790" w:rsidP="001227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3C">
        <w:rPr>
          <w:rFonts w:ascii="Times New Roman" w:hAnsi="Times New Roman" w:cs="Times New Roman"/>
          <w:color w:val="000000" w:themeColor="text1"/>
          <w:sz w:val="28"/>
          <w:szCs w:val="28"/>
        </w:rPr>
        <w:t>-раскрыть перед детьми  многообразие литературного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ова, созвучного с самой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природо</w:t>
      </w:r>
      <w:proofErr w:type="spellEnd"/>
    </w:p>
    <w:p w:rsidR="0015089A" w:rsidRDefault="003D3F2E" w:rsidP="00150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5089A" w:rsidRPr="005C594E" w:rsidRDefault="0015089A" w:rsidP="0015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hyperlink r:id="rId9" w:tgtFrame="_blank" w:history="1">
        <w:r w:rsidRPr="005C59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прием</w:t>
        </w:r>
      </w:hyperlink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«обрывания», 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леивать их на лист бумаги, </w:t>
      </w:r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5C59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развивать</w:t>
        </w:r>
      </w:hyperlink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 </w:t>
      </w:r>
    </w:p>
    <w:p w:rsidR="0015089A" w:rsidRPr="005657AC" w:rsidRDefault="0015089A" w:rsidP="0015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hyperlink r:id="rId11" w:tgtFrame="_blank" w:history="1">
        <w:r w:rsidRPr="005657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любовь к</w:t>
        </w:r>
      </w:hyperlink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уважительное отношение к окружающим.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Рассматривание </w:t>
      </w:r>
      <w:hyperlink r:id="rId12" w:tgtFrame="_blank" w:history="1">
        <w:r w:rsidRPr="005657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репродукций картин</w:t>
        </w:r>
      </w:hyperlink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иллюстраций об осени, наблюдения на прогулке, знакомство с загадками, пословицами об осени, заучивание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тихов, беседа о приметах осени.</w:t>
      </w:r>
    </w:p>
    <w:p w:rsidR="0015089A" w:rsidRDefault="00CB22E1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15089A" w:rsidRPr="005657A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Оборудование</w:t>
        </w:r>
      </w:hyperlink>
      <w:r w:rsidR="0015089A"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материалы</w:t>
      </w:r>
      <w:r w:rsidR="0015089A"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Аудиозапись П.И. Чайковского «Осенняя песня» </w:t>
      </w:r>
      <w:proofErr w:type="gramStart"/>
      <w:r w:rsidR="0015089A"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5089A"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цикла времена года ), костюм – Осень, цветная бумаг</w:t>
      </w:r>
      <w:r w:rsidR="003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клей ПВА, кисточки,</w:t>
      </w:r>
      <w:r w:rsidR="0015089A"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 яблоками.</w:t>
      </w:r>
      <w:r w:rsidR="0015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89A" w:rsidRPr="00ED09A5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осенний</w:t>
      </w:r>
      <w:proofErr w:type="gramStart"/>
      <w:r w:rsidR="003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2790" w:rsidRDefault="00122790" w:rsidP="0015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89A" w:rsidRPr="00ED09A5" w:rsidRDefault="0015089A" w:rsidP="0015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Вводная часть</w:t>
      </w:r>
    </w:p>
    <w:p w:rsidR="007D52A2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D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мы сегодня с вами встречаем гостей</w:t>
      </w:r>
      <w:proofErr w:type="gramStart"/>
      <w:r w:rsid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нами поздороваемся!</w:t>
      </w:r>
    </w:p>
    <w:p w:rsidR="007D52A2" w:rsidRDefault="007D52A2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A3C2D" w:rsidRDefault="005A3C2D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отправляемся в осеннее путешествие.</w:t>
      </w:r>
    </w:p>
    <w:p w:rsidR="00122790" w:rsidRDefault="007D52A2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полукругом к гостям.</w:t>
      </w:r>
      <w:r w:rsidR="0015089A"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2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089A" w:rsidRDefault="0015089A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стали дни короче,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длиннее стали ночи,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тянутся на юг,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Пожелтели лес и луг. (</w:t>
      </w: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D52A2" w:rsidRPr="007D52A2" w:rsidRDefault="007D52A2" w:rsidP="0015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каком времени года это стихотворение?</w:t>
      </w:r>
    </w:p>
    <w:p w:rsidR="007D52A2" w:rsidRDefault="007D52A2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приметы осени вы знаете?</w:t>
      </w:r>
    </w:p>
    <w:p w:rsidR="007D52A2" w:rsidRDefault="007D52A2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дождь, пожелтели листья, дует ветер, небо серое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теплые страны.</w:t>
      </w:r>
    </w:p>
    <w:p w:rsidR="007D52A2" w:rsidRDefault="007D52A2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явление когда падают листья.(Листопад)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конечно же – это об осени.</w:t>
      </w:r>
    </w:p>
    <w:p w:rsidR="007D52A2" w:rsidRDefault="007D52A2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 какое волшебное </w:t>
      </w:r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у нас есть</w:t>
      </w:r>
      <w:proofErr w:type="gramStart"/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нем изображены все времена года, давайте с ним поиграем! Я буду вам показывать</w:t>
      </w:r>
      <w:proofErr w:type="gramStart"/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отгадывать какое это время  года.</w:t>
      </w:r>
    </w:p>
    <w:p w:rsidR="00F77371" w:rsidRPr="007D52A2" w:rsidRDefault="00F77371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«Когда это бывает?»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 и входит «Осень».)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дети! Я так рада, что вы меня не забываете. Я знаю, что вы любите отгадывать загадки и поэтому принесла вам свою любимую загадку.</w:t>
      </w:r>
    </w:p>
    <w:p w:rsidR="0015089A" w:rsidRPr="005657AC" w:rsidRDefault="0015089A" w:rsidP="0015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Падают, кружатся,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ноги просто так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ковер ложатся!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желтый снегопад?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… (</w:t>
      </w: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Листопад.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с вами поиграть. (</w:t>
      </w: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физкультминутка «Листики осенние»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раздаются разноцветные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листья.</w:t>
      </w:r>
    </w:p>
    <w:p w:rsidR="00B35B66" w:rsidRPr="005657AC" w:rsidRDefault="00B35B66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детей в листочки: покружились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 и в листочки превратились.</w:t>
      </w:r>
    </w:p>
    <w:p w:rsidR="0015089A" w:rsidRDefault="0015089A" w:rsidP="0015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мы сидим.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ветер – полетели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летели, мы летели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тихо сели.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снова набежал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все поднял.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Закружились, полетели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тихо сели.</w:t>
      </w:r>
    </w:p>
    <w:p w:rsidR="00B35B66" w:rsidRDefault="00B35B66" w:rsidP="001508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Обратное превращение в детей </w:t>
      </w:r>
    </w:p>
    <w:p w:rsidR="0015089A" w:rsidRPr="00ED09A5" w:rsidRDefault="0015089A" w:rsidP="0015089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какие вы молодцы, так не хочется с вами расставаться, но уже скоро придет моя сестра зима и я должна уступить ей место. Я хочу, чтобы вы не забыли теплые осенние деньки и сохранили на бумаге память о них,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«Осеннюю картину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я вам в этом помогу советом. 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</w:t>
      </w:r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как на бумаге можно изобразить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листопад. 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листочки можно нарисовать, вырезать из бумаги. А еще их можно сделать методом обрывания, а потом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клеить на лист бумаги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получится настоящий листопад.</w:t>
      </w:r>
    </w:p>
    <w:p w:rsidR="00122790" w:rsidRDefault="005A3C2D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вас есть на столах? </w:t>
      </w:r>
    </w:p>
    <w:p w:rsidR="0015089A" w:rsidRPr="005657AC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порядок работы.)</w:t>
      </w:r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565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готовят листочки из желтой и красной бумаги методом обрывания, </w:t>
      </w: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proofErr w:type="gramEnd"/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раз мы с вами делали «Осеннюю картину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он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gramStart"/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proofErr w:type="gramEnd"/>
      <w:r w:rsidR="001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хватает дереву,</w:t>
      </w:r>
      <w:r w:rsidR="001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не видим на дереве.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полянка с грибами з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</w:t>
      </w:r>
      <w:proofErr w:type="gramEnd"/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осеннего листопада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Листочки давайте будем располагать беспорядочно, ведь в природе они летают везде и ложатся туда, куда принес их ветер.</w:t>
      </w:r>
    </w:p>
    <w:p w:rsidR="0015089A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63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детей под музыку </w:t>
      </w:r>
      <w:r w:rsidRPr="0076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П.И. Чайковского «Осенняя песня» </w:t>
      </w:r>
      <w:proofErr w:type="gramStart"/>
      <w:r w:rsidRPr="0076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763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цикла времена года )</w:t>
      </w:r>
    </w:p>
    <w:p w:rsidR="0015089A" w:rsidRPr="007638C0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(Индивидуальная помощь детям)</w:t>
      </w:r>
    </w:p>
    <w:p w:rsidR="0015089A" w:rsidRPr="00122790" w:rsidRDefault="0015089A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D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часть:</w:t>
      </w:r>
    </w:p>
    <w:p w:rsidR="00B35B66" w:rsidRPr="003F3EE3" w:rsidRDefault="00B35B66" w:rsidP="00B3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(Анализ детских работ)</w:t>
      </w:r>
    </w:p>
    <w:p w:rsidR="00B35B66" w:rsidRDefault="00B35B66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работ </w:t>
      </w:r>
    </w:p>
    <w:p w:rsidR="00B35B66" w:rsidRDefault="00B35B66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ответы детей</w:t>
      </w:r>
    </w:p>
    <w:p w:rsidR="00B35B66" w:rsidRDefault="00B35B66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детям </w:t>
      </w:r>
    </w:p>
    <w:p w:rsidR="00B35B66" w:rsidRDefault="00B35B66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тебе больше всего понравилась, почему?</w:t>
      </w:r>
    </w:p>
    <w:p w:rsidR="00B35B66" w:rsidRDefault="006A4387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сильный листопад</w:t>
      </w:r>
      <w:r w:rsidR="001227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B66" w:rsidRPr="00ED09A5" w:rsidRDefault="00B35B66" w:rsidP="00150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2D" w:rsidRDefault="0015089A" w:rsidP="0015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дети! Мне очень у вас нра</w:t>
      </w:r>
      <w:r w:rsidR="005A3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виться, вы сделали замечательную картину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точно так, как у меня в лесу. Эта работа будет напоминать о теплых осенних деньках. </w:t>
      </w:r>
    </w:p>
    <w:p w:rsidR="00122790" w:rsidRDefault="00122790" w:rsidP="00150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5089A" w:rsidRDefault="0015089A" w:rsidP="00150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нам в гости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proofErr w:type="spellEnd"/>
    </w:p>
    <w:p w:rsidR="0015089A" w:rsidRDefault="006D23DF" w:rsidP="001508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5089A" w:rsidRPr="00621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ответы детей</w:t>
      </w:r>
      <w:r w:rsidR="0015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5089A" w:rsidRDefault="0015089A" w:rsidP="00B35B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Какие  вы  у меня </w:t>
      </w:r>
      <w:proofErr w:type="spellStart"/>
      <w:r w:rsidRPr="00B3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</w:t>
      </w:r>
      <w:proofErr w:type="gramStart"/>
      <w:r w:rsidRPr="00B3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6A4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="006A4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Полина рас</w:t>
      </w:r>
      <w:r w:rsidR="00122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скажет стихотворение.</w:t>
      </w:r>
    </w:p>
    <w:p w:rsidR="006D23DF" w:rsidRDefault="006D23DF" w:rsidP="00B35B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Полина К.</w:t>
      </w:r>
    </w:p>
    <w:p w:rsidR="0015089A" w:rsidRPr="00B35B66" w:rsidRDefault="0015089A" w:rsidP="00B35B66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в воздухе листва,</w:t>
      </w:r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желтых листьях вся земля</w:t>
      </w:r>
    </w:p>
    <w:p w:rsidR="0015089A" w:rsidRPr="00B35B66" w:rsidRDefault="0015089A" w:rsidP="00B35B66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мы сидим</w:t>
      </w:r>
      <w:proofErr w:type="gramStart"/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глядим наружу.</w:t>
      </w:r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Шепчут листья: – Улетим! –</w:t>
      </w:r>
      <w:r w:rsidRPr="00B3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ныряют в лужу.</w:t>
      </w:r>
    </w:p>
    <w:p w:rsidR="00B35B66" w:rsidRPr="00B35B66" w:rsidRDefault="00B35B66" w:rsidP="00B35B66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DF" w:rsidRDefault="006D23DF" w:rsidP="00B3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3DF" w:rsidRDefault="006D23DF" w:rsidP="00B3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66" w:rsidRDefault="00B35B66" w:rsidP="00B3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у вас понравилось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 рассказывали стихи, играли, отгадывали загадки, вы сделали мне такой замечательный подарок.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с вами прощаться. А это вам подарок от меня (корзинка с яблоками)</w:t>
      </w:r>
    </w:p>
    <w:p w:rsidR="00B35B66" w:rsidRDefault="00B35B66" w:rsidP="00B35B66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6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дорогая Осень, приходи к нам еще. До свидания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5B66" w:rsidRDefault="006D23DF" w:rsidP="00B3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с вами осеннее путешествие, давайте попрощаемся с нашим</w:t>
      </w:r>
      <w:r w:rsidR="001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дорогими гостями, досвидания! </w:t>
      </w:r>
      <w:r w:rsidR="006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уходим на прогулку.</w:t>
      </w:r>
    </w:p>
    <w:p w:rsidR="00B35B66" w:rsidRDefault="00B35B66" w:rsidP="0015089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66" w:rsidRPr="007638C0" w:rsidRDefault="00B35B66" w:rsidP="0015089A">
      <w:pPr>
        <w:spacing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9A" w:rsidRPr="007638C0" w:rsidRDefault="005B50F1" w:rsidP="005B50F1">
      <w:pPr>
        <w:tabs>
          <w:tab w:val="left" w:pos="6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89A" w:rsidRPr="007638C0" w:rsidRDefault="0015089A" w:rsidP="00150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89A" w:rsidRPr="006215FA" w:rsidRDefault="0015089A" w:rsidP="00150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F1" w:rsidRPr="005B50F1" w:rsidRDefault="005B50F1" w:rsidP="005B50F1">
      <w:pPr>
        <w:tabs>
          <w:tab w:val="left" w:pos="7185"/>
        </w:tabs>
        <w:rPr>
          <w:rFonts w:ascii="Times New Roman" w:hAnsi="Times New Roman" w:cs="Times New Roman"/>
          <w:sz w:val="36"/>
          <w:szCs w:val="36"/>
        </w:rPr>
      </w:pPr>
    </w:p>
    <w:sectPr w:rsidR="005B50F1" w:rsidRPr="005B50F1" w:rsidSect="001B627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E1" w:rsidRDefault="00CB22E1" w:rsidP="001B6272">
      <w:pPr>
        <w:spacing w:after="0" w:line="240" w:lineRule="auto"/>
      </w:pPr>
      <w:r>
        <w:separator/>
      </w:r>
    </w:p>
  </w:endnote>
  <w:endnote w:type="continuationSeparator" w:id="0">
    <w:p w:rsidR="00CB22E1" w:rsidRDefault="00CB22E1" w:rsidP="001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E1" w:rsidRDefault="00CB22E1" w:rsidP="001B6272">
      <w:pPr>
        <w:spacing w:after="0" w:line="240" w:lineRule="auto"/>
      </w:pPr>
      <w:r>
        <w:separator/>
      </w:r>
    </w:p>
  </w:footnote>
  <w:footnote w:type="continuationSeparator" w:id="0">
    <w:p w:rsidR="00CB22E1" w:rsidRDefault="00CB22E1" w:rsidP="001B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CEE"/>
    <w:multiLevelType w:val="multilevel"/>
    <w:tmpl w:val="13B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2"/>
    <w:rsid w:val="00122790"/>
    <w:rsid w:val="0015089A"/>
    <w:rsid w:val="001B6272"/>
    <w:rsid w:val="00353B6E"/>
    <w:rsid w:val="003D3F2E"/>
    <w:rsid w:val="005A3C2D"/>
    <w:rsid w:val="005B50F1"/>
    <w:rsid w:val="006A4387"/>
    <w:rsid w:val="006D23DF"/>
    <w:rsid w:val="006E1E4B"/>
    <w:rsid w:val="007C4C65"/>
    <w:rsid w:val="007D52A2"/>
    <w:rsid w:val="00875CC2"/>
    <w:rsid w:val="009866ED"/>
    <w:rsid w:val="00B35B66"/>
    <w:rsid w:val="00CA2E11"/>
    <w:rsid w:val="00CB22E1"/>
    <w:rsid w:val="00CE6CAB"/>
    <w:rsid w:val="00F7102A"/>
    <w:rsid w:val="00F77371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B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272"/>
  </w:style>
  <w:style w:type="paragraph" w:styleId="a3">
    <w:name w:val="header"/>
    <w:basedOn w:val="a"/>
    <w:link w:val="a4"/>
    <w:uiPriority w:val="99"/>
    <w:unhideWhenUsed/>
    <w:rsid w:val="001B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272"/>
  </w:style>
  <w:style w:type="paragraph" w:styleId="a5">
    <w:name w:val="footer"/>
    <w:basedOn w:val="a"/>
    <w:link w:val="a6"/>
    <w:uiPriority w:val="99"/>
    <w:unhideWhenUsed/>
    <w:rsid w:val="001B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272"/>
  </w:style>
  <w:style w:type="paragraph" w:styleId="a7">
    <w:name w:val="Balloon Text"/>
    <w:basedOn w:val="a"/>
    <w:link w:val="a8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B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272"/>
  </w:style>
  <w:style w:type="paragraph" w:styleId="a3">
    <w:name w:val="header"/>
    <w:basedOn w:val="a"/>
    <w:link w:val="a4"/>
    <w:uiPriority w:val="99"/>
    <w:unhideWhenUsed/>
    <w:rsid w:val="001B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272"/>
  </w:style>
  <w:style w:type="paragraph" w:styleId="a5">
    <w:name w:val="footer"/>
    <w:basedOn w:val="a"/>
    <w:link w:val="a6"/>
    <w:uiPriority w:val="99"/>
    <w:unhideWhenUsed/>
    <w:rsid w:val="001B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272"/>
  </w:style>
  <w:style w:type="paragraph" w:styleId="a7">
    <w:name w:val="Balloon Text"/>
    <w:basedOn w:val="a"/>
    <w:link w:val="a8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metodist/5606-oborudovanie-razvivayushchey-sredy-gruppy-s-vklyucheniem-razvivayushchikh-igr-v-v--voskobovich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metodist/8251-rassmatrivanie-i-sravnenie-reproduktsiy-kartin-khudozhnikov-i-i--levina--zolotaya-osen--i-s--ostroukhov--zolotaya-osen--znakomstvo-s-khudozhnitsey-samorodkom-tyazhinskogo-rayona-a-i--stykut-i-rassmat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sport/7675-rabota-s-roditelyami--stsenariy-sportivnogo-prazdnika-papa--mama--ya--sportivnaya-semya-v-ramkakh-programmy-lyubov-k-sportu-s-detstv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psiholog/3062-kak-razvivat-poznavatelnuyu-aktivnost-detey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5160-mnemotekhnika-kak-priem-obucheniya-v-razlichnykh-vidakh-rechevoy-deyatelnos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0D01-FB2E-4A85-A0BF-3395EB72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2014-02-02T14:05:00Z</dcterms:created>
  <dcterms:modified xsi:type="dcterms:W3CDTF">2014-02-02T14:05:00Z</dcterms:modified>
</cp:coreProperties>
</file>