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4F" w:rsidRPr="00860AC6" w:rsidRDefault="00645C4F" w:rsidP="00645C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AC6">
        <w:rPr>
          <w:rFonts w:ascii="Times New Roman" w:hAnsi="Times New Roman" w:cs="Times New Roman"/>
          <w:b/>
          <w:sz w:val="28"/>
          <w:szCs w:val="28"/>
        </w:rPr>
        <w:t>11 января - День заповедников и национальных парков</w:t>
      </w:r>
    </w:p>
    <w:p w:rsidR="00645C4F" w:rsidRPr="00860AC6" w:rsidRDefault="00645C4F" w:rsidP="00645C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C7170C2" wp14:editId="16FF87CA">
            <wp:simplePos x="0" y="0"/>
            <wp:positionH relativeFrom="column">
              <wp:posOffset>-229235</wp:posOffset>
            </wp:positionH>
            <wp:positionV relativeFrom="paragraph">
              <wp:posOffset>185420</wp:posOffset>
            </wp:positionV>
            <wp:extent cx="3857625" cy="3895725"/>
            <wp:effectExtent l="19050" t="0" r="9525" b="0"/>
            <wp:wrapTight wrapText="bothSides">
              <wp:wrapPolygon edited="0">
                <wp:start x="-107" y="0"/>
                <wp:lineTo x="-107" y="21547"/>
                <wp:lineTo x="21653" y="21547"/>
                <wp:lineTo x="21653" y="0"/>
                <wp:lineTo x="-107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0AC6">
        <w:rPr>
          <w:rFonts w:ascii="Times New Roman" w:hAnsi="Times New Roman" w:cs="Times New Roman"/>
          <w:sz w:val="28"/>
          <w:szCs w:val="28"/>
        </w:rPr>
        <w:t xml:space="preserve">День заповедников и национальных парков впервые отмечался в 1997году по инициативе Центра охраны дикой природы, Всемирного Фонда дикой природы, </w:t>
      </w:r>
      <w:proofErr w:type="spellStart"/>
      <w:r w:rsidRPr="00860AC6">
        <w:rPr>
          <w:rFonts w:ascii="Times New Roman" w:hAnsi="Times New Roman" w:cs="Times New Roman"/>
          <w:sz w:val="28"/>
          <w:szCs w:val="28"/>
        </w:rPr>
        <w:t>Экоцентра</w:t>
      </w:r>
      <w:proofErr w:type="spellEnd"/>
      <w:r w:rsidRPr="00860AC6">
        <w:rPr>
          <w:rFonts w:ascii="Times New Roman" w:hAnsi="Times New Roman" w:cs="Times New Roman"/>
          <w:sz w:val="28"/>
          <w:szCs w:val="28"/>
        </w:rPr>
        <w:t>.</w:t>
      </w:r>
    </w:p>
    <w:p w:rsidR="00645C4F" w:rsidRPr="00860AC6" w:rsidRDefault="00645C4F" w:rsidP="00645C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AC6">
        <w:rPr>
          <w:rFonts w:ascii="Times New Roman" w:hAnsi="Times New Roman" w:cs="Times New Roman"/>
          <w:sz w:val="28"/>
          <w:szCs w:val="28"/>
        </w:rPr>
        <w:t xml:space="preserve"> 11 января был выбран Днем заповедников и национальных парков в ознаменование годовщины образования первого государственного заповедника России (по новому стилю) </w:t>
      </w:r>
      <w:proofErr w:type="spellStart"/>
      <w:r w:rsidRPr="00860AC6">
        <w:rPr>
          <w:rFonts w:ascii="Times New Roman" w:hAnsi="Times New Roman" w:cs="Times New Roman"/>
          <w:sz w:val="28"/>
          <w:szCs w:val="28"/>
        </w:rPr>
        <w:t>Баргузинского</w:t>
      </w:r>
      <w:proofErr w:type="spellEnd"/>
      <w:r w:rsidRPr="00860AC6">
        <w:rPr>
          <w:rFonts w:ascii="Times New Roman" w:hAnsi="Times New Roman" w:cs="Times New Roman"/>
          <w:sz w:val="28"/>
          <w:szCs w:val="28"/>
        </w:rPr>
        <w:t xml:space="preserve"> заповедника в 1916 году. </w:t>
      </w:r>
    </w:p>
    <w:p w:rsidR="00645C4F" w:rsidRPr="00860AC6" w:rsidRDefault="00645C4F" w:rsidP="00645C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AC6">
        <w:rPr>
          <w:rFonts w:ascii="Times New Roman" w:hAnsi="Times New Roman" w:cs="Times New Roman"/>
          <w:sz w:val="28"/>
          <w:szCs w:val="28"/>
        </w:rPr>
        <w:t xml:space="preserve"> На сегодняшний день в России действуют 100 заповедников и 35 национальных парков (их общая площадь составляет около 3% площади страны)</w:t>
      </w:r>
    </w:p>
    <w:p w:rsidR="00645C4F" w:rsidRPr="00860AC6" w:rsidRDefault="00645C4F" w:rsidP="00645C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AC6">
        <w:rPr>
          <w:rFonts w:ascii="Times New Roman" w:hAnsi="Times New Roman" w:cs="Times New Roman"/>
          <w:b/>
          <w:sz w:val="28"/>
          <w:szCs w:val="28"/>
        </w:rPr>
        <w:t>29 января - День мобилизации против угрозы ядерной войны</w:t>
      </w:r>
    </w:p>
    <w:p w:rsidR="00645C4F" w:rsidRPr="00860AC6" w:rsidRDefault="00645C4F" w:rsidP="00645C4F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91D8A" w:rsidRPr="00645C4F" w:rsidRDefault="00645C4F" w:rsidP="00645C4F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FAA71D6" wp14:editId="68DDEA1E">
            <wp:simplePos x="0" y="0"/>
            <wp:positionH relativeFrom="column">
              <wp:posOffset>-229235</wp:posOffset>
            </wp:positionH>
            <wp:positionV relativeFrom="paragraph">
              <wp:posOffset>93345</wp:posOffset>
            </wp:positionV>
            <wp:extent cx="4470400" cy="3352800"/>
            <wp:effectExtent l="19050" t="0" r="6350" b="0"/>
            <wp:wrapTight wrapText="bothSides">
              <wp:wrapPolygon edited="0">
                <wp:start x="-92" y="0"/>
                <wp:lineTo x="-92" y="21477"/>
                <wp:lineTo x="21631" y="21477"/>
                <wp:lineTo x="21631" y="0"/>
                <wp:lineTo x="-92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0AC6">
        <w:rPr>
          <w:rFonts w:ascii="Times New Roman" w:hAnsi="Times New Roman" w:cs="Times New Roman"/>
          <w:sz w:val="28"/>
          <w:szCs w:val="28"/>
        </w:rPr>
        <w:t>Этот день празднуется с 1985 года, с момента принятия Делийской декларации о принципах свободного от ядерного оружия и ненасильственного мира. Декларация содержит призыв прекратить гонку яд</w:t>
      </w:r>
      <w:r>
        <w:rPr>
          <w:rFonts w:ascii="Times New Roman" w:hAnsi="Times New Roman" w:cs="Times New Roman"/>
          <w:sz w:val="28"/>
          <w:szCs w:val="28"/>
        </w:rPr>
        <w:t>ерного вооружения, сокращения и</w:t>
      </w:r>
      <w:r w:rsidRPr="00860AC6">
        <w:rPr>
          <w:rFonts w:ascii="Times New Roman" w:hAnsi="Times New Roman" w:cs="Times New Roman"/>
          <w:sz w:val="28"/>
          <w:szCs w:val="28"/>
        </w:rPr>
        <w:t xml:space="preserve"> постепенной ликвидации ядерных арсеналов и устранения угрозы ядерной войны. Декларация была принята на совещании глав государств и правительств Индии, Аргентины, Греции, Мексики, Танзании и Швеции.</w:t>
      </w:r>
    </w:p>
    <w:sectPr w:rsidR="00F91D8A" w:rsidRPr="0064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4F"/>
    <w:rsid w:val="00645C4F"/>
    <w:rsid w:val="00F9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C4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C4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2015-02-10T09:36:00Z</dcterms:created>
  <dcterms:modified xsi:type="dcterms:W3CDTF">2015-02-10T09:38:00Z</dcterms:modified>
</cp:coreProperties>
</file>