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85" w:rsidRDefault="00C83085" w:rsidP="00287A2C">
      <w:pPr>
        <w:pStyle w:val="1"/>
      </w:pPr>
    </w:p>
    <w:p w:rsidR="00C83085" w:rsidRDefault="00C83085" w:rsidP="00287A2C">
      <w:pPr>
        <w:pStyle w:val="1"/>
      </w:pPr>
    </w:p>
    <w:p w:rsidR="003D111A" w:rsidRDefault="00C83085" w:rsidP="00287A2C">
      <w:pPr>
        <w:pStyle w:val="1"/>
      </w:pPr>
      <w:r>
        <w:t>«КАК ПРОВЕСТИ ИГРОВОЕ ЗАНЯТИЕ ДЛЯ РАЗВИТИЯ МЕЛКОЙ МОТОРИКИ У ДЕТЕЙ РАННЕГО ВОЗРАСТА»</w:t>
      </w:r>
    </w:p>
    <w:p w:rsidR="003D111A" w:rsidRDefault="003D111A" w:rsidP="00287A2C">
      <w:pPr>
        <w:pStyle w:val="1"/>
      </w:pPr>
    </w:p>
    <w:p w:rsidR="003D111A" w:rsidRPr="005C2053" w:rsidRDefault="003D111A" w:rsidP="005C2053">
      <w:pPr>
        <w:pStyle w:val="2"/>
        <w:rPr>
          <w:i/>
          <w:iCs/>
        </w:rPr>
      </w:pP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3D111A" w:rsidRPr="003D111A" w:rsidRDefault="005A456F" w:rsidP="005A456F">
      <w:pPr>
        <w:pStyle w:val="1"/>
        <w:rPr>
          <w:rStyle w:val="a6"/>
        </w:rPr>
      </w:pPr>
      <w:r>
        <w:rPr>
          <w:rStyle w:val="a6"/>
        </w:rPr>
        <w:t xml:space="preserve">                                          </w:t>
      </w:r>
      <w:r w:rsidR="005C2053">
        <w:rPr>
          <w:rStyle w:val="a6"/>
        </w:rPr>
        <w:t>Кейс2013ВитольСВ</w:t>
      </w:r>
      <w:r>
        <w:rPr>
          <w:rStyle w:val="a6"/>
        </w:rPr>
        <w:t xml:space="preserve">                      </w:t>
      </w: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C83085" w:rsidRDefault="005A456F" w:rsidP="00C83085">
      <w:pPr>
        <w:pStyle w:val="1"/>
      </w:pPr>
      <w:r>
        <w:t xml:space="preserve">          </w:t>
      </w:r>
      <w:r w:rsidR="00C83085">
        <w:t xml:space="preserve">                                         </w:t>
      </w:r>
    </w:p>
    <w:p w:rsidR="00C83085" w:rsidRDefault="00C83085" w:rsidP="00C83085">
      <w:pPr>
        <w:pStyle w:val="1"/>
      </w:pPr>
    </w:p>
    <w:p w:rsidR="005C2053" w:rsidRDefault="00C83085" w:rsidP="00C83085">
      <w:pPr>
        <w:pStyle w:val="1"/>
      </w:pPr>
      <w:r>
        <w:t xml:space="preserve">                                              </w:t>
      </w:r>
    </w:p>
    <w:p w:rsidR="005C2053" w:rsidRDefault="005C2053" w:rsidP="00C83085">
      <w:pPr>
        <w:pStyle w:val="1"/>
      </w:pPr>
    </w:p>
    <w:p w:rsidR="005C2053" w:rsidRDefault="005C2053" w:rsidP="00C83085">
      <w:pPr>
        <w:pStyle w:val="1"/>
      </w:pPr>
    </w:p>
    <w:p w:rsidR="005C2053" w:rsidRDefault="005C2053" w:rsidP="00C83085">
      <w:pPr>
        <w:pStyle w:val="1"/>
      </w:pPr>
      <w:r>
        <w:t xml:space="preserve">                                                 </w:t>
      </w:r>
      <w:r w:rsidR="00C83085">
        <w:t xml:space="preserve"> </w:t>
      </w:r>
    </w:p>
    <w:p w:rsidR="005C2053" w:rsidRDefault="005C2053" w:rsidP="00C83085">
      <w:pPr>
        <w:pStyle w:val="1"/>
      </w:pPr>
    </w:p>
    <w:p w:rsidR="003D111A" w:rsidRDefault="005C2053" w:rsidP="00C83085">
      <w:pPr>
        <w:pStyle w:val="1"/>
      </w:pPr>
      <w:r>
        <w:lastRenderedPageBreak/>
        <w:t xml:space="preserve">                                                       </w:t>
      </w:r>
      <w:r w:rsidR="00C83085">
        <w:t>Краткое описание:</w:t>
      </w:r>
      <w:r w:rsidR="005A456F">
        <w:t xml:space="preserve">                                            </w:t>
      </w:r>
    </w:p>
    <w:p w:rsidR="003D111A" w:rsidRDefault="005A456F" w:rsidP="00287A2C">
      <w:pPr>
        <w:pStyle w:val="1"/>
      </w:pPr>
      <w:r>
        <w:t>Поэтапное описание игрового занятия для развития мелкой моторики у детей раннего возраста.</w:t>
      </w: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3D111A" w:rsidRDefault="003D111A" w:rsidP="00287A2C">
      <w:pPr>
        <w:pStyle w:val="1"/>
      </w:pPr>
    </w:p>
    <w:p w:rsidR="005A456F" w:rsidRDefault="005A456F" w:rsidP="00287A2C">
      <w:pPr>
        <w:pStyle w:val="1"/>
      </w:pPr>
    </w:p>
    <w:p w:rsidR="005A456F" w:rsidRDefault="005A456F" w:rsidP="00287A2C">
      <w:pPr>
        <w:pStyle w:val="1"/>
      </w:pPr>
    </w:p>
    <w:p w:rsidR="005A456F" w:rsidRDefault="005A456F" w:rsidP="00287A2C">
      <w:pPr>
        <w:pStyle w:val="1"/>
      </w:pPr>
    </w:p>
    <w:p w:rsidR="005A456F" w:rsidRDefault="005A456F" w:rsidP="00287A2C">
      <w:pPr>
        <w:pStyle w:val="1"/>
      </w:pPr>
    </w:p>
    <w:p w:rsidR="005A456F" w:rsidRDefault="005A456F" w:rsidP="00287A2C">
      <w:pPr>
        <w:pStyle w:val="1"/>
      </w:pPr>
    </w:p>
    <w:p w:rsidR="00C83085" w:rsidRDefault="00C83085" w:rsidP="00287A2C">
      <w:pPr>
        <w:pStyle w:val="1"/>
      </w:pPr>
      <w: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C83085" w:rsidRDefault="00C83085" w:rsidP="00287A2C">
      <w:pPr>
        <w:pStyle w:val="1"/>
      </w:pPr>
    </w:p>
    <w:p w:rsidR="000C737E" w:rsidRDefault="00287A2C" w:rsidP="00287A2C">
      <w:pPr>
        <w:pStyle w:val="1"/>
      </w:pPr>
      <w:r>
        <w:lastRenderedPageBreak/>
        <w:t>Игра для развития мелкой моторики у детей раннего возраста.</w:t>
      </w:r>
    </w:p>
    <w:p w:rsidR="006B576C" w:rsidRDefault="000C737E">
      <w:r>
        <w:t>Работая с детьми раннего возраста, мы сталкиваемся с такой проблемой</w:t>
      </w:r>
      <w:r w:rsidR="00287A2C">
        <w:t xml:space="preserve">, </w:t>
      </w:r>
      <w:r>
        <w:t xml:space="preserve"> как плохое развитие </w:t>
      </w:r>
      <w:r w:rsidR="00B11066">
        <w:t xml:space="preserve">мелкой моторики. </w:t>
      </w:r>
    </w:p>
    <w:p w:rsidR="00B81017" w:rsidRDefault="00D852A0">
      <w:r>
        <w:t xml:space="preserve"> П</w:t>
      </w:r>
      <w:r w:rsidR="00876060">
        <w:t>редлагаю познакомиться</w:t>
      </w:r>
      <w:r w:rsidR="009C790C">
        <w:t xml:space="preserve"> </w:t>
      </w:r>
      <w:r w:rsidR="00876060">
        <w:t xml:space="preserve"> с</w:t>
      </w:r>
      <w:r w:rsidR="009C790C">
        <w:t xml:space="preserve"> одним из самых</w:t>
      </w:r>
      <w:r w:rsidR="00876060">
        <w:t xml:space="preserve"> </w:t>
      </w:r>
      <w:r w:rsidR="009C790C">
        <w:t xml:space="preserve">любимых вариантов </w:t>
      </w:r>
      <w:r w:rsidR="006B576C">
        <w:t>игры</w:t>
      </w:r>
      <w:r w:rsidR="00D05627" w:rsidRPr="00D05627">
        <w:t xml:space="preserve"> </w:t>
      </w:r>
      <w:r w:rsidR="00D05627">
        <w:t>нашей группы</w:t>
      </w:r>
      <w:r w:rsidR="00876060">
        <w:t xml:space="preserve"> </w:t>
      </w:r>
      <w:r w:rsidR="00D05627">
        <w:t>по  развитию</w:t>
      </w:r>
      <w:r w:rsidR="00B11066">
        <w:t xml:space="preserve"> мелкой моторики </w:t>
      </w:r>
      <w:r w:rsidR="00876060">
        <w:t xml:space="preserve"> </w:t>
      </w:r>
      <w:r w:rsidR="00B81017">
        <w:t>«НАКОРМИ МУЛЬТЯШКУ»</w:t>
      </w:r>
      <w:r w:rsidR="00D05627">
        <w:t>.</w:t>
      </w:r>
    </w:p>
    <w:p w:rsidR="00851A21" w:rsidRDefault="00D05627">
      <w:r>
        <w:t xml:space="preserve">1. </w:t>
      </w:r>
      <w:r w:rsidR="00D852A0">
        <w:t xml:space="preserve">Я взяла несколько пластиковых контейнеров, на внутреннюю сторону крышек приклеила изображения героев мультфильмов, на месте «ротика» проделала небольшие отверстия. </w:t>
      </w:r>
      <w:r w:rsidR="006168A9">
        <w:t xml:space="preserve">Игрушка-контейнер готова! </w:t>
      </w:r>
    </w:p>
    <w:p w:rsidR="00851A21" w:rsidRDefault="00851A21">
      <w:r>
        <w:rPr>
          <w:noProof/>
          <w:lang w:eastAsia="ru-RU"/>
        </w:rPr>
        <w:drawing>
          <wp:inline distT="0" distB="0" distL="0" distR="0">
            <wp:extent cx="4876800" cy="3381375"/>
            <wp:effectExtent l="0" t="0" r="0" b="9525"/>
            <wp:docPr id="4" name="Рисунок 4" descr="D:\садик\20131126_09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\20131126_095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16" w:rsidRDefault="00D05627">
      <w:r>
        <w:t>2.</w:t>
      </w:r>
      <w:r w:rsidR="00E52116">
        <w:t>Перед тем как начать игру можно прочитать ребятам небольшой рассказ об одном из персонажей нашей игры.</w:t>
      </w:r>
    </w:p>
    <w:p w:rsidR="00E52116" w:rsidRDefault="00E52116">
      <w:r>
        <w:rPr>
          <w:noProof/>
          <w:lang w:eastAsia="ru-RU"/>
        </w:rPr>
        <w:drawing>
          <wp:inline distT="0" distB="0" distL="0" distR="0">
            <wp:extent cx="4905375" cy="3629025"/>
            <wp:effectExtent l="0" t="0" r="9525" b="9525"/>
            <wp:docPr id="8" name="Рисунок 8" descr="D:\садик\20131126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дик\20131126_102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6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1A" w:rsidRDefault="003D111A"/>
    <w:p w:rsidR="00851A21" w:rsidRDefault="00D05627">
      <w:r>
        <w:lastRenderedPageBreak/>
        <w:t>3.</w:t>
      </w:r>
      <w:r w:rsidR="006168A9">
        <w:t>Теперь б</w:t>
      </w:r>
      <w:r w:rsidR="006169EE">
        <w:t xml:space="preserve">ерём </w:t>
      </w:r>
      <w:r w:rsidR="009C790C">
        <w:t xml:space="preserve"> </w:t>
      </w:r>
      <w:r w:rsidR="006169EE">
        <w:t xml:space="preserve">горох, фасоль, рожки </w:t>
      </w:r>
      <w:r w:rsidR="009C790C">
        <w:t>и насыпаем в разные ёмкости</w:t>
      </w:r>
      <w:r w:rsidR="00B81017">
        <w:t xml:space="preserve"> </w:t>
      </w:r>
      <w:r w:rsidR="009C790C">
        <w:t>(у меня тарелки)</w:t>
      </w:r>
      <w:proofErr w:type="gramStart"/>
      <w:r w:rsidR="009C790C">
        <w:t xml:space="preserve"> .</w:t>
      </w:r>
      <w:proofErr w:type="gramEnd"/>
    </w:p>
    <w:p w:rsidR="00D852A0" w:rsidRPr="00851A21" w:rsidRDefault="00851A21">
      <w:r w:rsidRPr="00851A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886325" cy="3571875"/>
            <wp:effectExtent l="0" t="0" r="9525" b="9525"/>
            <wp:docPr id="2" name="Рисунок 2" descr="D:\садик\20131126_09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\20131126_095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27" w:rsidRDefault="00D05627">
      <w:r>
        <w:t xml:space="preserve">4.В подгруппах детей, </w:t>
      </w:r>
      <w:r w:rsidR="006169EE">
        <w:t>по 2-3 человека</w:t>
      </w:r>
      <w:r>
        <w:t xml:space="preserve">, </w:t>
      </w:r>
      <w:r w:rsidR="006169EE">
        <w:t xml:space="preserve"> предлагаем  покормить наших </w:t>
      </w:r>
      <w:proofErr w:type="spellStart"/>
      <w:r w:rsidR="006169EE">
        <w:t>мультяшек</w:t>
      </w:r>
      <w:proofErr w:type="spellEnd"/>
      <w:proofErr w:type="gramStart"/>
      <w:r w:rsidR="006920BE">
        <w:t xml:space="preserve">  .</w:t>
      </w:r>
      <w:proofErr w:type="gramEnd"/>
      <w:r w:rsidR="006920BE">
        <w:t xml:space="preserve"> </w:t>
      </w:r>
    </w:p>
    <w:p w:rsidR="006920BE" w:rsidRDefault="006920BE">
      <w:r>
        <w:t xml:space="preserve">Обязательно описываем форму, цвет  «мультяшной пищи» и т.д. </w:t>
      </w:r>
    </w:p>
    <w:p w:rsidR="006920BE" w:rsidRDefault="006920BE">
      <w:r>
        <w:t>Показываем детям, как надо брать «еду» двумя пальчиками, по одной штучке и класть в «ротик».</w:t>
      </w:r>
    </w:p>
    <w:p w:rsidR="00851A21" w:rsidRDefault="00851A21">
      <w:r>
        <w:rPr>
          <w:noProof/>
          <w:lang w:eastAsia="ru-RU"/>
        </w:rPr>
        <w:drawing>
          <wp:inline distT="0" distB="0" distL="0" distR="0">
            <wp:extent cx="5638799" cy="3305175"/>
            <wp:effectExtent l="0" t="0" r="635" b="0"/>
            <wp:docPr id="5" name="Рисунок 5" descr="D:\садик\20131126_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ик\20131126_10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04" w:rsidRDefault="00741F62">
      <w:r>
        <w:t>Делаем</w:t>
      </w:r>
      <w:r w:rsidR="00D05627">
        <w:t xml:space="preserve"> с детьми  физкультурную </w:t>
      </w:r>
      <w:r w:rsidR="00287A2C">
        <w:t>минутку!</w:t>
      </w:r>
    </w:p>
    <w:p w:rsidR="00851A21" w:rsidRDefault="00183104">
      <w:r>
        <w:rPr>
          <w:rFonts w:ascii="Verdana" w:hAnsi="Verdana"/>
          <w:color w:val="000000"/>
          <w:sz w:val="17"/>
          <w:szCs w:val="17"/>
          <w:shd w:val="clear" w:color="auto" w:fill="FFFFFF"/>
        </w:rPr>
        <w:t>Белки прыгают по веткам.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Прыг да скок, </w:t>
      </w:r>
      <w:proofErr w:type="gramStart"/>
      <w:r>
        <w:rPr>
          <w:rFonts w:ascii="Verdana" w:hAnsi="Verdana"/>
          <w:color w:val="000000"/>
          <w:sz w:val="17"/>
          <w:szCs w:val="17"/>
          <w:shd w:val="clear" w:color="auto" w:fill="FFFFFF"/>
        </w:rPr>
        <w:t>прыг</w:t>
      </w:r>
      <w:proofErr w:type="gramEnd"/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да скок!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Забираются нередко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Высоко, высоко! (Прыжки на месте.)</w:t>
      </w:r>
    </w:p>
    <w:p w:rsidR="00851A21" w:rsidRDefault="00851A21"/>
    <w:p w:rsidR="00851A21" w:rsidRDefault="00373546">
      <w:r>
        <w:lastRenderedPageBreak/>
        <w:t>Можно усложнить задачу, если смешать фасоль, горох</w:t>
      </w:r>
      <w:proofErr w:type="gramStart"/>
      <w:r>
        <w:t xml:space="preserve"> ,</w:t>
      </w:r>
      <w:proofErr w:type="gramEnd"/>
      <w:r>
        <w:t xml:space="preserve"> рожки и попросить детей  «накормить» каждого персонажа своим блюдом. Например: Губку Боба- фасолью, Нюшу-горохом, а </w:t>
      </w:r>
      <w:proofErr w:type="spellStart"/>
      <w:r>
        <w:t>Каркарыча</w:t>
      </w:r>
      <w:proofErr w:type="spellEnd"/>
      <w:r>
        <w:t>-рожками. Каждый ребёночек должен будет  отделить фасоль от гороха и рожков.</w:t>
      </w:r>
    </w:p>
    <w:p w:rsidR="00851A21" w:rsidRDefault="00851A21">
      <w:r>
        <w:rPr>
          <w:noProof/>
          <w:lang w:eastAsia="ru-RU"/>
        </w:rPr>
        <w:drawing>
          <wp:inline distT="0" distB="0" distL="0" distR="0">
            <wp:extent cx="5334000" cy="3990842"/>
            <wp:effectExtent l="0" t="0" r="0" b="0"/>
            <wp:docPr id="6" name="Рисунок 6" descr="D:\садик\20131126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ик\20131126_095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51" cy="400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21" w:rsidRDefault="00851A21"/>
    <w:p w:rsidR="00851A21" w:rsidRPr="00673958" w:rsidRDefault="00851A21">
      <w:r>
        <w:rPr>
          <w:noProof/>
          <w:lang w:eastAsia="ru-RU"/>
        </w:rPr>
        <w:drawing>
          <wp:inline distT="0" distB="0" distL="0" distR="0">
            <wp:extent cx="5400675" cy="3810000"/>
            <wp:effectExtent l="0" t="0" r="9525" b="0"/>
            <wp:docPr id="7" name="Рисунок 7" descr="D:\садик\20131126_1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ик\20131126_10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36" cy="38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2C" w:rsidRDefault="00804E8D">
      <w:r>
        <w:t xml:space="preserve"> И не забываем хвалить и подбадривать</w:t>
      </w:r>
      <w:r w:rsidR="009C790C">
        <w:t xml:space="preserve"> деток!</w:t>
      </w:r>
    </w:p>
    <w:p w:rsidR="00B81017" w:rsidRDefault="00B81017">
      <w:r>
        <w:t xml:space="preserve">Занятия необходимо проводить под строгим контролем со стороны взрослого, чтобы ребёнок не навредил себе, засунув </w:t>
      </w:r>
      <w:r w:rsidR="00B11066">
        <w:t>«рабочий материал» в нос,  в ухо или в рот!</w:t>
      </w:r>
    </w:p>
    <w:p w:rsidR="005F704D" w:rsidRDefault="001F69F1" w:rsidP="005F704D">
      <w:pPr>
        <w:pStyle w:val="1"/>
      </w:pPr>
      <w:r>
        <w:lastRenderedPageBreak/>
        <w:t xml:space="preserve">Игра </w:t>
      </w:r>
      <w:r w:rsidR="005F704D">
        <w:t>для развития мелкой моторики № 2 «Цветочная полянка»</w:t>
      </w:r>
    </w:p>
    <w:p w:rsidR="00B4580A" w:rsidRPr="00B4580A" w:rsidRDefault="00B4580A" w:rsidP="00B4580A"/>
    <w:p w:rsidR="005F704D" w:rsidRDefault="005F704D" w:rsidP="005F704D">
      <w:r>
        <w:t>На плотную ткань пришиты пуговицы</w:t>
      </w:r>
      <w:proofErr w:type="gramStart"/>
      <w:r>
        <w:t xml:space="preserve"> .</w:t>
      </w:r>
      <w:proofErr w:type="gramEnd"/>
      <w:r>
        <w:t xml:space="preserve"> Из ткани другого цвета вырезаны цветы и в середине сделан прорез </w:t>
      </w:r>
      <w:r w:rsidR="00B4580A">
        <w:t>–</w:t>
      </w:r>
      <w:r>
        <w:t>петелька</w:t>
      </w:r>
      <w:r w:rsidR="00B4580A">
        <w:t>.</w:t>
      </w:r>
    </w:p>
    <w:p w:rsidR="00B4580A" w:rsidRDefault="00B4580A" w:rsidP="005F704D"/>
    <w:p w:rsidR="005F704D" w:rsidRDefault="005F704D" w:rsidP="005F704D">
      <w:r>
        <w:rPr>
          <w:noProof/>
          <w:lang w:eastAsia="ru-RU"/>
        </w:rPr>
        <w:drawing>
          <wp:inline distT="0" distB="0" distL="0" distR="0">
            <wp:extent cx="4552950" cy="3067050"/>
            <wp:effectExtent l="0" t="0" r="0" b="0"/>
            <wp:docPr id="1" name="Рисунок 1" descr="D:\садик\20131204_21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\20131204_214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36" cy="30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80A" w:rsidRDefault="00C224F5" w:rsidP="005F704D">
      <w:r>
        <w:t>1.Рассказываем детям о полянке</w:t>
      </w:r>
      <w:r w:rsidR="001F69F1">
        <w:t>,</w:t>
      </w:r>
      <w:r>
        <w:t xml:space="preserve"> на которой растут цветы</w:t>
      </w:r>
      <w:r w:rsidR="00582482">
        <w:t xml:space="preserve"> (ромашки, лютики, одуванчики и т.д.), смотрим картинки с её изображением.</w:t>
      </w:r>
    </w:p>
    <w:p w:rsidR="005F704D" w:rsidRDefault="00C224F5" w:rsidP="005F704D">
      <w:r>
        <w:t>2. Показываем пустую ткань с пуговицами</w:t>
      </w:r>
      <w:proofErr w:type="gramStart"/>
      <w:r>
        <w:t xml:space="preserve"> :</w:t>
      </w:r>
      <w:proofErr w:type="gramEnd"/>
      <w:r>
        <w:t xml:space="preserve"> «Смотрите, ребята! Это наша полянка, но на ней пока ещё нет цветов. Давайте попробуем их вырастить!</w:t>
      </w:r>
      <w:r w:rsidR="001F69F1">
        <w:t>»</w:t>
      </w:r>
    </w:p>
    <w:p w:rsidR="00B4580A" w:rsidRDefault="00B4580A" w:rsidP="005F704D">
      <w:r>
        <w:t>3. Демонстрируем, как будут вырастать наши цвет</w:t>
      </w:r>
      <w:proofErr w:type="gramStart"/>
      <w:r>
        <w:t>ы(</w:t>
      </w:r>
      <w:proofErr w:type="gramEnd"/>
      <w:r>
        <w:t>пристёгиваем и отстёгиваем)</w:t>
      </w:r>
    </w:p>
    <w:p w:rsidR="00C224F5" w:rsidRDefault="00B4580A" w:rsidP="005F704D">
      <w:r>
        <w:t>4.</w:t>
      </w:r>
      <w:r w:rsidR="00C224F5">
        <w:t xml:space="preserve">Ребята должны пристегнуть </w:t>
      </w:r>
      <w:r>
        <w:t>цветы сами</w:t>
      </w:r>
      <w:r w:rsidR="001F69F1">
        <w:t>.</w:t>
      </w:r>
    </w:p>
    <w:p w:rsidR="00B4580A" w:rsidRDefault="001F69F1" w:rsidP="005F704D">
      <w:r>
        <w:t>«</w:t>
      </w:r>
      <w:r w:rsidR="00B4580A">
        <w:t>Какая красивая полянка у вас получилась! Вы все такие молодцы!</w:t>
      </w:r>
      <w:r>
        <w:t>»</w:t>
      </w:r>
      <w:r w:rsidR="00B4580A">
        <w:t xml:space="preserve"> </w:t>
      </w:r>
    </w:p>
    <w:p w:rsidR="001F69F1" w:rsidRDefault="001F69F1" w:rsidP="005F704D"/>
    <w:p w:rsidR="00B4580A" w:rsidRDefault="001F69F1" w:rsidP="005F704D">
      <w:r>
        <w:rPr>
          <w:noProof/>
          <w:lang w:eastAsia="ru-RU"/>
        </w:rPr>
        <w:drawing>
          <wp:inline distT="0" distB="0" distL="0" distR="0" wp14:anchorId="72A72990" wp14:editId="11F268F5">
            <wp:extent cx="4895850" cy="2581275"/>
            <wp:effectExtent l="0" t="0" r="0" b="9525"/>
            <wp:docPr id="9" name="Рисунок 9" descr="D:\садик\20131204_21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\20131204_214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70" cy="25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33" w:rsidRDefault="00942F33" w:rsidP="005F704D"/>
    <w:p w:rsidR="00B4580A" w:rsidRDefault="00B4580A" w:rsidP="005F704D"/>
    <w:p w:rsidR="001F69F1" w:rsidRDefault="00942F33" w:rsidP="001F69F1">
      <w:pPr>
        <w:pStyle w:val="1"/>
      </w:pPr>
      <w:r>
        <w:t xml:space="preserve">                      </w:t>
      </w:r>
      <w:r w:rsidR="001F69F1">
        <w:t>Игра для развития мелкой моторики № 3 «Бусы»</w:t>
      </w:r>
    </w:p>
    <w:p w:rsidR="00942F33" w:rsidRPr="00942F33" w:rsidRDefault="00942F33" w:rsidP="00942F33"/>
    <w:p w:rsidR="001F69F1" w:rsidRDefault="00163DB0" w:rsidP="005F704D">
      <w:r>
        <w:t xml:space="preserve">Нам понадобятся: </w:t>
      </w:r>
      <w:r w:rsidR="00942F33">
        <w:t xml:space="preserve"> </w:t>
      </w:r>
      <w:r>
        <w:t>макаронные изделия (например «Перья»), тарелка, тонкий проводок (на него уд</w:t>
      </w:r>
      <w:r w:rsidR="0091211C">
        <w:t>обней нанизывать наши макароны)</w:t>
      </w:r>
      <w:proofErr w:type="gramStart"/>
      <w:r w:rsidR="0091211C">
        <w:t>,к</w:t>
      </w:r>
      <w:proofErr w:type="gramEnd"/>
      <w:r w:rsidR="0091211C">
        <w:t>укла «Даша».</w:t>
      </w:r>
    </w:p>
    <w:p w:rsidR="0091211C" w:rsidRDefault="0091211C" w:rsidP="005F704D">
      <w:r>
        <w:t xml:space="preserve">-«Ребята, у нашей куклы Даши сегодня День рождения! А у нас нет для неё подарка, давайте подарим ей бусы!»  </w:t>
      </w:r>
    </w:p>
    <w:p w:rsidR="0091211C" w:rsidRDefault="0091211C" w:rsidP="005F704D">
      <w:r>
        <w:t xml:space="preserve">-Да!                           </w:t>
      </w:r>
    </w:p>
    <w:p w:rsidR="0091211C" w:rsidRDefault="0091211C" w:rsidP="005F704D">
      <w:r>
        <w:t>« Ой! А бус тоже нет! Что же нам делать? А может, сделаем бусы своими руками?»</w:t>
      </w:r>
    </w:p>
    <w:p w:rsidR="00942F33" w:rsidRDefault="00942F33" w:rsidP="005F704D">
      <w:r>
        <w:t>Дети одевают макароны на проводок.</w:t>
      </w:r>
    </w:p>
    <w:p w:rsidR="00582482" w:rsidRDefault="00582482" w:rsidP="005F704D">
      <w:r>
        <w:t>(Скрепляем два кончика проводка)</w:t>
      </w:r>
      <w:bookmarkStart w:id="0" w:name="_GoBack"/>
      <w:bookmarkEnd w:id="0"/>
      <w:r>
        <w:t>.</w:t>
      </w:r>
    </w:p>
    <w:p w:rsidR="00942F33" w:rsidRDefault="00942F33" w:rsidP="005F704D">
      <w:r>
        <w:rPr>
          <w:noProof/>
          <w:lang w:eastAsia="ru-RU"/>
        </w:rPr>
        <w:drawing>
          <wp:inline distT="0" distB="0" distL="0" distR="0" wp14:anchorId="503F6C7A" wp14:editId="2C31564B">
            <wp:extent cx="3743325" cy="2400300"/>
            <wp:effectExtent l="0" t="0" r="9525" b="0"/>
            <wp:docPr id="10" name="Рисунок 10" descr="D:\фон для аквариума\makar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н для аквариума\makaro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33" w:rsidRDefault="00942F33" w:rsidP="005F704D">
      <w:r>
        <w:t>«Какие вы умницы! Хорошо потрудились</w:t>
      </w:r>
      <w:proofErr w:type="gramStart"/>
      <w:r>
        <w:t xml:space="preserve"> !</w:t>
      </w:r>
      <w:proofErr w:type="gramEnd"/>
      <w:r>
        <w:t xml:space="preserve"> Подарок нашей «Даше» готов!»</w:t>
      </w:r>
    </w:p>
    <w:p w:rsidR="0091211C" w:rsidRDefault="0091211C" w:rsidP="005F704D"/>
    <w:p w:rsidR="0091211C" w:rsidRDefault="0091211C" w:rsidP="005F704D"/>
    <w:p w:rsidR="00163DB0" w:rsidRDefault="00163DB0" w:rsidP="005F704D"/>
    <w:sectPr w:rsidR="00163DB0" w:rsidSect="00D0562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37E"/>
    <w:rsid w:val="000C737E"/>
    <w:rsid w:val="00163DB0"/>
    <w:rsid w:val="00183104"/>
    <w:rsid w:val="001F69F1"/>
    <w:rsid w:val="00287A2C"/>
    <w:rsid w:val="002D4DF6"/>
    <w:rsid w:val="00373546"/>
    <w:rsid w:val="003D111A"/>
    <w:rsid w:val="00582482"/>
    <w:rsid w:val="005A456F"/>
    <w:rsid w:val="005B3F97"/>
    <w:rsid w:val="005C2053"/>
    <w:rsid w:val="005F704D"/>
    <w:rsid w:val="006168A9"/>
    <w:rsid w:val="006169EE"/>
    <w:rsid w:val="00673958"/>
    <w:rsid w:val="006920BE"/>
    <w:rsid w:val="006B576C"/>
    <w:rsid w:val="00741F62"/>
    <w:rsid w:val="00804E8D"/>
    <w:rsid w:val="00851A21"/>
    <w:rsid w:val="00876060"/>
    <w:rsid w:val="0091211C"/>
    <w:rsid w:val="00942F33"/>
    <w:rsid w:val="009C790C"/>
    <w:rsid w:val="00A732FF"/>
    <w:rsid w:val="00B11066"/>
    <w:rsid w:val="00B4580A"/>
    <w:rsid w:val="00B81017"/>
    <w:rsid w:val="00C224F5"/>
    <w:rsid w:val="00C83085"/>
    <w:rsid w:val="00D05627"/>
    <w:rsid w:val="00D852A0"/>
    <w:rsid w:val="00E52116"/>
    <w:rsid w:val="00E8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A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7A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9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87A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87A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D05627"/>
    <w:pPr>
      <w:ind w:left="720"/>
      <w:contextualSpacing/>
    </w:pPr>
  </w:style>
  <w:style w:type="character" w:styleId="a6">
    <w:name w:val="Emphasis"/>
    <w:basedOn w:val="a0"/>
    <w:uiPriority w:val="20"/>
    <w:qFormat/>
    <w:rsid w:val="003D111A"/>
    <w:rPr>
      <w:i/>
      <w:iCs/>
    </w:rPr>
  </w:style>
  <w:style w:type="paragraph" w:styleId="a7">
    <w:name w:val="Title"/>
    <w:basedOn w:val="a"/>
    <w:next w:val="a"/>
    <w:link w:val="a8"/>
    <w:uiPriority w:val="10"/>
    <w:qFormat/>
    <w:rsid w:val="003D11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D11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5A45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A45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A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7A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9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87A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87A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D05627"/>
    <w:pPr>
      <w:ind w:left="720"/>
      <w:contextualSpacing/>
    </w:pPr>
  </w:style>
  <w:style w:type="character" w:styleId="a6">
    <w:name w:val="Emphasis"/>
    <w:basedOn w:val="a0"/>
    <w:uiPriority w:val="20"/>
    <w:qFormat/>
    <w:rsid w:val="003D111A"/>
    <w:rPr>
      <w:i/>
      <w:iCs/>
    </w:rPr>
  </w:style>
  <w:style w:type="paragraph" w:styleId="a7">
    <w:name w:val="Title"/>
    <w:basedOn w:val="a"/>
    <w:next w:val="a"/>
    <w:link w:val="a8"/>
    <w:uiPriority w:val="10"/>
    <w:qFormat/>
    <w:rsid w:val="003D11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D11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5A45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A45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7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12</cp:revision>
  <dcterms:created xsi:type="dcterms:W3CDTF">2013-11-21T14:29:00Z</dcterms:created>
  <dcterms:modified xsi:type="dcterms:W3CDTF">2013-12-04T19:27:00Z</dcterms:modified>
</cp:coreProperties>
</file>