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5" w:rsidRPr="00BB1836" w:rsidRDefault="00474CC5" w:rsidP="00474CC5">
      <w:pPr>
        <w:jc w:val="center"/>
      </w:pPr>
      <w:r w:rsidRPr="00BB18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униципальное автономное дошкольное образовательное учреждение детский сад №9 «Ягодка»</w:t>
      </w:r>
    </w:p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Pr="00BB1836" w:rsidRDefault="00474CC5" w:rsidP="00474C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4CC5" w:rsidRDefault="00474CC5" w:rsidP="00474C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занятия в подготовительной группе </w:t>
      </w:r>
      <w:r w:rsidRPr="00BB1836">
        <w:rPr>
          <w:rFonts w:ascii="Times New Roman" w:hAnsi="Times New Roman" w:cs="Times New Roman"/>
          <w:sz w:val="36"/>
          <w:szCs w:val="36"/>
        </w:rPr>
        <w:t>на тему:</w:t>
      </w:r>
    </w:p>
    <w:p w:rsidR="00474CC5" w:rsidRPr="00C310C5" w:rsidRDefault="00474CC5" w:rsidP="00474C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0C5">
        <w:rPr>
          <w:rFonts w:ascii="Times New Roman" w:hAnsi="Times New Roman" w:cs="Times New Roman"/>
          <w:b/>
          <w:sz w:val="36"/>
          <w:szCs w:val="36"/>
        </w:rPr>
        <w:t xml:space="preserve"> «Знакомство со свойствами воды, целостные представления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о воде как о природном явлении</w:t>
      </w:r>
      <w:r w:rsidRPr="00C310C5">
        <w:rPr>
          <w:rFonts w:ascii="Times New Roman" w:hAnsi="Times New Roman" w:cs="Times New Roman"/>
          <w:b/>
          <w:sz w:val="36"/>
          <w:szCs w:val="36"/>
        </w:rPr>
        <w:t>»</w:t>
      </w:r>
    </w:p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Default="00474CC5" w:rsidP="00474CC5"/>
    <w:p w:rsidR="00474CC5" w:rsidRPr="00BB1836" w:rsidRDefault="00474CC5" w:rsidP="00474CC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74CC5" w:rsidRPr="00BB1836" w:rsidRDefault="00474CC5" w:rsidP="00474CC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 и провела</w:t>
      </w:r>
      <w:r w:rsidRPr="00BB1836">
        <w:rPr>
          <w:rFonts w:ascii="Times New Roman" w:hAnsi="Times New Roman" w:cs="Times New Roman"/>
          <w:sz w:val="26"/>
          <w:szCs w:val="26"/>
        </w:rPr>
        <w:t>:</w:t>
      </w:r>
    </w:p>
    <w:p w:rsidR="00474CC5" w:rsidRPr="00BB1836" w:rsidRDefault="00474CC5" w:rsidP="00474CC5">
      <w:pPr>
        <w:jc w:val="right"/>
        <w:rPr>
          <w:rFonts w:ascii="Times New Roman" w:hAnsi="Times New Roman" w:cs="Times New Roman"/>
          <w:sz w:val="26"/>
          <w:szCs w:val="26"/>
        </w:rPr>
      </w:pPr>
      <w:r w:rsidRPr="00BB1836">
        <w:rPr>
          <w:rFonts w:ascii="Times New Roman" w:hAnsi="Times New Roman" w:cs="Times New Roman"/>
          <w:sz w:val="26"/>
          <w:szCs w:val="26"/>
        </w:rPr>
        <w:t>воспитатель Аксёнчикова Н.В.</w:t>
      </w:r>
    </w:p>
    <w:p w:rsidR="00474CC5" w:rsidRDefault="00474CC5" w:rsidP="00474CC5"/>
    <w:p w:rsidR="00474CC5" w:rsidRDefault="00474CC5" w:rsidP="00474CC5"/>
    <w:p w:rsidR="00474CC5" w:rsidRDefault="00474CC5" w:rsidP="00474CC5"/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C310C5">
        <w:rPr>
          <w:rFonts w:ascii="Times New Roman" w:hAnsi="Times New Roman" w:cs="Times New Roman"/>
          <w:sz w:val="26"/>
          <w:szCs w:val="26"/>
        </w:rPr>
        <w:t xml:space="preserve"> Создать 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целостные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представление о воде как о природном явлении. Познакомить со свойствами воды (жидкая, без запаха, без вкуса, прозрачная). Воспитывать бережное отношение к воде.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C310C5">
        <w:rPr>
          <w:rFonts w:ascii="Times New Roman" w:hAnsi="Times New Roman" w:cs="Times New Roman"/>
          <w:sz w:val="26"/>
          <w:szCs w:val="26"/>
        </w:rPr>
        <w:t xml:space="preserve"> Картинки с изображениями воды в природе. Стаканы с водой, трубочки, ложечки, молоко, вода.</w:t>
      </w:r>
    </w:p>
    <w:p w:rsidR="00474CC5" w:rsidRPr="00C310C5" w:rsidRDefault="00474CC5" w:rsidP="00474CC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0C5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Звучит аудиозапись журчание ручейка.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Ребята, послушайте и определите, что это за звуки? (Это звуки воды). Действительно, это журчит вода. И сегодня речь пойдет о воде. Путешествовать в царстве воды будет Капелька (показ). Это Капелька путешествует по всему свету, много видела, много интересного знает о воде: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Вы 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слыхали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о воде?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Говорят, она везде!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В луже, в море, в океане,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И в водопроводном кране: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Так ли это? Как вы думаете?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А откуда взялась капелька, где она может быть?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 xml:space="preserve">- Давайте рассмотрим </w:t>
      </w:r>
      <w:proofErr w:type="gramStart"/>
      <w:r w:rsidRPr="00C310C5">
        <w:rPr>
          <w:rFonts w:ascii="Times New Roman" w:hAnsi="Times New Roman" w:cs="Times New Roman"/>
          <w:sz w:val="26"/>
          <w:szCs w:val="26"/>
        </w:rPr>
        <w:t>картинки</w:t>
      </w:r>
      <w:proofErr w:type="gramEnd"/>
      <w:r w:rsidRPr="00C310C5">
        <w:rPr>
          <w:rFonts w:ascii="Times New Roman" w:hAnsi="Times New Roman" w:cs="Times New Roman"/>
          <w:sz w:val="26"/>
          <w:szCs w:val="26"/>
        </w:rPr>
        <w:t xml:space="preserve"> на которых нарисованы места, где путешествовала наша Капелька.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Назовите их (пруд, озеро, море, река, океан).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Значит, Капелька - это маленькая частичка чего? (воды),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Кому же нужна вода? (животным, растениям, человеку, птицам)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Конечно же, вода необходима всему живому, без воды не было бы жизни на нашей земле, вода - это основа жизни.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C310C5">
        <w:rPr>
          <w:rFonts w:ascii="Times New Roman" w:hAnsi="Times New Roman" w:cs="Times New Roman"/>
          <w:sz w:val="26"/>
          <w:szCs w:val="26"/>
        </w:rPr>
        <w:t>- Как вы думаете, ребята, что может делать вода? (бежать, течь, капать, литься, бушевать).</w:t>
      </w:r>
      <w:proofErr w:type="gramEnd"/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А что человек делает с водой? (готовит еду, стирает, поливает, пьет). Поэтому водяные богатства нужно охранять и беречь.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Как беречь воду? (нельзя оставлять кран открытым)</w:t>
      </w:r>
    </w:p>
    <w:p w:rsidR="00474CC5" w:rsidRPr="00AF005D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F005D">
        <w:rPr>
          <w:rFonts w:ascii="Times New Roman" w:hAnsi="Times New Roman" w:cs="Times New Roman"/>
          <w:i/>
          <w:sz w:val="26"/>
          <w:szCs w:val="26"/>
        </w:rPr>
        <w:t>Физминутка</w:t>
      </w:r>
      <w:proofErr w:type="spellEnd"/>
      <w:r w:rsidRPr="00AF005D">
        <w:rPr>
          <w:rFonts w:ascii="Times New Roman" w:hAnsi="Times New Roman" w:cs="Times New Roman"/>
          <w:i/>
          <w:sz w:val="26"/>
          <w:szCs w:val="26"/>
        </w:rPr>
        <w:t xml:space="preserve"> "Море волнуется"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Ребята, я приготовила вам сюрприз.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Подойдите к столу, встаньте удобно и посмотрите, что я делаю.</w:t>
      </w:r>
    </w:p>
    <w:p w:rsidR="00474CC5" w:rsidRPr="00AF005D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F005D">
        <w:rPr>
          <w:rFonts w:ascii="Times New Roman" w:hAnsi="Times New Roman" w:cs="Times New Roman"/>
          <w:b/>
          <w:sz w:val="26"/>
          <w:szCs w:val="26"/>
        </w:rPr>
        <w:lastRenderedPageBreak/>
        <w:t>Опыт 1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Переливаю воду из стакана в стакан. Если мы можем перелить из стакана в стакан, то говорим, что он жидкий, если нет густой. Поскольку вода жидкая, она течет, переливается, её называют жидкостью.</w:t>
      </w:r>
    </w:p>
    <w:p w:rsidR="00474CC5" w:rsidRPr="00AF005D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F005D">
        <w:rPr>
          <w:rFonts w:ascii="Times New Roman" w:hAnsi="Times New Roman" w:cs="Times New Roman"/>
          <w:b/>
          <w:sz w:val="26"/>
          <w:szCs w:val="26"/>
        </w:rPr>
        <w:t>Опыт 2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У каждого стакан с водой понюхайте. Имеет ли вода запах? (нет) Чистая вода не имеет запаха.</w:t>
      </w:r>
    </w:p>
    <w:p w:rsidR="00474CC5" w:rsidRPr="00AF005D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F005D">
        <w:rPr>
          <w:rFonts w:ascii="Times New Roman" w:hAnsi="Times New Roman" w:cs="Times New Roman"/>
          <w:b/>
          <w:sz w:val="26"/>
          <w:szCs w:val="26"/>
        </w:rPr>
        <w:t>Опыт 3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А теперь попробуем водичку немного. Есть вкус какой-нибудь? (нет) Без вкуса вода, а теперь добавим ложечку сахара и помешаем, и снова попробуем. Изменился вкус воды? (да) Какой вкус стал? (сладкий) Почему вода стала сладкой? (в ней развели сахар) Значит, в воде можно растворять другие вещества.</w:t>
      </w:r>
    </w:p>
    <w:p w:rsidR="00474CC5" w:rsidRPr="00AF005D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F005D">
        <w:rPr>
          <w:rFonts w:ascii="Times New Roman" w:hAnsi="Times New Roman" w:cs="Times New Roman"/>
          <w:b/>
          <w:sz w:val="26"/>
          <w:szCs w:val="26"/>
        </w:rPr>
        <w:t>Опыт 4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Посмотрите что в этом стакане? (вода) В другом молоко. Опускаю ложечку. Где видно ложечку? В стакане с водой. Значит вода, какая? (прозрачная) Молодцы.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- А теперь поиграем в игру " Скажи наоборот". Из одного крана течет горячая вода, а из другого (холодная).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•</w:t>
      </w:r>
      <w:r w:rsidRPr="00C310C5">
        <w:rPr>
          <w:rFonts w:ascii="Times New Roman" w:hAnsi="Times New Roman" w:cs="Times New Roman"/>
          <w:sz w:val="26"/>
          <w:szCs w:val="26"/>
        </w:rPr>
        <w:tab/>
        <w:t>Река может бежать быстро, а может (медленно).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•</w:t>
      </w:r>
      <w:r w:rsidRPr="00C310C5">
        <w:rPr>
          <w:rFonts w:ascii="Times New Roman" w:hAnsi="Times New Roman" w:cs="Times New Roman"/>
          <w:sz w:val="26"/>
          <w:szCs w:val="26"/>
        </w:rPr>
        <w:tab/>
        <w:t>В океане волны большие, а в реке маленькие.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•</w:t>
      </w:r>
      <w:r w:rsidRPr="00C310C5">
        <w:rPr>
          <w:rFonts w:ascii="Times New Roman" w:hAnsi="Times New Roman" w:cs="Times New Roman"/>
          <w:sz w:val="26"/>
          <w:szCs w:val="26"/>
        </w:rPr>
        <w:tab/>
        <w:t>В чайнике чистая вода, а в луже грязная.</w:t>
      </w:r>
    </w:p>
    <w:p w:rsidR="00474C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•</w:t>
      </w:r>
      <w:r w:rsidRPr="00C310C5">
        <w:rPr>
          <w:rFonts w:ascii="Times New Roman" w:hAnsi="Times New Roman" w:cs="Times New Roman"/>
          <w:sz w:val="26"/>
          <w:szCs w:val="26"/>
        </w:rPr>
        <w:tab/>
        <w:t>Река глубокая, а ручеек мелкий.</w:t>
      </w: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74CC5" w:rsidRPr="00C310C5" w:rsidRDefault="00474CC5" w:rsidP="00474CC5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10C5">
        <w:rPr>
          <w:rFonts w:ascii="Times New Roman" w:hAnsi="Times New Roman" w:cs="Times New Roman"/>
          <w:sz w:val="26"/>
          <w:szCs w:val="26"/>
        </w:rPr>
        <w:t>Молодцы. Еще про водичку мы знаем стихотворения, расскажите.</w:t>
      </w:r>
    </w:p>
    <w:p w:rsidR="00474CC5" w:rsidRDefault="00474CC5" w:rsidP="00474CC5">
      <w:pPr>
        <w:rPr>
          <w:rFonts w:ascii="Times New Roman" w:hAnsi="Times New Roman" w:cs="Times New Roman"/>
          <w:sz w:val="26"/>
          <w:szCs w:val="26"/>
        </w:rPr>
      </w:pPr>
    </w:p>
    <w:p w:rsidR="00474CC5" w:rsidRDefault="00474CC5" w:rsidP="00474CC5">
      <w:pPr>
        <w:rPr>
          <w:rFonts w:ascii="Times New Roman" w:hAnsi="Times New Roman" w:cs="Times New Roman"/>
          <w:sz w:val="26"/>
          <w:szCs w:val="26"/>
        </w:rPr>
      </w:pPr>
    </w:p>
    <w:p w:rsidR="00474CC5" w:rsidRDefault="00474CC5" w:rsidP="00474CC5">
      <w:pPr>
        <w:rPr>
          <w:rFonts w:ascii="Times New Roman" w:hAnsi="Times New Roman" w:cs="Times New Roman"/>
          <w:sz w:val="26"/>
          <w:szCs w:val="26"/>
        </w:rPr>
      </w:pPr>
    </w:p>
    <w:p w:rsidR="00474CC5" w:rsidRDefault="00474CC5" w:rsidP="00474CC5">
      <w:pPr>
        <w:rPr>
          <w:rFonts w:ascii="Times New Roman" w:hAnsi="Times New Roman" w:cs="Times New Roman"/>
          <w:sz w:val="26"/>
          <w:szCs w:val="26"/>
        </w:rPr>
      </w:pPr>
    </w:p>
    <w:p w:rsidR="00474CC5" w:rsidRDefault="00474CC5" w:rsidP="00474CC5">
      <w:pPr>
        <w:rPr>
          <w:rFonts w:ascii="Times New Roman" w:hAnsi="Times New Roman" w:cs="Times New Roman"/>
          <w:sz w:val="26"/>
          <w:szCs w:val="26"/>
        </w:rPr>
      </w:pPr>
    </w:p>
    <w:p w:rsidR="00474CC5" w:rsidRDefault="00474CC5" w:rsidP="00474CC5">
      <w:pPr>
        <w:rPr>
          <w:rFonts w:ascii="Times New Roman" w:hAnsi="Times New Roman" w:cs="Times New Roman"/>
          <w:sz w:val="26"/>
          <w:szCs w:val="26"/>
        </w:rPr>
      </w:pPr>
    </w:p>
    <w:p w:rsidR="00326875" w:rsidRDefault="00326875"/>
    <w:sectPr w:rsidR="00326875" w:rsidSect="0032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CC5"/>
    <w:rsid w:val="00326875"/>
    <w:rsid w:val="004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2015-02-18T18:25:00Z</dcterms:created>
  <dcterms:modified xsi:type="dcterms:W3CDTF">2015-02-18T18:25:00Z</dcterms:modified>
</cp:coreProperties>
</file>