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38" w:rsidRDefault="00BD134E">
      <w:pPr>
        <w:rPr>
          <w:b/>
          <w:color w:val="002060"/>
          <w:sz w:val="52"/>
          <w:szCs w:val="52"/>
        </w:rPr>
      </w:pPr>
      <w:r w:rsidRPr="0096744B">
        <w:rPr>
          <w:b/>
          <w:color w:val="FF0000"/>
          <w:sz w:val="52"/>
          <w:szCs w:val="52"/>
        </w:rPr>
        <w:t xml:space="preserve">Рисуем на стекле. Мастер-класс. </w:t>
      </w:r>
      <w:r w:rsidRPr="0096744B">
        <w:rPr>
          <w:b/>
          <w:color w:val="002060"/>
          <w:sz w:val="52"/>
          <w:szCs w:val="52"/>
        </w:rPr>
        <w:t xml:space="preserve">Часть </w:t>
      </w:r>
      <w:r w:rsidRPr="0096744B">
        <w:rPr>
          <w:b/>
          <w:color w:val="002060"/>
          <w:sz w:val="52"/>
          <w:szCs w:val="52"/>
          <w:lang w:val="en-US"/>
        </w:rPr>
        <w:t>II</w:t>
      </w:r>
      <w:r w:rsidRPr="0096744B">
        <w:rPr>
          <w:b/>
          <w:color w:val="002060"/>
          <w:sz w:val="52"/>
          <w:szCs w:val="52"/>
        </w:rPr>
        <w:t>.</w:t>
      </w:r>
    </w:p>
    <w:p w:rsidR="00AE40E8" w:rsidRDefault="00AE40E8">
      <w:pPr>
        <w:rPr>
          <w:b/>
          <w:color w:val="002060"/>
          <w:sz w:val="52"/>
          <w:szCs w:val="52"/>
        </w:rPr>
      </w:pPr>
      <w:r>
        <w:rPr>
          <w:b/>
          <w:noProof/>
          <w:color w:val="002060"/>
          <w:sz w:val="52"/>
          <w:szCs w:val="52"/>
          <w:lang w:eastAsia="ru-RU"/>
        </w:rPr>
        <w:drawing>
          <wp:inline distT="0" distB="0" distL="0" distR="0">
            <wp:extent cx="2341135" cy="1756447"/>
            <wp:effectExtent l="0" t="0" r="2540" b="0"/>
            <wp:docPr id="1" name="Рисунок 1" descr="G:\фото.стекло.даша буты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.стекло.даша бутыл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78" cy="175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0E8" w:rsidRDefault="00AE40E8">
      <w:pPr>
        <w:rPr>
          <w:b/>
          <w:color w:val="002060"/>
          <w:sz w:val="52"/>
          <w:szCs w:val="52"/>
        </w:rPr>
      </w:pPr>
    </w:p>
    <w:p w:rsidR="00BD134E" w:rsidRPr="009D5A60" w:rsidRDefault="00BD134E">
      <w:pPr>
        <w:rPr>
          <w:b/>
          <w:color w:val="FF0000"/>
          <w:sz w:val="28"/>
          <w:szCs w:val="28"/>
        </w:rPr>
      </w:pPr>
      <w:r w:rsidRPr="009D5A60">
        <w:rPr>
          <w:b/>
          <w:color w:val="FF0000"/>
          <w:sz w:val="28"/>
          <w:szCs w:val="28"/>
        </w:rPr>
        <w:t>Здравствуйте, уважаемые коллеги!</w:t>
      </w:r>
    </w:p>
    <w:p w:rsidR="00BD134E" w:rsidRDefault="00BD134E" w:rsidP="00BD134E">
      <w:pPr>
        <w:jc w:val="both"/>
        <w:rPr>
          <w:sz w:val="28"/>
          <w:szCs w:val="28"/>
        </w:rPr>
      </w:pPr>
      <w:r>
        <w:rPr>
          <w:sz w:val="28"/>
          <w:szCs w:val="28"/>
        </w:rPr>
        <w:t>Спешу продолжить знакомить Вас с секретами и опытом работы по росписи стекла. Надеюсь, что первая часть моего  мастер-класса Вам понравилась.</w:t>
      </w:r>
    </w:p>
    <w:p w:rsidR="00BD134E" w:rsidRDefault="00BD134E" w:rsidP="00BD134E">
      <w:pPr>
        <w:jc w:val="both"/>
        <w:rPr>
          <w:sz w:val="28"/>
          <w:szCs w:val="28"/>
        </w:rPr>
      </w:pPr>
      <w:r>
        <w:rPr>
          <w:sz w:val="28"/>
          <w:szCs w:val="28"/>
        </w:rPr>
        <w:t>На заставке неделю назад Вы видели нарисованные на готовой рамке со стеклом ирисы. Должна признаться, что приготовила ее для ребенка, но не смогла удержаться и расписала ее сама, ведь, как вы уже заметили, ирисы – моя слабость, поддалась искушению, так сказать!</w:t>
      </w:r>
    </w:p>
    <w:p w:rsidR="00AE40E8" w:rsidRDefault="00AE40E8" w:rsidP="009D5A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38375" cy="1679351"/>
            <wp:effectExtent l="0" t="0" r="0" b="0"/>
            <wp:docPr id="2" name="Рисунок 2" descr="G:\фото.стекло.ирисы.близк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.стекло.ирисы.близко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993" cy="16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A60">
        <w:rPr>
          <w:sz w:val="28"/>
          <w:szCs w:val="28"/>
        </w:rPr>
        <w:t xml:space="preserve">                         </w:t>
      </w:r>
      <w:r w:rsidR="009D5A60">
        <w:rPr>
          <w:noProof/>
          <w:sz w:val="28"/>
          <w:szCs w:val="28"/>
          <w:lang w:eastAsia="ru-RU"/>
        </w:rPr>
        <w:drawing>
          <wp:inline distT="0" distB="0" distL="0" distR="0" wp14:anchorId="7A3A03F3">
            <wp:extent cx="2238375" cy="168080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49" cy="1679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A60" w:rsidRDefault="009D5A60" w:rsidP="009D5A60">
      <w:pPr>
        <w:rPr>
          <w:sz w:val="28"/>
          <w:szCs w:val="28"/>
        </w:rPr>
      </w:pPr>
    </w:p>
    <w:p w:rsidR="00A8220D" w:rsidRDefault="00A8220D" w:rsidP="00BD134E">
      <w:pPr>
        <w:jc w:val="both"/>
        <w:rPr>
          <w:sz w:val="28"/>
          <w:szCs w:val="28"/>
        </w:rPr>
      </w:pPr>
      <w:r>
        <w:rPr>
          <w:sz w:val="28"/>
          <w:szCs w:val="28"/>
        </w:rPr>
        <w:t>А Марк согласился написать ирисы на своей бутылке.</w:t>
      </w:r>
    </w:p>
    <w:p w:rsidR="00BD134E" w:rsidRDefault="00BD134E" w:rsidP="00BD134E">
      <w:pPr>
        <w:jc w:val="both"/>
        <w:rPr>
          <w:sz w:val="28"/>
          <w:szCs w:val="28"/>
        </w:rPr>
      </w:pPr>
      <w:r>
        <w:rPr>
          <w:sz w:val="28"/>
          <w:szCs w:val="28"/>
        </w:rPr>
        <w:t>При росписи на плоском стекле можно использовать как лицевую сторону изображения</w:t>
      </w:r>
      <w:r w:rsidR="00A8220D">
        <w:rPr>
          <w:sz w:val="28"/>
          <w:szCs w:val="28"/>
        </w:rPr>
        <w:t xml:space="preserve"> </w:t>
      </w:r>
      <w:r>
        <w:rPr>
          <w:sz w:val="28"/>
          <w:szCs w:val="28"/>
        </w:rPr>
        <w:t>(как на заставке), так и изнаночную</w:t>
      </w:r>
      <w:r w:rsidR="00A8220D">
        <w:rPr>
          <w:sz w:val="28"/>
          <w:szCs w:val="28"/>
        </w:rPr>
        <w:t xml:space="preserve">. Видите, контур смотрится ровнее, нежнее. </w:t>
      </w:r>
      <w:proofErr w:type="spellStart"/>
      <w:r w:rsidR="00A8220D">
        <w:rPr>
          <w:sz w:val="28"/>
          <w:szCs w:val="28"/>
        </w:rPr>
        <w:t>Вообщем</w:t>
      </w:r>
      <w:proofErr w:type="spellEnd"/>
      <w:r w:rsidR="00A8220D">
        <w:rPr>
          <w:sz w:val="28"/>
          <w:szCs w:val="28"/>
        </w:rPr>
        <w:t>, кому как понравится.</w:t>
      </w:r>
    </w:p>
    <w:p w:rsidR="00AE40E8" w:rsidRDefault="00AE40E8" w:rsidP="00AE40E8">
      <w:pPr>
        <w:jc w:val="center"/>
        <w:rPr>
          <w:sz w:val="28"/>
          <w:szCs w:val="28"/>
        </w:rPr>
      </w:pPr>
    </w:p>
    <w:p w:rsidR="00A8220D" w:rsidRDefault="00A8220D" w:rsidP="00BD134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Моя Кристина овладела и этим нелегким способом росписи – негативно, наоборот. На бутылке она нанесла контуры бабочки и стрекозы друг напротив друга.</w:t>
      </w:r>
    </w:p>
    <w:p w:rsidR="00AE40E8" w:rsidRDefault="00AE40E8" w:rsidP="00AE40E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91920" cy="1569886"/>
            <wp:effectExtent l="0" t="0" r="3810" b="0"/>
            <wp:docPr id="4" name="Рисунок 4" descr="G:\фото.стекло.бабочки.нач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.стекло.бабочки.начал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063" cy="156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1EB" w:rsidRDefault="005931EB" w:rsidP="00AE40E8">
      <w:pPr>
        <w:jc w:val="center"/>
        <w:rPr>
          <w:sz w:val="28"/>
          <w:szCs w:val="28"/>
        </w:rPr>
      </w:pPr>
    </w:p>
    <w:p w:rsidR="005931EB" w:rsidRDefault="005931EB" w:rsidP="00AE40E8">
      <w:pPr>
        <w:jc w:val="center"/>
        <w:rPr>
          <w:sz w:val="28"/>
          <w:szCs w:val="28"/>
        </w:rPr>
      </w:pPr>
    </w:p>
    <w:p w:rsidR="00A8220D" w:rsidRDefault="00A8220D" w:rsidP="00BD134E">
      <w:pPr>
        <w:jc w:val="both"/>
        <w:rPr>
          <w:sz w:val="28"/>
          <w:szCs w:val="28"/>
        </w:rPr>
      </w:pPr>
      <w:r>
        <w:rPr>
          <w:sz w:val="28"/>
          <w:szCs w:val="28"/>
        </w:rPr>
        <w:t>Затем дальнюю бабочку декорировала контурами с тем расчетом, что контур будет внизу, под краской и виден глазу.</w:t>
      </w:r>
    </w:p>
    <w:p w:rsidR="00AE40E8" w:rsidRDefault="00327573" w:rsidP="0032757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76450" cy="2766932"/>
            <wp:effectExtent l="0" t="0" r="0" b="0"/>
            <wp:docPr id="5" name="Рисунок 5" descr="G:\фото.стекло.бабочки кри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.стекло.бабочки крист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49" cy="277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1EB" w:rsidRDefault="005931EB" w:rsidP="00327573">
      <w:pPr>
        <w:jc w:val="center"/>
        <w:rPr>
          <w:sz w:val="28"/>
          <w:szCs w:val="28"/>
        </w:rPr>
      </w:pPr>
    </w:p>
    <w:p w:rsidR="005931EB" w:rsidRDefault="005931EB" w:rsidP="00327573">
      <w:pPr>
        <w:jc w:val="center"/>
        <w:rPr>
          <w:sz w:val="28"/>
          <w:szCs w:val="28"/>
        </w:rPr>
      </w:pPr>
    </w:p>
    <w:p w:rsidR="00A8220D" w:rsidRDefault="00A8220D" w:rsidP="00BD134E">
      <w:pPr>
        <w:jc w:val="both"/>
        <w:rPr>
          <w:sz w:val="28"/>
          <w:szCs w:val="28"/>
        </w:rPr>
      </w:pPr>
      <w:r>
        <w:rPr>
          <w:sz w:val="28"/>
          <w:szCs w:val="28"/>
        </w:rPr>
        <w:t>А вот теперь Кристина нанесла краску и на бабочку, и на стрекозу. Контуры на бабочке закрашены, но такой и был расчет – видеть украшения бабочки наоборот.</w:t>
      </w:r>
    </w:p>
    <w:p w:rsidR="00E73F47" w:rsidRDefault="00E73F47" w:rsidP="00BD134E">
      <w:pPr>
        <w:jc w:val="both"/>
        <w:rPr>
          <w:sz w:val="28"/>
          <w:szCs w:val="28"/>
        </w:rPr>
      </w:pPr>
    </w:p>
    <w:p w:rsidR="00E73F47" w:rsidRDefault="00E73F47" w:rsidP="00BD134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19275" cy="2424239"/>
            <wp:effectExtent l="0" t="0" r="0" b="0"/>
            <wp:docPr id="3" name="Рисунок 3" descr="G:\фото.стекло.бабочки кри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.стекло.бабочки крист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0" cy="243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17862" cy="2422357"/>
            <wp:effectExtent l="0" t="0" r="0" b="0"/>
            <wp:docPr id="13" name="Рисунок 13" descr="G:\фото.стекло.бабочки.окраш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.стекло.бабочки.окрашен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685" cy="241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20D" w:rsidRDefault="00A8220D" w:rsidP="00E73F47">
      <w:pPr>
        <w:jc w:val="center"/>
        <w:rPr>
          <w:sz w:val="28"/>
          <w:szCs w:val="28"/>
        </w:rPr>
      </w:pPr>
      <w:r>
        <w:rPr>
          <w:sz w:val="28"/>
          <w:szCs w:val="28"/>
        </w:rPr>
        <w:t>Вот что у нас получилось!</w:t>
      </w:r>
    </w:p>
    <w:p w:rsidR="00327573" w:rsidRDefault="00E73F47" w:rsidP="00E73F4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87014" cy="2381250"/>
            <wp:effectExtent l="0" t="0" r="3810" b="0"/>
            <wp:docPr id="17" name="Рисунок 17" descr="G:\фото.стекло.бабочки.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.стекло.бабочки.лиц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31" cy="238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73" w:rsidRDefault="00327573" w:rsidP="00BD134E">
      <w:pPr>
        <w:jc w:val="both"/>
        <w:rPr>
          <w:sz w:val="28"/>
          <w:szCs w:val="28"/>
        </w:rPr>
      </w:pPr>
    </w:p>
    <w:p w:rsidR="00A8220D" w:rsidRDefault="00A8220D" w:rsidP="00BD13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таких сложных работ для Кристины выполнить такую милую синюю баночку – просто развлечение ради удовольствия. Но, впереди Новый год, подарков надо сделать несколько! </w:t>
      </w:r>
    </w:p>
    <w:p w:rsidR="00327573" w:rsidRDefault="00327573" w:rsidP="0032757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62316" cy="1847850"/>
            <wp:effectExtent l="0" t="0" r="0" b="0"/>
            <wp:docPr id="6" name="Рисунок 6" descr="G:\фото.стекло.синяя баночка.кри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.стекло.синяя баночка.крист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84" cy="184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73" w:rsidRDefault="00327573" w:rsidP="00BD134E">
      <w:pPr>
        <w:jc w:val="both"/>
        <w:rPr>
          <w:sz w:val="28"/>
          <w:szCs w:val="28"/>
        </w:rPr>
      </w:pPr>
    </w:p>
    <w:p w:rsidR="00AE6D71" w:rsidRDefault="00AE6D71" w:rsidP="00BD134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 Соне очень понравилась моя вазочка, ее бутылка будет в таком же стиле.</w:t>
      </w:r>
    </w:p>
    <w:p w:rsidR="00327573" w:rsidRDefault="00327573" w:rsidP="009D5A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28875" cy="1815265"/>
            <wp:effectExtent l="0" t="0" r="0" b="0"/>
            <wp:docPr id="7" name="Рисунок 7" descr="G:\фото.стекло.ваз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.стекло.вазоч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A60">
        <w:rPr>
          <w:sz w:val="28"/>
          <w:szCs w:val="28"/>
        </w:rPr>
        <w:t xml:space="preserve">                         </w:t>
      </w:r>
      <w:r w:rsidR="009D5A60">
        <w:rPr>
          <w:noProof/>
          <w:sz w:val="28"/>
          <w:szCs w:val="28"/>
          <w:lang w:eastAsia="ru-RU"/>
        </w:rPr>
        <w:drawing>
          <wp:inline distT="0" distB="0" distL="0" distR="0" wp14:anchorId="41FB5066">
            <wp:extent cx="2402205" cy="17983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573" w:rsidRDefault="00327573" w:rsidP="00327573">
      <w:pPr>
        <w:jc w:val="center"/>
        <w:rPr>
          <w:sz w:val="28"/>
          <w:szCs w:val="28"/>
        </w:rPr>
      </w:pPr>
    </w:p>
    <w:p w:rsidR="00401976" w:rsidRDefault="00327573" w:rsidP="009D5A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29615" cy="1747804"/>
            <wp:effectExtent l="0" t="0" r="0" b="5080"/>
            <wp:docPr id="9" name="Рисунок 9" descr="G:\фото.стекло.сонина бутылка.нач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.стекло.сонина бутылка.начал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950" cy="174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1EB">
        <w:rPr>
          <w:sz w:val="28"/>
          <w:szCs w:val="28"/>
        </w:rPr>
        <w:t xml:space="preserve">        </w:t>
      </w:r>
      <w:r w:rsidR="00401976">
        <w:rPr>
          <w:sz w:val="28"/>
          <w:szCs w:val="28"/>
        </w:rPr>
        <w:t xml:space="preserve">               </w:t>
      </w:r>
      <w:r w:rsidR="00401976">
        <w:rPr>
          <w:noProof/>
          <w:sz w:val="28"/>
          <w:szCs w:val="28"/>
          <w:lang w:eastAsia="ru-RU"/>
        </w:rPr>
        <w:drawing>
          <wp:inline distT="0" distB="0" distL="0" distR="0" wp14:anchorId="795DBA48">
            <wp:extent cx="2209800" cy="16594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46" cy="166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976" w:rsidRDefault="00401976" w:rsidP="009D5A60">
      <w:pPr>
        <w:rPr>
          <w:sz w:val="28"/>
          <w:szCs w:val="28"/>
        </w:rPr>
      </w:pPr>
      <w:r>
        <w:rPr>
          <w:sz w:val="28"/>
          <w:szCs w:val="28"/>
        </w:rPr>
        <w:t>Вот они, мои маленькие художницы, после целого месяца труда радуются красотой своих бутылочек!</w:t>
      </w:r>
    </w:p>
    <w:p w:rsidR="00AE6D71" w:rsidRDefault="00401976" w:rsidP="004019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931EB">
        <w:rPr>
          <w:sz w:val="28"/>
          <w:szCs w:val="28"/>
        </w:rPr>
        <w:t xml:space="preserve">               </w:t>
      </w:r>
    </w:p>
    <w:p w:rsidR="009D5A60" w:rsidRDefault="00401976" w:rsidP="0040197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63370" cy="1698551"/>
            <wp:effectExtent l="0" t="0" r="3810" b="0"/>
            <wp:docPr id="22" name="Рисунок 22" descr="G:\фото.стекло.соня и 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.стекло.соня и даш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24" cy="169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20D" w:rsidRDefault="00A8220D" w:rsidP="00BD134E">
      <w:pPr>
        <w:jc w:val="both"/>
        <w:rPr>
          <w:sz w:val="28"/>
          <w:szCs w:val="28"/>
        </w:rPr>
      </w:pPr>
      <w:r>
        <w:rPr>
          <w:sz w:val="28"/>
          <w:szCs w:val="28"/>
        </w:rPr>
        <w:t>Хочу показать вам, что я себе приготовила для новогоднего подарка.</w:t>
      </w:r>
      <w:r w:rsidR="00194F66">
        <w:rPr>
          <w:sz w:val="28"/>
          <w:szCs w:val="28"/>
        </w:rPr>
        <w:t xml:space="preserve"> Есть у меня такие бутылочки необычные – плоские. У приятельницы есть диковинная машина для расплавления стекла, в ней бутылка оседает и становится плоской, рисовать на ней – одно удовольствие!</w:t>
      </w:r>
    </w:p>
    <w:p w:rsidR="00194F66" w:rsidRDefault="009D5A60" w:rsidP="0088692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05000" cy="2538470"/>
            <wp:effectExtent l="0" t="0" r="0" b="0"/>
            <wp:docPr id="10" name="Рисунок 10" descr="G:\фото.стекло.плоская буты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.стекло.плоская бутылка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48" cy="254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66" w:rsidRDefault="00194F66" w:rsidP="00BD13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 я еще не придумала эскиз, но в </w:t>
      </w:r>
      <w:r w:rsidR="002E4E57">
        <w:rPr>
          <w:sz w:val="28"/>
          <w:szCs w:val="28"/>
        </w:rPr>
        <w:t>поза</w:t>
      </w:r>
      <w:r>
        <w:rPr>
          <w:sz w:val="28"/>
          <w:szCs w:val="28"/>
        </w:rPr>
        <w:t>прошлом году она была такая!</w:t>
      </w:r>
    </w:p>
    <w:p w:rsidR="009D5A60" w:rsidRDefault="009D5A60" w:rsidP="009D5A6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21681" cy="2695575"/>
            <wp:effectExtent l="0" t="0" r="0" b="0"/>
            <wp:docPr id="11" name="Рисунок 11" descr="G:\фото.стекло.буты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.стекло.бутыл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95" cy="26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66" w:rsidRDefault="00C607C4" w:rsidP="00BD134E">
      <w:pPr>
        <w:jc w:val="both"/>
        <w:rPr>
          <w:sz w:val="28"/>
          <w:szCs w:val="28"/>
        </w:rPr>
      </w:pPr>
      <w:r>
        <w:rPr>
          <w:sz w:val="28"/>
          <w:szCs w:val="28"/>
        </w:rPr>
        <w:t>Новый год дает нам с детьми много идей для рисования. Даша очень любит рисовать пейзажи, бутылка по форме у нее тоже подходящая.</w:t>
      </w:r>
    </w:p>
    <w:p w:rsidR="009D5A60" w:rsidRDefault="009D5A60" w:rsidP="009D5A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12560" cy="1735008"/>
            <wp:effectExtent l="0" t="0" r="0" b="0"/>
            <wp:docPr id="12" name="Рисунок 12" descr="G:\фото.стекло.даша рису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.стекло.даша рисуе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09" cy="173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F4B79EE">
            <wp:extent cx="2316480" cy="173736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7C4" w:rsidRPr="009D5A60" w:rsidRDefault="00C607C4" w:rsidP="009D5A60">
      <w:pPr>
        <w:jc w:val="center"/>
        <w:rPr>
          <w:b/>
          <w:color w:val="FF0000"/>
          <w:sz w:val="28"/>
          <w:szCs w:val="28"/>
        </w:rPr>
      </w:pPr>
      <w:r w:rsidRPr="009D5A60">
        <w:rPr>
          <w:b/>
          <w:color w:val="FF0000"/>
          <w:sz w:val="28"/>
          <w:szCs w:val="28"/>
        </w:rPr>
        <w:t>Готовый подарок родителям!</w:t>
      </w:r>
    </w:p>
    <w:p w:rsidR="009D5A60" w:rsidRDefault="009D5A60" w:rsidP="009D5A60">
      <w:pPr>
        <w:jc w:val="center"/>
        <w:rPr>
          <w:sz w:val="28"/>
          <w:szCs w:val="28"/>
        </w:rPr>
      </w:pPr>
    </w:p>
    <w:p w:rsidR="00AE6D71" w:rsidRDefault="006606AC" w:rsidP="00BD134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 Марк</w:t>
      </w:r>
      <w:r w:rsidR="00AE6D71">
        <w:rPr>
          <w:sz w:val="28"/>
          <w:szCs w:val="28"/>
        </w:rPr>
        <w:t xml:space="preserve"> нарисовал вот такой потрясающий зимний пейзаж!</w:t>
      </w:r>
    </w:p>
    <w:p w:rsidR="009D5A60" w:rsidRDefault="009D5A60" w:rsidP="009D5A6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90399" cy="2386389"/>
            <wp:effectExtent l="0" t="0" r="635" b="0"/>
            <wp:docPr id="14" name="Рисунок 14" descr="G:\фото.стекло.мар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.стекло.марк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90" cy="23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71" w:rsidRDefault="00AE6D71" w:rsidP="00BD134E">
      <w:pPr>
        <w:jc w:val="both"/>
        <w:rPr>
          <w:sz w:val="28"/>
          <w:szCs w:val="28"/>
        </w:rPr>
      </w:pPr>
    </w:p>
    <w:p w:rsidR="00C607C4" w:rsidRDefault="00C607C4" w:rsidP="00BD13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Детям, а особенно мне, нравятся цветные бутылки, так как рисовать фон на них не нужно, зимнее небо уже готово. Посмотрите, как шикарно смотрятся зимние пейзажи, белый снег, </w:t>
      </w:r>
      <w:r w:rsidR="0096744B">
        <w:rPr>
          <w:sz w:val="28"/>
          <w:szCs w:val="28"/>
        </w:rPr>
        <w:t xml:space="preserve">белые </w:t>
      </w:r>
      <w:r>
        <w:rPr>
          <w:sz w:val="28"/>
          <w:szCs w:val="28"/>
        </w:rPr>
        <w:t>контуры</w:t>
      </w:r>
      <w:r w:rsidR="0096744B">
        <w:rPr>
          <w:sz w:val="28"/>
          <w:szCs w:val="28"/>
        </w:rPr>
        <w:t xml:space="preserve"> и контуры</w:t>
      </w:r>
      <w:r>
        <w:rPr>
          <w:sz w:val="28"/>
          <w:szCs w:val="28"/>
        </w:rPr>
        <w:t xml:space="preserve"> цвета серебра на такой бутылке. Просто сказка!</w:t>
      </w:r>
    </w:p>
    <w:p w:rsidR="00AE6D71" w:rsidRDefault="009D5A60" w:rsidP="00B2281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90711" cy="2653857"/>
            <wp:effectExtent l="0" t="0" r="0" b="0"/>
            <wp:docPr id="15" name="Рисунок 15" descr="G:\фото.стекло.синяя буты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.стекло.синяя бутыл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50" cy="265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81D">
        <w:rPr>
          <w:sz w:val="28"/>
          <w:szCs w:val="28"/>
        </w:rPr>
        <w:t xml:space="preserve">                                         </w:t>
      </w:r>
      <w:r w:rsidR="00B2281D">
        <w:rPr>
          <w:noProof/>
          <w:sz w:val="28"/>
          <w:szCs w:val="28"/>
          <w:lang w:eastAsia="ru-RU"/>
        </w:rPr>
        <w:drawing>
          <wp:inline distT="0" distB="0" distL="0" distR="0" wp14:anchorId="3F1DCBC2">
            <wp:extent cx="1993265" cy="265176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7C4" w:rsidRDefault="00C607C4" w:rsidP="00BD134E">
      <w:pPr>
        <w:jc w:val="both"/>
        <w:rPr>
          <w:sz w:val="28"/>
          <w:szCs w:val="28"/>
        </w:rPr>
      </w:pPr>
      <w:r>
        <w:rPr>
          <w:sz w:val="28"/>
          <w:szCs w:val="28"/>
        </w:rPr>
        <w:t>Горлышки бутылок или пробки неподходящего цвета мы украшаем цветными камешками, наклеивая их на пистолет. Я выдавливаю клей из пистолета, а ребенок просто окунает бутылку в камешки, высыпанные в кулек. Что приклеилось – то наше, а все лишнее упадет обратно в кулек.</w:t>
      </w:r>
    </w:p>
    <w:p w:rsidR="00E73F47" w:rsidRDefault="00E73F47" w:rsidP="00BD134E">
      <w:pPr>
        <w:jc w:val="both"/>
        <w:rPr>
          <w:sz w:val="28"/>
          <w:szCs w:val="28"/>
        </w:rPr>
      </w:pPr>
      <w:r>
        <w:rPr>
          <w:sz w:val="28"/>
          <w:szCs w:val="28"/>
        </w:rPr>
        <w:t>Таким же способом декорируем необычные пробки большого размера, например, главной буквой Машеньки.</w:t>
      </w:r>
    </w:p>
    <w:p w:rsidR="00401976" w:rsidRDefault="00401976" w:rsidP="00BD134E">
      <w:pPr>
        <w:jc w:val="both"/>
        <w:rPr>
          <w:sz w:val="28"/>
          <w:szCs w:val="28"/>
        </w:rPr>
      </w:pPr>
    </w:p>
    <w:p w:rsidR="00401976" w:rsidRDefault="00401976" w:rsidP="0040197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4345" cy="1834364"/>
            <wp:effectExtent l="0" t="0" r="0" b="0"/>
            <wp:docPr id="23" name="Рисунок 23" descr="G:\фото.стекло.машина бу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.стекло.машина букв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12" cy="183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44B" w:rsidRDefault="006606AC" w:rsidP="00BD134E">
      <w:pPr>
        <w:jc w:val="both"/>
        <w:rPr>
          <w:sz w:val="28"/>
          <w:szCs w:val="28"/>
        </w:rPr>
      </w:pPr>
      <w:r>
        <w:rPr>
          <w:sz w:val="28"/>
          <w:szCs w:val="28"/>
        </w:rPr>
        <w:t>Желаю всем обязательно попробовать</w:t>
      </w:r>
      <w:r w:rsidR="00401976">
        <w:rPr>
          <w:sz w:val="28"/>
          <w:szCs w:val="28"/>
        </w:rPr>
        <w:t xml:space="preserve"> расписать что-нибудь на стекле к Новому году!</w:t>
      </w:r>
      <w:bookmarkStart w:id="0" w:name="_GoBack"/>
      <w:bookmarkEnd w:id="0"/>
      <w:r>
        <w:rPr>
          <w:sz w:val="28"/>
          <w:szCs w:val="28"/>
        </w:rPr>
        <w:t>!</w:t>
      </w:r>
    </w:p>
    <w:p w:rsidR="0096744B" w:rsidRDefault="0096744B" w:rsidP="00BD13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Спасибо всем моим гостям за внимание к моей страничке! </w:t>
      </w:r>
    </w:p>
    <w:p w:rsidR="00A8220D" w:rsidRPr="00BD134E" w:rsidRDefault="00A8220D" w:rsidP="00BD134E">
      <w:pPr>
        <w:jc w:val="both"/>
        <w:rPr>
          <w:sz w:val="28"/>
          <w:szCs w:val="28"/>
        </w:rPr>
      </w:pPr>
    </w:p>
    <w:sectPr w:rsidR="00A8220D" w:rsidRPr="00BD1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34E"/>
    <w:rsid w:val="00194F66"/>
    <w:rsid w:val="002E4E57"/>
    <w:rsid w:val="00327573"/>
    <w:rsid w:val="00357338"/>
    <w:rsid w:val="00401976"/>
    <w:rsid w:val="005931EB"/>
    <w:rsid w:val="006606AC"/>
    <w:rsid w:val="00886925"/>
    <w:rsid w:val="0096744B"/>
    <w:rsid w:val="009D5A60"/>
    <w:rsid w:val="00A8220D"/>
    <w:rsid w:val="00AE40E8"/>
    <w:rsid w:val="00AE6D71"/>
    <w:rsid w:val="00B2281D"/>
    <w:rsid w:val="00BD134E"/>
    <w:rsid w:val="00C607C4"/>
    <w:rsid w:val="00E7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7</cp:revision>
  <dcterms:created xsi:type="dcterms:W3CDTF">2013-11-29T07:24:00Z</dcterms:created>
  <dcterms:modified xsi:type="dcterms:W3CDTF">2013-12-05T14:58:00Z</dcterms:modified>
</cp:coreProperties>
</file>