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A5" w:rsidRDefault="00E214A5" w:rsidP="00E214A5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развитию речи через художественную литературу «Путешествие по сказкам К.И.</w:t>
      </w:r>
      <w:r w:rsidR="00931E4B">
        <w:t xml:space="preserve"> </w:t>
      </w:r>
      <w:r>
        <w:rPr>
          <w:b/>
          <w:sz w:val="28"/>
          <w:szCs w:val="28"/>
        </w:rPr>
        <w:t>Чуковского» во 2 мл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р.</w:t>
      </w:r>
    </w:p>
    <w:p w:rsidR="00E214A5" w:rsidRPr="009D05FD" w:rsidRDefault="00E214A5" w:rsidP="00E214A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Задачи: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 xml:space="preserve">: </w:t>
      </w:r>
      <w:r w:rsidRPr="008031F0">
        <w:rPr>
          <w:sz w:val="28"/>
          <w:szCs w:val="28"/>
        </w:rPr>
        <w:t>Закрепить знания и представления о диких и домашних животных; о насекомых и их характерных признаках. Уточнить название и назначение обуви и одежды, ухода  за ней. Формировать  умения вести диалог с педагогом: слушать и понимать заданный вопрос, понятно отвечать на него.  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 xml:space="preserve">: </w:t>
      </w:r>
      <w:r w:rsidRPr="008031F0">
        <w:rPr>
          <w:sz w:val="28"/>
          <w:szCs w:val="28"/>
        </w:rPr>
        <w:t>Активизировать глагольный и предметный словарь по теме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Развивать умения читать наизусть небольшие отрывки из авторских с</w:t>
      </w:r>
      <w:r>
        <w:rPr>
          <w:sz w:val="28"/>
          <w:szCs w:val="28"/>
        </w:rPr>
        <w:t>казок</w:t>
      </w:r>
      <w:r w:rsidRPr="008031F0">
        <w:rPr>
          <w:sz w:val="28"/>
          <w:szCs w:val="28"/>
        </w:rPr>
        <w:t>. Развивать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>зрительное внимание, память.</w:t>
      </w:r>
    </w:p>
    <w:p w:rsidR="00E214A5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 xml:space="preserve">: </w:t>
      </w:r>
      <w:r w:rsidRPr="008031F0">
        <w:rPr>
          <w:sz w:val="28"/>
          <w:szCs w:val="28"/>
        </w:rPr>
        <w:t>Воспитывать коммуникативные качества, самостоятельность. Доставить радость детям.</w:t>
      </w:r>
      <w:r w:rsidRPr="00467D1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интерес к книгам.</w:t>
      </w:r>
      <w:r w:rsidRPr="008031F0">
        <w:rPr>
          <w:sz w:val="28"/>
          <w:szCs w:val="28"/>
        </w:rPr>
        <w:t>    </w:t>
      </w:r>
    </w:p>
    <w:p w:rsidR="00E214A5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 w:rsidRPr="00FB7C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>, речевое, социально-коммуникативное, физкультурно-оздоровительное.</w:t>
      </w:r>
      <w:r w:rsidRPr="00FB7C6B">
        <w:rPr>
          <w:sz w:val="28"/>
          <w:szCs w:val="28"/>
        </w:rPr>
        <w:t xml:space="preserve"> </w:t>
      </w:r>
    </w:p>
    <w:p w:rsidR="00E214A5" w:rsidRPr="00D937EE" w:rsidRDefault="00E214A5" w:rsidP="00E214A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Активизация словаря</w:t>
      </w:r>
      <w:r w:rsidRPr="00D937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ковёр-самолёт, пароход, паровоз, самовар, насекомые,  писатель  К.И. Чуковский.</w:t>
      </w:r>
      <w:proofErr w:type="gramEnd"/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a4"/>
          <w:sz w:val="28"/>
          <w:szCs w:val="28"/>
        </w:rPr>
        <w:t>Материалы к занятию: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Картинки с изображением диких и домашних животных, насекомых, обуви,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 xml:space="preserve">одежды, </w:t>
      </w:r>
      <w:r>
        <w:rPr>
          <w:sz w:val="28"/>
          <w:szCs w:val="28"/>
        </w:rPr>
        <w:t>модель домика и дерева, «Чудесный мешочек».</w:t>
      </w:r>
      <w:r w:rsidRPr="008031F0">
        <w:rPr>
          <w:sz w:val="28"/>
          <w:szCs w:val="28"/>
        </w:rPr>
        <w:t xml:space="preserve"> Иллюстрации к сказкам К. И. Чуковского «Доктор Айболит», «Муха – Цокотуха», «Чудо – дерево».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a4"/>
          <w:sz w:val="28"/>
          <w:szCs w:val="28"/>
        </w:rPr>
        <w:lastRenderedPageBreak/>
        <w:t>Пред</w:t>
      </w:r>
      <w:r>
        <w:rPr>
          <w:rStyle w:val="a4"/>
          <w:sz w:val="28"/>
          <w:szCs w:val="28"/>
        </w:rPr>
        <w:t>варительн</w:t>
      </w:r>
      <w:r w:rsidRPr="008031F0">
        <w:rPr>
          <w:rStyle w:val="a4"/>
          <w:sz w:val="28"/>
          <w:szCs w:val="28"/>
        </w:rPr>
        <w:t>ая работа:</w:t>
      </w:r>
      <w:r w:rsidRPr="008031F0">
        <w:rPr>
          <w:sz w:val="28"/>
          <w:szCs w:val="28"/>
        </w:rPr>
        <w:t xml:space="preserve"> Чтение сказок К. И. Чуковского, рассматривание иллюстраций, знакомство с дикими и домашними животными, насекомыми, обувью, одеждой. </w:t>
      </w:r>
    </w:p>
    <w:p w:rsidR="00E214A5" w:rsidRPr="008031F0" w:rsidRDefault="00E214A5" w:rsidP="00931E4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031F0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НОД</w:t>
      </w:r>
      <w:r w:rsidRPr="008031F0">
        <w:rPr>
          <w:b/>
          <w:sz w:val="28"/>
          <w:szCs w:val="28"/>
        </w:rPr>
        <w:t>.</w:t>
      </w:r>
    </w:p>
    <w:p w:rsidR="00E214A5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031F0">
        <w:rPr>
          <w:b/>
          <w:sz w:val="28"/>
          <w:szCs w:val="28"/>
        </w:rPr>
        <w:t>Восп</w:t>
      </w:r>
      <w:proofErr w:type="spellEnd"/>
      <w:r w:rsidRPr="008031F0">
        <w:rPr>
          <w:b/>
          <w:sz w:val="28"/>
          <w:szCs w:val="28"/>
        </w:rPr>
        <w:t>.:</w:t>
      </w:r>
      <w:r w:rsidRPr="008031F0">
        <w:rPr>
          <w:sz w:val="28"/>
          <w:szCs w:val="28"/>
        </w:rPr>
        <w:t xml:space="preserve"> Дети, мы сегодня с утра уже все проснулись, все друг другу улыбнулись и подарили хорошее настроение. Давайте мы с вами сейчас встанем в круг, возьмёмся за руки и подарим своё хорошее настроение нашим гостям. Улыбнитесь и поздоровайтесь с гостями. Молодцы!  А теперь тихо садитесь на стульчики  и  все внимательно слушайте только меня.</w:t>
      </w:r>
    </w:p>
    <w:p w:rsidR="00E214A5" w:rsidRPr="00FB7C6B" w:rsidRDefault="00931E4B" w:rsidP="00E214A5">
      <w:pPr>
        <w:pStyle w:val="a3"/>
        <w:spacing w:line="360" w:lineRule="auto"/>
        <w:ind w:firstLine="709"/>
        <w:jc w:val="both"/>
        <w:rPr>
          <w:rStyle w:val="c0"/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Психогимнастика</w:t>
      </w:r>
      <w:proofErr w:type="spellEnd"/>
      <w:r w:rsidR="00E214A5" w:rsidRPr="00FB7C6B">
        <w:rPr>
          <w:b/>
          <w:i/>
          <w:sz w:val="28"/>
          <w:szCs w:val="28"/>
        </w:rPr>
        <w:t xml:space="preserve"> (установка на занятие).</w:t>
      </w:r>
    </w:p>
    <w:p w:rsidR="00E214A5" w:rsidRPr="008031F0" w:rsidRDefault="00E214A5" w:rsidP="00931E4B">
      <w:pPr>
        <w:pStyle w:val="c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c0"/>
          <w:sz w:val="28"/>
          <w:szCs w:val="28"/>
        </w:rPr>
        <w:t>Наши глаза внимательно смотрят.</w:t>
      </w:r>
    </w:p>
    <w:p w:rsidR="00E214A5" w:rsidRPr="008031F0" w:rsidRDefault="00E214A5" w:rsidP="00931E4B">
      <w:pPr>
        <w:pStyle w:val="c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c0"/>
          <w:sz w:val="28"/>
          <w:szCs w:val="28"/>
        </w:rPr>
        <w:t>Наши уши внимательно слушают.</w:t>
      </w:r>
    </w:p>
    <w:p w:rsidR="00E214A5" w:rsidRPr="008031F0" w:rsidRDefault="00E214A5" w:rsidP="00931E4B">
      <w:pPr>
        <w:pStyle w:val="c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c0"/>
          <w:sz w:val="28"/>
          <w:szCs w:val="28"/>
        </w:rPr>
        <w:t>Наши ноги нам не мешают.</w:t>
      </w:r>
    </w:p>
    <w:p w:rsidR="00E214A5" w:rsidRPr="008031F0" w:rsidRDefault="00E214A5" w:rsidP="00931E4B">
      <w:pPr>
        <w:pStyle w:val="c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rStyle w:val="c0"/>
          <w:sz w:val="28"/>
          <w:szCs w:val="28"/>
        </w:rPr>
        <w:t>Наши руки нам помогают.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Ребята, вы любите путешествовать?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А на чём мы с вами уже путешествовали?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(на ковре - самолёте, на автобусе, на пароходе)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Сегодня мы с вами отправимся в путешествие по сказкам Корнея Ивановича Чуковского на поезде. Хотите? Занимайте места.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Вот поезд наш едет, колёса стучат,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А в поезде нашем ребята сидят.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Чу-чу-чу, чу-чу-чу – гудит паровоз,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Он в сказки Чуковского деток повёз. </w:t>
      </w:r>
    </w:p>
    <w:p w:rsidR="00E214A5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031F0">
        <w:rPr>
          <w:b/>
          <w:i/>
          <w:sz w:val="28"/>
          <w:szCs w:val="28"/>
        </w:rPr>
        <w:t xml:space="preserve">Первая станция. 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lastRenderedPageBreak/>
        <w:t xml:space="preserve">- Внимательно посмотрите на картинку и скажите, в какую сказку мы приехали? (Доктор Айболит) </w:t>
      </w:r>
    </w:p>
    <w:p w:rsidR="00E214A5" w:rsidRPr="008031F0" w:rsidRDefault="005E1F3D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3175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A5" w:rsidRPr="008031F0">
        <w:rPr>
          <w:sz w:val="28"/>
          <w:szCs w:val="28"/>
        </w:rPr>
        <w:t>Добрый доктор Айболит!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Он под деревом сидит.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Приходи к нему лечиться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И корова, и волчица,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И жучок, и червячок,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И медведица!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Всех излечит, исцелит</w:t>
      </w:r>
    </w:p>
    <w:p w:rsidR="00E214A5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Добрый доктор Айболит!</w:t>
      </w:r>
    </w:p>
    <w:p w:rsidR="00931E4B" w:rsidRPr="008031F0" w:rsidRDefault="00931E4B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Кого лечит Айболит? (Животных)</w:t>
      </w:r>
      <w:r>
        <w:rPr>
          <w:sz w:val="28"/>
          <w:szCs w:val="28"/>
        </w:rPr>
        <w:t>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Какие бывают животные (Дикие и домашние)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Где живут дикие животные? (В лесу)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Где живут домашние животные? (Рядом с человеком)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У каждого ребёнка картинка с изображением дикого или домашнего животного.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Все животные перепутались между собой, и</w:t>
      </w:r>
      <w:r>
        <w:rPr>
          <w:sz w:val="28"/>
          <w:szCs w:val="28"/>
        </w:rPr>
        <w:t>,</w:t>
      </w:r>
      <w:r w:rsidRPr="008031F0">
        <w:rPr>
          <w:sz w:val="28"/>
          <w:szCs w:val="28"/>
        </w:rPr>
        <w:t xml:space="preserve"> Доктор Айболит</w:t>
      </w:r>
      <w:r>
        <w:rPr>
          <w:sz w:val="28"/>
          <w:szCs w:val="28"/>
        </w:rPr>
        <w:t xml:space="preserve">, </w:t>
      </w:r>
      <w:r w:rsidRPr="008031F0">
        <w:rPr>
          <w:sz w:val="28"/>
          <w:szCs w:val="28"/>
        </w:rPr>
        <w:t xml:space="preserve"> просит вас всех диких животных поставить рядом с деревом, а домашних - рядом с домиком.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Дети выполняют задание, объясняя своё действие: «Я поставил волка рядом с деревом, потому что он дикое животное и т. д. »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Молодцы, ребята, Доктор Айболит благодарит вас за помощь. А нам пора отправляться дальше. </w:t>
      </w:r>
    </w:p>
    <w:p w:rsidR="00931E4B" w:rsidRDefault="00931E4B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b/>
          <w:i/>
          <w:sz w:val="28"/>
          <w:szCs w:val="28"/>
        </w:rPr>
        <w:t xml:space="preserve">Вторая станция. </w:t>
      </w:r>
      <w:r w:rsidR="00931E4B">
        <w:rPr>
          <w:b/>
          <w:i/>
          <w:sz w:val="28"/>
          <w:szCs w:val="28"/>
        </w:rPr>
        <w:t xml:space="preserve">   </w:t>
      </w:r>
      <w:r w:rsidRPr="008031F0">
        <w:rPr>
          <w:sz w:val="28"/>
          <w:szCs w:val="28"/>
        </w:rPr>
        <w:t>Колёсики, колёсики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Стучат, стучат, стучат.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И в следующую сказку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3261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Везут они ребят. 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 xml:space="preserve">Посмотрите на картинку, в какую сказку мы приехали? («Муха – Цокотуха»)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Муха, Муха-Цокотуха,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Позолоченное брюхо!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Муха по полю пошла,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Муха денежку нашла.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Пошла Муха на базар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И купила самовар: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«Приходите тараканы,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Я вас чаем угощу!»</w:t>
      </w:r>
    </w:p>
    <w:p w:rsidR="00E214A5" w:rsidRPr="008031F0" w:rsidRDefault="005E1F3D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626110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A5" w:rsidRPr="008031F0">
        <w:rPr>
          <w:sz w:val="28"/>
          <w:szCs w:val="28"/>
        </w:rPr>
        <w:t xml:space="preserve">Выставляю на доске картинки с изображением насекомых.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Кто приходил к мухе на день рождение?</w:t>
      </w:r>
    </w:p>
    <w:p w:rsidR="00E214A5" w:rsidRPr="008031F0" w:rsidRDefault="00931E4B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 </w:t>
      </w:r>
      <w:r w:rsidR="00E214A5" w:rsidRPr="008031F0">
        <w:rPr>
          <w:sz w:val="28"/>
          <w:szCs w:val="28"/>
        </w:rPr>
        <w:t>(показываю на картинку, дети называют насекомое)</w:t>
      </w:r>
      <w:r w:rsidR="00E214A5">
        <w:rPr>
          <w:sz w:val="28"/>
          <w:szCs w:val="28"/>
        </w:rPr>
        <w:t>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Скажите, как одним словом можно назвать гостей Мухи? (Насекомые)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Скажите, чем похожи насекомые? (у них есть крылья, усики, шесть лапок)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1F0">
        <w:rPr>
          <w:sz w:val="28"/>
          <w:szCs w:val="28"/>
        </w:rPr>
        <w:t xml:space="preserve">Молодцы, ребята, а теперь давайте отдохнём на лужайке. </w:t>
      </w:r>
    </w:p>
    <w:p w:rsidR="00E214A5" w:rsidRPr="00125CD9" w:rsidRDefault="00E214A5" w:rsidP="00E214A5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25CD9">
        <w:rPr>
          <w:b/>
          <w:i/>
          <w:sz w:val="28"/>
          <w:szCs w:val="28"/>
        </w:rPr>
        <w:t>Физкультминутка «Насекомые над лугом»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 – жужжит пчела,     </w:t>
      </w:r>
      <w:r w:rsidRPr="008031F0">
        <w:rPr>
          <w:sz w:val="28"/>
          <w:szCs w:val="28"/>
        </w:rPr>
        <w:t xml:space="preserve">Дети расставляют руки в стороны,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Я лечу из далека</w:t>
      </w:r>
      <w:proofErr w:type="gramStart"/>
      <w:r w:rsidRPr="008031F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р</w:t>
      </w:r>
      <w:proofErr w:type="gramEnd"/>
      <w:r w:rsidRPr="008031F0">
        <w:rPr>
          <w:sz w:val="28"/>
          <w:szCs w:val="28"/>
        </w:rPr>
        <w:t xml:space="preserve">итмично помахивают руками.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031F0">
        <w:rPr>
          <w:sz w:val="28"/>
          <w:szCs w:val="28"/>
        </w:rPr>
        <w:t>Зу-зу-зу</w:t>
      </w:r>
      <w:proofErr w:type="spellEnd"/>
      <w:r w:rsidRPr="008031F0">
        <w:rPr>
          <w:sz w:val="28"/>
          <w:szCs w:val="28"/>
        </w:rPr>
        <w:t xml:space="preserve"> – комар пищит,        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 xml:space="preserve">Указательные пальцы выставляют вперёд,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Укусить скорей спешит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</w:t>
      </w:r>
      <w:proofErr w:type="gramEnd"/>
      <w:r w:rsidRPr="008031F0">
        <w:rPr>
          <w:sz w:val="28"/>
          <w:szCs w:val="28"/>
        </w:rPr>
        <w:t xml:space="preserve">стальные поджимают, делают 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 xml:space="preserve">ритмичные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  <w:r w:rsidRPr="008031F0">
        <w:rPr>
          <w:sz w:val="28"/>
          <w:szCs w:val="28"/>
        </w:rPr>
        <w:t xml:space="preserve">выбросы рук попеременно вперёд.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Уф-уф-уф, как паровоз, </w:t>
      </w:r>
      <w:r>
        <w:rPr>
          <w:sz w:val="28"/>
          <w:szCs w:val="28"/>
        </w:rPr>
        <w:t xml:space="preserve">           </w:t>
      </w:r>
      <w:r w:rsidRPr="008031F0">
        <w:rPr>
          <w:sz w:val="28"/>
          <w:szCs w:val="28"/>
        </w:rPr>
        <w:t xml:space="preserve">Ритмично притопывают ногами.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lastRenderedPageBreak/>
        <w:t xml:space="preserve">Шмель пыхтит, - пыльцу повёз.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Жук гудит: </w:t>
      </w:r>
      <w:proofErr w:type="spellStart"/>
      <w:proofErr w:type="gramStart"/>
      <w:r w:rsidRPr="008031F0">
        <w:rPr>
          <w:sz w:val="28"/>
          <w:szCs w:val="28"/>
        </w:rPr>
        <w:t>гу-жу</w:t>
      </w:r>
      <w:proofErr w:type="spellEnd"/>
      <w:proofErr w:type="gramEnd"/>
      <w:r w:rsidRPr="008031F0">
        <w:rPr>
          <w:sz w:val="28"/>
          <w:szCs w:val="28"/>
        </w:rPr>
        <w:t xml:space="preserve">, </w:t>
      </w:r>
      <w:proofErr w:type="spellStart"/>
      <w:r w:rsidRPr="008031F0">
        <w:rPr>
          <w:sz w:val="28"/>
          <w:szCs w:val="28"/>
        </w:rPr>
        <w:t>гу-жу</w:t>
      </w:r>
      <w:proofErr w:type="spellEnd"/>
      <w:r w:rsidRPr="008031F0">
        <w:rPr>
          <w:sz w:val="28"/>
          <w:szCs w:val="28"/>
        </w:rPr>
        <w:t xml:space="preserve">.                  Делают ритмичные хлопки.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Я любого разбужу. </w:t>
      </w:r>
    </w:p>
    <w:p w:rsidR="00E214A5" w:rsidRPr="008031F0" w:rsidRDefault="00E214A5" w:rsidP="00E214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Хорошо отдохнули? Нам пора отправляться дальше. </w:t>
      </w:r>
    </w:p>
    <w:p w:rsidR="00E214A5" w:rsidRPr="00125CD9" w:rsidRDefault="00E214A5" w:rsidP="00E214A5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25CD9">
        <w:rPr>
          <w:b/>
          <w:i/>
          <w:sz w:val="28"/>
          <w:szCs w:val="28"/>
        </w:rPr>
        <w:t xml:space="preserve">Третья станция.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Вагончики, вагончики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Качаются, бегут,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К последней остановке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Ребят они везут.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Назовите станцию, к которой приехал наш поезд («Чудо-дерево»)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</w:t>
      </w:r>
      <w:r w:rsidRPr="008031F0">
        <w:rPr>
          <w:sz w:val="28"/>
          <w:szCs w:val="28"/>
        </w:rPr>
        <w:t xml:space="preserve"> у наших у ворот</w:t>
      </w:r>
      <w:proofErr w:type="gramEnd"/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Чудо-дерево растёт.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Чудо, чудо, чудо, чудо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Расчудесное!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Не листочки на нём,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Не цветочки на нём,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Что ж растёт на нём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Словно яблоки? (обувь и одежда)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031F0">
        <w:rPr>
          <w:sz w:val="28"/>
          <w:szCs w:val="28"/>
        </w:rPr>
        <w:t>- Назовите обувь, которая растёт на чудо - дереве (сапоги, туфли, сандалии, ботинки, босоножки, кроссовки)</w:t>
      </w:r>
      <w:r>
        <w:rPr>
          <w:sz w:val="28"/>
          <w:szCs w:val="28"/>
        </w:rPr>
        <w:t>.</w:t>
      </w:r>
      <w:r w:rsidRPr="008031F0">
        <w:rPr>
          <w:sz w:val="28"/>
          <w:szCs w:val="28"/>
        </w:rPr>
        <w:t xml:space="preserve"> </w:t>
      </w:r>
      <w:proofErr w:type="gramEnd"/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Скажите, как нужно ухаживать за обувью? (мыть, чистить, сушить, беречь).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Назовите одежду, которая растёт на </w:t>
      </w:r>
      <w:proofErr w:type="gramStart"/>
      <w:r w:rsidRPr="008031F0">
        <w:rPr>
          <w:sz w:val="28"/>
          <w:szCs w:val="28"/>
        </w:rPr>
        <w:t>чудо-дереве</w:t>
      </w:r>
      <w:proofErr w:type="gramEnd"/>
      <w:r w:rsidRPr="008031F0">
        <w:rPr>
          <w:sz w:val="28"/>
          <w:szCs w:val="28"/>
        </w:rPr>
        <w:t>? (гамаши, чулки, башмачки).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 </w:t>
      </w:r>
      <w:r>
        <w:rPr>
          <w:sz w:val="28"/>
          <w:szCs w:val="28"/>
        </w:rPr>
        <w:t>Наша одежда и обувь перемешалась, нужно её разделить. Одежду мы повесим в шкаф, а обувь поставим на полочку (Игра «Чудесный мешочек»).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1F0">
        <w:rPr>
          <w:sz w:val="28"/>
          <w:szCs w:val="28"/>
        </w:rPr>
        <w:t xml:space="preserve">Молодцы, ребята, и с последним заданием тоже справились. Нам пора возвращаться в детский сад.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2694"/>
        <w:jc w:val="both"/>
        <w:rPr>
          <w:sz w:val="28"/>
          <w:szCs w:val="28"/>
        </w:rPr>
      </w:pPr>
      <w:r w:rsidRPr="008031F0">
        <w:rPr>
          <w:sz w:val="28"/>
          <w:szCs w:val="28"/>
        </w:rPr>
        <w:lastRenderedPageBreak/>
        <w:t>Вагончики, вагончики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2694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Бегут, бегут, бегут.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2694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Из сказок дедушки Корнея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2694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Ребят домой они везут. </w:t>
      </w:r>
    </w:p>
    <w:p w:rsidR="00E214A5" w:rsidRPr="00125CD9" w:rsidRDefault="005E1F3D" w:rsidP="00E214A5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634365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A5" w:rsidRPr="00125CD9">
        <w:rPr>
          <w:b/>
          <w:i/>
          <w:sz w:val="28"/>
          <w:szCs w:val="28"/>
        </w:rPr>
        <w:t xml:space="preserve">Итог: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Понравилось вам путешествие?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В каких сказках мы  побывали?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 xml:space="preserve">- Кто написал все эти сказки?  </w:t>
      </w:r>
    </w:p>
    <w:p w:rsidR="00E214A5" w:rsidRPr="008031F0" w:rsidRDefault="00E214A5" w:rsidP="00931E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1F0">
        <w:rPr>
          <w:sz w:val="28"/>
          <w:szCs w:val="28"/>
        </w:rPr>
        <w:t>- Какие сказки К. И. Чуковского вы еще знаете? («</w:t>
      </w:r>
      <w:proofErr w:type="spellStart"/>
      <w:r w:rsidRPr="008031F0">
        <w:rPr>
          <w:sz w:val="28"/>
          <w:szCs w:val="28"/>
        </w:rPr>
        <w:t>Тараканище</w:t>
      </w:r>
      <w:proofErr w:type="spellEnd"/>
      <w:r w:rsidRPr="008031F0">
        <w:rPr>
          <w:sz w:val="28"/>
          <w:szCs w:val="28"/>
        </w:rPr>
        <w:t>»; «Краденое солнце»; «</w:t>
      </w:r>
      <w:proofErr w:type="spellStart"/>
      <w:r w:rsidRPr="008031F0">
        <w:rPr>
          <w:sz w:val="28"/>
          <w:szCs w:val="28"/>
        </w:rPr>
        <w:t>Мойдодыр</w:t>
      </w:r>
      <w:proofErr w:type="spellEnd"/>
      <w:r w:rsidRPr="008031F0">
        <w:rPr>
          <w:sz w:val="28"/>
          <w:szCs w:val="28"/>
        </w:rPr>
        <w:t>», «</w:t>
      </w:r>
      <w:proofErr w:type="spellStart"/>
      <w:r w:rsidRPr="008031F0">
        <w:rPr>
          <w:sz w:val="28"/>
          <w:szCs w:val="28"/>
        </w:rPr>
        <w:t>Федорино</w:t>
      </w:r>
      <w:proofErr w:type="spellEnd"/>
      <w:r w:rsidRPr="008031F0">
        <w:rPr>
          <w:sz w:val="28"/>
          <w:szCs w:val="28"/>
        </w:rPr>
        <w:t xml:space="preserve"> горе» и т.д.).</w:t>
      </w:r>
    </w:p>
    <w:p w:rsidR="00E214A5" w:rsidRDefault="00E214A5" w:rsidP="00E214A5">
      <w:pPr>
        <w:pStyle w:val="a3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031F0">
        <w:rPr>
          <w:sz w:val="28"/>
          <w:szCs w:val="28"/>
        </w:rPr>
        <w:t>- Дети, вы молодцы, знаете так много сказок К.И. Чуковского, ведь его книга находится у нас в группе. Как нужно обращаться с книгой?</w:t>
      </w:r>
      <w:r>
        <w:rPr>
          <w:sz w:val="28"/>
          <w:szCs w:val="28"/>
        </w:rPr>
        <w:t xml:space="preserve"> </w:t>
      </w:r>
      <w:r w:rsidRPr="008031F0">
        <w:rPr>
          <w:sz w:val="28"/>
          <w:szCs w:val="28"/>
        </w:rPr>
        <w:t>(Брать чистыми руками, не рвать, не бросать, беречь). За то, что вы так хорошо знаете сказки К.И Чуковского, я хочу наградить вас всех медальками. Давайте попрощаемся с гостями и на поезде отправимся в свою группу.</w:t>
      </w:r>
    </w:p>
    <w:sectPr w:rsidR="00E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A5"/>
    <w:rsid w:val="002670A7"/>
    <w:rsid w:val="002C3351"/>
    <w:rsid w:val="004E7F0C"/>
    <w:rsid w:val="005E1F3D"/>
    <w:rsid w:val="008360AA"/>
    <w:rsid w:val="008D6E9C"/>
    <w:rsid w:val="00931E4B"/>
    <w:rsid w:val="00C6039C"/>
    <w:rsid w:val="00E214A5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4A5"/>
    <w:rPr>
      <w:b/>
      <w:bCs/>
    </w:rPr>
  </w:style>
  <w:style w:type="paragraph" w:styleId="a5">
    <w:name w:val="List Paragraph"/>
    <w:basedOn w:val="a"/>
    <w:uiPriority w:val="34"/>
    <w:qFormat/>
    <w:rsid w:val="00E214A5"/>
    <w:pPr>
      <w:ind w:left="720"/>
      <w:contextualSpacing/>
    </w:pPr>
  </w:style>
  <w:style w:type="character" w:customStyle="1" w:styleId="c0">
    <w:name w:val="c0"/>
    <w:basedOn w:val="a0"/>
    <w:rsid w:val="00E214A5"/>
  </w:style>
  <w:style w:type="paragraph" w:customStyle="1" w:styleId="c7">
    <w:name w:val="c7"/>
    <w:basedOn w:val="a"/>
    <w:rsid w:val="00E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4A5"/>
    <w:rPr>
      <w:b/>
      <w:bCs/>
    </w:rPr>
  </w:style>
  <w:style w:type="paragraph" w:styleId="a5">
    <w:name w:val="List Paragraph"/>
    <w:basedOn w:val="a"/>
    <w:uiPriority w:val="34"/>
    <w:qFormat/>
    <w:rsid w:val="00E214A5"/>
    <w:pPr>
      <w:ind w:left="720"/>
      <w:contextualSpacing/>
    </w:pPr>
  </w:style>
  <w:style w:type="character" w:customStyle="1" w:styleId="c0">
    <w:name w:val="c0"/>
    <w:basedOn w:val="a0"/>
    <w:rsid w:val="00E214A5"/>
  </w:style>
  <w:style w:type="paragraph" w:customStyle="1" w:styleId="c7">
    <w:name w:val="c7"/>
    <w:basedOn w:val="a"/>
    <w:rsid w:val="00E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2014-09-05T17:01:00Z</dcterms:created>
  <dcterms:modified xsi:type="dcterms:W3CDTF">2014-09-05T18:15:00Z</dcterms:modified>
</cp:coreProperties>
</file>