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C6" w:rsidRPr="0011280A" w:rsidRDefault="00523C4E" w:rsidP="008D55C6">
      <w:pPr>
        <w:pStyle w:val="a3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11280A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8D55C6" w:rsidRPr="0011280A">
        <w:rPr>
          <w:rFonts w:ascii="Times New Roman" w:hAnsi="Times New Roman" w:cs="Times New Roman"/>
          <w:b/>
          <w:sz w:val="28"/>
          <w:szCs w:val="20"/>
          <w:lang w:eastAsia="ru-RU"/>
        </w:rPr>
        <w:t>«Проектная работа на уроках математики»</w:t>
      </w:r>
    </w:p>
    <w:p w:rsidR="00637114" w:rsidRPr="0011280A" w:rsidRDefault="00637114" w:rsidP="008D55C6">
      <w:pPr>
        <w:pStyle w:val="a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</w:p>
    <w:p w:rsidR="00637114" w:rsidRPr="0011280A" w:rsidRDefault="008D55C6" w:rsidP="008D55C6">
      <w:pPr>
        <w:pStyle w:val="a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11280A">
        <w:rPr>
          <w:rFonts w:ascii="Times New Roman" w:hAnsi="Times New Roman" w:cs="Times New Roman"/>
          <w:sz w:val="24"/>
          <w:szCs w:val="20"/>
          <w:lang w:eastAsia="ru-RU"/>
        </w:rPr>
        <w:t>Учитель математики МКОУ «</w:t>
      </w:r>
      <w:proofErr w:type="gramStart"/>
      <w:r w:rsidRPr="0011280A">
        <w:rPr>
          <w:rFonts w:ascii="Times New Roman" w:hAnsi="Times New Roman" w:cs="Times New Roman"/>
          <w:sz w:val="24"/>
          <w:szCs w:val="20"/>
          <w:lang w:eastAsia="ru-RU"/>
        </w:rPr>
        <w:t>Харьковская</w:t>
      </w:r>
      <w:proofErr w:type="gramEnd"/>
      <w:r w:rsidRPr="0011280A">
        <w:rPr>
          <w:rFonts w:ascii="Times New Roman" w:hAnsi="Times New Roman" w:cs="Times New Roman"/>
          <w:sz w:val="24"/>
          <w:szCs w:val="20"/>
          <w:lang w:eastAsia="ru-RU"/>
        </w:rPr>
        <w:t xml:space="preserve"> СОШ»</w:t>
      </w:r>
    </w:p>
    <w:p w:rsidR="008D55C6" w:rsidRPr="0011280A" w:rsidRDefault="00637114" w:rsidP="008D55C6">
      <w:pPr>
        <w:pStyle w:val="a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11280A">
        <w:rPr>
          <w:rFonts w:ascii="Times New Roman" w:hAnsi="Times New Roman" w:cs="Times New Roman"/>
          <w:sz w:val="24"/>
          <w:szCs w:val="20"/>
          <w:lang w:eastAsia="ru-RU"/>
        </w:rPr>
        <w:t xml:space="preserve"> Пономарё</w:t>
      </w:r>
      <w:r w:rsidR="008D55C6" w:rsidRPr="0011280A">
        <w:rPr>
          <w:rFonts w:ascii="Times New Roman" w:hAnsi="Times New Roman" w:cs="Times New Roman"/>
          <w:sz w:val="24"/>
          <w:szCs w:val="20"/>
          <w:lang w:eastAsia="ru-RU"/>
        </w:rPr>
        <w:t>ва Ольга Ивановна</w:t>
      </w:r>
    </w:p>
    <w:p w:rsidR="00637114" w:rsidRPr="0011280A" w:rsidRDefault="00637114" w:rsidP="00673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2D1" w:rsidRPr="0011280A" w:rsidRDefault="006732D1" w:rsidP="00673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280A">
        <w:rPr>
          <w:rFonts w:ascii="Times New Roman" w:hAnsi="Times New Roman" w:cs="Times New Roman"/>
          <w:sz w:val="28"/>
          <w:szCs w:val="28"/>
          <w:lang w:eastAsia="ru-RU"/>
        </w:rPr>
        <w:t>Проработав много лет в школе, я стала считать, что очень хорошо знаю свой предмет, владею методикой преподавания предмета и вот</w:t>
      </w:r>
      <w:proofErr w:type="gramStart"/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280A">
        <w:rPr>
          <w:rFonts w:ascii="Times New Roman" w:hAnsi="Times New Roman" w:cs="Times New Roman"/>
          <w:sz w:val="28"/>
          <w:szCs w:val="28"/>
          <w:lang w:eastAsia="ru-RU"/>
        </w:rPr>
        <w:t>вот все мои ученики будут учиться на одни 5 и4. В 5и 6 классах дети учатся хорошо, но по мере дальнейшего пребывания в школе интерес к математике снижается, для больльшинства учащися математика стновится неинтересна. Возник вопрос: как сделать так, чтобы интерес к моему предмету не угасал, а наооборот возрастал</w:t>
      </w:r>
      <w:proofErr w:type="gramStart"/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 В газете  «Математика « я впервые прочитала  статью о проектной деятельности на уроках математики</w:t>
      </w:r>
      <w:r w:rsidR="008D55C6" w:rsidRPr="0011280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Меня она очень заинтересовала</w:t>
      </w:r>
      <w:proofErr w:type="gramStart"/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 w:rsidRPr="0011280A">
        <w:rPr>
          <w:rFonts w:ascii="Times New Roman" w:hAnsi="Times New Roman" w:cs="Times New Roman"/>
          <w:sz w:val="28"/>
          <w:szCs w:val="28"/>
          <w:lang w:eastAsia="ru-RU"/>
        </w:rPr>
        <w:t>С тех пор я применяю метод проектов на уроках и во внеучебной деятельности. Для чего он нужен? Конечно же не для того, что бы ребёнок научился считать  до 100, безукоризненно применять таблицу умножения, а для того чтобы мои уроки начинались с удивления, вопроса, любопытства</w:t>
      </w:r>
      <w:proofErr w:type="gramStart"/>
      <w:r w:rsidRPr="0011280A">
        <w:rPr>
          <w:rFonts w:ascii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11280A">
        <w:rPr>
          <w:rFonts w:ascii="Times New Roman" w:hAnsi="Times New Roman" w:cs="Times New Roman"/>
          <w:sz w:val="28"/>
          <w:szCs w:val="28"/>
          <w:lang w:eastAsia="ru-RU"/>
        </w:rPr>
        <w:t>агадки, проблемы. И только решая проблемы, ученик становится самостоятельной и творческой личностью, учится размышлять, делать выводы, учится работать в коллективе</w:t>
      </w:r>
      <w:r w:rsidR="008D55C6" w:rsidRPr="0011280A">
        <w:rPr>
          <w:rFonts w:ascii="Times New Roman" w:hAnsi="Times New Roman" w:cs="Times New Roman"/>
          <w:sz w:val="28"/>
          <w:szCs w:val="28"/>
          <w:lang w:eastAsia="ru-RU"/>
        </w:rPr>
        <w:t>, группе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32D1" w:rsidRPr="0011280A" w:rsidRDefault="006732D1" w:rsidP="00673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Пришлось проштудировать большое количество литературы</w:t>
      </w:r>
      <w:proofErr w:type="gramStart"/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1280A" w:rsidRDefault="006732D1" w:rsidP="001128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этап в моей работе– </w:t>
      </w:r>
      <w:proofErr w:type="gramStart"/>
      <w:r w:rsidRPr="0011280A">
        <w:rPr>
          <w:rFonts w:ascii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11280A">
        <w:rPr>
          <w:rFonts w:ascii="Times New Roman" w:hAnsi="Times New Roman" w:cs="Times New Roman"/>
          <w:sz w:val="28"/>
          <w:szCs w:val="28"/>
          <w:lang w:eastAsia="ru-RU"/>
        </w:rPr>
        <w:t>л направлен на изучение научно-методической литературы по исследуемой проблеме, которые необходимо знать для правильной организации работы.</w:t>
      </w:r>
    </w:p>
    <w:p w:rsidR="0011280A" w:rsidRDefault="006732D1" w:rsidP="001128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80A">
        <w:rPr>
          <w:rFonts w:ascii="Times New Roman" w:hAnsi="Times New Roman" w:cs="Times New Roman"/>
          <w:sz w:val="28"/>
          <w:szCs w:val="28"/>
          <w:lang w:eastAsia="ru-RU"/>
        </w:rPr>
        <w:t>Часто ребятам напоминаюкитайскую мудрость:</w:t>
      </w:r>
    </w:p>
    <w:p w:rsidR="0011280A" w:rsidRPr="0011280A" w:rsidRDefault="0011280A" w:rsidP="0011280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80A">
        <w:rPr>
          <w:rFonts w:ascii="Times New Roman" w:hAnsi="Times New Roman" w:cs="Times New Roman"/>
          <w:b/>
          <w:sz w:val="28"/>
          <w:szCs w:val="28"/>
          <w:lang w:eastAsia="ru-RU"/>
        </w:rPr>
        <w:t>Услышишь-забудешь;</w:t>
      </w:r>
    </w:p>
    <w:p w:rsidR="0011280A" w:rsidRPr="0011280A" w:rsidRDefault="0011280A" w:rsidP="0011280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80A">
        <w:rPr>
          <w:rFonts w:ascii="Times New Roman" w:hAnsi="Times New Roman" w:cs="Times New Roman"/>
          <w:b/>
          <w:sz w:val="28"/>
          <w:szCs w:val="28"/>
          <w:lang w:eastAsia="ru-RU"/>
        </w:rPr>
        <w:t>Увидишь-запомнишь;</w:t>
      </w:r>
    </w:p>
    <w:p w:rsidR="0011280A" w:rsidRPr="0011280A" w:rsidRDefault="0011280A" w:rsidP="0011280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128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Сделаешь </w:t>
      </w:r>
      <w:proofErr w:type="gramStart"/>
      <w:r w:rsidRPr="0011280A">
        <w:rPr>
          <w:rFonts w:ascii="Times New Roman" w:hAnsi="Times New Roman" w:cs="Times New Roman"/>
          <w:b/>
          <w:sz w:val="28"/>
          <w:szCs w:val="28"/>
          <w:lang w:eastAsia="ru-RU"/>
        </w:rPr>
        <w:t>сам-поймёшь</w:t>
      </w:r>
      <w:proofErr w:type="gramEnd"/>
      <w:r w:rsidRPr="001128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запомнишь</w:t>
      </w:r>
    </w:p>
    <w:p w:rsidR="0011280A" w:rsidRPr="00670C00" w:rsidRDefault="0011280A" w:rsidP="001128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0C00">
        <w:rPr>
          <w:rFonts w:ascii="Times New Roman" w:hAnsi="Times New Roman"/>
          <w:sz w:val="28"/>
          <w:szCs w:val="28"/>
        </w:rPr>
        <w:t>Планируя организацию учебного процесса и методы, следует всегда помнить, что мы запоминаем:</w:t>
      </w:r>
    </w:p>
    <w:p w:rsidR="0011280A" w:rsidRPr="00670C00" w:rsidRDefault="0011280A" w:rsidP="0011280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70C00">
        <w:rPr>
          <w:rFonts w:ascii="Times New Roman" w:hAnsi="Times New Roman"/>
          <w:i/>
          <w:sz w:val="28"/>
          <w:szCs w:val="28"/>
        </w:rPr>
        <w:t>20% услышанного;</w:t>
      </w:r>
    </w:p>
    <w:p w:rsidR="0011280A" w:rsidRPr="00670C00" w:rsidRDefault="0011280A" w:rsidP="0011280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70C00">
        <w:rPr>
          <w:rFonts w:ascii="Times New Roman" w:hAnsi="Times New Roman"/>
          <w:i/>
          <w:sz w:val="28"/>
          <w:szCs w:val="28"/>
        </w:rPr>
        <w:t xml:space="preserve">40% </w:t>
      </w:r>
      <w:proofErr w:type="gramStart"/>
      <w:r w:rsidRPr="00670C00">
        <w:rPr>
          <w:rFonts w:ascii="Times New Roman" w:hAnsi="Times New Roman"/>
          <w:i/>
          <w:sz w:val="28"/>
          <w:szCs w:val="28"/>
        </w:rPr>
        <w:t>увиденного</w:t>
      </w:r>
      <w:proofErr w:type="gramEnd"/>
      <w:r w:rsidRPr="00670C00">
        <w:rPr>
          <w:rFonts w:ascii="Times New Roman" w:hAnsi="Times New Roman"/>
          <w:i/>
          <w:sz w:val="28"/>
          <w:szCs w:val="28"/>
        </w:rPr>
        <w:t>;</w:t>
      </w:r>
    </w:p>
    <w:p w:rsidR="006732D1" w:rsidRPr="0011280A" w:rsidRDefault="006732D1" w:rsidP="00673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28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95% от того, чему они обучаются сами.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1280A" w:rsidRDefault="006732D1" w:rsidP="00673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55C6" w:rsidRPr="0011280A" w:rsidRDefault="00EC43A5" w:rsidP="00673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мере того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 w:rsidR="006732D1"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ребят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учились </w:t>
      </w:r>
      <w:r w:rsidR="006732D1"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 над проектами,  понимала, что ученики становились более самостоятельными, учились размышлять, выполнять свою работу творчески, и теперь  хочу  надеяться, что , став взрослыми они окажутся более приспособленным: сумеют планировать собственную деятельность, смогут  ориентироваться в разнообразных ситуациях, совместно работать с различными людьми, т.е. адаптироваться к меняющимся условиям.</w:t>
      </w:r>
      <w:r w:rsidR="006732D1" w:rsidRPr="001128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Научить учащихся выполнять учебный проект и есть цель образования: научить детей самостоятельно добывать знания, научить работать и зар</w:t>
      </w:r>
      <w:r w:rsidR="008D55C6" w:rsidRPr="0011280A">
        <w:rPr>
          <w:rFonts w:ascii="Times New Roman" w:hAnsi="Times New Roman" w:cs="Times New Roman"/>
          <w:sz w:val="28"/>
          <w:szCs w:val="28"/>
          <w:lang w:eastAsia="ru-RU"/>
        </w:rPr>
        <w:t>абатывать.</w:t>
      </w:r>
    </w:p>
    <w:p w:rsidR="006732D1" w:rsidRPr="0011280A" w:rsidRDefault="006732D1" w:rsidP="00673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28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Сейчас с уверенностью можно сказать</w:t>
      </w:r>
      <w:proofErr w:type="gramStart"/>
      <w:r w:rsidRPr="0011280A">
        <w:rPr>
          <w:rFonts w:ascii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11280A">
        <w:rPr>
          <w:rFonts w:ascii="Times New Roman" w:hAnsi="Times New Roman" w:cs="Times New Roman"/>
          <w:sz w:val="28"/>
          <w:szCs w:val="28"/>
          <w:lang w:eastAsia="ru-RU"/>
        </w:rPr>
        <w:t>спользование  проектной  технологии на уроках математики и во внеклассной работе привело к   повышению интереса, самостоятельности, активности учащихся на уроках, психологического благополучия и здоровья детей в учебной д</w:t>
      </w:r>
      <w:r w:rsidR="008D55C6" w:rsidRPr="0011280A">
        <w:rPr>
          <w:rFonts w:ascii="Times New Roman" w:hAnsi="Times New Roman" w:cs="Times New Roman"/>
          <w:sz w:val="28"/>
          <w:szCs w:val="28"/>
          <w:lang w:eastAsia="ru-RU"/>
        </w:rPr>
        <w:t>еятельности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, повышению эстетической привлекательности урока, привлечению учащихся к использованию ИКТ при самоподготовке, </w:t>
      </w:r>
    </w:p>
    <w:p w:rsidR="00EC43A5" w:rsidRDefault="00EC43A5" w:rsidP="00673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2D1" w:rsidRPr="0011280A" w:rsidRDefault="006732D1" w:rsidP="00673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280A">
        <w:rPr>
          <w:rFonts w:ascii="Times New Roman" w:hAnsi="Times New Roman" w:cs="Times New Roman"/>
          <w:sz w:val="28"/>
          <w:szCs w:val="28"/>
          <w:lang w:eastAsia="ru-RU"/>
        </w:rPr>
        <w:t>В своей работе я использую групповые и индивидуальные, монопредметные и межпредметные, информационные и практ</w:t>
      </w:r>
      <w:r w:rsidR="008D55C6" w:rsidRPr="0011280A">
        <w:rPr>
          <w:rFonts w:ascii="Times New Roman" w:hAnsi="Times New Roman" w:cs="Times New Roman"/>
          <w:sz w:val="28"/>
          <w:szCs w:val="28"/>
          <w:lang w:eastAsia="ru-RU"/>
        </w:rPr>
        <w:t>ико-ориентированные проекты.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В кабинете идёт пополнение методической копилки уроков и внеклассных мероприятий с использованием ИКТ и проектных работ учащихся. 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Проект – это «пять </w:t>
      </w:r>
      <w:proofErr w:type="gramStart"/>
      <w:r w:rsidRPr="0011280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  <w:t>1.</w:t>
      </w:r>
      <w:r w:rsidRPr="0011280A">
        <w:rPr>
          <w:rFonts w:ascii="Times New Roman" w:hAnsi="Times New Roman" w:cs="Times New Roman"/>
          <w:b/>
          <w:sz w:val="28"/>
          <w:szCs w:val="28"/>
          <w:lang w:eastAsia="ru-RU"/>
        </w:rPr>
        <w:t>Наличие проблемы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. Работа над проектом всегда направлена на разрешение конкретной проблемы. Метод проектов  я использовую в учебном процессе для решения различных небольших проблемных задач в рамках одного-двух уроков (мини-проекты или краткосрочные проекты). В этом случае тема проекта связана с темой урока или применением данной темы в различных жизненных ситуациях. 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  <w:t>К примеру, для решения крупных задач (проблем) по математике, сложных для понимания вопросов использую крупные проекты, которые в основном выполняются во внеурочной деятельности. Данные проекты в основном направлены на углубление и расширение знаний по математике. Учебные проекты, которые мы выполняли: «Столбчатые и круговые диаграммы»</w:t>
      </w:r>
      <w:proofErr w:type="gramStart"/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1280A">
        <w:rPr>
          <w:rFonts w:ascii="Times New Roman" w:hAnsi="Times New Roman" w:cs="Times New Roman"/>
          <w:sz w:val="28"/>
          <w:szCs w:val="28"/>
          <w:lang w:eastAsia="ru-RU"/>
        </w:rPr>
        <w:t>6 кл), «Графики»   «Теорема Пифагора»( 8 кл),   «Треугольники»(7 кл), «Правильные многогранники»</w:t>
      </w:r>
    </w:p>
    <w:p w:rsidR="006732D1" w:rsidRPr="0011280A" w:rsidRDefault="006732D1" w:rsidP="00673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280A">
        <w:rPr>
          <w:rFonts w:ascii="Times New Roman" w:hAnsi="Times New Roman" w:cs="Times New Roman"/>
          <w:sz w:val="28"/>
          <w:szCs w:val="28"/>
          <w:lang w:eastAsia="ru-RU"/>
        </w:rPr>
        <w:t>Мы выполняли так называемые средн</w:t>
      </w:r>
      <w:r w:rsidR="00F449B8" w:rsidRPr="0011280A">
        <w:rPr>
          <w:rFonts w:ascii="Times New Roman" w:hAnsi="Times New Roman" w:cs="Times New Roman"/>
          <w:sz w:val="28"/>
          <w:szCs w:val="28"/>
          <w:lang w:eastAsia="ru-RU"/>
        </w:rPr>
        <w:t>есрочные проекты</w:t>
      </w:r>
      <w:proofErr w:type="gramStart"/>
      <w:r w:rsidR="00F449B8"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применяемые в основном во внеурочных формах работы (кружки, факультативы, элективные курсы). 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  <w:t>Поле для выбора темы долгосрочных проектов по математике огромно. Это прикладные проекты  «Старинные меры»,  «Банковское дело или смогу ли я платно учиться» ;  «Чудо в перьях»,  «Ох, уж эта пластиковая бутылка»,  «Мир симметрий»</w:t>
      </w:r>
      <w:proofErr w:type="gramStart"/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«Золотое сечение»,  «Проценты и витамины» Проект может быть связан с изучением какой-либо темы по математике, которая не изучается в школьной программе или с приложениями математики в науке и практике. 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Примерами могут служить проекты по следующим темам: 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«Практическое применение логарифмической и показательной функций»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«Зачем надо знать параболу»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  <w:t>2.</w:t>
      </w:r>
      <w:r w:rsidRPr="0011280A">
        <w:rPr>
          <w:rFonts w:ascii="Times New Roman" w:hAnsi="Times New Roman" w:cs="Times New Roman"/>
          <w:b/>
          <w:sz w:val="28"/>
          <w:szCs w:val="28"/>
          <w:lang w:eastAsia="ru-RU"/>
        </w:rPr>
        <w:t>Обязательное планирование действий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. В ходе разбора и обсуждения проекта мы вырабатываем план совместных действий ученика и учителя. Рассматриваем все идеи и предложения. На протяжении всей работы учитель помогает в постановке цели, корректирует работу, но стараюсь не 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навязыватьт ученику своё мнение</w:t>
      </w:r>
      <w:proofErr w:type="gramStart"/>
      <w:r w:rsidRPr="0011280A"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11280A">
        <w:rPr>
          <w:rFonts w:ascii="Times New Roman" w:hAnsi="Times New Roman" w:cs="Times New Roman"/>
          <w:sz w:val="28"/>
          <w:szCs w:val="28"/>
          <w:lang w:eastAsia="ru-RU"/>
        </w:rPr>
        <w:t>частники самостоятельно выбирают своё поле деятельности, распределяют, кто за что будет отвечать.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  <w:t>3.</w:t>
      </w:r>
      <w:r w:rsidRPr="0011280A">
        <w:rPr>
          <w:rFonts w:ascii="Times New Roman" w:hAnsi="Times New Roman" w:cs="Times New Roman"/>
          <w:b/>
          <w:sz w:val="28"/>
          <w:szCs w:val="28"/>
          <w:lang w:eastAsia="ru-RU"/>
        </w:rPr>
        <w:t>Поиск информации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t>- обязательное условие каждого проекта.  (Библиотека, Интернет-ресурсы). Обсуждение и отбор информации.</w:t>
      </w:r>
    </w:p>
    <w:p w:rsidR="006732D1" w:rsidRPr="0011280A" w:rsidRDefault="006732D1" w:rsidP="00673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280A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11280A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 работы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– продукт. Учащиеся, выбрав посильные технологии для создания своей работы на компьютере, уточняют, анализируют собранную информацию, формулируют выводы. Учитель выступает в роли научного консультанта. Результаты выполненных проектов должны быть, что называется, «осязаемыми». Если это теоретическая проблема, то конкретное ее решение, если практическая − конкретный результат, готовый к использованию (на уроке, в школе, в реальной жизни). 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зависимости от места, где применяется метод, могут быть и разные продукты. Например, продуктом самостоятельной деятельности учащихся на уроке, может быть опорный конспект, памятка по методам решения задач, сборник ключевых задач по изучаемой теме и др. Ученики 5-6 классов сочиняют сказку или детективную историю по изучаемой теме. 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Прикладной проект может быть связан с применением математического аппарата в повседневной жизни. </w:t>
      </w:r>
      <w:proofErr w:type="gramStart"/>
      <w:r w:rsidRPr="0011280A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расчет минимального количества необходимых продуктов и их стоимости, используемых семьей на протяжении месяца; расчет погашения банковского кредита и др. 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Результатами работы над проектами во внеурочной деятельности становятся рефераты, эссе, электронные пособия, математические модели, мультимедийные продукты и т. д. </w:t>
      </w:r>
    </w:p>
    <w:p w:rsidR="006732D1" w:rsidRPr="0011280A" w:rsidRDefault="006732D1" w:rsidP="006732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11280A">
        <w:rPr>
          <w:rFonts w:ascii="Times New Roman" w:hAnsi="Times New Roman" w:cs="Times New Roman"/>
          <w:b/>
          <w:sz w:val="28"/>
          <w:szCs w:val="28"/>
          <w:lang w:eastAsia="ru-RU"/>
        </w:rPr>
        <w:t>Презентация результато</w:t>
      </w:r>
      <w:proofErr w:type="gramStart"/>
      <w:r w:rsidRPr="0011280A">
        <w:rPr>
          <w:rFonts w:ascii="Times New Roman" w:hAnsi="Times New Roman" w:cs="Times New Roman"/>
          <w:b/>
          <w:sz w:val="28"/>
          <w:szCs w:val="28"/>
          <w:lang w:eastAsia="ru-RU"/>
        </w:rPr>
        <w:t>в-</w:t>
      </w:r>
      <w:proofErr w:type="gramEnd"/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представление готового продукта. Иными словами, осуществление проекта требует на завершающем этапе презентации продукта и защиты самого проекта, которую провожу в форме конкурса, выставки, презентации. 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 защите учащиеся демонстрируют и комментируют глубину разработки поставленной проблемы, её актуальность, объясняют полученный результат, развивая при этом свои ораторские способности. Оценивается каждый проект всеми участниками занятий. Учащиеся с интересом смотрят работы других и с помощью учителя учатся оценивать их. </w:t>
      </w:r>
    </w:p>
    <w:p w:rsidR="008D55C6" w:rsidRPr="0011280A" w:rsidRDefault="006732D1" w:rsidP="006732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1280A">
        <w:rPr>
          <w:rFonts w:ascii="Times New Roman" w:hAnsi="Times New Roman" w:cs="Times New Roman"/>
          <w:sz w:val="28"/>
          <w:szCs w:val="28"/>
          <w:lang w:eastAsia="ru-RU"/>
        </w:rPr>
        <w:t>В закл</w:t>
      </w:r>
      <w:r w:rsidR="008D55C6" w:rsidRPr="0011280A">
        <w:rPr>
          <w:rFonts w:ascii="Times New Roman" w:hAnsi="Times New Roman" w:cs="Times New Roman"/>
          <w:sz w:val="28"/>
          <w:szCs w:val="28"/>
          <w:lang w:eastAsia="ru-RU"/>
        </w:rPr>
        <w:t>ючени</w:t>
      </w:r>
      <w:proofErr w:type="gramStart"/>
      <w:r w:rsidR="008D55C6" w:rsidRPr="0011280A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D55C6"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над проектом, отвечаем на вопросы: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t>Появились ли у вас новые знания, умения в процессе работы над проектом? Что в работе над проектом было наиболее интересным? Каковы были основные трудности и как вы их преодолевали? Какие можете сделать себе замечания и предложения на будущее?</w:t>
      </w:r>
    </w:p>
    <w:p w:rsidR="00C82760" w:rsidRPr="00EC43A5" w:rsidRDefault="006732D1" w:rsidP="006732D1">
      <w:pPr>
        <w:rPr>
          <w:rFonts w:ascii="Times New Roman" w:hAnsi="Times New Roman" w:cs="Times New Roman"/>
          <w:b/>
          <w:sz w:val="28"/>
          <w:szCs w:val="28"/>
        </w:rPr>
      </w:pPr>
      <w:r w:rsidRPr="0011280A">
        <w:rPr>
          <w:rFonts w:ascii="Times New Roman" w:hAnsi="Times New Roman" w:cs="Times New Roman"/>
          <w:sz w:val="28"/>
          <w:szCs w:val="28"/>
          <w:lang w:eastAsia="ru-RU"/>
        </w:rPr>
        <w:t xml:space="preserve"> Каждому из участников проекта ставлю отметку по математике за данную тему. Естественно, что этой отметкой является "пять". </w:t>
      </w:r>
      <w:r w:rsidR="00637114" w:rsidRPr="0011280A">
        <w:rPr>
          <w:rFonts w:ascii="Times New Roman" w:hAnsi="Times New Roman" w:cs="Times New Roman"/>
          <w:sz w:val="28"/>
          <w:szCs w:val="28"/>
          <w:lang w:eastAsia="ru-RU"/>
        </w:rPr>
        <w:t>Обсуждение п</w:t>
      </w:r>
      <w:r w:rsidR="00EC43A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37114" w:rsidRPr="0011280A">
        <w:rPr>
          <w:rFonts w:ascii="Times New Roman" w:hAnsi="Times New Roman" w:cs="Times New Roman"/>
          <w:sz w:val="28"/>
          <w:szCs w:val="28"/>
          <w:lang w:eastAsia="ru-RU"/>
        </w:rPr>
        <w:t>оектов:</w:t>
      </w:r>
      <w:r w:rsidRPr="001128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D55C6" w:rsidRPr="00EC43A5">
        <w:rPr>
          <w:rFonts w:ascii="Times New Roman" w:hAnsi="Times New Roman" w:cs="Times New Roman"/>
          <w:b/>
          <w:sz w:val="28"/>
          <w:szCs w:val="28"/>
        </w:rPr>
        <w:t>1.    «Старинные меры»-5 кл</w:t>
      </w:r>
      <w:r w:rsidR="00637114" w:rsidRPr="00EC43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5C6" w:rsidRPr="00EC43A5" w:rsidRDefault="008D55C6" w:rsidP="006732D1">
      <w:pPr>
        <w:rPr>
          <w:rFonts w:ascii="Times New Roman" w:hAnsi="Times New Roman" w:cs="Times New Roman"/>
          <w:b/>
          <w:sz w:val="28"/>
          <w:szCs w:val="28"/>
        </w:rPr>
      </w:pPr>
      <w:r w:rsidRPr="00EC43A5">
        <w:rPr>
          <w:rFonts w:ascii="Times New Roman" w:hAnsi="Times New Roman" w:cs="Times New Roman"/>
          <w:b/>
          <w:sz w:val="28"/>
          <w:szCs w:val="28"/>
        </w:rPr>
        <w:t>2.. «Ох, уж эта пластиковая бутылка»</w:t>
      </w:r>
    </w:p>
    <w:p w:rsidR="0011280A" w:rsidRPr="00EC43A5" w:rsidRDefault="008D55C6" w:rsidP="00EC43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3A5">
        <w:rPr>
          <w:rFonts w:ascii="Times New Roman" w:hAnsi="Times New Roman" w:cs="Times New Roman"/>
          <w:b/>
          <w:sz w:val="28"/>
          <w:szCs w:val="28"/>
        </w:rPr>
        <w:lastRenderedPageBreak/>
        <w:t>3. «Чудо в перья»</w:t>
      </w:r>
      <w:r w:rsidR="0011280A" w:rsidRPr="00EC43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3A5" w:rsidRDefault="00EC43A5" w:rsidP="001128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проектных работ,</w:t>
      </w:r>
      <w:r w:rsidR="0011280A" w:rsidRPr="0011280A">
        <w:rPr>
          <w:rFonts w:ascii="Times New Roman" w:hAnsi="Times New Roman" w:cs="Times New Roman"/>
          <w:sz w:val="28"/>
          <w:szCs w:val="28"/>
        </w:rPr>
        <w:t xml:space="preserve"> у ребят формируются ключевые компетенции.</w:t>
      </w:r>
    </w:p>
    <w:p w:rsidR="0011280A" w:rsidRPr="0011280A" w:rsidRDefault="0011280A" w:rsidP="0011280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80A">
        <w:rPr>
          <w:rFonts w:ascii="Times New Roman" w:hAnsi="Times New Roman" w:cs="Times New Roman"/>
          <w:b/>
          <w:sz w:val="28"/>
          <w:szCs w:val="28"/>
        </w:rPr>
        <w:t>Ключевые компетенции – это важные  компетенции, которые используются в повседневной жизни.</w:t>
      </w:r>
    </w:p>
    <w:p w:rsidR="0011280A" w:rsidRPr="0011280A" w:rsidRDefault="0011280A" w:rsidP="001128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80A">
        <w:rPr>
          <w:rFonts w:ascii="Times New Roman" w:hAnsi="Times New Roman" w:cs="Times New Roman"/>
          <w:sz w:val="28"/>
          <w:szCs w:val="28"/>
        </w:rPr>
        <w:t>Так как ключевых компетенций свыше 150. На примере  применения метода проектов</w:t>
      </w:r>
      <w:proofErr w:type="gramStart"/>
      <w:r w:rsidRPr="001128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280A">
        <w:rPr>
          <w:rFonts w:ascii="Times New Roman" w:hAnsi="Times New Roman" w:cs="Times New Roman"/>
          <w:sz w:val="28"/>
          <w:szCs w:val="28"/>
        </w:rPr>
        <w:t>формируются наиболее важные. ЭТО:</w:t>
      </w:r>
    </w:p>
    <w:p w:rsidR="0011280A" w:rsidRPr="0011280A" w:rsidRDefault="0011280A" w:rsidP="001128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80A">
        <w:rPr>
          <w:rFonts w:ascii="Times New Roman" w:hAnsi="Times New Roman" w:cs="Times New Roman"/>
          <w:sz w:val="28"/>
          <w:szCs w:val="28"/>
        </w:rPr>
        <w:t xml:space="preserve"> </w:t>
      </w:r>
      <w:r w:rsidRPr="0011280A">
        <w:rPr>
          <w:rFonts w:ascii="Times New Roman" w:hAnsi="Times New Roman" w:cs="Times New Roman"/>
          <w:b/>
          <w:sz w:val="28"/>
          <w:szCs w:val="28"/>
        </w:rPr>
        <w:t>Коммуникативная компетенция:</w:t>
      </w:r>
      <w:r w:rsidRPr="0011280A">
        <w:rPr>
          <w:rFonts w:ascii="Times New Roman" w:hAnsi="Times New Roman" w:cs="Times New Roman"/>
          <w:sz w:val="28"/>
          <w:szCs w:val="28"/>
        </w:rPr>
        <w:t xml:space="preserve"> уметь приводить доводы, аргументы, доказательства, уметь высказывать и отстаивать свою точку зрения; уметь  находить нужную информацию для проектов, докладов, сообщений и т.д.</w:t>
      </w:r>
    </w:p>
    <w:p w:rsidR="0011280A" w:rsidRPr="0011280A" w:rsidRDefault="0011280A" w:rsidP="00112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80A">
        <w:rPr>
          <w:rFonts w:ascii="Times New Roman" w:hAnsi="Times New Roman" w:cs="Times New Roman"/>
          <w:b/>
          <w:sz w:val="28"/>
          <w:szCs w:val="28"/>
        </w:rPr>
        <w:t>Информационная компетенция:</w:t>
      </w:r>
      <w:r w:rsidRPr="0011280A">
        <w:rPr>
          <w:rFonts w:ascii="Times New Roman" w:hAnsi="Times New Roman" w:cs="Times New Roman"/>
          <w:sz w:val="28"/>
          <w:szCs w:val="28"/>
        </w:rPr>
        <w:t xml:space="preserve"> использование компьютера для поиска необходимой информации, создание проектов, отчетов, нахождение дополнительной информации по заданной теме, написание рефератов, докладов и т.д. </w:t>
      </w:r>
    </w:p>
    <w:p w:rsidR="0011280A" w:rsidRPr="0011280A" w:rsidRDefault="0011280A" w:rsidP="00112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80A">
        <w:rPr>
          <w:rFonts w:ascii="Times New Roman" w:hAnsi="Times New Roman" w:cs="Times New Roman"/>
          <w:b/>
          <w:sz w:val="28"/>
          <w:szCs w:val="28"/>
        </w:rPr>
        <w:t>Умение работать самостоятельно.</w:t>
      </w:r>
    </w:p>
    <w:p w:rsidR="0011280A" w:rsidRPr="0011280A" w:rsidRDefault="0011280A" w:rsidP="00112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80A">
        <w:rPr>
          <w:rFonts w:ascii="Times New Roman" w:hAnsi="Times New Roman" w:cs="Times New Roman"/>
          <w:b/>
          <w:sz w:val="28"/>
          <w:szCs w:val="28"/>
        </w:rPr>
        <w:t>Умение работать с людьми</w:t>
      </w:r>
      <w:r w:rsidRPr="0011280A">
        <w:rPr>
          <w:rFonts w:ascii="Times New Roman" w:hAnsi="Times New Roman" w:cs="Times New Roman"/>
          <w:sz w:val="28"/>
          <w:szCs w:val="28"/>
        </w:rPr>
        <w:t xml:space="preserve">: совместная деятельность, направленная на достижение общей цели, требует от них коммуникабельности, умения общаться, пойти на компромисс или отстаивать свое мнение, одним словом - умение работать в команде. </w:t>
      </w:r>
    </w:p>
    <w:p w:rsidR="0011280A" w:rsidRPr="0011280A" w:rsidRDefault="0011280A" w:rsidP="001128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80A">
        <w:rPr>
          <w:rFonts w:ascii="Times New Roman" w:hAnsi="Times New Roman" w:cs="Times New Roman"/>
          <w:b/>
          <w:sz w:val="28"/>
          <w:szCs w:val="28"/>
        </w:rPr>
        <w:t>Умение разрешать проблемы:</w:t>
      </w:r>
      <w:r w:rsidRPr="0011280A">
        <w:rPr>
          <w:rFonts w:ascii="Times New Roman" w:hAnsi="Times New Roman" w:cs="Times New Roman"/>
          <w:sz w:val="28"/>
          <w:szCs w:val="28"/>
        </w:rPr>
        <w:t xml:space="preserve"> при обучении и в личной жизни часто требуется уметь разрешать проблемы, встречающиеся на пути, и здесь важно научить ребенка путем поиска и использования различных приемов, знаний  с учетом их результативности эти проблемы решать.</w:t>
      </w:r>
    </w:p>
    <w:p w:rsidR="0011280A" w:rsidRPr="0011280A" w:rsidRDefault="0011280A" w:rsidP="001128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80A" w:rsidRPr="0011280A" w:rsidRDefault="0011280A" w:rsidP="001128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1280A">
        <w:rPr>
          <w:rFonts w:ascii="Times New Roman" w:hAnsi="Times New Roman" w:cs="Times New Roman"/>
          <w:sz w:val="28"/>
          <w:szCs w:val="28"/>
          <w:lang w:eastAsia="ru-RU"/>
        </w:rPr>
        <w:t>Положительные эмоции и успех учеников рождают желание работать дальше. Возрастает мотивация обучения, появляется интерес к математике, к истории, возникает желание узнавать все больше и больше школьного курса математики.</w:t>
      </w:r>
    </w:p>
    <w:p w:rsidR="0011280A" w:rsidRPr="0011280A" w:rsidRDefault="0011280A" w:rsidP="0011280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280A" w:rsidRPr="0011280A" w:rsidRDefault="0011280A" w:rsidP="0011280A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5C6" w:rsidRPr="0011280A" w:rsidRDefault="008D55C6" w:rsidP="006732D1">
      <w:pPr>
        <w:rPr>
          <w:rFonts w:ascii="Times New Roman" w:hAnsi="Times New Roman" w:cs="Times New Roman"/>
          <w:sz w:val="28"/>
          <w:szCs w:val="28"/>
        </w:rPr>
      </w:pPr>
    </w:p>
    <w:p w:rsidR="0011280A" w:rsidRPr="0011280A" w:rsidRDefault="0011280A" w:rsidP="006732D1">
      <w:pPr>
        <w:rPr>
          <w:rFonts w:ascii="Times New Roman" w:hAnsi="Times New Roman" w:cs="Times New Roman"/>
          <w:sz w:val="28"/>
          <w:szCs w:val="28"/>
        </w:rPr>
      </w:pPr>
    </w:p>
    <w:sectPr w:rsidR="0011280A" w:rsidRPr="0011280A" w:rsidSect="00C8276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85" w:rsidRDefault="000D4085" w:rsidP="00EC43A5">
      <w:pPr>
        <w:spacing w:after="0" w:line="240" w:lineRule="auto"/>
      </w:pPr>
      <w:r>
        <w:separator/>
      </w:r>
    </w:p>
  </w:endnote>
  <w:endnote w:type="continuationSeparator" w:id="0">
    <w:p w:rsidR="000D4085" w:rsidRDefault="000D4085" w:rsidP="00EC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85" w:rsidRDefault="000D4085" w:rsidP="00EC43A5">
      <w:pPr>
        <w:spacing w:after="0" w:line="240" w:lineRule="auto"/>
      </w:pPr>
      <w:r>
        <w:separator/>
      </w:r>
    </w:p>
  </w:footnote>
  <w:footnote w:type="continuationSeparator" w:id="0">
    <w:p w:rsidR="000D4085" w:rsidRDefault="000D4085" w:rsidP="00EC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1235"/>
    </w:sdtPr>
    <w:sdtContent>
      <w:p w:rsidR="00EC43A5" w:rsidRDefault="00DC4A58">
        <w:pPr>
          <w:pStyle w:val="a6"/>
          <w:jc w:val="right"/>
        </w:pPr>
        <w:fldSimple w:instr=" PAGE   \* MERGEFORMAT ">
          <w:r w:rsidR="00523C4E">
            <w:rPr>
              <w:noProof/>
            </w:rPr>
            <w:t>1</w:t>
          </w:r>
        </w:fldSimple>
      </w:p>
    </w:sdtContent>
  </w:sdt>
  <w:p w:rsidR="00EC43A5" w:rsidRDefault="00EC43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2DC"/>
    <w:multiLevelType w:val="hybridMultilevel"/>
    <w:tmpl w:val="AC524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C5F71"/>
    <w:multiLevelType w:val="hybridMultilevel"/>
    <w:tmpl w:val="2080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692A"/>
    <w:multiLevelType w:val="hybridMultilevel"/>
    <w:tmpl w:val="7AA456C2"/>
    <w:lvl w:ilvl="0" w:tplc="563A53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2D1"/>
    <w:rsid w:val="000D4085"/>
    <w:rsid w:val="000F6BB3"/>
    <w:rsid w:val="000F7282"/>
    <w:rsid w:val="0011280A"/>
    <w:rsid w:val="001F361A"/>
    <w:rsid w:val="002A3672"/>
    <w:rsid w:val="003C72FA"/>
    <w:rsid w:val="00523C4E"/>
    <w:rsid w:val="00637114"/>
    <w:rsid w:val="006732D1"/>
    <w:rsid w:val="008D55C6"/>
    <w:rsid w:val="009032DA"/>
    <w:rsid w:val="009712FB"/>
    <w:rsid w:val="009A4320"/>
    <w:rsid w:val="00C82760"/>
    <w:rsid w:val="00DC4A58"/>
    <w:rsid w:val="00EC43A5"/>
    <w:rsid w:val="00F4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2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28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qFormat/>
    <w:rsid w:val="0011280A"/>
    <w:rPr>
      <w:rFonts w:cs="Times New Roman"/>
      <w:i/>
      <w:iCs/>
    </w:rPr>
  </w:style>
  <w:style w:type="paragraph" w:styleId="a6">
    <w:name w:val="header"/>
    <w:basedOn w:val="a"/>
    <w:link w:val="a7"/>
    <w:uiPriority w:val="99"/>
    <w:unhideWhenUsed/>
    <w:rsid w:val="00EC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43A5"/>
  </w:style>
  <w:style w:type="paragraph" w:styleId="a8">
    <w:name w:val="footer"/>
    <w:basedOn w:val="a"/>
    <w:link w:val="a9"/>
    <w:uiPriority w:val="99"/>
    <w:semiHidden/>
    <w:unhideWhenUsed/>
    <w:rsid w:val="00EC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43A5"/>
  </w:style>
  <w:style w:type="paragraph" w:styleId="aa">
    <w:name w:val="Balloon Text"/>
    <w:basedOn w:val="a"/>
    <w:link w:val="ab"/>
    <w:uiPriority w:val="99"/>
    <w:semiHidden/>
    <w:unhideWhenUsed/>
    <w:rsid w:val="003C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7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2014-01-23T16:52:00Z</cp:lastPrinted>
  <dcterms:created xsi:type="dcterms:W3CDTF">2014-01-23T17:01:00Z</dcterms:created>
  <dcterms:modified xsi:type="dcterms:W3CDTF">2014-08-19T11:35:00Z</dcterms:modified>
</cp:coreProperties>
</file>