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2C" w:rsidRPr="002F06F4" w:rsidRDefault="0064432C" w:rsidP="0064432C">
      <w:pPr>
        <w:jc w:val="center"/>
        <w:rPr>
          <w:rFonts w:cs="Times New Roman"/>
          <w:b/>
          <w:bCs/>
        </w:rPr>
      </w:pPr>
      <w:r w:rsidRPr="002F06F4">
        <w:rPr>
          <w:rFonts w:cs="Times New Roman"/>
          <w:b/>
          <w:bCs/>
        </w:rPr>
        <w:t>Технология</w:t>
      </w:r>
    </w:p>
    <w:p w:rsidR="0064432C" w:rsidRPr="002F06F4" w:rsidRDefault="0064432C" w:rsidP="0064432C">
      <w:pPr>
        <w:rPr>
          <w:rFonts w:cs="Times New Roman"/>
        </w:rPr>
      </w:pPr>
      <w:r w:rsidRPr="002F06F4">
        <w:rPr>
          <w:rFonts w:cs="Times New Roman"/>
          <w:b/>
          <w:bCs/>
        </w:rPr>
        <w:t xml:space="preserve">Урок </w:t>
      </w:r>
    </w:p>
    <w:p w:rsidR="0064432C" w:rsidRPr="002F06F4" w:rsidRDefault="0064432C" w:rsidP="0064432C">
      <w:pPr>
        <w:rPr>
          <w:rFonts w:cs="Times New Roman"/>
        </w:rPr>
      </w:pPr>
    </w:p>
    <w:p w:rsidR="0064432C" w:rsidRPr="002F06F4" w:rsidRDefault="0064432C" w:rsidP="0064432C">
      <w:pPr>
        <w:jc w:val="both"/>
        <w:rPr>
          <w:rFonts w:eastAsia="SchoolBookC-Italic" w:cs="Times New Roman"/>
        </w:rPr>
      </w:pPr>
      <w:r w:rsidRPr="002F06F4">
        <w:rPr>
          <w:rFonts w:cs="Times New Roman"/>
          <w:b/>
          <w:bCs/>
          <w:i/>
        </w:rPr>
        <w:t>Тема:</w:t>
      </w:r>
      <w:r w:rsidRPr="002F06F4">
        <w:rPr>
          <w:rFonts w:cs="Times New Roman"/>
        </w:rPr>
        <w:t xml:space="preserve"> </w:t>
      </w:r>
      <w:r w:rsidRPr="002F06F4">
        <w:rPr>
          <w:rFonts w:eastAsia="SchoolBookC-Bold" w:cs="Times New Roman"/>
        </w:rPr>
        <w:t>Изготовление открытки к 9 мая!</w:t>
      </w:r>
    </w:p>
    <w:p w:rsidR="0064432C" w:rsidRPr="002F06F4" w:rsidRDefault="0064432C" w:rsidP="0064432C">
      <w:pPr>
        <w:autoSpaceDE w:val="0"/>
        <w:jc w:val="both"/>
        <w:rPr>
          <w:rFonts w:eastAsia="SchoolBookC-Italic" w:cs="Times New Roman"/>
        </w:rPr>
      </w:pPr>
      <w:r w:rsidRPr="002F06F4">
        <w:rPr>
          <w:rFonts w:eastAsia="SchoolBookC-Italic" w:cs="Times New Roman"/>
        </w:rPr>
        <w:t>презентация</w:t>
      </w:r>
    </w:p>
    <w:p w:rsidR="0064432C" w:rsidRPr="002F06F4" w:rsidRDefault="0064432C" w:rsidP="0064432C">
      <w:pPr>
        <w:autoSpaceDE w:val="0"/>
        <w:jc w:val="both"/>
        <w:rPr>
          <w:rFonts w:eastAsia="SchoolBookC" w:cs="Times New Roman"/>
        </w:rPr>
      </w:pPr>
      <w:r w:rsidRPr="002F06F4">
        <w:rPr>
          <w:rFonts w:eastAsia="SchoolBookC-BoldItalic" w:cs="Times New Roman"/>
          <w:b/>
          <w:bCs/>
          <w:i/>
          <w:iCs/>
        </w:rPr>
        <w:t>Задачи:</w:t>
      </w:r>
    </w:p>
    <w:p w:rsidR="002F06F4" w:rsidRDefault="0064432C" w:rsidP="002F06F4">
      <w:pPr>
        <w:autoSpaceDE w:val="0"/>
        <w:jc w:val="both"/>
        <w:rPr>
          <w:rFonts w:cs="Times New Roman"/>
          <w:color w:val="333333"/>
        </w:rPr>
      </w:pPr>
      <w:r w:rsidRPr="002F06F4">
        <w:rPr>
          <w:rFonts w:eastAsia="SchoolBookC" w:cs="Times New Roman"/>
        </w:rPr>
        <w:t>1</w:t>
      </w:r>
      <w:proofErr w:type="gramStart"/>
      <w:r w:rsidRPr="002F06F4">
        <w:rPr>
          <w:rFonts w:cs="Times New Roman"/>
          <w:color w:val="333333"/>
        </w:rPr>
        <w:t xml:space="preserve"> З</w:t>
      </w:r>
      <w:proofErr w:type="gramEnd"/>
      <w:r w:rsidRPr="002F06F4">
        <w:rPr>
          <w:rFonts w:cs="Times New Roman"/>
          <w:color w:val="333333"/>
        </w:rPr>
        <w:t>акрепить навыки работы с шаблонами</w:t>
      </w:r>
    </w:p>
    <w:p w:rsidR="0064432C" w:rsidRPr="002F06F4" w:rsidRDefault="0064432C" w:rsidP="002F06F4">
      <w:pPr>
        <w:autoSpaceDE w:val="0"/>
        <w:jc w:val="both"/>
        <w:rPr>
          <w:rFonts w:cs="Times New Roman"/>
          <w:color w:val="333333"/>
        </w:rPr>
      </w:pPr>
      <w:r w:rsidRPr="002F06F4">
        <w:rPr>
          <w:rFonts w:cs="Times New Roman"/>
          <w:color w:val="333333"/>
        </w:rPr>
        <w:t>2</w:t>
      </w:r>
      <w:proofErr w:type="gramStart"/>
      <w:r w:rsidRPr="002F06F4">
        <w:rPr>
          <w:rFonts w:cs="Times New Roman"/>
          <w:color w:val="333333"/>
        </w:rPr>
        <w:t xml:space="preserve"> </w:t>
      </w:r>
      <w:r w:rsidR="002F06F4">
        <w:rPr>
          <w:rFonts w:cs="Times New Roman"/>
          <w:color w:val="333333"/>
        </w:rPr>
        <w:t>В</w:t>
      </w:r>
      <w:proofErr w:type="gramEnd"/>
      <w:r w:rsidR="002F06F4">
        <w:rPr>
          <w:rFonts w:cs="Times New Roman"/>
          <w:color w:val="333333"/>
        </w:rPr>
        <w:t>о</w:t>
      </w:r>
      <w:r w:rsidRPr="002F06F4">
        <w:rPr>
          <w:rFonts w:cs="Times New Roman"/>
          <w:color w:val="333333"/>
        </w:rPr>
        <w:t>спитать аккуратность, терпеливость в достижении результата, художественный вкус, умение видеть красоту</w:t>
      </w:r>
    </w:p>
    <w:p w:rsidR="0064432C" w:rsidRPr="002F06F4" w:rsidRDefault="0064432C" w:rsidP="002F06F4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proofErr w:type="spellStart"/>
      <w:r w:rsidRPr="002F06F4">
        <w:rPr>
          <w:b/>
          <w:bCs/>
          <w:color w:val="333333"/>
        </w:rPr>
        <w:t>Межпредметная</w:t>
      </w:r>
      <w:proofErr w:type="spellEnd"/>
      <w:r w:rsidRPr="002F06F4">
        <w:rPr>
          <w:b/>
          <w:bCs/>
          <w:color w:val="333333"/>
        </w:rPr>
        <w:t xml:space="preserve"> связь</w:t>
      </w:r>
      <w:r w:rsidRPr="002F06F4">
        <w:rPr>
          <w:color w:val="333333"/>
        </w:rPr>
        <w:t>: природоведение, история.</w:t>
      </w:r>
    </w:p>
    <w:p w:rsidR="0064432C" w:rsidRPr="002F06F4" w:rsidRDefault="0064432C" w:rsidP="0064432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2F06F4">
        <w:rPr>
          <w:b/>
          <w:bCs/>
          <w:color w:val="333333"/>
        </w:rPr>
        <w:t>Объект труда:</w:t>
      </w:r>
      <w:r w:rsidRPr="002F06F4">
        <w:rPr>
          <w:rStyle w:val="apple-converted-space"/>
          <w:color w:val="333333"/>
        </w:rPr>
        <w:t> </w:t>
      </w:r>
      <w:r w:rsidRPr="002F06F4">
        <w:rPr>
          <w:color w:val="333333"/>
        </w:rPr>
        <w:t>поздравительная открытка.</w:t>
      </w:r>
    </w:p>
    <w:p w:rsidR="0064432C" w:rsidRPr="002F06F4" w:rsidRDefault="0064432C" w:rsidP="0064432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2F06F4">
        <w:rPr>
          <w:b/>
          <w:bCs/>
          <w:color w:val="333333"/>
        </w:rPr>
        <w:t>Оборудование урока</w:t>
      </w:r>
      <w:r w:rsidRPr="002F06F4">
        <w:rPr>
          <w:color w:val="333333"/>
        </w:rPr>
        <w:t>: образец аппликации, комплект шаблонов.</w:t>
      </w:r>
    </w:p>
    <w:p w:rsidR="0064432C" w:rsidRPr="002F06F4" w:rsidRDefault="0064432C" w:rsidP="002F06F4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2F06F4">
        <w:rPr>
          <w:b/>
          <w:bCs/>
          <w:color w:val="333333"/>
        </w:rPr>
        <w:t>Для учащихся</w:t>
      </w:r>
      <w:r w:rsidRPr="002F06F4">
        <w:rPr>
          <w:color w:val="333333"/>
        </w:rPr>
        <w:t>: картонный  лист, цветная бумага (салфетки) 3-х цветов (белая, красная, зеленая), клей, карандаш, ножницы, мягкая тряпочка.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5"/>
        <w:gridCol w:w="8675"/>
        <w:gridCol w:w="3637"/>
      </w:tblGrid>
      <w:tr w:rsidR="0064432C" w:rsidRPr="002F06F4" w:rsidTr="00EB04B7"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2F06F4" w:rsidRDefault="0064432C" w:rsidP="00EB04B7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2F06F4">
              <w:rPr>
                <w:rFonts w:cs="Times New Roman"/>
                <w:b/>
                <w:bCs/>
              </w:rPr>
              <w:t>Этапы</w:t>
            </w: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2F06F4" w:rsidRDefault="0064432C" w:rsidP="00EB04B7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2F06F4">
              <w:rPr>
                <w:rFonts w:cs="Times New Roman"/>
                <w:b/>
                <w:bCs/>
              </w:rPr>
              <w:t>Ход урока</w:t>
            </w:r>
          </w:p>
        </w:tc>
        <w:tc>
          <w:tcPr>
            <w:tcW w:w="3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2C" w:rsidRPr="002F06F4" w:rsidRDefault="0064432C" w:rsidP="00EB04B7">
            <w:pPr>
              <w:pStyle w:val="a3"/>
              <w:jc w:val="center"/>
              <w:rPr>
                <w:rFonts w:cs="Times New Roman"/>
                <w:b/>
                <w:bCs/>
                <w:lang w:val="en-US"/>
              </w:rPr>
            </w:pPr>
            <w:r w:rsidRPr="002F06F4">
              <w:rPr>
                <w:rFonts w:cs="Times New Roman"/>
                <w:b/>
                <w:bCs/>
              </w:rPr>
              <w:t>УУД</w:t>
            </w:r>
          </w:p>
        </w:tc>
      </w:tr>
      <w:tr w:rsidR="0064432C" w:rsidRPr="002F06F4" w:rsidTr="002F06F4">
        <w:trPr>
          <w:trHeight w:val="4188"/>
        </w:trPr>
        <w:tc>
          <w:tcPr>
            <w:tcW w:w="23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2F06F4" w:rsidRDefault="0064432C" w:rsidP="00EB04B7">
            <w:pPr>
              <w:pStyle w:val="a3"/>
              <w:snapToGrid w:val="0"/>
              <w:rPr>
                <w:rFonts w:cs="Times New Roman"/>
                <w:b/>
                <w:bCs/>
                <w:lang w:val="en-US"/>
              </w:rPr>
            </w:pPr>
          </w:p>
          <w:p w:rsidR="0064432C" w:rsidRPr="002F06F4" w:rsidRDefault="0064432C" w:rsidP="00EB04B7">
            <w:pPr>
              <w:pStyle w:val="a3"/>
              <w:rPr>
                <w:rFonts w:cs="Times New Roman"/>
                <w:b/>
                <w:bCs/>
                <w:color w:val="000000"/>
              </w:rPr>
            </w:pPr>
            <w:r w:rsidRPr="002F06F4">
              <w:rPr>
                <w:rFonts w:cs="Times New Roman"/>
                <w:b/>
                <w:bCs/>
                <w:lang w:val="en-US"/>
              </w:rPr>
              <w:t>I</w:t>
            </w:r>
            <w:r w:rsidRPr="002F06F4">
              <w:rPr>
                <w:rFonts w:cs="Times New Roman"/>
                <w:b/>
                <w:bCs/>
              </w:rPr>
              <w:t>. Актуализация знаний.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2F06F4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F06F4">
              <w:rPr>
                <w:color w:val="333333"/>
              </w:rPr>
              <w:t>Учащиеся проходят в класс и встают около своих рабочих мест.</w:t>
            </w:r>
          </w:p>
          <w:p w:rsidR="0064432C" w:rsidRPr="002F06F4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F06F4">
              <w:rPr>
                <w:color w:val="333333"/>
              </w:rPr>
              <w:t>-У нас сегодня необычный урок. К нам пришли гости посмотреть, как вы работаете на уроке технологии. Давайте поздороваемся с гостями. Садитесь. Давайте проверим все ли у нас готово к уроку. Перечислить набор предметов.</w:t>
            </w:r>
          </w:p>
          <w:p w:rsidR="0064432C" w:rsidRPr="002F06F4" w:rsidRDefault="0064432C" w:rsidP="00EB04B7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2F06F4" w:rsidRPr="002F06F4" w:rsidRDefault="002F06F4" w:rsidP="002F06F4">
            <w:pPr>
              <w:spacing w:line="200" w:lineRule="atLeast"/>
              <w:rPr>
                <w:rFonts w:eastAsia="SchoolBookC" w:cs="Times New Roman"/>
                <w:i/>
                <w:color w:val="000000"/>
              </w:rPr>
            </w:pPr>
            <w:r w:rsidRPr="002F06F4">
              <w:rPr>
                <w:rFonts w:cs="Times New Roman"/>
                <w:b/>
                <w:iCs/>
              </w:rPr>
              <w:t>Организационный момент</w:t>
            </w:r>
            <w:r>
              <w:rPr>
                <w:rFonts w:cs="Times New Roman"/>
                <w:b/>
                <w:iCs/>
              </w:rPr>
              <w:t>.</w:t>
            </w:r>
            <w:r w:rsidRPr="002F06F4">
              <w:rPr>
                <w:rFonts w:cs="Times New Roman"/>
              </w:rPr>
              <w:br/>
              <w:t>На уроке я сижу,</w:t>
            </w:r>
            <w:r w:rsidRPr="002F06F4">
              <w:rPr>
                <w:rFonts w:cs="Times New Roman"/>
              </w:rPr>
              <w:br/>
              <w:t>Не шумлю и не кричу.</w:t>
            </w:r>
            <w:r w:rsidRPr="002F06F4">
              <w:rPr>
                <w:rFonts w:cs="Times New Roman"/>
              </w:rPr>
              <w:br/>
              <w:t>Руку тихо поднимаю,</w:t>
            </w:r>
            <w:r w:rsidRPr="002F06F4">
              <w:rPr>
                <w:rFonts w:cs="Times New Roman"/>
              </w:rPr>
              <w:br/>
              <w:t>Если спросят - отвечаю.</w:t>
            </w:r>
          </w:p>
          <w:p w:rsidR="002F06F4" w:rsidRPr="002F06F4" w:rsidRDefault="002F06F4" w:rsidP="00EB04B7">
            <w:pPr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64432C" w:rsidRPr="002F06F4" w:rsidRDefault="0064432C" w:rsidP="00EB04B7">
            <w:pPr>
              <w:jc w:val="both"/>
              <w:rPr>
                <w:rFonts w:eastAsia="SchoolBookC-BoldItalic" w:cs="Times New Roman"/>
                <w:i/>
                <w:iCs/>
              </w:rPr>
            </w:pPr>
            <w:r w:rsidRPr="002F06F4">
              <w:rPr>
                <w:rFonts w:cs="Times New Roman"/>
                <w:b/>
                <w:bCs/>
                <w:color w:val="000000"/>
              </w:rPr>
              <w:t xml:space="preserve">Вступительная беседа. </w:t>
            </w:r>
            <w:r w:rsidRPr="002F06F4">
              <w:rPr>
                <w:rFonts w:cs="Times New Roman"/>
                <w:color w:val="000000"/>
              </w:rPr>
              <w:t xml:space="preserve">       </w:t>
            </w:r>
            <w:r w:rsidRPr="002F06F4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2F06F4">
              <w:rPr>
                <w:rFonts w:cs="Times New Roman"/>
                <w:b/>
                <w:bCs/>
                <w:color w:val="00DCFF"/>
              </w:rPr>
              <w:t xml:space="preserve">1 </w:t>
            </w:r>
            <w:r w:rsidRPr="002F06F4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2F06F4">
              <w:rPr>
                <w:rFonts w:cs="Times New Roman"/>
                <w:b/>
                <w:bCs/>
                <w:color w:val="00DCFF"/>
              </w:rPr>
              <w:t xml:space="preserve"> 2 </w:t>
            </w:r>
          </w:p>
          <w:p w:rsidR="0064432C" w:rsidRDefault="0064432C" w:rsidP="00EB04B7">
            <w:pPr>
              <w:spacing w:line="200" w:lineRule="atLeast"/>
              <w:jc w:val="both"/>
              <w:rPr>
                <w:rFonts w:eastAsia="SchoolBookC" w:cs="Times New Roman"/>
                <w:i/>
              </w:rPr>
            </w:pPr>
            <w:r w:rsidRPr="002F06F4">
              <w:rPr>
                <w:rFonts w:eastAsia="SchoolBookC-BoldItalic" w:cs="Times New Roman"/>
                <w:i/>
                <w:iCs/>
              </w:rPr>
              <w:t>Беседа</w:t>
            </w:r>
            <w:r w:rsidRPr="002F06F4">
              <w:rPr>
                <w:rFonts w:eastAsia="SchoolBookC-BoldItalic" w:cs="Times New Roman"/>
                <w:b/>
                <w:bCs/>
                <w:i/>
                <w:iCs/>
              </w:rPr>
              <w:t xml:space="preserve"> </w:t>
            </w:r>
            <w:r w:rsidRPr="002F06F4">
              <w:rPr>
                <w:rFonts w:eastAsia="SchoolBookC" w:cs="Times New Roman"/>
                <w:i/>
              </w:rPr>
              <w:t>о В</w:t>
            </w:r>
            <w:r w:rsidR="002F06F4" w:rsidRPr="002F06F4">
              <w:rPr>
                <w:rFonts w:eastAsia="SchoolBookC" w:cs="Times New Roman"/>
                <w:i/>
              </w:rPr>
              <w:t>о</w:t>
            </w:r>
            <w:r w:rsidRPr="002F06F4">
              <w:rPr>
                <w:rFonts w:eastAsia="SchoolBookC" w:cs="Times New Roman"/>
                <w:i/>
              </w:rPr>
              <w:t>в</w:t>
            </w:r>
          </w:p>
          <w:p w:rsidR="002F06F4" w:rsidRDefault="002F06F4" w:rsidP="002F06F4">
            <w:pPr>
              <w:spacing w:line="200" w:lineRule="atLeast"/>
              <w:ind w:firstLine="475"/>
              <w:jc w:val="both"/>
              <w:rPr>
                <w:color w:val="000000"/>
              </w:rPr>
            </w:pPr>
            <w:r>
              <w:rPr>
                <w:color w:val="000000"/>
              </w:rPr>
              <w:t>Война… Страшное, как сама смерть, слово. Война – ужасающее бедствие, вызываемое злой волей людей. Это боль сердца за будущее всех людей на Земле</w:t>
            </w:r>
            <w:r w:rsidR="0098053A">
              <w:rPr>
                <w:color w:val="000000"/>
              </w:rPr>
              <w:t>.</w:t>
            </w:r>
            <w:r w:rsidR="0098053A">
              <w:rPr>
                <w:color w:val="000000"/>
              </w:rPr>
              <w:br/>
              <w:t>Шестьдесят девять лет миновало</w:t>
            </w:r>
            <w:r>
              <w:rPr>
                <w:color w:val="000000"/>
              </w:rPr>
              <w:t xml:space="preserve"> с тех пор, как умолкли громы Великой </w:t>
            </w:r>
            <w:r>
              <w:rPr>
                <w:color w:val="000000"/>
              </w:rPr>
              <w:lastRenderedPageBreak/>
              <w:t>Отечественной войны, а народ наш не перестает оплакивать потери. Нет в нашей стране ни одной семьи, из которой бы война не унесла чью-то жизнь или не искалечила кого-то пулями и осколками. Невозможно забыть, как огромные пространства нашей земли стали ареной кровопролитий.</w:t>
            </w:r>
          </w:p>
          <w:p w:rsidR="002F06F4" w:rsidRDefault="002F06F4" w:rsidP="002F06F4">
            <w:pPr>
              <w:spacing w:line="200" w:lineRule="atLeast"/>
              <w:ind w:firstLine="475"/>
              <w:jc w:val="both"/>
              <w:rPr>
                <w:color w:val="000000"/>
              </w:rPr>
            </w:pPr>
            <w:r>
              <w:rPr>
                <w:color w:val="000000"/>
              </w:rPr>
              <w:t>Отмечая День Победы над фашистской Германией, мы низко склоняем головы перед светлой памятью героев, павших в борьбе за нашу свободу и свободу народов Европы. И обращаемся ко всему человечеству: давайте неустанно объединять наши усилия, чтобы ужасы новой войны не опалили сердца новых поколений, чтобы днем мира был каждый день в году.</w:t>
            </w:r>
          </w:p>
          <w:p w:rsidR="002F06F4" w:rsidRDefault="002F06F4" w:rsidP="002F06F4">
            <w:pPr>
              <w:spacing w:line="200" w:lineRule="atLeast"/>
              <w:ind w:firstLine="475"/>
              <w:jc w:val="both"/>
              <w:rPr>
                <w:color w:val="000000"/>
              </w:rPr>
            </w:pPr>
            <w:r>
              <w:rPr>
                <w:color w:val="000000"/>
              </w:rPr>
              <w:t>Приближается светлый праздник, который так дорог нашим людям. Давайте же порадуем их подарками, которые сделаем своими руками. Ко Дню Победы я предлагаю сделать открытку из салфеток. Поделки ко Дню Победы вместе с детьми — простой, но не менее важный способ проявить уважение к памяти погибших. Голубь – символ мира, символ чистоты, нежности и любви. Гвоздика, Орденская ленточка – символы Дня Победы.</w:t>
            </w:r>
          </w:p>
          <w:p w:rsidR="0064432C" w:rsidRPr="002F06F4" w:rsidRDefault="002F06F4" w:rsidP="002F06F4">
            <w:pPr>
              <w:spacing w:line="200" w:lineRule="atLeast"/>
              <w:ind w:firstLine="475"/>
              <w:jc w:val="both"/>
              <w:rPr>
                <w:rFonts w:eastAsia="SchoolBookC" w:cs="Times New Roman"/>
              </w:rPr>
            </w:pPr>
            <w:r w:rsidRPr="002F06F4">
              <w:rPr>
                <w:rFonts w:cs="Times New Roman"/>
                <w:color w:val="000000"/>
              </w:rPr>
              <w:t>Написано множество песен и стихотворений, поставлено спектаклей и снято фильмов. Историю Великой Победы 1945 года должны помнить потомки тех, кто в те страшные годы войны защищал свою Родину и ценой своей жизни подарил нам с вами мирное небо над головой.</w:t>
            </w:r>
          </w:p>
        </w:tc>
        <w:tc>
          <w:tcPr>
            <w:tcW w:w="3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2C" w:rsidRPr="002F06F4" w:rsidRDefault="0064432C" w:rsidP="00EB04B7">
            <w:pPr>
              <w:rPr>
                <w:rFonts w:cs="Times New Roman"/>
                <w:b/>
                <w:color w:val="00CCFF"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color w:val="00CCFF"/>
              </w:rPr>
            </w:pPr>
            <w:r w:rsidRPr="002F06F4">
              <w:rPr>
                <w:rFonts w:cs="Times New Roman"/>
                <w:b/>
                <w:color w:val="00CCFF"/>
              </w:rPr>
              <w:t>Познавательные УУД</w:t>
            </w:r>
          </w:p>
          <w:p w:rsidR="0064432C" w:rsidRPr="002F06F4" w:rsidRDefault="0064432C" w:rsidP="00EB04B7">
            <w:pPr>
              <w:rPr>
                <w:rFonts w:cs="Times New Roman"/>
                <w:b/>
                <w:color w:val="00CCFF"/>
              </w:rPr>
            </w:pPr>
            <w:r w:rsidRPr="002F06F4">
              <w:rPr>
                <w:rFonts w:cs="Times New Roman"/>
                <w:b/>
                <w:color w:val="00CCFF"/>
              </w:rPr>
              <w:t>1.</w:t>
            </w:r>
            <w:r w:rsidRPr="002F06F4">
              <w:rPr>
                <w:rFonts w:cs="Times New Roman"/>
                <w:b/>
                <w:color w:val="0070C0"/>
              </w:rPr>
              <w:t xml:space="preserve"> </w:t>
            </w:r>
            <w:r w:rsidRPr="002F06F4">
              <w:rPr>
                <w:rFonts w:cs="Times New Roman"/>
              </w:rPr>
              <w:t>Формируем умение извлекать информацию из схем, иллюстраций.</w:t>
            </w:r>
          </w:p>
          <w:p w:rsidR="0064432C" w:rsidRPr="002F06F4" w:rsidRDefault="0064432C" w:rsidP="00EB04B7">
            <w:pPr>
              <w:rPr>
                <w:rFonts w:cs="Times New Roman"/>
                <w:b/>
                <w:bCs/>
                <w:color w:val="00CCFF"/>
              </w:rPr>
            </w:pPr>
            <w:r w:rsidRPr="002F06F4">
              <w:rPr>
                <w:rFonts w:cs="Times New Roman"/>
                <w:b/>
                <w:color w:val="00CCFF"/>
              </w:rPr>
              <w:t>2.</w:t>
            </w:r>
            <w:r w:rsidRPr="002F06F4">
              <w:rPr>
                <w:rFonts w:cs="Times New Roman"/>
              </w:rPr>
              <w:t xml:space="preserve"> Формируем умение выявлять сущность и особенности объектов.</w:t>
            </w:r>
          </w:p>
          <w:p w:rsidR="0064432C" w:rsidRPr="002F06F4" w:rsidRDefault="0064432C" w:rsidP="00EB04B7">
            <w:pPr>
              <w:ind w:left="40"/>
              <w:rPr>
                <w:rFonts w:cs="Times New Roman"/>
                <w:b/>
                <w:bCs/>
              </w:rPr>
            </w:pPr>
            <w:r w:rsidRPr="002F06F4">
              <w:rPr>
                <w:rFonts w:cs="Times New Roman"/>
                <w:b/>
                <w:bCs/>
                <w:color w:val="00CCFF"/>
              </w:rPr>
              <w:t>3.</w:t>
            </w:r>
            <w:r w:rsidRPr="002F06F4">
              <w:rPr>
                <w:rFonts w:cs="Times New Roman"/>
              </w:rPr>
              <w:t xml:space="preserve"> Формируем умение на основе анализа объектов делать выводы.</w:t>
            </w:r>
          </w:p>
          <w:p w:rsidR="0064432C" w:rsidRPr="002F06F4" w:rsidRDefault="0064432C" w:rsidP="00EB04B7">
            <w:pPr>
              <w:ind w:left="40"/>
              <w:rPr>
                <w:rFonts w:cs="Times New Roman"/>
                <w:b/>
                <w:bCs/>
              </w:rPr>
            </w:pPr>
          </w:p>
        </w:tc>
      </w:tr>
      <w:tr w:rsidR="0064432C" w:rsidRPr="002F06F4" w:rsidTr="00EB04B7">
        <w:tc>
          <w:tcPr>
            <w:tcW w:w="23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2F06F4" w:rsidRDefault="0064432C" w:rsidP="00EB04B7">
            <w:pPr>
              <w:snapToGrid w:val="0"/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  <w:r w:rsidRPr="002F06F4">
              <w:rPr>
                <w:rFonts w:cs="Times New Roman"/>
                <w:b/>
                <w:bCs/>
                <w:lang w:val="en-US"/>
              </w:rPr>
              <w:t>II</w:t>
            </w:r>
            <w:r w:rsidRPr="002F06F4">
              <w:rPr>
                <w:rFonts w:cs="Times New Roman"/>
                <w:b/>
                <w:bCs/>
              </w:rPr>
              <w:t>. Применение знаний. Практическая работа.</w:t>
            </w: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eastAsia="SchoolBookC-BoldItalic" w:cs="Times New Roman"/>
                <w:b/>
                <w:bCs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2F06F4" w:rsidRDefault="0064432C" w:rsidP="00EB04B7">
            <w:pPr>
              <w:autoSpaceDE w:val="0"/>
              <w:rPr>
                <w:rFonts w:eastAsia="SchoolBookC-BoldItalic" w:cs="Times New Roman"/>
                <w:b/>
                <w:bCs/>
                <w:i/>
                <w:iCs/>
              </w:rPr>
            </w:pPr>
            <w:r w:rsidRPr="002F06F4">
              <w:rPr>
                <w:rFonts w:eastAsia="SchoolBookC-BoldItalic" w:cs="Times New Roman"/>
                <w:b/>
                <w:bCs/>
                <w:color w:val="FF950E"/>
              </w:rPr>
              <w:lastRenderedPageBreak/>
              <w:t xml:space="preserve">3  </w:t>
            </w:r>
            <w:r w:rsidRPr="002F06F4">
              <w:rPr>
                <w:rFonts w:eastAsia="SchoolBookC-BoldItalic" w:cs="Times New Roman"/>
                <w:b/>
                <w:bCs/>
                <w:color w:val="FF0000"/>
              </w:rPr>
              <w:t xml:space="preserve">1  </w:t>
            </w:r>
            <w:proofErr w:type="spellStart"/>
            <w:r w:rsidRPr="002F06F4">
              <w:rPr>
                <w:rFonts w:eastAsia="SchoolBookC-BoldItalic" w:cs="Times New Roman"/>
                <w:b/>
                <w:bCs/>
                <w:color w:val="00CCFF"/>
              </w:rPr>
              <w:t>1</w:t>
            </w:r>
            <w:proofErr w:type="spellEnd"/>
            <w:r w:rsidR="002F06F4">
              <w:rPr>
                <w:rFonts w:eastAsia="SchoolBookC-BoldItalic" w:cs="Times New Roman"/>
                <w:b/>
                <w:bCs/>
                <w:color w:val="00CCFF"/>
              </w:rPr>
              <w:t xml:space="preserve"> </w:t>
            </w:r>
            <w:r w:rsidRPr="002F06F4">
              <w:rPr>
                <w:rFonts w:eastAsia="SchoolBookC-BoldItalic" w:cs="Times New Roman"/>
                <w:b/>
                <w:bCs/>
                <w:color w:val="2323DC"/>
              </w:rPr>
              <w:t xml:space="preserve"> </w:t>
            </w:r>
            <w:proofErr w:type="spellStart"/>
            <w:r w:rsidR="00F34FAF" w:rsidRPr="002F06F4">
              <w:rPr>
                <w:rFonts w:cs="Times New Roman"/>
                <w:b/>
                <w:color w:val="00B050"/>
              </w:rPr>
              <w:t>1</w:t>
            </w:r>
            <w:proofErr w:type="spellEnd"/>
            <w:r w:rsidRPr="002F06F4">
              <w:rPr>
                <w:rFonts w:eastAsia="SchoolBookC-BoldItalic" w:cs="Times New Roman"/>
                <w:b/>
                <w:bCs/>
                <w:color w:val="2323DC"/>
              </w:rPr>
              <w:t xml:space="preserve"> </w:t>
            </w:r>
            <w:r w:rsidRPr="002F06F4">
              <w:rPr>
                <w:rFonts w:eastAsia="SchoolBookC-BoldItalic" w:cs="Times New Roman"/>
                <w:b/>
                <w:bCs/>
                <w:color w:val="00AE00"/>
              </w:rPr>
              <w:t xml:space="preserve">2  </w:t>
            </w:r>
            <w:r w:rsidR="0098053A" w:rsidRPr="002F06F4">
              <w:rPr>
                <w:rFonts w:cs="Times New Roman"/>
                <w:b/>
                <w:bCs/>
                <w:color w:val="00AE00"/>
              </w:rPr>
              <w:t>4</w:t>
            </w:r>
            <w:r w:rsidRPr="002F06F4">
              <w:rPr>
                <w:rFonts w:eastAsia="SchoolBookC-BoldItalic" w:cs="Times New Roman"/>
                <w:b/>
                <w:bCs/>
                <w:color w:val="00AE00"/>
              </w:rPr>
              <w:t xml:space="preserve"> 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-BoldItalic" w:cs="Times New Roman"/>
                <w:b/>
                <w:bCs/>
                <w:i/>
                <w:iCs/>
              </w:rPr>
            </w:pPr>
            <w:r w:rsidRPr="002F06F4">
              <w:rPr>
                <w:rFonts w:eastAsia="SchoolBookC-BoldItalic" w:cs="Times New Roman"/>
                <w:b/>
                <w:bCs/>
                <w:i/>
                <w:iCs/>
              </w:rPr>
              <w:t>Практическая работа.</w:t>
            </w:r>
          </w:p>
          <w:p w:rsidR="0064432C" w:rsidRPr="002F06F4" w:rsidRDefault="00F34FAF" w:rsidP="00EB04B7">
            <w:pPr>
              <w:pStyle w:val="3"/>
              <w:shd w:val="clear" w:color="auto" w:fill="FFFFFF"/>
              <w:spacing w:before="120" w:after="120" w:line="255" w:lineRule="atLeast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2F06F4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1</w:t>
            </w:r>
            <w:r w:rsidR="0064432C" w:rsidRPr="002F06F4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.Теоретическая часть. Объяснение нового материала.</w:t>
            </w:r>
          </w:p>
          <w:p w:rsidR="0064432C" w:rsidRPr="002F06F4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F06F4">
              <w:rPr>
                <w:color w:val="333333"/>
              </w:rPr>
              <w:t>-Тема сегодняшнего урока: “Изготовление открытки” (на доске)</w:t>
            </w:r>
          </w:p>
          <w:p w:rsidR="0064432C" w:rsidRPr="002F06F4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F06F4">
              <w:rPr>
                <w:color w:val="333333"/>
              </w:rPr>
              <w:t>-Кто мне скажет, для чего нам всем нужны открытки?</w:t>
            </w:r>
          </w:p>
          <w:p w:rsidR="0064432C" w:rsidRPr="002F06F4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F06F4">
              <w:rPr>
                <w:color w:val="333333"/>
              </w:rPr>
              <w:t>(для письменного выражения своих чувств, для поздравления с днем рождения, праздниками)</w:t>
            </w:r>
          </w:p>
          <w:p w:rsidR="0064432C" w:rsidRPr="002F06F4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F06F4">
              <w:rPr>
                <w:color w:val="333333"/>
              </w:rPr>
              <w:t>-Правильно! Все мы пользуемся открытками, когда поздравляем родных, близких, друзей. В них мы пишем самые добрые пожелания. А если открытка выполнена своими руками, то для получателя она вдвойне дорога.</w:t>
            </w:r>
          </w:p>
          <w:p w:rsidR="0064432C" w:rsidRPr="002F06F4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F06F4">
              <w:rPr>
                <w:color w:val="333333"/>
              </w:rPr>
              <w:lastRenderedPageBreak/>
              <w:t> - Как вы думаете, что обычно изображено на открытках?</w:t>
            </w:r>
          </w:p>
          <w:p w:rsidR="0064432C" w:rsidRPr="002F06F4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F06F4">
              <w:rPr>
                <w:color w:val="333333"/>
              </w:rPr>
              <w:t>(Цветы)</w:t>
            </w:r>
          </w:p>
          <w:p w:rsidR="0064432C" w:rsidRPr="002F06F4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F06F4">
              <w:rPr>
                <w:color w:val="333333"/>
              </w:rPr>
              <w:t>- А почему цветы? Как вы думаете?</w:t>
            </w:r>
          </w:p>
          <w:p w:rsidR="0064432C" w:rsidRPr="002F06F4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F06F4">
              <w:rPr>
                <w:color w:val="333333"/>
              </w:rPr>
              <w:t>(Ответ учащихся)</w:t>
            </w:r>
          </w:p>
          <w:p w:rsidR="0064432C" w:rsidRPr="002F06F4" w:rsidRDefault="0064432C" w:rsidP="00F34FA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F06F4">
              <w:rPr>
                <w:color w:val="333333"/>
              </w:rPr>
              <w:t>-Да, цветы - это символ красоты мира. Они делают нашу жизнь богаче и радостнее, пробуждают в человеке любовь к добру, ко всему прекрасному.</w:t>
            </w:r>
          </w:p>
          <w:p w:rsidR="0064432C" w:rsidRPr="002F06F4" w:rsidRDefault="00F34FAF" w:rsidP="00EB04B7">
            <w:pPr>
              <w:autoSpaceDE w:val="0"/>
              <w:jc w:val="both"/>
              <w:rPr>
                <w:rFonts w:eastAsia="SchoolBookC" w:cs="Times New Roman"/>
                <w:color w:val="76923C" w:themeColor="accent3" w:themeShade="BF"/>
              </w:rPr>
            </w:pPr>
            <w:r w:rsidRPr="002F06F4">
              <w:rPr>
                <w:rFonts w:eastAsia="SchoolBookC-Bold" w:cs="Times New Roman"/>
                <w:b/>
                <w:bCs/>
                <w:color w:val="76923C" w:themeColor="accent3" w:themeShade="BF"/>
              </w:rPr>
              <w:t>2</w:t>
            </w:r>
            <w:r w:rsidR="0064432C" w:rsidRPr="002F06F4">
              <w:rPr>
                <w:rFonts w:eastAsia="SchoolBookC-Bold" w:cs="Times New Roman"/>
                <w:b/>
                <w:bCs/>
                <w:color w:val="76923C" w:themeColor="accent3" w:themeShade="BF"/>
              </w:rPr>
              <w:t xml:space="preserve">. </w:t>
            </w:r>
            <w:r w:rsidR="0064432C" w:rsidRPr="002F06F4">
              <w:rPr>
                <w:rFonts w:eastAsia="SchoolBookC-BoldItalic" w:cs="Times New Roman"/>
                <w:b/>
                <w:bCs/>
                <w:iCs/>
                <w:color w:val="76923C" w:themeColor="accent3" w:themeShade="BF"/>
              </w:rPr>
              <w:t>Анализ образца.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  <w:b/>
                <w:i/>
              </w:rPr>
            </w:pPr>
            <w:r w:rsidRPr="002F06F4">
              <w:rPr>
                <w:rFonts w:eastAsia="SchoolBookC" w:cs="Times New Roman"/>
                <w:b/>
                <w:i/>
              </w:rPr>
              <w:t xml:space="preserve">Демонстрация образца </w:t>
            </w:r>
            <w:r w:rsidR="00F34FAF" w:rsidRPr="002F06F4">
              <w:rPr>
                <w:rFonts w:eastAsia="SchoolBookC" w:cs="Times New Roman"/>
                <w:b/>
                <w:i/>
              </w:rPr>
              <w:t xml:space="preserve">открытки </w:t>
            </w:r>
            <w:r w:rsidRPr="002F06F4">
              <w:rPr>
                <w:rFonts w:eastAsia="SchoolBookC" w:cs="Times New Roman"/>
                <w:b/>
                <w:i/>
              </w:rPr>
              <w:t>и полуфабриката изделия.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" w:cs="Times New Roman"/>
              </w:rPr>
              <w:t>1. Название изделия, его назначение.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" w:cs="Times New Roman"/>
              </w:rPr>
              <w:t>2. Каковы конструктивные особенности изделия? Рассматривание полуфабриката изделия.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" w:cs="Times New Roman"/>
              </w:rPr>
              <w:t>3. Из каких материалов изготовлено изделие? Можно ли использовать другие?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" w:cs="Times New Roman"/>
              </w:rPr>
              <w:t>4. Какими известными способами можно разметить детали?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" w:cs="Times New Roman"/>
              </w:rPr>
              <w:t>5. Нужно ли деталям придать форму? Как?</w:t>
            </w:r>
          </w:p>
          <w:p w:rsidR="0064432C" w:rsidRPr="002F06F4" w:rsidRDefault="00F34FAF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" w:cs="Times New Roman"/>
              </w:rPr>
              <w:t>6</w:t>
            </w:r>
            <w:r w:rsidR="0064432C" w:rsidRPr="002F06F4">
              <w:rPr>
                <w:rFonts w:eastAsia="SchoolBookC" w:cs="Times New Roman"/>
              </w:rPr>
              <w:t>. Как можно соединить детали?</w:t>
            </w:r>
          </w:p>
          <w:p w:rsidR="0064432C" w:rsidRPr="002F06F4" w:rsidRDefault="00F34FAF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" w:cs="Times New Roman"/>
              </w:rPr>
              <w:t>7</w:t>
            </w:r>
            <w:r w:rsidR="0064432C" w:rsidRPr="002F06F4">
              <w:rPr>
                <w:rFonts w:eastAsia="SchoolBookC" w:cs="Times New Roman"/>
              </w:rPr>
              <w:t>. Требуется ли дополнительная отделка? Какая? Как её выполнить?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-Italic" w:cs="Times New Roman"/>
                <w:i/>
                <w:iCs/>
              </w:rPr>
            </w:pPr>
            <w:r w:rsidRPr="002F06F4">
              <w:rPr>
                <w:rFonts w:eastAsia="SchoolBookC" w:cs="Times New Roman"/>
              </w:rPr>
              <w:t>– Что вы умеете, чего не знаете, не умеете? Чему надо научиться?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-Italic" w:cs="Times New Roman"/>
                <w:i/>
                <w:iCs/>
              </w:rPr>
              <w:t xml:space="preserve">Конструкторско-технологическая задача </w:t>
            </w:r>
            <w:r w:rsidRPr="002F06F4">
              <w:rPr>
                <w:rFonts w:eastAsia="SchoolBookC" w:cs="Times New Roman"/>
              </w:rPr>
              <w:t>(проблемная ситуация):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" w:cs="Times New Roman"/>
              </w:rPr>
              <w:t xml:space="preserve">– Как изготовить и прикрепить детали </w:t>
            </w:r>
            <w:r w:rsidR="00F34FAF" w:rsidRPr="002F06F4">
              <w:rPr>
                <w:rFonts w:eastAsia="SchoolBookC" w:cs="Times New Roman"/>
              </w:rPr>
              <w:t>на голубя</w:t>
            </w:r>
            <w:r w:rsidRPr="002F06F4">
              <w:rPr>
                <w:rFonts w:eastAsia="SchoolBookC" w:cs="Times New Roman"/>
              </w:rPr>
              <w:t xml:space="preserve">? </w:t>
            </w:r>
            <w:proofErr w:type="gramStart"/>
            <w:r w:rsidRPr="002F06F4">
              <w:rPr>
                <w:rFonts w:eastAsia="SchoolBookC" w:cs="Times New Roman"/>
              </w:rPr>
              <w:t>(</w:t>
            </w:r>
            <w:r w:rsidR="00F34FAF" w:rsidRPr="002F06F4">
              <w:rPr>
                <w:rFonts w:eastAsia="SchoolBookC" w:cs="Times New Roman"/>
              </w:rPr>
              <w:t>Торцевание.</w:t>
            </w:r>
            <w:proofErr w:type="gramEnd"/>
            <w:r w:rsidRPr="002F06F4">
              <w:rPr>
                <w:rFonts w:eastAsia="SchoolBookC" w:cs="Times New Roman"/>
              </w:rPr>
              <w:t xml:space="preserve"> </w:t>
            </w:r>
            <w:r w:rsidR="00F34FAF" w:rsidRPr="002F06F4">
              <w:rPr>
                <w:rFonts w:eastAsia="SchoolBookC" w:cs="Times New Roman"/>
              </w:rPr>
              <w:t xml:space="preserve"> </w:t>
            </w:r>
            <w:proofErr w:type="gramStart"/>
            <w:r w:rsidR="00F34FAF" w:rsidRPr="002F06F4">
              <w:rPr>
                <w:rFonts w:eastAsia="SchoolBookC" w:cs="Times New Roman"/>
              </w:rPr>
              <w:t xml:space="preserve">Для  крепления деталей </w:t>
            </w:r>
            <w:r w:rsidRPr="002F06F4">
              <w:rPr>
                <w:rFonts w:eastAsia="SchoolBookC" w:cs="Times New Roman"/>
              </w:rPr>
              <w:t>рекомендуется использовать пустой стержень шариковой ручки.)</w:t>
            </w:r>
            <w:proofErr w:type="gramEnd"/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-Bold" w:cs="Times New Roman"/>
                <w:b/>
                <w:bCs/>
              </w:rPr>
              <w:t xml:space="preserve"> </w:t>
            </w:r>
            <w:r w:rsidRPr="002F06F4">
              <w:rPr>
                <w:rFonts w:eastAsia="SchoolBookC-BoldItalic" w:cs="Times New Roman"/>
                <w:b/>
                <w:bCs/>
                <w:i/>
                <w:iCs/>
              </w:rPr>
              <w:t>Планирование.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" w:cs="Times New Roman"/>
              </w:rPr>
              <w:t xml:space="preserve">1. Изготовление </w:t>
            </w:r>
            <w:r w:rsidR="00F34FAF" w:rsidRPr="002F06F4">
              <w:rPr>
                <w:rFonts w:eastAsia="SchoolBookC" w:cs="Times New Roman"/>
              </w:rPr>
              <w:t>голубя.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" w:cs="Times New Roman"/>
              </w:rPr>
              <w:t xml:space="preserve">2. Изготовление </w:t>
            </w:r>
            <w:r w:rsidR="00F34FAF" w:rsidRPr="002F06F4">
              <w:rPr>
                <w:rFonts w:eastAsia="SchoolBookC" w:cs="Times New Roman"/>
              </w:rPr>
              <w:t>цветов</w:t>
            </w:r>
            <w:r w:rsidRPr="002F06F4">
              <w:rPr>
                <w:rFonts w:eastAsia="SchoolBookC" w:cs="Times New Roman"/>
              </w:rPr>
              <w:t>.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" w:cs="Times New Roman"/>
              </w:rPr>
              <w:t xml:space="preserve">3. Крепление деталей </w:t>
            </w:r>
            <w:r w:rsidR="00F34FAF" w:rsidRPr="002F06F4">
              <w:rPr>
                <w:rFonts w:eastAsia="SchoolBookC" w:cs="Times New Roman"/>
              </w:rPr>
              <w:t>на картоне</w:t>
            </w:r>
            <w:r w:rsidRPr="002F06F4">
              <w:rPr>
                <w:rFonts w:eastAsia="SchoolBookC" w:cs="Times New Roman"/>
              </w:rPr>
              <w:t xml:space="preserve">.                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-BoldItalic" w:cs="Times New Roman"/>
                <w:b/>
                <w:bCs/>
                <w:i/>
                <w:iCs/>
              </w:rPr>
              <w:t xml:space="preserve"> Самостоятельная работа.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" w:cs="Times New Roman"/>
              </w:rPr>
              <w:t>Работа с опорой на инструкционную карту.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" w:cs="Times New Roman"/>
              </w:rPr>
              <w:t>Уборка рабочих мест.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</w:p>
          <w:p w:rsidR="0064432C" w:rsidRPr="002F06F4" w:rsidRDefault="0064432C" w:rsidP="00EB04B7">
            <w:pPr>
              <w:tabs>
                <w:tab w:val="left" w:pos="5265"/>
              </w:tabs>
              <w:jc w:val="both"/>
              <w:rPr>
                <w:rFonts w:cs="Times New Roman"/>
                <w:color w:val="993366"/>
              </w:rPr>
            </w:pPr>
            <w:r w:rsidRPr="002F06F4">
              <w:rPr>
                <w:rFonts w:cs="Times New Roman"/>
                <w:i/>
                <w:color w:val="993366"/>
              </w:rPr>
              <w:t>Вопросы к ученику по алгоритму самооценки</w:t>
            </w:r>
            <w:r w:rsidRPr="002F06F4">
              <w:rPr>
                <w:rFonts w:cs="Times New Roman"/>
                <w:color w:val="993366"/>
              </w:rPr>
              <w:t>:</w:t>
            </w:r>
          </w:p>
          <w:p w:rsidR="0064432C" w:rsidRPr="002F06F4" w:rsidRDefault="0064432C" w:rsidP="00EB04B7">
            <w:pPr>
              <w:tabs>
                <w:tab w:val="left" w:pos="5265"/>
              </w:tabs>
              <w:jc w:val="both"/>
              <w:rPr>
                <w:rFonts w:cs="Times New Roman"/>
                <w:color w:val="993366"/>
              </w:rPr>
            </w:pPr>
            <w:r w:rsidRPr="002F06F4">
              <w:rPr>
                <w:rFonts w:cs="Times New Roman"/>
                <w:color w:val="993366"/>
              </w:rPr>
              <w:t>– Что тебе нужно было сделать?</w:t>
            </w:r>
          </w:p>
          <w:p w:rsidR="0064432C" w:rsidRPr="002F06F4" w:rsidRDefault="0064432C" w:rsidP="00EB04B7">
            <w:pPr>
              <w:tabs>
                <w:tab w:val="left" w:pos="5265"/>
              </w:tabs>
              <w:jc w:val="both"/>
              <w:rPr>
                <w:rFonts w:cs="Times New Roman"/>
                <w:color w:val="993366"/>
              </w:rPr>
            </w:pPr>
            <w:r w:rsidRPr="002F06F4">
              <w:rPr>
                <w:rFonts w:cs="Times New Roman"/>
                <w:color w:val="993366"/>
              </w:rPr>
              <w:t>– Удалось тебе выполнить работу?</w:t>
            </w:r>
          </w:p>
          <w:p w:rsidR="0064432C" w:rsidRPr="002F06F4" w:rsidRDefault="0064432C" w:rsidP="00EB04B7">
            <w:pPr>
              <w:tabs>
                <w:tab w:val="left" w:pos="5265"/>
              </w:tabs>
              <w:jc w:val="both"/>
              <w:rPr>
                <w:rFonts w:cs="Times New Roman"/>
                <w:color w:val="993366"/>
              </w:rPr>
            </w:pPr>
            <w:r w:rsidRPr="002F06F4">
              <w:rPr>
                <w:rFonts w:cs="Times New Roman"/>
                <w:color w:val="993366"/>
              </w:rPr>
              <w:lastRenderedPageBreak/>
              <w:t>– Ты выполнил всё правильно или были недочёты?</w:t>
            </w:r>
          </w:p>
          <w:p w:rsidR="0064432C" w:rsidRPr="002F06F4" w:rsidRDefault="0064432C" w:rsidP="00EB04B7">
            <w:pPr>
              <w:tabs>
                <w:tab w:val="left" w:pos="5265"/>
              </w:tabs>
              <w:jc w:val="both"/>
              <w:rPr>
                <w:rFonts w:cs="Times New Roman"/>
                <w:color w:val="993366"/>
              </w:rPr>
            </w:pPr>
            <w:r w:rsidRPr="002F06F4">
              <w:rPr>
                <w:rFonts w:cs="Times New Roman"/>
                <w:color w:val="993366"/>
              </w:rPr>
              <w:t>– Ты выполнил всё сам или с чьей-то помощью?</w:t>
            </w:r>
          </w:p>
          <w:p w:rsidR="0064432C" w:rsidRPr="002F06F4" w:rsidRDefault="0064432C" w:rsidP="00EB04B7">
            <w:pPr>
              <w:tabs>
                <w:tab w:val="left" w:pos="5265"/>
              </w:tabs>
              <w:jc w:val="both"/>
              <w:rPr>
                <w:rFonts w:eastAsia="SchoolBookC-Italic" w:cs="Times New Roman"/>
                <w:color w:val="94006B"/>
              </w:rPr>
            </w:pPr>
            <w:r w:rsidRPr="002F06F4">
              <w:rPr>
                <w:rFonts w:cs="Times New Roman"/>
                <w:color w:val="993366"/>
              </w:rPr>
              <w:t>– Сейчас мы вместе с … (</w:t>
            </w:r>
            <w:r w:rsidRPr="002F06F4">
              <w:rPr>
                <w:rFonts w:cs="Times New Roman"/>
                <w:i/>
                <w:color w:val="993366"/>
              </w:rPr>
              <w:t>имя ученика</w:t>
            </w:r>
            <w:r w:rsidRPr="002F06F4">
              <w:rPr>
                <w:rFonts w:cs="Times New Roman"/>
                <w:color w:val="993366"/>
              </w:rPr>
              <w:t>) учились оценивать свою работу.</w:t>
            </w:r>
          </w:p>
          <w:p w:rsidR="0064432C" w:rsidRPr="002F06F4" w:rsidRDefault="0064432C" w:rsidP="00EB04B7">
            <w:pPr>
              <w:pStyle w:val="main"/>
              <w:autoSpaceDE w:val="0"/>
              <w:rPr>
                <w:rFonts w:eastAsia="SchoolBookC-Italic"/>
                <w:color w:val="94006B"/>
                <w:sz w:val="24"/>
                <w:szCs w:val="24"/>
              </w:rPr>
            </w:pPr>
            <w:r w:rsidRPr="002F06F4">
              <w:rPr>
                <w:rFonts w:eastAsia="SchoolBookC-Italic"/>
                <w:color w:val="94006B"/>
                <w:sz w:val="24"/>
                <w:szCs w:val="24"/>
              </w:rPr>
              <w:t>– Отметь в дневнике.</w:t>
            </w:r>
          </w:p>
          <w:p w:rsidR="0064432C" w:rsidRPr="002F06F4" w:rsidRDefault="0064432C" w:rsidP="00EB04B7">
            <w:pPr>
              <w:pStyle w:val="main"/>
              <w:autoSpaceDE w:val="0"/>
              <w:rPr>
                <w:rFonts w:eastAsia="SchoolBookC-Italic"/>
                <w:color w:val="94006B"/>
                <w:sz w:val="24"/>
                <w:szCs w:val="24"/>
              </w:rPr>
            </w:pP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-BoldItalic" w:cs="Times New Roman"/>
                <w:b/>
                <w:bCs/>
                <w:i/>
                <w:iCs/>
              </w:rPr>
            </w:pPr>
            <w:r w:rsidRPr="002F06F4">
              <w:rPr>
                <w:rFonts w:eastAsia="SchoolBookC-BoldItalic" w:cs="Times New Roman"/>
                <w:b/>
                <w:bCs/>
                <w:i/>
                <w:iCs/>
              </w:rPr>
              <w:t xml:space="preserve">Оценка работы. 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eastAsia="SchoolBookC" w:cs="Times New Roman"/>
              </w:rPr>
            </w:pPr>
            <w:r w:rsidRPr="002F06F4">
              <w:rPr>
                <w:rFonts w:eastAsia="SchoolBookC" w:cs="Times New Roman"/>
              </w:rPr>
              <w:t>Устраивается выставка готовых изделий, совместно обсуждается их качество (точность, аккуратность).</w:t>
            </w:r>
          </w:p>
          <w:p w:rsidR="0064432C" w:rsidRPr="002F06F4" w:rsidRDefault="0064432C" w:rsidP="00EB04B7">
            <w:pPr>
              <w:autoSpaceDE w:val="0"/>
              <w:jc w:val="both"/>
              <w:rPr>
                <w:rFonts w:cs="Times New Roman"/>
                <w:b/>
                <w:color w:val="00B050"/>
              </w:rPr>
            </w:pPr>
          </w:p>
          <w:p w:rsidR="0064432C" w:rsidRPr="002F06F4" w:rsidRDefault="0064432C" w:rsidP="00EB04B7">
            <w:pPr>
              <w:autoSpaceDE w:val="0"/>
              <w:jc w:val="both"/>
              <w:rPr>
                <w:rFonts w:cs="Times New Roman"/>
                <w:b/>
                <w:color w:val="00B05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2C" w:rsidRPr="002F06F4" w:rsidRDefault="0064432C" w:rsidP="00EB04B7">
            <w:pPr>
              <w:rPr>
                <w:rFonts w:cs="Times New Roman"/>
                <w:b/>
                <w:color w:val="00B050"/>
              </w:rPr>
            </w:pPr>
            <w:r w:rsidRPr="002F06F4">
              <w:rPr>
                <w:rFonts w:cs="Times New Roman"/>
                <w:b/>
                <w:color w:val="00B050"/>
              </w:rPr>
              <w:lastRenderedPageBreak/>
              <w:t>Коммуникативные УУД</w:t>
            </w:r>
          </w:p>
          <w:p w:rsidR="0064432C" w:rsidRPr="002F06F4" w:rsidRDefault="0064432C" w:rsidP="00EB04B7">
            <w:pPr>
              <w:rPr>
                <w:rFonts w:cs="Times New Roman"/>
                <w:b/>
                <w:color w:val="00B050"/>
              </w:rPr>
            </w:pPr>
            <w:r w:rsidRPr="002F06F4">
              <w:rPr>
                <w:rFonts w:cs="Times New Roman"/>
                <w:b/>
                <w:color w:val="00B050"/>
              </w:rPr>
              <w:t>1</w:t>
            </w:r>
            <w:r w:rsidRPr="002F06F4">
              <w:rPr>
                <w:rFonts w:cs="Times New Roman"/>
                <w:b/>
                <w:color w:val="339966"/>
              </w:rPr>
              <w:t>.</w:t>
            </w:r>
            <w:r w:rsidRPr="002F06F4">
              <w:rPr>
                <w:rFonts w:cs="Times New Roman"/>
                <w:b/>
              </w:rPr>
              <w:t xml:space="preserve"> </w:t>
            </w:r>
            <w:r w:rsidRPr="002F06F4">
              <w:rPr>
                <w:rFonts w:cs="Times New Roman"/>
              </w:rPr>
              <w:t>Формируем умение слушать и понимать других.</w:t>
            </w:r>
          </w:p>
          <w:p w:rsidR="0064432C" w:rsidRPr="002F06F4" w:rsidRDefault="0064432C" w:rsidP="00EB04B7">
            <w:pPr>
              <w:rPr>
                <w:rFonts w:cs="Times New Roman"/>
                <w:b/>
                <w:bCs/>
                <w:color w:val="00AE00"/>
              </w:rPr>
            </w:pPr>
            <w:r w:rsidRPr="002F06F4">
              <w:rPr>
                <w:rFonts w:cs="Times New Roman"/>
                <w:b/>
                <w:color w:val="00B050"/>
              </w:rPr>
              <w:t>2</w:t>
            </w:r>
            <w:r w:rsidRPr="002F06F4">
              <w:rPr>
                <w:rFonts w:cs="Times New Roman"/>
                <w:b/>
                <w:color w:val="339966"/>
              </w:rPr>
              <w:t>.</w:t>
            </w:r>
            <w:r w:rsidRPr="002F06F4">
              <w:rPr>
                <w:rFonts w:cs="Times New Roman"/>
              </w:rPr>
              <w:t xml:space="preserve"> Формируем умение строить речевое высказывание в соответствии с поставленными задачами.</w:t>
            </w:r>
          </w:p>
          <w:p w:rsidR="0064432C" w:rsidRPr="002F06F4" w:rsidRDefault="0064432C" w:rsidP="00EB04B7">
            <w:pPr>
              <w:snapToGrid w:val="0"/>
              <w:rPr>
                <w:rFonts w:cs="Times New Roman"/>
                <w:b/>
                <w:bCs/>
                <w:color w:val="00AE00"/>
              </w:rPr>
            </w:pPr>
            <w:r w:rsidRPr="002F06F4">
              <w:rPr>
                <w:rFonts w:cs="Times New Roman"/>
                <w:b/>
                <w:bCs/>
                <w:color w:val="00AE00"/>
              </w:rPr>
              <w:t xml:space="preserve">3. </w:t>
            </w:r>
            <w:r w:rsidRPr="002F06F4">
              <w:rPr>
                <w:rFonts w:cs="Times New Roman"/>
                <w:bCs/>
              </w:rPr>
              <w:t>Ф</w:t>
            </w:r>
            <w:r w:rsidRPr="002F06F4">
              <w:rPr>
                <w:rFonts w:cs="Times New Roman"/>
                <w:color w:val="000000"/>
              </w:rPr>
              <w:t>ормируем</w:t>
            </w:r>
            <w:r w:rsidRPr="002F06F4">
              <w:rPr>
                <w:rFonts w:cs="Times New Roman"/>
                <w:color w:val="00AE00"/>
              </w:rPr>
              <w:t xml:space="preserve"> </w:t>
            </w:r>
            <w:r w:rsidRPr="002F06F4">
              <w:rPr>
                <w:rFonts w:cs="Times New Roman"/>
              </w:rPr>
              <w:t>умение оформлять свои мысли в устной форме.</w:t>
            </w:r>
          </w:p>
          <w:p w:rsidR="0064432C" w:rsidRPr="002F06F4" w:rsidRDefault="0064432C" w:rsidP="00EB04B7">
            <w:pPr>
              <w:snapToGrid w:val="0"/>
              <w:rPr>
                <w:rFonts w:cs="Times New Roman"/>
                <w:b/>
                <w:color w:val="FF9900"/>
              </w:rPr>
            </w:pPr>
            <w:r w:rsidRPr="002F06F4">
              <w:rPr>
                <w:rFonts w:cs="Times New Roman"/>
                <w:b/>
                <w:bCs/>
                <w:color w:val="00AE00"/>
              </w:rPr>
              <w:t>4</w:t>
            </w:r>
            <w:r w:rsidRPr="002F06F4">
              <w:rPr>
                <w:rFonts w:cs="Times New Roman"/>
                <w:b/>
                <w:color w:val="339966"/>
              </w:rPr>
              <w:t>.</w:t>
            </w:r>
            <w:r w:rsidRPr="002F06F4">
              <w:rPr>
                <w:rFonts w:cs="Times New Roman"/>
              </w:rPr>
              <w:t xml:space="preserve"> Умение работать в паре и в группе.</w:t>
            </w:r>
          </w:p>
          <w:p w:rsidR="0064432C" w:rsidRPr="002F06F4" w:rsidRDefault="0064432C" w:rsidP="00EB04B7">
            <w:pPr>
              <w:rPr>
                <w:rFonts w:cs="Times New Roman"/>
                <w:b/>
                <w:color w:val="FF9900"/>
              </w:rPr>
            </w:pPr>
            <w:r w:rsidRPr="002F06F4">
              <w:rPr>
                <w:rFonts w:cs="Times New Roman"/>
                <w:b/>
                <w:color w:val="FF9900"/>
              </w:rPr>
              <w:t>Регулятивные УУД</w:t>
            </w:r>
          </w:p>
          <w:p w:rsidR="0064432C" w:rsidRPr="002F06F4" w:rsidRDefault="0064432C" w:rsidP="00EB04B7">
            <w:pPr>
              <w:rPr>
                <w:rFonts w:cs="Times New Roman"/>
                <w:b/>
                <w:color w:val="FF9900"/>
              </w:rPr>
            </w:pPr>
            <w:r w:rsidRPr="002F06F4">
              <w:rPr>
                <w:rFonts w:cs="Times New Roman"/>
                <w:b/>
                <w:color w:val="FF9900"/>
              </w:rPr>
              <w:t>1.</w:t>
            </w:r>
            <w:r w:rsidRPr="002F06F4">
              <w:rPr>
                <w:rFonts w:cs="Times New Roman"/>
              </w:rPr>
              <w:t xml:space="preserve"> Формируем умение высказывать своё предположение </w:t>
            </w:r>
            <w:r w:rsidRPr="002F06F4">
              <w:rPr>
                <w:rFonts w:cs="Times New Roman"/>
              </w:rPr>
              <w:lastRenderedPageBreak/>
              <w:t>на основе работы с материалом учебника.</w:t>
            </w:r>
          </w:p>
          <w:p w:rsidR="0064432C" w:rsidRPr="002F06F4" w:rsidRDefault="0064432C" w:rsidP="00EB04B7">
            <w:pPr>
              <w:rPr>
                <w:rFonts w:cs="Times New Roman"/>
                <w:b/>
                <w:color w:val="FF9900"/>
              </w:rPr>
            </w:pPr>
            <w:r w:rsidRPr="002F06F4">
              <w:rPr>
                <w:rFonts w:cs="Times New Roman"/>
                <w:b/>
                <w:color w:val="FF9900"/>
              </w:rPr>
              <w:t>2.</w:t>
            </w:r>
            <w:r w:rsidRPr="002F06F4">
              <w:rPr>
                <w:rFonts w:cs="Times New Roman"/>
              </w:rPr>
              <w:t xml:space="preserve"> Формируем умение оценивать учебные действия в соответствии с поставленной задачей.</w:t>
            </w:r>
          </w:p>
          <w:p w:rsidR="0064432C" w:rsidRPr="002F06F4" w:rsidRDefault="0064432C" w:rsidP="00EB04B7">
            <w:pPr>
              <w:rPr>
                <w:rFonts w:cs="Times New Roman"/>
                <w:b/>
                <w:color w:val="FF9900"/>
              </w:rPr>
            </w:pPr>
            <w:r w:rsidRPr="002F06F4">
              <w:rPr>
                <w:rFonts w:cs="Times New Roman"/>
                <w:b/>
                <w:color w:val="FF9900"/>
              </w:rPr>
              <w:t>3.</w:t>
            </w:r>
            <w:r w:rsidRPr="002F06F4">
              <w:rPr>
                <w:rFonts w:cs="Times New Roman"/>
              </w:rPr>
              <w:t xml:space="preserve"> Формируем умение прогнозировать предстоящую работу (составлять план).</w:t>
            </w:r>
          </w:p>
          <w:p w:rsidR="0064432C" w:rsidRPr="002F06F4" w:rsidRDefault="0064432C" w:rsidP="00EB04B7">
            <w:pPr>
              <w:rPr>
                <w:rFonts w:cs="Times New Roman"/>
                <w:b/>
                <w:color w:val="FF0000"/>
              </w:rPr>
            </w:pPr>
            <w:r w:rsidRPr="002F06F4">
              <w:rPr>
                <w:rFonts w:cs="Times New Roman"/>
                <w:b/>
                <w:color w:val="FF9900"/>
              </w:rPr>
              <w:t>4.</w:t>
            </w:r>
            <w:r w:rsidRPr="002F06F4">
              <w:rPr>
                <w:rFonts w:cs="Times New Roman"/>
              </w:rPr>
              <w:t xml:space="preserve"> Формируем умение осуществлять познавательную и личностную рефлексию.</w:t>
            </w:r>
          </w:p>
          <w:p w:rsidR="0064432C" w:rsidRPr="002F06F4" w:rsidRDefault="0064432C" w:rsidP="00EB04B7">
            <w:pPr>
              <w:ind w:left="40"/>
              <w:rPr>
                <w:rFonts w:cs="Times New Roman"/>
                <w:b/>
                <w:color w:val="FF0000"/>
              </w:rPr>
            </w:pPr>
          </w:p>
          <w:p w:rsidR="0064432C" w:rsidRPr="002F06F4" w:rsidRDefault="0064432C" w:rsidP="00EB04B7">
            <w:pPr>
              <w:rPr>
                <w:rStyle w:val="apple-style-span"/>
                <w:rFonts w:cs="Times New Roman"/>
                <w:b/>
                <w:color w:val="FF0000"/>
                <w:shd w:val="clear" w:color="auto" w:fill="FFFFFF"/>
              </w:rPr>
            </w:pPr>
            <w:r w:rsidRPr="002F06F4">
              <w:rPr>
                <w:rFonts w:cs="Times New Roman"/>
                <w:b/>
                <w:color w:val="FF0000"/>
              </w:rPr>
              <w:t>Личностные УУД</w:t>
            </w: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  <w:r w:rsidRPr="002F06F4">
              <w:rPr>
                <w:rStyle w:val="apple-style-span"/>
                <w:rFonts w:cs="Times New Roman"/>
                <w:b/>
                <w:color w:val="FF0000"/>
                <w:shd w:val="clear" w:color="auto" w:fill="FFFFFF"/>
              </w:rPr>
              <w:t>1.</w:t>
            </w:r>
            <w:r w:rsidRPr="002F06F4">
              <w:rPr>
                <w:rStyle w:val="apple-style-span"/>
                <w:rFonts w:cs="Times New Roman"/>
                <w:shd w:val="clear" w:color="auto" w:fill="FFFFFF"/>
              </w:rPr>
              <w:t xml:space="preserve"> Формируем мотивации к обучению и целенаправленной познавательной деятельности.</w:t>
            </w:r>
          </w:p>
        </w:tc>
      </w:tr>
      <w:tr w:rsidR="0064432C" w:rsidRPr="002F06F4" w:rsidTr="00EB04B7">
        <w:tc>
          <w:tcPr>
            <w:tcW w:w="23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2F06F4" w:rsidRDefault="0064432C" w:rsidP="00EB04B7">
            <w:pPr>
              <w:snapToGrid w:val="0"/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  <w:r w:rsidRPr="002F06F4">
              <w:rPr>
                <w:rFonts w:cs="Times New Roman"/>
                <w:b/>
                <w:bCs/>
                <w:lang w:val="en-US"/>
              </w:rPr>
              <w:t>IΙΙ</w:t>
            </w:r>
            <w:r w:rsidRPr="002F06F4">
              <w:rPr>
                <w:rFonts w:cs="Times New Roman"/>
                <w:b/>
                <w:bCs/>
              </w:rPr>
              <w:t>. Итог урока.</w:t>
            </w: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  <w:b/>
                <w:bCs/>
              </w:rPr>
            </w:pPr>
          </w:p>
          <w:p w:rsidR="0064432C" w:rsidRPr="002F06F4" w:rsidRDefault="0064432C" w:rsidP="00EB04B7">
            <w:pPr>
              <w:rPr>
                <w:rFonts w:cs="Times New Roman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2F06F4" w:rsidRDefault="0064432C" w:rsidP="00EB04B7">
            <w:pPr>
              <w:pStyle w:val="main"/>
              <w:rPr>
                <w:rFonts w:eastAsia="SchoolBookC"/>
                <w:color w:val="000000"/>
                <w:sz w:val="24"/>
                <w:szCs w:val="24"/>
              </w:rPr>
            </w:pPr>
            <w:r w:rsidRPr="002F06F4">
              <w:rPr>
                <w:sz w:val="24"/>
                <w:szCs w:val="24"/>
              </w:rPr>
              <w:t xml:space="preserve"> </w:t>
            </w:r>
            <w:r w:rsidR="0098053A" w:rsidRPr="002F06F4">
              <w:rPr>
                <w:b/>
                <w:color w:val="FF9900"/>
              </w:rPr>
              <w:t>2</w:t>
            </w:r>
            <w:r w:rsidR="0098053A">
              <w:rPr>
                <w:b/>
                <w:color w:val="FF9900"/>
              </w:rPr>
              <w:t xml:space="preserve">  </w:t>
            </w:r>
            <w:r w:rsidRPr="002F06F4">
              <w:rPr>
                <w:b/>
                <w:color w:val="FF9900"/>
                <w:sz w:val="24"/>
                <w:szCs w:val="24"/>
              </w:rPr>
              <w:t xml:space="preserve">4 </w:t>
            </w:r>
            <w:r w:rsidRPr="002F06F4">
              <w:rPr>
                <w:color w:val="000000"/>
                <w:sz w:val="24"/>
                <w:szCs w:val="24"/>
              </w:rPr>
              <w:t xml:space="preserve"> </w:t>
            </w:r>
            <w:r w:rsidRPr="002F06F4">
              <w:rPr>
                <w:rFonts w:eastAsia="SchoolBookC"/>
                <w:color w:val="000000"/>
                <w:sz w:val="24"/>
                <w:szCs w:val="24"/>
              </w:rPr>
              <w:t>– Что нового узнали на уроке, чему научились? Какие знания и умения помогли вам сегодня аккуратно выполнить работу?</w:t>
            </w:r>
          </w:p>
          <w:p w:rsidR="0064432C" w:rsidRPr="002F06F4" w:rsidRDefault="0064432C" w:rsidP="00EB04B7">
            <w:pPr>
              <w:pStyle w:val="main"/>
              <w:rPr>
                <w:color w:val="993366"/>
                <w:sz w:val="24"/>
                <w:szCs w:val="24"/>
              </w:rPr>
            </w:pPr>
          </w:p>
          <w:p w:rsidR="0064432C" w:rsidRPr="002F06F4" w:rsidRDefault="0064432C" w:rsidP="00EB04B7">
            <w:pPr>
              <w:pStyle w:val="inlinehead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993366"/>
                <w:sz w:val="24"/>
                <w:szCs w:val="24"/>
                <w:lang w:val="ru-RU"/>
              </w:rPr>
            </w:pPr>
            <w:r w:rsidRPr="002F06F4">
              <w:rPr>
                <w:rFonts w:ascii="Times New Roman" w:hAnsi="Times New Roman" w:cs="Times New Roman"/>
                <w:color w:val="993366"/>
                <w:sz w:val="24"/>
                <w:szCs w:val="24"/>
                <w:lang w:val="ru-RU"/>
              </w:rPr>
              <w:t>– Для чего нужен был сегодняшний урок?</w:t>
            </w:r>
          </w:p>
          <w:p w:rsidR="0064432C" w:rsidRPr="002F06F4" w:rsidRDefault="0064432C" w:rsidP="00EB04B7">
            <w:pPr>
              <w:pStyle w:val="inlinehead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993366"/>
                <w:sz w:val="24"/>
                <w:szCs w:val="24"/>
                <w:lang w:val="ru-RU"/>
              </w:rPr>
            </w:pPr>
            <w:r w:rsidRPr="002F06F4">
              <w:rPr>
                <w:rFonts w:ascii="Times New Roman" w:hAnsi="Times New Roman" w:cs="Times New Roman"/>
                <w:color w:val="993366"/>
                <w:sz w:val="24"/>
                <w:szCs w:val="24"/>
                <w:lang w:val="ru-RU"/>
              </w:rPr>
              <w:t>– Что у вас сегодня получилось лучше всего?</w:t>
            </w:r>
          </w:p>
          <w:p w:rsidR="0064432C" w:rsidRPr="002F06F4" w:rsidRDefault="0064432C" w:rsidP="00EB04B7">
            <w:pPr>
              <w:rPr>
                <w:rStyle w:val="italic"/>
                <w:color w:val="993366"/>
                <w:sz w:val="24"/>
              </w:rPr>
            </w:pPr>
            <w:r w:rsidRPr="002F06F4">
              <w:rPr>
                <w:rFonts w:cs="Times New Roman"/>
                <w:color w:val="993366"/>
              </w:rPr>
              <w:t>– В чём испытали затруднения?</w:t>
            </w:r>
          </w:p>
          <w:p w:rsidR="0064432C" w:rsidRPr="002F06F4" w:rsidRDefault="0064432C" w:rsidP="00EB04B7">
            <w:pPr>
              <w:rPr>
                <w:rStyle w:val="italic"/>
                <w:i w:val="0"/>
                <w:color w:val="993366"/>
                <w:sz w:val="24"/>
              </w:rPr>
            </w:pPr>
            <w:r w:rsidRPr="002F06F4">
              <w:rPr>
                <w:rStyle w:val="italic"/>
                <w:color w:val="993366"/>
                <w:sz w:val="24"/>
              </w:rPr>
              <w:t xml:space="preserve">– </w:t>
            </w:r>
            <w:r w:rsidRPr="002F06F4">
              <w:rPr>
                <w:rStyle w:val="italic"/>
                <w:i w:val="0"/>
                <w:color w:val="993366"/>
                <w:sz w:val="24"/>
              </w:rPr>
              <w:t>Когда в жизни вам пригодятся знания, полученные на сегодняшнем уроке?</w:t>
            </w:r>
          </w:p>
          <w:p w:rsidR="0064432C" w:rsidRPr="002F06F4" w:rsidRDefault="0064432C" w:rsidP="00EB04B7">
            <w:pPr>
              <w:rPr>
                <w:rFonts w:cs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2C" w:rsidRPr="002F06F4" w:rsidRDefault="0064432C" w:rsidP="00EB04B7">
            <w:pPr>
              <w:snapToGrid w:val="0"/>
              <w:rPr>
                <w:rFonts w:cs="Times New Roman"/>
              </w:rPr>
            </w:pPr>
          </w:p>
          <w:p w:rsidR="0064432C" w:rsidRPr="002F06F4" w:rsidRDefault="0064432C" w:rsidP="00EB04B7">
            <w:pPr>
              <w:snapToGrid w:val="0"/>
              <w:rPr>
                <w:rFonts w:cs="Times New Roman"/>
              </w:rPr>
            </w:pPr>
          </w:p>
          <w:p w:rsidR="0064432C" w:rsidRPr="002F06F4" w:rsidRDefault="0064432C" w:rsidP="00EB04B7">
            <w:pPr>
              <w:snapToGrid w:val="0"/>
              <w:rPr>
                <w:rFonts w:cs="Times New Roman"/>
              </w:rPr>
            </w:pPr>
          </w:p>
          <w:p w:rsidR="0064432C" w:rsidRPr="002F06F4" w:rsidRDefault="0064432C" w:rsidP="00EB04B7">
            <w:pPr>
              <w:snapToGrid w:val="0"/>
              <w:rPr>
                <w:rFonts w:cs="Times New Roman"/>
              </w:rPr>
            </w:pPr>
          </w:p>
          <w:p w:rsidR="0064432C" w:rsidRPr="002F06F4" w:rsidRDefault="0064432C" w:rsidP="00EB04B7">
            <w:pPr>
              <w:snapToGrid w:val="0"/>
              <w:rPr>
                <w:rFonts w:cs="Times New Roman"/>
              </w:rPr>
            </w:pPr>
          </w:p>
          <w:p w:rsidR="0064432C" w:rsidRPr="002F06F4" w:rsidRDefault="0064432C" w:rsidP="00EB04B7">
            <w:pPr>
              <w:snapToGrid w:val="0"/>
              <w:rPr>
                <w:rFonts w:cs="Times New Roman"/>
              </w:rPr>
            </w:pPr>
          </w:p>
        </w:tc>
      </w:tr>
    </w:tbl>
    <w:p w:rsidR="0064432C" w:rsidRPr="002F06F4" w:rsidRDefault="0064432C" w:rsidP="0064432C">
      <w:pPr>
        <w:autoSpaceDE w:val="0"/>
        <w:rPr>
          <w:rFonts w:cs="Times New Roman"/>
          <w:b/>
          <w:bCs/>
          <w:color w:val="9933FF"/>
        </w:rPr>
      </w:pPr>
    </w:p>
    <w:p w:rsidR="0064432C" w:rsidRPr="002F06F4" w:rsidRDefault="0064432C" w:rsidP="0064432C">
      <w:pPr>
        <w:autoSpaceDE w:val="0"/>
        <w:rPr>
          <w:rFonts w:cs="Times New Roman"/>
          <w:b/>
          <w:bCs/>
          <w:color w:val="9933FF"/>
        </w:rPr>
      </w:pPr>
      <w:r w:rsidRPr="002F06F4">
        <w:rPr>
          <w:rFonts w:cs="Times New Roman"/>
          <w:b/>
          <w:bCs/>
          <w:color w:val="9933FF"/>
        </w:rPr>
        <w:t>Деятельность учеников:</w:t>
      </w:r>
    </w:p>
    <w:p w:rsidR="0064432C" w:rsidRPr="002F06F4" w:rsidRDefault="0064432C" w:rsidP="0064432C">
      <w:pPr>
        <w:autoSpaceDE w:val="0"/>
        <w:rPr>
          <w:rFonts w:eastAsia="SchoolBookC" w:cs="Times New Roman"/>
          <w:color w:val="9933FF"/>
        </w:rPr>
      </w:pPr>
    </w:p>
    <w:p w:rsidR="0064432C" w:rsidRPr="002F06F4" w:rsidRDefault="0064432C" w:rsidP="0064432C">
      <w:pPr>
        <w:autoSpaceDE w:val="0"/>
        <w:ind w:firstLine="709"/>
        <w:jc w:val="both"/>
        <w:rPr>
          <w:rFonts w:cs="Times New Roman"/>
        </w:rPr>
      </w:pPr>
      <w:r w:rsidRPr="002F06F4">
        <w:rPr>
          <w:rFonts w:eastAsia="SchoolBookC" w:cs="Times New Roman"/>
          <w:color w:val="9933FF"/>
        </w:rPr>
        <w:t>– воплощать мысленный образ в материале с опорой (при необходимости) на графические изображения, соблюдая приёмы безопасного и рационального труда.</w:t>
      </w:r>
    </w:p>
    <w:p w:rsidR="00407933" w:rsidRPr="002F06F4" w:rsidRDefault="00407933">
      <w:pPr>
        <w:rPr>
          <w:rFonts w:cs="Times New Roman"/>
        </w:rPr>
      </w:pPr>
    </w:p>
    <w:sectPr w:rsidR="00407933" w:rsidRPr="002F06F4" w:rsidSect="006443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Light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charset w:val="CC"/>
    <w:family w:val="roman"/>
    <w:pitch w:val="default"/>
    <w:sig w:usb0="00000000" w:usb1="00000000" w:usb2="00000000" w:usb3="00000000" w:csb0="00000000" w:csb1="00000000"/>
  </w:font>
  <w:font w:name="SchoolBookC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32C"/>
    <w:rsid w:val="002F06F4"/>
    <w:rsid w:val="00407933"/>
    <w:rsid w:val="005B6982"/>
    <w:rsid w:val="0064432C"/>
    <w:rsid w:val="006E051F"/>
    <w:rsid w:val="0098053A"/>
    <w:rsid w:val="00BB3721"/>
    <w:rsid w:val="00F34FAF"/>
    <w:rsid w:val="00F5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443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432C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customStyle="1" w:styleId="apple-style-span">
    <w:name w:val="apple-style-span"/>
    <w:basedOn w:val="a0"/>
    <w:rsid w:val="0064432C"/>
  </w:style>
  <w:style w:type="character" w:customStyle="1" w:styleId="italic">
    <w:name w:val="italic"/>
    <w:rsid w:val="0064432C"/>
    <w:rPr>
      <w:rFonts w:ascii="Times New Roman" w:hAnsi="Times New Roman" w:cs="Times New Roman"/>
      <w:i/>
      <w:sz w:val="21"/>
    </w:rPr>
  </w:style>
  <w:style w:type="paragraph" w:customStyle="1" w:styleId="a3">
    <w:name w:val="Содержимое таблицы"/>
    <w:basedOn w:val="a"/>
    <w:rsid w:val="0064432C"/>
    <w:pPr>
      <w:suppressLineNumbers/>
    </w:pPr>
  </w:style>
  <w:style w:type="paragraph" w:customStyle="1" w:styleId="main">
    <w:name w:val="_main"/>
    <w:rsid w:val="0064432C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inlinehead3">
    <w:name w:val="_inline_head3"/>
    <w:rsid w:val="0064432C"/>
    <w:pPr>
      <w:keepNext/>
      <w:keepLines/>
      <w:suppressAutoHyphens/>
      <w:spacing w:before="140" w:after="0" w:line="220" w:lineRule="exact"/>
      <w:ind w:firstLine="714"/>
      <w:jc w:val="both"/>
    </w:pPr>
    <w:rPr>
      <w:rFonts w:ascii="FuturisLightC" w:eastAsia="Times New Roman" w:hAnsi="FuturisLightC" w:cs="FuturisLightC"/>
      <w:kern w:val="1"/>
      <w:sz w:val="21"/>
      <w:szCs w:val="20"/>
      <w:lang w:val="en-US" w:eastAsia="ar-SA"/>
    </w:rPr>
  </w:style>
  <w:style w:type="paragraph" w:styleId="a4">
    <w:name w:val="Normal (Web)"/>
    <w:basedOn w:val="a"/>
    <w:uiPriority w:val="99"/>
    <w:unhideWhenUsed/>
    <w:rsid w:val="006443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44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2014-04-27T07:46:00Z</dcterms:created>
  <dcterms:modified xsi:type="dcterms:W3CDTF">2014-05-03T09:53:00Z</dcterms:modified>
</cp:coreProperties>
</file>