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17" w:rsidRDefault="00361117" w:rsidP="00361117">
      <w:pPr>
        <w:spacing w:before="100" w:beforeAutospacing="1" w:after="100" w:afterAutospacing="1"/>
        <w:outlineLvl w:val="2"/>
        <w:rPr>
          <w:rFonts w:eastAsia="Times New Roman"/>
          <w:bCs/>
          <w:lang w:eastAsia="ru-RU"/>
        </w:rPr>
      </w:pPr>
      <w:r>
        <w:rPr>
          <w:b/>
          <w:bCs/>
          <w:sz w:val="48"/>
          <w:szCs w:val="48"/>
        </w:rPr>
        <w:t xml:space="preserve">                   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МУНИЦИПАЛЬНОЕ ОБЩЕОБРАЗОВАТЕЛЬНОЕ УЧРЕЖДЕНИЕ</w:t>
      </w:r>
    </w:p>
    <w:p w:rsidR="00361117" w:rsidRPr="00A37D38" w:rsidRDefault="00361117" w:rsidP="00361117">
      <w:pPr>
        <w:spacing w:before="100" w:beforeAutospacing="1" w:after="100" w:afterAutospacing="1"/>
        <w:jc w:val="center"/>
        <w:outlineLvl w:val="2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lang w:eastAsia="ru-RU"/>
        </w:rPr>
        <w:t>«СРЕДНЯЯ ОБЩЕОБРАЗОВАТЕЛЬНАЯ ШКОЛА №2 ГОРОДСКОГО ПОСЕЛЕНИЯ ТЕРЕК»</w:t>
      </w:r>
    </w:p>
    <w:p w:rsidR="00361117" w:rsidRDefault="00361117" w:rsidP="00BD7254">
      <w:pPr>
        <w:jc w:val="center"/>
        <w:rPr>
          <w:b/>
          <w:bCs/>
          <w:sz w:val="48"/>
          <w:szCs w:val="48"/>
        </w:rPr>
      </w:pPr>
    </w:p>
    <w:p w:rsidR="00361117" w:rsidRDefault="00361117" w:rsidP="00BD7254">
      <w:pPr>
        <w:jc w:val="center"/>
        <w:rPr>
          <w:b/>
          <w:bCs/>
          <w:sz w:val="48"/>
          <w:szCs w:val="48"/>
        </w:rPr>
      </w:pPr>
    </w:p>
    <w:p w:rsidR="00361117" w:rsidRDefault="00361117" w:rsidP="00BD7254">
      <w:pPr>
        <w:jc w:val="center"/>
        <w:rPr>
          <w:b/>
          <w:bCs/>
          <w:sz w:val="48"/>
          <w:szCs w:val="48"/>
        </w:rPr>
      </w:pPr>
    </w:p>
    <w:p w:rsidR="00361117" w:rsidRDefault="00361117" w:rsidP="00361117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ПРОГРАММА</w:t>
      </w:r>
    </w:p>
    <w:p w:rsidR="00361117" w:rsidRDefault="00361117" w:rsidP="00361117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ДОПОЛНИТЕЛЬНОГО ОБРАЗОВАНИЯ</w:t>
      </w:r>
    </w:p>
    <w:p w:rsidR="007C0072" w:rsidRDefault="00361117" w:rsidP="00361117">
      <w:pPr>
        <w:rPr>
          <w:b/>
          <w:sz w:val="72"/>
          <w:szCs w:val="72"/>
        </w:rPr>
      </w:pPr>
      <w:r>
        <w:rPr>
          <w:b/>
          <w:bCs/>
          <w:sz w:val="48"/>
          <w:szCs w:val="48"/>
        </w:rPr>
        <w:t xml:space="preserve">                        </w:t>
      </w:r>
      <w:r w:rsidR="005F66D7">
        <w:rPr>
          <w:b/>
          <w:bCs/>
          <w:sz w:val="48"/>
          <w:szCs w:val="48"/>
        </w:rPr>
        <w:t xml:space="preserve">        </w:t>
      </w:r>
      <w:r>
        <w:rPr>
          <w:b/>
          <w:bCs/>
          <w:sz w:val="48"/>
          <w:szCs w:val="48"/>
        </w:rPr>
        <w:t xml:space="preserve"> </w:t>
      </w:r>
      <w:r w:rsidRPr="00361117">
        <w:rPr>
          <w:b/>
          <w:sz w:val="72"/>
          <w:szCs w:val="72"/>
        </w:rPr>
        <w:t>«Клуб читателя»</w:t>
      </w:r>
    </w:p>
    <w:p w:rsidR="00DA72B1" w:rsidRDefault="00DA72B1" w:rsidP="00361117">
      <w:pPr>
        <w:rPr>
          <w:b/>
          <w:sz w:val="72"/>
          <w:szCs w:val="72"/>
        </w:rPr>
      </w:pPr>
    </w:p>
    <w:p w:rsidR="00361117" w:rsidRDefault="00361117" w:rsidP="00361117">
      <w:pPr>
        <w:spacing w:before="100" w:beforeAutospacing="1" w:after="100" w:afterAutospacing="1"/>
        <w:jc w:val="right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СРОК РЕАЛИЗАЦИИ 1 ГОД</w:t>
      </w:r>
    </w:p>
    <w:p w:rsidR="00361117" w:rsidRDefault="00361117" w:rsidP="00361117">
      <w:pPr>
        <w:spacing w:before="100" w:beforeAutospacing="1" w:after="100" w:afterAutospacing="1"/>
        <w:jc w:val="right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ВОЗРАСТ  УЧАЩИХСЯ  8,5-9ЛЕТ</w:t>
      </w:r>
    </w:p>
    <w:p w:rsidR="00361117" w:rsidRDefault="00361117" w:rsidP="00361117">
      <w:pPr>
        <w:spacing w:before="100" w:beforeAutospacing="1" w:after="100" w:afterAutospacing="1"/>
        <w:jc w:val="right"/>
        <w:outlineLvl w:val="2"/>
        <w:rPr>
          <w:rFonts w:eastAsia="Times New Roman"/>
          <w:b/>
          <w:bCs/>
          <w:lang w:eastAsia="ru-RU"/>
        </w:rPr>
      </w:pPr>
    </w:p>
    <w:p w:rsidR="00361117" w:rsidRDefault="00361117" w:rsidP="00361117">
      <w:pPr>
        <w:spacing w:before="100" w:beforeAutospacing="1" w:after="100" w:afterAutospacing="1"/>
        <w:jc w:val="right"/>
        <w:outlineLvl w:val="2"/>
        <w:rPr>
          <w:rFonts w:eastAsia="Times New Roman"/>
          <w:b/>
          <w:bCs/>
          <w:lang w:eastAsia="ru-RU"/>
        </w:rPr>
      </w:pPr>
    </w:p>
    <w:p w:rsidR="00DA72B1" w:rsidRDefault="00DA72B1" w:rsidP="00DA72B1">
      <w:pPr>
        <w:spacing w:before="100" w:beforeAutospacing="1" w:after="100" w:afterAutospacing="1"/>
        <w:jc w:val="right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                                                                            </w:t>
      </w:r>
      <w:r w:rsidR="00361117">
        <w:rPr>
          <w:rFonts w:eastAsia="Times New Roman"/>
          <w:b/>
          <w:bCs/>
          <w:lang w:eastAsia="ru-RU"/>
        </w:rPr>
        <w:t>ТИМОШЕНКО СВЕТЛАНА МУРАДИНОВНА-</w:t>
      </w:r>
    </w:p>
    <w:p w:rsidR="00DA72B1" w:rsidRDefault="00DA72B1" w:rsidP="00DA72B1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                                                                         УЧИТЕЛЬ НАЧАЛЬНЫХ КЛАССОВ</w:t>
      </w:r>
    </w:p>
    <w:p w:rsidR="00DA72B1" w:rsidRDefault="00DA72B1" w:rsidP="00DA72B1">
      <w:pPr>
        <w:spacing w:before="100" w:beforeAutospacing="1" w:after="100" w:afterAutospacing="1"/>
        <w:ind w:left="1134" w:right="4358" w:firstLine="142"/>
        <w:jc w:val="right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</w:t>
      </w:r>
    </w:p>
    <w:p w:rsidR="00361117" w:rsidRPr="00A37D38" w:rsidRDefault="00DA72B1" w:rsidP="00DA72B1">
      <w:pPr>
        <w:spacing w:before="100" w:beforeAutospacing="1" w:after="100" w:afterAutospacing="1"/>
        <w:jc w:val="right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</w:t>
      </w:r>
    </w:p>
    <w:p w:rsidR="00F02BD0" w:rsidRDefault="007D4D31" w:rsidP="007D4D31">
      <w:pPr>
        <w:rPr>
          <w:b/>
          <w:sz w:val="40"/>
          <w:szCs w:val="40"/>
        </w:rPr>
      </w:pPr>
      <w:r>
        <w:rPr>
          <w:b/>
          <w:sz w:val="72"/>
          <w:szCs w:val="72"/>
        </w:rPr>
        <w:lastRenderedPageBreak/>
        <w:t xml:space="preserve">                      </w:t>
      </w:r>
      <w:r w:rsidR="00F02BD0" w:rsidRPr="007C0072">
        <w:rPr>
          <w:b/>
          <w:sz w:val="40"/>
          <w:szCs w:val="40"/>
        </w:rPr>
        <w:t>Пояснительная записка</w:t>
      </w:r>
    </w:p>
    <w:p w:rsidR="00B42874" w:rsidRPr="00B42874" w:rsidRDefault="00B42874" w:rsidP="007D4D31">
      <w:pPr>
        <w:rPr>
          <w:b/>
          <w:sz w:val="36"/>
          <w:szCs w:val="36"/>
          <w:u w:val="single"/>
        </w:rPr>
      </w:pPr>
      <w:r w:rsidRPr="00B42874">
        <w:rPr>
          <w:b/>
          <w:sz w:val="36"/>
          <w:szCs w:val="36"/>
          <w:u w:val="single"/>
        </w:rPr>
        <w:t>Статус документа</w:t>
      </w:r>
    </w:p>
    <w:p w:rsidR="007D4D31" w:rsidRDefault="007D4D31" w:rsidP="007D4D31">
      <w:pPr>
        <w:spacing w:before="100" w:beforeAutospacing="1" w:after="100" w:afterAutospacing="1"/>
        <w:jc w:val="both"/>
      </w:pPr>
      <w:r w:rsidRPr="007D4D31">
        <w:rPr>
          <w:rFonts w:eastAsia="Times New Roman"/>
          <w:lang w:eastAsia="ru-RU"/>
        </w:rPr>
        <w:t>Рабочая программа дополнительного образования кружка «</w:t>
      </w:r>
      <w:r>
        <w:rPr>
          <w:rFonts w:eastAsia="Times New Roman"/>
          <w:lang w:eastAsia="ru-RU"/>
        </w:rPr>
        <w:t>Клуб юного читателя</w:t>
      </w:r>
      <w:r w:rsidRPr="007D4D31">
        <w:rPr>
          <w:rFonts w:eastAsia="Times New Roman"/>
          <w:lang w:eastAsia="ru-RU"/>
        </w:rPr>
        <w:t xml:space="preserve">» в 3 классе составлена на основе </w:t>
      </w:r>
      <w:r w:rsidRPr="00C67F57">
        <w:t>программы для общеобразовательных учреждений "Ознакомление с художественной литературой". Данная программа ориентирована на детей 3 класса общеобразовательной школы</w:t>
      </w:r>
      <w:r>
        <w:t xml:space="preserve">. </w:t>
      </w:r>
    </w:p>
    <w:p w:rsidR="007D4D31" w:rsidRPr="007D4D31" w:rsidRDefault="007D4D31" w:rsidP="007D4D31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C67F57">
        <w:t xml:space="preserve"> </w:t>
      </w:r>
      <w:r w:rsidRPr="00C67F57">
        <w:rPr>
          <w:b/>
        </w:rPr>
        <w:t>34 часа из расчёта 1 занятие в неделю</w:t>
      </w:r>
      <w:r w:rsidRPr="007D4D31">
        <w:rPr>
          <w:rFonts w:eastAsia="Times New Roman"/>
          <w:lang w:eastAsia="ru-RU"/>
        </w:rPr>
        <w:t xml:space="preserve">. </w:t>
      </w:r>
    </w:p>
    <w:p w:rsidR="00F02BD0" w:rsidRDefault="00F02BD0" w:rsidP="00BD7254">
      <w:pPr>
        <w:jc w:val="both"/>
      </w:pPr>
      <w:r w:rsidRPr="00C67F57">
        <w:t xml:space="preserve"> </w:t>
      </w:r>
      <w:r w:rsidRPr="007C0072">
        <w:rPr>
          <w:b/>
          <w:sz w:val="40"/>
          <w:szCs w:val="40"/>
        </w:rPr>
        <w:t xml:space="preserve">Цель данного </w:t>
      </w:r>
      <w:r w:rsidR="00F92AD8" w:rsidRPr="007C0072">
        <w:rPr>
          <w:b/>
          <w:sz w:val="40"/>
          <w:szCs w:val="40"/>
        </w:rPr>
        <w:t>кружка</w:t>
      </w:r>
      <w:r w:rsidR="00F92AD8" w:rsidRPr="007C0072">
        <w:rPr>
          <w:sz w:val="40"/>
          <w:szCs w:val="40"/>
        </w:rPr>
        <w:t>:</w:t>
      </w:r>
      <w:r w:rsidRPr="00C67F57">
        <w:t xml:space="preserve"> мотивировать и формировать интерес к детским книгам. Расширяя читательский кругозор учащихся, формируя привычку и способность к целенаправленному самостоятельному выбору и чтению книг, факультативный курс может и должен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AD61DF" w:rsidRDefault="00AD61DF" w:rsidP="00BD7254">
      <w:pPr>
        <w:jc w:val="both"/>
      </w:pPr>
    </w:p>
    <w:p w:rsidR="00F02BD0" w:rsidRPr="00AD61DF" w:rsidRDefault="00BD7E0B" w:rsidP="00BD7254">
      <w:pPr>
        <w:jc w:val="both"/>
        <w:rPr>
          <w:b/>
          <w:sz w:val="40"/>
          <w:szCs w:val="40"/>
        </w:rPr>
      </w:pPr>
      <w:r w:rsidRPr="00AD61DF">
        <w:rPr>
          <w:b/>
          <w:sz w:val="40"/>
          <w:szCs w:val="40"/>
        </w:rPr>
        <w:t xml:space="preserve"> </w:t>
      </w:r>
      <w:r w:rsidR="00AD61DF" w:rsidRPr="00AD61DF">
        <w:rPr>
          <w:b/>
          <w:sz w:val="40"/>
          <w:szCs w:val="40"/>
        </w:rPr>
        <w:t>Основные задач</w:t>
      </w:r>
      <w:r w:rsidR="00F02BD0" w:rsidRPr="00AD61DF">
        <w:rPr>
          <w:b/>
          <w:sz w:val="40"/>
          <w:szCs w:val="40"/>
        </w:rPr>
        <w:t>и</w:t>
      </w:r>
      <w:r w:rsidR="0013391D" w:rsidRPr="00AD61DF">
        <w:rPr>
          <w:b/>
          <w:sz w:val="40"/>
          <w:szCs w:val="40"/>
        </w:rPr>
        <w:t xml:space="preserve"> </w:t>
      </w:r>
      <w:r w:rsidR="00F02BD0" w:rsidRPr="00AD61DF">
        <w:rPr>
          <w:b/>
          <w:sz w:val="40"/>
          <w:szCs w:val="40"/>
        </w:rPr>
        <w:t xml:space="preserve"> курса</w:t>
      </w:r>
      <w:r w:rsidR="00AD61DF">
        <w:rPr>
          <w:b/>
          <w:sz w:val="40"/>
          <w:szCs w:val="40"/>
        </w:rPr>
        <w:t>:</w:t>
      </w:r>
      <w:r w:rsidR="00F02BD0" w:rsidRPr="00AD61DF">
        <w:rPr>
          <w:b/>
          <w:sz w:val="40"/>
          <w:szCs w:val="40"/>
        </w:rPr>
        <w:t xml:space="preserve"> </w:t>
      </w:r>
    </w:p>
    <w:p w:rsidR="00F02BD0" w:rsidRPr="00AD61DF" w:rsidRDefault="00F02BD0" w:rsidP="00BD7254">
      <w:pPr>
        <w:numPr>
          <w:ilvl w:val="0"/>
          <w:numId w:val="1"/>
        </w:numPr>
        <w:jc w:val="both"/>
      </w:pPr>
      <w:r w:rsidRPr="00AD61DF">
        <w:t>формировать у детей интерес к книге,</w:t>
      </w:r>
    </w:p>
    <w:p w:rsidR="00F02BD0" w:rsidRPr="00AD61DF" w:rsidRDefault="00F02BD0" w:rsidP="00BD7254">
      <w:pPr>
        <w:numPr>
          <w:ilvl w:val="0"/>
          <w:numId w:val="1"/>
        </w:numPr>
        <w:jc w:val="both"/>
      </w:pPr>
      <w:r w:rsidRPr="00AD61DF">
        <w:t>уметь воспринимать и понимать прочитанный текст,</w:t>
      </w:r>
    </w:p>
    <w:p w:rsidR="00F02BD0" w:rsidRPr="00AD61DF" w:rsidRDefault="00F02BD0" w:rsidP="00BD7254">
      <w:pPr>
        <w:numPr>
          <w:ilvl w:val="0"/>
          <w:numId w:val="1"/>
        </w:numPr>
        <w:jc w:val="both"/>
      </w:pPr>
      <w:r w:rsidRPr="00AD61DF">
        <w:t>учить отвечать на вопросы по содержанию,</w:t>
      </w:r>
    </w:p>
    <w:p w:rsidR="00F02BD0" w:rsidRPr="00AD61DF" w:rsidRDefault="00F02BD0" w:rsidP="00BD7254">
      <w:pPr>
        <w:numPr>
          <w:ilvl w:val="0"/>
          <w:numId w:val="1"/>
        </w:numPr>
        <w:jc w:val="both"/>
      </w:pPr>
      <w:r w:rsidRPr="00AD61DF">
        <w:t>учить пересказу,</w:t>
      </w:r>
    </w:p>
    <w:p w:rsidR="00F02BD0" w:rsidRPr="00AD61DF" w:rsidRDefault="00F02BD0" w:rsidP="00BD7254">
      <w:pPr>
        <w:numPr>
          <w:ilvl w:val="0"/>
          <w:numId w:val="1"/>
        </w:numPr>
        <w:jc w:val="both"/>
      </w:pPr>
      <w:r w:rsidRPr="00AD61DF">
        <w:t xml:space="preserve">развивать умение сопереживать, сочувствовать героям, давать им характеристику и оценку их поступков. </w:t>
      </w:r>
    </w:p>
    <w:p w:rsidR="00F02BD0" w:rsidRPr="00AD61DF" w:rsidRDefault="00F02BD0" w:rsidP="00BD7254">
      <w:pPr>
        <w:numPr>
          <w:ilvl w:val="0"/>
          <w:numId w:val="1"/>
        </w:numPr>
        <w:jc w:val="both"/>
        <w:rPr>
          <w:b/>
        </w:rPr>
      </w:pPr>
      <w:r w:rsidRPr="00AD61DF">
        <w:t>учить читателя становиться исследователем, конкретизируя в процессе диалога собственные "гипотезы смысла</w:t>
      </w:r>
      <w:r w:rsidRPr="00AD61DF">
        <w:rPr>
          <w:b/>
        </w:rPr>
        <w:t>".</w:t>
      </w:r>
    </w:p>
    <w:p w:rsidR="00AD61DF" w:rsidRDefault="00AD61DF" w:rsidP="00AD61DF">
      <w:pPr>
        <w:jc w:val="both"/>
        <w:rPr>
          <w:b/>
          <w:i/>
        </w:rPr>
      </w:pPr>
    </w:p>
    <w:p w:rsidR="00AD61DF" w:rsidRDefault="00AD61DF" w:rsidP="00AD61DF">
      <w:pPr>
        <w:jc w:val="both"/>
        <w:rPr>
          <w:b/>
          <w:i/>
        </w:rPr>
      </w:pPr>
    </w:p>
    <w:p w:rsidR="00AD61DF" w:rsidRDefault="00AD61DF" w:rsidP="00AD61DF">
      <w:pPr>
        <w:jc w:val="both"/>
        <w:rPr>
          <w:b/>
          <w:i/>
        </w:rPr>
      </w:pPr>
    </w:p>
    <w:p w:rsidR="00AD61DF" w:rsidRDefault="00AD61DF" w:rsidP="00AD61DF">
      <w:pPr>
        <w:jc w:val="both"/>
        <w:rPr>
          <w:b/>
        </w:rPr>
      </w:pPr>
    </w:p>
    <w:p w:rsidR="007D4D31" w:rsidRDefault="007D4D31" w:rsidP="00AD61DF">
      <w:pPr>
        <w:jc w:val="both"/>
        <w:rPr>
          <w:b/>
        </w:rPr>
      </w:pPr>
    </w:p>
    <w:p w:rsidR="007D4D31" w:rsidRDefault="007D4D31" w:rsidP="00AD61DF">
      <w:pPr>
        <w:jc w:val="both"/>
        <w:rPr>
          <w:b/>
        </w:rPr>
      </w:pPr>
    </w:p>
    <w:p w:rsidR="00F77F76" w:rsidRDefault="00F77F76" w:rsidP="00AD61DF">
      <w:pPr>
        <w:jc w:val="both"/>
        <w:rPr>
          <w:b/>
        </w:rPr>
      </w:pPr>
    </w:p>
    <w:p w:rsidR="00F77F76" w:rsidRDefault="00F77F76" w:rsidP="00AD61DF">
      <w:pPr>
        <w:jc w:val="both"/>
        <w:rPr>
          <w:b/>
        </w:rPr>
      </w:pPr>
    </w:p>
    <w:p w:rsidR="00F77F76" w:rsidRPr="00AD61DF" w:rsidRDefault="00F77F76" w:rsidP="00AD61DF">
      <w:pPr>
        <w:jc w:val="both"/>
        <w:rPr>
          <w:b/>
        </w:rPr>
      </w:pPr>
    </w:p>
    <w:p w:rsidR="006D0E91" w:rsidRDefault="006D0E91" w:rsidP="006D0E91">
      <w:pPr>
        <w:ind w:left="720"/>
        <w:jc w:val="both"/>
        <w:rPr>
          <w:b/>
        </w:rPr>
      </w:pPr>
    </w:p>
    <w:p w:rsidR="006D0E91" w:rsidRDefault="006D0E91" w:rsidP="006D0E91">
      <w:pPr>
        <w:ind w:left="7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</w:t>
      </w:r>
      <w:r w:rsidRPr="006D0E91">
        <w:rPr>
          <w:b/>
          <w:sz w:val="40"/>
          <w:szCs w:val="40"/>
        </w:rPr>
        <w:t>Программное содержание</w:t>
      </w:r>
    </w:p>
    <w:p w:rsidR="006D0E91" w:rsidRPr="006D0E91" w:rsidRDefault="006D0E91" w:rsidP="006D0E91">
      <w:pPr>
        <w:jc w:val="both"/>
        <w:rPr>
          <w:b/>
          <w:i/>
          <w:sz w:val="40"/>
          <w:szCs w:val="40"/>
        </w:rPr>
      </w:pPr>
    </w:p>
    <w:p w:rsidR="00F02BD0" w:rsidRDefault="00F92AD8" w:rsidP="0069085B">
      <w:pPr>
        <w:jc w:val="both"/>
      </w:pPr>
      <w:r w:rsidRPr="00C67F57">
        <w:t xml:space="preserve">Кружок </w:t>
      </w:r>
      <w:r w:rsidR="00F02BD0" w:rsidRPr="00C67F57">
        <w:t xml:space="preserve"> необходим по ряду причин:</w:t>
      </w:r>
    </w:p>
    <w:p w:rsidR="005A0FB8" w:rsidRPr="00C67F57" w:rsidRDefault="005A0FB8" w:rsidP="0069085B">
      <w:pPr>
        <w:jc w:val="both"/>
      </w:pPr>
    </w:p>
    <w:p w:rsidR="00F02BD0" w:rsidRPr="00C67F57" w:rsidRDefault="00F92AD8" w:rsidP="0069085B">
      <w:pPr>
        <w:jc w:val="both"/>
      </w:pPr>
      <w:r w:rsidRPr="00C67F57">
        <w:t>1. К</w:t>
      </w:r>
      <w:r w:rsidR="00F02BD0" w:rsidRPr="00C67F57">
        <w:t>оличество базисных часов уменьшилось.</w:t>
      </w:r>
    </w:p>
    <w:p w:rsidR="00F02BD0" w:rsidRDefault="00F92AD8" w:rsidP="0069085B">
      <w:pPr>
        <w:jc w:val="both"/>
      </w:pPr>
      <w:r w:rsidRPr="00C67F57">
        <w:t>2. П</w:t>
      </w:r>
      <w:r w:rsidR="00F02BD0" w:rsidRPr="00C67F57">
        <w:t>еренасыщенность информацией через телевидение, Интернет ослабила интерес детей к книге</w:t>
      </w:r>
    </w:p>
    <w:p w:rsidR="005A0FB8" w:rsidRPr="00C67F57" w:rsidRDefault="005A0FB8" w:rsidP="0069085B">
      <w:pPr>
        <w:jc w:val="both"/>
      </w:pPr>
    </w:p>
    <w:p w:rsidR="00B5385F" w:rsidRDefault="00B5385F" w:rsidP="0069085B">
      <w:pPr>
        <w:jc w:val="both"/>
      </w:pPr>
      <w:r>
        <w:t xml:space="preserve">3. </w:t>
      </w:r>
      <w:r w:rsidR="00F02BD0" w:rsidRPr="00C67F57">
        <w:t>Художественная литература является средством эстетического, нравственного  и социального воспитания детей, способствует повышению их познавательной  и творческой активности.</w:t>
      </w:r>
    </w:p>
    <w:p w:rsidR="005A0FB8" w:rsidRPr="00B5385F" w:rsidRDefault="005A0FB8" w:rsidP="0069085B">
      <w:pPr>
        <w:jc w:val="both"/>
      </w:pPr>
    </w:p>
    <w:p w:rsidR="00F02BD0" w:rsidRPr="00C67F57" w:rsidRDefault="00F02BD0" w:rsidP="0069085B">
      <w:pPr>
        <w:jc w:val="both"/>
      </w:pPr>
    </w:p>
    <w:p w:rsidR="00B5385F" w:rsidRPr="00361117" w:rsidRDefault="00B5385F" w:rsidP="0069085B">
      <w:pPr>
        <w:jc w:val="both"/>
      </w:pPr>
      <w:r>
        <w:t xml:space="preserve">4. </w:t>
      </w:r>
      <w:r w:rsidR="00F02BD0" w:rsidRPr="00C67F57">
        <w:t>Для развития речи (словарного запаса, грамматического строя) используются задания, направленные на освоение авторской лексики. Привлекается внимание детей к образованию новых форм слов,  проводится работа по употреблению синонимов, антонимов, средств художественной выразительности, используемой в произведении.</w:t>
      </w:r>
    </w:p>
    <w:p w:rsidR="00F02BD0" w:rsidRPr="00C67F57" w:rsidRDefault="00F02BD0" w:rsidP="0069085B">
      <w:pPr>
        <w:jc w:val="both"/>
      </w:pPr>
    </w:p>
    <w:p w:rsidR="006D0E91" w:rsidRDefault="00B5385F" w:rsidP="0069085B">
      <w:pPr>
        <w:jc w:val="both"/>
      </w:pPr>
      <w:r>
        <w:t xml:space="preserve">5. </w:t>
      </w:r>
      <w:r w:rsidR="00F02BD0" w:rsidRPr="00C67F57">
        <w:t>Ведущим методом является чтение - рассматривание книг, чтение вслух, рассказывание, инсценирование, беседа. Наиболее предпочтительные формы работы - фронтальная беседа, индивидуальные ответы, групповые выступления, проектная деятельность.</w:t>
      </w:r>
    </w:p>
    <w:p w:rsidR="006D0E91" w:rsidRDefault="00F02BD0" w:rsidP="006D0E91">
      <w:pPr>
        <w:ind w:firstLine="720"/>
        <w:jc w:val="both"/>
      </w:pPr>
      <w:r w:rsidRPr="00C67F57">
        <w:t xml:space="preserve">  </w:t>
      </w:r>
    </w:p>
    <w:p w:rsidR="00F02BD0" w:rsidRDefault="006D0E91" w:rsidP="006D0E91">
      <w:pPr>
        <w:ind w:firstLine="720"/>
        <w:jc w:val="both"/>
        <w:rPr>
          <w:b/>
          <w:sz w:val="40"/>
          <w:szCs w:val="40"/>
        </w:rPr>
      </w:pPr>
      <w:r>
        <w:t xml:space="preserve">                              </w:t>
      </w:r>
      <w:r w:rsidRPr="007C0072">
        <w:rPr>
          <w:b/>
          <w:sz w:val="40"/>
          <w:szCs w:val="40"/>
        </w:rPr>
        <w:t>Основные требования к умениям учащихся</w:t>
      </w:r>
      <w:r w:rsidR="007D4D31">
        <w:rPr>
          <w:b/>
          <w:sz w:val="40"/>
          <w:szCs w:val="40"/>
        </w:rPr>
        <w:t>:</w:t>
      </w:r>
    </w:p>
    <w:p w:rsidR="006D0E91" w:rsidRPr="00C67F57" w:rsidRDefault="006D0E91" w:rsidP="006D0E91">
      <w:pPr>
        <w:ind w:firstLine="720"/>
        <w:jc w:val="both"/>
      </w:pPr>
      <w:r>
        <w:rPr>
          <w:b/>
          <w:sz w:val="40"/>
          <w:szCs w:val="40"/>
        </w:rPr>
        <w:t xml:space="preserve">                                                    </w:t>
      </w:r>
    </w:p>
    <w:p w:rsidR="00BD7254" w:rsidRPr="00C67F57" w:rsidRDefault="00BD7254" w:rsidP="003A3740">
      <w:bookmarkStart w:id="0" w:name="_GoBack"/>
      <w:bookmarkEnd w:id="0"/>
      <w:r w:rsidRPr="00C67F57">
        <w:t xml:space="preserve">Личностными результатами кружка </w:t>
      </w:r>
      <w:r w:rsidR="00CE358E" w:rsidRPr="00C67F57">
        <w:t xml:space="preserve">"Клуб юного читателя» </w:t>
      </w:r>
      <w:r w:rsidRPr="00C67F57">
        <w:t>являются следующие умения:</w:t>
      </w:r>
    </w:p>
    <w:p w:rsidR="00BD7254" w:rsidRPr="00C67F57" w:rsidRDefault="00BD7254" w:rsidP="00BD7254">
      <w:pPr>
        <w:numPr>
          <w:ilvl w:val="0"/>
          <w:numId w:val="2"/>
        </w:numPr>
      </w:pPr>
      <w:r w:rsidRPr="00C67F57"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BD7254" w:rsidRPr="00C67F57" w:rsidRDefault="00BD7254" w:rsidP="00BD7254">
      <w:pPr>
        <w:numPr>
          <w:ilvl w:val="0"/>
          <w:numId w:val="2"/>
        </w:numPr>
      </w:pPr>
      <w:r w:rsidRPr="00C67F57">
        <w:t>эмоционально «проживать» текст, выражать свои эмоции;</w:t>
      </w:r>
    </w:p>
    <w:p w:rsidR="00BD7254" w:rsidRPr="00C67F57" w:rsidRDefault="00BD7254" w:rsidP="00BD7254">
      <w:pPr>
        <w:numPr>
          <w:ilvl w:val="0"/>
          <w:numId w:val="2"/>
        </w:numPr>
      </w:pPr>
      <w:r w:rsidRPr="00C67F57">
        <w:t>понимать эмоции других людей, сочувствовать, сопереживать;</w:t>
      </w:r>
    </w:p>
    <w:p w:rsidR="00BD7254" w:rsidRPr="00C67F57" w:rsidRDefault="00BD7254" w:rsidP="00BD7254">
      <w:pPr>
        <w:numPr>
          <w:ilvl w:val="0"/>
          <w:numId w:val="2"/>
        </w:numPr>
      </w:pPr>
      <w:proofErr w:type="gramStart"/>
      <w:r w:rsidRPr="00C67F57">
        <w:t>высказывать своё отношение</w:t>
      </w:r>
      <w:proofErr w:type="gramEnd"/>
      <w:r w:rsidRPr="00C67F57">
        <w:t xml:space="preserve"> к героям прочитанных произведений, к их поступкам.</w:t>
      </w:r>
    </w:p>
    <w:p w:rsidR="006A2626" w:rsidRDefault="00BD7254" w:rsidP="00BD7254">
      <w:r w:rsidRPr="00C67F57"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C67F57">
        <w:t>прочитанному</w:t>
      </w:r>
      <w:proofErr w:type="gramEnd"/>
      <w:r w:rsidRPr="00C67F57">
        <w:t>.</w:t>
      </w:r>
    </w:p>
    <w:p w:rsidR="005A0FB8" w:rsidRPr="00361117" w:rsidRDefault="005A0FB8" w:rsidP="00BD7254"/>
    <w:p w:rsidR="006A2626" w:rsidRDefault="00BD7254" w:rsidP="006A2626">
      <w:pPr>
        <w:jc w:val="center"/>
        <w:rPr>
          <w:b/>
          <w:sz w:val="32"/>
          <w:szCs w:val="32"/>
        </w:rPr>
      </w:pPr>
      <w:r w:rsidRPr="00C67F57">
        <w:lastRenderedPageBreak/>
        <w:br/>
      </w:r>
      <w:r w:rsidRPr="006A2626">
        <w:rPr>
          <w:b/>
          <w:sz w:val="32"/>
          <w:szCs w:val="32"/>
        </w:rPr>
        <w:t xml:space="preserve">Метапредметными результатами кружка  </w:t>
      </w:r>
      <w:r w:rsidR="00CE358E" w:rsidRPr="006A2626">
        <w:rPr>
          <w:b/>
          <w:sz w:val="32"/>
          <w:szCs w:val="32"/>
        </w:rPr>
        <w:t xml:space="preserve">"Клуб юного читателя»  </w:t>
      </w:r>
      <w:r w:rsidR="00BD7E0B" w:rsidRPr="006A2626">
        <w:rPr>
          <w:b/>
          <w:sz w:val="32"/>
          <w:szCs w:val="32"/>
        </w:rPr>
        <w:t>я</w:t>
      </w:r>
      <w:r w:rsidRPr="006A2626">
        <w:rPr>
          <w:b/>
          <w:sz w:val="32"/>
          <w:szCs w:val="32"/>
        </w:rPr>
        <w:t xml:space="preserve">вляется формирование </w:t>
      </w:r>
      <w:r w:rsidR="006A2626" w:rsidRPr="006A2626">
        <w:rPr>
          <w:b/>
          <w:sz w:val="32"/>
          <w:szCs w:val="32"/>
        </w:rPr>
        <w:t xml:space="preserve">              </w:t>
      </w:r>
      <w:r w:rsidR="00DA72B1">
        <w:rPr>
          <w:b/>
          <w:sz w:val="32"/>
          <w:szCs w:val="32"/>
        </w:rPr>
        <w:t xml:space="preserve">универсальных учебных действий </w:t>
      </w:r>
    </w:p>
    <w:p w:rsidR="005A0FB8" w:rsidRPr="006A2626" w:rsidRDefault="005A0FB8" w:rsidP="006A2626">
      <w:pPr>
        <w:jc w:val="center"/>
        <w:rPr>
          <w:b/>
          <w:sz w:val="32"/>
          <w:szCs w:val="32"/>
        </w:rPr>
      </w:pPr>
    </w:p>
    <w:p w:rsidR="00BD7254" w:rsidRDefault="00BD7254" w:rsidP="00BD7254">
      <w:pPr>
        <w:rPr>
          <w:b/>
          <w:u w:val="single"/>
        </w:rPr>
      </w:pPr>
      <w:r w:rsidRPr="007C0072">
        <w:rPr>
          <w:b/>
        </w:rPr>
        <w:br/>
      </w:r>
      <w:r w:rsidRPr="007C0072">
        <w:rPr>
          <w:b/>
          <w:u w:val="single"/>
        </w:rPr>
        <w:t>Регулятивные УУД:</w:t>
      </w:r>
    </w:p>
    <w:p w:rsidR="005A0FB8" w:rsidRPr="00C67F57" w:rsidRDefault="005A0FB8" w:rsidP="00BD7254"/>
    <w:p w:rsidR="00BD7254" w:rsidRPr="00C67F57" w:rsidRDefault="00BD7254" w:rsidP="00BD7254">
      <w:pPr>
        <w:numPr>
          <w:ilvl w:val="0"/>
          <w:numId w:val="3"/>
        </w:numPr>
      </w:pPr>
      <w:r w:rsidRPr="00C67F57">
        <w:t>определять и формулировать цель деятельности на занятиях кружка с помощью учителя;</w:t>
      </w:r>
    </w:p>
    <w:p w:rsidR="00BD7254" w:rsidRPr="00C67F57" w:rsidRDefault="00BD7254" w:rsidP="00BD7254">
      <w:pPr>
        <w:numPr>
          <w:ilvl w:val="0"/>
          <w:numId w:val="3"/>
        </w:numPr>
      </w:pPr>
      <w:r w:rsidRPr="00C67F57">
        <w:t>проговаривать последовательность действий на занятиях;</w:t>
      </w:r>
    </w:p>
    <w:p w:rsidR="00BD7254" w:rsidRPr="00C67F57" w:rsidRDefault="00BD7254" w:rsidP="00BD7254">
      <w:pPr>
        <w:numPr>
          <w:ilvl w:val="0"/>
          <w:numId w:val="3"/>
        </w:numPr>
      </w:pPr>
      <w:r w:rsidRPr="00C67F57">
        <w:t>учиться высказывать своё предположение (версию) на основе работы с иллюстрацией учебника;</w:t>
      </w:r>
    </w:p>
    <w:p w:rsidR="00BD7254" w:rsidRPr="00C67F57" w:rsidRDefault="00BD7254" w:rsidP="00BD7254">
      <w:pPr>
        <w:numPr>
          <w:ilvl w:val="0"/>
          <w:numId w:val="3"/>
        </w:numPr>
      </w:pPr>
      <w:r w:rsidRPr="00C67F57">
        <w:t>учиться работать по предложенному учителем плану</w:t>
      </w:r>
    </w:p>
    <w:p w:rsidR="005A0FB8" w:rsidRDefault="00BD7254" w:rsidP="00BD7254">
      <w:r w:rsidRPr="00C67F57">
        <w:t xml:space="preserve">Средством формирования </w:t>
      </w:r>
      <w:proofErr w:type="gramStart"/>
      <w:r w:rsidRPr="00C67F57">
        <w:t>регулятивных</w:t>
      </w:r>
      <w:proofErr w:type="gramEnd"/>
      <w:r w:rsidRPr="00C67F57">
        <w:t xml:space="preserve"> УУД служит технология продуктивного чтения.</w:t>
      </w:r>
    </w:p>
    <w:p w:rsidR="005A0FB8" w:rsidRDefault="00BD7254" w:rsidP="00BD7254">
      <w:pPr>
        <w:rPr>
          <w:b/>
          <w:u w:val="single"/>
        </w:rPr>
      </w:pPr>
      <w:r w:rsidRPr="00C67F57">
        <w:br/>
      </w:r>
      <w:r w:rsidRPr="007C0072">
        <w:rPr>
          <w:b/>
          <w:u w:val="single"/>
        </w:rPr>
        <w:t>Познавательные УУД:</w:t>
      </w:r>
    </w:p>
    <w:p w:rsidR="005A0FB8" w:rsidRPr="005A0FB8" w:rsidRDefault="005A0FB8" w:rsidP="00BD7254">
      <w:pPr>
        <w:rPr>
          <w:b/>
          <w:u w:val="single"/>
        </w:rPr>
      </w:pPr>
    </w:p>
    <w:p w:rsidR="00BD7254" w:rsidRPr="00C67F57" w:rsidRDefault="00BD7254" w:rsidP="00BD7254">
      <w:pPr>
        <w:numPr>
          <w:ilvl w:val="0"/>
          <w:numId w:val="4"/>
        </w:numPr>
      </w:pPr>
      <w:r w:rsidRPr="00C67F57">
        <w:t>ориентироваться в учебнике (на развороте, в оглавлении, в условных обозначениях); в словаре;</w:t>
      </w:r>
    </w:p>
    <w:p w:rsidR="00BD7254" w:rsidRPr="00C67F57" w:rsidRDefault="00BD7254" w:rsidP="00BD7254">
      <w:pPr>
        <w:numPr>
          <w:ilvl w:val="0"/>
          <w:numId w:val="4"/>
        </w:numPr>
      </w:pPr>
      <w:r w:rsidRPr="00C67F57">
        <w:t>находить ответы на вопросы в тексте, иллюстрациях;</w:t>
      </w:r>
    </w:p>
    <w:p w:rsidR="00BD7254" w:rsidRPr="00C67F57" w:rsidRDefault="00BD7254" w:rsidP="00BD7254">
      <w:pPr>
        <w:numPr>
          <w:ilvl w:val="0"/>
          <w:numId w:val="4"/>
        </w:numPr>
      </w:pPr>
      <w:r w:rsidRPr="00C67F57">
        <w:t>делать выводы в результате совместной работы класса и учителя;</w:t>
      </w:r>
    </w:p>
    <w:p w:rsidR="00BD7254" w:rsidRPr="00C67F57" w:rsidRDefault="00BD7254" w:rsidP="00BD7254">
      <w:pPr>
        <w:numPr>
          <w:ilvl w:val="0"/>
          <w:numId w:val="4"/>
        </w:numPr>
      </w:pPr>
      <w:r w:rsidRPr="00C67F57">
        <w:t>преобразовывать информацию из одной формы в другую: подробно пересказывать небольшие тексты.</w:t>
      </w:r>
    </w:p>
    <w:p w:rsidR="005A0FB8" w:rsidRDefault="00BD7254" w:rsidP="00BD7254">
      <w:r w:rsidRPr="00C67F57"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BD7254" w:rsidRDefault="00BD7254" w:rsidP="00BD7254">
      <w:r w:rsidRPr="00C67F57">
        <w:br/>
      </w:r>
      <w:r w:rsidRPr="007C0072">
        <w:rPr>
          <w:b/>
          <w:u w:val="single"/>
        </w:rPr>
        <w:t>Коммуникативные УУД</w:t>
      </w:r>
      <w:r w:rsidRPr="00C67F57">
        <w:t>:</w:t>
      </w:r>
    </w:p>
    <w:p w:rsidR="005A0FB8" w:rsidRPr="00C67F57" w:rsidRDefault="005A0FB8" w:rsidP="00BD7254"/>
    <w:p w:rsidR="00BD7254" w:rsidRPr="00C67F57" w:rsidRDefault="00BD7254" w:rsidP="00BD7254">
      <w:pPr>
        <w:numPr>
          <w:ilvl w:val="0"/>
          <w:numId w:val="5"/>
        </w:numPr>
      </w:pPr>
      <w:r w:rsidRPr="00C67F57">
        <w:t>оформлять свои мысли в устной и письменной форме (на уровне предложения или небольшого текста);</w:t>
      </w:r>
    </w:p>
    <w:p w:rsidR="00BD7254" w:rsidRPr="00C67F57" w:rsidRDefault="00BD7254" w:rsidP="00BD7254">
      <w:pPr>
        <w:numPr>
          <w:ilvl w:val="0"/>
          <w:numId w:val="5"/>
        </w:numPr>
      </w:pPr>
      <w:r w:rsidRPr="00C67F57">
        <w:t>слушать и понимать речь других;</w:t>
      </w:r>
    </w:p>
    <w:p w:rsidR="00BD7254" w:rsidRPr="00C67F57" w:rsidRDefault="00BD7254" w:rsidP="00BD7254">
      <w:pPr>
        <w:numPr>
          <w:ilvl w:val="0"/>
          <w:numId w:val="5"/>
        </w:numPr>
      </w:pPr>
      <w:r w:rsidRPr="00C67F57">
        <w:t>выразительно читать и пересказывать текст;</w:t>
      </w:r>
    </w:p>
    <w:p w:rsidR="00BD7254" w:rsidRPr="00C67F57" w:rsidRDefault="00BD7254" w:rsidP="00BD7254">
      <w:pPr>
        <w:numPr>
          <w:ilvl w:val="0"/>
          <w:numId w:val="5"/>
        </w:numPr>
      </w:pPr>
      <w:r w:rsidRPr="00C67F57">
        <w:t>договариваться с одноклассниками совместно с учителем о правилах поведения и общения и следовать им;</w:t>
      </w:r>
    </w:p>
    <w:p w:rsidR="00BD7254" w:rsidRPr="00C67F57" w:rsidRDefault="00BD7254" w:rsidP="00BD7254">
      <w:pPr>
        <w:numPr>
          <w:ilvl w:val="0"/>
          <w:numId w:val="5"/>
        </w:numPr>
      </w:pPr>
      <w:r w:rsidRPr="00C67F57">
        <w:t>учиться работать в паре, группе; выполнять различные роли (лидера исполнителя).</w:t>
      </w:r>
    </w:p>
    <w:p w:rsidR="007C0072" w:rsidRDefault="00BD7254" w:rsidP="00BD7254">
      <w:r w:rsidRPr="00C67F57"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5A0FB8" w:rsidRDefault="005A0FB8" w:rsidP="00BD7254"/>
    <w:p w:rsidR="005A0FB8" w:rsidRDefault="005A0FB8" w:rsidP="00BD7254"/>
    <w:p w:rsidR="005A0FB8" w:rsidRDefault="006D0E91" w:rsidP="007C0072">
      <w:pPr>
        <w:tabs>
          <w:tab w:val="left" w:pos="1204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К концу 3-го класса учащиеся должны знать и уметь:</w:t>
      </w:r>
    </w:p>
    <w:p w:rsidR="005247C6" w:rsidRDefault="005247C6" w:rsidP="007C0072">
      <w:pPr>
        <w:tabs>
          <w:tab w:val="left" w:pos="12049"/>
        </w:tabs>
        <w:rPr>
          <w:b/>
          <w:sz w:val="40"/>
          <w:szCs w:val="40"/>
        </w:rPr>
      </w:pPr>
    </w:p>
    <w:p w:rsidR="005247C6" w:rsidRDefault="005247C6" w:rsidP="007C0072">
      <w:pPr>
        <w:tabs>
          <w:tab w:val="left" w:pos="12049"/>
        </w:tabs>
        <w:rPr>
          <w:b/>
          <w:sz w:val="40"/>
          <w:szCs w:val="40"/>
        </w:rPr>
      </w:pPr>
    </w:p>
    <w:p w:rsidR="005247C6" w:rsidRPr="005247C6" w:rsidRDefault="005247C6" w:rsidP="005247C6">
      <w:pPr>
        <w:tabs>
          <w:tab w:val="left" w:pos="12049"/>
        </w:tabs>
        <w:rPr>
          <w:b/>
          <w:sz w:val="32"/>
          <w:szCs w:val="32"/>
        </w:rPr>
      </w:pPr>
      <w:r w:rsidRPr="005247C6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редметными результатами кружка «</w:t>
      </w:r>
      <w:r w:rsidRPr="005247C6">
        <w:rPr>
          <w:b/>
          <w:sz w:val="32"/>
          <w:szCs w:val="32"/>
        </w:rPr>
        <w:t xml:space="preserve">Клуб юного читателя»  является </w:t>
      </w:r>
      <w:proofErr w:type="spellStart"/>
      <w:r w:rsidRPr="005247C6">
        <w:rPr>
          <w:b/>
          <w:sz w:val="32"/>
          <w:szCs w:val="32"/>
        </w:rPr>
        <w:t>сформированность</w:t>
      </w:r>
      <w:proofErr w:type="spellEnd"/>
      <w:r w:rsidRPr="005247C6">
        <w:rPr>
          <w:b/>
          <w:sz w:val="32"/>
          <w:szCs w:val="32"/>
        </w:rPr>
        <w:t xml:space="preserve"> следующих умений:</w:t>
      </w:r>
    </w:p>
    <w:p w:rsidR="005247C6" w:rsidRDefault="005247C6" w:rsidP="007C0072">
      <w:pPr>
        <w:tabs>
          <w:tab w:val="left" w:pos="12049"/>
        </w:tabs>
        <w:rPr>
          <w:b/>
          <w:sz w:val="40"/>
          <w:szCs w:val="40"/>
        </w:rPr>
      </w:pPr>
    </w:p>
    <w:p w:rsidR="005247C6" w:rsidRDefault="005247C6" w:rsidP="007C0072">
      <w:pPr>
        <w:tabs>
          <w:tab w:val="left" w:pos="12049"/>
        </w:tabs>
        <w:rPr>
          <w:b/>
          <w:sz w:val="40"/>
          <w:szCs w:val="40"/>
        </w:rPr>
      </w:pPr>
    </w:p>
    <w:p w:rsidR="00BD7254" w:rsidRPr="00C67F57" w:rsidRDefault="00BD7254" w:rsidP="00BD7254">
      <w:pPr>
        <w:numPr>
          <w:ilvl w:val="0"/>
          <w:numId w:val="6"/>
        </w:numPr>
      </w:pPr>
      <w:r w:rsidRPr="00C67F57">
        <w:t>воспринимать на слух тексты в исполнении учителя, учащихся;</w:t>
      </w:r>
    </w:p>
    <w:p w:rsidR="00BD7254" w:rsidRPr="00C67F57" w:rsidRDefault="00BD7254" w:rsidP="00BD7254">
      <w:pPr>
        <w:numPr>
          <w:ilvl w:val="0"/>
          <w:numId w:val="6"/>
        </w:numPr>
      </w:pPr>
      <w:r w:rsidRPr="00C67F57">
        <w:t>осознанно, правильно, выразительно читать целыми словами;</w:t>
      </w:r>
    </w:p>
    <w:p w:rsidR="00BD7254" w:rsidRPr="00C67F57" w:rsidRDefault="00BD7254" w:rsidP="00BD7254">
      <w:pPr>
        <w:numPr>
          <w:ilvl w:val="0"/>
          <w:numId w:val="6"/>
        </w:numPr>
      </w:pPr>
      <w:r w:rsidRPr="00C67F57">
        <w:t>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BD7254" w:rsidRPr="00C67F57" w:rsidRDefault="00BD7254" w:rsidP="00BD7254">
      <w:pPr>
        <w:numPr>
          <w:ilvl w:val="0"/>
          <w:numId w:val="6"/>
        </w:numPr>
      </w:pPr>
      <w:r w:rsidRPr="00C67F57">
        <w:t>делить текст на части, озаглавливать части;</w:t>
      </w:r>
    </w:p>
    <w:p w:rsidR="00BD7254" w:rsidRPr="00C67F57" w:rsidRDefault="00BD7254" w:rsidP="00BD7254">
      <w:pPr>
        <w:numPr>
          <w:ilvl w:val="0"/>
          <w:numId w:val="6"/>
        </w:numPr>
      </w:pPr>
      <w:r w:rsidRPr="00C67F57">
        <w:t>выбирать наиболее точную формулировку главной мысли из ряда данных;</w:t>
      </w:r>
    </w:p>
    <w:p w:rsidR="00BD7254" w:rsidRPr="00C67F57" w:rsidRDefault="00BD7254" w:rsidP="00BD7254">
      <w:pPr>
        <w:numPr>
          <w:ilvl w:val="0"/>
          <w:numId w:val="6"/>
        </w:numPr>
      </w:pPr>
      <w:r w:rsidRPr="00C67F57">
        <w:t>подробно и выборочно пересказывать текст;</w:t>
      </w:r>
    </w:p>
    <w:p w:rsidR="00BD7254" w:rsidRPr="00C67F57" w:rsidRDefault="00BD7254" w:rsidP="00BD7254">
      <w:pPr>
        <w:numPr>
          <w:ilvl w:val="0"/>
          <w:numId w:val="6"/>
        </w:numPr>
      </w:pPr>
      <w:r w:rsidRPr="00C67F57">
        <w:t>составлять устный рассказ о герое прочитанного произведения по плану;</w:t>
      </w:r>
    </w:p>
    <w:p w:rsidR="00BD7254" w:rsidRPr="00C67F57" w:rsidRDefault="00BD7254" w:rsidP="00BD7254">
      <w:pPr>
        <w:numPr>
          <w:ilvl w:val="0"/>
          <w:numId w:val="6"/>
        </w:numPr>
      </w:pPr>
      <w:r w:rsidRPr="00C67F57">
        <w:t>размышлять о характере и поступках героя;</w:t>
      </w:r>
    </w:p>
    <w:p w:rsidR="00BD7254" w:rsidRPr="00C67F57" w:rsidRDefault="00BD7254" w:rsidP="00BD7254">
      <w:pPr>
        <w:numPr>
          <w:ilvl w:val="0"/>
          <w:numId w:val="6"/>
        </w:numPr>
      </w:pPr>
      <w:proofErr w:type="gramStart"/>
      <w:r w:rsidRPr="00C67F57"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BD7254" w:rsidRPr="00C67F57" w:rsidRDefault="00BD7254" w:rsidP="00BD7254">
      <w:pPr>
        <w:numPr>
          <w:ilvl w:val="0"/>
          <w:numId w:val="6"/>
        </w:numPr>
      </w:pPr>
      <w:r w:rsidRPr="00C67F57">
        <w:t>находить в сказке зачин, концовку, троекратный повтор и другие сказочные приметы;</w:t>
      </w:r>
    </w:p>
    <w:p w:rsidR="00BD7254" w:rsidRPr="00C67F57" w:rsidRDefault="00BD7254" w:rsidP="00BD7254">
      <w:pPr>
        <w:numPr>
          <w:ilvl w:val="0"/>
          <w:numId w:val="6"/>
        </w:numPr>
      </w:pPr>
      <w:r w:rsidRPr="00C67F57">
        <w:t>относить сказочных героев к одной из групп (положительные, отрицательные, герои-помощники, нейтральные персонажи);</w:t>
      </w:r>
    </w:p>
    <w:p w:rsidR="0070376C" w:rsidRPr="00C67F57" w:rsidRDefault="00BD7254" w:rsidP="0070376C">
      <w:pPr>
        <w:numPr>
          <w:ilvl w:val="0"/>
          <w:numId w:val="6"/>
        </w:numPr>
      </w:pPr>
      <w:r w:rsidRPr="00C67F57">
        <w:t>соотносить автора, название и героев прочитанных произведений.</w:t>
      </w:r>
    </w:p>
    <w:p w:rsidR="005A0FB8" w:rsidRDefault="005A0FB8" w:rsidP="007C0072">
      <w:pPr>
        <w:rPr>
          <w:bCs/>
        </w:rPr>
      </w:pPr>
    </w:p>
    <w:p w:rsidR="005A0FB8" w:rsidRDefault="005A0FB8" w:rsidP="007C0072">
      <w:pPr>
        <w:rPr>
          <w:bCs/>
        </w:rPr>
      </w:pPr>
    </w:p>
    <w:p w:rsidR="005A0FB8" w:rsidRDefault="005A0FB8" w:rsidP="007C0072">
      <w:pPr>
        <w:rPr>
          <w:bCs/>
        </w:rPr>
      </w:pPr>
    </w:p>
    <w:p w:rsidR="005247C6" w:rsidRDefault="005247C6" w:rsidP="007C0072">
      <w:pPr>
        <w:rPr>
          <w:bCs/>
        </w:rPr>
      </w:pPr>
    </w:p>
    <w:p w:rsidR="005247C6" w:rsidRDefault="005247C6" w:rsidP="007C0072">
      <w:pPr>
        <w:rPr>
          <w:bCs/>
        </w:rPr>
      </w:pPr>
    </w:p>
    <w:p w:rsidR="005247C6" w:rsidRDefault="005247C6" w:rsidP="007C0072">
      <w:pPr>
        <w:rPr>
          <w:bCs/>
        </w:rPr>
      </w:pPr>
    </w:p>
    <w:p w:rsidR="005247C6" w:rsidRDefault="005247C6" w:rsidP="007C0072">
      <w:pPr>
        <w:rPr>
          <w:bCs/>
        </w:rPr>
      </w:pPr>
    </w:p>
    <w:p w:rsidR="005247C6" w:rsidRDefault="005247C6" w:rsidP="007C0072">
      <w:pPr>
        <w:rPr>
          <w:bCs/>
        </w:rPr>
      </w:pPr>
    </w:p>
    <w:p w:rsidR="005247C6" w:rsidRDefault="005247C6" w:rsidP="007C0072">
      <w:pPr>
        <w:rPr>
          <w:bCs/>
        </w:rPr>
      </w:pPr>
    </w:p>
    <w:p w:rsidR="006E40AE" w:rsidRDefault="005247C6" w:rsidP="007C0072">
      <w:pPr>
        <w:rPr>
          <w:b/>
          <w:bCs/>
        </w:rPr>
      </w:pPr>
      <w:r>
        <w:rPr>
          <w:bCs/>
        </w:rPr>
        <w:lastRenderedPageBreak/>
        <w:t xml:space="preserve">                                                                    </w:t>
      </w:r>
      <w:r w:rsidR="007C0072">
        <w:rPr>
          <w:bCs/>
        </w:rPr>
        <w:t xml:space="preserve">  </w:t>
      </w:r>
      <w:r w:rsidR="006E40AE" w:rsidRPr="00C67F57">
        <w:rPr>
          <w:b/>
          <w:bCs/>
        </w:rPr>
        <w:t>ТЕМАТИЧЕСКОЕ ПЛАНИРОВАНИЕ</w:t>
      </w:r>
    </w:p>
    <w:p w:rsidR="00A35D75" w:rsidRDefault="00A35D75" w:rsidP="007C0072">
      <w:pPr>
        <w:rPr>
          <w:b/>
          <w:bCs/>
        </w:rPr>
      </w:pPr>
    </w:p>
    <w:p w:rsidR="00A35D75" w:rsidRPr="00C67F57" w:rsidRDefault="00A35D75" w:rsidP="007C0072">
      <w:pPr>
        <w:rPr>
          <w:b/>
          <w:bCs/>
        </w:rPr>
      </w:pPr>
    </w:p>
    <w:p w:rsidR="00BD7E0B" w:rsidRPr="00C67F57" w:rsidRDefault="00BD7E0B" w:rsidP="00BD7E0B">
      <w:pPr>
        <w:autoSpaceDE w:val="0"/>
        <w:autoSpaceDN w:val="0"/>
        <w:adjustRightInd w:val="0"/>
        <w:spacing w:before="60" w:after="60" w:line="228" w:lineRule="auto"/>
        <w:rPr>
          <w:b/>
          <w:bCs/>
        </w:rPr>
      </w:pPr>
    </w:p>
    <w:tbl>
      <w:tblPr>
        <w:tblW w:w="14183" w:type="dxa"/>
        <w:jc w:val="center"/>
        <w:tblCellSpacing w:w="-8" w:type="dxa"/>
        <w:tblInd w:w="-30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"/>
        <w:gridCol w:w="821"/>
        <w:gridCol w:w="30"/>
        <w:gridCol w:w="1127"/>
        <w:gridCol w:w="2417"/>
        <w:gridCol w:w="567"/>
        <w:gridCol w:w="15"/>
        <w:gridCol w:w="2993"/>
        <w:gridCol w:w="25"/>
        <w:gridCol w:w="2834"/>
        <w:gridCol w:w="1519"/>
        <w:gridCol w:w="992"/>
        <w:gridCol w:w="35"/>
        <w:gridCol w:w="772"/>
        <w:gridCol w:w="29"/>
      </w:tblGrid>
      <w:tr w:rsidR="00BD7E0B" w:rsidRPr="00C67F57" w:rsidTr="001F2447">
        <w:trPr>
          <w:gridBefore w:val="1"/>
          <w:wBefore w:w="31" w:type="dxa"/>
          <w:tblCellSpacing w:w="-8" w:type="dxa"/>
          <w:jc w:val="center"/>
        </w:trPr>
        <w:tc>
          <w:tcPr>
            <w:tcW w:w="19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Наименование раздела программы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 xml:space="preserve">Тема урока </w:t>
            </w:r>
            <w:r w:rsidRPr="00C67F57">
              <w:br/>
              <w:t>(этап проектной или исследовательской деятельности)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Количество часов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092A70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Характеристика деятельности учащихся или виды учебной деятельности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092A70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Планируемые результаты освоения материала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4A5C22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Вид и формы контроля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 xml:space="preserve">Дата </w:t>
            </w:r>
            <w:r w:rsidRPr="00C67F57">
              <w:br/>
              <w:t>проведения</w:t>
            </w:r>
          </w:p>
        </w:tc>
      </w:tr>
      <w:tr w:rsidR="00BD7E0B" w:rsidRPr="00C67F57" w:rsidTr="001F2447">
        <w:trPr>
          <w:gridBefore w:val="1"/>
          <w:wBefore w:w="31" w:type="dxa"/>
          <w:trHeight w:val="225"/>
          <w:tblCellSpacing w:w="-8" w:type="dxa"/>
          <w:jc w:val="center"/>
        </w:trPr>
        <w:tc>
          <w:tcPr>
            <w:tcW w:w="199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spacing w:line="228" w:lineRule="auto"/>
              <w:ind w:left="-15" w:right="-15"/>
              <w:jc w:val="center"/>
            </w:pPr>
            <w:r w:rsidRPr="00C67F57">
              <w:t>План</w:t>
            </w:r>
          </w:p>
        </w:tc>
        <w:tc>
          <w:tcPr>
            <w:tcW w:w="8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Факт</w:t>
            </w:r>
          </w:p>
        </w:tc>
      </w:tr>
      <w:tr w:rsidR="00BD7E0B" w:rsidRPr="00C67F57" w:rsidTr="001F2447">
        <w:trPr>
          <w:gridBefore w:val="1"/>
          <w:wBefore w:w="31" w:type="dxa"/>
          <w:trHeight w:val="240"/>
          <w:tblCellSpacing w:w="-8" w:type="dxa"/>
          <w:jc w:val="center"/>
        </w:trPr>
        <w:tc>
          <w:tcPr>
            <w:tcW w:w="19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7E0B" w:rsidRPr="00C67F57" w:rsidRDefault="007C0072" w:rsidP="007C0072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1             </w:t>
            </w:r>
            <w:r w:rsidR="00BD7E0B" w:rsidRPr="00C67F57">
              <w:t>2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4</w:t>
            </w:r>
          </w:p>
        </w:tc>
        <w:tc>
          <w:tcPr>
            <w:tcW w:w="3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6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7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8</w:t>
            </w:r>
          </w:p>
        </w:tc>
        <w:tc>
          <w:tcPr>
            <w:tcW w:w="8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E0B" w:rsidRPr="00C67F57" w:rsidRDefault="00BD7E0B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9</w:t>
            </w:r>
          </w:p>
        </w:tc>
      </w:tr>
      <w:tr w:rsidR="007C0072" w:rsidRPr="00C67F57" w:rsidTr="001F2447">
        <w:trPr>
          <w:gridBefore w:val="1"/>
          <w:wBefore w:w="31" w:type="dxa"/>
          <w:trHeight w:val="1125"/>
          <w:tblCellSpacing w:w="-8" w:type="dxa"/>
          <w:jc w:val="center"/>
        </w:trPr>
        <w:tc>
          <w:tcPr>
            <w:tcW w:w="8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C0072" w:rsidRPr="00C67F57" w:rsidRDefault="007C0072" w:rsidP="007C007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2D7A46" w:rsidRDefault="001F2447" w:rsidP="001F24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="002D7A46">
              <w:rPr>
                <w:b/>
                <w:bCs/>
              </w:rPr>
              <w:t xml:space="preserve"> </w:t>
            </w:r>
          </w:p>
          <w:p w:rsidR="007C0072" w:rsidRPr="00C67F57" w:rsidRDefault="002D7A46" w:rsidP="001F2447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r>
              <w:rPr>
                <w:b/>
                <w:bCs/>
              </w:rPr>
              <w:t>четв</w:t>
            </w:r>
            <w:proofErr w:type="spellEnd"/>
            <w:r>
              <w:rPr>
                <w:b/>
                <w:bCs/>
              </w:rPr>
              <w:t>. (9час.</w:t>
            </w:r>
            <w:r w:rsidR="007C0072" w:rsidRPr="00C67F57">
              <w:rPr>
                <w:b/>
                <w:bCs/>
              </w:rPr>
              <w:t>)</w:t>
            </w:r>
          </w:p>
        </w:tc>
        <w:tc>
          <w:tcPr>
            <w:tcW w:w="2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C0072" w:rsidRPr="00C67F57" w:rsidRDefault="007C0072" w:rsidP="006E40AE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Самые интересные книги прочитанные летом.</w:t>
            </w:r>
          </w:p>
        </w:tc>
        <w:tc>
          <w:tcPr>
            <w:tcW w:w="5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C0072" w:rsidRPr="00C67F57" w:rsidRDefault="007C0072" w:rsidP="006E40AE">
            <w:pPr>
              <w:autoSpaceDE w:val="0"/>
              <w:autoSpaceDN w:val="0"/>
              <w:adjustRightInd w:val="0"/>
              <w:spacing w:line="201" w:lineRule="auto"/>
              <w:jc w:val="center"/>
            </w:pPr>
            <w:r w:rsidRPr="00C67F57">
              <w:t>1</w:t>
            </w:r>
          </w:p>
        </w:tc>
        <w:tc>
          <w:tcPr>
            <w:tcW w:w="3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C0072" w:rsidRPr="00C67F57" w:rsidRDefault="007C0072" w:rsidP="00FA62D7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Умение работать с книгой: различать тип книги, уметь пользоваться выходными данными (автор, заглавие, подзаголовок и др.), оглавление.</w:t>
            </w:r>
          </w:p>
          <w:p w:rsidR="007C0072" w:rsidRPr="00C67F57" w:rsidRDefault="007C0072" w:rsidP="00FA62D7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Выбор одной из интересных книг, прочитанных летом. Подготовка к рассказу об этой книге.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0072" w:rsidRPr="00C67F57" w:rsidRDefault="007C0072" w:rsidP="006E40AE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rPr>
                <w:b/>
                <w:bCs/>
              </w:rPr>
              <w:t xml:space="preserve">Знать </w:t>
            </w:r>
            <w:r w:rsidRPr="00C67F57">
              <w:t>приемы ориентирования в учебнике.</w:t>
            </w:r>
          </w:p>
          <w:p w:rsidR="007C0072" w:rsidRPr="00C67F57" w:rsidRDefault="007C0072" w:rsidP="006E40AE">
            <w:pPr>
              <w:autoSpaceDE w:val="0"/>
              <w:autoSpaceDN w:val="0"/>
              <w:adjustRightInd w:val="0"/>
              <w:spacing w:line="201" w:lineRule="auto"/>
            </w:pPr>
            <w:proofErr w:type="gramStart"/>
            <w:r w:rsidRPr="00C67F57">
              <w:rPr>
                <w:b/>
                <w:bCs/>
              </w:rPr>
              <w:t>Уметь</w:t>
            </w:r>
            <w:r w:rsidRPr="00C67F57">
              <w:t xml:space="preserve"> различать элементы книги (учебника): обложка, оглавление, титульный лист, иллюстрация, называть буквы и звуки, выбирать книгу, презентовать книгу</w:t>
            </w:r>
            <w:proofErr w:type="gramEnd"/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C0072" w:rsidRPr="00C67F57" w:rsidRDefault="007C0072" w:rsidP="006E40AE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Беседа по вопросам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C0072" w:rsidRPr="00C67F57" w:rsidRDefault="007C0072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8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72" w:rsidRPr="00C67F57" w:rsidRDefault="007C0072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7C0072" w:rsidRPr="00C67F57" w:rsidTr="001F2447">
        <w:trPr>
          <w:gridBefore w:val="1"/>
          <w:wBefore w:w="31" w:type="dxa"/>
          <w:trHeight w:val="1648"/>
          <w:tblCellSpacing w:w="-8" w:type="dxa"/>
          <w:jc w:val="center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C0072" w:rsidRPr="00C67F57" w:rsidRDefault="007C0072" w:rsidP="007C007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7C0072" w:rsidRPr="00C67F57" w:rsidRDefault="007C0072" w:rsidP="006E40AE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0072" w:rsidRPr="00C67F57" w:rsidRDefault="007C0072" w:rsidP="006E40AE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 xml:space="preserve">Весёлые стихи </w:t>
            </w:r>
          </w:p>
          <w:p w:rsidR="007C0072" w:rsidRPr="00C67F57" w:rsidRDefault="007C0072" w:rsidP="006E40AE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 xml:space="preserve">Б. </w:t>
            </w:r>
            <w:proofErr w:type="spellStart"/>
            <w:r w:rsidRPr="00C67F57">
              <w:t>Заходера</w:t>
            </w:r>
            <w:proofErr w:type="spellEnd"/>
            <w:r w:rsidRPr="00C67F57">
              <w:t>.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C0072" w:rsidRPr="00C67F57" w:rsidRDefault="007C0072" w:rsidP="006E40AE">
            <w:pPr>
              <w:autoSpaceDE w:val="0"/>
              <w:autoSpaceDN w:val="0"/>
              <w:adjustRightInd w:val="0"/>
              <w:spacing w:line="201" w:lineRule="auto"/>
              <w:jc w:val="center"/>
            </w:pPr>
            <w:r w:rsidRPr="00C67F57">
              <w:t>1</w:t>
            </w:r>
          </w:p>
        </w:tc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0072" w:rsidRPr="00C67F57" w:rsidRDefault="007C0072" w:rsidP="00F92AD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 xml:space="preserve"> Выбор и чтение стихов автора Определение формы выступления и подготовка к нему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0072" w:rsidRPr="00C67F57" w:rsidRDefault="007C0072" w:rsidP="005C73E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rPr>
                <w:b/>
                <w:bCs/>
              </w:rPr>
              <w:t xml:space="preserve">Знать </w:t>
            </w:r>
            <w:r w:rsidRPr="00C67F57">
              <w:t>творчество Б.</w:t>
            </w:r>
            <w:r>
              <w:t xml:space="preserve"> </w:t>
            </w:r>
            <w:proofErr w:type="spellStart"/>
            <w:r w:rsidRPr="00C67F57">
              <w:t>Заходера</w:t>
            </w:r>
            <w:proofErr w:type="spellEnd"/>
            <w:r w:rsidRPr="00C67F57">
              <w:t>.</w:t>
            </w:r>
          </w:p>
          <w:p w:rsidR="007C0072" w:rsidRPr="00C67F57" w:rsidRDefault="007C0072" w:rsidP="005C73E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rPr>
                <w:b/>
                <w:bCs/>
              </w:rPr>
              <w:t>Уметь:</w:t>
            </w:r>
            <w:r w:rsidRPr="00C67F57">
              <w:t xml:space="preserve"> читать выразительно, определять тему и главную мысль;</w:t>
            </w:r>
            <w:r w:rsidR="00A35D75">
              <w:t xml:space="preserve"> </w:t>
            </w:r>
            <w:r w:rsidRPr="00C67F57">
              <w:t>высказывать своё мнение.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0072" w:rsidRPr="00C67F57" w:rsidRDefault="007C0072" w:rsidP="00FA62D7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Конкурс на лучшего чтеца-затейника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0072" w:rsidRPr="00C67F57" w:rsidRDefault="007C0072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72" w:rsidRPr="00C67F57" w:rsidRDefault="007C0072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560611" w:rsidRPr="00C67F57" w:rsidTr="001F2447">
        <w:trPr>
          <w:gridAfter w:val="1"/>
          <w:wAfter w:w="53" w:type="dxa"/>
          <w:trHeight w:val="970"/>
          <w:tblCellSpacing w:w="-8" w:type="dxa"/>
          <w:jc w:val="center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3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Короткие рассказы и сказки Е.Пермяка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  <w:jc w:val="center"/>
            </w:pPr>
            <w:r w:rsidRPr="00C67F57">
              <w:t>1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Чтение и анализ рассказов и сказок</w:t>
            </w:r>
          </w:p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Е.  Пермяка по выбору</w:t>
            </w:r>
          </w:p>
        </w:tc>
        <w:tc>
          <w:tcPr>
            <w:tcW w:w="28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7C0072" w:rsidP="007C0072">
            <w:pPr>
              <w:autoSpaceDE w:val="0"/>
              <w:autoSpaceDN w:val="0"/>
              <w:adjustRightInd w:val="0"/>
              <w:spacing w:line="201" w:lineRule="auto"/>
            </w:pPr>
            <w:r>
              <w:t xml:space="preserve"> </w:t>
            </w:r>
            <w:r w:rsidRPr="007C0072">
              <w:rPr>
                <w:b/>
              </w:rPr>
              <w:t xml:space="preserve">Уметь </w:t>
            </w:r>
            <w:r w:rsidRPr="00C67F57">
              <w:t xml:space="preserve">отвечать на вопросы по </w:t>
            </w:r>
            <w:proofErr w:type="gramStart"/>
            <w:r w:rsidRPr="00C67F57">
              <w:t>прочитанному</w:t>
            </w:r>
            <w:proofErr w:type="gramEnd"/>
            <w:r w:rsidRPr="00C67F57">
              <w:t>.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Свободные высказывания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560611" w:rsidRPr="00C67F57" w:rsidTr="001F2447">
        <w:trPr>
          <w:gridAfter w:val="1"/>
          <w:wAfter w:w="53" w:type="dxa"/>
          <w:trHeight w:val="1125"/>
          <w:tblCellSpacing w:w="-8" w:type="dxa"/>
          <w:jc w:val="center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lastRenderedPageBreak/>
              <w:t>4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 xml:space="preserve">Сказки датского сказочника </w:t>
            </w:r>
            <w:proofErr w:type="spellStart"/>
            <w:r w:rsidRPr="00C67F57">
              <w:t>Ганса</w:t>
            </w:r>
            <w:proofErr w:type="spellEnd"/>
            <w:r w:rsidRPr="00C67F57">
              <w:t xml:space="preserve"> </w:t>
            </w:r>
            <w:proofErr w:type="spellStart"/>
            <w:r w:rsidRPr="00C67F57">
              <w:t>Христиана</w:t>
            </w:r>
            <w:proofErr w:type="spellEnd"/>
            <w:r w:rsidRPr="00C67F57">
              <w:t xml:space="preserve"> Андерсена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  <w:jc w:val="center"/>
            </w:pPr>
            <w:r w:rsidRPr="00C67F57">
              <w:t>1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Чтение и анализ</w:t>
            </w:r>
            <w:r w:rsidR="00C67F57" w:rsidRPr="00C67F57">
              <w:t xml:space="preserve"> </w:t>
            </w:r>
            <w:r w:rsidRPr="00C67F57">
              <w:t>сказок. Живые картины.</w:t>
            </w: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 xml:space="preserve">читать и комментировать </w:t>
            </w:r>
            <w:proofErr w:type="gramStart"/>
            <w:r w:rsidRPr="00C67F57">
              <w:t>прочитанное</w:t>
            </w:r>
            <w:proofErr w:type="gramEnd"/>
            <w:r w:rsidRPr="00C67F57">
              <w:t>, уметь отвечать на вопросы по прочитанному.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Малая конференция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560611" w:rsidRPr="00C67F57" w:rsidTr="001F2447">
        <w:trPr>
          <w:gridAfter w:val="1"/>
          <w:wAfter w:w="53" w:type="dxa"/>
          <w:trHeight w:val="1188"/>
          <w:tblCellSpacing w:w="-8" w:type="dxa"/>
          <w:jc w:val="center"/>
        </w:trPr>
        <w:tc>
          <w:tcPr>
            <w:tcW w:w="8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5</w:t>
            </w:r>
          </w:p>
        </w:tc>
        <w:tc>
          <w:tcPr>
            <w:tcW w:w="11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proofErr w:type="spellStart"/>
            <w:r w:rsidRPr="00C67F57">
              <w:t>Синквейн</w:t>
            </w:r>
            <w:proofErr w:type="spellEnd"/>
            <w:r w:rsidRPr="00C67F57">
              <w:t>.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  <w:jc w:val="center"/>
            </w:pPr>
            <w:r w:rsidRPr="00C67F57">
              <w:t>1</w:t>
            </w:r>
          </w:p>
        </w:tc>
        <w:tc>
          <w:tcPr>
            <w:tcW w:w="30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Составление четверостиший.</w:t>
            </w:r>
          </w:p>
        </w:tc>
        <w:tc>
          <w:tcPr>
            <w:tcW w:w="28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  <w:rPr>
                <w:bCs/>
              </w:rPr>
            </w:pPr>
            <w:r w:rsidRPr="00C67F57">
              <w:rPr>
                <w:b/>
                <w:bCs/>
              </w:rPr>
              <w:t xml:space="preserve">Знать: </w:t>
            </w:r>
            <w:r w:rsidRPr="00C67F57">
              <w:rPr>
                <w:bCs/>
              </w:rPr>
              <w:t xml:space="preserve">правила составления </w:t>
            </w:r>
            <w:proofErr w:type="spellStart"/>
            <w:r w:rsidRPr="00C67F57">
              <w:rPr>
                <w:bCs/>
              </w:rPr>
              <w:t>синквейна</w:t>
            </w:r>
            <w:proofErr w:type="spellEnd"/>
          </w:p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rPr>
                <w:b/>
                <w:bCs/>
              </w:rPr>
              <w:t>Уметь</w:t>
            </w:r>
            <w:r w:rsidR="00C67F57" w:rsidRPr="00C67F57">
              <w:rPr>
                <w:b/>
                <w:bCs/>
              </w:rPr>
              <w:t xml:space="preserve"> </w:t>
            </w:r>
            <w:r w:rsidRPr="00C67F57">
              <w:rPr>
                <w:bCs/>
              </w:rPr>
              <w:t xml:space="preserve">составлять </w:t>
            </w:r>
            <w:proofErr w:type="spellStart"/>
            <w:r w:rsidRPr="00C67F57">
              <w:rPr>
                <w:bCs/>
              </w:rPr>
              <w:t>синквейн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Проба пера</w:t>
            </w:r>
          </w:p>
        </w:tc>
        <w:tc>
          <w:tcPr>
            <w:tcW w:w="10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560611" w:rsidRPr="00C67F57" w:rsidTr="001F2447">
        <w:trPr>
          <w:gridAfter w:val="1"/>
          <w:wAfter w:w="53" w:type="dxa"/>
          <w:trHeight w:val="285"/>
          <w:tblCellSpacing w:w="-8" w:type="dxa"/>
          <w:jc w:val="center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6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 xml:space="preserve">Книги </w:t>
            </w:r>
            <w:proofErr w:type="spellStart"/>
            <w:r w:rsidRPr="00C67F57">
              <w:t>Е.Чарушина</w:t>
            </w:r>
            <w:proofErr w:type="spell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  <w:jc w:val="center"/>
            </w:pPr>
            <w:r w:rsidRPr="00C67F57">
              <w:t>1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Правильное чтение. Чтение рассказов. Составление выставки.</w:t>
            </w: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>читать и анализировать прочитанное.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Свободные высказывания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611" w:rsidRPr="00C67F57" w:rsidRDefault="00560611" w:rsidP="005A0FB8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</w:tbl>
    <w:p w:rsidR="006E40AE" w:rsidRPr="00C67F57" w:rsidRDefault="006E40AE" w:rsidP="005A0FB8">
      <w:pPr>
        <w:autoSpaceDE w:val="0"/>
        <w:autoSpaceDN w:val="0"/>
        <w:adjustRightInd w:val="0"/>
        <w:spacing w:after="75" w:line="228" w:lineRule="auto"/>
        <w:rPr>
          <w:i/>
          <w:iCs/>
        </w:rPr>
      </w:pPr>
      <w:r w:rsidRPr="00C67F57">
        <w:rPr>
          <w:b/>
          <w:bCs/>
        </w:rPr>
        <w:br w:type="page"/>
      </w:r>
    </w:p>
    <w:p w:rsidR="00C67F57" w:rsidRPr="00C67F57" w:rsidRDefault="00C67F57" w:rsidP="00C67F57">
      <w:pPr>
        <w:autoSpaceDE w:val="0"/>
        <w:autoSpaceDN w:val="0"/>
        <w:adjustRightInd w:val="0"/>
        <w:spacing w:after="60"/>
        <w:rPr>
          <w:i/>
          <w:iCs/>
        </w:rPr>
      </w:pPr>
    </w:p>
    <w:tbl>
      <w:tblPr>
        <w:tblW w:w="13906" w:type="dxa"/>
        <w:jc w:val="center"/>
        <w:tblCellSpacing w:w="-8" w:type="dxa"/>
        <w:tblInd w:w="-28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1"/>
        <w:gridCol w:w="1275"/>
        <w:gridCol w:w="2410"/>
        <w:gridCol w:w="567"/>
        <w:gridCol w:w="3260"/>
        <w:gridCol w:w="2268"/>
        <w:gridCol w:w="1843"/>
        <w:gridCol w:w="992"/>
        <w:gridCol w:w="598"/>
        <w:gridCol w:w="22"/>
      </w:tblGrid>
      <w:tr w:rsidR="00FA62D7" w:rsidRPr="00C67F57" w:rsidTr="002D7A46">
        <w:trPr>
          <w:trHeight w:val="258"/>
          <w:tblCellSpacing w:w="-8" w:type="dxa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4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5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8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9</w:t>
            </w:r>
          </w:p>
        </w:tc>
      </w:tr>
      <w:tr w:rsidR="00FA62D7" w:rsidRPr="00C67F57" w:rsidTr="002D7A46">
        <w:trPr>
          <w:gridAfter w:val="1"/>
          <w:wAfter w:w="46" w:type="dxa"/>
          <w:trHeight w:val="1116"/>
          <w:tblCellSpacing w:w="-8" w:type="dxa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</w:p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</w:p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</w:p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</w:p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</w:p>
          <w:p w:rsidR="00034CB7" w:rsidRPr="00C67F57" w:rsidRDefault="005C73E8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5C73E8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Рассказы Б. Житкова о животных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187E76" w:rsidP="008C561B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Чтение нескольких рассказов о животных, изготовление игр-самоделок.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8C561B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</w:rPr>
              <w:t xml:space="preserve">Уметь </w:t>
            </w:r>
            <w:r w:rsidRPr="00C67F57">
              <w:t>работать с иллюстрациями, отвечать на вопросы, высказывать собственное мнение.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202E0" w:rsidP="008C561B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Игры-самоделки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</w:p>
        </w:tc>
      </w:tr>
      <w:tr w:rsidR="00FA62D7" w:rsidRPr="00C67F57" w:rsidTr="002D7A46">
        <w:trPr>
          <w:trHeight w:val="1026"/>
          <w:tblCellSpacing w:w="-8" w:type="dxa"/>
          <w:jc w:val="center"/>
        </w:trPr>
        <w:tc>
          <w:tcPr>
            <w:tcW w:w="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5C73E8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8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5C73E8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Рассказы Н.Носова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187E76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Выделять при чтении героев и рассказать о них, подготовка инсценировок.</w:t>
            </w:r>
            <w:r w:rsidR="00A66D95" w:rsidRPr="00C67F57">
              <w:t xml:space="preserve"> Упражнение в технике чтения. Рассказ от лица героя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187E76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="00187E76" w:rsidRPr="00C67F57">
              <w:t>инсценировать прочитанное.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202E0" w:rsidP="008C561B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Инсценирование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</w:p>
        </w:tc>
      </w:tr>
      <w:tr w:rsidR="00FA62D7" w:rsidRPr="00C67F57" w:rsidTr="002D7A46">
        <w:trPr>
          <w:trHeight w:val="888"/>
          <w:tblCellSpacing w:w="-8" w:type="dxa"/>
          <w:jc w:val="center"/>
        </w:trPr>
        <w:tc>
          <w:tcPr>
            <w:tcW w:w="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5C73E8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9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5C73E8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Стихи о Родине.</w:t>
            </w:r>
          </w:p>
          <w:p w:rsidR="005C73E8" w:rsidRPr="00C67F57" w:rsidRDefault="00A35D75" w:rsidP="003414CB">
            <w:pPr>
              <w:autoSpaceDE w:val="0"/>
              <w:autoSpaceDN w:val="0"/>
              <w:adjustRightInd w:val="0"/>
              <w:spacing w:line="220" w:lineRule="auto"/>
            </w:pPr>
            <w:r>
              <w:t>Мой город</w:t>
            </w:r>
            <w:r w:rsidR="003414CB">
              <w:t>.</w:t>
            </w:r>
          </w:p>
        </w:tc>
        <w:tc>
          <w:tcPr>
            <w:tcW w:w="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187E76" w:rsidP="001B72DF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 xml:space="preserve">Отбор и чтение стихов о Родине. 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 xml:space="preserve">комментировать </w:t>
            </w:r>
            <w:proofErr w:type="gramStart"/>
            <w:r w:rsidRPr="00C67F57">
              <w:t>прочитанное</w:t>
            </w:r>
            <w:proofErr w:type="gramEnd"/>
            <w:r w:rsidR="001B72DF" w:rsidRPr="00C67F57">
              <w:t>, играть в группах, в парах.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202E0" w:rsidP="008C561B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Свободные высказывания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</w:p>
        </w:tc>
      </w:tr>
      <w:tr w:rsidR="00FA62D7" w:rsidRPr="00C67F57" w:rsidTr="002D7A46">
        <w:trPr>
          <w:trHeight w:val="1668"/>
          <w:tblCellSpacing w:w="-8" w:type="dxa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1</w:t>
            </w:r>
            <w:r w:rsidR="005C73E8" w:rsidRPr="00C67F57"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F2447" w:rsidRDefault="001F2447" w:rsidP="001F244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  <w:p w:rsidR="00034CB7" w:rsidRPr="00C67F57" w:rsidRDefault="00D8276C" w:rsidP="001F2447">
            <w:pPr>
              <w:autoSpaceDE w:val="0"/>
              <w:autoSpaceDN w:val="0"/>
              <w:adjustRightInd w:val="0"/>
              <w:rPr>
                <w:b/>
              </w:rPr>
            </w:pPr>
            <w:r w:rsidRPr="00C67F57">
              <w:rPr>
                <w:b/>
              </w:rPr>
              <w:t>четверть (7 часов)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3E8" w:rsidRPr="00C67F57" w:rsidRDefault="005C73E8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«Не насытится око зрением, а человек знанием»</w:t>
            </w:r>
          </w:p>
          <w:p w:rsidR="00034CB7" w:rsidRPr="00C67F57" w:rsidRDefault="005C73E8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Работа со справочниками, энциклопедиями.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187E76" w:rsidP="00187E76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 xml:space="preserve"> Отбор и чтение научно-популярных статей. </w:t>
            </w:r>
            <w:r w:rsidR="001B72DF" w:rsidRPr="00C67F57">
              <w:t>Умение ставить вопросы по содержанию прочитанного</w:t>
            </w:r>
            <w:r w:rsidR="00A35D75">
              <w:t xml:space="preserve"> текста</w:t>
            </w:r>
            <w:r w:rsidR="001B72DF" w:rsidRPr="00C67F57">
              <w:t xml:space="preserve"> и отвечать на вопросы.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1B72DF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="00187E76" w:rsidRPr="00C67F57">
              <w:rPr>
                <w:bCs/>
              </w:rPr>
              <w:t>пользоваться справочниками, энцикло</w:t>
            </w:r>
            <w:r w:rsidR="00C00CAC" w:rsidRPr="00C67F57">
              <w:rPr>
                <w:bCs/>
              </w:rPr>
              <w:t>педиями, словарями</w:t>
            </w:r>
            <w:proofErr w:type="gramStart"/>
            <w:r w:rsidR="00C00CAC" w:rsidRPr="00C67F57">
              <w:rPr>
                <w:b/>
                <w:bCs/>
              </w:rPr>
              <w:t>,</w:t>
            </w:r>
            <w:r w:rsidRPr="00C67F57">
              <w:t>ч</w:t>
            </w:r>
            <w:proofErr w:type="gramEnd"/>
            <w:r w:rsidRPr="00C67F57">
              <w:t>итать и комментировать прочитанное, пересказывать</w:t>
            </w:r>
            <w:r w:rsidR="001B72DF" w:rsidRPr="00C67F57"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202E0" w:rsidP="001B72DF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Выставка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E40AE" w:rsidRPr="00C67F57" w:rsidRDefault="006E40AE" w:rsidP="005A0FB8">
      <w:pPr>
        <w:autoSpaceDE w:val="0"/>
        <w:autoSpaceDN w:val="0"/>
        <w:adjustRightInd w:val="0"/>
        <w:spacing w:after="60" w:line="252" w:lineRule="auto"/>
        <w:rPr>
          <w:i/>
          <w:iCs/>
        </w:rPr>
      </w:pPr>
      <w:r w:rsidRPr="00C67F57">
        <w:rPr>
          <w:i/>
          <w:iCs/>
        </w:rPr>
        <w:br w:type="page"/>
      </w:r>
    </w:p>
    <w:tbl>
      <w:tblPr>
        <w:tblW w:w="14219" w:type="dxa"/>
        <w:jc w:val="center"/>
        <w:tblCellSpacing w:w="-8" w:type="dxa"/>
        <w:tblInd w:w="-321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50"/>
        <w:gridCol w:w="1134"/>
        <w:gridCol w:w="2409"/>
        <w:gridCol w:w="709"/>
        <w:gridCol w:w="3260"/>
        <w:gridCol w:w="2268"/>
        <w:gridCol w:w="1843"/>
        <w:gridCol w:w="992"/>
        <w:gridCol w:w="854"/>
      </w:tblGrid>
      <w:tr w:rsidR="00034CB7" w:rsidRPr="00C67F57" w:rsidTr="00FF3D14">
        <w:trPr>
          <w:trHeight w:val="240"/>
          <w:tblCellSpacing w:w="-8" w:type="dxa"/>
          <w:jc w:val="center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67F57"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67F57">
              <w:t>2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67F57"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67F57">
              <w:t>4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67F57">
              <w:t>5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67F57"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67F57">
              <w:t>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67F57">
              <w:t>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67F57">
              <w:t>9</w:t>
            </w:r>
          </w:p>
        </w:tc>
      </w:tr>
      <w:tr w:rsidR="00034CB7" w:rsidRPr="00C67F57" w:rsidTr="00FF3D14">
        <w:trPr>
          <w:trHeight w:val="1125"/>
          <w:tblCellSpacing w:w="-8" w:type="dxa"/>
          <w:jc w:val="center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760F3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67F57">
              <w:t>1</w:t>
            </w:r>
            <w:r w:rsidR="005C73E8" w:rsidRPr="00C67F57"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5C73E8" w:rsidP="005C73E8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 xml:space="preserve">Золотая осень.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C00CAC" w:rsidP="001B72DF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Выступления учащихся перед родителями.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>Уметь</w:t>
            </w:r>
            <w:r w:rsidRPr="00C67F57">
              <w:t xml:space="preserve"> участвовать в диалоге: слушать, высказывать свое мнение, доказывать его</w:t>
            </w:r>
            <w:r w:rsidR="001B72DF" w:rsidRPr="00C67F57">
              <w:t>; уметь войти в роль.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202E0" w:rsidP="001B72DF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Утренник</w:t>
            </w:r>
            <w:r w:rsidR="00034CB7" w:rsidRPr="00C67F57">
              <w:t xml:space="preserve">.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034CB7" w:rsidRPr="00C67F57" w:rsidTr="00DB63F7">
        <w:trPr>
          <w:trHeight w:val="1162"/>
          <w:tblCellSpacing w:w="-8" w:type="dxa"/>
          <w:jc w:val="center"/>
        </w:trPr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DE754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67F57">
              <w:t>1</w:t>
            </w:r>
            <w:r w:rsidR="005C73E8" w:rsidRPr="00C67F57">
              <w:t>2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Проба пера. Составление загадок и сказок.</w:t>
            </w: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1B72DF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Сочинение загадок и сказок.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1B72DF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>формулир</w:t>
            </w:r>
            <w:r w:rsidR="001B72DF" w:rsidRPr="00C67F57">
              <w:t>овать и высказывать своё мнение; уметь фантазировать и творчески мыслить.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A202E0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Проба пера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034CB7" w:rsidRPr="00C67F57" w:rsidTr="00FF3D14">
        <w:trPr>
          <w:trHeight w:val="285"/>
          <w:tblCellSpacing w:w="-8" w:type="dxa"/>
          <w:jc w:val="center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DE754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67F57">
              <w:t>1</w:t>
            </w:r>
            <w:r w:rsidR="005C73E8" w:rsidRPr="00C67F57"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5D75" w:rsidRDefault="00A35D75" w:rsidP="00A35D75">
            <w:pPr>
              <w:autoSpaceDE w:val="0"/>
              <w:autoSpaceDN w:val="0"/>
              <w:adjustRightInd w:val="0"/>
              <w:spacing w:line="220" w:lineRule="auto"/>
            </w:pPr>
            <w:r>
              <w:t xml:space="preserve">Сказки </w:t>
            </w:r>
          </w:p>
          <w:p w:rsidR="00034CB7" w:rsidRPr="00C67F57" w:rsidRDefault="005C73E8" w:rsidP="00A35D75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В. Бианки.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C00CAC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Выбор и чтение произведений автора, инсценирование и пересказ прочитанного.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013955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 xml:space="preserve"> анализировать героя, отвечать на вопросы по тексту</w:t>
            </w:r>
            <w:r w:rsidR="00013955" w:rsidRPr="00C67F57">
              <w:t>, презентовать любимую сказку.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202E0" w:rsidP="00013955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Защита своего мнения.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</w:tbl>
    <w:p w:rsidR="00111288" w:rsidRPr="00C67F57" w:rsidRDefault="00111288" w:rsidP="006E40AE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111288" w:rsidRPr="00C67F57" w:rsidRDefault="00111288" w:rsidP="006E40AE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111288" w:rsidRPr="00C67F57" w:rsidRDefault="00111288" w:rsidP="006E40AE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6E40AE" w:rsidRPr="00C67F57" w:rsidRDefault="006E40AE" w:rsidP="006E40AE">
      <w:pPr>
        <w:autoSpaceDE w:val="0"/>
        <w:autoSpaceDN w:val="0"/>
        <w:adjustRightInd w:val="0"/>
        <w:spacing w:after="60"/>
        <w:jc w:val="right"/>
        <w:rPr>
          <w:i/>
          <w:iCs/>
        </w:rPr>
      </w:pPr>
      <w:r w:rsidRPr="00C67F57">
        <w:rPr>
          <w:i/>
          <w:iCs/>
        </w:rPr>
        <w:br w:type="page"/>
      </w:r>
    </w:p>
    <w:tbl>
      <w:tblPr>
        <w:tblpPr w:leftFromText="180" w:rightFromText="180" w:horzAnchor="margin" w:tblpXSpec="center" w:tblpY="900"/>
        <w:tblW w:w="14425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9"/>
        <w:gridCol w:w="1276"/>
        <w:gridCol w:w="2268"/>
        <w:gridCol w:w="850"/>
        <w:gridCol w:w="3261"/>
        <w:gridCol w:w="2268"/>
        <w:gridCol w:w="1842"/>
        <w:gridCol w:w="993"/>
        <w:gridCol w:w="898"/>
      </w:tblGrid>
      <w:tr w:rsidR="00034CB7" w:rsidRPr="00C67F57" w:rsidTr="00FF3D14">
        <w:trPr>
          <w:trHeight w:val="24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  <w:r w:rsidRPr="00C67F57">
              <w:lastRenderedPageBreak/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  <w:r w:rsidRPr="00C67F57"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  <w:r w:rsidRPr="00C67F57"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  <w:r w:rsidRPr="00C67F57">
              <w:t>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  <w:r w:rsidRPr="00C67F57">
              <w:t>5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  <w:r w:rsidRPr="00C67F57">
              <w:t>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  <w:r w:rsidRPr="00C67F57">
              <w:t>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  <w:r w:rsidRPr="00C67F57">
              <w:t>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  <w:r w:rsidRPr="00C67F57">
              <w:t>9</w:t>
            </w:r>
          </w:p>
        </w:tc>
      </w:tr>
      <w:tr w:rsidR="00034CB7" w:rsidRPr="00C67F57" w:rsidTr="00FF3D14">
        <w:trPr>
          <w:trHeight w:val="112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  <w:r w:rsidRPr="00C67F57">
              <w:t>1</w:t>
            </w:r>
            <w:r w:rsidR="005C73E8" w:rsidRPr="00C67F57">
              <w:t>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4537DA" w:rsidP="0011128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По дорогам сказки</w:t>
            </w:r>
            <w:r w:rsidR="00034CB7" w:rsidRPr="00C67F57">
              <w:t xml:space="preserve">.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spacing w:line="201" w:lineRule="auto"/>
              <w:jc w:val="center"/>
            </w:pPr>
            <w:r w:rsidRPr="00C67F57"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C00CAC" w:rsidP="0011128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 xml:space="preserve">Чтение авторских сказок, групповая подготовка выступления-отчёта по плану. </w:t>
            </w:r>
            <w:r w:rsidR="00034CB7" w:rsidRPr="00C67F57">
              <w:t>Участие в диалоге при обсуждении прочитанного</w:t>
            </w:r>
            <w:r w:rsidR="00A35D75">
              <w:t xml:space="preserve"> текста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013955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rPr>
                <w:b/>
                <w:bCs/>
              </w:rPr>
              <w:t xml:space="preserve">Уметь </w:t>
            </w:r>
            <w:r w:rsidR="00C00CAC" w:rsidRPr="00C67F57">
              <w:rPr>
                <w:bCs/>
              </w:rPr>
              <w:t xml:space="preserve">работать в группах, </w:t>
            </w:r>
            <w:r w:rsidR="00013955" w:rsidRPr="00C67F57">
              <w:rPr>
                <w:bCs/>
              </w:rPr>
              <w:t>составлятьтекст</w:t>
            </w:r>
            <w:r w:rsidRPr="00C67F57">
              <w:t>, формулировать своё отношение к прочитанному</w:t>
            </w:r>
            <w:r w:rsidR="00A35D75">
              <w:t xml:space="preserve"> тексту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202E0" w:rsidP="00013955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 xml:space="preserve"> Урок-отчёт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CB7" w:rsidRPr="00C67F57" w:rsidTr="00DB63F7">
        <w:trPr>
          <w:trHeight w:val="694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  <w:r w:rsidRPr="00C67F57">
              <w:t>1</w:t>
            </w:r>
            <w:r w:rsidR="005C73E8" w:rsidRPr="00C67F57">
              <w:t>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C00CAC" w:rsidP="00C00CAC">
            <w:pPr>
              <w:autoSpaceDE w:val="0"/>
              <w:autoSpaceDN w:val="0"/>
              <w:adjustRightInd w:val="0"/>
            </w:pPr>
            <w:r w:rsidRPr="00C67F57">
              <w:t>Сказки дружной семьи.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spacing w:line="201" w:lineRule="auto"/>
              <w:jc w:val="center"/>
            </w:pPr>
            <w:r w:rsidRPr="00C67F57"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0CAC" w:rsidRPr="00C67F57" w:rsidRDefault="00C00CAC" w:rsidP="00111288">
            <w:pPr>
              <w:autoSpaceDE w:val="0"/>
              <w:autoSpaceDN w:val="0"/>
              <w:adjustRightInd w:val="0"/>
              <w:spacing w:line="201" w:lineRule="auto"/>
            </w:pPr>
          </w:p>
          <w:p w:rsidR="00034CB7" w:rsidRPr="00C67F57" w:rsidRDefault="00C00CAC" w:rsidP="00C00CAC">
            <w:r w:rsidRPr="00C67F57">
              <w:t>Проба пера. Составление сказок в семье.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C00CAC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rPr>
                <w:b/>
                <w:bCs/>
              </w:rPr>
              <w:t xml:space="preserve">Уметь </w:t>
            </w:r>
            <w:r w:rsidR="00C00CAC" w:rsidRPr="00C67F57">
              <w:t>сочинять сказки, фантазировать.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C00CAC" w:rsidP="0011128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Малая конференция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C501CF" w:rsidRPr="00C67F57" w:rsidTr="00DB63F7">
        <w:trPr>
          <w:trHeight w:val="99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Pr="00C67F57" w:rsidRDefault="00C501CF" w:rsidP="00111288">
            <w:pPr>
              <w:autoSpaceDE w:val="0"/>
              <w:autoSpaceDN w:val="0"/>
              <w:adjustRightInd w:val="0"/>
              <w:jc w:val="center"/>
            </w:pPr>
            <w:r w:rsidRPr="00C67F57">
              <w:t>16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Pr="00C67F57" w:rsidRDefault="00C501CF" w:rsidP="00111288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Pr="00C67F57" w:rsidRDefault="00C501CF" w:rsidP="00F75786">
            <w:pPr>
              <w:autoSpaceDE w:val="0"/>
              <w:autoSpaceDN w:val="0"/>
              <w:adjustRightInd w:val="0"/>
            </w:pPr>
            <w:r w:rsidRPr="00C67F57">
              <w:t>Здравствуй, гостья-зима!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Pr="00C67F57" w:rsidRDefault="00C501CF" w:rsidP="00111288">
            <w:pPr>
              <w:autoSpaceDE w:val="0"/>
              <w:autoSpaceDN w:val="0"/>
              <w:adjustRightInd w:val="0"/>
              <w:spacing w:line="201" w:lineRule="auto"/>
              <w:jc w:val="center"/>
            </w:pPr>
            <w:r w:rsidRPr="00C67F57"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0CAC" w:rsidRPr="00C67F57" w:rsidRDefault="00C00CAC" w:rsidP="00111288">
            <w:pPr>
              <w:autoSpaceDE w:val="0"/>
              <w:autoSpaceDN w:val="0"/>
              <w:adjustRightInd w:val="0"/>
              <w:spacing w:line="201" w:lineRule="auto"/>
            </w:pPr>
          </w:p>
          <w:p w:rsidR="00C501CF" w:rsidRPr="00C67F57" w:rsidRDefault="00C00CAC" w:rsidP="00C00CAC">
            <w:r w:rsidRPr="00C67F57">
              <w:t>Выбор и чтение стихов о зиме. Отыскивание и отгадывание загадок о зиме.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1CF" w:rsidRPr="00C67F57" w:rsidRDefault="00C00CAC" w:rsidP="00013955">
            <w:pPr>
              <w:autoSpaceDE w:val="0"/>
              <w:autoSpaceDN w:val="0"/>
              <w:adjustRightInd w:val="0"/>
              <w:spacing w:line="201" w:lineRule="auto"/>
              <w:rPr>
                <w:bCs/>
              </w:rPr>
            </w:pPr>
            <w:r w:rsidRPr="00C67F57">
              <w:rPr>
                <w:b/>
                <w:bCs/>
              </w:rPr>
              <w:t>Уметь</w:t>
            </w:r>
            <w:r w:rsidRPr="00C67F57">
              <w:rPr>
                <w:bCs/>
              </w:rPr>
              <w:t xml:space="preserve"> выбирать произведения по данной теме</w:t>
            </w:r>
            <w:r w:rsidR="00F75786" w:rsidRPr="00C67F57">
              <w:rPr>
                <w:bCs/>
              </w:rPr>
              <w:t>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1CF" w:rsidRPr="00C67F57" w:rsidRDefault="00C00CAC" w:rsidP="0011128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Конкурс на лучшего чтеца-затейника.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1CF" w:rsidRPr="00C67F57" w:rsidRDefault="00C501CF" w:rsidP="0011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CF" w:rsidRPr="00C67F57" w:rsidRDefault="00C501CF" w:rsidP="0011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CB7" w:rsidRPr="00C67F57" w:rsidTr="00FF3D14">
        <w:trPr>
          <w:trHeight w:val="1125"/>
          <w:tblCellSpacing w:w="-8" w:type="dxa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  <w:r w:rsidRPr="00C67F57">
              <w:t>1</w:t>
            </w:r>
            <w:r w:rsidR="00C501CF" w:rsidRPr="00C67F57">
              <w:t>7</w:t>
            </w:r>
          </w:p>
        </w:tc>
        <w:tc>
          <w:tcPr>
            <w:tcW w:w="1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1F2447" w:rsidP="001F2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="00D8276C" w:rsidRPr="00C67F57">
              <w:rPr>
                <w:b/>
              </w:rPr>
              <w:t xml:space="preserve"> четверть (10 часов)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4537DA" w:rsidP="0011128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Сказки А. Толстого для детей.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spacing w:line="201" w:lineRule="auto"/>
              <w:jc w:val="center"/>
            </w:pPr>
            <w:r w:rsidRPr="00C67F57"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F75786" w:rsidP="0011128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 xml:space="preserve"> Чтение сказки «Золотой ключик». </w:t>
            </w:r>
            <w:r w:rsidR="00013955" w:rsidRPr="00C67F57">
              <w:t>Понимание содержания литературного произведения. Герои произведения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013955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rPr>
                <w:b/>
                <w:bCs/>
              </w:rPr>
              <w:t>Уметь</w:t>
            </w:r>
            <w:r w:rsidR="00F75786" w:rsidRPr="00C67F57">
              <w:t xml:space="preserve">находить нужную книгу, </w:t>
            </w:r>
            <w:r w:rsidRPr="00C67F57">
              <w:t>читать текст</w:t>
            </w:r>
            <w:r w:rsidR="00013955" w:rsidRPr="00C67F57">
              <w:t>, отвечать на вопросы.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F75786" w:rsidP="00013955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Малая конференция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CB7" w:rsidRPr="00C67F57" w:rsidTr="00DB63F7">
        <w:trPr>
          <w:trHeight w:val="634"/>
          <w:tblCellSpacing w:w="-8" w:type="dxa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241A4B">
            <w:pPr>
              <w:autoSpaceDE w:val="0"/>
              <w:autoSpaceDN w:val="0"/>
              <w:adjustRightInd w:val="0"/>
              <w:jc w:val="center"/>
            </w:pPr>
            <w:r w:rsidRPr="00C67F57">
              <w:t>1</w:t>
            </w:r>
            <w:r w:rsidR="00C501CF" w:rsidRPr="00C67F57">
              <w:t>8</w:t>
            </w:r>
          </w:p>
        </w:tc>
        <w:tc>
          <w:tcPr>
            <w:tcW w:w="1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Творческая работа «Продолжи рассказ по началу».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spacing w:line="201" w:lineRule="auto"/>
              <w:jc w:val="center"/>
            </w:pPr>
            <w:r w:rsidRPr="00C67F57"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13955" w:rsidP="0011128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Составление рассказов</w:t>
            </w:r>
            <w:r w:rsidR="004C5D9D" w:rsidRPr="00C67F57">
              <w:t>.</w:t>
            </w: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4C5D9D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 xml:space="preserve"> составлять устный рассказ по картинкам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F75786" w:rsidP="004C5D9D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Проба пера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CB7" w:rsidRPr="00C67F57" w:rsidTr="00DB63F7">
        <w:trPr>
          <w:trHeight w:val="114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  <w:r w:rsidRPr="00C67F57">
              <w:t>1</w:t>
            </w:r>
            <w:r w:rsidR="00C501CF" w:rsidRPr="00C67F57">
              <w:t>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Рассказы о природе.</w:t>
            </w:r>
          </w:p>
          <w:p w:rsidR="004537DA" w:rsidRPr="00C67F57" w:rsidRDefault="004537DA" w:rsidP="00111288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«Лес не школа, а всему учит»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spacing w:line="201" w:lineRule="auto"/>
              <w:jc w:val="center"/>
            </w:pPr>
            <w:r w:rsidRPr="00C67F57"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F75786" w:rsidP="00F75786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Выбор и чтение книг</w:t>
            </w:r>
            <w:r w:rsidR="004C5D9D" w:rsidRPr="00C67F57">
              <w:t xml:space="preserve">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A35D75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 xml:space="preserve">прогнозировать содержание по иллюстрациям, уметь слушать и отвечать на </w:t>
            </w:r>
            <w:proofErr w:type="spellStart"/>
            <w:r w:rsidR="00A35D75">
              <w:t>вопр</w:t>
            </w:r>
            <w:proofErr w:type="spellEnd"/>
            <w:r w:rsidR="00A35D75">
              <w:t>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F75786" w:rsidP="004C5D9D">
            <w:pPr>
              <w:autoSpaceDE w:val="0"/>
              <w:autoSpaceDN w:val="0"/>
              <w:adjustRightInd w:val="0"/>
              <w:spacing w:line="201" w:lineRule="auto"/>
            </w:pPr>
            <w:r w:rsidRPr="00C67F57">
              <w:t>Выставка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11128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E40AE" w:rsidRPr="00C67F57" w:rsidRDefault="006E40AE" w:rsidP="006E40AE">
      <w:pPr>
        <w:autoSpaceDE w:val="0"/>
        <w:autoSpaceDN w:val="0"/>
        <w:adjustRightInd w:val="0"/>
        <w:spacing w:after="60" w:line="256" w:lineRule="auto"/>
        <w:jc w:val="right"/>
        <w:rPr>
          <w:i/>
          <w:iCs/>
        </w:rPr>
      </w:pPr>
      <w:r w:rsidRPr="00C67F57">
        <w:rPr>
          <w:i/>
          <w:iCs/>
        </w:rPr>
        <w:br w:type="page"/>
      </w:r>
      <w:r w:rsidRPr="00C67F57">
        <w:rPr>
          <w:i/>
          <w:iCs/>
        </w:rPr>
        <w:lastRenderedPageBreak/>
        <w:t>.</w:t>
      </w:r>
    </w:p>
    <w:tbl>
      <w:tblPr>
        <w:tblW w:w="14369" w:type="dxa"/>
        <w:jc w:val="center"/>
        <w:tblCellSpacing w:w="-8" w:type="dxa"/>
        <w:tblInd w:w="-328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0"/>
        <w:gridCol w:w="1185"/>
        <w:gridCol w:w="2268"/>
        <w:gridCol w:w="631"/>
        <w:gridCol w:w="3479"/>
        <w:gridCol w:w="2410"/>
        <w:gridCol w:w="1843"/>
        <w:gridCol w:w="939"/>
        <w:gridCol w:w="904"/>
      </w:tblGrid>
      <w:tr w:rsidR="00034CB7" w:rsidRPr="00C67F57" w:rsidTr="00DB63F7">
        <w:trPr>
          <w:trHeight w:val="240"/>
          <w:tblCellSpacing w:w="-8" w:type="dxa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3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9</w:t>
            </w:r>
          </w:p>
        </w:tc>
      </w:tr>
      <w:tr w:rsidR="00034CB7" w:rsidRPr="00C67F57" w:rsidTr="00DB63F7">
        <w:trPr>
          <w:trHeight w:val="810"/>
          <w:tblCellSpacing w:w="-8" w:type="dxa"/>
          <w:jc w:val="center"/>
        </w:trPr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C501CF" w:rsidP="00241A4B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20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4537DA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Книги о человеке и его делах</w:t>
            </w:r>
            <w:r w:rsidR="00034CB7" w:rsidRPr="00C67F57">
              <w:t>.</w:t>
            </w: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2</w:t>
            </w:r>
          </w:p>
        </w:tc>
        <w:tc>
          <w:tcPr>
            <w:tcW w:w="3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Формулировка личной оценки, аргументация своего мнения с привлечением текста произведения. Герои произведения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 xml:space="preserve">выразительно читать и вести беседу о </w:t>
            </w:r>
            <w:proofErr w:type="gramStart"/>
            <w:r w:rsidRPr="00C67F57">
              <w:t>прочитанном</w:t>
            </w:r>
            <w:proofErr w:type="gramEnd"/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202E0" w:rsidP="004C5D9D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Урок-отчёт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034CB7" w:rsidRPr="00C67F57" w:rsidTr="00DB63F7">
        <w:trPr>
          <w:trHeight w:val="1125"/>
          <w:tblCellSpacing w:w="-8" w:type="dxa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241A4B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2</w:t>
            </w:r>
            <w:r w:rsidR="00C501CF" w:rsidRPr="00C67F57"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4537DA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Книги – самоделки.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5786" w:rsidRPr="00C67F57" w:rsidRDefault="00F75786" w:rsidP="00F75786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 xml:space="preserve">Издание своей книги. </w:t>
            </w:r>
          </w:p>
          <w:p w:rsidR="00A35D75" w:rsidRDefault="00034CB7" w:rsidP="00F75786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 xml:space="preserve">Участие в диалоге при обсуждении </w:t>
            </w:r>
            <w:proofErr w:type="gramStart"/>
            <w:r w:rsidRPr="00C67F57">
              <w:t>прочитанного</w:t>
            </w:r>
            <w:proofErr w:type="gramEnd"/>
          </w:p>
          <w:p w:rsidR="00034CB7" w:rsidRPr="00C67F57" w:rsidRDefault="00A35D75" w:rsidP="00F75786">
            <w:pPr>
              <w:autoSpaceDE w:val="0"/>
              <w:autoSpaceDN w:val="0"/>
              <w:adjustRightInd w:val="0"/>
              <w:spacing w:line="220" w:lineRule="auto"/>
            </w:pPr>
            <w:r>
              <w:t>текста</w:t>
            </w:r>
            <w:r w:rsidR="004C5D9D" w:rsidRPr="00C67F57">
              <w:t xml:space="preserve">.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4C5D9D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>анализировать чтение</w:t>
            </w:r>
            <w:r w:rsidR="004C5D9D" w:rsidRPr="00C67F57">
              <w:t>, фантазировать.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66D95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Проектирование книги-самоделки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034CB7" w:rsidRPr="00C67F57" w:rsidTr="00DB63F7">
        <w:trPr>
          <w:trHeight w:val="1125"/>
          <w:tblCellSpacing w:w="-8" w:type="dxa"/>
          <w:jc w:val="center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C501CF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4537DA" w:rsidP="004C5D9D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Произведения М.Пришвина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66D95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 xml:space="preserve">Чтение и </w:t>
            </w:r>
            <w:proofErr w:type="spellStart"/>
            <w:r w:rsidRPr="00C67F57">
              <w:t>перечитывание</w:t>
            </w:r>
            <w:proofErr w:type="spellEnd"/>
            <w:r w:rsidRPr="00C67F57">
              <w:t xml:space="preserve"> любимых произведение М.Пришвина</w:t>
            </w:r>
            <w:r w:rsidR="004C5D9D" w:rsidRPr="00C67F57">
              <w:t>.</w:t>
            </w:r>
            <w:r w:rsidR="00A35D75">
              <w:t xml:space="preserve"> </w:t>
            </w:r>
            <w:r w:rsidRPr="00C67F57">
              <w:t>Рассказ от лица героя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A66D95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="00A66D95" w:rsidRPr="00C67F57">
              <w:rPr>
                <w:bCs/>
              </w:rPr>
              <w:t>выступать перед зрителями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FF06B5" w:rsidP="004C5D9D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Защит</w:t>
            </w:r>
            <w:r w:rsidR="00A66D95" w:rsidRPr="00C67F57">
              <w:t>а</w:t>
            </w:r>
            <w:r w:rsidRPr="00C67F57">
              <w:t xml:space="preserve"> своего мнения.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6E40AE" w:rsidRPr="00C67F57" w:rsidRDefault="006E40AE" w:rsidP="00BD7E0B">
      <w:pPr>
        <w:autoSpaceDE w:val="0"/>
        <w:autoSpaceDN w:val="0"/>
        <w:adjustRightInd w:val="0"/>
        <w:spacing w:after="60" w:line="256" w:lineRule="auto"/>
        <w:rPr>
          <w:i/>
          <w:iCs/>
        </w:rPr>
      </w:pPr>
      <w:r w:rsidRPr="00C67F57">
        <w:rPr>
          <w:i/>
          <w:iCs/>
        </w:rPr>
        <w:br w:type="page"/>
      </w:r>
    </w:p>
    <w:tbl>
      <w:tblPr>
        <w:tblW w:w="14285" w:type="dxa"/>
        <w:jc w:val="center"/>
        <w:tblCellSpacing w:w="-8" w:type="dxa"/>
        <w:tblInd w:w="-30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5"/>
        <w:gridCol w:w="1134"/>
        <w:gridCol w:w="2268"/>
        <w:gridCol w:w="850"/>
        <w:gridCol w:w="3261"/>
        <w:gridCol w:w="2409"/>
        <w:gridCol w:w="2091"/>
        <w:gridCol w:w="889"/>
        <w:gridCol w:w="848"/>
      </w:tblGrid>
      <w:tr w:rsidR="00034CB7" w:rsidRPr="00C67F57" w:rsidTr="00FF3D14">
        <w:trPr>
          <w:trHeight w:val="240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5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6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67F57">
              <w:t>9</w:t>
            </w:r>
          </w:p>
        </w:tc>
      </w:tr>
      <w:tr w:rsidR="00560611" w:rsidRPr="00C67F57" w:rsidTr="00FF3D14">
        <w:trPr>
          <w:trHeight w:val="240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560611" w:rsidRPr="00C67F57" w:rsidRDefault="00560611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0611" w:rsidRPr="00C67F57" w:rsidRDefault="00560611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611" w:rsidRPr="00C67F57" w:rsidRDefault="00560611" w:rsidP="006E40A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034CB7" w:rsidRPr="00C67F57" w:rsidTr="00FF3D14">
        <w:trPr>
          <w:trHeight w:val="1125"/>
          <w:tblCellSpacing w:w="-8" w:type="dxa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2</w:t>
            </w:r>
            <w:r w:rsidR="00C501CF" w:rsidRPr="00C67F57">
              <w:t>3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4537DA" w:rsidP="00650B44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Мамы и мы. Урок-отчёт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66D95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Выступление перед родителями.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9041D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="0069041D" w:rsidRPr="00C67F57">
              <w:rPr>
                <w:bCs/>
              </w:rPr>
              <w:t>выразительно читать</w:t>
            </w:r>
            <w:proofErr w:type="gramStart"/>
            <w:r w:rsidR="0069041D" w:rsidRPr="00C67F57">
              <w:rPr>
                <w:bCs/>
              </w:rPr>
              <w:t>.</w:t>
            </w:r>
            <w:r w:rsidR="00A66D95" w:rsidRPr="00C67F57">
              <w:rPr>
                <w:bCs/>
              </w:rPr>
              <w:t>в</w:t>
            </w:r>
            <w:proofErr w:type="gramEnd"/>
            <w:r w:rsidR="00A66D95" w:rsidRPr="00C67F57">
              <w:rPr>
                <w:bCs/>
              </w:rPr>
              <w:t>ыступать перед зрителями</w:t>
            </w:r>
          </w:p>
        </w:tc>
        <w:tc>
          <w:tcPr>
            <w:tcW w:w="21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202E0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Урок-отчёт</w:t>
            </w: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</w:tr>
      <w:tr w:rsidR="00034CB7" w:rsidRPr="00C67F57" w:rsidTr="00FF3D14">
        <w:trPr>
          <w:trHeight w:val="1125"/>
          <w:tblCellSpacing w:w="-8" w:type="dxa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2</w:t>
            </w:r>
            <w:r w:rsidR="00C501CF" w:rsidRPr="00C67F57">
              <w:t>4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 xml:space="preserve">Стихи А.Л. </w:t>
            </w:r>
            <w:proofErr w:type="spellStart"/>
            <w:r w:rsidRPr="00C67F57">
              <w:t>Барто</w:t>
            </w:r>
            <w:proofErr w:type="spellEnd"/>
            <w:r w:rsidRPr="00C67F57">
              <w:t>.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 xml:space="preserve">Произведения </w:t>
            </w:r>
          </w:p>
          <w:p w:rsidR="00034CB7" w:rsidRPr="00C67F57" w:rsidRDefault="00A202E0" w:rsidP="0069041D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о</w:t>
            </w:r>
            <w:r w:rsidR="0069041D" w:rsidRPr="00C67F57">
              <w:t>б игрушках</w:t>
            </w:r>
            <w:r w:rsidR="00034CB7" w:rsidRPr="00C67F57">
              <w:t>. Восприятие и переживание эмоционально-нравственных переживаний героев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 xml:space="preserve">выразительно читать стихотворение, читать по ролям, устанавливать соответствие иллюстрации содержанию; уметь делать выводы из </w:t>
            </w:r>
            <w:proofErr w:type="gramStart"/>
            <w:r w:rsidRPr="00C67F57">
              <w:t>прочитанного</w:t>
            </w:r>
            <w:proofErr w:type="gramEnd"/>
          </w:p>
        </w:tc>
        <w:tc>
          <w:tcPr>
            <w:tcW w:w="21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202E0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Урок-игра</w:t>
            </w: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</w:tr>
      <w:tr w:rsidR="00034CB7" w:rsidRPr="00C67F57" w:rsidTr="00FF3D14">
        <w:trPr>
          <w:trHeight w:val="270"/>
          <w:tblCellSpacing w:w="-8" w:type="dxa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50B44">
            <w:pPr>
              <w:autoSpaceDE w:val="0"/>
              <w:autoSpaceDN w:val="0"/>
              <w:adjustRightInd w:val="0"/>
              <w:jc w:val="center"/>
            </w:pPr>
            <w:r w:rsidRPr="00C67F57">
              <w:t>2</w:t>
            </w:r>
            <w:r w:rsidR="00C501CF" w:rsidRPr="00C67F57">
              <w:t>5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4537DA" w:rsidP="00650B44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Наша библиотека Библиотечный урок</w:t>
            </w:r>
            <w:r w:rsidR="00034CB7" w:rsidRPr="00C67F57">
              <w:t xml:space="preserve">. 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66D95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Упражнение в технике чтения. Рассказ от лица героя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>читать стихотворение по строфам, производить лексическую работу с непонятными словами</w:t>
            </w:r>
          </w:p>
        </w:tc>
        <w:tc>
          <w:tcPr>
            <w:tcW w:w="21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66D95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Экскурсия</w:t>
            </w: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</w:tr>
      <w:tr w:rsidR="00034CB7" w:rsidRPr="00C67F57" w:rsidTr="00FF3D14">
        <w:trPr>
          <w:trHeight w:val="270"/>
          <w:tblCellSpacing w:w="-8" w:type="dxa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50B44">
            <w:pPr>
              <w:autoSpaceDE w:val="0"/>
              <w:autoSpaceDN w:val="0"/>
              <w:adjustRightInd w:val="0"/>
              <w:jc w:val="center"/>
            </w:pPr>
            <w:r w:rsidRPr="00C67F57">
              <w:t>2</w:t>
            </w:r>
            <w:r w:rsidR="00C501CF" w:rsidRPr="00C67F57">
              <w:t>6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Конкурс чтецов.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7422AA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Выразительное чтение с использ</w:t>
            </w:r>
            <w:r w:rsidR="00A35D75">
              <w:t>овани</w:t>
            </w:r>
            <w:r w:rsidR="007422AA">
              <w:t xml:space="preserve">ем </w:t>
            </w:r>
            <w:proofErr w:type="spellStart"/>
            <w:r w:rsidRPr="00C67F57">
              <w:t>интон</w:t>
            </w:r>
            <w:proofErr w:type="spellEnd"/>
            <w:r w:rsidR="007422AA">
              <w:t>.</w:t>
            </w:r>
            <w:r w:rsidRPr="00C67F57">
              <w:t xml:space="preserve">, </w:t>
            </w:r>
            <w:proofErr w:type="gramStart"/>
            <w:r w:rsidRPr="00C67F57">
              <w:t>соответствующих</w:t>
            </w:r>
            <w:proofErr w:type="gramEnd"/>
            <w:r w:rsidRPr="00C67F57">
              <w:t xml:space="preserve"> смыслу текста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C67F57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="0069041D" w:rsidRPr="00C67F57">
              <w:t>читать стихотворение по строфам</w:t>
            </w:r>
            <w:r w:rsidR="00C67F57">
              <w:t>.</w:t>
            </w:r>
          </w:p>
        </w:tc>
        <w:tc>
          <w:tcPr>
            <w:tcW w:w="21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202E0" w:rsidP="0069041D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Конкурс</w:t>
            </w: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</w:tr>
    </w:tbl>
    <w:p w:rsidR="006E40AE" w:rsidRPr="00C67F57" w:rsidRDefault="006E40AE" w:rsidP="006E40AE">
      <w:pPr>
        <w:autoSpaceDE w:val="0"/>
        <w:autoSpaceDN w:val="0"/>
        <w:adjustRightInd w:val="0"/>
        <w:spacing w:after="60" w:line="225" w:lineRule="auto"/>
        <w:jc w:val="right"/>
        <w:rPr>
          <w:i/>
          <w:iCs/>
        </w:rPr>
      </w:pPr>
      <w:r w:rsidRPr="00C67F57">
        <w:rPr>
          <w:i/>
          <w:iCs/>
        </w:rPr>
        <w:br w:type="page"/>
      </w:r>
    </w:p>
    <w:tbl>
      <w:tblPr>
        <w:tblW w:w="14279" w:type="dxa"/>
        <w:jc w:val="center"/>
        <w:tblCellSpacing w:w="-8" w:type="dxa"/>
        <w:tblInd w:w="-342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9"/>
        <w:gridCol w:w="1134"/>
        <w:gridCol w:w="2268"/>
        <w:gridCol w:w="851"/>
        <w:gridCol w:w="3260"/>
        <w:gridCol w:w="2410"/>
        <w:gridCol w:w="2126"/>
        <w:gridCol w:w="817"/>
        <w:gridCol w:w="884"/>
      </w:tblGrid>
      <w:tr w:rsidR="00034CB7" w:rsidRPr="00C67F57" w:rsidTr="00FF3D14">
        <w:trPr>
          <w:trHeight w:val="240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4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8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9</w:t>
            </w:r>
          </w:p>
        </w:tc>
      </w:tr>
      <w:tr w:rsidR="00034CB7" w:rsidRPr="00C67F57" w:rsidTr="00FF3D14">
        <w:trPr>
          <w:trHeight w:val="1125"/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2</w:t>
            </w:r>
            <w:r w:rsidR="00C501CF" w:rsidRPr="00C67F57">
              <w:t>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7A46" w:rsidRDefault="001F2447" w:rsidP="00D82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="002D7A46">
              <w:rPr>
                <w:b/>
              </w:rPr>
              <w:t xml:space="preserve"> </w:t>
            </w:r>
            <w:r w:rsidR="002D7A46" w:rsidRPr="002D7A46">
              <w:rPr>
                <w:b/>
              </w:rPr>
              <w:t>четверть</w:t>
            </w:r>
          </w:p>
          <w:p w:rsidR="00034CB7" w:rsidRPr="00C67F57" w:rsidRDefault="002D7A46" w:rsidP="00D82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 (8 час.</w:t>
            </w:r>
            <w:r w:rsidR="00D8276C" w:rsidRPr="00C67F57">
              <w:rPr>
                <w:b/>
              </w:rPr>
              <w:t>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4537DA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 xml:space="preserve">С. Михалков </w:t>
            </w:r>
            <w:r w:rsidR="004537DA" w:rsidRPr="00C67F57">
              <w:t xml:space="preserve"> и его творчество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66D95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 xml:space="preserve">Чтение стихов С. Михалкова. </w:t>
            </w:r>
            <w:r w:rsidR="00034CB7" w:rsidRPr="00C67F57">
              <w:t xml:space="preserve">Произведения </w:t>
            </w:r>
          </w:p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о детях. Использование интонаций, соответствующих смыслу текста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9041D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 xml:space="preserve">анализировать </w:t>
            </w:r>
            <w:r w:rsidR="0069041D" w:rsidRPr="00C67F57">
              <w:t>стихотворение</w:t>
            </w:r>
            <w:r w:rsidRPr="00C67F57">
              <w:t>, находить его тему; уметь читать по строфам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202E0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 xml:space="preserve">Выставка книг.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034CB7" w:rsidRPr="00C67F57" w:rsidTr="00FF3D14">
        <w:trPr>
          <w:trHeight w:val="1125"/>
          <w:tblCellSpacing w:w="-8" w:type="dxa"/>
          <w:jc w:val="center"/>
        </w:trPr>
        <w:tc>
          <w:tcPr>
            <w:tcW w:w="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0F1485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2</w:t>
            </w:r>
            <w:r w:rsidR="00C501CF" w:rsidRPr="00C67F57">
              <w:t>8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4537DA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Изучаем космос.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66D95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Чтение книг о космосе, о космонавтах.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 xml:space="preserve">анализировать </w:t>
            </w:r>
            <w:proofErr w:type="gramStart"/>
            <w:r w:rsidRPr="00C67F57">
              <w:t>прочитанное</w:t>
            </w:r>
            <w:proofErr w:type="gramEnd"/>
            <w:r w:rsidRPr="00C67F57">
              <w:t>, отвечать на вопросы по тексту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66D95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Составление презентации.</w:t>
            </w: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034CB7" w:rsidRPr="00C67F57" w:rsidTr="00FF3D14">
        <w:trPr>
          <w:trHeight w:val="1125"/>
          <w:tblCellSpacing w:w="-8" w:type="dxa"/>
          <w:jc w:val="center"/>
        </w:trPr>
        <w:tc>
          <w:tcPr>
            <w:tcW w:w="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C501CF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29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4537DA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«Глаз видит далеко, а ум ещё дальше» Книге о человеке – умельце.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66D95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 xml:space="preserve"> Чтение книг и статей из газет</w:t>
            </w:r>
            <w:r w:rsidR="005536C9" w:rsidRPr="00C67F57">
              <w:t xml:space="preserve">, из интернета о человеке-умельце. </w:t>
            </w:r>
            <w:r w:rsidR="00034CB7" w:rsidRPr="00C67F57">
              <w:t xml:space="preserve">Участие в диалоге при обсуждении </w:t>
            </w:r>
            <w:proofErr w:type="gramStart"/>
            <w:r w:rsidR="00034CB7" w:rsidRPr="00C67F57">
              <w:t>прочитанного</w:t>
            </w:r>
            <w:proofErr w:type="gramEnd"/>
            <w:r w:rsidR="00D9178A" w:rsidRPr="00C67F57">
              <w:t>.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 xml:space="preserve">анализировать </w:t>
            </w:r>
            <w:proofErr w:type="gramStart"/>
            <w:r w:rsidRPr="00C67F57">
              <w:t>прочитанное</w:t>
            </w:r>
            <w:proofErr w:type="gramEnd"/>
            <w:r w:rsidRPr="00C67F57">
              <w:t>, уметь соотносить текст и иллюстрации к нему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202E0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Конкурс «Бей прямо в цель»</w:t>
            </w: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034CB7" w:rsidRPr="00C67F57" w:rsidTr="00FF3D14">
        <w:trPr>
          <w:trHeight w:val="150"/>
          <w:tblCellSpacing w:w="-8" w:type="dxa"/>
          <w:jc w:val="center"/>
        </w:trPr>
        <w:tc>
          <w:tcPr>
            <w:tcW w:w="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C501CF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30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C501CF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С.Я. Маршак.</w:t>
            </w:r>
            <w:r w:rsidR="00C501CF" w:rsidRPr="00C67F57">
              <w:t xml:space="preserve"> «Что говорят</w:t>
            </w:r>
            <w:r w:rsidR="00D14F14" w:rsidRPr="00C67F57">
              <w:t xml:space="preserve"> </w:t>
            </w:r>
            <w:r w:rsidR="00C501CF" w:rsidRPr="00C67F57">
              <w:t>с</w:t>
            </w:r>
            <w:r w:rsidRPr="00C67F57">
              <w:t>тихи</w:t>
            </w:r>
            <w:r w:rsidR="00C501CF" w:rsidRPr="00C67F57">
              <w:t>»</w:t>
            </w:r>
            <w:r w:rsidRPr="00C67F57">
              <w:t>.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69041D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Выразительное чтение с использованием интонаций, соответствующих смыслу текста.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69041D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>анализировать стихотворение, находить его тему; уметь читать по строфам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A202E0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Составление презентации.</w:t>
            </w: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</w:tbl>
    <w:p w:rsidR="006E40AE" w:rsidRPr="00C67F57" w:rsidRDefault="006E40AE" w:rsidP="006E40AE">
      <w:pPr>
        <w:autoSpaceDE w:val="0"/>
        <w:autoSpaceDN w:val="0"/>
        <w:adjustRightInd w:val="0"/>
        <w:spacing w:after="60"/>
        <w:jc w:val="right"/>
        <w:rPr>
          <w:i/>
          <w:iCs/>
        </w:rPr>
      </w:pPr>
      <w:r w:rsidRPr="00C67F57">
        <w:rPr>
          <w:i/>
          <w:iCs/>
        </w:rPr>
        <w:br w:type="page"/>
      </w:r>
    </w:p>
    <w:tbl>
      <w:tblPr>
        <w:tblW w:w="14508" w:type="dxa"/>
        <w:jc w:val="center"/>
        <w:tblCellSpacing w:w="-8" w:type="dxa"/>
        <w:tblInd w:w="-354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0"/>
        <w:gridCol w:w="1134"/>
        <w:gridCol w:w="2268"/>
        <w:gridCol w:w="851"/>
        <w:gridCol w:w="3118"/>
        <w:gridCol w:w="2552"/>
        <w:gridCol w:w="2126"/>
        <w:gridCol w:w="850"/>
        <w:gridCol w:w="999"/>
      </w:tblGrid>
      <w:tr w:rsidR="00034CB7" w:rsidRPr="00C67F57" w:rsidTr="00FF3D14">
        <w:trPr>
          <w:trHeight w:val="240"/>
          <w:tblCellSpacing w:w="-8" w:type="dxa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4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jc w:val="center"/>
            </w:pPr>
            <w:r w:rsidRPr="00C67F57">
              <w:t>9</w:t>
            </w:r>
          </w:p>
        </w:tc>
      </w:tr>
      <w:tr w:rsidR="00034CB7" w:rsidRPr="00C67F57" w:rsidTr="00FF3D14">
        <w:trPr>
          <w:trHeight w:val="240"/>
          <w:tblCellSpacing w:w="-8" w:type="dxa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C501CF" w:rsidP="006E40AE">
            <w:pPr>
              <w:autoSpaceDE w:val="0"/>
              <w:autoSpaceDN w:val="0"/>
              <w:adjustRightInd w:val="0"/>
            </w:pPr>
            <w:r w:rsidRPr="00C67F57">
              <w:t>31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C501CF" w:rsidP="006E40AE">
            <w:pPr>
              <w:autoSpaceDE w:val="0"/>
              <w:autoSpaceDN w:val="0"/>
              <w:adjustRightInd w:val="0"/>
            </w:pPr>
            <w:r w:rsidRPr="00C67F57">
              <w:t>Вести со всей планеты. Интернет и мы.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5536C9" w:rsidP="005536C9">
            <w:pPr>
              <w:autoSpaceDE w:val="0"/>
              <w:autoSpaceDN w:val="0"/>
              <w:adjustRightInd w:val="0"/>
              <w:jc w:val="center"/>
            </w:pPr>
            <w:r w:rsidRPr="00C67F57"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5536C9" w:rsidP="0069041D">
            <w:pPr>
              <w:autoSpaceDE w:val="0"/>
              <w:autoSpaceDN w:val="0"/>
              <w:adjustRightInd w:val="0"/>
            </w:pPr>
            <w:r w:rsidRPr="00C67F57">
              <w:t>Рассказать интересные истории о детях, семье, школе.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5536C9" w:rsidP="006E40AE">
            <w:pPr>
              <w:autoSpaceDE w:val="0"/>
              <w:autoSpaceDN w:val="0"/>
              <w:adjustRightInd w:val="0"/>
            </w:pPr>
            <w:r w:rsidRPr="00C67F57">
              <w:t>Уметь работать с разнообразно литературой.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  <w:r w:rsidRPr="00C67F57">
              <w:t>Выразительное чтение; составление плана; творческое задание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</w:pPr>
          </w:p>
        </w:tc>
      </w:tr>
      <w:tr w:rsidR="00034CB7" w:rsidRPr="00C67F57" w:rsidTr="005536C9">
        <w:trPr>
          <w:trHeight w:val="1398"/>
          <w:tblCellSpacing w:w="-8" w:type="dxa"/>
          <w:jc w:val="center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34CB7" w:rsidRPr="00C67F57" w:rsidRDefault="00034CB7" w:rsidP="00C501C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3</w:t>
            </w:r>
            <w:r w:rsidR="00C501CF" w:rsidRPr="00C67F57">
              <w:t>2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34CB7" w:rsidRPr="00C67F57" w:rsidRDefault="00A202E0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Любимые стихи</w:t>
            </w:r>
            <w:r w:rsidR="00034CB7" w:rsidRPr="00C67F57">
              <w:t>.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13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34CB7" w:rsidRPr="00C67F57" w:rsidRDefault="00034CB7" w:rsidP="00A202E0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 xml:space="preserve"> Выразительное чтение с</w:t>
            </w:r>
            <w:r w:rsidR="0069041D" w:rsidRPr="00C67F57">
              <w:t>тихотворений</w:t>
            </w:r>
            <w:proofErr w:type="gramStart"/>
            <w:r w:rsidR="0069041D" w:rsidRPr="00C67F57">
              <w:t>.</w:t>
            </w:r>
            <w:r w:rsidR="005536C9" w:rsidRPr="00C67F57">
              <w:t>В</w:t>
            </w:r>
            <w:proofErr w:type="gramEnd"/>
            <w:r w:rsidR="005536C9" w:rsidRPr="00C67F57">
              <w:t>ыступление перед родителями.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t>создавать словесную картину, уметь читать стихотворение по строфам, выбирать и обосновывать нужную информацию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34CB7" w:rsidRPr="00C67F57" w:rsidRDefault="00A202E0" w:rsidP="00A202E0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 xml:space="preserve">Урок-концерт 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034CB7" w:rsidRPr="00C67F57" w:rsidTr="00FF3D14">
        <w:trPr>
          <w:trHeight w:val="1125"/>
          <w:tblCellSpacing w:w="-8" w:type="dxa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0F1485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3</w:t>
            </w:r>
            <w:r w:rsidR="00C501CF" w:rsidRPr="00C67F57"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Викторина «Любимые произведения»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36C9" w:rsidRPr="00C67F57" w:rsidRDefault="005536C9" w:rsidP="005536C9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 xml:space="preserve">Ответить на вопросы. </w:t>
            </w:r>
            <w:r w:rsidR="00034CB7" w:rsidRPr="00C67F57">
              <w:t xml:space="preserve">Участие в диалоге при обсуждении </w:t>
            </w:r>
            <w:proofErr w:type="gramStart"/>
            <w:r w:rsidR="00034CB7" w:rsidRPr="00C67F57">
              <w:t>прочитанного</w:t>
            </w:r>
            <w:proofErr w:type="gramEnd"/>
            <w:r w:rsidR="00034CB7" w:rsidRPr="00C67F57">
              <w:t xml:space="preserve">. </w:t>
            </w:r>
          </w:p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0" w:lineRule="auto"/>
            </w:pPr>
            <w:proofErr w:type="gramStart"/>
            <w:r w:rsidRPr="00C67F57">
              <w:rPr>
                <w:b/>
                <w:bCs/>
              </w:rPr>
              <w:t xml:space="preserve">Уметь </w:t>
            </w:r>
            <w:r w:rsidRPr="00C67F57">
              <w:t>выразительно читать стихотворный текст, формулировать и высказывать своё отношение к прочитанному, уметь подбирать к тексту заглавия</w:t>
            </w:r>
            <w:proofErr w:type="gramEnd"/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5536C9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Тестирование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B7" w:rsidRPr="00C67F57" w:rsidRDefault="00034CB7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C501CF" w:rsidRPr="00C67F57" w:rsidTr="00FF3D14">
        <w:trPr>
          <w:trHeight w:val="1125"/>
          <w:tblCellSpacing w:w="-8" w:type="dxa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Pr="00C67F57" w:rsidRDefault="00C501CF" w:rsidP="000F1485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67F57">
              <w:t>34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Pr="00C67F57" w:rsidRDefault="00C501CF" w:rsidP="006E40AE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Pr="00C67F57" w:rsidRDefault="00C501CF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О чём хочу читать летом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501CF" w:rsidRPr="00C67F57" w:rsidRDefault="005536C9" w:rsidP="006E40AE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C67F57"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1CF" w:rsidRPr="00C67F57" w:rsidRDefault="005536C9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Работать со списком литературы, обсуждение тематики.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1CF" w:rsidRPr="00C67F57" w:rsidRDefault="005536C9" w:rsidP="006E40AE">
            <w:pPr>
              <w:autoSpaceDE w:val="0"/>
              <w:autoSpaceDN w:val="0"/>
              <w:adjustRightInd w:val="0"/>
              <w:spacing w:line="220" w:lineRule="auto"/>
              <w:rPr>
                <w:b/>
                <w:bCs/>
              </w:rPr>
            </w:pPr>
            <w:r w:rsidRPr="00C67F57">
              <w:rPr>
                <w:b/>
                <w:bCs/>
              </w:rPr>
              <w:t xml:space="preserve">Уметь </w:t>
            </w:r>
            <w:r w:rsidRPr="00C67F57">
              <w:rPr>
                <w:bCs/>
              </w:rPr>
              <w:t xml:space="preserve">выбрать литературу, </w:t>
            </w:r>
            <w:proofErr w:type="gramStart"/>
            <w:r w:rsidRPr="00C67F57">
              <w:t>высказывать своё отношение</w:t>
            </w:r>
            <w:proofErr w:type="gramEnd"/>
            <w:r w:rsidRPr="00C67F57">
              <w:t>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1CF" w:rsidRPr="00C67F57" w:rsidRDefault="005536C9" w:rsidP="006E40AE">
            <w:pPr>
              <w:autoSpaceDE w:val="0"/>
              <w:autoSpaceDN w:val="0"/>
              <w:adjustRightInd w:val="0"/>
              <w:spacing w:line="220" w:lineRule="auto"/>
            </w:pPr>
            <w:r w:rsidRPr="00C67F57">
              <w:t>Обобщение.</w:t>
            </w:r>
            <w:r w:rsidR="00A202E0" w:rsidRPr="00C67F57">
              <w:t xml:space="preserve"> Урок-отчёт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01CF" w:rsidRPr="00C67F57" w:rsidRDefault="00C501CF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CF" w:rsidRPr="00C67F57" w:rsidRDefault="00C501CF" w:rsidP="006E40AE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</w:tbl>
    <w:p w:rsidR="006E40AE" w:rsidRDefault="006E40AE" w:rsidP="006E40AE">
      <w:pPr>
        <w:autoSpaceDE w:val="0"/>
        <w:autoSpaceDN w:val="0"/>
        <w:adjustRightInd w:val="0"/>
        <w:spacing w:after="60" w:line="225" w:lineRule="auto"/>
        <w:jc w:val="right"/>
        <w:rPr>
          <w:i/>
          <w:iCs/>
          <w:sz w:val="18"/>
          <w:szCs w:val="18"/>
        </w:rPr>
      </w:pPr>
    </w:p>
    <w:p w:rsidR="005247C6" w:rsidRDefault="005247C6" w:rsidP="006E40AE">
      <w:pPr>
        <w:autoSpaceDE w:val="0"/>
        <w:autoSpaceDN w:val="0"/>
        <w:adjustRightInd w:val="0"/>
        <w:spacing w:after="60" w:line="225" w:lineRule="auto"/>
        <w:jc w:val="right"/>
        <w:rPr>
          <w:i/>
          <w:iCs/>
          <w:sz w:val="18"/>
          <w:szCs w:val="18"/>
        </w:rPr>
      </w:pPr>
    </w:p>
    <w:p w:rsidR="005247C6" w:rsidRPr="005247C6" w:rsidRDefault="005247C6" w:rsidP="006E40AE">
      <w:pPr>
        <w:autoSpaceDE w:val="0"/>
        <w:autoSpaceDN w:val="0"/>
        <w:adjustRightInd w:val="0"/>
        <w:spacing w:after="60" w:line="225" w:lineRule="auto"/>
        <w:jc w:val="right"/>
        <w:rPr>
          <w:iCs/>
          <w:sz w:val="18"/>
          <w:szCs w:val="18"/>
        </w:rPr>
      </w:pPr>
    </w:p>
    <w:p w:rsidR="006E40AE" w:rsidRPr="006E40AE" w:rsidRDefault="006E40AE" w:rsidP="006E40AE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6E40AE" w:rsidRPr="00C37482" w:rsidRDefault="003414CB">
      <w:pPr>
        <w:rPr>
          <w:b/>
          <w:sz w:val="44"/>
          <w:szCs w:val="44"/>
        </w:rPr>
      </w:pPr>
      <w:r w:rsidRPr="00C37482">
        <w:rPr>
          <w:b/>
          <w:sz w:val="44"/>
          <w:szCs w:val="44"/>
        </w:rPr>
        <w:lastRenderedPageBreak/>
        <w:t>Литература</w:t>
      </w:r>
    </w:p>
    <w:p w:rsidR="003414CB" w:rsidRDefault="003414CB">
      <w:pPr>
        <w:rPr>
          <w:sz w:val="40"/>
          <w:szCs w:val="40"/>
        </w:rPr>
      </w:pPr>
    </w:p>
    <w:p w:rsidR="003414CB" w:rsidRDefault="003414CB">
      <w:r w:rsidRPr="00C37482">
        <w:t>Книги С.Я Маршака</w:t>
      </w:r>
    </w:p>
    <w:p w:rsidR="00C37482" w:rsidRPr="00C37482" w:rsidRDefault="00C37482"/>
    <w:p w:rsidR="00C37482" w:rsidRDefault="003414CB">
      <w:r w:rsidRPr="00C37482">
        <w:t>С. Михалков</w:t>
      </w:r>
    </w:p>
    <w:p w:rsidR="003414CB" w:rsidRPr="00C37482" w:rsidRDefault="003414CB">
      <w:r w:rsidRPr="00C37482">
        <w:t xml:space="preserve"> </w:t>
      </w:r>
    </w:p>
    <w:p w:rsidR="003414CB" w:rsidRDefault="003414CB">
      <w:r w:rsidRPr="00C37482">
        <w:t xml:space="preserve"> Стихи А.Л. </w:t>
      </w:r>
      <w:proofErr w:type="spellStart"/>
      <w:r w:rsidRPr="00C37482">
        <w:t>Барто</w:t>
      </w:r>
      <w:proofErr w:type="spellEnd"/>
      <w:r w:rsidRPr="00C37482">
        <w:t>.</w:t>
      </w:r>
    </w:p>
    <w:p w:rsidR="00C37482" w:rsidRPr="00C37482" w:rsidRDefault="00C37482"/>
    <w:p w:rsidR="003414CB" w:rsidRPr="00C37482" w:rsidRDefault="003414CB">
      <w:r w:rsidRPr="00C37482">
        <w:t>Произведения М.Пришвина</w:t>
      </w:r>
    </w:p>
    <w:p w:rsidR="003414CB" w:rsidRDefault="003414CB">
      <w:r w:rsidRPr="00C37482">
        <w:t>Книги о человеке и его делах</w:t>
      </w:r>
    </w:p>
    <w:p w:rsidR="00C37482" w:rsidRPr="00C37482" w:rsidRDefault="00C37482"/>
    <w:p w:rsidR="003414CB" w:rsidRPr="00C37482" w:rsidRDefault="003414CB">
      <w:r w:rsidRPr="00C37482">
        <w:t>Сказки А. Толстого для детей.</w:t>
      </w:r>
    </w:p>
    <w:p w:rsidR="003414CB" w:rsidRPr="00C37482" w:rsidRDefault="003414CB" w:rsidP="003414CB">
      <w:pPr>
        <w:autoSpaceDE w:val="0"/>
        <w:autoSpaceDN w:val="0"/>
        <w:adjustRightInd w:val="0"/>
        <w:spacing w:line="201" w:lineRule="auto"/>
      </w:pPr>
      <w:r w:rsidRPr="00C37482">
        <w:t>Рассказы о природе.</w:t>
      </w:r>
    </w:p>
    <w:p w:rsidR="003414CB" w:rsidRPr="00C37482" w:rsidRDefault="003414CB" w:rsidP="003414CB">
      <w:pPr>
        <w:autoSpaceDE w:val="0"/>
        <w:autoSpaceDN w:val="0"/>
        <w:adjustRightInd w:val="0"/>
        <w:spacing w:line="201" w:lineRule="auto"/>
      </w:pPr>
    </w:p>
    <w:p w:rsidR="003414CB" w:rsidRDefault="006D0E91">
      <w:r>
        <w:t xml:space="preserve">Сказки </w:t>
      </w:r>
      <w:r w:rsidR="003414CB" w:rsidRPr="00C37482">
        <w:t>В. Бианки</w:t>
      </w:r>
    </w:p>
    <w:p w:rsidR="00C37482" w:rsidRPr="00C37482" w:rsidRDefault="00C37482"/>
    <w:p w:rsidR="003414CB" w:rsidRDefault="003414CB">
      <w:r w:rsidRPr="00C37482">
        <w:t>Работа со справочниками, энциклопедиями</w:t>
      </w:r>
      <w:proofErr w:type="gramStart"/>
      <w:r w:rsidRPr="00C37482">
        <w:t>..</w:t>
      </w:r>
      <w:proofErr w:type="gramEnd"/>
    </w:p>
    <w:p w:rsidR="00C37482" w:rsidRPr="00C37482" w:rsidRDefault="00C37482"/>
    <w:p w:rsidR="003414CB" w:rsidRDefault="003414CB">
      <w:r w:rsidRPr="00C37482">
        <w:t>Рассказы Н.Носова</w:t>
      </w:r>
    </w:p>
    <w:p w:rsidR="00C37482" w:rsidRPr="00C37482" w:rsidRDefault="00C37482"/>
    <w:p w:rsidR="003414CB" w:rsidRDefault="003414CB" w:rsidP="006D0E91">
      <w:pPr>
        <w:autoSpaceDE w:val="0"/>
        <w:autoSpaceDN w:val="0"/>
        <w:adjustRightInd w:val="0"/>
        <w:spacing w:line="201" w:lineRule="auto"/>
      </w:pPr>
      <w:r w:rsidRPr="00C37482">
        <w:t xml:space="preserve">Весёлые стихи Б. </w:t>
      </w:r>
      <w:proofErr w:type="spellStart"/>
      <w:r w:rsidRPr="00C37482">
        <w:t>Заходера</w:t>
      </w:r>
      <w:proofErr w:type="spellEnd"/>
      <w:r w:rsidRPr="00C37482">
        <w:t>.</w:t>
      </w:r>
    </w:p>
    <w:p w:rsidR="00C37482" w:rsidRPr="00C37482" w:rsidRDefault="00C37482" w:rsidP="003414CB"/>
    <w:p w:rsidR="003414CB" w:rsidRDefault="003414CB" w:rsidP="003414CB">
      <w:r w:rsidRPr="00C37482">
        <w:t>Рассказы Б. Житкова о животных</w:t>
      </w:r>
    </w:p>
    <w:p w:rsidR="00C37482" w:rsidRPr="00C37482" w:rsidRDefault="00C37482" w:rsidP="003414CB"/>
    <w:p w:rsidR="003414CB" w:rsidRDefault="003414CB" w:rsidP="003414CB">
      <w:r w:rsidRPr="00C37482">
        <w:t>Короткие рассказы и сказки Е.Пермяка</w:t>
      </w:r>
    </w:p>
    <w:p w:rsidR="00C37482" w:rsidRPr="00C37482" w:rsidRDefault="00C37482" w:rsidP="003414CB"/>
    <w:p w:rsidR="003414CB" w:rsidRPr="00C37482" w:rsidRDefault="003414CB" w:rsidP="003414CB">
      <w:pPr>
        <w:autoSpaceDE w:val="0"/>
        <w:autoSpaceDN w:val="0"/>
        <w:adjustRightInd w:val="0"/>
        <w:spacing w:line="201" w:lineRule="auto"/>
      </w:pPr>
      <w:r w:rsidRPr="00C37482">
        <w:t xml:space="preserve">Сказки датского сказочника </w:t>
      </w:r>
      <w:proofErr w:type="spellStart"/>
      <w:r w:rsidRPr="00C37482">
        <w:t>Ганса</w:t>
      </w:r>
      <w:proofErr w:type="spellEnd"/>
      <w:r w:rsidRPr="00C37482">
        <w:t xml:space="preserve"> </w:t>
      </w:r>
      <w:proofErr w:type="spellStart"/>
      <w:r w:rsidRPr="00C37482">
        <w:t>Христиана</w:t>
      </w:r>
      <w:proofErr w:type="spellEnd"/>
      <w:r w:rsidRPr="00C37482">
        <w:t xml:space="preserve"> Андерсена</w:t>
      </w:r>
    </w:p>
    <w:p w:rsidR="003414CB" w:rsidRPr="003414CB" w:rsidRDefault="003414CB" w:rsidP="003414CB">
      <w:pPr>
        <w:rPr>
          <w:sz w:val="24"/>
          <w:szCs w:val="24"/>
        </w:rPr>
      </w:pPr>
    </w:p>
    <w:sectPr w:rsidR="003414CB" w:rsidRPr="003414CB" w:rsidSect="00DA72B1">
      <w:headerReference w:type="default" r:id="rId8"/>
      <w:pgSz w:w="15840" w:h="12240" w:orient="landscape"/>
      <w:pgMar w:top="0" w:right="1134" w:bottom="49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B8" w:rsidRDefault="005A0FB8" w:rsidP="00111288">
      <w:r>
        <w:separator/>
      </w:r>
    </w:p>
  </w:endnote>
  <w:endnote w:type="continuationSeparator" w:id="0">
    <w:p w:rsidR="005A0FB8" w:rsidRDefault="005A0FB8" w:rsidP="00111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B8" w:rsidRDefault="005A0FB8" w:rsidP="00111288">
      <w:r>
        <w:separator/>
      </w:r>
    </w:p>
  </w:footnote>
  <w:footnote w:type="continuationSeparator" w:id="0">
    <w:p w:rsidR="005A0FB8" w:rsidRDefault="005A0FB8" w:rsidP="00111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8" w:rsidRDefault="005A0F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7AFC"/>
    <w:multiLevelType w:val="multilevel"/>
    <w:tmpl w:val="E72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D02B50"/>
    <w:multiLevelType w:val="multilevel"/>
    <w:tmpl w:val="B4CC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D65C94"/>
    <w:multiLevelType w:val="hybridMultilevel"/>
    <w:tmpl w:val="7DCA4502"/>
    <w:lvl w:ilvl="0" w:tplc="D70A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05E10"/>
    <w:multiLevelType w:val="multilevel"/>
    <w:tmpl w:val="A9C0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4636FC"/>
    <w:multiLevelType w:val="multilevel"/>
    <w:tmpl w:val="5462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E051ED"/>
    <w:multiLevelType w:val="multilevel"/>
    <w:tmpl w:val="715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AE"/>
    <w:rsid w:val="00013955"/>
    <w:rsid w:val="00034CB7"/>
    <w:rsid w:val="00092A70"/>
    <w:rsid w:val="000970D5"/>
    <w:rsid w:val="000A4360"/>
    <w:rsid w:val="000F1485"/>
    <w:rsid w:val="00111288"/>
    <w:rsid w:val="0013391D"/>
    <w:rsid w:val="00140F23"/>
    <w:rsid w:val="00175942"/>
    <w:rsid w:val="00187E76"/>
    <w:rsid w:val="001B72DF"/>
    <w:rsid w:val="001F2447"/>
    <w:rsid w:val="00211830"/>
    <w:rsid w:val="00241A4B"/>
    <w:rsid w:val="002B14B9"/>
    <w:rsid w:val="002B638A"/>
    <w:rsid w:val="002D7A46"/>
    <w:rsid w:val="002E3F7E"/>
    <w:rsid w:val="003414CB"/>
    <w:rsid w:val="00361117"/>
    <w:rsid w:val="003A3740"/>
    <w:rsid w:val="004537DA"/>
    <w:rsid w:val="004A5C22"/>
    <w:rsid w:val="004C5D9D"/>
    <w:rsid w:val="004D15F2"/>
    <w:rsid w:val="005247C6"/>
    <w:rsid w:val="00545B7B"/>
    <w:rsid w:val="005536C9"/>
    <w:rsid w:val="00560611"/>
    <w:rsid w:val="00590223"/>
    <w:rsid w:val="005A0FB8"/>
    <w:rsid w:val="005C73E8"/>
    <w:rsid w:val="005E1FB2"/>
    <w:rsid w:val="005F66D7"/>
    <w:rsid w:val="00650B44"/>
    <w:rsid w:val="0069041D"/>
    <w:rsid w:val="0069085B"/>
    <w:rsid w:val="006A2626"/>
    <w:rsid w:val="006D0E91"/>
    <w:rsid w:val="006E40AE"/>
    <w:rsid w:val="0070376C"/>
    <w:rsid w:val="00721955"/>
    <w:rsid w:val="007422AA"/>
    <w:rsid w:val="00760F33"/>
    <w:rsid w:val="00765347"/>
    <w:rsid w:val="007C0072"/>
    <w:rsid w:val="007D4D31"/>
    <w:rsid w:val="008332FD"/>
    <w:rsid w:val="008521B6"/>
    <w:rsid w:val="00865FEF"/>
    <w:rsid w:val="0089218C"/>
    <w:rsid w:val="008C561B"/>
    <w:rsid w:val="00A202E0"/>
    <w:rsid w:val="00A35D75"/>
    <w:rsid w:val="00A66D95"/>
    <w:rsid w:val="00AA0FCB"/>
    <w:rsid w:val="00AD61DF"/>
    <w:rsid w:val="00B42874"/>
    <w:rsid w:val="00B5385F"/>
    <w:rsid w:val="00B631A4"/>
    <w:rsid w:val="00B97869"/>
    <w:rsid w:val="00BD7254"/>
    <w:rsid w:val="00BD7E0B"/>
    <w:rsid w:val="00C00CAC"/>
    <w:rsid w:val="00C37482"/>
    <w:rsid w:val="00C501CF"/>
    <w:rsid w:val="00C60229"/>
    <w:rsid w:val="00C67F57"/>
    <w:rsid w:val="00CA4104"/>
    <w:rsid w:val="00CE358E"/>
    <w:rsid w:val="00D14F14"/>
    <w:rsid w:val="00D321B2"/>
    <w:rsid w:val="00D35872"/>
    <w:rsid w:val="00D470BA"/>
    <w:rsid w:val="00D755FB"/>
    <w:rsid w:val="00D804B8"/>
    <w:rsid w:val="00D8276C"/>
    <w:rsid w:val="00D84ED1"/>
    <w:rsid w:val="00D9178A"/>
    <w:rsid w:val="00DA72B1"/>
    <w:rsid w:val="00DB63F7"/>
    <w:rsid w:val="00DE7549"/>
    <w:rsid w:val="00E05FE8"/>
    <w:rsid w:val="00E13B5F"/>
    <w:rsid w:val="00E95A02"/>
    <w:rsid w:val="00F02BD0"/>
    <w:rsid w:val="00F37034"/>
    <w:rsid w:val="00F46866"/>
    <w:rsid w:val="00F6314E"/>
    <w:rsid w:val="00F75786"/>
    <w:rsid w:val="00F77F76"/>
    <w:rsid w:val="00F92AD8"/>
    <w:rsid w:val="00FA62D7"/>
    <w:rsid w:val="00FF06B5"/>
    <w:rsid w:val="00FF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C6"/>
  </w:style>
  <w:style w:type="paragraph" w:styleId="2">
    <w:name w:val="heading 2"/>
    <w:basedOn w:val="a"/>
    <w:next w:val="a"/>
    <w:link w:val="20"/>
    <w:qFormat/>
    <w:rsid w:val="00F02B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BD0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11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1288"/>
  </w:style>
  <w:style w:type="paragraph" w:styleId="a5">
    <w:name w:val="footer"/>
    <w:basedOn w:val="a"/>
    <w:link w:val="a6"/>
    <w:uiPriority w:val="99"/>
    <w:semiHidden/>
    <w:unhideWhenUsed/>
    <w:rsid w:val="001112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A471-3FC3-4ED6-9E84-B3AE5123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Губайдуллин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Светлана</cp:lastModifiedBy>
  <cp:revision>29</cp:revision>
  <dcterms:created xsi:type="dcterms:W3CDTF">2012-09-05T14:48:00Z</dcterms:created>
  <dcterms:modified xsi:type="dcterms:W3CDTF">2013-08-29T21:16:00Z</dcterms:modified>
</cp:coreProperties>
</file>