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72" w:rsidRDefault="003C4A12" w:rsidP="000C2A7F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0C2A7F">
        <w:rPr>
          <w:rFonts w:ascii="Times New Roman" w:hAnsi="Times New Roman" w:cs="Times New Roman"/>
          <w:i w:val="0"/>
          <w:color w:val="auto"/>
          <w:sz w:val="28"/>
        </w:rPr>
        <w:t>Реализация компетентностного подхода в экологическом воспитании в условиях МБОУ СОШ №10 г.</w:t>
      </w:r>
      <w:r w:rsidR="00F24F77" w:rsidRPr="000C2A7F"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 w:rsidRPr="000C2A7F">
        <w:rPr>
          <w:rFonts w:ascii="Times New Roman" w:hAnsi="Times New Roman" w:cs="Times New Roman"/>
          <w:i w:val="0"/>
          <w:color w:val="auto"/>
          <w:sz w:val="28"/>
        </w:rPr>
        <w:t>Ярцево</w:t>
      </w:r>
    </w:p>
    <w:p w:rsidR="000062AD" w:rsidRDefault="000C2A7F" w:rsidP="000062AD">
      <w:pPr>
        <w:jc w:val="right"/>
        <w:rPr>
          <w:rFonts w:ascii="Times New Roman" w:hAnsi="Times New Roman" w:cs="Times New Roman"/>
          <w:sz w:val="24"/>
        </w:rPr>
      </w:pPr>
      <w:r w:rsidRPr="000062AD">
        <w:rPr>
          <w:rFonts w:ascii="Times New Roman" w:hAnsi="Times New Roman" w:cs="Times New Roman"/>
          <w:sz w:val="24"/>
        </w:rPr>
        <w:t>Марчевская Татьяна Николаевна,</w:t>
      </w:r>
    </w:p>
    <w:p w:rsidR="000C2A7F" w:rsidRDefault="000C2A7F" w:rsidP="000062AD">
      <w:pPr>
        <w:jc w:val="right"/>
        <w:rPr>
          <w:rFonts w:ascii="Times New Roman" w:hAnsi="Times New Roman" w:cs="Times New Roman"/>
          <w:sz w:val="24"/>
        </w:rPr>
      </w:pPr>
      <w:r w:rsidRPr="000062AD">
        <w:rPr>
          <w:rFonts w:ascii="Times New Roman" w:hAnsi="Times New Roman" w:cs="Times New Roman"/>
          <w:sz w:val="24"/>
        </w:rPr>
        <w:t xml:space="preserve"> учитель биологии, МБОУ СОШ №10 </w:t>
      </w:r>
      <w:r w:rsidR="000062AD" w:rsidRPr="000062AD">
        <w:rPr>
          <w:rFonts w:ascii="Times New Roman" w:hAnsi="Times New Roman" w:cs="Times New Roman"/>
          <w:sz w:val="24"/>
        </w:rPr>
        <w:t>г. Ярцево</w:t>
      </w:r>
    </w:p>
    <w:p w:rsidR="00E119E5" w:rsidRDefault="00E119E5" w:rsidP="000062AD">
      <w:pPr>
        <w:jc w:val="right"/>
        <w:rPr>
          <w:rFonts w:ascii="Times New Roman" w:hAnsi="Times New Roman" w:cs="Times New Roman"/>
          <w:sz w:val="24"/>
        </w:rPr>
      </w:pPr>
    </w:p>
    <w:p w:rsidR="008D555C" w:rsidRDefault="0058460E" w:rsidP="00F233A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C22C4">
        <w:rPr>
          <w:rFonts w:ascii="Times New Roman" w:eastAsia="Calibri" w:hAnsi="Times New Roman" w:cs="Times New Roman"/>
          <w:sz w:val="28"/>
        </w:rPr>
        <w:t xml:space="preserve">Современный этап развития системы образования в России характеризуется значительными преобразованиями, в результате которых меняются не только </w:t>
      </w:r>
      <w:r>
        <w:rPr>
          <w:rFonts w:ascii="Times New Roman" w:hAnsi="Times New Roman" w:cs="Times New Roman"/>
          <w:sz w:val="28"/>
        </w:rPr>
        <w:t xml:space="preserve">цели, </w:t>
      </w:r>
      <w:r w:rsidRPr="00AC22C4">
        <w:rPr>
          <w:rFonts w:ascii="Times New Roman" w:eastAsia="Calibri" w:hAnsi="Times New Roman" w:cs="Times New Roman"/>
          <w:sz w:val="28"/>
        </w:rPr>
        <w:t>условия обучения</w:t>
      </w:r>
      <w:r w:rsidRPr="00AC22C4">
        <w:rPr>
          <w:rFonts w:ascii="Times New Roman" w:hAnsi="Times New Roman" w:cs="Times New Roman"/>
          <w:sz w:val="28"/>
        </w:rPr>
        <w:t xml:space="preserve">, воспитания </w:t>
      </w:r>
      <w:r w:rsidRPr="00AC22C4">
        <w:rPr>
          <w:rFonts w:ascii="Times New Roman" w:eastAsia="Calibri" w:hAnsi="Times New Roman" w:cs="Times New Roman"/>
          <w:sz w:val="28"/>
        </w:rPr>
        <w:t xml:space="preserve"> школьников, но  и </w:t>
      </w:r>
      <w:r>
        <w:rPr>
          <w:rFonts w:ascii="Times New Roman" w:hAnsi="Times New Roman" w:cs="Times New Roman"/>
          <w:sz w:val="28"/>
        </w:rPr>
        <w:t xml:space="preserve">подходы, лежащие в основе </w:t>
      </w:r>
      <w:r w:rsidRPr="00AC22C4">
        <w:rPr>
          <w:rFonts w:ascii="Times New Roman" w:eastAsia="Calibri" w:hAnsi="Times New Roman" w:cs="Times New Roman"/>
          <w:sz w:val="28"/>
        </w:rPr>
        <w:t>деятельности  педагога.</w:t>
      </w:r>
      <w:r>
        <w:rPr>
          <w:rFonts w:ascii="Times New Roman" w:hAnsi="Times New Roman" w:cs="Times New Roman"/>
          <w:sz w:val="28"/>
        </w:rPr>
        <w:t xml:space="preserve">  </w:t>
      </w:r>
      <w:r w:rsidR="00197859">
        <w:rPr>
          <w:rFonts w:ascii="Times New Roman" w:hAnsi="Times New Roman" w:cs="Times New Roman"/>
          <w:sz w:val="28"/>
        </w:rPr>
        <w:t>Так м</w:t>
      </w:r>
      <w:r w:rsidR="00FE6789">
        <w:rPr>
          <w:rFonts w:ascii="Times New Roman" w:hAnsi="Times New Roman" w:cs="Times New Roman"/>
          <w:sz w:val="28"/>
        </w:rPr>
        <w:t>етодологическо</w:t>
      </w:r>
      <w:r w:rsidR="00BF046F">
        <w:rPr>
          <w:rFonts w:ascii="Times New Roman" w:hAnsi="Times New Roman" w:cs="Times New Roman"/>
          <w:sz w:val="28"/>
        </w:rPr>
        <w:t>й</w:t>
      </w:r>
      <w:r w:rsidR="00FE6789">
        <w:rPr>
          <w:rFonts w:ascii="Times New Roman" w:hAnsi="Times New Roman" w:cs="Times New Roman"/>
          <w:sz w:val="28"/>
        </w:rPr>
        <w:t xml:space="preserve"> осново</w:t>
      </w:r>
      <w:r w:rsidR="00BF046F">
        <w:rPr>
          <w:rFonts w:ascii="Times New Roman" w:hAnsi="Times New Roman" w:cs="Times New Roman"/>
          <w:sz w:val="28"/>
        </w:rPr>
        <w:t>й</w:t>
      </w:r>
      <w:r w:rsidR="00FE6789">
        <w:rPr>
          <w:rFonts w:ascii="Times New Roman" w:hAnsi="Times New Roman" w:cs="Times New Roman"/>
          <w:sz w:val="28"/>
        </w:rPr>
        <w:t xml:space="preserve"> </w:t>
      </w:r>
      <w:r w:rsidR="005F1705">
        <w:rPr>
          <w:rFonts w:ascii="Times New Roman" w:hAnsi="Times New Roman" w:cs="Times New Roman"/>
          <w:sz w:val="28"/>
        </w:rPr>
        <w:t>осуществляемого мно</w:t>
      </w:r>
      <w:r w:rsidR="00BF046F">
        <w:rPr>
          <w:rFonts w:ascii="Times New Roman" w:hAnsi="Times New Roman" w:cs="Times New Roman"/>
          <w:sz w:val="28"/>
        </w:rPr>
        <w:t>ю</w:t>
      </w:r>
      <w:r w:rsidR="005F1705">
        <w:rPr>
          <w:rFonts w:ascii="Times New Roman" w:hAnsi="Times New Roman" w:cs="Times New Roman"/>
          <w:sz w:val="28"/>
        </w:rPr>
        <w:t xml:space="preserve"> </w:t>
      </w:r>
      <w:r w:rsidR="00BF046F">
        <w:rPr>
          <w:rFonts w:ascii="Times New Roman" w:hAnsi="Times New Roman" w:cs="Times New Roman"/>
          <w:sz w:val="28"/>
        </w:rPr>
        <w:t>экологического воспит</w:t>
      </w:r>
      <w:r w:rsidR="00FE6789">
        <w:rPr>
          <w:rFonts w:ascii="Times New Roman" w:hAnsi="Times New Roman" w:cs="Times New Roman"/>
          <w:sz w:val="28"/>
        </w:rPr>
        <w:t>ания</w:t>
      </w:r>
      <w:r>
        <w:rPr>
          <w:rFonts w:ascii="Times New Roman" w:hAnsi="Times New Roman" w:cs="Times New Roman"/>
          <w:sz w:val="28"/>
        </w:rPr>
        <w:t xml:space="preserve"> </w:t>
      </w:r>
      <w:r w:rsidR="005F1705">
        <w:rPr>
          <w:rFonts w:ascii="Times New Roman" w:hAnsi="Times New Roman" w:cs="Times New Roman"/>
          <w:sz w:val="28"/>
        </w:rPr>
        <w:t xml:space="preserve">стал </w:t>
      </w:r>
      <w:r w:rsidR="00FE6789">
        <w:rPr>
          <w:rFonts w:ascii="Times New Roman" w:hAnsi="Times New Roman" w:cs="Times New Roman"/>
          <w:sz w:val="28"/>
        </w:rPr>
        <w:t>компетентностны</w:t>
      </w:r>
      <w:r w:rsidR="00BF046F">
        <w:rPr>
          <w:rFonts w:ascii="Times New Roman" w:hAnsi="Times New Roman" w:cs="Times New Roman"/>
          <w:sz w:val="28"/>
        </w:rPr>
        <w:t>й</w:t>
      </w:r>
      <w:r w:rsidR="00FE6789">
        <w:rPr>
          <w:rFonts w:ascii="Times New Roman" w:hAnsi="Times New Roman" w:cs="Times New Roman"/>
          <w:sz w:val="28"/>
        </w:rPr>
        <w:t xml:space="preserve"> подход.</w:t>
      </w:r>
    </w:p>
    <w:p w:rsidR="009D719F" w:rsidRPr="008D555C" w:rsidRDefault="00391D9C" w:rsidP="00F233A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D555C">
        <w:rPr>
          <w:rFonts w:ascii="Times New Roman" w:hAnsi="Times New Roman" w:cs="Times New Roman"/>
          <w:sz w:val="28"/>
        </w:rPr>
        <w:t xml:space="preserve">Главной целью экологического воспитания является </w:t>
      </w:r>
      <w:r w:rsidR="005F235E" w:rsidRPr="008D555C">
        <w:rPr>
          <w:rFonts w:ascii="Times New Roman" w:hAnsi="Times New Roman" w:cs="Times New Roman"/>
          <w:sz w:val="28"/>
        </w:rPr>
        <w:t xml:space="preserve">формирование </w:t>
      </w:r>
      <w:r w:rsidR="006D027C" w:rsidRPr="008D555C">
        <w:rPr>
          <w:rFonts w:ascii="Times New Roman" w:hAnsi="Times New Roman" w:cs="Times New Roman"/>
          <w:sz w:val="28"/>
        </w:rPr>
        <w:t>экологически грамотно</w:t>
      </w:r>
      <w:r w:rsidR="00BF046F">
        <w:rPr>
          <w:rFonts w:ascii="Times New Roman" w:hAnsi="Times New Roman" w:cs="Times New Roman"/>
          <w:sz w:val="28"/>
        </w:rPr>
        <w:t>й</w:t>
      </w:r>
      <w:r w:rsidR="006D027C" w:rsidRPr="008D555C">
        <w:rPr>
          <w:rFonts w:ascii="Times New Roman" w:hAnsi="Times New Roman" w:cs="Times New Roman"/>
          <w:sz w:val="28"/>
        </w:rPr>
        <w:t xml:space="preserve"> </w:t>
      </w:r>
      <w:r w:rsidR="009C7C40" w:rsidRPr="008D555C">
        <w:rPr>
          <w:rFonts w:ascii="Times New Roman" w:hAnsi="Times New Roman" w:cs="Times New Roman"/>
          <w:sz w:val="28"/>
        </w:rPr>
        <w:t xml:space="preserve"> личности,</w:t>
      </w:r>
      <w:r w:rsidR="008D555C">
        <w:rPr>
          <w:rFonts w:ascii="Times New Roman" w:hAnsi="Times New Roman" w:cs="Times New Roman"/>
          <w:sz w:val="28"/>
        </w:rPr>
        <w:t xml:space="preserve"> </w:t>
      </w:r>
      <w:r w:rsidR="009C7C40" w:rsidRPr="008D555C">
        <w:rPr>
          <w:rFonts w:ascii="Times New Roman" w:hAnsi="Times New Roman" w:cs="Times New Roman"/>
          <w:sz w:val="28"/>
        </w:rPr>
        <w:t>обладающе</w:t>
      </w:r>
      <w:r w:rsidR="00BF046F">
        <w:rPr>
          <w:rFonts w:ascii="Times New Roman" w:hAnsi="Times New Roman" w:cs="Times New Roman"/>
          <w:sz w:val="28"/>
        </w:rPr>
        <w:t>й</w:t>
      </w:r>
      <w:r w:rsidR="009C7C40" w:rsidRPr="008D555C">
        <w:rPr>
          <w:rFonts w:ascii="Times New Roman" w:hAnsi="Times New Roman" w:cs="Times New Roman"/>
          <w:sz w:val="28"/>
        </w:rPr>
        <w:t xml:space="preserve"> ключевыми компетенциями</w:t>
      </w:r>
      <w:r w:rsidR="00817760">
        <w:rPr>
          <w:rFonts w:ascii="Times New Roman" w:hAnsi="Times New Roman" w:cs="Times New Roman"/>
          <w:sz w:val="28"/>
        </w:rPr>
        <w:t>,</w:t>
      </w:r>
      <w:r w:rsidR="008D555C" w:rsidRPr="008D555C">
        <w:rPr>
          <w:rFonts w:ascii="Times New Roman" w:hAnsi="Times New Roman" w:cs="Times New Roman"/>
          <w:sz w:val="28"/>
        </w:rPr>
        <w:t xml:space="preserve"> </w:t>
      </w:r>
      <w:r w:rsidR="00BF046F">
        <w:rPr>
          <w:rFonts w:ascii="Times New Roman" w:hAnsi="Times New Roman" w:cs="Times New Roman"/>
          <w:sz w:val="28"/>
        </w:rPr>
        <w:t>способной</w:t>
      </w:r>
      <w:r w:rsidR="008D555C">
        <w:rPr>
          <w:rFonts w:ascii="Times New Roman" w:hAnsi="Times New Roman" w:cs="Times New Roman"/>
          <w:sz w:val="28"/>
        </w:rPr>
        <w:t xml:space="preserve"> </w:t>
      </w:r>
      <w:r w:rsidR="008D555C" w:rsidRPr="008D555C">
        <w:rPr>
          <w:rFonts w:ascii="Times New Roman" w:hAnsi="Times New Roman" w:cs="Times New Roman"/>
          <w:sz w:val="28"/>
        </w:rPr>
        <w:t>ориентироваться в основных экологических проблемах и законах</w:t>
      </w:r>
      <w:r w:rsidR="008D555C">
        <w:rPr>
          <w:rFonts w:ascii="Times New Roman" w:hAnsi="Times New Roman" w:cs="Times New Roman"/>
          <w:sz w:val="28"/>
        </w:rPr>
        <w:t xml:space="preserve"> </w:t>
      </w:r>
      <w:r w:rsidR="008D555C" w:rsidRPr="008D555C">
        <w:rPr>
          <w:rFonts w:ascii="Times New Roman" w:hAnsi="Times New Roman" w:cs="Times New Roman"/>
          <w:sz w:val="28"/>
        </w:rPr>
        <w:t xml:space="preserve">и </w:t>
      </w:r>
      <w:r w:rsidR="005F1705">
        <w:rPr>
          <w:rFonts w:ascii="Times New Roman" w:hAnsi="Times New Roman" w:cs="Times New Roman"/>
          <w:sz w:val="28"/>
        </w:rPr>
        <w:t>обладающе</w:t>
      </w:r>
      <w:r w:rsidR="00BF046F">
        <w:rPr>
          <w:rFonts w:ascii="Times New Roman" w:hAnsi="Times New Roman" w:cs="Times New Roman"/>
          <w:sz w:val="28"/>
        </w:rPr>
        <w:t>й</w:t>
      </w:r>
      <w:r w:rsidR="005F1705">
        <w:rPr>
          <w:rFonts w:ascii="Times New Roman" w:hAnsi="Times New Roman" w:cs="Times New Roman"/>
          <w:sz w:val="28"/>
        </w:rPr>
        <w:t xml:space="preserve"> </w:t>
      </w:r>
      <w:r w:rsidR="008D555C" w:rsidRPr="008D555C">
        <w:rPr>
          <w:rFonts w:ascii="Times New Roman" w:hAnsi="Times New Roman" w:cs="Times New Roman"/>
          <w:sz w:val="28"/>
        </w:rPr>
        <w:t>опыт</w:t>
      </w:r>
      <w:r w:rsidR="008D555C">
        <w:rPr>
          <w:rFonts w:ascii="Times New Roman" w:hAnsi="Times New Roman" w:cs="Times New Roman"/>
          <w:sz w:val="28"/>
        </w:rPr>
        <w:t>ом</w:t>
      </w:r>
      <w:r w:rsidR="008D555C" w:rsidRPr="008D555C">
        <w:rPr>
          <w:rFonts w:ascii="Times New Roman" w:hAnsi="Times New Roman" w:cs="Times New Roman"/>
          <w:sz w:val="28"/>
        </w:rPr>
        <w:t xml:space="preserve"> природоохранной работы</w:t>
      </w:r>
      <w:r w:rsidR="008D555C">
        <w:rPr>
          <w:rFonts w:ascii="Times New Roman" w:hAnsi="Times New Roman" w:cs="Times New Roman"/>
          <w:sz w:val="28"/>
        </w:rPr>
        <w:t>.</w:t>
      </w:r>
      <w:r w:rsidR="009C7C40" w:rsidRPr="008D555C">
        <w:rPr>
          <w:rFonts w:ascii="Times New Roman" w:hAnsi="Times New Roman" w:cs="Times New Roman"/>
          <w:sz w:val="28"/>
        </w:rPr>
        <w:t xml:space="preserve"> </w:t>
      </w:r>
      <w:r w:rsidR="009A661B" w:rsidRPr="008D555C">
        <w:rPr>
          <w:rFonts w:ascii="Times New Roman" w:hAnsi="Times New Roman" w:cs="Times New Roman"/>
          <w:sz w:val="28"/>
        </w:rPr>
        <w:t>Для достижения дано</w:t>
      </w:r>
      <w:r w:rsidR="00BF046F">
        <w:rPr>
          <w:rFonts w:ascii="Times New Roman" w:hAnsi="Times New Roman" w:cs="Times New Roman"/>
          <w:sz w:val="28"/>
        </w:rPr>
        <w:t>й</w:t>
      </w:r>
      <w:r w:rsidR="009A661B" w:rsidRPr="008D555C">
        <w:rPr>
          <w:rFonts w:ascii="Times New Roman" w:hAnsi="Times New Roman" w:cs="Times New Roman"/>
          <w:sz w:val="28"/>
        </w:rPr>
        <w:t xml:space="preserve">  </w:t>
      </w:r>
      <w:r w:rsidR="005F235E" w:rsidRPr="008D555C">
        <w:rPr>
          <w:rFonts w:ascii="Times New Roman" w:hAnsi="Times New Roman" w:cs="Times New Roman"/>
          <w:sz w:val="28"/>
        </w:rPr>
        <w:t>цели решаются следующие задачи</w:t>
      </w:r>
      <w:r w:rsidR="009C7C40" w:rsidRPr="008D555C">
        <w:rPr>
          <w:rFonts w:ascii="Times New Roman" w:hAnsi="Times New Roman" w:cs="Times New Roman"/>
          <w:sz w:val="28"/>
        </w:rPr>
        <w:t>:</w:t>
      </w:r>
    </w:p>
    <w:p w:rsidR="006D027C" w:rsidRDefault="009D719F" w:rsidP="00197859">
      <w:pPr>
        <w:pStyle w:val="dash041e0431044b0447043d044b0439"/>
        <w:numPr>
          <w:ilvl w:val="0"/>
          <w:numId w:val="3"/>
        </w:numPr>
        <w:spacing w:line="360" w:lineRule="auto"/>
        <w:ind w:left="357" w:hanging="357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Формирование о</w:t>
      </w:r>
      <w:r w:rsidR="003040DB">
        <w:rPr>
          <w:rStyle w:val="dash041e0431044b0447043d044b0439char1"/>
          <w:sz w:val="28"/>
          <w:szCs w:val="28"/>
        </w:rPr>
        <w:t>бщекультурных</w:t>
      </w:r>
      <w:r w:rsidR="00BF046F">
        <w:rPr>
          <w:rStyle w:val="dash041e0431044b0447043d044b0439char1"/>
          <w:sz w:val="28"/>
          <w:szCs w:val="28"/>
        </w:rPr>
        <w:t xml:space="preserve"> компетенций</w:t>
      </w:r>
      <w:r w:rsidR="00391D9C">
        <w:rPr>
          <w:rStyle w:val="dash041e0431044b0447043d044b0439char1"/>
          <w:sz w:val="28"/>
          <w:szCs w:val="28"/>
        </w:rPr>
        <w:t xml:space="preserve"> (</w:t>
      </w:r>
      <w:r w:rsidR="006D027C">
        <w:rPr>
          <w:rStyle w:val="dash0410005f0431005f0437005f0430005f0446005f0020005f0441005f043f005f0438005f0441005f043a005f0430005f005fchar1char1"/>
          <w:sz w:val="28"/>
          <w:szCs w:val="28"/>
        </w:rPr>
        <w:t xml:space="preserve">культуры </w:t>
      </w:r>
      <w:r w:rsidR="006D027C" w:rsidRPr="0065359B">
        <w:rPr>
          <w:rStyle w:val="dash0410005f0431005f0437005f0430005f0446005f0020005f0441005f043f005f0438005f0441005f043a005f0430005f005fchar1char1"/>
          <w:sz w:val="28"/>
          <w:szCs w:val="28"/>
        </w:rPr>
        <w:t>здорового и безопасного образа жизни</w:t>
      </w:r>
      <w:r w:rsidR="006D027C">
        <w:rPr>
          <w:rStyle w:val="dash041e0431044b0447043d044b0439char1"/>
          <w:sz w:val="28"/>
          <w:szCs w:val="28"/>
        </w:rPr>
        <w:t xml:space="preserve">, </w:t>
      </w:r>
      <w:r w:rsidR="006D027C" w:rsidRPr="0065359B">
        <w:rPr>
          <w:rStyle w:val="dash041e0431044b0447043d044b0439char1"/>
          <w:sz w:val="28"/>
          <w:szCs w:val="28"/>
        </w:rPr>
        <w:t>основ экологической грамотности: способности оценивать последствия деятельности человека в природе, влияние факторов риска на здоровье человека</w:t>
      </w:r>
      <w:r w:rsidR="006D027C">
        <w:rPr>
          <w:rStyle w:val="dash041e0431044b0447043d044b0439char1"/>
          <w:sz w:val="28"/>
          <w:szCs w:val="28"/>
        </w:rPr>
        <w:t>).</w:t>
      </w:r>
    </w:p>
    <w:p w:rsidR="009D719F" w:rsidRPr="0065359B" w:rsidRDefault="009D719F" w:rsidP="00197859">
      <w:pPr>
        <w:pStyle w:val="dash041e0431044b0447043d044b0439"/>
        <w:numPr>
          <w:ilvl w:val="0"/>
          <w:numId w:val="3"/>
        </w:numPr>
        <w:spacing w:line="360" w:lineRule="auto"/>
        <w:ind w:left="357" w:hanging="357"/>
        <w:jc w:val="both"/>
      </w:pPr>
      <w:r>
        <w:rPr>
          <w:rStyle w:val="dash041e0431044b0447043d044b0439char1"/>
          <w:sz w:val="28"/>
          <w:szCs w:val="28"/>
        </w:rPr>
        <w:t>Раз</w:t>
      </w:r>
      <w:r w:rsidR="00BF046F">
        <w:rPr>
          <w:rStyle w:val="dash041e0431044b0447043d044b0439char1"/>
          <w:sz w:val="28"/>
          <w:szCs w:val="28"/>
        </w:rPr>
        <w:t>витие информационных компетенций</w:t>
      </w:r>
      <w:r>
        <w:rPr>
          <w:rStyle w:val="dash041e0431044b0447043d044b0439char1"/>
          <w:sz w:val="28"/>
          <w:szCs w:val="28"/>
        </w:rPr>
        <w:t xml:space="preserve"> (владение современными средствами информации  и информационны</w:t>
      </w:r>
      <w:r w:rsidR="00BF046F">
        <w:rPr>
          <w:rStyle w:val="dash041e0431044b0447043d044b0439char1"/>
          <w:sz w:val="28"/>
          <w:szCs w:val="28"/>
        </w:rPr>
        <w:t>ми технологиями: поиск, анализ,</w:t>
      </w:r>
      <w:r>
        <w:rPr>
          <w:rStyle w:val="dash041e0431044b0447043d044b0439char1"/>
          <w:sz w:val="28"/>
          <w:szCs w:val="28"/>
        </w:rPr>
        <w:t xml:space="preserve"> отбор экологическо</w:t>
      </w:r>
      <w:r w:rsidR="00BF046F">
        <w:rPr>
          <w:rStyle w:val="dash041e0431044b0447043d044b0439char1"/>
          <w:sz w:val="28"/>
          <w:szCs w:val="28"/>
        </w:rPr>
        <w:t>й</w:t>
      </w:r>
      <w:r>
        <w:rPr>
          <w:rStyle w:val="dash041e0431044b0447043d044b0439char1"/>
          <w:sz w:val="28"/>
          <w:szCs w:val="28"/>
        </w:rPr>
        <w:t xml:space="preserve"> информации, ее преобразование, сохранение, передача).</w:t>
      </w:r>
    </w:p>
    <w:p w:rsidR="00277DAE" w:rsidRPr="00391D9C" w:rsidRDefault="009D719F" w:rsidP="00197859">
      <w:pPr>
        <w:pStyle w:val="dash041e0431044b0447043d044b0439"/>
        <w:numPr>
          <w:ilvl w:val="0"/>
          <w:numId w:val="3"/>
        </w:numPr>
        <w:spacing w:line="360" w:lineRule="auto"/>
        <w:ind w:left="357" w:hanging="357"/>
        <w:jc w:val="both"/>
        <w:rPr>
          <w:rStyle w:val="dash041e0431044b0447043d044b0439char1"/>
        </w:rPr>
      </w:pPr>
      <w:r>
        <w:rPr>
          <w:rStyle w:val="dash041e0431044b0447043d044b0439char1"/>
          <w:sz w:val="28"/>
          <w:szCs w:val="28"/>
        </w:rPr>
        <w:t xml:space="preserve"> Формирование ц</w:t>
      </w:r>
      <w:r w:rsidR="00391D9C">
        <w:rPr>
          <w:rStyle w:val="dash041e0431044b0447043d044b0439char1"/>
          <w:sz w:val="28"/>
          <w:szCs w:val="28"/>
        </w:rPr>
        <w:t>енностно-смысловых</w:t>
      </w:r>
      <w:r w:rsidR="00BF046F">
        <w:rPr>
          <w:rStyle w:val="dash041e0431044b0447043d044b0439char1"/>
          <w:sz w:val="28"/>
          <w:szCs w:val="28"/>
        </w:rPr>
        <w:t xml:space="preserve"> компетенций</w:t>
      </w:r>
      <w:r w:rsidR="00391D9C">
        <w:rPr>
          <w:rStyle w:val="dash041e0431044b0447043d044b0439char1"/>
          <w:sz w:val="28"/>
          <w:szCs w:val="28"/>
        </w:rPr>
        <w:t xml:space="preserve"> (</w:t>
      </w:r>
      <w:r w:rsidR="00F233A8">
        <w:rPr>
          <w:rStyle w:val="dash041e0431044b0447043d044b0439char1"/>
          <w:sz w:val="28"/>
          <w:szCs w:val="28"/>
        </w:rPr>
        <w:t xml:space="preserve">способности </w:t>
      </w:r>
      <w:r w:rsidR="00277DAE" w:rsidRPr="0065359B">
        <w:rPr>
          <w:rStyle w:val="dash041e0431044b0447043d044b0439char1"/>
          <w:sz w:val="28"/>
          <w:szCs w:val="28"/>
        </w:rPr>
        <w:t>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="00277DAE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277DAE" w:rsidRPr="0065359B">
        <w:rPr>
          <w:rStyle w:val="dash041e0431044b0447043d044b0439char1"/>
          <w:sz w:val="28"/>
          <w:szCs w:val="28"/>
        </w:rPr>
        <w:t xml:space="preserve">действий по сохранению </w:t>
      </w:r>
      <w:r w:rsidR="00277DAE" w:rsidRPr="0065359B">
        <w:rPr>
          <w:rStyle w:val="dash041e0431044b0447043d044b0439char1"/>
          <w:sz w:val="28"/>
          <w:szCs w:val="28"/>
        </w:rPr>
        <w:lastRenderedPageBreak/>
        <w:t>биоразнообразия и природных местообитаний</w:t>
      </w:r>
      <w:r w:rsidR="00277DAE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277DAE" w:rsidRPr="0065359B">
        <w:rPr>
          <w:rStyle w:val="dash041e0431044b0447043d044b0439char1"/>
          <w:sz w:val="28"/>
          <w:szCs w:val="28"/>
        </w:rPr>
        <w:t>видов растений и животных</w:t>
      </w:r>
      <w:r w:rsidR="00391D9C">
        <w:rPr>
          <w:rStyle w:val="dash041e0431044b0447043d044b0439char1"/>
          <w:sz w:val="28"/>
          <w:szCs w:val="28"/>
        </w:rPr>
        <w:t>)</w:t>
      </w:r>
      <w:r w:rsidR="004F3AE3">
        <w:rPr>
          <w:rStyle w:val="dash041e0431044b0447043d044b0439char1"/>
          <w:sz w:val="28"/>
          <w:szCs w:val="28"/>
        </w:rPr>
        <w:t>.</w:t>
      </w:r>
    </w:p>
    <w:p w:rsidR="00E31030" w:rsidRPr="009F7779" w:rsidRDefault="009D719F" w:rsidP="00197859">
      <w:pPr>
        <w:pStyle w:val="ae"/>
        <w:numPr>
          <w:ilvl w:val="0"/>
          <w:numId w:val="3"/>
        </w:numPr>
        <w:spacing w:after="0" w:line="360" w:lineRule="auto"/>
        <w:ind w:left="357" w:hanging="35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Совершенствование к</w:t>
      </w:r>
      <w:r w:rsidR="00BF046F">
        <w:rPr>
          <w:rStyle w:val="dash041e0431044b0447043d044b0439char1"/>
          <w:sz w:val="28"/>
          <w:szCs w:val="28"/>
        </w:rPr>
        <w:t xml:space="preserve">оммуникативных компетенций </w:t>
      </w:r>
      <w:r w:rsidR="009F7779" w:rsidRPr="009F7779">
        <w:rPr>
          <w:rStyle w:val="dash041e0431044b0447043d044b0439char1"/>
          <w:sz w:val="28"/>
          <w:szCs w:val="28"/>
        </w:rPr>
        <w:t>(умение работать в группе, умение общаться, объективная самооценка).</w:t>
      </w:r>
    </w:p>
    <w:p w:rsidR="009F7779" w:rsidRPr="00CD71DA" w:rsidRDefault="009D719F" w:rsidP="00197859">
      <w:pPr>
        <w:pStyle w:val="ae"/>
        <w:numPr>
          <w:ilvl w:val="0"/>
          <w:numId w:val="3"/>
        </w:numPr>
        <w:spacing w:after="0" w:line="360" w:lineRule="auto"/>
        <w:ind w:left="357" w:hanging="357"/>
        <w:jc w:val="both"/>
        <w:rPr>
          <w:rStyle w:val="dash041e0431044b0447043d044b0439char1"/>
          <w:sz w:val="28"/>
          <w:szCs w:val="28"/>
          <w:lang w:eastAsia="ru-RU"/>
        </w:rPr>
      </w:pPr>
      <w:r>
        <w:rPr>
          <w:rStyle w:val="dash041e0431044b0447043d044b0439char1"/>
          <w:sz w:val="28"/>
          <w:szCs w:val="28"/>
          <w:lang w:eastAsia="ru-RU"/>
        </w:rPr>
        <w:t>Развитие учебно-познавательных компетен</w:t>
      </w:r>
      <w:r w:rsidR="00EB35B9">
        <w:rPr>
          <w:rStyle w:val="dash041e0431044b0447043d044b0439char1"/>
          <w:sz w:val="28"/>
          <w:szCs w:val="28"/>
          <w:lang w:eastAsia="ru-RU"/>
        </w:rPr>
        <w:t>ц</w:t>
      </w:r>
      <w:r>
        <w:rPr>
          <w:rStyle w:val="dash041e0431044b0447043d044b0439char1"/>
          <w:sz w:val="28"/>
          <w:szCs w:val="28"/>
          <w:lang w:eastAsia="ru-RU"/>
        </w:rPr>
        <w:t>и</w:t>
      </w:r>
      <w:r w:rsidR="00EB35B9">
        <w:rPr>
          <w:rStyle w:val="dash041e0431044b0447043d044b0439char1"/>
          <w:sz w:val="28"/>
          <w:szCs w:val="28"/>
          <w:lang w:eastAsia="ru-RU"/>
        </w:rPr>
        <w:t>й</w:t>
      </w:r>
      <w:r>
        <w:rPr>
          <w:rStyle w:val="dash041e0431044b0447043d044b0439char1"/>
          <w:sz w:val="28"/>
          <w:szCs w:val="28"/>
          <w:lang w:eastAsia="ru-RU"/>
        </w:rPr>
        <w:t xml:space="preserve"> (способов организации целеполагания, планирования, анализа, рефлексии, самооценки; добывание </w:t>
      </w:r>
      <w:r w:rsidR="00D02DBD">
        <w:rPr>
          <w:rStyle w:val="dash041e0431044b0447043d044b0439char1"/>
          <w:sz w:val="28"/>
          <w:szCs w:val="28"/>
          <w:lang w:eastAsia="ru-RU"/>
        </w:rPr>
        <w:t xml:space="preserve"> экологических </w:t>
      </w:r>
      <w:r>
        <w:rPr>
          <w:rStyle w:val="dash041e0431044b0447043d044b0439char1"/>
          <w:sz w:val="28"/>
          <w:szCs w:val="28"/>
          <w:lang w:eastAsia="ru-RU"/>
        </w:rPr>
        <w:t>знан</w:t>
      </w:r>
      <w:r w:rsidR="00BF046F">
        <w:rPr>
          <w:rStyle w:val="dash041e0431044b0447043d044b0439char1"/>
          <w:sz w:val="28"/>
          <w:szCs w:val="28"/>
          <w:lang w:eastAsia="ru-RU"/>
        </w:rPr>
        <w:t>ии непосредственно из окружающей</w:t>
      </w:r>
      <w:r>
        <w:rPr>
          <w:rStyle w:val="dash041e0431044b0447043d044b0439char1"/>
          <w:sz w:val="28"/>
          <w:szCs w:val="28"/>
          <w:lang w:eastAsia="ru-RU"/>
        </w:rPr>
        <w:t xml:space="preserve"> </w:t>
      </w:r>
      <w:r w:rsidR="00BF046F">
        <w:rPr>
          <w:rStyle w:val="dash041e0431044b0447043d044b0439char1"/>
          <w:sz w:val="28"/>
          <w:szCs w:val="28"/>
          <w:lang w:eastAsia="ru-RU"/>
        </w:rPr>
        <w:t>действительности</w:t>
      </w:r>
      <w:r w:rsidR="00CD71DA">
        <w:rPr>
          <w:rStyle w:val="dash041e0431044b0447043d044b0439char1"/>
          <w:sz w:val="28"/>
          <w:szCs w:val="28"/>
          <w:lang w:eastAsia="ru-RU"/>
        </w:rPr>
        <w:t xml:space="preserve">, владение приемами решения </w:t>
      </w:r>
      <w:r w:rsidR="00D02DBD">
        <w:rPr>
          <w:rStyle w:val="dash041e0431044b0447043d044b0439char1"/>
          <w:sz w:val="28"/>
          <w:szCs w:val="28"/>
          <w:lang w:eastAsia="ru-RU"/>
        </w:rPr>
        <w:t xml:space="preserve">экологических </w:t>
      </w:r>
      <w:r w:rsidR="00BF046F">
        <w:rPr>
          <w:rStyle w:val="dash041e0431044b0447043d044b0439char1"/>
          <w:sz w:val="28"/>
          <w:szCs w:val="28"/>
          <w:lang w:eastAsia="ru-RU"/>
        </w:rPr>
        <w:t>учебно-позна</w:t>
      </w:r>
      <w:r w:rsidR="00CD71DA">
        <w:rPr>
          <w:rStyle w:val="dash041e0431044b0447043d044b0439char1"/>
          <w:sz w:val="28"/>
          <w:szCs w:val="28"/>
          <w:lang w:eastAsia="ru-RU"/>
        </w:rPr>
        <w:t>вательных проблем</w:t>
      </w:r>
      <w:r>
        <w:rPr>
          <w:rStyle w:val="dash041e0431044b0447043d044b0439char1"/>
          <w:sz w:val="28"/>
          <w:szCs w:val="28"/>
          <w:lang w:eastAsia="ru-RU"/>
        </w:rPr>
        <w:t>)</w:t>
      </w:r>
      <w:r w:rsidR="00CD71DA">
        <w:rPr>
          <w:rStyle w:val="dash041e0431044b0447043d044b0439char1"/>
          <w:sz w:val="28"/>
          <w:szCs w:val="28"/>
          <w:lang w:eastAsia="ru-RU"/>
        </w:rPr>
        <w:t>.</w:t>
      </w:r>
      <w:r w:rsidRPr="00CD71DA">
        <w:rPr>
          <w:rStyle w:val="dash041e0431044b0447043d044b0439char1"/>
          <w:sz w:val="28"/>
          <w:szCs w:val="28"/>
          <w:lang w:eastAsia="ru-RU"/>
        </w:rPr>
        <w:t xml:space="preserve"> </w:t>
      </w:r>
    </w:p>
    <w:p w:rsidR="009D719F" w:rsidRPr="00CD71DA" w:rsidRDefault="00BF046F" w:rsidP="00197859">
      <w:pPr>
        <w:pStyle w:val="ae"/>
        <w:numPr>
          <w:ilvl w:val="0"/>
          <w:numId w:val="3"/>
        </w:numPr>
        <w:spacing w:after="0" w:line="360" w:lineRule="auto"/>
        <w:ind w:left="357" w:hanging="35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Формирование компетенций</w:t>
      </w:r>
      <w:r w:rsidR="00CD71DA" w:rsidRPr="00CD71DA">
        <w:rPr>
          <w:rStyle w:val="dash041e0431044b0447043d044b0439char1"/>
          <w:sz w:val="28"/>
          <w:szCs w:val="28"/>
        </w:rPr>
        <w:t xml:space="preserve"> личностного самосовершенствования</w:t>
      </w:r>
      <w:r w:rsidR="00D02DBD">
        <w:rPr>
          <w:rStyle w:val="dash041e0431044b0447043d044b0439char1"/>
          <w:sz w:val="28"/>
          <w:szCs w:val="28"/>
        </w:rPr>
        <w:t xml:space="preserve"> (овладение способами экологическо</w:t>
      </w:r>
      <w:r>
        <w:rPr>
          <w:rStyle w:val="dash041e0431044b0447043d044b0439char1"/>
          <w:sz w:val="28"/>
          <w:szCs w:val="28"/>
        </w:rPr>
        <w:t>й</w:t>
      </w:r>
      <w:r w:rsidR="00D02DBD">
        <w:rPr>
          <w:rStyle w:val="dash041e0431044b0447043d044b0439char1"/>
          <w:sz w:val="28"/>
          <w:szCs w:val="28"/>
        </w:rPr>
        <w:t xml:space="preserve"> деятельности в собственных интересах и в соответствии со своими возможностями, освоение способов духовного, интеллектуального саморазвития, эмоционально</w:t>
      </w:r>
      <w:r>
        <w:rPr>
          <w:rStyle w:val="dash041e0431044b0447043d044b0439char1"/>
          <w:sz w:val="28"/>
          <w:szCs w:val="28"/>
        </w:rPr>
        <w:t>й</w:t>
      </w:r>
      <w:r w:rsidR="00D02DBD">
        <w:rPr>
          <w:rStyle w:val="dash041e0431044b0447043d044b0439char1"/>
          <w:sz w:val="28"/>
          <w:szCs w:val="28"/>
        </w:rPr>
        <w:t xml:space="preserve"> саморегуляции и самоподдержки)</w:t>
      </w:r>
      <w:r w:rsidR="00CD71DA" w:rsidRPr="00CD71DA">
        <w:rPr>
          <w:rStyle w:val="dash041e0431044b0447043d044b0439char1"/>
          <w:sz w:val="28"/>
          <w:szCs w:val="28"/>
        </w:rPr>
        <w:t>.</w:t>
      </w:r>
    </w:p>
    <w:p w:rsidR="00E31030" w:rsidRPr="008D555C" w:rsidRDefault="00E31030" w:rsidP="008D555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5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61EF3" w:rsidRPr="004F3AE3" w:rsidRDefault="00E61EF3" w:rsidP="00F233A8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4F3AE3">
        <w:rPr>
          <w:rFonts w:ascii="Times New Roman" w:eastAsia="Calibri" w:hAnsi="Times New Roman" w:cs="Times New Roman"/>
          <w:sz w:val="28"/>
        </w:rPr>
        <w:t>Основные научно-педагогические принципы реализации модели экологического воспитания:</w:t>
      </w:r>
    </w:p>
    <w:p w:rsidR="00E61EF3" w:rsidRPr="00E61EF3" w:rsidRDefault="00E61EF3" w:rsidP="00E61EF3">
      <w:pPr>
        <w:pStyle w:val="ae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E61EF3">
        <w:rPr>
          <w:rFonts w:ascii="Times New Roman" w:eastAsia="Calibri" w:hAnsi="Times New Roman" w:cs="Times New Roman"/>
          <w:sz w:val="28"/>
        </w:rPr>
        <w:t>учет возрастных и индивидуальных психологических особенностей в разработке содержания экологического воспитания, важной составляющей которого является включение обучающих</w:t>
      </w:r>
      <w:r w:rsidR="00BF046F">
        <w:rPr>
          <w:rFonts w:ascii="Times New Roman" w:eastAsia="Calibri" w:hAnsi="Times New Roman" w:cs="Times New Roman"/>
          <w:sz w:val="28"/>
        </w:rPr>
        <w:t xml:space="preserve">ся в созидательную практическую деятельность </w:t>
      </w:r>
      <w:r w:rsidRPr="00E61EF3">
        <w:rPr>
          <w:rFonts w:ascii="Times New Roman" w:eastAsia="Calibri" w:hAnsi="Times New Roman" w:cs="Times New Roman"/>
          <w:sz w:val="28"/>
        </w:rPr>
        <w:t>экологической направленности, в работу по изучению своего края, его культурного наследия;</w:t>
      </w:r>
    </w:p>
    <w:p w:rsidR="00E61EF3" w:rsidRPr="00E61EF3" w:rsidRDefault="00E61EF3" w:rsidP="00E61EF3">
      <w:pPr>
        <w:pStyle w:val="ae"/>
        <w:numPr>
          <w:ilvl w:val="0"/>
          <w:numId w:val="5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E61EF3">
        <w:rPr>
          <w:rFonts w:ascii="Times New Roman" w:eastAsia="Calibri" w:hAnsi="Times New Roman" w:cs="Times New Roman"/>
          <w:sz w:val="28"/>
        </w:rPr>
        <w:t>системность в экологическом воспитании детей разного возраста, которая обеспечивает непрерывность и преемственность развития экологической культуры на разных возрастных этапах детства, отрочества, юности;</w:t>
      </w:r>
    </w:p>
    <w:p w:rsidR="00E61EF3" w:rsidRPr="00E61EF3" w:rsidRDefault="00E61EF3" w:rsidP="00E61EF3">
      <w:pPr>
        <w:pStyle w:val="ae"/>
        <w:numPr>
          <w:ilvl w:val="0"/>
          <w:numId w:val="5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E61EF3">
        <w:rPr>
          <w:rFonts w:ascii="Times New Roman" w:eastAsia="Calibri" w:hAnsi="Times New Roman" w:cs="Times New Roman"/>
          <w:sz w:val="28"/>
        </w:rPr>
        <w:t>комплексный подход к содержанию экологического воспитания, т.е. одновременное и согласованное педагогическое воздействие на интеллектуальную, эмоциональную и деятельностную сферы личности;</w:t>
      </w:r>
    </w:p>
    <w:p w:rsidR="00E61EF3" w:rsidRDefault="00E61EF3" w:rsidP="00E61EF3">
      <w:pPr>
        <w:pStyle w:val="ae"/>
        <w:numPr>
          <w:ilvl w:val="0"/>
          <w:numId w:val="5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E61EF3">
        <w:rPr>
          <w:rFonts w:ascii="Times New Roman" w:eastAsia="Calibri" w:hAnsi="Times New Roman" w:cs="Times New Roman"/>
          <w:sz w:val="28"/>
        </w:rPr>
        <w:lastRenderedPageBreak/>
        <w:t>дифференциация при выборе содержания, форм и методов экологического воспитания в зависимости от уровня развития экологической культуры, индивидуальных интересов и склонностей воспитанников, степени их информированности о состоянии экологической ситуации своего региона и готовности осуществить личный вклад в ее улучшение.</w:t>
      </w:r>
    </w:p>
    <w:p w:rsidR="00F24F77" w:rsidRDefault="000E41BC" w:rsidP="000C2A7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F24F77">
        <w:rPr>
          <w:rFonts w:ascii="Times New Roman" w:hAnsi="Times New Roman" w:cs="Times New Roman"/>
          <w:sz w:val="28"/>
        </w:rPr>
        <w:t>остижени</w:t>
      </w:r>
      <w:r>
        <w:rPr>
          <w:rFonts w:ascii="Times New Roman" w:hAnsi="Times New Roman" w:cs="Times New Roman"/>
          <w:sz w:val="28"/>
        </w:rPr>
        <w:t>ю</w:t>
      </w:r>
      <w:r w:rsidR="00F24F77">
        <w:rPr>
          <w:rFonts w:ascii="Times New Roman" w:hAnsi="Times New Roman" w:cs="Times New Roman"/>
          <w:sz w:val="28"/>
        </w:rPr>
        <w:t xml:space="preserve"> цели и задач экологического воспитания</w:t>
      </w:r>
      <w:r w:rsidR="00993815">
        <w:rPr>
          <w:rFonts w:ascii="Times New Roman" w:hAnsi="Times New Roman" w:cs="Times New Roman"/>
          <w:sz w:val="28"/>
        </w:rPr>
        <w:t xml:space="preserve"> на основе копметентностного подхода</w:t>
      </w:r>
      <w:r>
        <w:rPr>
          <w:rFonts w:ascii="Times New Roman" w:hAnsi="Times New Roman" w:cs="Times New Roman"/>
          <w:sz w:val="28"/>
        </w:rPr>
        <w:t xml:space="preserve"> способствуют</w:t>
      </w:r>
      <w:r w:rsidR="00F24F77">
        <w:rPr>
          <w:rFonts w:ascii="Times New Roman" w:hAnsi="Times New Roman" w:cs="Times New Roman"/>
          <w:sz w:val="28"/>
        </w:rPr>
        <w:t>:</w:t>
      </w:r>
    </w:p>
    <w:p w:rsidR="00F24F77" w:rsidRPr="0021204D" w:rsidRDefault="00F24F77" w:rsidP="0021204D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21204D">
        <w:rPr>
          <w:rFonts w:ascii="Times New Roman" w:eastAsia="Calibri" w:hAnsi="Times New Roman" w:cs="Times New Roman"/>
          <w:sz w:val="28"/>
        </w:rPr>
        <w:t xml:space="preserve">- </w:t>
      </w:r>
      <w:r w:rsidR="000E41BC">
        <w:rPr>
          <w:rFonts w:ascii="Times New Roman" w:eastAsia="Calibri" w:hAnsi="Times New Roman" w:cs="Times New Roman"/>
          <w:sz w:val="28"/>
        </w:rPr>
        <w:t xml:space="preserve">систематическое </w:t>
      </w:r>
      <w:r w:rsidRPr="0021204D">
        <w:rPr>
          <w:rFonts w:ascii="Times New Roman" w:eastAsia="Calibri" w:hAnsi="Times New Roman" w:cs="Times New Roman"/>
          <w:sz w:val="28"/>
        </w:rPr>
        <w:t>проведение экологических операци</w:t>
      </w:r>
      <w:r w:rsidR="00EE6947" w:rsidRPr="0021204D">
        <w:rPr>
          <w:rFonts w:ascii="Times New Roman" w:eastAsia="Calibri" w:hAnsi="Times New Roman" w:cs="Times New Roman"/>
          <w:sz w:val="28"/>
        </w:rPr>
        <w:t>й</w:t>
      </w:r>
      <w:r w:rsidR="000E41BC">
        <w:rPr>
          <w:rFonts w:ascii="Times New Roman" w:eastAsia="Calibri" w:hAnsi="Times New Roman" w:cs="Times New Roman"/>
          <w:sz w:val="28"/>
        </w:rPr>
        <w:t xml:space="preserve"> («Они живут рядом с нами», «Эко-елочка», «Вода на Земле»</w:t>
      </w:r>
      <w:r w:rsidRPr="0021204D">
        <w:rPr>
          <w:rFonts w:ascii="Times New Roman" w:eastAsia="Calibri" w:hAnsi="Times New Roman" w:cs="Times New Roman"/>
          <w:sz w:val="28"/>
        </w:rPr>
        <w:t>,</w:t>
      </w:r>
      <w:r w:rsidR="00B17828" w:rsidRPr="00B17828">
        <w:rPr>
          <w:rFonts w:ascii="Times New Roman" w:eastAsia="Calibri" w:hAnsi="Times New Roman" w:cs="Times New Roman"/>
          <w:sz w:val="28"/>
        </w:rPr>
        <w:t xml:space="preserve"> </w:t>
      </w:r>
      <w:r w:rsidR="000E41BC">
        <w:rPr>
          <w:rFonts w:ascii="Times New Roman" w:eastAsia="Calibri" w:hAnsi="Times New Roman" w:cs="Times New Roman"/>
          <w:sz w:val="28"/>
        </w:rPr>
        <w:t>«Птицы</w:t>
      </w:r>
      <w:r w:rsidR="00197859">
        <w:rPr>
          <w:rFonts w:ascii="Times New Roman" w:eastAsia="Calibri" w:hAnsi="Times New Roman" w:cs="Times New Roman"/>
          <w:sz w:val="28"/>
        </w:rPr>
        <w:t xml:space="preserve"> </w:t>
      </w:r>
      <w:r w:rsidR="000E41BC">
        <w:rPr>
          <w:rFonts w:ascii="Times New Roman" w:eastAsia="Calibri" w:hAnsi="Times New Roman" w:cs="Times New Roman"/>
          <w:sz w:val="28"/>
        </w:rPr>
        <w:t xml:space="preserve">- наши друзья», </w:t>
      </w:r>
      <w:r w:rsidR="00197859">
        <w:rPr>
          <w:rFonts w:ascii="Times New Roman" w:eastAsia="Calibri" w:hAnsi="Times New Roman" w:cs="Times New Roman"/>
          <w:sz w:val="28"/>
        </w:rPr>
        <w:t>«</w:t>
      </w:r>
      <w:r w:rsidR="000E41BC">
        <w:rPr>
          <w:rFonts w:ascii="Times New Roman" w:eastAsia="Calibri" w:hAnsi="Times New Roman" w:cs="Times New Roman"/>
          <w:sz w:val="28"/>
        </w:rPr>
        <w:t xml:space="preserve">Первоцветы», </w:t>
      </w:r>
      <w:r w:rsidR="00197859">
        <w:rPr>
          <w:rFonts w:ascii="Times New Roman" w:eastAsia="Calibri" w:hAnsi="Times New Roman" w:cs="Times New Roman"/>
          <w:sz w:val="28"/>
        </w:rPr>
        <w:t>месячника безопасности жизнедеятельности под девизом «Экология–Безопасность–Жизнь»</w:t>
      </w:r>
      <w:r w:rsidR="00BF046F">
        <w:rPr>
          <w:rFonts w:ascii="Times New Roman" w:eastAsia="Calibri" w:hAnsi="Times New Roman" w:cs="Times New Roman"/>
          <w:sz w:val="28"/>
        </w:rPr>
        <w:t>,</w:t>
      </w:r>
      <w:r w:rsidRPr="0021204D">
        <w:rPr>
          <w:rFonts w:ascii="Times New Roman" w:eastAsia="Calibri" w:hAnsi="Times New Roman" w:cs="Times New Roman"/>
          <w:sz w:val="28"/>
        </w:rPr>
        <w:t xml:space="preserve"> в основе которых лежат индивидуальные и групповые проекты, </w:t>
      </w:r>
      <w:r w:rsidR="005F1705">
        <w:rPr>
          <w:rFonts w:ascii="Times New Roman" w:eastAsia="Calibri" w:hAnsi="Times New Roman" w:cs="Times New Roman"/>
          <w:sz w:val="28"/>
        </w:rPr>
        <w:t xml:space="preserve">театрализованные представления, </w:t>
      </w:r>
      <w:r w:rsidRPr="0021204D">
        <w:rPr>
          <w:rFonts w:ascii="Times New Roman" w:eastAsia="Calibri" w:hAnsi="Times New Roman" w:cs="Times New Roman"/>
          <w:sz w:val="28"/>
        </w:rPr>
        <w:t>конкретные природоохранные дела;</w:t>
      </w:r>
    </w:p>
    <w:p w:rsidR="00197859" w:rsidRDefault="00993815" w:rsidP="00197859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21204D">
        <w:rPr>
          <w:rFonts w:ascii="Times New Roman" w:eastAsia="Calibri" w:hAnsi="Times New Roman" w:cs="Times New Roman"/>
          <w:sz w:val="28"/>
        </w:rPr>
        <w:t>- участие в конкурсах, научно-практических конференциях, олимпиадах по экологии</w:t>
      </w:r>
      <w:r w:rsidR="00197859">
        <w:rPr>
          <w:rFonts w:ascii="Times New Roman" w:eastAsia="Calibri" w:hAnsi="Times New Roman" w:cs="Times New Roman"/>
          <w:sz w:val="28"/>
        </w:rPr>
        <w:t xml:space="preserve"> различного уровня.</w:t>
      </w:r>
    </w:p>
    <w:p w:rsidR="002A05AC" w:rsidRDefault="002A05AC" w:rsidP="002A05A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233A8">
        <w:rPr>
          <w:rFonts w:ascii="Times New Roman" w:hAnsi="Times New Roman" w:cs="Times New Roman"/>
          <w:sz w:val="28"/>
        </w:rPr>
        <w:t>Практика работы показывает, что эффективная реализация кометентностного подхода в экологическом воспитании решает задачи по внедрению в воспитательный процесс продуктивных форм и методов мотивации. Идеи компетентностно</w:t>
      </w:r>
      <w:r w:rsidR="00BF046F">
        <w:rPr>
          <w:rFonts w:ascii="Times New Roman" w:hAnsi="Times New Roman" w:cs="Times New Roman"/>
          <w:sz w:val="28"/>
        </w:rPr>
        <w:t xml:space="preserve"> – ориентированного </w:t>
      </w:r>
      <w:r w:rsidRPr="00F233A8">
        <w:rPr>
          <w:rFonts w:ascii="Times New Roman" w:hAnsi="Times New Roman" w:cs="Times New Roman"/>
          <w:sz w:val="28"/>
        </w:rPr>
        <w:t>экологического во</w:t>
      </w:r>
      <w:r w:rsidR="00BF046F">
        <w:rPr>
          <w:rFonts w:ascii="Times New Roman" w:hAnsi="Times New Roman" w:cs="Times New Roman"/>
          <w:sz w:val="28"/>
        </w:rPr>
        <w:t xml:space="preserve">спитания </w:t>
      </w:r>
      <w:r w:rsidRPr="00F233A8">
        <w:rPr>
          <w:rFonts w:ascii="Times New Roman" w:hAnsi="Times New Roman" w:cs="Times New Roman"/>
          <w:sz w:val="28"/>
        </w:rPr>
        <w:t xml:space="preserve">позволяют мне создать условия для привития опыта познавательной деятельности, осуществления творческой деятельности. </w:t>
      </w:r>
    </w:p>
    <w:p w:rsidR="000E41BC" w:rsidRDefault="00197859" w:rsidP="002120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E41BC">
        <w:rPr>
          <w:rFonts w:ascii="Times New Roman" w:hAnsi="Times New Roman" w:cs="Times New Roman"/>
          <w:sz w:val="28"/>
          <w:szCs w:val="28"/>
        </w:rPr>
        <w:t>В заключении мне хотелось бы сказать о том, что осуществление экологического воспитания на основе компетентностного подхода позволяет мне во внеурочно деятельности организовать такое взаимодействие, которое создает условия для развития ключевых компетенции.</w:t>
      </w:r>
    </w:p>
    <w:sectPr w:rsidR="000E41BC" w:rsidSect="000C2A7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214" w:rsidRDefault="00374214" w:rsidP="000C2A7F">
      <w:pPr>
        <w:spacing w:after="0" w:line="240" w:lineRule="auto"/>
      </w:pPr>
      <w:r>
        <w:separator/>
      </w:r>
    </w:p>
  </w:endnote>
  <w:endnote w:type="continuationSeparator" w:id="1">
    <w:p w:rsidR="00374214" w:rsidRDefault="00374214" w:rsidP="000C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214" w:rsidRDefault="00374214" w:rsidP="000C2A7F">
      <w:pPr>
        <w:spacing w:after="0" w:line="240" w:lineRule="auto"/>
      </w:pPr>
      <w:r>
        <w:separator/>
      </w:r>
    </w:p>
  </w:footnote>
  <w:footnote w:type="continuationSeparator" w:id="1">
    <w:p w:rsidR="00374214" w:rsidRDefault="00374214" w:rsidP="000C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455B"/>
    <w:multiLevelType w:val="hybridMultilevel"/>
    <w:tmpl w:val="428C827A"/>
    <w:lvl w:ilvl="0" w:tplc="3D623AC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D0B6391"/>
    <w:multiLevelType w:val="multilevel"/>
    <w:tmpl w:val="E3EC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B7AC5"/>
    <w:multiLevelType w:val="hybridMultilevel"/>
    <w:tmpl w:val="BE764E7E"/>
    <w:lvl w:ilvl="0" w:tplc="9C54BAD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">
    <w:nsid w:val="523D40CA"/>
    <w:multiLevelType w:val="multilevel"/>
    <w:tmpl w:val="AEDA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57DB2"/>
    <w:multiLevelType w:val="hybridMultilevel"/>
    <w:tmpl w:val="BC2804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CEF4A37"/>
    <w:multiLevelType w:val="hybridMultilevel"/>
    <w:tmpl w:val="7BF043C6"/>
    <w:lvl w:ilvl="0" w:tplc="8F927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A32F2B"/>
    <w:multiLevelType w:val="multilevel"/>
    <w:tmpl w:val="814C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A12"/>
    <w:rsid w:val="000062AD"/>
    <w:rsid w:val="00017C1F"/>
    <w:rsid w:val="00030D94"/>
    <w:rsid w:val="0006137A"/>
    <w:rsid w:val="0008381B"/>
    <w:rsid w:val="00094E0F"/>
    <w:rsid w:val="000C2A7F"/>
    <w:rsid w:val="000E41BC"/>
    <w:rsid w:val="000F2034"/>
    <w:rsid w:val="00127AA8"/>
    <w:rsid w:val="00197859"/>
    <w:rsid w:val="001D4ABE"/>
    <w:rsid w:val="0021204D"/>
    <w:rsid w:val="0026519A"/>
    <w:rsid w:val="00277DAE"/>
    <w:rsid w:val="002A05AC"/>
    <w:rsid w:val="003040DB"/>
    <w:rsid w:val="003231D6"/>
    <w:rsid w:val="00374214"/>
    <w:rsid w:val="0039029A"/>
    <w:rsid w:val="00391D9C"/>
    <w:rsid w:val="003C4A12"/>
    <w:rsid w:val="00467B3E"/>
    <w:rsid w:val="004F3AE3"/>
    <w:rsid w:val="005075F3"/>
    <w:rsid w:val="0058460E"/>
    <w:rsid w:val="005F1705"/>
    <w:rsid w:val="005F235E"/>
    <w:rsid w:val="006D027C"/>
    <w:rsid w:val="00705372"/>
    <w:rsid w:val="00812774"/>
    <w:rsid w:val="00817760"/>
    <w:rsid w:val="008426D3"/>
    <w:rsid w:val="00867774"/>
    <w:rsid w:val="008D33EB"/>
    <w:rsid w:val="008D555C"/>
    <w:rsid w:val="009056A3"/>
    <w:rsid w:val="00993815"/>
    <w:rsid w:val="009A1ACA"/>
    <w:rsid w:val="009A661B"/>
    <w:rsid w:val="009C7C40"/>
    <w:rsid w:val="009D6A3E"/>
    <w:rsid w:val="009D719F"/>
    <w:rsid w:val="009F7779"/>
    <w:rsid w:val="00AC22C4"/>
    <w:rsid w:val="00B17828"/>
    <w:rsid w:val="00BF046F"/>
    <w:rsid w:val="00CD71DA"/>
    <w:rsid w:val="00CF00A5"/>
    <w:rsid w:val="00D02DBD"/>
    <w:rsid w:val="00D06F75"/>
    <w:rsid w:val="00D44916"/>
    <w:rsid w:val="00D66A1E"/>
    <w:rsid w:val="00D71064"/>
    <w:rsid w:val="00D81B90"/>
    <w:rsid w:val="00E119E5"/>
    <w:rsid w:val="00E31030"/>
    <w:rsid w:val="00E61EF3"/>
    <w:rsid w:val="00EB35B9"/>
    <w:rsid w:val="00EE6947"/>
    <w:rsid w:val="00F233A8"/>
    <w:rsid w:val="00F24F77"/>
    <w:rsid w:val="00F4194C"/>
    <w:rsid w:val="00F95CD9"/>
    <w:rsid w:val="00FE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72"/>
  </w:style>
  <w:style w:type="paragraph" w:styleId="1">
    <w:name w:val="heading 1"/>
    <w:basedOn w:val="a"/>
    <w:next w:val="a"/>
    <w:link w:val="10"/>
    <w:uiPriority w:val="9"/>
    <w:qFormat/>
    <w:rsid w:val="00F41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1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1A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A1A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A1AC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1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1A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A1A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0C2A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2A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2A7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2A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2A7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A7F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C2A7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C2A7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C2A7F"/>
    <w:rPr>
      <w:vertAlign w:val="superscript"/>
    </w:rPr>
  </w:style>
  <w:style w:type="paragraph" w:styleId="ae">
    <w:name w:val="List Paragraph"/>
    <w:basedOn w:val="a"/>
    <w:uiPriority w:val="34"/>
    <w:qFormat/>
    <w:rsid w:val="00E31030"/>
    <w:pPr>
      <w:spacing w:line="240" w:lineRule="auto"/>
      <w:ind w:left="720"/>
      <w:contextualSpacing/>
      <w:jc w:val="center"/>
    </w:pPr>
  </w:style>
  <w:style w:type="character" w:customStyle="1" w:styleId="dash041e0431044b0447043d044b0439char1">
    <w:name w:val="dash041e_0431_044b_0447_043d_044b_0439__char1"/>
    <w:basedOn w:val="a0"/>
    <w:rsid w:val="00277D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7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F23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0">
    <w:name w:val="c0"/>
    <w:basedOn w:val="a"/>
    <w:rsid w:val="0050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E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">
    <w:name w:val="tool"/>
    <w:basedOn w:val="a0"/>
    <w:rsid w:val="00E61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E534B-F75B-4DF1-B54F-125D4E8B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19</cp:revision>
  <dcterms:created xsi:type="dcterms:W3CDTF">2014-01-26T15:26:00Z</dcterms:created>
  <dcterms:modified xsi:type="dcterms:W3CDTF">2014-03-06T21:19:00Z</dcterms:modified>
</cp:coreProperties>
</file>