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</w:p>
    <w:p w:rsidR="000C2A5B" w:rsidRPr="00C84E1D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1.Внутренний скелет-главный признак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позвоночных        б) насекомых                   в) паукообразных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2.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Рыбы приспособлены к водной среде обитания: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дышат при помощи жабр     б) имеют головной и спинной мозг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имеют хорду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3.Рыбы обладают особым органом чувств, воспринимающим направление и силу тока воды: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рганом обоняния     б) боковой линией           в) органом вкуса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4.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Почки - это:                   а) кровеносной системы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б)  выделительной системы                      в) пищеварительной 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5.Кровеносная система рыб: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незамкнутая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                 б) замкнутая              в) состоит только из артерий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6.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Сердце рыб: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однокамерное            б) двухкамерное                   в)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трехкамерное</w:t>
      </w:r>
      <w:proofErr w:type="spellEnd"/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7.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Нервная система рыб расположена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на спинной стороне тела                       б) на брюшной стороне тела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8.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питания окуня относят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растительноядным           б) хищникам            в) паразитам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9.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С помощью плавательного пузыря рыба: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быстрее передвигается                   б) переваривает пищу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обеспечивает свободное перемещение в вертикальной плоскости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10.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Для большинства рыб характерно:</w:t>
      </w:r>
    </w:p>
    <w:p w:rsidR="00F0524B" w:rsidRPr="00C84E1D" w:rsidRDefault="00C84E1D" w:rsidP="00C84E1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наружное оплодотворение            б) внутреннее оплодотворение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Укакого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животного покров тела не ограничивает его рост?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рыжего таракана            б) речного окуня                в) речного рака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12.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У хрящевых рыб отсутствуют: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хвостовой плавник       б) плавательный пузырь            в) чешуя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13.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Тело костных рыб покрыто: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слизью        б) костной чешуей             в) костной чешуей и слизью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14.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К хрящевым рыбам относят: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карпа                            б) акулу                       в) лосося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15.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Уплощенная форма тела придонных рыб свидетельствует о: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способе размножения   б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риспособленности к среде обитания в) наличии у них скелета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16.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Крупной рыбой моря считают: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китовую акулу б) усатого кита в) обыкновенного сома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17.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Характерная особенность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двоякодышащих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жаберное дыхание   б) легочное дыхание в) жаберное и легочное дыхание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18.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Единственный вид, доживший до наших времен -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латимерия     б) протоптер   в) белуга</w:t>
      </w:r>
    </w:p>
    <w:p w:rsidR="00C84E1D" w:rsidRPr="00C84E1D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84E1D" w:rsidRPr="00C84E1D">
        <w:rPr>
          <w:rFonts w:ascii="Times New Roman" w:hAnsi="Times New Roman" w:cs="Times New Roman"/>
          <w:sz w:val="28"/>
          <w:szCs w:val="28"/>
        </w:rPr>
        <w:t>**.</w:t>
      </w:r>
      <w:r w:rsidR="00C84E1D" w:rsidRPr="00C84E1D">
        <w:rPr>
          <w:rFonts w:ascii="Times New Roman" w:eastAsia="Times New Roman" w:hAnsi="Times New Roman" w:cs="Times New Roman"/>
          <w:sz w:val="28"/>
          <w:szCs w:val="28"/>
        </w:rPr>
        <w:t>Пример проявления условного рефлекса</w:t>
      </w:r>
    </w:p>
    <w:p w:rsidR="00C84E1D" w:rsidRPr="00C84E1D" w:rsidRDefault="00C84E1D" w:rsidP="00C84E1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забота о потомстве      б) миграция рыб    в)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подплывание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к кормушке на постукивание аквариума</w:t>
      </w: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A5B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 2</w:t>
      </w:r>
    </w:p>
    <w:p w:rsid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К железам внутренней секреции относятся: 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н</w:t>
      </w:r>
      <w:r>
        <w:rPr>
          <w:rFonts w:ascii="Times New Roman" w:eastAsia="Times New Roman" w:hAnsi="Times New Roman" w:cs="Times New Roman"/>
          <w:sz w:val="28"/>
          <w:szCs w:val="28"/>
        </w:rPr>
        <w:t>адпочечники               б) слё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зные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в) слюнные</w:t>
      </w:r>
    </w:p>
    <w:p w:rsid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2.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Гуморальная регуляция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ма находится год контролем: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 продолговатого мозга         б)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среднего мозга            в)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мозжечка</w:t>
      </w:r>
    </w:p>
    <w:p w:rsidR="00C84E1D" w:rsidRPr="00C84E1D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84E1D" w:rsidRPr="00C84E1D">
        <w:rPr>
          <w:rFonts w:ascii="Times New Roman" w:eastAsia="Times New Roman" w:hAnsi="Times New Roman" w:cs="Times New Roman"/>
          <w:sz w:val="28"/>
          <w:szCs w:val="28"/>
        </w:rPr>
        <w:t>. Железами внешней секреции являются: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щитовидная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                  б) надпочечники               в) гипофиз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4.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К железам смешанной секреции относятся: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слюнные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б) поджелудочная             в) гипофиз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5.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Инсулин - это гормон: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надпочечников             б) щитовидной железы    в) поджелудочной</w:t>
      </w:r>
      <w:r w:rsidR="000C2A5B">
        <w:rPr>
          <w:rFonts w:ascii="Times New Roman" w:hAnsi="Times New Roman" w:cs="Times New Roman"/>
          <w:sz w:val="28"/>
          <w:szCs w:val="28"/>
        </w:rPr>
        <w:t xml:space="preserve">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железы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 г</w:t>
      </w:r>
      <w:r w:rsidR="000C2A5B" w:rsidRPr="00C84E1D">
        <w:rPr>
          <w:rFonts w:ascii="Times New Roman" w:eastAsia="Times New Roman" w:hAnsi="Times New Roman" w:cs="Times New Roman"/>
          <w:sz w:val="28"/>
          <w:szCs w:val="28"/>
        </w:rPr>
        <w:t>) гипофиз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A5B" w:rsidRPr="000C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2A5B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6.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Инсулин воздействует на обмен: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а) белков                            б) жиров</w:t>
      </w:r>
      <w:r w:rsidR="000C2A5B">
        <w:rPr>
          <w:rFonts w:ascii="Times New Roman" w:hAnsi="Times New Roman" w:cs="Times New Roman"/>
          <w:sz w:val="28"/>
          <w:szCs w:val="28"/>
        </w:rPr>
        <w:t xml:space="preserve">    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в) углеводов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5B" w:rsidRPr="000C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A5B" w:rsidRPr="00C84E1D">
        <w:rPr>
          <w:rFonts w:ascii="Times New Roman" w:eastAsia="Times New Roman" w:hAnsi="Times New Roman" w:cs="Times New Roman"/>
          <w:sz w:val="28"/>
          <w:szCs w:val="28"/>
        </w:rPr>
        <w:t>г) солей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железы желудка промежуточного г) слюнные г) надпочечники г) гипофиза</w:t>
      </w:r>
    </w:p>
    <w:p w:rsidR="00C84E1D" w:rsidRPr="00C84E1D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4E1D" w:rsidRPr="00C84E1D">
        <w:rPr>
          <w:rFonts w:ascii="Times New Roman" w:hAnsi="Times New Roman" w:cs="Times New Roman"/>
          <w:sz w:val="28"/>
          <w:szCs w:val="28"/>
        </w:rPr>
        <w:t xml:space="preserve">. </w:t>
      </w:r>
      <w:r w:rsidR="00C84E1D" w:rsidRPr="00C84E1D">
        <w:rPr>
          <w:rFonts w:ascii="Times New Roman" w:eastAsia="Times New Roman" w:hAnsi="Times New Roman" w:cs="Times New Roman"/>
          <w:sz w:val="28"/>
          <w:szCs w:val="28"/>
        </w:rPr>
        <w:t>К железам смешанной секреции относятся: а) потовые                         б) гипофиз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9.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Адреналин вырабатывается в: а) половых железах        б)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гипофнчс</w:t>
      </w:r>
      <w:proofErr w:type="spellEnd"/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половые злаков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молочные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щитовидной железе    г) надпочечниках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10.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Сахарный диабет возникает при нехватке гормона: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гипофиза                       б)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поджелудочной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           в) надпочечников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железы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11.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Йод входит в состав гормона: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щитовидной железы    6) надпочечников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гипофиза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12.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При недостатке гормона щитовидной железы развивается: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микседема                     6) базедова болезнь        в) сахарный диабет</w:t>
      </w:r>
    </w:p>
    <w:p w:rsidR="000C2A5B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14.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мозг регулирует: </w:t>
      </w:r>
    </w:p>
    <w:p w:rsidR="000C2A5B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обмен веществ</w:t>
      </w:r>
      <w:r w:rsidR="000C2A5B" w:rsidRPr="000C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C2A5B" w:rsidRPr="00C84E1D">
        <w:rPr>
          <w:rFonts w:ascii="Times New Roman" w:eastAsia="Times New Roman" w:hAnsi="Times New Roman" w:cs="Times New Roman"/>
          <w:sz w:val="28"/>
          <w:szCs w:val="28"/>
        </w:rPr>
        <w:t xml:space="preserve">б) потребление пищи и воды </w:t>
      </w:r>
    </w:p>
    <w:p w:rsidR="00C84E1D" w:rsidRPr="00C84E1D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верны все 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84E1D" w:rsidRPr="00C84E1D">
        <w:rPr>
          <w:rFonts w:ascii="Times New Roman" w:eastAsia="Times New Roman" w:hAnsi="Times New Roman" w:cs="Times New Roman"/>
          <w:sz w:val="28"/>
          <w:szCs w:val="28"/>
        </w:rPr>
        <w:t>в) поддержание постоянной температуры тела</w:t>
      </w:r>
    </w:p>
    <w:p w:rsidR="000C2A5B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15.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Гипоталамус - это часть: 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коры больших полушарий 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в) среднего мозга</w:t>
      </w: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б) промежуточного мозга </w:t>
      </w:r>
      <w:r w:rsidR="000C2A5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г) продолговатого мозга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16.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Крупной рыбой моря считают: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китовую акулу б) усатого кита в) обыкновенного сома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17.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Характерная особенность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двоякодышащих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жаберное дыхание   б) легочное дыхание в) жаберное и легочное дыхание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18.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Единственный вид, доживший до наших времен -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латимерия     б) протоптер   в) белуга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hAnsi="Times New Roman" w:cs="Times New Roman"/>
          <w:sz w:val="28"/>
          <w:szCs w:val="28"/>
        </w:rPr>
        <w:t>19*.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Нерест - это: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способ размножения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сложное инстинктивное поведение в период размножения</w:t>
      </w:r>
    </w:p>
    <w:p w:rsidR="000C2A5B" w:rsidRPr="00C84E1D" w:rsidRDefault="000C2A5B" w:rsidP="000C2A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способ заботы о потомстве</w:t>
      </w: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0C2A5B" w:rsidRDefault="00C84E1D" w:rsidP="00C84E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Прямое деление клеток (амитоз) характерно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)б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актерий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ирусов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В) простейших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клеток растений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специализированных клеток животных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2.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 интерфазе митоза происходит: Л) удвоение ДНК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интез ферментов В) синтез ЛТФ Г) все верно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3.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Хромосомы выстраиваются в экваториальной плоскости клетки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А! интерфазе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! профазе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метафазе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телофаэе</w:t>
      </w:r>
      <w:proofErr w:type="spellEnd"/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>4.1 "1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ри помощи спор размножаются: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только бактерии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только одноклеточные водоросли и бактерии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В) только простейшие </w:t>
      </w:r>
      <w:r w:rsidRPr="00C84E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бактерии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одноклеточные водоросли, простейшие, бактерии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и клетки многоклеточных организмов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5.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мейоэа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характерно: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число хромосом уменьшается вдвое Б) 2 гаплоидных ядра сливаются вместе В) происходит разрыв хромосом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6.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стадий митоза: А) профаза, метафаза, анафаза, телофаза, Б) метафаза, анафаза, профаза, телофаза, В) профаза, анафаза, телофаза, метафаза,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профаза, анафаза, метафаза. телофаза.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нервом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делении мейоза происходит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расхождение: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гомологичных хромосом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гомологичных хроматид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негомологичных хроматид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негомологичных хромосом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Хрома гидами напеваются: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деспирализованные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хромосомы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перетяжки в хромосомах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половинки хромосом, расходящиеся во время митоза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слившиеся гомологичные хромосомы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9.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 результате мейоза образуются: А) клетки печени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половые клетки животных В) эпителиальные клетки Г) все верно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Деспирализация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хромосом происходит в: А) интерфазе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профазе В) метафазе Г» телофазе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11.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 результате митоза дочерние клетки имени хромосомный набор: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11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2п В)4п Г)2п и 4п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организмов»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хромосом происходит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интерфазе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профазе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метафазе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телофазе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>13.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В результате мейоза дочерние клетки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имеют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хромосомный набор: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2п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4п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4E1D">
        <w:rPr>
          <w:rFonts w:ascii="Times New Roman" w:hAnsi="Times New Roman" w:cs="Times New Roman"/>
          <w:sz w:val="28"/>
          <w:szCs w:val="28"/>
        </w:rPr>
        <w:t>") 2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и и 4п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Кроссмнговер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в: А) профазе первого деления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профазе второго деления В) метафазе первого деления Г) метафазе второго деления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15.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аиафан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>' митоза: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хромосомы сворачиваются и утолщаются Б) хромосомы располагаются в 'экваториальной плоскости В) формируется веретено деления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16. 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В телофазе митоза происходит: А) выстраивание хромосом по экватору Б)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расхождение хроматид к полюсам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деспирализация</w:t>
      </w:r>
      <w:proofErr w:type="spellEnd"/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4E1D">
        <w:rPr>
          <w:rFonts w:ascii="Times New Roman" w:eastAsia="Times New Roman" w:hAnsi="Times New Roman" w:cs="Times New Roman"/>
          <w:sz w:val="28"/>
          <w:szCs w:val="28"/>
        </w:rPr>
        <w:t>чромосом</w:t>
      </w:r>
      <w:proofErr w:type="spellEnd"/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>17.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>При вегетативном размножении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дочерние особи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развиваются из: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одной неспециализированной клетки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Б) одной специализированной клетки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множества клеток одинакового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происхождения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множества клеток различного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происхождения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sz w:val="28"/>
          <w:szCs w:val="28"/>
        </w:rPr>
        <w:t xml:space="preserve">18. </w:t>
      </w:r>
      <w:r w:rsidRPr="00C84E1D">
        <w:rPr>
          <w:rFonts w:ascii="Times New Roman" w:eastAsia="Times New Roman" w:hAnsi="Times New Roman" w:cs="Times New Roman"/>
          <w:sz w:val="28"/>
          <w:szCs w:val="28"/>
        </w:rPr>
        <w:t xml:space="preserve">Конъюгация хромосом наблюдается </w:t>
      </w:r>
      <w:proofErr w:type="gramStart"/>
      <w:r w:rsidRPr="00C84E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84E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А) профазе митоза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Ь) метафазе митоза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В) в первой профазе мейоза</w:t>
      </w:r>
    </w:p>
    <w:p w:rsidR="00C84E1D" w:rsidRPr="00C84E1D" w:rsidRDefault="00C84E1D" w:rsidP="00C84E1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E1D">
        <w:rPr>
          <w:rFonts w:ascii="Times New Roman" w:eastAsia="Times New Roman" w:hAnsi="Times New Roman" w:cs="Times New Roman"/>
          <w:sz w:val="28"/>
          <w:szCs w:val="28"/>
        </w:rPr>
        <w:t>Г) во второй профазе мейоза</w:t>
      </w: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A5B" w:rsidRDefault="000C2A5B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РАСТИТЕЛЬНЫЕ СООБЩЕСТВА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из перечисленных растений зацветает раньше остальных?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ябина </w:t>
      </w:r>
      <w:r w:rsidR="000C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Б) дуб</w:t>
      </w:r>
      <w:r w:rsidR="000C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лещина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Срастание корней деревьев - это приспособление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 использованию корней других растений </w:t>
      </w:r>
      <w:r w:rsidR="000C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 противостоянию буреломам </w:t>
      </w:r>
      <w:r w:rsidR="000C2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В) к двум названным факторам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proofErr w:type="gramStart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Надземная</w:t>
      </w:r>
      <w:proofErr w:type="gramEnd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ярусность</w:t>
      </w:r>
      <w:proofErr w:type="spellEnd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растительном сообществе - это приспособление растений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А) к освещенности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Б) к животным, живущим в разных ярусах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В) к характеру и составу почвы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вред может принести сообществу исчезновение из дубравы обитателей почвы - насекомых, червей, бактерий?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А) вместе с животными исчезают органические вещества,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растению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сокращается количество минеральных веществ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Г) возникает заболоченность территории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перечисленных признаков в большей степени соответствует сосновому лесу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А) мало трав Б) много трав В) нет лишайников Г) нет мхов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приведенном списке одно растение лишнее. Укажите его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А) дуб В) ель Б) клен Г) ясень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из перечисленных растений занимает средний ярус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А) дуб Б) лещина В</w:t>
      </w:r>
      <w:proofErr w:type="gramStart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ябина Г) брусника</w:t>
      </w:r>
    </w:p>
    <w:p w:rsidR="00C84E1D" w:rsidRPr="00C84E1D" w:rsidRDefault="00C84E1D" w:rsidP="00C84E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В еловом лесу, скорее всего можно встретить</w:t>
      </w:r>
    </w:p>
    <w:p w:rsidR="00C84E1D" w:rsidRPr="00C84E1D" w:rsidRDefault="00C84E1D" w:rsidP="00C84E1D">
      <w:pPr>
        <w:rPr>
          <w:rFonts w:ascii="Times New Roman" w:hAnsi="Times New Roman" w:cs="Times New Roman"/>
          <w:sz w:val="28"/>
          <w:szCs w:val="28"/>
        </w:rPr>
      </w:pPr>
      <w:r w:rsidRPr="00C84E1D">
        <w:rPr>
          <w:rFonts w:ascii="Times New Roman" w:eastAsia="Times New Roman" w:hAnsi="Times New Roman" w:cs="Times New Roman"/>
          <w:color w:val="000000"/>
          <w:sz w:val="28"/>
          <w:szCs w:val="28"/>
        </w:rPr>
        <w:t>А) кислицу обыкновенную и лишайник двулистный Б) лещину В) липу и клен</w:t>
      </w:r>
    </w:p>
    <w:sectPr w:rsidR="00C84E1D" w:rsidRPr="00C84E1D" w:rsidSect="00C8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E1D"/>
    <w:rsid w:val="00047BB0"/>
    <w:rsid w:val="000C2A5B"/>
    <w:rsid w:val="00C84E1D"/>
    <w:rsid w:val="00F0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2010-03-21T11:47:00Z</cp:lastPrinted>
  <dcterms:created xsi:type="dcterms:W3CDTF">2010-03-21T11:29:00Z</dcterms:created>
  <dcterms:modified xsi:type="dcterms:W3CDTF">2010-03-21T11:49:00Z</dcterms:modified>
</cp:coreProperties>
</file>