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502071">
        <w:rPr>
          <w:rFonts w:ascii="Times New Roman" w:hAnsi="Times New Roman" w:cs="Times New Roman"/>
          <w:b/>
          <w:sz w:val="28"/>
        </w:rPr>
        <w:t>6</w:t>
      </w:r>
    </w:p>
    <w:p w:rsidR="00E055B8" w:rsidRPr="00502071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8C4530">
        <w:rPr>
          <w:rFonts w:ascii="Times New Roman" w:hAnsi="Times New Roman" w:cs="Times New Roman"/>
          <w:sz w:val="28"/>
        </w:rPr>
        <w:t xml:space="preserve">Королевство франков </w:t>
      </w:r>
      <w:bookmarkStart w:id="0" w:name="_GoBack"/>
      <w:bookmarkEnd w:id="0"/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</w:p>
    <w:p w:rsidR="00502071" w:rsidRDefault="00502071" w:rsidP="0050207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представление о формировании, функциях и распаде раннефеодального государства.</w:t>
      </w:r>
    </w:p>
    <w:p w:rsidR="00502071" w:rsidRPr="00502071" w:rsidRDefault="00502071" w:rsidP="0050207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02071">
        <w:rPr>
          <w:rFonts w:ascii="Times New Roman" w:hAnsi="Times New Roman" w:cs="Times New Roman"/>
          <w:sz w:val="28"/>
        </w:rPr>
        <w:t>ыяснить, какими были взаимоотношения Хлодвига и христианской церкви.</w:t>
      </w:r>
    </w:p>
    <w:p w:rsidR="00502071" w:rsidRDefault="00502071" w:rsidP="00502071">
      <w:pPr>
        <w:ind w:left="360"/>
        <w:rPr>
          <w:rFonts w:ascii="Times New Roman" w:hAnsi="Times New Roman" w:cs="Times New Roman"/>
          <w:sz w:val="28"/>
        </w:rPr>
      </w:pPr>
      <w:r w:rsidRPr="00502071">
        <w:rPr>
          <w:rFonts w:ascii="Times New Roman" w:hAnsi="Times New Roman" w:cs="Times New Roman"/>
          <w:b/>
          <w:sz w:val="28"/>
        </w:rPr>
        <w:t>Основные понятия и термины</w:t>
      </w:r>
      <w:r>
        <w:rPr>
          <w:rFonts w:ascii="Times New Roman" w:hAnsi="Times New Roman" w:cs="Times New Roman"/>
          <w:sz w:val="28"/>
        </w:rPr>
        <w:t>: династия, корона, король, королевский двор, ополчение, граф, сборник законо</w:t>
      </w:r>
      <w:r w:rsidR="003E58A7">
        <w:rPr>
          <w:rFonts w:ascii="Times New Roman" w:hAnsi="Times New Roman" w:cs="Times New Roman"/>
          <w:sz w:val="28"/>
        </w:rPr>
        <w:t>в, штраф, земледельцы.</w:t>
      </w:r>
    </w:p>
    <w:p w:rsidR="00502071" w:rsidRPr="003E58A7" w:rsidRDefault="00502071" w:rsidP="0050207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</w:t>
      </w:r>
      <w:r w:rsidRPr="0050207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карта «Франкское королевство в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- начале </w:t>
      </w:r>
      <w:r>
        <w:rPr>
          <w:rFonts w:ascii="Times New Roman" w:hAnsi="Times New Roman" w:cs="Times New Roman"/>
          <w:sz w:val="28"/>
          <w:lang w:val="en-US"/>
        </w:rPr>
        <w:t>IX</w:t>
      </w:r>
      <w:r w:rsidR="00FA2217">
        <w:rPr>
          <w:rFonts w:ascii="Times New Roman" w:hAnsi="Times New Roman" w:cs="Times New Roman"/>
          <w:sz w:val="28"/>
        </w:rPr>
        <w:t xml:space="preserve"> вв.», ат</w:t>
      </w:r>
      <w:r w:rsidR="003E58A7">
        <w:rPr>
          <w:rFonts w:ascii="Times New Roman" w:hAnsi="Times New Roman" w:cs="Times New Roman"/>
          <w:sz w:val="28"/>
        </w:rPr>
        <w:t xml:space="preserve">ласы, учебники, рабочие тетради, схема «Государство франков в </w:t>
      </w:r>
      <w:r w:rsidR="003E58A7">
        <w:rPr>
          <w:rFonts w:ascii="Times New Roman" w:hAnsi="Times New Roman" w:cs="Times New Roman"/>
          <w:sz w:val="28"/>
          <w:lang w:val="en-US"/>
        </w:rPr>
        <w:t>VI</w:t>
      </w:r>
      <w:r w:rsidR="003E58A7">
        <w:rPr>
          <w:rFonts w:ascii="Times New Roman" w:hAnsi="Times New Roman" w:cs="Times New Roman"/>
          <w:sz w:val="28"/>
        </w:rPr>
        <w:t xml:space="preserve"> веке».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502071">
        <w:rPr>
          <w:rFonts w:ascii="Times New Roman" w:hAnsi="Times New Roman" w:cs="Times New Roman"/>
          <w:b/>
          <w:sz w:val="28"/>
        </w:rPr>
        <w:t>Древние германцы и римская империя</w:t>
      </w:r>
      <w:r>
        <w:rPr>
          <w:rFonts w:ascii="Times New Roman" w:hAnsi="Times New Roman" w:cs="Times New Roman"/>
          <w:b/>
          <w:sz w:val="28"/>
        </w:rPr>
        <w:t>»</w:t>
      </w:r>
    </w:p>
    <w:p w:rsidR="00502071" w:rsidRPr="00FA2217" w:rsidRDefault="00502071" w:rsidP="0050207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FA2217">
        <w:rPr>
          <w:rFonts w:ascii="Times New Roman" w:hAnsi="Times New Roman" w:cs="Times New Roman"/>
          <w:sz w:val="28"/>
        </w:rPr>
        <w:t>Проверка  знания  новых слов.</w:t>
      </w:r>
    </w:p>
    <w:p w:rsidR="00502071" w:rsidRPr="00FA2217" w:rsidRDefault="00502071" w:rsidP="0050207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FA2217">
        <w:rPr>
          <w:rFonts w:ascii="Times New Roman" w:hAnsi="Times New Roman" w:cs="Times New Roman"/>
          <w:sz w:val="28"/>
        </w:rPr>
        <w:t>Рабочая тетрадь  Задание 2, 3.</w:t>
      </w:r>
    </w:p>
    <w:p w:rsidR="00502071" w:rsidRPr="00FA2217" w:rsidRDefault="00502071" w:rsidP="0050207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FA2217">
        <w:rPr>
          <w:rFonts w:ascii="Times New Roman" w:hAnsi="Times New Roman" w:cs="Times New Roman"/>
          <w:sz w:val="28"/>
        </w:rPr>
        <w:t>*Рассуждение на тему «Почему римляне считали германцев варварами?»</w:t>
      </w:r>
    </w:p>
    <w:p w:rsidR="008853C8" w:rsidRPr="00502071" w:rsidRDefault="008853C8" w:rsidP="00502071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502071" w:rsidRPr="00502071" w:rsidRDefault="00502071" w:rsidP="00502071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Франки завоевывают Галлию.</w:t>
      </w:r>
    </w:p>
    <w:p w:rsidR="00502071" w:rsidRPr="00502071" w:rsidRDefault="00502071" w:rsidP="00502071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Рост земельных владений знати.</w:t>
      </w:r>
    </w:p>
    <w:p w:rsidR="00502071" w:rsidRPr="00502071" w:rsidRDefault="00502071" w:rsidP="00502071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Образование государства франков.</w:t>
      </w:r>
    </w:p>
    <w:p w:rsidR="00502071" w:rsidRPr="00502071" w:rsidRDefault="00502071" w:rsidP="00502071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 xml:space="preserve">Формирование королевской власти. </w:t>
      </w:r>
    </w:p>
    <w:p w:rsidR="00502071" w:rsidRPr="00FA2217" w:rsidRDefault="00502071" w:rsidP="00502071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Взаимоотношения христианской церкви и королевской власти.</w:t>
      </w:r>
    </w:p>
    <w:p w:rsidR="00FA2217" w:rsidRPr="00FA2217" w:rsidRDefault="00FA2217" w:rsidP="00FA2217">
      <w:pPr>
        <w:pStyle w:val="a4"/>
        <w:numPr>
          <w:ilvl w:val="0"/>
          <w:numId w:val="20"/>
        </w:numPr>
        <w:spacing w:after="0" w:line="360" w:lineRule="auto"/>
        <w:ind w:left="357" w:firstLine="357"/>
        <w:rPr>
          <w:b/>
          <w:sz w:val="28"/>
        </w:rPr>
      </w:pPr>
      <w:r>
        <w:rPr>
          <w:sz w:val="28"/>
        </w:rPr>
        <w:t xml:space="preserve">Сегодня мы свами на примере одного из германских народов – франков </w:t>
      </w:r>
      <w:proofErr w:type="gramStart"/>
      <w:r>
        <w:rPr>
          <w:sz w:val="28"/>
        </w:rPr>
        <w:t>рассмотрим</w:t>
      </w:r>
      <w:proofErr w:type="gramEnd"/>
      <w:r>
        <w:rPr>
          <w:sz w:val="28"/>
        </w:rPr>
        <w:t xml:space="preserve"> как возникло, функционировало и распалось раннефеодальное государство.</w:t>
      </w:r>
    </w:p>
    <w:p w:rsidR="00FA2217" w:rsidRPr="00FA2217" w:rsidRDefault="00FA2217" w:rsidP="00FA2217">
      <w:pPr>
        <w:pStyle w:val="a4"/>
        <w:spacing w:after="0" w:line="360" w:lineRule="auto"/>
        <w:ind w:left="357" w:firstLine="709"/>
        <w:rPr>
          <w:sz w:val="28"/>
        </w:rPr>
      </w:pPr>
      <w:r w:rsidRPr="00FA2217">
        <w:rPr>
          <w:sz w:val="28"/>
        </w:rPr>
        <w:lastRenderedPageBreak/>
        <w:t xml:space="preserve">Германские племена франков до переселения жили на землях по нижнему течению Рейна. В конце </w:t>
      </w:r>
      <w:r w:rsidRPr="00FA2217">
        <w:rPr>
          <w:b/>
          <w:sz w:val="28"/>
        </w:rPr>
        <w:t>V века</w:t>
      </w:r>
      <w:r w:rsidRPr="00FA2217">
        <w:rPr>
          <w:sz w:val="28"/>
        </w:rPr>
        <w:t xml:space="preserve"> среди франкских вождей выдвинулся хитрый, расчётливый и жестокий правитель </w:t>
      </w:r>
      <w:r w:rsidRPr="00FA2217">
        <w:rPr>
          <w:b/>
          <w:sz w:val="28"/>
        </w:rPr>
        <w:t>Хлодвиг.</w:t>
      </w:r>
    </w:p>
    <w:p w:rsidR="00FA2217" w:rsidRDefault="00FA2217" w:rsidP="00FA2217">
      <w:pPr>
        <w:pStyle w:val="a4"/>
        <w:spacing w:after="0" w:line="360" w:lineRule="auto"/>
        <w:ind w:left="357" w:firstLine="709"/>
        <w:rPr>
          <w:sz w:val="28"/>
        </w:rPr>
      </w:pPr>
      <w:r w:rsidRPr="00FA2217">
        <w:rPr>
          <w:sz w:val="28"/>
        </w:rPr>
        <w:t xml:space="preserve"> Король франков, правил в </w:t>
      </w:r>
      <w:r w:rsidRPr="00FA2217">
        <w:rPr>
          <w:b/>
          <w:sz w:val="28"/>
        </w:rPr>
        <w:t>481/482 — 511 годах</w:t>
      </w:r>
      <w:r w:rsidRPr="00FA2217">
        <w:rPr>
          <w:sz w:val="28"/>
        </w:rPr>
        <w:t xml:space="preserve">, из династии Меровингов. Сын короля </w:t>
      </w:r>
      <w:proofErr w:type="spellStart"/>
      <w:r w:rsidRPr="00FA2217">
        <w:rPr>
          <w:sz w:val="28"/>
        </w:rPr>
        <w:t>Хильдерика</w:t>
      </w:r>
      <w:proofErr w:type="spellEnd"/>
      <w:r w:rsidRPr="00FA2217">
        <w:rPr>
          <w:sz w:val="28"/>
        </w:rPr>
        <w:t xml:space="preserve"> I и королевы </w:t>
      </w:r>
      <w:proofErr w:type="spellStart"/>
      <w:r w:rsidRPr="00FA2217">
        <w:rPr>
          <w:sz w:val="28"/>
        </w:rPr>
        <w:t>Базины</w:t>
      </w:r>
      <w:proofErr w:type="spellEnd"/>
      <w:r w:rsidRPr="00FA2217">
        <w:rPr>
          <w:sz w:val="28"/>
        </w:rPr>
        <w:t xml:space="preserve"> Тюрингской. Хлодвиг был, безусловно, одним из самых крупных политиков своего времени и, пожалуй, единственным великим королём династии Меровингов.</w:t>
      </w:r>
    </w:p>
    <w:p w:rsidR="00FA2217" w:rsidRPr="00FA2217" w:rsidRDefault="00FA2217" w:rsidP="00FA2217">
      <w:pPr>
        <w:pStyle w:val="a4"/>
        <w:spacing w:after="0" w:line="360" w:lineRule="auto"/>
        <w:ind w:left="357" w:firstLine="709"/>
        <w:rPr>
          <w:sz w:val="28"/>
        </w:rPr>
      </w:pPr>
      <w:r w:rsidRPr="00FA2217">
        <w:rPr>
          <w:sz w:val="28"/>
        </w:rPr>
        <w:t xml:space="preserve">Франков издавна привлекали плодородные равнины соседней Галлии. В </w:t>
      </w:r>
      <w:r w:rsidRPr="00FA2217">
        <w:rPr>
          <w:b/>
          <w:sz w:val="28"/>
        </w:rPr>
        <w:t>486 году</w:t>
      </w:r>
      <w:r w:rsidRPr="00FA2217">
        <w:rPr>
          <w:sz w:val="28"/>
        </w:rPr>
        <w:t xml:space="preserve"> франки подчинили себе Северную Галлию.</w:t>
      </w:r>
    </w:p>
    <w:p w:rsidR="00FA2217" w:rsidRDefault="00FA2217" w:rsidP="00FA2217">
      <w:pPr>
        <w:pStyle w:val="a4"/>
        <w:spacing w:after="0" w:line="360" w:lineRule="auto"/>
        <w:ind w:left="357" w:firstLine="709"/>
        <w:rPr>
          <w:sz w:val="28"/>
        </w:rPr>
      </w:pPr>
      <w:r w:rsidRPr="00FA2217">
        <w:rPr>
          <w:sz w:val="28"/>
        </w:rPr>
        <w:t xml:space="preserve"> Позднее Хлодвиг двинулся с войском на вестготов и отвоевал у них юг страны. Франки покорили и некоторые германс</w:t>
      </w:r>
      <w:r>
        <w:rPr>
          <w:sz w:val="28"/>
        </w:rPr>
        <w:t xml:space="preserve">кие племена к востоку от Рейна. </w:t>
      </w:r>
      <w:r w:rsidRPr="00FA2217">
        <w:rPr>
          <w:sz w:val="28"/>
        </w:rPr>
        <w:t xml:space="preserve">В завоёванных странах франки расселялись небольшими деревнями – общинами по соседству с местным населением, которое составляло примерно 6-8 </w:t>
      </w:r>
      <w:r w:rsidR="00013DDA">
        <w:rPr>
          <w:sz w:val="28"/>
        </w:rPr>
        <w:t xml:space="preserve">тысяч </w:t>
      </w:r>
      <w:r w:rsidRPr="00FA2217">
        <w:rPr>
          <w:sz w:val="28"/>
        </w:rPr>
        <w:t>человек.</w:t>
      </w:r>
    </w:p>
    <w:p w:rsidR="00FA2217" w:rsidRDefault="00FA2217" w:rsidP="00FA2217">
      <w:pPr>
        <w:pStyle w:val="a4"/>
        <w:numPr>
          <w:ilvl w:val="0"/>
          <w:numId w:val="20"/>
        </w:numPr>
        <w:spacing w:after="0" w:line="360" w:lineRule="auto"/>
        <w:rPr>
          <w:sz w:val="28"/>
        </w:rPr>
      </w:pPr>
      <w:r w:rsidRPr="00FA2217">
        <w:rPr>
          <w:sz w:val="28"/>
        </w:rPr>
        <w:t>Франки расчищали и распахивали пустующие земли.  Хлодвиг присвоил себе огромные земли. В имениях работали рабы. Многие местные римские богачи признали власть Хлодвига и спешили с ним породниться. Живя веками по соседству, германцы и местное население перенимали язык и обычаи друг друга, между ними возникали соседские и родственные связи</w:t>
      </w:r>
      <w:r>
        <w:rPr>
          <w:sz w:val="28"/>
        </w:rPr>
        <w:t>.</w:t>
      </w:r>
    </w:p>
    <w:p w:rsidR="00FA2217" w:rsidRDefault="00FA2217" w:rsidP="00FA2217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Таким образом, к концу </w:t>
      </w:r>
      <w:r>
        <w:rPr>
          <w:sz w:val="28"/>
          <w:lang w:val="en-US"/>
        </w:rPr>
        <w:t>VI</w:t>
      </w:r>
      <w:r>
        <w:rPr>
          <w:sz w:val="28"/>
        </w:rPr>
        <w:t xml:space="preserve">  века их франкской знати и верхушки </w:t>
      </w:r>
      <w:proofErr w:type="spellStart"/>
      <w:r>
        <w:rPr>
          <w:sz w:val="28"/>
        </w:rPr>
        <w:t>галло</w:t>
      </w:r>
      <w:proofErr w:type="spellEnd"/>
      <w:r>
        <w:rPr>
          <w:sz w:val="28"/>
        </w:rPr>
        <w:t>-римского населения начинает формироваться класс крупных землевладельцев, то есть единый правящий класс.</w:t>
      </w:r>
    </w:p>
    <w:p w:rsidR="00696F34" w:rsidRDefault="00696F34" w:rsidP="00696F34">
      <w:pPr>
        <w:pStyle w:val="a4"/>
        <w:numPr>
          <w:ilvl w:val="0"/>
          <w:numId w:val="20"/>
        </w:numPr>
        <w:spacing w:after="0" w:line="360" w:lineRule="auto"/>
        <w:rPr>
          <w:sz w:val="28"/>
          <w:u w:val="single"/>
        </w:rPr>
      </w:pPr>
      <w:r w:rsidRPr="00696F34">
        <w:rPr>
          <w:b/>
          <w:sz w:val="28"/>
        </w:rPr>
        <w:t xml:space="preserve">??? </w:t>
      </w:r>
      <w:r w:rsidRPr="00696F34">
        <w:rPr>
          <w:sz w:val="28"/>
          <w:u w:val="single"/>
        </w:rPr>
        <w:t>Почему в древности возникали государства? Вспомните главные задачи эти х государств.</w:t>
      </w:r>
    </w:p>
    <w:p w:rsidR="00696F34" w:rsidRPr="00696F34" w:rsidRDefault="00696F34" w:rsidP="00696F34">
      <w:pPr>
        <w:pStyle w:val="a4"/>
        <w:spacing w:after="0" w:line="360" w:lineRule="auto"/>
        <w:rPr>
          <w:i/>
          <w:sz w:val="28"/>
        </w:rPr>
      </w:pPr>
      <w:r w:rsidRPr="00696F34">
        <w:rPr>
          <w:sz w:val="28"/>
        </w:rPr>
        <w:lastRenderedPageBreak/>
        <w:t xml:space="preserve">Около </w:t>
      </w:r>
      <w:r w:rsidRPr="00696F34">
        <w:rPr>
          <w:b/>
          <w:sz w:val="28"/>
        </w:rPr>
        <w:t>500 года</w:t>
      </w:r>
      <w:r w:rsidRPr="00696F34">
        <w:rPr>
          <w:sz w:val="28"/>
        </w:rPr>
        <w:t xml:space="preserve"> возникло государство  Франков</w:t>
      </w:r>
      <w:r>
        <w:rPr>
          <w:sz w:val="28"/>
        </w:rPr>
        <w:t>. Хлодвиг истребил всех военных</w:t>
      </w:r>
      <w:r w:rsidRPr="00696F34">
        <w:rPr>
          <w:sz w:val="28"/>
        </w:rPr>
        <w:t xml:space="preserve"> вождей и многих своих родичей. Уничтожив своих соперников, он притворно жаловался приближённым</w:t>
      </w:r>
      <w:proofErr w:type="gramStart"/>
      <w:r w:rsidRPr="00696F34">
        <w:rPr>
          <w:sz w:val="28"/>
        </w:rPr>
        <w:t xml:space="preserve"> :</w:t>
      </w:r>
      <w:proofErr w:type="gramEnd"/>
      <w:r w:rsidRPr="00696F34">
        <w:rPr>
          <w:sz w:val="28"/>
        </w:rPr>
        <w:t xml:space="preserve"> «</w:t>
      </w:r>
      <w:r w:rsidRPr="00696F34">
        <w:rPr>
          <w:i/>
          <w:sz w:val="28"/>
        </w:rPr>
        <w:t>Горе мне, я остался, как странник среди чужой земли и не имею родственников, которые могли б</w:t>
      </w:r>
      <w:r>
        <w:rPr>
          <w:i/>
          <w:sz w:val="28"/>
        </w:rPr>
        <w:t>ы мне помочь в случае несчастья»</w:t>
      </w:r>
      <w:r w:rsidRPr="00696F34">
        <w:rPr>
          <w:i/>
          <w:sz w:val="28"/>
        </w:rPr>
        <w:t xml:space="preserve">. Но это не значило, что он был опечален их смертью, а говорил так по хитрости, рассчитывая узнать, не остался ли ещё кто-нибудь в живых, чтобы умертвить всех до последнего» </w:t>
      </w:r>
    </w:p>
    <w:p w:rsidR="00696F34" w:rsidRDefault="00696F34" w:rsidP="00696F34">
      <w:pPr>
        <w:pStyle w:val="a4"/>
        <w:spacing w:after="0" w:line="360" w:lineRule="auto"/>
        <w:rPr>
          <w:sz w:val="28"/>
        </w:rPr>
      </w:pPr>
      <w:r w:rsidRPr="00696F34">
        <w:rPr>
          <w:sz w:val="28"/>
        </w:rPr>
        <w:t>Так Хлодвиг стал главным правителем Франкского государства, которому подчинялось теперь не одно племя, а население всей страны. Хлодвиг передал власть по наследству своим сыновьям.</w:t>
      </w:r>
    </w:p>
    <w:p w:rsidR="00696F34" w:rsidRDefault="00696F34" w:rsidP="00696F34">
      <w:pPr>
        <w:pStyle w:val="a4"/>
        <w:numPr>
          <w:ilvl w:val="0"/>
          <w:numId w:val="20"/>
        </w:numPr>
        <w:spacing w:after="0" w:line="360" w:lineRule="auto"/>
        <w:rPr>
          <w:b/>
          <w:i/>
          <w:sz w:val="28"/>
        </w:rPr>
      </w:pPr>
      <w:r w:rsidRPr="00696F34">
        <w:rPr>
          <w:b/>
          <w:i/>
          <w:sz w:val="28"/>
        </w:rPr>
        <w:t xml:space="preserve">Работа с документом (учебник, стр. 20) «Франкский историк </w:t>
      </w:r>
      <w:r w:rsidRPr="00696F34">
        <w:rPr>
          <w:b/>
          <w:i/>
          <w:sz w:val="28"/>
          <w:lang w:val="en-US"/>
        </w:rPr>
        <w:t>VI</w:t>
      </w:r>
      <w:r w:rsidRPr="00696F34">
        <w:rPr>
          <w:b/>
          <w:i/>
          <w:sz w:val="28"/>
        </w:rPr>
        <w:t xml:space="preserve"> в. о случае с драгоценной чашей»</w:t>
      </w:r>
    </w:p>
    <w:p w:rsidR="00696F34" w:rsidRPr="00696F34" w:rsidRDefault="00696F34" w:rsidP="00696F34">
      <w:pPr>
        <w:pStyle w:val="a4"/>
        <w:numPr>
          <w:ilvl w:val="0"/>
          <w:numId w:val="21"/>
        </w:numPr>
        <w:spacing w:after="0" w:line="360" w:lineRule="auto"/>
        <w:rPr>
          <w:b/>
          <w:i/>
          <w:sz w:val="28"/>
        </w:rPr>
      </w:pPr>
      <w:r>
        <w:rPr>
          <w:sz w:val="28"/>
        </w:rPr>
        <w:t>Какой старинный обычай нарушил Хлодвиг, потребовав себе чашу?</w:t>
      </w:r>
    </w:p>
    <w:p w:rsidR="00696F34" w:rsidRPr="00696F34" w:rsidRDefault="00696F34" w:rsidP="00696F34">
      <w:pPr>
        <w:pStyle w:val="a4"/>
        <w:numPr>
          <w:ilvl w:val="0"/>
          <w:numId w:val="21"/>
        </w:numPr>
        <w:spacing w:after="0" w:line="360" w:lineRule="auto"/>
        <w:rPr>
          <w:b/>
          <w:i/>
          <w:sz w:val="28"/>
        </w:rPr>
      </w:pPr>
      <w:r>
        <w:rPr>
          <w:sz w:val="28"/>
        </w:rPr>
        <w:t>Почему дружина поддержала Хлодвига?</w:t>
      </w:r>
    </w:p>
    <w:p w:rsidR="00696F34" w:rsidRPr="00696F34" w:rsidRDefault="00696F34" w:rsidP="00696F34">
      <w:pPr>
        <w:pStyle w:val="a4"/>
        <w:numPr>
          <w:ilvl w:val="0"/>
          <w:numId w:val="21"/>
        </w:numPr>
        <w:spacing w:after="0" w:line="360" w:lineRule="auto"/>
        <w:rPr>
          <w:b/>
          <w:i/>
          <w:sz w:val="28"/>
        </w:rPr>
      </w:pPr>
      <w:r>
        <w:rPr>
          <w:sz w:val="28"/>
        </w:rPr>
        <w:t>Что объясняет и доказывает случай с драгоценной чашей?</w:t>
      </w:r>
    </w:p>
    <w:p w:rsidR="00696F34" w:rsidRDefault="00696F34" w:rsidP="00696F34">
      <w:pPr>
        <w:pStyle w:val="a4"/>
        <w:spacing w:after="0" w:line="360" w:lineRule="auto"/>
        <w:rPr>
          <w:sz w:val="28"/>
        </w:rPr>
      </w:pPr>
      <w:r>
        <w:rPr>
          <w:sz w:val="28"/>
        </w:rPr>
        <w:t>Таким образом, власть военного вождя переходит в королевскую власть. Случай с драгоценной чашей показывает, что Хлодвиг, пользуясь поддержкой дружины, мог без суда убить своего подданного – рядового воина.</w:t>
      </w:r>
    </w:p>
    <w:p w:rsidR="004408D5" w:rsidRDefault="004408D5" w:rsidP="004408D5">
      <w:pPr>
        <w:pStyle w:val="a4"/>
        <w:spacing w:after="0" w:line="360" w:lineRule="auto"/>
        <w:jc w:val="center"/>
        <w:rPr>
          <w:b/>
          <w:sz w:val="28"/>
        </w:rPr>
      </w:pPr>
      <w:r w:rsidRPr="004408D5">
        <w:rPr>
          <w:b/>
          <w:sz w:val="28"/>
        </w:rPr>
        <w:t xml:space="preserve">Схема 1. Отличие государственного управления в начале  </w:t>
      </w:r>
      <w:r w:rsidRPr="004408D5">
        <w:rPr>
          <w:b/>
          <w:sz w:val="28"/>
          <w:lang w:val="en-US"/>
        </w:rPr>
        <w:t>VI</w:t>
      </w:r>
      <w:r w:rsidRPr="004408D5">
        <w:rPr>
          <w:b/>
          <w:sz w:val="28"/>
        </w:rPr>
        <w:t xml:space="preserve"> века от племенного управления</w:t>
      </w:r>
      <w:r>
        <w:rPr>
          <w:b/>
          <w:sz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08D5" w:rsidTr="004408D5">
        <w:tc>
          <w:tcPr>
            <w:tcW w:w="4785" w:type="dxa"/>
          </w:tcPr>
          <w:p w:rsidR="004408D5" w:rsidRPr="004408D5" w:rsidRDefault="004408D5" w:rsidP="004408D5">
            <w:pPr>
              <w:pStyle w:val="a4"/>
              <w:spacing w:after="0" w:line="360" w:lineRule="auto"/>
              <w:jc w:val="center"/>
              <w:rPr>
                <w:b/>
                <w:sz w:val="28"/>
              </w:rPr>
            </w:pPr>
            <w:r w:rsidRPr="004408D5">
              <w:rPr>
                <w:b/>
                <w:sz w:val="28"/>
              </w:rPr>
              <w:t>Власть короля</w:t>
            </w:r>
          </w:p>
        </w:tc>
        <w:tc>
          <w:tcPr>
            <w:tcW w:w="4786" w:type="dxa"/>
          </w:tcPr>
          <w:p w:rsidR="004408D5" w:rsidRPr="004408D5" w:rsidRDefault="004408D5" w:rsidP="004408D5">
            <w:pPr>
              <w:pStyle w:val="a4"/>
              <w:spacing w:after="0" w:line="360" w:lineRule="auto"/>
              <w:jc w:val="center"/>
              <w:rPr>
                <w:b/>
                <w:sz w:val="28"/>
              </w:rPr>
            </w:pPr>
            <w:r w:rsidRPr="004408D5">
              <w:rPr>
                <w:b/>
                <w:sz w:val="28"/>
              </w:rPr>
              <w:t>Власть племенного вождя</w:t>
            </w:r>
          </w:p>
        </w:tc>
      </w:tr>
      <w:tr w:rsidR="004408D5" w:rsidTr="004408D5">
        <w:tc>
          <w:tcPr>
            <w:tcW w:w="4785" w:type="dxa"/>
          </w:tcPr>
          <w:p w:rsidR="004408D5" w:rsidRDefault="004408D5" w:rsidP="004408D5">
            <w:pPr>
              <w:pStyle w:val="a4"/>
              <w:numPr>
                <w:ilvl w:val="0"/>
                <w:numId w:val="22"/>
              </w:numPr>
              <w:spacing w:after="0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z w:val="28"/>
              </w:rPr>
              <w:t xml:space="preserve"> на принуждении.</w:t>
            </w:r>
          </w:p>
          <w:p w:rsidR="004408D5" w:rsidRDefault="004408D5" w:rsidP="004408D5">
            <w:pPr>
              <w:pStyle w:val="a4"/>
              <w:numPr>
                <w:ilvl w:val="0"/>
                <w:numId w:val="22"/>
              </w:numPr>
              <w:spacing w:after="0"/>
              <w:rPr>
                <w:sz w:val="28"/>
              </w:rPr>
            </w:pPr>
            <w:r>
              <w:rPr>
                <w:sz w:val="28"/>
              </w:rPr>
              <w:t>Наследственная.</w:t>
            </w:r>
          </w:p>
          <w:p w:rsidR="004408D5" w:rsidRPr="004408D5" w:rsidRDefault="004408D5" w:rsidP="004408D5">
            <w:pPr>
              <w:pStyle w:val="a4"/>
              <w:numPr>
                <w:ilvl w:val="0"/>
                <w:numId w:val="22"/>
              </w:numPr>
              <w:spacing w:after="0"/>
              <w:rPr>
                <w:sz w:val="28"/>
              </w:rPr>
            </w:pPr>
            <w:r>
              <w:rPr>
                <w:sz w:val="28"/>
              </w:rPr>
              <w:t>Распространяется на жителей всей страны.</w:t>
            </w:r>
          </w:p>
        </w:tc>
        <w:tc>
          <w:tcPr>
            <w:tcW w:w="4786" w:type="dxa"/>
          </w:tcPr>
          <w:p w:rsidR="004408D5" w:rsidRDefault="004408D5" w:rsidP="004408D5">
            <w:pPr>
              <w:pStyle w:val="a4"/>
              <w:numPr>
                <w:ilvl w:val="0"/>
                <w:numId w:val="23"/>
              </w:numPr>
              <w:spacing w:after="0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z w:val="28"/>
              </w:rPr>
              <w:t xml:space="preserve"> на авторитете.</w:t>
            </w:r>
          </w:p>
          <w:p w:rsidR="004408D5" w:rsidRDefault="004408D5" w:rsidP="004408D5">
            <w:pPr>
              <w:pStyle w:val="a4"/>
              <w:numPr>
                <w:ilvl w:val="0"/>
                <w:numId w:val="23"/>
              </w:numPr>
              <w:spacing w:after="0"/>
              <w:rPr>
                <w:sz w:val="28"/>
              </w:rPr>
            </w:pPr>
            <w:r>
              <w:rPr>
                <w:sz w:val="28"/>
              </w:rPr>
              <w:t>Выборная.</w:t>
            </w:r>
          </w:p>
          <w:p w:rsidR="004408D5" w:rsidRPr="004408D5" w:rsidRDefault="004408D5" w:rsidP="004408D5">
            <w:pPr>
              <w:pStyle w:val="a4"/>
              <w:numPr>
                <w:ilvl w:val="0"/>
                <w:numId w:val="23"/>
              </w:numPr>
              <w:spacing w:after="0"/>
              <w:rPr>
                <w:sz w:val="28"/>
              </w:rPr>
            </w:pPr>
            <w:r>
              <w:rPr>
                <w:sz w:val="28"/>
              </w:rPr>
              <w:t>Распространяется на жителей одного племени.</w:t>
            </w:r>
          </w:p>
        </w:tc>
      </w:tr>
    </w:tbl>
    <w:p w:rsidR="004408D5" w:rsidRDefault="004408D5" w:rsidP="004408D5">
      <w:pPr>
        <w:pStyle w:val="a4"/>
        <w:spacing w:after="0" w:line="360" w:lineRule="auto"/>
        <w:rPr>
          <w:sz w:val="28"/>
        </w:rPr>
      </w:pPr>
      <w:r>
        <w:rPr>
          <w:sz w:val="28"/>
        </w:rPr>
        <w:lastRenderedPageBreak/>
        <w:t>Сопротивление приказам короля каралось штрафами и телесными наказаниями; действия против короля считались изменой и карались смертью.</w:t>
      </w:r>
    </w:p>
    <w:p w:rsidR="00DD5712" w:rsidRDefault="00DD5712" w:rsidP="004408D5">
      <w:pPr>
        <w:pStyle w:val="a4"/>
        <w:spacing w:after="0"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29275" cy="3000375"/>
            <wp:effectExtent l="0" t="0" r="9525" b="9525"/>
            <wp:docPr id="1" name="Рисунок 1" descr="C:\Users\Администратор\Desktop\Схемы\Государство франков в 6 век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хемы\Государство франков в 6 веке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12" w:rsidRDefault="00DD5712" w:rsidP="004408D5">
      <w:pPr>
        <w:pStyle w:val="a4"/>
        <w:spacing w:after="0" w:line="360" w:lineRule="auto"/>
        <w:rPr>
          <w:sz w:val="28"/>
        </w:rPr>
      </w:pPr>
      <w:r w:rsidRPr="00DD5712">
        <w:rPr>
          <w:b/>
          <w:i/>
          <w:sz w:val="28"/>
          <w:u w:val="single"/>
        </w:rPr>
        <w:t>Учащиеся чертят схему в тетрадь</w:t>
      </w:r>
      <w:r>
        <w:rPr>
          <w:sz w:val="28"/>
        </w:rPr>
        <w:t>.</w:t>
      </w:r>
    </w:p>
    <w:p w:rsidR="00DD5712" w:rsidRDefault="00DD5712" w:rsidP="004408D5">
      <w:pPr>
        <w:pStyle w:val="a4"/>
        <w:spacing w:after="0" w:line="360" w:lineRule="auto"/>
        <w:rPr>
          <w:sz w:val="28"/>
        </w:rPr>
      </w:pPr>
      <w:r w:rsidRPr="00DD5712">
        <w:rPr>
          <w:sz w:val="28"/>
        </w:rPr>
        <w:t>А сейчас давайте прочитаем, как в Средние века судили о невиновности человека</w:t>
      </w:r>
      <w:proofErr w:type="gramStart"/>
      <w:r w:rsidRPr="00DD5712">
        <w:rPr>
          <w:sz w:val="28"/>
        </w:rPr>
        <w:t>.</w:t>
      </w:r>
      <w:proofErr w:type="gramEnd"/>
      <w:r w:rsidRPr="00DD5712">
        <w:rPr>
          <w:sz w:val="28"/>
        </w:rPr>
        <w:t xml:space="preserve"> ( </w:t>
      </w:r>
      <w:proofErr w:type="gramStart"/>
      <w:r w:rsidRPr="00DD5712">
        <w:rPr>
          <w:sz w:val="28"/>
        </w:rPr>
        <w:t>с</w:t>
      </w:r>
      <w:proofErr w:type="gramEnd"/>
      <w:r w:rsidRPr="00DD5712">
        <w:rPr>
          <w:sz w:val="28"/>
        </w:rPr>
        <w:t>тр. 20 -22)</w:t>
      </w:r>
    </w:p>
    <w:p w:rsidR="00DD5712" w:rsidRPr="00DD5712" w:rsidRDefault="00DD5712" w:rsidP="00DD5712">
      <w:pPr>
        <w:pStyle w:val="a4"/>
        <w:spacing w:after="0" w:line="360" w:lineRule="auto"/>
        <w:rPr>
          <w:sz w:val="28"/>
        </w:rPr>
      </w:pPr>
      <w:r w:rsidRPr="00DD5712">
        <w:rPr>
          <w:sz w:val="28"/>
        </w:rPr>
        <w:t>В правление Хлодвига появился первый письменный сборник законов франков «</w:t>
      </w:r>
      <w:proofErr w:type="gramStart"/>
      <w:r w:rsidRPr="00DD5712">
        <w:rPr>
          <w:b/>
          <w:sz w:val="28"/>
        </w:rPr>
        <w:t>Салическая</w:t>
      </w:r>
      <w:proofErr w:type="gramEnd"/>
      <w:r w:rsidRPr="00DD5712">
        <w:rPr>
          <w:b/>
          <w:sz w:val="28"/>
        </w:rPr>
        <w:t xml:space="preserve"> правда».</w:t>
      </w:r>
    </w:p>
    <w:p w:rsidR="00DD5712" w:rsidRPr="00DD5712" w:rsidRDefault="00DD5712" w:rsidP="00DD5712">
      <w:pPr>
        <w:pStyle w:val="a4"/>
        <w:spacing w:after="0" w:line="360" w:lineRule="auto"/>
        <w:rPr>
          <w:sz w:val="28"/>
        </w:rPr>
      </w:pPr>
      <w:r w:rsidRPr="00DD5712">
        <w:rPr>
          <w:sz w:val="28"/>
        </w:rPr>
        <w:t>–</w:t>
      </w:r>
      <w:r w:rsidRPr="00DD5712">
        <w:rPr>
          <w:sz w:val="28"/>
        </w:rPr>
        <w:tab/>
        <w:t xml:space="preserve">Высокие штрафы за различные преступления, </w:t>
      </w:r>
    </w:p>
    <w:p w:rsidR="00DD5712" w:rsidRPr="00DD5712" w:rsidRDefault="00DD5712" w:rsidP="00DD5712">
      <w:pPr>
        <w:pStyle w:val="a4"/>
        <w:spacing w:after="0" w:line="360" w:lineRule="auto"/>
        <w:rPr>
          <w:sz w:val="28"/>
        </w:rPr>
      </w:pPr>
      <w:r w:rsidRPr="00DD5712">
        <w:rPr>
          <w:sz w:val="28"/>
        </w:rPr>
        <w:t>–</w:t>
      </w:r>
      <w:r w:rsidRPr="00DD5712">
        <w:rPr>
          <w:sz w:val="28"/>
        </w:rPr>
        <w:tab/>
        <w:t>Применялся «Божий суд».</w:t>
      </w:r>
    </w:p>
    <w:p w:rsidR="00DD5712" w:rsidRDefault="00DD5712" w:rsidP="00DD5712">
      <w:pPr>
        <w:pStyle w:val="a4"/>
        <w:spacing w:after="0" w:line="360" w:lineRule="auto"/>
        <w:rPr>
          <w:sz w:val="28"/>
        </w:rPr>
      </w:pPr>
      <w:r w:rsidRPr="00DD5712">
        <w:rPr>
          <w:sz w:val="28"/>
        </w:rPr>
        <w:t>Ведение писаного закона способствовало укрепление единого порядка на всей территории государства</w:t>
      </w:r>
      <w:r>
        <w:rPr>
          <w:sz w:val="28"/>
        </w:rPr>
        <w:t>.</w:t>
      </w:r>
    </w:p>
    <w:p w:rsidR="00DD5712" w:rsidRDefault="00DD5712" w:rsidP="00DD5712">
      <w:pPr>
        <w:pStyle w:val="a4"/>
        <w:spacing w:after="0" w:line="360" w:lineRule="auto"/>
        <w:rPr>
          <w:b/>
          <w:i/>
          <w:sz w:val="28"/>
          <w:u w:val="single"/>
        </w:rPr>
      </w:pPr>
      <w:r w:rsidRPr="00DD5712">
        <w:rPr>
          <w:b/>
          <w:i/>
          <w:sz w:val="28"/>
          <w:u w:val="single"/>
        </w:rPr>
        <w:t>Чтение дополнительного материала в синей рамке на стр. 20</w:t>
      </w:r>
    </w:p>
    <w:p w:rsidR="00DD5712" w:rsidRPr="00DD5712" w:rsidRDefault="00DD5712" w:rsidP="00DD5712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b/>
          <w:sz w:val="28"/>
        </w:rPr>
        <w:t xml:space="preserve">???. </w:t>
      </w:r>
      <w:r w:rsidRPr="00DD5712">
        <w:rPr>
          <w:rFonts w:ascii="Times New Roman" w:hAnsi="Times New Roman" w:cs="Times New Roman"/>
          <w:sz w:val="28"/>
          <w:u w:val="single"/>
        </w:rPr>
        <w:t xml:space="preserve">Подумайте, </w:t>
      </w:r>
      <w:r w:rsidRPr="00DD57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</w:t>
      </w:r>
      <w:r w:rsidRPr="00DD571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стало с государством, созданным </w:t>
      </w:r>
      <w:proofErr w:type="spellStart"/>
      <w:r w:rsidRPr="00DD571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Хлодвигом</w:t>
      </w:r>
      <w:proofErr w:type="spellEnd"/>
      <w:r w:rsidRPr="00DD571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после его смерти?</w:t>
      </w:r>
    </w:p>
    <w:p w:rsidR="00DD5712" w:rsidRPr="00DD5712" w:rsidRDefault="00DD5712" w:rsidP="00DD5712">
      <w:pPr>
        <w:pStyle w:val="a4"/>
        <w:spacing w:after="0" w:line="360" w:lineRule="auto"/>
        <w:rPr>
          <w:b/>
          <w:sz w:val="28"/>
        </w:rPr>
      </w:pPr>
    </w:p>
    <w:p w:rsidR="00DD5712" w:rsidRDefault="00DD5712" w:rsidP="00DD5712">
      <w:pPr>
        <w:pStyle w:val="a4"/>
        <w:spacing w:after="0" w:line="360" w:lineRule="auto"/>
        <w:ind w:firstLine="709"/>
        <w:rPr>
          <w:sz w:val="28"/>
          <w:u w:val="single"/>
        </w:rPr>
      </w:pPr>
      <w:r w:rsidRPr="00DD5712">
        <w:rPr>
          <w:b/>
          <w:sz w:val="28"/>
        </w:rPr>
        <w:t>5.</w:t>
      </w:r>
      <w:r>
        <w:rPr>
          <w:sz w:val="28"/>
        </w:rPr>
        <w:t xml:space="preserve"> </w:t>
      </w:r>
      <w:r w:rsidRPr="00DD5712">
        <w:rPr>
          <w:sz w:val="28"/>
        </w:rPr>
        <w:t>Хлодвиг и его приближённые склонялись к принятию христианской веры, которая в то время обладала огромным влиянием.</w:t>
      </w:r>
      <w:r w:rsidRPr="00DD5712">
        <w:rPr>
          <w:b/>
          <w:sz w:val="28"/>
        </w:rPr>
        <w:t xml:space="preserve"> </w:t>
      </w:r>
      <w:r w:rsidRPr="00DD5712">
        <w:rPr>
          <w:sz w:val="28"/>
          <w:u w:val="single"/>
        </w:rPr>
        <w:t>Почему?</w:t>
      </w:r>
    </w:p>
    <w:p w:rsidR="00DD5712" w:rsidRPr="003E58A7" w:rsidRDefault="00DD5712" w:rsidP="003E58A7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8"/>
          <w:lang w:eastAsia="ru-RU"/>
        </w:rPr>
      </w:pPr>
      <w:r w:rsidRPr="00DD5712">
        <w:rPr>
          <w:rFonts w:ascii="Times New Roman" w:eastAsia="Arial Unicode MS" w:hAnsi="Times New Roman" w:cs="Times New Roman"/>
          <w:bCs/>
          <w:sz w:val="28"/>
          <w:lang w:eastAsia="ru-RU"/>
        </w:rPr>
        <w:t>Хлодвиг охранял богатства и привилегии церкви, щедро одаривал подарками. А церковь, в свою очередь укрепляла его власть. Руководители церкви – ближайшие советники Хлодвига</w:t>
      </w:r>
      <w:r w:rsidR="003E58A7">
        <w:rPr>
          <w:rFonts w:ascii="Times New Roman" w:eastAsia="Arial Unicode MS" w:hAnsi="Times New Roman" w:cs="Times New Roman"/>
          <w:bCs/>
          <w:sz w:val="28"/>
          <w:lang w:eastAsia="ru-RU"/>
        </w:rPr>
        <w:t>.</w:t>
      </w:r>
      <w:r w:rsidR="003E58A7">
        <w:rPr>
          <w:b/>
          <w:sz w:val="28"/>
        </w:rPr>
        <w:t xml:space="preserve">   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3E58A7">
        <w:rPr>
          <w:rFonts w:ascii="Times New Roman" w:hAnsi="Times New Roman" w:cs="Times New Roman"/>
          <w:sz w:val="28"/>
          <w:szCs w:val="28"/>
        </w:rPr>
        <w:t>2.</w:t>
      </w:r>
    </w:p>
    <w:p w:rsidR="003E58A7" w:rsidRDefault="003E58A7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контурной картой № 1.</w:t>
      </w:r>
    </w:p>
    <w:p w:rsidR="003E58A7" w:rsidRDefault="003E58A7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сообщения: «Суд во времена Салической правды», «Деятельность Хлодвига»</w:t>
      </w:r>
    </w:p>
    <w:p w:rsidR="0071015B" w:rsidRDefault="0071015B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№ 1, 2,5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B1" w:rsidRDefault="00541CB1" w:rsidP="00304D67">
      <w:pPr>
        <w:spacing w:after="0" w:line="240" w:lineRule="auto"/>
      </w:pPr>
      <w:r>
        <w:separator/>
      </w:r>
    </w:p>
  </w:endnote>
  <w:endnote w:type="continuationSeparator" w:id="0">
    <w:p w:rsidR="00541CB1" w:rsidRDefault="00541CB1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530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B1" w:rsidRDefault="00541CB1" w:rsidP="00304D67">
      <w:pPr>
        <w:spacing w:after="0" w:line="240" w:lineRule="auto"/>
      </w:pPr>
      <w:r>
        <w:separator/>
      </w:r>
    </w:p>
  </w:footnote>
  <w:footnote w:type="continuationSeparator" w:id="0">
    <w:p w:rsidR="00541CB1" w:rsidRDefault="00541CB1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7394"/>
    <w:multiLevelType w:val="hybridMultilevel"/>
    <w:tmpl w:val="0F8E1A56"/>
    <w:lvl w:ilvl="0" w:tplc="D9D8F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E2C20"/>
    <w:multiLevelType w:val="hybridMultilevel"/>
    <w:tmpl w:val="1D78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90D41E8"/>
    <w:multiLevelType w:val="hybridMultilevel"/>
    <w:tmpl w:val="2EC8F5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966D5B"/>
    <w:multiLevelType w:val="hybridMultilevel"/>
    <w:tmpl w:val="782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B6BC2"/>
    <w:multiLevelType w:val="hybridMultilevel"/>
    <w:tmpl w:val="912A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73E45"/>
    <w:multiLevelType w:val="hybridMultilevel"/>
    <w:tmpl w:val="55EA7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9308B"/>
    <w:multiLevelType w:val="hybridMultilevel"/>
    <w:tmpl w:val="C82A7DE4"/>
    <w:lvl w:ilvl="0" w:tplc="0DB4E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7"/>
  </w:num>
  <w:num w:numId="5">
    <w:abstractNumId w:val="12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0"/>
  </w:num>
  <w:num w:numId="11">
    <w:abstractNumId w:val="22"/>
  </w:num>
  <w:num w:numId="12">
    <w:abstractNumId w:val="8"/>
  </w:num>
  <w:num w:numId="13">
    <w:abstractNumId w:val="5"/>
  </w:num>
  <w:num w:numId="14">
    <w:abstractNumId w:val="13"/>
  </w:num>
  <w:num w:numId="15">
    <w:abstractNumId w:val="21"/>
  </w:num>
  <w:num w:numId="16">
    <w:abstractNumId w:val="18"/>
  </w:num>
  <w:num w:numId="17">
    <w:abstractNumId w:val="9"/>
  </w:num>
  <w:num w:numId="18">
    <w:abstractNumId w:val="6"/>
  </w:num>
  <w:num w:numId="19">
    <w:abstractNumId w:val="20"/>
  </w:num>
  <w:num w:numId="20">
    <w:abstractNumId w:val="1"/>
  </w:num>
  <w:num w:numId="21">
    <w:abstractNumId w:val="15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13DDA"/>
    <w:rsid w:val="00086939"/>
    <w:rsid w:val="001E1A14"/>
    <w:rsid w:val="00304D67"/>
    <w:rsid w:val="003C5701"/>
    <w:rsid w:val="003E58A7"/>
    <w:rsid w:val="004408D5"/>
    <w:rsid w:val="00502071"/>
    <w:rsid w:val="00541CB1"/>
    <w:rsid w:val="00543E79"/>
    <w:rsid w:val="00546F45"/>
    <w:rsid w:val="005E2B0C"/>
    <w:rsid w:val="005E602E"/>
    <w:rsid w:val="00696F34"/>
    <w:rsid w:val="0071015B"/>
    <w:rsid w:val="00711E99"/>
    <w:rsid w:val="00791912"/>
    <w:rsid w:val="007D33D9"/>
    <w:rsid w:val="007F782F"/>
    <w:rsid w:val="008453A5"/>
    <w:rsid w:val="008853C8"/>
    <w:rsid w:val="008C4530"/>
    <w:rsid w:val="00AF5EC6"/>
    <w:rsid w:val="00B01E94"/>
    <w:rsid w:val="00C363EF"/>
    <w:rsid w:val="00C67769"/>
    <w:rsid w:val="00D23644"/>
    <w:rsid w:val="00DD5712"/>
    <w:rsid w:val="00E055B8"/>
    <w:rsid w:val="00E45C65"/>
    <w:rsid w:val="00EA0F44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44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44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FC71-6034-4183-83FA-C8AC56D6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Дмитрий</cp:lastModifiedBy>
  <cp:revision>8</cp:revision>
  <dcterms:created xsi:type="dcterms:W3CDTF">2012-02-21T06:04:00Z</dcterms:created>
  <dcterms:modified xsi:type="dcterms:W3CDTF">2013-09-07T16:16:00Z</dcterms:modified>
</cp:coreProperties>
</file>