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05" w:rsidRDefault="00727305" w:rsidP="00727305">
      <w:pPr>
        <w:pStyle w:val="c7"/>
        <w:spacing w:before="0" w:beforeAutospacing="0" w:after="0" w:afterAutospacing="0"/>
        <w:jc w:val="center"/>
      </w:pPr>
      <w:r>
        <w:rPr>
          <w:rStyle w:val="c2"/>
        </w:rPr>
        <w:t>Тематическое поурочное планирование изучения географии</w:t>
      </w:r>
    </w:p>
    <w:p w:rsidR="00727305" w:rsidRDefault="00727305" w:rsidP="00727305">
      <w:pPr>
        <w:pStyle w:val="c7"/>
        <w:spacing w:before="0" w:beforeAutospacing="0" w:after="0" w:afterAutospacing="0"/>
        <w:jc w:val="center"/>
      </w:pPr>
      <w:r>
        <w:rPr>
          <w:rStyle w:val="c2"/>
        </w:rPr>
        <w:t>по учебникам линии под редакцией О.А. Климановой и А.И. Алексеева</w:t>
      </w:r>
    </w:p>
    <w:p w:rsidR="00727305" w:rsidRDefault="00727305" w:rsidP="00727305">
      <w:pPr>
        <w:pStyle w:val="c7"/>
        <w:spacing w:before="0" w:beforeAutospacing="0" w:after="0" w:afterAutospacing="0"/>
        <w:jc w:val="center"/>
      </w:pPr>
      <w:r>
        <w:rPr>
          <w:rStyle w:val="c2"/>
        </w:rPr>
        <w:t>(линия МГУ)</w:t>
      </w:r>
    </w:p>
    <w:p w:rsidR="00727305" w:rsidRPr="00727305" w:rsidRDefault="00727305" w:rsidP="00727305">
      <w:pPr>
        <w:pStyle w:val="c7"/>
        <w:spacing w:before="0" w:beforeAutospacing="0" w:after="0" w:afterAutospacing="0"/>
        <w:jc w:val="center"/>
        <w:rPr>
          <w:b/>
        </w:rPr>
      </w:pPr>
      <w:r w:rsidRPr="00727305">
        <w:rPr>
          <w:rStyle w:val="c2"/>
          <w:b/>
        </w:rPr>
        <w:t>9 класс.</w:t>
      </w:r>
    </w:p>
    <w:p w:rsidR="00727305" w:rsidRDefault="00727305" w:rsidP="00727305">
      <w:pPr>
        <w:pStyle w:val="c7"/>
        <w:spacing w:before="0" w:beforeAutospacing="0" w:after="0" w:afterAutospacing="0"/>
        <w:jc w:val="center"/>
      </w:pPr>
      <w:r>
        <w:rPr>
          <w:rStyle w:val="c2"/>
        </w:rPr>
        <w:t>ГЕОГРАФИЯ РОССИИ.  ХОЗЯЙСТВО И ГЕОГРАФИЧЕСКИЕ РАЙОНЫ</w:t>
      </w:r>
    </w:p>
    <w:p w:rsidR="00727305" w:rsidRDefault="00727305" w:rsidP="00727305">
      <w:pPr>
        <w:pStyle w:val="c7"/>
        <w:spacing w:before="0" w:beforeAutospacing="0" w:after="0" w:afterAutospacing="0"/>
        <w:jc w:val="center"/>
      </w:pPr>
      <w:r>
        <w:rPr>
          <w:rStyle w:val="c2"/>
        </w:rPr>
        <w:t>68 часов</w:t>
      </w:r>
    </w:p>
    <w:p w:rsidR="00727305" w:rsidRPr="00727305" w:rsidRDefault="00727305" w:rsidP="00727305">
      <w:pPr>
        <w:pStyle w:val="c7"/>
        <w:spacing w:before="0" w:beforeAutospacing="0" w:after="0" w:afterAutospacing="0"/>
        <w:jc w:val="center"/>
      </w:pPr>
      <w:r>
        <w:t>Предметная линия учебников «Полярная звезда». Москва</w:t>
      </w:r>
      <w:r w:rsidR="00D62C9C">
        <w:t>, «Просвещение»</w:t>
      </w:r>
    </w:p>
    <w:p w:rsidR="00727305" w:rsidRDefault="00727305" w:rsidP="00727305">
      <w:pPr>
        <w:pStyle w:val="c0"/>
        <w:spacing w:before="0" w:beforeAutospacing="0" w:after="0" w:afterAutospacing="0"/>
      </w:pPr>
      <w:r>
        <w:t> </w:t>
      </w:r>
    </w:p>
    <w:p w:rsidR="00563D14" w:rsidRPr="00727305" w:rsidRDefault="00563D14" w:rsidP="00727305">
      <w:pPr>
        <w:jc w:val="center"/>
        <w:rPr>
          <w:rFonts w:ascii="Times New Roman" w:hAnsi="Times New Roman" w:cs="Times New Roman"/>
          <w:sz w:val="32"/>
          <w:szCs w:val="40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960"/>
        <w:gridCol w:w="587"/>
        <w:gridCol w:w="565"/>
        <w:gridCol w:w="2289"/>
        <w:gridCol w:w="926"/>
        <w:gridCol w:w="968"/>
        <w:gridCol w:w="3492"/>
        <w:gridCol w:w="986"/>
      </w:tblGrid>
      <w:tr w:rsidR="00727305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B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8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B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9C1B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9C1B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878" w:type="dxa"/>
            <w:gridSpan w:val="2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B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B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9А</w:t>
            </w:r>
            <w:r w:rsidRPr="009C1B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9Б</w:t>
            </w:r>
          </w:p>
        </w:tc>
        <w:tc>
          <w:tcPr>
            <w:tcW w:w="356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B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работы</w:t>
            </w:r>
          </w:p>
        </w:tc>
        <w:tc>
          <w:tcPr>
            <w:tcW w:w="850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Д.З.</w:t>
            </w:r>
          </w:p>
        </w:tc>
      </w:tr>
      <w:tr w:rsidR="00727305" w:rsidRPr="009C1BCD" w:rsidTr="00727305">
        <w:tc>
          <w:tcPr>
            <w:tcW w:w="2142" w:type="dxa"/>
            <w:gridSpan w:val="3"/>
          </w:tcPr>
          <w:p w:rsidR="00727305" w:rsidRPr="00270695" w:rsidRDefault="00727305" w:rsidP="009C1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1" w:type="dxa"/>
            <w:gridSpan w:val="4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95">
              <w:rPr>
                <w:rFonts w:ascii="Times New Roman" w:hAnsi="Times New Roman" w:cs="Times New Roman"/>
                <w:b/>
                <w:sz w:val="28"/>
                <w:szCs w:val="28"/>
              </w:rPr>
              <w:t>Регионы России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 часов</w:t>
            </w:r>
          </w:p>
        </w:tc>
        <w:tc>
          <w:tcPr>
            <w:tcW w:w="850" w:type="dxa"/>
          </w:tcPr>
          <w:p w:rsidR="00727305" w:rsidRPr="00270695" w:rsidRDefault="00727305" w:rsidP="009C1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 « район» и</w:t>
            </w:r>
          </w:p>
          <w:p w:rsidR="00727305" w:rsidRPr="009C1BCD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районирование»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972" w:type="dxa"/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356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 w:rsidRPr="00DB4BDD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  <w:gridSpan w:val="2"/>
          </w:tcPr>
          <w:p w:rsidR="00727305" w:rsidRPr="009C1BCD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Крупные регионы России.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972" w:type="dxa"/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356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Районирование и административно- территориальное деление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972" w:type="dxa"/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356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8" w:type="dxa"/>
            <w:gridSpan w:val="2"/>
          </w:tcPr>
          <w:p w:rsidR="00727305" w:rsidRPr="009C1BCD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характеристики географического района.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972" w:type="dxa"/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356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8" w:type="dxa"/>
            <w:gridSpan w:val="2"/>
          </w:tcPr>
          <w:p w:rsidR="00727305" w:rsidRPr="009C1BCD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Европейская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Сибирская равнины.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972" w:type="dxa"/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356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 и горы Южной Сибири</w:t>
            </w:r>
          </w:p>
          <w:p w:rsidR="00727305" w:rsidRPr="009C1BCD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Восточная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Восточная Сибирь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972" w:type="dxa"/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356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DB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,</w:t>
            </w:r>
            <w:r w:rsidRPr="00DB4BDD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8" w:type="dxa"/>
            <w:gridSpan w:val="2"/>
          </w:tcPr>
          <w:p w:rsidR="00727305" w:rsidRPr="009C1BCD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 Кавказ и Дальний Восток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972" w:type="dxa"/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356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8" w:type="dxa"/>
            <w:gridSpan w:val="2"/>
          </w:tcPr>
          <w:p w:rsidR="00727305" w:rsidRPr="009C1BCD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особенностей природы на жизнь и хозяйственную деятельность людей. Экологическая ситуация в России.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972" w:type="dxa"/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56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8" w:type="dxa"/>
            <w:gridSpan w:val="2"/>
          </w:tcPr>
          <w:p w:rsidR="00727305" w:rsidRPr="009C1BCD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 России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72" w:type="dxa"/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56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8" w:type="dxa"/>
            <w:gridSpan w:val="2"/>
          </w:tcPr>
          <w:p w:rsidR="00727305" w:rsidRPr="009C1BCD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3569" w:type="dxa"/>
          </w:tcPr>
          <w:p w:rsidR="00727305" w:rsidRPr="006B713F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Пр. раб.№1: Выявление особенностей изображения Земли 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помощью космических снимков и компьютерных программ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89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Пр. раб.№2: Оценка экологической ситуации в различных регионах России на основе экологической карты, материалов периодической печати.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материала по теме: Регионы России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2-9</w:t>
            </w:r>
          </w:p>
        </w:tc>
      </w:tr>
      <w:tr w:rsidR="00727305" w:rsidRPr="009C1BCD" w:rsidTr="00727305">
        <w:tc>
          <w:tcPr>
            <w:tcW w:w="2142" w:type="dxa"/>
            <w:gridSpan w:val="3"/>
          </w:tcPr>
          <w:p w:rsidR="00727305" w:rsidRDefault="00727305" w:rsidP="00096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1" w:type="dxa"/>
            <w:gridSpan w:val="4"/>
          </w:tcPr>
          <w:p w:rsidR="00727305" w:rsidRPr="0009609E" w:rsidRDefault="00727305" w:rsidP="00096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Европейская Россия 32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часа+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часа рез. Врем.</w:t>
            </w:r>
          </w:p>
        </w:tc>
        <w:tc>
          <w:tcPr>
            <w:tcW w:w="850" w:type="dxa"/>
          </w:tcPr>
          <w:p w:rsidR="00727305" w:rsidRPr="00DB4BDD" w:rsidRDefault="00727305" w:rsidP="00096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Центральная Россия </w:t>
            </w:r>
          </w:p>
          <w:p w:rsidR="00727305" w:rsidRPr="0009609E" w:rsidRDefault="00727305" w:rsidP="00270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09E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Пространство Центральной России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ресурсы. Крупнейшие реки.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Россия: освоение территории и население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район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Москва- столица России. Московская агломерация.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Вятский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Центрально- Черноземный район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 исследовательская практика №1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текстом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 исследовательская практика №2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дискуссии.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Пр. раб.№3: создание образа региона на основе текста и карт учебника, других источников информации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</w:tcPr>
          <w:p w:rsidR="00727305" w:rsidRDefault="00727305" w:rsidP="00A03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Север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Запад </w:t>
            </w:r>
          </w:p>
          <w:p w:rsidR="00727305" w:rsidRDefault="00727305" w:rsidP="00A0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часов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положение. Состав и соседи района.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19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Население. Древние города.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 Петербург. Особенности планировки, промышленность, наука, искусство. Практическая работа №4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B3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Пр. раб.№4: Подготовка сообщения « Санкт- Петербург в системе мировых культурных ценностей»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22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географического положения Калининградской области. Проблемы и перспективы развития.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B3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DB4BDD" w:rsidRDefault="00DB4BDD" w:rsidP="006B713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Сооб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щение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 исследовательская практика №3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электронной презентации « Санкт- Петербург- вторая столица России»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</w:tcPr>
          <w:p w:rsidR="00727305" w:rsidRDefault="00727305" w:rsidP="002F4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Европейский Север </w:t>
            </w:r>
          </w:p>
          <w:p w:rsidR="00727305" w:rsidRDefault="00727305" w:rsidP="002F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часа+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 резерв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положение. Состав и соседи района.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территории и население.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хозяйства и проблемы Европейского Севера. Практическая работа №5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Пр. раб.№5: Оценка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природно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ресурсного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потенциала района на основе тематических карт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 исследовательская практика №4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карты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№6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Пр. раб.№6: Составление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туристического маршрута по природным и историческим местам района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</w:tcPr>
          <w:p w:rsidR="00727305" w:rsidRDefault="00727305" w:rsidP="002F4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Северный Кавказ </w:t>
            </w:r>
          </w:p>
          <w:p w:rsidR="00727305" w:rsidRDefault="00727305" w:rsidP="002F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часа+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 рез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положение. Состав и соседи района.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территории и население.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хозяйства и проблемы Северного Кавказа. Практическая работа №7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Пр. раб.№7: Оценка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природно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ресурсного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потенциала района на основе тематических карт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Рекреационная зона. Крупные города. Практическая работа №8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Пр. раб.№8: Составление прогноза перспектив развития рекреационного хозяйства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 исследовательская практика №5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Разработка проекта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</w:tcPr>
          <w:p w:rsidR="00727305" w:rsidRDefault="00727305" w:rsidP="005333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Поволжье. </w:t>
            </w:r>
          </w:p>
          <w:p w:rsidR="00727305" w:rsidRDefault="00727305" w:rsidP="0053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часа+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 рез. Врем.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положение. Состав и соседи района.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территории и население.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хозяйства и проблемы.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Крупные города. Волжские города- миллионеры.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 исследовательская практика №6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проблем Поволжья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</w:tcPr>
          <w:p w:rsidR="00727305" w:rsidRDefault="00727305" w:rsidP="005333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Урал. </w:t>
            </w:r>
          </w:p>
          <w:p w:rsidR="00727305" w:rsidRDefault="00727305" w:rsidP="0053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5часов+ 1 час рез. Врем.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положение. Состав и соседи района.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территории и население.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и города. Уровень урбанизации.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хозяйства и проблемы. 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 неблагополучный район.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 исследовательская практика №7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Оценка ресурсов региона.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№9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Пр. раб.№9: Сравнение природных условий, ресурсов и особенностей хозяйственного развития западной и восточной частей Урала.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727305" w:rsidRPr="009C1BCD" w:rsidTr="00727305">
        <w:tc>
          <w:tcPr>
            <w:tcW w:w="2142" w:type="dxa"/>
            <w:gridSpan w:val="3"/>
          </w:tcPr>
          <w:p w:rsidR="00727305" w:rsidRPr="00795DA1" w:rsidRDefault="00727305" w:rsidP="00795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1" w:type="dxa"/>
            <w:gridSpan w:val="4"/>
          </w:tcPr>
          <w:p w:rsidR="00727305" w:rsidRPr="00795DA1" w:rsidRDefault="00727305" w:rsidP="00795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DA1">
              <w:rPr>
                <w:rFonts w:ascii="Times New Roman" w:hAnsi="Times New Roman" w:cs="Times New Roman"/>
                <w:b/>
                <w:sz w:val="28"/>
                <w:szCs w:val="28"/>
              </w:rPr>
              <w:t>Азиатская Россия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 часов + 2 часа рез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рем.</w:t>
            </w:r>
          </w:p>
        </w:tc>
        <w:tc>
          <w:tcPr>
            <w:tcW w:w="850" w:type="dxa"/>
          </w:tcPr>
          <w:p w:rsidR="00727305" w:rsidRPr="00DB4BDD" w:rsidRDefault="00727305" w:rsidP="00795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</w:tcPr>
          <w:p w:rsidR="00727305" w:rsidRDefault="00727305" w:rsidP="00795D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 Сибирь </w:t>
            </w:r>
          </w:p>
          <w:p w:rsidR="00727305" w:rsidRDefault="00727305" w:rsidP="0079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часов+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 рез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Пространство Сибири. Географическое положение. Состав и соседи района.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B349FF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72" w:type="dxa"/>
          </w:tcPr>
          <w:p w:rsidR="00727305" w:rsidRPr="00D62C9C" w:rsidRDefault="00D62C9C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территории и население.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хозяйства и проблемы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Западная Сибирь- главная топливная база России. Практическая работа №10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Пр. раб.№10: Сравнение отраслей специализации Урала и Западной Сибири.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Восточная Сибирь: природные условия и ресурсы. Байкал. Практическая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№11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217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217B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Пр. раб.№11: Сравнение природных условий и ресурсов Западной и Восточной Сибири с целью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выявления перспектив развития хозяйств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исп. геогр. карт)</w:t>
            </w:r>
          </w:p>
        </w:tc>
        <w:tc>
          <w:tcPr>
            <w:tcW w:w="850" w:type="dxa"/>
          </w:tcPr>
          <w:p w:rsidR="00727305" w:rsidRPr="00DB4BDD" w:rsidRDefault="00DB4BDD" w:rsidP="0021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Норильский промышленный район. Крупные города</w:t>
            </w:r>
            <w:r w:rsidR="00DB4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Восточной Сибири. Практическая работа №12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Пр. раб.№12: Создание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описание) образа Восточной Сибири на основе материала параграфа и доп.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лит-ры</w:t>
            </w:r>
            <w:proofErr w:type="spellEnd"/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 исследовательская практика №8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карты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 исследовательская практика №9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Разработка туристического маршрута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</w:tcPr>
          <w:p w:rsidR="00727305" w:rsidRDefault="00727305" w:rsidP="00217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8. Дальний Восток </w:t>
            </w:r>
          </w:p>
          <w:p w:rsidR="00727305" w:rsidRDefault="00727305" w:rsidP="0021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часа+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 рез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  <w:gridSpan w:val="2"/>
          </w:tcPr>
          <w:p w:rsidR="00727305" w:rsidRDefault="00727305" w:rsidP="00DB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Уникальность района. Состав и соседи района.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территории и население.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47,48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морского транспорта. Портовое хозяйство. Практическая работа №13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Пр. раб.№13: Оценка 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Дальнего востока и его влияния на хозяйство региона </w:t>
            </w:r>
          </w:p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с исп. геогр. карт)</w:t>
            </w:r>
          </w:p>
        </w:tc>
        <w:tc>
          <w:tcPr>
            <w:tcW w:w="850" w:type="dxa"/>
          </w:tcPr>
          <w:p w:rsidR="00727305" w:rsidRPr="00DB4BDD" w:rsidRDefault="00DB4BDD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 w:rsidR="000A00D9"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хозяйства и проблемы. Внешние связи региона. Практическая работа №14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Пр. раб.№14: Разработка и обоснование варианта прокладки новых железных дорог по Сибири и Дальнему Востоку</w:t>
            </w:r>
          </w:p>
        </w:tc>
        <w:tc>
          <w:tcPr>
            <w:tcW w:w="850" w:type="dxa"/>
          </w:tcPr>
          <w:p w:rsidR="00727305" w:rsidRPr="00DB4BDD" w:rsidRDefault="000A00D9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 исследовательская практика №10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Пишем реферат</w:t>
            </w:r>
          </w:p>
        </w:tc>
        <w:tc>
          <w:tcPr>
            <w:tcW w:w="850" w:type="dxa"/>
          </w:tcPr>
          <w:p w:rsidR="00727305" w:rsidRPr="000A00D9" w:rsidRDefault="000A00D9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</w:tcPr>
          <w:p w:rsidR="00727305" w:rsidRDefault="00727305" w:rsidP="00C50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Заключение.</w:t>
            </w:r>
          </w:p>
          <w:p w:rsidR="00727305" w:rsidRDefault="00727305" w:rsidP="00C5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часов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0A00D9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  <w:gridSpan w:val="2"/>
          </w:tcPr>
          <w:p w:rsidR="00727305" w:rsidRDefault="00727305" w:rsidP="00C5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Соседи России. 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0A00D9" w:rsidRDefault="000A00D9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России в мире.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0A00D9" w:rsidRDefault="000A00D9" w:rsidP="000A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Связи России со странами ближнего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дальнего зарубежья.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0A00D9" w:rsidRDefault="000A00D9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влияния России. Соотношение экспорта и импорта.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0A00D9" w:rsidRDefault="000A00D9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внешних экономических связей с другими государствами.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0A00D9" w:rsidRDefault="000A00D9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7305" w:rsidRPr="000A00D9" w:rsidRDefault="000A00D9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  <w:proofErr w:type="spellEnd"/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0A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</w:tcPr>
          <w:p w:rsidR="00727305" w:rsidRDefault="00727305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Географическая исследовательская практика 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0A00D9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Изучаем свой край</w:t>
            </w:r>
          </w:p>
          <w:p w:rsidR="000A00D9" w:rsidRDefault="000A00D9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 №15</w:t>
            </w:r>
          </w:p>
        </w:tc>
        <w:tc>
          <w:tcPr>
            <w:tcW w:w="850" w:type="dxa"/>
          </w:tcPr>
          <w:p w:rsidR="00727305" w:rsidRPr="000A00D9" w:rsidRDefault="000A00D9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727305" w:rsidRPr="009C1BCD" w:rsidTr="00727305">
        <w:tc>
          <w:tcPr>
            <w:tcW w:w="988" w:type="dxa"/>
          </w:tcPr>
          <w:p w:rsidR="00727305" w:rsidRDefault="00727305" w:rsidP="000A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9" w:type="dxa"/>
          </w:tcPr>
          <w:p w:rsidR="00727305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2"/>
          </w:tcPr>
          <w:p w:rsidR="00727305" w:rsidRDefault="000A00D9" w:rsidP="0027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курса Географии 9 класса</w:t>
            </w:r>
            <w:r w:rsidR="00727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27305" w:rsidRPr="009C1BCD" w:rsidRDefault="00727305" w:rsidP="009C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727305" w:rsidRPr="00D62C9C" w:rsidRDefault="00727305" w:rsidP="006B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27305" w:rsidRDefault="00727305" w:rsidP="006B7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27305" w:rsidRPr="000A00D9" w:rsidRDefault="000A00D9" w:rsidP="000A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DD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</w:tbl>
    <w:p w:rsidR="009C1BCD" w:rsidRPr="009C1BCD" w:rsidRDefault="009C1BCD" w:rsidP="009C1BCD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9C1BCD" w:rsidRPr="009C1BCD" w:rsidSect="0003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BCD"/>
    <w:rsid w:val="0003627F"/>
    <w:rsid w:val="0009609E"/>
    <w:rsid w:val="000A00D9"/>
    <w:rsid w:val="001232C3"/>
    <w:rsid w:val="00140E78"/>
    <w:rsid w:val="00217B28"/>
    <w:rsid w:val="00270695"/>
    <w:rsid w:val="002F4813"/>
    <w:rsid w:val="00346BC0"/>
    <w:rsid w:val="003E5416"/>
    <w:rsid w:val="0047192D"/>
    <w:rsid w:val="004C0C8B"/>
    <w:rsid w:val="005333BC"/>
    <w:rsid w:val="00563D14"/>
    <w:rsid w:val="005D367E"/>
    <w:rsid w:val="006B713F"/>
    <w:rsid w:val="00727305"/>
    <w:rsid w:val="00795DA1"/>
    <w:rsid w:val="00816D10"/>
    <w:rsid w:val="009C1BCD"/>
    <w:rsid w:val="00A03DE1"/>
    <w:rsid w:val="00B349FF"/>
    <w:rsid w:val="00B67EF1"/>
    <w:rsid w:val="00C50623"/>
    <w:rsid w:val="00CD294F"/>
    <w:rsid w:val="00D62C9C"/>
    <w:rsid w:val="00DB4BDD"/>
    <w:rsid w:val="00EA0BB6"/>
    <w:rsid w:val="00F6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72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7305"/>
  </w:style>
  <w:style w:type="paragraph" w:customStyle="1" w:styleId="c0">
    <w:name w:val="c0"/>
    <w:basedOn w:val="a"/>
    <w:rsid w:val="0072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3BD7-394C-43A6-968D-C6E369A4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2011-09-04T02:29:00Z</dcterms:created>
  <dcterms:modified xsi:type="dcterms:W3CDTF">2014-02-03T20:05:00Z</dcterms:modified>
</cp:coreProperties>
</file>