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7E" w:rsidRDefault="0049737E" w:rsidP="0049737E">
      <w:pPr>
        <w:tabs>
          <w:tab w:val="left" w:pos="17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Работа с текстом на уроках истории.</w:t>
      </w:r>
    </w:p>
    <w:p w:rsidR="008F4246" w:rsidRPr="004D2856" w:rsidRDefault="008F4246" w:rsidP="008F4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856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8F4246" w:rsidRPr="004D2856" w:rsidRDefault="008F4246" w:rsidP="008F4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856">
        <w:rPr>
          <w:rFonts w:ascii="Times New Roman" w:hAnsi="Times New Roman" w:cs="Times New Roman"/>
          <w:b/>
          <w:sz w:val="32"/>
          <w:szCs w:val="32"/>
        </w:rPr>
        <w:t>«Реформаторская деятельность М.М.Сперанского»</w:t>
      </w:r>
    </w:p>
    <w:p w:rsidR="004812E6" w:rsidRPr="00F06BA8" w:rsidRDefault="004812E6" w:rsidP="00497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A8">
        <w:rPr>
          <w:rFonts w:ascii="Times New Roman" w:hAnsi="Times New Roman" w:cs="Times New Roman"/>
          <w:b/>
          <w:sz w:val="28"/>
          <w:szCs w:val="28"/>
        </w:rPr>
        <w:t>Великоднева О.Ф.</w:t>
      </w:r>
      <w:r>
        <w:rPr>
          <w:rFonts w:ascii="Times New Roman" w:hAnsi="Times New Roman" w:cs="Times New Roman"/>
          <w:b/>
          <w:sz w:val="28"/>
          <w:szCs w:val="28"/>
        </w:rPr>
        <w:t xml:space="preserve"> - учитель истории</w:t>
      </w:r>
    </w:p>
    <w:p w:rsidR="004812E6" w:rsidRPr="004812E6" w:rsidRDefault="004812E6" w:rsidP="00E665D9">
      <w:pPr>
        <w:tabs>
          <w:tab w:val="left" w:pos="708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A8">
        <w:rPr>
          <w:rFonts w:ascii="Times New Roman" w:hAnsi="Times New Roman" w:cs="Times New Roman"/>
          <w:sz w:val="28"/>
          <w:szCs w:val="28"/>
        </w:rPr>
        <w:tab/>
      </w:r>
      <w:r w:rsidR="00E665D9">
        <w:rPr>
          <w:rFonts w:ascii="Times New Roman" w:hAnsi="Times New Roman" w:cs="Times New Roman"/>
          <w:sz w:val="28"/>
          <w:szCs w:val="28"/>
        </w:rPr>
        <w:tab/>
      </w:r>
    </w:p>
    <w:p w:rsidR="008F4246" w:rsidRPr="004812E6" w:rsidRDefault="008F4246" w:rsidP="008F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4812E6">
        <w:rPr>
          <w:rFonts w:ascii="Times New Roman" w:hAnsi="Times New Roman" w:cs="Times New Roman"/>
          <w:sz w:val="28"/>
          <w:szCs w:val="28"/>
        </w:rPr>
        <w:t xml:space="preserve">-       история           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Pr="004812E6">
        <w:rPr>
          <w:rFonts w:ascii="Times New Roman" w:hAnsi="Times New Roman" w:cs="Times New Roman"/>
          <w:sz w:val="28"/>
          <w:szCs w:val="28"/>
        </w:rPr>
        <w:t xml:space="preserve"> 8                 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812E6">
        <w:rPr>
          <w:rFonts w:ascii="Times New Roman" w:hAnsi="Times New Roman" w:cs="Times New Roman"/>
          <w:sz w:val="28"/>
          <w:szCs w:val="28"/>
        </w:rPr>
        <w:t xml:space="preserve"> -    «Реформаторская деятельность М.М.Сперанского»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4812E6">
        <w:rPr>
          <w:rFonts w:ascii="Times New Roman" w:hAnsi="Times New Roman" w:cs="Times New Roman"/>
          <w:sz w:val="28"/>
          <w:szCs w:val="28"/>
        </w:rPr>
        <w:t xml:space="preserve"> - урок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812E6">
        <w:rPr>
          <w:rFonts w:ascii="Times New Roman" w:hAnsi="Times New Roman" w:cs="Times New Roman"/>
          <w:sz w:val="28"/>
          <w:szCs w:val="28"/>
        </w:rPr>
        <w:t xml:space="preserve"> -     комбинированный</w:t>
      </w:r>
    </w:p>
    <w:p w:rsidR="008F4246" w:rsidRPr="004812E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Учебная -</w:t>
      </w:r>
      <w:r w:rsidRPr="004812E6">
        <w:rPr>
          <w:rFonts w:ascii="Times New Roman" w:hAnsi="Times New Roman" w:cs="Times New Roman"/>
          <w:sz w:val="28"/>
          <w:szCs w:val="28"/>
        </w:rPr>
        <w:t xml:space="preserve">   ознакомить учащихся с предпосылками появления реформаторских проектов, с их содержанием и причинами их неполной реализации.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Pr="004812E6">
        <w:rPr>
          <w:rFonts w:ascii="Times New Roman" w:hAnsi="Times New Roman" w:cs="Times New Roman"/>
          <w:sz w:val="28"/>
          <w:szCs w:val="28"/>
        </w:rPr>
        <w:t>- воспитывать у учащихся активную гражданскую позицию.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Развивающая -</w:t>
      </w:r>
      <w:r w:rsidRPr="004812E6">
        <w:rPr>
          <w:rFonts w:ascii="Times New Roman" w:hAnsi="Times New Roman" w:cs="Times New Roman"/>
          <w:sz w:val="28"/>
          <w:szCs w:val="28"/>
        </w:rPr>
        <w:t xml:space="preserve"> Все виды памяти, речь, мыслительные операции </w:t>
      </w:r>
    </w:p>
    <w:p w:rsidR="008F4246" w:rsidRPr="004812E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Необходимые умения, знания, навыки: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ЗНАТЬ:</w:t>
      </w:r>
      <w:r w:rsidRPr="004812E6">
        <w:rPr>
          <w:rFonts w:ascii="Times New Roman" w:hAnsi="Times New Roman" w:cs="Times New Roman"/>
          <w:sz w:val="28"/>
          <w:szCs w:val="28"/>
        </w:rPr>
        <w:t xml:space="preserve"> предпосылки и содержание реформ.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4812E6">
        <w:rPr>
          <w:rFonts w:ascii="Times New Roman" w:hAnsi="Times New Roman" w:cs="Times New Roman"/>
          <w:sz w:val="28"/>
          <w:szCs w:val="28"/>
        </w:rPr>
        <w:t xml:space="preserve"> анализировать содержание исторического документа и давать оценку изложенным в нем фактам, критически оценивать преобразования в области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государственного устройства.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  <w:r w:rsidRPr="0048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 xml:space="preserve">-Обеспечивающие: всеобщая история. </w:t>
      </w:r>
    </w:p>
    <w:p w:rsidR="008F4246" w:rsidRPr="004812E6" w:rsidRDefault="008F4246" w:rsidP="008F4246">
      <w:pPr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-Обеспечиваемые: обществознание.</w:t>
      </w:r>
    </w:p>
    <w:p w:rsidR="008F4246" w:rsidRDefault="008F4246" w:rsidP="00E66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D9" w:rsidRDefault="00E665D9" w:rsidP="00E66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246" w:rsidRPr="004812E6" w:rsidRDefault="008F4246" w:rsidP="00E6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pPr w:leftFromText="180" w:rightFromText="180" w:vertAnchor="text" w:horzAnchor="page" w:tblpX="569" w:tblpY="2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6912"/>
        <w:gridCol w:w="2551"/>
      </w:tblGrid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ind w:left="-576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занятия, учебные вопросы.</w:t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часть.</w:t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Опрос домашнего задания :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1.  Работа по карточкам - 3 чел. (См. в приложении)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2.   Дать характеристику личности Александра 1.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3.   Какую роль отводил Император «Негласному комитету?»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4.   «Закон   о   вольных  хлебопашцах».   Раскрыть   смысл   этого закона.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Мотивация:</w:t>
            </w:r>
          </w:p>
          <w:p w:rsidR="008F4246" w:rsidRPr="004812E6" w:rsidRDefault="008F4246" w:rsidP="00E6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Продолжением реформаторской деятельности Александра 1 явилась попытка усовершенствовать государственную систему России. Тема урока: «Реформаторская деятельность М.М.Сперанского».</w:t>
            </w:r>
          </w:p>
        </w:tc>
        <w:tc>
          <w:tcPr>
            <w:tcW w:w="2551" w:type="dxa"/>
          </w:tcPr>
          <w:p w:rsidR="00E665D9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  <w:p w:rsidR="008F4246" w:rsidRPr="00E665D9" w:rsidRDefault="008F4246" w:rsidP="00E6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Актуализация: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уровня развития в России в начале 19 века.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По §1и введению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обсуждения: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1. Назовите уровень развития общественных отношений в России в нач. 19века(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феодальный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2.   какой тип хозяйства   являлся    основой    экономики    России?   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Крупное землевладение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3.   Какой   социальный   слой    был   самым   многочисленным?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Крестьяне)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Из курса истории 7класса мы знаем, что в 18 веке происходило усиление роли дворянства.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Прочтите документ и дайте характеристику дворянству в начале 19 века. 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(Раздать карточки с текстом)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дворяне обладали огромными привилегиями , могли влиять на власть царя и не желали перемен.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5.Вспомните, как осуществляется власть при самодержавном правлении.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единоличное правление монарха при помощи госаппарата набираемого им из дворян.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6.  С помощью каких мер можно было преодолеть отсталость России? (Реформы).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Беседа, работа с понятийным аппаратом.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Анализ документа.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материала.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1.   Характеристика личности М.М.Сперанского.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2.   Анализ проекта «Введение к уложению государственных законов». Стр. 20-21</w:t>
            </w: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Вопросы на доску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1. что нового предложил Сперанский в сословном делении?  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переход из низших сословий в высшие)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2. Что нового предлагалось  в государственном управлении?  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дума, избирательная система, разделение властей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3. что в проекте  осталось от прежних порядков?  (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привилегии дворян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, законы и дума полностью контролировались царем, </w:t>
            </w:r>
            <w:r w:rsidRPr="004812E6">
              <w:rPr>
                <w:rFonts w:ascii="Times New Roman" w:hAnsi="Times New Roman" w:cs="Times New Roman"/>
                <w:i/>
                <w:sz w:val="28"/>
                <w:szCs w:val="28"/>
              </w:rPr>
              <w:t>сословное деление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5D9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 Критика законопроекта. </w:t>
            </w:r>
            <w:r w:rsidR="00E66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-1 вариант - представьте, что вы Александр 1. 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Найдите не менее 3-х пунктов из-за которых вы не примите этот проект.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-2 вариант - представьте, что вы дворянин. Найдите не менее 2-х пунктов, которые вызывают у вас недовольство.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Вывод: Несмотря на умеренный характер, проект  вызвал возмущение и критику со стороны дворян. 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учебником.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1.    Какими   должны   быть,   по-вашему,   действия   царя   после критики дворянами данного законопроекта?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2.   Дайте характеристику реформаторской политике Александра 1.</w:t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 3.   Чем можно объяснить его позицию?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>Итог: Недовольство  дворян  проектом заставила императора приостановить реформы, а Сперанского отправить в отставку.  Этот факт показал, что в России в начале 19 века феодальная система не давала возможности для развития новых отношений.</w:t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4246" w:rsidRPr="004812E6" w:rsidRDefault="008F4246" w:rsidP="0048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оценок и комментарии. </w:t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46" w:rsidRPr="004812E6" w:rsidTr="008F4246">
        <w:tc>
          <w:tcPr>
            <w:tcW w:w="71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</w:tcPr>
          <w:p w:rsidR="008F4246" w:rsidRPr="004812E6" w:rsidRDefault="008F4246" w:rsidP="008F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 Д/з. § №3</w:t>
            </w:r>
            <w:r w:rsidRPr="004812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8F4246" w:rsidRPr="004812E6" w:rsidRDefault="008F4246" w:rsidP="008F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246" w:rsidRPr="004812E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</w:p>
    <w:p w:rsidR="008F424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</w:p>
    <w:p w:rsidR="004812E6" w:rsidRPr="004812E6" w:rsidRDefault="004812E6" w:rsidP="008F4246">
      <w:pPr>
        <w:rPr>
          <w:rFonts w:ascii="Times New Roman" w:hAnsi="Times New Roman" w:cs="Times New Roman"/>
          <w:b/>
          <w:sz w:val="28"/>
          <w:szCs w:val="28"/>
        </w:rPr>
      </w:pP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ОБЕСПЕЧЕНИЕ ЗАНЯТИЯ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Наглядные пособия: карта «Россия в начале 19 века»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материал: документ «Вольности дворянству»,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 xml:space="preserve"> учебник стр. 20-21. (§3)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ЛИТЕРАТУРА: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Основная -     Данилов А.А., Косулина Л.Г.Учебник  «История России 19 век» для 8 кл. М. «Просвещение», 2012г.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1.   Учебник История России 7 класс Данилов А.А., Косулина Л.Г. Москва 2012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2.   Поурочные разработки к учебнику «История России 19 век.» Москва 2012</w:t>
      </w:r>
    </w:p>
    <w:p w:rsidR="008F4246" w:rsidRPr="004812E6" w:rsidRDefault="008F424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2E6">
        <w:rPr>
          <w:rFonts w:ascii="Times New Roman" w:hAnsi="Times New Roman" w:cs="Times New Roman"/>
          <w:sz w:val="28"/>
          <w:szCs w:val="28"/>
        </w:rPr>
        <w:t>3.   Государственные деятель России 19-начало 20 века. Биографический справочник. Москва 1995.</w:t>
      </w:r>
    </w:p>
    <w:p w:rsidR="004812E6" w:rsidRPr="004812E6" w:rsidRDefault="004812E6" w:rsidP="00481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246" w:rsidRPr="004812E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8F4246" w:rsidRPr="004812E6" w:rsidRDefault="008F4246" w:rsidP="008F4246">
      <w:pPr>
        <w:rPr>
          <w:rFonts w:ascii="Times New Roman" w:hAnsi="Times New Roman" w:cs="Times New Roman"/>
          <w:b/>
          <w:sz w:val="28"/>
          <w:szCs w:val="28"/>
        </w:rPr>
      </w:pPr>
      <w:r w:rsidRPr="004812E6">
        <w:rPr>
          <w:rFonts w:ascii="Times New Roman" w:hAnsi="Times New Roman" w:cs="Times New Roman"/>
          <w:b/>
          <w:sz w:val="28"/>
          <w:szCs w:val="28"/>
        </w:rPr>
        <w:t>Документ. (раздаточный материал)</w:t>
      </w:r>
    </w:p>
    <w:p w:rsidR="008F4246" w:rsidRPr="004812E6" w:rsidRDefault="008F4246" w:rsidP="008F4246">
      <w:pPr>
        <w:rPr>
          <w:rFonts w:ascii="Times New Roman" w:hAnsi="Times New Roman" w:cs="Times New Roman"/>
          <w:noProof/>
          <w:sz w:val="28"/>
          <w:szCs w:val="28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1993265"/>
            <wp:effectExtent l="19050" t="0" r="5080" b="0"/>
            <wp:docPr id="1" name="Рисунок 1" descr="C:\Documents and Settings\User\Мои документы\My Pictures\Scan Pictures\20130618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My Pictures\Scan Pictures\20130618\Image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4246" w:rsidRPr="004812E6" w:rsidRDefault="008F4246" w:rsidP="008F424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812E6">
        <w:rPr>
          <w:rFonts w:ascii="Times New Roman" w:hAnsi="Times New Roman" w:cs="Times New Roman"/>
          <w:b/>
          <w:noProof/>
          <w:sz w:val="28"/>
          <w:szCs w:val="28"/>
        </w:rPr>
        <w:t>Карточка для индивидуальной работы:</w:t>
      </w:r>
    </w:p>
    <w:p w:rsidR="008F4246" w:rsidRPr="004812E6" w:rsidRDefault="008F4246" w:rsidP="008F4246">
      <w:pPr>
        <w:rPr>
          <w:rFonts w:ascii="Times New Roman" w:hAnsi="Times New Roman" w:cs="Times New Roman"/>
          <w:noProof/>
          <w:sz w:val="28"/>
          <w:szCs w:val="28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t xml:space="preserve">Объяснить значение понятий: </w:t>
      </w:r>
    </w:p>
    <w:p w:rsidR="008F4246" w:rsidRPr="004812E6" w:rsidRDefault="008F4246" w:rsidP="008F4246">
      <w:pPr>
        <w:rPr>
          <w:rFonts w:ascii="Times New Roman" w:hAnsi="Times New Roman" w:cs="Times New Roman"/>
          <w:noProof/>
          <w:sz w:val="28"/>
          <w:szCs w:val="28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t>Амнистия-</w:t>
      </w:r>
    </w:p>
    <w:p w:rsidR="008F4246" w:rsidRPr="004812E6" w:rsidRDefault="008F4246" w:rsidP="008F4246">
      <w:pPr>
        <w:rPr>
          <w:rFonts w:ascii="Times New Roman" w:hAnsi="Times New Roman" w:cs="Times New Roman"/>
          <w:noProof/>
          <w:sz w:val="28"/>
          <w:szCs w:val="28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t>Либерализм-</w:t>
      </w:r>
    </w:p>
    <w:p w:rsidR="008F4246" w:rsidRPr="004812E6" w:rsidRDefault="008F4246" w:rsidP="008F4246">
      <w:pPr>
        <w:rPr>
          <w:rFonts w:ascii="Times New Roman" w:hAnsi="Times New Roman" w:cs="Times New Roman"/>
          <w:noProof/>
          <w:sz w:val="28"/>
          <w:szCs w:val="28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t>Манифест-</w:t>
      </w:r>
    </w:p>
    <w:p w:rsidR="008F4246" w:rsidRPr="004812E6" w:rsidRDefault="008F4246">
      <w:pPr>
        <w:rPr>
          <w:rFonts w:ascii="Times New Roman" w:hAnsi="Times New Roman" w:cs="Times New Roman"/>
        </w:rPr>
      </w:pPr>
      <w:r w:rsidRPr="004812E6">
        <w:rPr>
          <w:rFonts w:ascii="Times New Roman" w:hAnsi="Times New Roman" w:cs="Times New Roman"/>
          <w:noProof/>
          <w:sz w:val="28"/>
          <w:szCs w:val="28"/>
        </w:rPr>
        <w:t>Жалованная грамота-</w:t>
      </w:r>
    </w:p>
    <w:sectPr w:rsidR="008F4246" w:rsidRPr="004812E6" w:rsidSect="008F4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1B" w:rsidRDefault="003D081B" w:rsidP="00E665D9">
      <w:pPr>
        <w:spacing w:after="0" w:line="240" w:lineRule="auto"/>
      </w:pPr>
      <w:r>
        <w:separator/>
      </w:r>
    </w:p>
  </w:endnote>
  <w:endnote w:type="continuationSeparator" w:id="1">
    <w:p w:rsidR="003D081B" w:rsidRDefault="003D081B" w:rsidP="00E6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1B" w:rsidRDefault="003D081B" w:rsidP="00E665D9">
      <w:pPr>
        <w:spacing w:after="0" w:line="240" w:lineRule="auto"/>
      </w:pPr>
      <w:r>
        <w:separator/>
      </w:r>
    </w:p>
  </w:footnote>
  <w:footnote w:type="continuationSeparator" w:id="1">
    <w:p w:rsidR="003D081B" w:rsidRDefault="003D081B" w:rsidP="00E6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9" w:rsidRDefault="00E665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246"/>
    <w:rsid w:val="002B2573"/>
    <w:rsid w:val="00347145"/>
    <w:rsid w:val="003D081B"/>
    <w:rsid w:val="004812E6"/>
    <w:rsid w:val="0049737E"/>
    <w:rsid w:val="004D2856"/>
    <w:rsid w:val="008F4246"/>
    <w:rsid w:val="00CD664D"/>
    <w:rsid w:val="00E665D9"/>
    <w:rsid w:val="00EB7CC1"/>
    <w:rsid w:val="00F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5D9"/>
  </w:style>
  <w:style w:type="paragraph" w:styleId="a7">
    <w:name w:val="footer"/>
    <w:basedOn w:val="a"/>
    <w:link w:val="a8"/>
    <w:uiPriority w:val="99"/>
    <w:semiHidden/>
    <w:unhideWhenUsed/>
    <w:rsid w:val="00E6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2013-10-20T12:02:00Z</dcterms:created>
  <dcterms:modified xsi:type="dcterms:W3CDTF">2013-11-06T12:31:00Z</dcterms:modified>
</cp:coreProperties>
</file>