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95" w:rsidRPr="00905D65" w:rsidRDefault="00BB6595" w:rsidP="00154F24">
      <w:pPr>
        <w:widowControl w:val="0"/>
        <w:adjustRightInd w:val="0"/>
        <w:spacing w:after="30" w:line="240" w:lineRule="auto"/>
        <w:ind w:firstLine="645"/>
        <w:jc w:val="center"/>
        <w:rPr>
          <w:b/>
          <w:sz w:val="32"/>
          <w:szCs w:val="32"/>
        </w:rPr>
      </w:pPr>
      <w:r w:rsidRPr="00905D65">
        <w:rPr>
          <w:b/>
          <w:sz w:val="32"/>
          <w:szCs w:val="32"/>
        </w:rPr>
        <w:t>Тригонометрия</w:t>
      </w:r>
    </w:p>
    <w:p w:rsidR="00B42EB5" w:rsidRDefault="00B42EB5" w:rsidP="00154F24">
      <w:pPr>
        <w:widowControl w:val="0"/>
        <w:adjustRightInd w:val="0"/>
        <w:spacing w:after="30" w:line="240" w:lineRule="auto"/>
        <w:ind w:firstLine="645"/>
        <w:jc w:val="center"/>
      </w:pPr>
    </w:p>
    <w:tbl>
      <w:tblPr>
        <w:tblStyle w:val="a7"/>
        <w:tblW w:w="0" w:type="auto"/>
        <w:tblLook w:val="04A0"/>
      </w:tblPr>
      <w:tblGrid>
        <w:gridCol w:w="3990"/>
        <w:gridCol w:w="6"/>
        <w:gridCol w:w="6209"/>
        <w:gridCol w:w="4581"/>
      </w:tblGrid>
      <w:tr w:rsidR="00BB6595" w:rsidRPr="00B42EB5" w:rsidTr="005A7E24">
        <w:tc>
          <w:tcPr>
            <w:tcW w:w="3996" w:type="dxa"/>
            <w:gridSpan w:val="2"/>
          </w:tcPr>
          <w:p w:rsidR="00BB6595" w:rsidRPr="00B42EB5" w:rsidRDefault="00B42EB5" w:rsidP="00B42EB5">
            <w:pPr>
              <w:widowControl w:val="0"/>
              <w:adjustRightInd w:val="0"/>
              <w:spacing w:after="30"/>
              <w:jc w:val="center"/>
              <w:rPr>
                <w:b/>
                <w:sz w:val="24"/>
                <w:szCs w:val="24"/>
              </w:rPr>
            </w:pPr>
            <w:r w:rsidRPr="00B42EB5">
              <w:rPr>
                <w:b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6209" w:type="dxa"/>
          </w:tcPr>
          <w:p w:rsidR="00BB6595" w:rsidRPr="00B42EB5" w:rsidRDefault="00B42EB5" w:rsidP="00B42EB5">
            <w:pPr>
              <w:jc w:val="center"/>
              <w:rPr>
                <w:b/>
                <w:sz w:val="24"/>
                <w:szCs w:val="24"/>
              </w:rPr>
            </w:pPr>
            <w:r w:rsidRPr="00504E8C">
              <w:rPr>
                <w:rFonts w:eastAsia="Times New Roman" w:cs="Arial"/>
                <w:b/>
                <w:bCs/>
                <w:sz w:val="24"/>
                <w:szCs w:val="24"/>
              </w:rPr>
              <w:t>Определения</w:t>
            </w:r>
          </w:p>
        </w:tc>
        <w:tc>
          <w:tcPr>
            <w:tcW w:w="4581" w:type="dxa"/>
          </w:tcPr>
          <w:p w:rsidR="00BB6595" w:rsidRDefault="00B42EB5" w:rsidP="00B42EB5">
            <w:pPr>
              <w:widowControl w:val="0"/>
              <w:adjustRightInd w:val="0"/>
              <w:spacing w:after="30"/>
              <w:jc w:val="center"/>
              <w:rPr>
                <w:b/>
                <w:sz w:val="24"/>
                <w:szCs w:val="24"/>
              </w:rPr>
            </w:pPr>
            <w:r w:rsidRPr="00B42EB5">
              <w:rPr>
                <w:b/>
                <w:sz w:val="24"/>
                <w:szCs w:val="24"/>
              </w:rPr>
              <w:t>Формулы</w:t>
            </w:r>
          </w:p>
          <w:p w:rsidR="008C4740" w:rsidRPr="00B42EB5" w:rsidRDefault="008C4740" w:rsidP="00B42EB5">
            <w:pPr>
              <w:widowControl w:val="0"/>
              <w:adjustRightInd w:val="0"/>
              <w:spacing w:after="30"/>
              <w:jc w:val="center"/>
              <w:rPr>
                <w:b/>
                <w:sz w:val="24"/>
                <w:szCs w:val="24"/>
              </w:rPr>
            </w:pPr>
          </w:p>
        </w:tc>
      </w:tr>
      <w:tr w:rsidR="00BB6595" w:rsidTr="005A7E24">
        <w:tc>
          <w:tcPr>
            <w:tcW w:w="3996" w:type="dxa"/>
            <w:gridSpan w:val="2"/>
            <w:vMerge w:val="restart"/>
            <w:tcBorders>
              <w:right w:val="single" w:sz="4" w:space="0" w:color="auto"/>
            </w:tcBorders>
          </w:tcPr>
          <w:p w:rsidR="00BB6595" w:rsidRDefault="00BB6595" w:rsidP="00BB6595">
            <w:pPr>
              <w:widowControl w:val="0"/>
              <w:adjustRightInd w:val="0"/>
              <w:spacing w:after="30"/>
              <w:jc w:val="both"/>
            </w:pPr>
            <w:r w:rsidRPr="00BB6595">
              <w:rPr>
                <w:noProof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499745</wp:posOffset>
                  </wp:positionV>
                  <wp:extent cx="2371725" cy="1228725"/>
                  <wp:effectExtent l="19050" t="0" r="9525" b="0"/>
                  <wp:wrapThrough wrapText="bothSides">
                    <wp:wrapPolygon edited="0">
                      <wp:start x="-173" y="0"/>
                      <wp:lineTo x="-173" y="21433"/>
                      <wp:lineTo x="21687" y="21433"/>
                      <wp:lineTo x="21687" y="0"/>
                      <wp:lineTo x="-173" y="0"/>
                    </wp:wrapPolygon>
                  </wp:wrapThrough>
                  <wp:docPr id="13" name="Рисунок 3" descr="прямоугольный тре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ямоугольный тре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9" w:type="dxa"/>
            <w:tcBorders>
              <w:left w:val="single" w:sz="4" w:space="0" w:color="auto"/>
            </w:tcBorders>
          </w:tcPr>
          <w:p w:rsidR="00BB6595" w:rsidRPr="00BB6595" w:rsidRDefault="00BB6595" w:rsidP="00B42EB5">
            <w:pPr>
              <w:jc w:val="both"/>
            </w:pPr>
            <w:r w:rsidRPr="00BB6595">
              <w:rPr>
                <w:rFonts w:eastAsia="Times New Roman" w:cs="Times New Roman"/>
                <w:b/>
                <w:bCs/>
                <w:i/>
                <w:iCs/>
                <w:color w:val="333333"/>
              </w:rPr>
              <w:t>Синус</w:t>
            </w:r>
            <w:r w:rsidRPr="00BB6595">
              <w:rPr>
                <w:rFonts w:eastAsia="Times New Roman" w:cs="Times New Roman"/>
                <w:color w:val="333333"/>
              </w:rPr>
              <w:t xml:space="preserve"> острого угла прямоугольного треугольника равен отношению противолежащего к данному острому углу катета и гипотенузы.</w:t>
            </w:r>
          </w:p>
        </w:tc>
        <w:tc>
          <w:tcPr>
            <w:tcW w:w="4581" w:type="dxa"/>
            <w:vMerge w:val="restart"/>
          </w:tcPr>
          <w:p w:rsidR="00BB6595" w:rsidRDefault="00BB6595" w:rsidP="00BB6595">
            <w:pPr>
              <w:widowControl w:val="0"/>
              <w:adjustRightInd w:val="0"/>
              <w:spacing w:after="30"/>
              <w:jc w:val="center"/>
            </w:pPr>
            <w:r w:rsidRPr="00BB6595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337820</wp:posOffset>
                  </wp:positionV>
                  <wp:extent cx="2209800" cy="1657350"/>
                  <wp:effectExtent l="19050" t="0" r="0" b="0"/>
                  <wp:wrapThrough wrapText="bothSides">
                    <wp:wrapPolygon edited="0">
                      <wp:start x="-186" y="0"/>
                      <wp:lineTo x="-186" y="21352"/>
                      <wp:lineTo x="21600" y="21352"/>
                      <wp:lineTo x="21600" y="0"/>
                      <wp:lineTo x="-186" y="0"/>
                    </wp:wrapPolygon>
                  </wp:wrapThrough>
                  <wp:docPr id="16" name="Рисунок 18" descr="http://neive.by.ru/trigonometrija/prtr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neive.by.ru/trigonometrija/prtr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B6595" w:rsidTr="005A7E24">
        <w:tc>
          <w:tcPr>
            <w:tcW w:w="3996" w:type="dxa"/>
            <w:gridSpan w:val="2"/>
            <w:vMerge/>
            <w:tcBorders>
              <w:right w:val="single" w:sz="4" w:space="0" w:color="auto"/>
            </w:tcBorders>
          </w:tcPr>
          <w:p w:rsidR="00BB6595" w:rsidRDefault="00BB6595" w:rsidP="00BB6595">
            <w:pPr>
              <w:widowControl w:val="0"/>
              <w:adjustRightInd w:val="0"/>
              <w:spacing w:after="30"/>
              <w:jc w:val="both"/>
            </w:pPr>
          </w:p>
        </w:tc>
        <w:tc>
          <w:tcPr>
            <w:tcW w:w="6209" w:type="dxa"/>
            <w:tcBorders>
              <w:left w:val="single" w:sz="4" w:space="0" w:color="auto"/>
            </w:tcBorders>
          </w:tcPr>
          <w:p w:rsidR="00BB6595" w:rsidRPr="00BB6595" w:rsidRDefault="00BB6595" w:rsidP="00B42EB5">
            <w:pPr>
              <w:jc w:val="both"/>
            </w:pPr>
            <w:r w:rsidRPr="00BB6595">
              <w:rPr>
                <w:rFonts w:eastAsia="Times New Roman" w:cs="Times New Roman"/>
                <w:b/>
                <w:bCs/>
                <w:i/>
                <w:iCs/>
                <w:color w:val="333333"/>
              </w:rPr>
              <w:t>Косинус</w:t>
            </w:r>
            <w:r w:rsidRPr="00BB6595">
              <w:rPr>
                <w:rFonts w:eastAsia="Times New Roman" w:cs="Times New Roman"/>
                <w:color w:val="333333"/>
              </w:rPr>
              <w:t xml:space="preserve"> острого угла прямоугольного треугольника равен отношению прилежащего к данному острому углу катета и гипотенузы.</w:t>
            </w:r>
          </w:p>
        </w:tc>
        <w:tc>
          <w:tcPr>
            <w:tcW w:w="4581" w:type="dxa"/>
            <w:vMerge/>
          </w:tcPr>
          <w:p w:rsidR="00BB6595" w:rsidRDefault="00BB6595" w:rsidP="00BB6595">
            <w:pPr>
              <w:widowControl w:val="0"/>
              <w:adjustRightInd w:val="0"/>
              <w:spacing w:after="30"/>
              <w:jc w:val="both"/>
            </w:pPr>
          </w:p>
        </w:tc>
      </w:tr>
      <w:tr w:rsidR="00BB6595" w:rsidTr="005A7E24">
        <w:tc>
          <w:tcPr>
            <w:tcW w:w="3996" w:type="dxa"/>
            <w:gridSpan w:val="2"/>
            <w:vMerge/>
            <w:tcBorders>
              <w:right w:val="single" w:sz="4" w:space="0" w:color="auto"/>
            </w:tcBorders>
          </w:tcPr>
          <w:p w:rsidR="00BB6595" w:rsidRDefault="00BB6595" w:rsidP="00BB6595">
            <w:pPr>
              <w:widowControl w:val="0"/>
              <w:adjustRightInd w:val="0"/>
              <w:spacing w:after="30"/>
              <w:jc w:val="both"/>
            </w:pPr>
          </w:p>
        </w:tc>
        <w:tc>
          <w:tcPr>
            <w:tcW w:w="6209" w:type="dxa"/>
            <w:tcBorders>
              <w:left w:val="single" w:sz="4" w:space="0" w:color="auto"/>
            </w:tcBorders>
          </w:tcPr>
          <w:p w:rsidR="00BB6595" w:rsidRPr="00BB6595" w:rsidRDefault="00BB6595" w:rsidP="00B42EB5">
            <w:pPr>
              <w:jc w:val="both"/>
            </w:pPr>
            <w:proofErr w:type="gramStart"/>
            <w:r w:rsidRPr="00BB6595">
              <w:rPr>
                <w:rFonts w:eastAsia="Times New Roman" w:cs="Times New Roman"/>
                <w:b/>
                <w:bCs/>
                <w:i/>
                <w:iCs/>
                <w:color w:val="333333"/>
              </w:rPr>
              <w:t>Тангенс</w:t>
            </w:r>
            <w:r w:rsidRPr="00BB6595">
              <w:rPr>
                <w:rFonts w:eastAsia="Times New Roman" w:cs="Times New Roman"/>
                <w:color w:val="333333"/>
              </w:rPr>
              <w:t xml:space="preserve"> острого угла прямоугольного треугольника равен отношению противолежащего к данному острому углу катета к прилежащему.</w:t>
            </w:r>
            <w:proofErr w:type="gramEnd"/>
          </w:p>
        </w:tc>
        <w:tc>
          <w:tcPr>
            <w:tcW w:w="4581" w:type="dxa"/>
            <w:vMerge/>
          </w:tcPr>
          <w:p w:rsidR="00BB6595" w:rsidRDefault="00BB6595" w:rsidP="00BB6595">
            <w:pPr>
              <w:widowControl w:val="0"/>
              <w:adjustRightInd w:val="0"/>
              <w:spacing w:after="30"/>
              <w:jc w:val="both"/>
            </w:pPr>
          </w:p>
        </w:tc>
      </w:tr>
      <w:tr w:rsidR="00BB6595" w:rsidTr="005A7E24">
        <w:tc>
          <w:tcPr>
            <w:tcW w:w="3996" w:type="dxa"/>
            <w:gridSpan w:val="2"/>
            <w:vMerge/>
            <w:tcBorders>
              <w:right w:val="single" w:sz="4" w:space="0" w:color="auto"/>
            </w:tcBorders>
          </w:tcPr>
          <w:p w:rsidR="00BB6595" w:rsidRDefault="00BB6595" w:rsidP="00BB6595">
            <w:pPr>
              <w:widowControl w:val="0"/>
              <w:adjustRightInd w:val="0"/>
              <w:spacing w:after="30"/>
              <w:jc w:val="both"/>
            </w:pPr>
          </w:p>
        </w:tc>
        <w:tc>
          <w:tcPr>
            <w:tcW w:w="6209" w:type="dxa"/>
            <w:tcBorders>
              <w:left w:val="single" w:sz="4" w:space="0" w:color="auto"/>
            </w:tcBorders>
          </w:tcPr>
          <w:p w:rsidR="00BB6595" w:rsidRPr="00BB6595" w:rsidRDefault="00BB6595" w:rsidP="00B42EB5">
            <w:pPr>
              <w:jc w:val="both"/>
            </w:pPr>
            <w:proofErr w:type="gramStart"/>
            <w:r w:rsidRPr="00BB6595">
              <w:rPr>
                <w:rFonts w:eastAsia="Times New Roman" w:cs="Times New Roman"/>
                <w:b/>
                <w:bCs/>
                <w:i/>
                <w:iCs/>
                <w:color w:val="333333"/>
              </w:rPr>
              <w:t>Котангенс</w:t>
            </w:r>
            <w:r w:rsidRPr="00BB6595">
              <w:rPr>
                <w:rFonts w:eastAsia="Times New Roman" w:cs="Times New Roman"/>
                <w:color w:val="333333"/>
              </w:rPr>
              <w:t xml:space="preserve"> острого угла прямоугольного треугольника равен отношению прилежащего к данному острому углу катета к противолежащему.</w:t>
            </w:r>
            <w:r w:rsidRPr="00BB6595">
              <w:rPr>
                <w:rFonts w:eastAsia="Times New Roman" w:cs="Times New Roman"/>
                <w:color w:val="333333"/>
              </w:rPr>
              <w:br/>
            </w:r>
            <w:proofErr w:type="gramEnd"/>
          </w:p>
        </w:tc>
        <w:tc>
          <w:tcPr>
            <w:tcW w:w="4581" w:type="dxa"/>
            <w:vMerge/>
          </w:tcPr>
          <w:p w:rsidR="00BB6595" w:rsidRDefault="00BB6595" w:rsidP="00BB6595">
            <w:pPr>
              <w:widowControl w:val="0"/>
              <w:adjustRightInd w:val="0"/>
              <w:spacing w:after="30"/>
              <w:jc w:val="both"/>
            </w:pPr>
          </w:p>
        </w:tc>
      </w:tr>
      <w:tr w:rsidR="00905D65" w:rsidRPr="00DC017E" w:rsidTr="005A7E24">
        <w:tc>
          <w:tcPr>
            <w:tcW w:w="3990" w:type="dxa"/>
            <w:tcBorders>
              <w:right w:val="single" w:sz="4" w:space="0" w:color="auto"/>
            </w:tcBorders>
          </w:tcPr>
          <w:p w:rsidR="00905D65" w:rsidRPr="00B42EB5" w:rsidRDefault="00905D65" w:rsidP="009238FF">
            <w:pPr>
              <w:widowControl w:val="0"/>
              <w:adjustRightInd w:val="0"/>
              <w:spacing w:after="30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</w:p>
          <w:p w:rsidR="00905D65" w:rsidRPr="00B42EB5" w:rsidRDefault="00905D65" w:rsidP="009238FF">
            <w:pPr>
              <w:widowControl w:val="0"/>
              <w:adjustRightInd w:val="0"/>
              <w:spacing w:after="30"/>
              <w:jc w:val="center"/>
              <w:rPr>
                <w:rFonts w:eastAsia="Times New Roman" w:cs="Arial"/>
                <w:b/>
                <w:color w:val="333333"/>
                <w:sz w:val="24"/>
                <w:szCs w:val="24"/>
              </w:rPr>
            </w:pPr>
            <w:r w:rsidRPr="00154F24">
              <w:rPr>
                <w:rFonts w:eastAsia="Times New Roman" w:cs="Arial"/>
                <w:b/>
                <w:color w:val="333333"/>
                <w:sz w:val="24"/>
                <w:szCs w:val="24"/>
              </w:rPr>
              <w:t>Знаки тригонометрических функций по четвертям</w:t>
            </w:r>
          </w:p>
          <w:p w:rsidR="00905D65" w:rsidRPr="00B42EB5" w:rsidRDefault="00905D65" w:rsidP="009238FF">
            <w:pPr>
              <w:widowControl w:val="0"/>
              <w:adjustRightInd w:val="0"/>
              <w:spacing w:after="3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5" w:type="dxa"/>
            <w:gridSpan w:val="2"/>
            <w:tcBorders>
              <w:left w:val="single" w:sz="4" w:space="0" w:color="auto"/>
            </w:tcBorders>
          </w:tcPr>
          <w:p w:rsidR="00905D65" w:rsidRPr="0047767F" w:rsidRDefault="00905D65" w:rsidP="0047767F">
            <w:pPr>
              <w:rPr>
                <w:rFonts w:eastAsia="Times New Roman" w:cs="Arial"/>
                <w:b/>
                <w:color w:val="333333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3023235</wp:posOffset>
                  </wp:positionH>
                  <wp:positionV relativeFrom="paragraph">
                    <wp:posOffset>46355</wp:posOffset>
                  </wp:positionV>
                  <wp:extent cx="685800" cy="419100"/>
                  <wp:effectExtent l="19050" t="0" r="0" b="0"/>
                  <wp:wrapThrough wrapText="bothSides">
                    <wp:wrapPolygon edited="0">
                      <wp:start x="11400" y="982"/>
                      <wp:lineTo x="-600" y="3927"/>
                      <wp:lineTo x="-600" y="14727"/>
                      <wp:lineTo x="11400" y="16691"/>
                      <wp:lineTo x="11400" y="18655"/>
                      <wp:lineTo x="16200" y="18655"/>
                      <wp:lineTo x="16200" y="16691"/>
                      <wp:lineTo x="21600" y="14727"/>
                      <wp:lineTo x="21600" y="10800"/>
                      <wp:lineTo x="19200" y="982"/>
                      <wp:lineTo x="11400" y="982"/>
                    </wp:wrapPolygon>
                  </wp:wrapThrough>
                  <wp:docPr id="1" name="Рисунок 17" descr="http://www.college.ru/mathematics/courses/algebra/content/javagifs/63261514387120-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ollege.ru/mathematics/courses/algebra/content/javagifs/63261514387120-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b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1994535</wp:posOffset>
                  </wp:positionH>
                  <wp:positionV relativeFrom="paragraph">
                    <wp:posOffset>46355</wp:posOffset>
                  </wp:positionV>
                  <wp:extent cx="828675" cy="419100"/>
                  <wp:effectExtent l="19050" t="0" r="9525" b="0"/>
                  <wp:wrapThrough wrapText="bothSides">
                    <wp:wrapPolygon edited="0">
                      <wp:start x="10428" y="982"/>
                      <wp:lineTo x="-497" y="6873"/>
                      <wp:lineTo x="-497" y="14727"/>
                      <wp:lineTo x="5959" y="18655"/>
                      <wp:lineTo x="12414" y="18655"/>
                      <wp:lineTo x="12910" y="16691"/>
                      <wp:lineTo x="21848" y="15709"/>
                      <wp:lineTo x="21848" y="9818"/>
                      <wp:lineTo x="13903" y="982"/>
                      <wp:lineTo x="10428" y="982"/>
                    </wp:wrapPolygon>
                  </wp:wrapThrough>
                  <wp:docPr id="5" name="Рисунок 15" descr="http://www.college.ru/mathematics/courses/algebra/content/javagifs/63261514387042-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ollege.ru/mathematics/courses/algebra/content/javagifs/63261514387042-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b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46355</wp:posOffset>
                  </wp:positionV>
                  <wp:extent cx="809625" cy="419100"/>
                  <wp:effectExtent l="19050" t="0" r="9525" b="0"/>
                  <wp:wrapThrough wrapText="bothSides">
                    <wp:wrapPolygon edited="0">
                      <wp:start x="9148" y="2945"/>
                      <wp:lineTo x="-508" y="6873"/>
                      <wp:lineTo x="-508" y="14727"/>
                      <wp:lineTo x="7115" y="18655"/>
                      <wp:lineTo x="14231" y="18655"/>
                      <wp:lineTo x="14231" y="18655"/>
                      <wp:lineTo x="21854" y="14727"/>
                      <wp:lineTo x="21854" y="9818"/>
                      <wp:lineTo x="12706" y="2945"/>
                      <wp:lineTo x="9148" y="2945"/>
                    </wp:wrapPolygon>
                  </wp:wrapThrough>
                  <wp:docPr id="6" name="Рисунок 13" descr="http://www.college.ru/mathematics/courses/algebra/content/javagifs/63261514387026-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ollege.ru/mathematics/courses/algebra/content/javagifs/63261514387026-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Arial"/>
                <w:b/>
                <w:noProof/>
                <w:color w:val="333333"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46355</wp:posOffset>
                  </wp:positionV>
                  <wp:extent cx="828675" cy="419100"/>
                  <wp:effectExtent l="19050" t="0" r="0" b="0"/>
                  <wp:wrapThrough wrapText="bothSides">
                    <wp:wrapPolygon edited="0">
                      <wp:start x="14400" y="982"/>
                      <wp:lineTo x="-497" y="5891"/>
                      <wp:lineTo x="-497" y="15709"/>
                      <wp:lineTo x="14400" y="18655"/>
                      <wp:lineTo x="18372" y="18655"/>
                      <wp:lineTo x="19862" y="16691"/>
                      <wp:lineTo x="21352" y="6873"/>
                      <wp:lineTo x="20855" y="982"/>
                      <wp:lineTo x="14400" y="982"/>
                    </wp:wrapPolygon>
                  </wp:wrapThrough>
                  <wp:docPr id="7" name="Рисунок 11" descr="http://www.college.ru/mathematics/courses/algebra/content/javagifs/63261514387011-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ollege.ru/mathematics/courses/algebra/content/javagifs/63261514387011-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r="391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5D65" w:rsidRPr="0047767F" w:rsidRDefault="00905D65" w:rsidP="00B42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Некоторые значения тригонометрических функций</w:t>
            </w:r>
          </w:p>
        </w:tc>
        <w:tc>
          <w:tcPr>
            <w:tcW w:w="4581" w:type="dxa"/>
            <w:vMerge w:val="restart"/>
          </w:tcPr>
          <w:p w:rsidR="00905D65" w:rsidRPr="00905D65" w:rsidRDefault="00905D65" w:rsidP="009238FF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bookmarkStart w:id="0" w:name="osnovnye"/>
            <w:r w:rsidRPr="00905D65">
              <w:rPr>
                <w:rFonts w:eastAsia="Times New Roman" w:cs="Arial"/>
                <w:b/>
                <w:sz w:val="24"/>
                <w:szCs w:val="24"/>
              </w:rPr>
              <w:t xml:space="preserve">Основные тождества </w:t>
            </w:r>
            <w:bookmarkEnd w:id="0"/>
          </w:p>
          <w:p w:rsidR="00905D65" w:rsidRPr="00491978" w:rsidRDefault="00905D65" w:rsidP="008C4740">
            <w:pPr>
              <w:pStyle w:val="a8"/>
              <w:widowControl w:val="0"/>
              <w:adjustRightInd w:val="0"/>
              <w:spacing w:after="30"/>
              <w:rPr>
                <w:noProof/>
                <w:sz w:val="24"/>
                <w:szCs w:val="24"/>
              </w:rPr>
            </w:pPr>
          </w:p>
          <w:p w:rsidR="00905D65" w:rsidRPr="00491978" w:rsidRDefault="00905D65" w:rsidP="002626A5">
            <w:pPr>
              <w:pStyle w:val="a8"/>
              <w:widowControl w:val="0"/>
              <w:adjustRightInd w:val="0"/>
              <w:spacing w:after="30"/>
              <w:ind w:left="0"/>
              <w:rPr>
                <w:sz w:val="24"/>
                <w:szCs w:val="24"/>
              </w:rPr>
            </w:pPr>
            <w:r w:rsidRPr="00491978">
              <w:rPr>
                <w:noProof/>
                <w:sz w:val="24"/>
                <w:szCs w:val="24"/>
              </w:rPr>
              <w:t xml:space="preserve">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 w:rsidRPr="00491978">
              <w:rPr>
                <w:noProof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     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tgα</m:t>
              </m:r>
              <m:r>
                <w:rPr>
                  <w:rFonts w:ascii="Cambria Math" w:hAnsi="Cambria Math"/>
                  <w:sz w:val="24"/>
                  <w:szCs w:val="24"/>
                </w:rPr>
                <m:t>∙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ctgα</m:t>
              </m:r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</w:p>
          <w:p w:rsidR="00905D65" w:rsidRPr="00491978" w:rsidRDefault="00905D65" w:rsidP="008C4740">
            <w:pPr>
              <w:pStyle w:val="a8"/>
              <w:widowControl w:val="0"/>
              <w:adjustRightInd w:val="0"/>
              <w:spacing w:after="30"/>
              <w:rPr>
                <w:noProof/>
                <w:sz w:val="24"/>
                <w:szCs w:val="24"/>
              </w:rPr>
            </w:pPr>
          </w:p>
          <w:p w:rsidR="00905D65" w:rsidRDefault="002764F8" w:rsidP="002626A5">
            <w:pPr>
              <w:pStyle w:val="a8"/>
              <w:widowControl w:val="0"/>
              <w:adjustRightInd w:val="0"/>
              <w:spacing w:after="30"/>
              <w:ind w:left="0"/>
              <w:rPr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tg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α=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</m:func>
                      </m:num>
                      <m:den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α</m:t>
                            </m:r>
                          </m:e>
                        </m:func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                        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ctg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α=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α</m:t>
                                </m:r>
                              </m:e>
                            </m:func>
                          </m:num>
                          <m:den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α</m:t>
                                </m:r>
                              </m:e>
                            </m:func>
                          </m:den>
                        </m:f>
                      </m:e>
                    </m:func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 xml:space="preserve">    </m:t>
                    </m:r>
                  </m:e>
                </m:func>
              </m:oMath>
            </m:oMathPara>
          </w:p>
          <w:p w:rsidR="00905D65" w:rsidRDefault="00905D65" w:rsidP="008C4740">
            <w:pPr>
              <w:pStyle w:val="a8"/>
              <w:widowControl w:val="0"/>
              <w:adjustRightInd w:val="0"/>
              <w:spacing w:after="30"/>
              <w:rPr>
                <w:sz w:val="24"/>
                <w:szCs w:val="24"/>
                <w:lang w:val="en-US"/>
              </w:rPr>
            </w:pPr>
          </w:p>
          <w:p w:rsidR="00905D65" w:rsidRPr="002626A5" w:rsidRDefault="00905D65" w:rsidP="002626A5">
            <w:pPr>
              <w:widowControl w:val="0"/>
              <w:adjustRightInd w:val="0"/>
              <w:spacing w:after="30"/>
              <w:rPr>
                <w:sz w:val="24"/>
                <w:szCs w:val="24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den>
              </m:f>
            </m:oMath>
            <w:r>
              <w:rPr>
                <w:sz w:val="24"/>
                <w:szCs w:val="24"/>
                <w:lang w:val="en-US"/>
              </w:rPr>
              <w:t xml:space="preserve">           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ctg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α=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α</m:t>
                  </m:r>
                </m:den>
              </m:f>
            </m:oMath>
          </w:p>
          <w:p w:rsidR="00905D65" w:rsidRDefault="00905D65" w:rsidP="002626A5">
            <w:pPr>
              <w:pStyle w:val="a8"/>
              <w:widowControl w:val="0"/>
              <w:adjustRightInd w:val="0"/>
              <w:spacing w:after="30"/>
              <w:ind w:left="14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905D65" w:rsidRPr="00905D65" w:rsidRDefault="00905D65" w:rsidP="008C4740">
            <w:pPr>
              <w:pStyle w:val="a8"/>
              <w:widowControl w:val="0"/>
              <w:adjustRightInd w:val="0"/>
              <w:spacing w:after="30"/>
              <w:rPr>
                <w:b/>
                <w:sz w:val="24"/>
                <w:szCs w:val="24"/>
                <w:lang w:val="en-US"/>
              </w:rPr>
            </w:pPr>
          </w:p>
        </w:tc>
      </w:tr>
      <w:tr w:rsidR="00905D65" w:rsidRPr="00BA55D6" w:rsidTr="00905D65">
        <w:trPr>
          <w:trHeight w:val="1560"/>
        </w:trPr>
        <w:tc>
          <w:tcPr>
            <w:tcW w:w="3990" w:type="dxa"/>
            <w:vMerge w:val="restart"/>
            <w:tcBorders>
              <w:right w:val="single" w:sz="4" w:space="0" w:color="auto"/>
            </w:tcBorders>
          </w:tcPr>
          <w:p w:rsidR="00905D65" w:rsidRPr="00BB6595" w:rsidRDefault="00905D65" w:rsidP="00B42EB5">
            <w:pPr>
              <w:jc w:val="center"/>
            </w:pPr>
            <w:r w:rsidRPr="00B42EB5">
              <w:rPr>
                <w:noProof/>
              </w:rPr>
              <w:drawing>
                <wp:inline distT="0" distB="0" distL="0" distR="0">
                  <wp:extent cx="2143125" cy="2657736"/>
                  <wp:effectExtent l="19050" t="0" r="9525" b="0"/>
                  <wp:docPr id="15" name="Рисунок 14" descr="знаки тригонометрических фун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знаки тригонометрических фун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657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gridSpan w:val="2"/>
            <w:vMerge w:val="restart"/>
            <w:tcBorders>
              <w:left w:val="single" w:sz="4" w:space="0" w:color="auto"/>
            </w:tcBorders>
          </w:tcPr>
          <w:p w:rsidR="00905D65" w:rsidRPr="00BB6595" w:rsidRDefault="00905D65" w:rsidP="00B42EB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1013460</wp:posOffset>
                  </wp:positionH>
                  <wp:positionV relativeFrom="paragraph">
                    <wp:posOffset>57785</wp:posOffset>
                  </wp:positionV>
                  <wp:extent cx="2914650" cy="2667000"/>
                  <wp:effectExtent l="19050" t="0" r="0" b="0"/>
                  <wp:wrapThrough wrapText="bothSides">
                    <wp:wrapPolygon edited="0">
                      <wp:start x="-141" y="0"/>
                      <wp:lineTo x="-141" y="21446"/>
                      <wp:lineTo x="21600" y="21446"/>
                      <wp:lineTo x="21600" y="0"/>
                      <wp:lineTo x="-141" y="0"/>
                    </wp:wrapPolygon>
                  </wp:wrapThrough>
                  <wp:docPr id="17" name="Рисунок 15" descr="Некоторые значения тригонометрических фун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Некоторые значения тригонометрических фун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473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57785</wp:posOffset>
                  </wp:positionV>
                  <wp:extent cx="1028700" cy="2667000"/>
                  <wp:effectExtent l="19050" t="0" r="0" b="0"/>
                  <wp:wrapThrough wrapText="bothSides">
                    <wp:wrapPolygon edited="0">
                      <wp:start x="-400" y="0"/>
                      <wp:lineTo x="-400" y="21446"/>
                      <wp:lineTo x="21600" y="21446"/>
                      <wp:lineTo x="21600" y="0"/>
                      <wp:lineTo x="-400" y="0"/>
                    </wp:wrapPolygon>
                  </wp:wrapThrough>
                  <wp:docPr id="22" name="Рисунок 15" descr="Некоторые значения тригонометрических функц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Некоторые значения тригонометрических функц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r="814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1" w:type="dxa"/>
            <w:vMerge/>
            <w:tcBorders>
              <w:bottom w:val="single" w:sz="4" w:space="0" w:color="auto"/>
            </w:tcBorders>
          </w:tcPr>
          <w:p w:rsidR="00905D65" w:rsidRPr="00540392" w:rsidRDefault="00905D65" w:rsidP="008C4740">
            <w:pPr>
              <w:pStyle w:val="a8"/>
              <w:widowControl w:val="0"/>
              <w:adjustRightInd w:val="0"/>
              <w:spacing w:after="30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905D65" w:rsidRPr="00BA55D6" w:rsidTr="00905D65">
        <w:trPr>
          <w:trHeight w:val="3030"/>
        </w:trPr>
        <w:tc>
          <w:tcPr>
            <w:tcW w:w="3990" w:type="dxa"/>
            <w:vMerge/>
            <w:tcBorders>
              <w:right w:val="single" w:sz="4" w:space="0" w:color="auto"/>
            </w:tcBorders>
          </w:tcPr>
          <w:p w:rsidR="00905D65" w:rsidRPr="00B42EB5" w:rsidRDefault="00905D65" w:rsidP="00B42EB5">
            <w:pPr>
              <w:jc w:val="center"/>
              <w:rPr>
                <w:noProof/>
              </w:rPr>
            </w:pPr>
          </w:p>
        </w:tc>
        <w:tc>
          <w:tcPr>
            <w:tcW w:w="6215" w:type="dxa"/>
            <w:gridSpan w:val="2"/>
            <w:vMerge/>
            <w:tcBorders>
              <w:left w:val="single" w:sz="4" w:space="0" w:color="auto"/>
            </w:tcBorders>
          </w:tcPr>
          <w:p w:rsidR="00905D65" w:rsidRDefault="00905D65" w:rsidP="00B42EB5">
            <w:pPr>
              <w:jc w:val="center"/>
              <w:rPr>
                <w:noProof/>
              </w:rPr>
            </w:pPr>
          </w:p>
        </w:tc>
        <w:tc>
          <w:tcPr>
            <w:tcW w:w="4581" w:type="dxa"/>
            <w:tcBorders>
              <w:top w:val="single" w:sz="4" w:space="0" w:color="auto"/>
            </w:tcBorders>
          </w:tcPr>
          <w:p w:rsidR="00905D65" w:rsidRPr="00905D65" w:rsidRDefault="00905D65" w:rsidP="00BA55D6">
            <w:pPr>
              <w:pStyle w:val="a8"/>
              <w:widowControl w:val="0"/>
              <w:adjustRightInd w:val="0"/>
              <w:spacing w:after="30"/>
              <w:ind w:left="143"/>
              <w:jc w:val="center"/>
              <w:rPr>
                <w:b/>
                <w:sz w:val="24"/>
                <w:szCs w:val="24"/>
              </w:rPr>
            </w:pPr>
            <w:r w:rsidRPr="00905D65">
              <w:rPr>
                <w:b/>
                <w:sz w:val="24"/>
                <w:szCs w:val="24"/>
              </w:rPr>
              <w:t xml:space="preserve">Формулы приведения </w:t>
            </w:r>
          </w:p>
          <w:p w:rsidR="00905D65" w:rsidRPr="00491978" w:rsidRDefault="00905D65" w:rsidP="00BA55D6">
            <w:pPr>
              <w:pStyle w:val="a8"/>
              <w:widowControl w:val="0"/>
              <w:adjustRightInd w:val="0"/>
              <w:spacing w:after="30"/>
              <w:ind w:left="143"/>
              <w:jc w:val="center"/>
              <w:rPr>
                <w:sz w:val="24"/>
                <w:szCs w:val="24"/>
              </w:rPr>
            </w:pPr>
          </w:p>
          <w:p w:rsidR="00905D65" w:rsidRPr="00491978" w:rsidRDefault="00905D65" w:rsidP="00BA55D6">
            <w:pPr>
              <w:pStyle w:val="a8"/>
              <w:widowControl w:val="0"/>
              <w:adjustRightInd w:val="0"/>
              <w:spacing w:after="30"/>
              <w:ind w:lef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sin</w:t>
            </w:r>
            <w:r w:rsidRPr="00491978">
              <w:rPr>
                <w:sz w:val="24"/>
                <w:szCs w:val="24"/>
              </w:rPr>
              <w:t>(90</w:t>
            </w:r>
            <w:r>
              <w:rPr>
                <w:sz w:val="24"/>
                <w:szCs w:val="24"/>
                <w:vertAlign w:val="superscript"/>
                <w:lang w:val="en-US"/>
              </w:rPr>
              <w:t>o</w:t>
            </w:r>
            <w:r w:rsidRPr="00491978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α</w:t>
            </w:r>
            <w:r w:rsidRPr="00491978">
              <w:rPr>
                <w:sz w:val="24"/>
                <w:szCs w:val="24"/>
              </w:rPr>
              <w:t xml:space="preserve">) = </w:t>
            </w:r>
            <w:proofErr w:type="spellStart"/>
            <w:r>
              <w:rPr>
                <w:sz w:val="24"/>
                <w:szCs w:val="24"/>
                <w:lang w:val="en-US"/>
              </w:rPr>
              <w:t>cosα</w:t>
            </w:r>
            <w:proofErr w:type="spellEnd"/>
          </w:p>
          <w:p w:rsidR="00905D65" w:rsidRDefault="00905D65" w:rsidP="00BA55D6">
            <w:pPr>
              <w:pStyle w:val="a8"/>
              <w:widowControl w:val="0"/>
              <w:adjustRightInd w:val="0"/>
              <w:spacing w:after="30"/>
              <w:ind w:left="1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>(90</w:t>
            </w:r>
            <w:r>
              <w:rPr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 xml:space="preserve"> – α) = </w:t>
            </w:r>
            <w:proofErr w:type="spellStart"/>
            <w:r>
              <w:rPr>
                <w:sz w:val="24"/>
                <w:szCs w:val="24"/>
                <w:lang w:val="en-US"/>
              </w:rPr>
              <w:t>sinα</w:t>
            </w:r>
            <w:proofErr w:type="spellEnd"/>
          </w:p>
          <w:p w:rsidR="00905D65" w:rsidRDefault="00905D65" w:rsidP="00BA55D6">
            <w:pPr>
              <w:pStyle w:val="a8"/>
              <w:widowControl w:val="0"/>
              <w:adjustRightInd w:val="0"/>
              <w:spacing w:after="30"/>
              <w:ind w:left="14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sin(180</w:t>
            </w:r>
            <w:r>
              <w:rPr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 xml:space="preserve"> – α) = </w:t>
            </w:r>
            <w:proofErr w:type="spellStart"/>
            <w:r>
              <w:rPr>
                <w:sz w:val="24"/>
                <w:szCs w:val="24"/>
                <w:lang w:val="en-US"/>
              </w:rPr>
              <w:t>sinα</w:t>
            </w:r>
            <w:proofErr w:type="spellEnd"/>
          </w:p>
          <w:p w:rsidR="00905D65" w:rsidRDefault="00905D65" w:rsidP="00BA55D6">
            <w:pPr>
              <w:pStyle w:val="a8"/>
              <w:widowControl w:val="0"/>
              <w:adjustRightInd w:val="0"/>
              <w:spacing w:after="30"/>
              <w:ind w:left="14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cos</w:t>
            </w:r>
            <w:proofErr w:type="spellEnd"/>
            <w:r>
              <w:rPr>
                <w:sz w:val="24"/>
                <w:szCs w:val="24"/>
                <w:lang w:val="en-US"/>
              </w:rPr>
              <w:t>(180</w:t>
            </w:r>
            <w:r>
              <w:rPr>
                <w:sz w:val="24"/>
                <w:szCs w:val="24"/>
                <w:vertAlign w:val="superscript"/>
                <w:lang w:val="en-US"/>
              </w:rPr>
              <w:t>o</w:t>
            </w:r>
            <w:r>
              <w:rPr>
                <w:sz w:val="24"/>
                <w:szCs w:val="24"/>
                <w:lang w:val="en-US"/>
              </w:rPr>
              <w:t xml:space="preserve"> – α) = - </w:t>
            </w:r>
            <w:proofErr w:type="spellStart"/>
            <w:r>
              <w:rPr>
                <w:sz w:val="24"/>
                <w:szCs w:val="24"/>
                <w:lang w:val="en-US"/>
              </w:rPr>
              <w:t>cosα</w:t>
            </w:r>
            <w:proofErr w:type="spellEnd"/>
          </w:p>
          <w:p w:rsidR="00905D65" w:rsidRPr="00BA55D6" w:rsidRDefault="00905D65" w:rsidP="00BA55D6">
            <w:pPr>
              <w:pStyle w:val="a8"/>
              <w:widowControl w:val="0"/>
              <w:adjustRightInd w:val="0"/>
              <w:spacing w:after="30"/>
              <w:ind w:left="143"/>
              <w:jc w:val="center"/>
              <w:rPr>
                <w:sz w:val="24"/>
                <w:szCs w:val="24"/>
                <w:lang w:val="en-US"/>
              </w:rPr>
            </w:pPr>
          </w:p>
          <w:p w:rsidR="00905D65" w:rsidRDefault="00905D65" w:rsidP="008C4740">
            <w:pPr>
              <w:pStyle w:val="a8"/>
              <w:widowControl w:val="0"/>
              <w:adjustRightInd w:val="0"/>
              <w:spacing w:after="30"/>
              <w:rPr>
                <w:sz w:val="24"/>
                <w:szCs w:val="24"/>
                <w:lang w:val="en-US"/>
              </w:rPr>
            </w:pPr>
          </w:p>
          <w:p w:rsidR="00905D65" w:rsidRPr="00540392" w:rsidRDefault="00905D65" w:rsidP="008C4740">
            <w:pPr>
              <w:pStyle w:val="a8"/>
              <w:widowControl w:val="0"/>
              <w:adjustRightInd w:val="0"/>
              <w:spacing w:after="30"/>
              <w:rPr>
                <w:noProof/>
                <w:sz w:val="24"/>
                <w:szCs w:val="24"/>
                <w:lang w:val="en-US"/>
              </w:rPr>
            </w:pPr>
          </w:p>
        </w:tc>
      </w:tr>
    </w:tbl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5A7E24" w:rsidRPr="00BA55D6" w:rsidTr="005A7E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7E24" w:rsidRPr="00BA55D6" w:rsidRDefault="005A7E24" w:rsidP="005A7E2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A7E24" w:rsidRPr="00BA55D6" w:rsidTr="005A7E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7E24" w:rsidRPr="00BA55D6" w:rsidRDefault="005A7E24" w:rsidP="005A7E2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5A7E24" w:rsidRPr="00BA55D6" w:rsidTr="005A7E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7E24" w:rsidRPr="00BA55D6" w:rsidRDefault="005A7E24" w:rsidP="005A7E2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5A7E24" w:rsidRPr="00BA55D6" w:rsidTr="005A7E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A7E24" w:rsidRPr="00BA55D6" w:rsidRDefault="005A7E24" w:rsidP="005A7E24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F4DD2" w:rsidRPr="00EF4DD2" w:rsidRDefault="00EF4DD2" w:rsidP="00DC017E"/>
    <w:sectPr w:rsidR="00EF4DD2" w:rsidRPr="00EF4DD2" w:rsidSect="00DC017E">
      <w:pgSz w:w="16838" w:h="11906" w:orient="landscape"/>
      <w:pgMar w:top="425" w:right="142" w:bottom="425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3E417BD8"/>
    <w:multiLevelType w:val="multilevel"/>
    <w:tmpl w:val="A8369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D6797"/>
    <w:multiLevelType w:val="hybridMultilevel"/>
    <w:tmpl w:val="A0962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43C2"/>
    <w:rsid w:val="00040ECD"/>
    <w:rsid w:val="000566A6"/>
    <w:rsid w:val="000823F9"/>
    <w:rsid w:val="000D0BB4"/>
    <w:rsid w:val="000D7972"/>
    <w:rsid w:val="00154F24"/>
    <w:rsid w:val="0017135C"/>
    <w:rsid w:val="00195D48"/>
    <w:rsid w:val="002404E7"/>
    <w:rsid w:val="002478D6"/>
    <w:rsid w:val="002626A5"/>
    <w:rsid w:val="002712BD"/>
    <w:rsid w:val="002764F8"/>
    <w:rsid w:val="002A3415"/>
    <w:rsid w:val="002D4408"/>
    <w:rsid w:val="002F27B2"/>
    <w:rsid w:val="0030338D"/>
    <w:rsid w:val="0037301C"/>
    <w:rsid w:val="00452871"/>
    <w:rsid w:val="0047767F"/>
    <w:rsid w:val="00484FF0"/>
    <w:rsid w:val="00491978"/>
    <w:rsid w:val="004A3E93"/>
    <w:rsid w:val="004B7BF0"/>
    <w:rsid w:val="00504E8C"/>
    <w:rsid w:val="00540392"/>
    <w:rsid w:val="0058250F"/>
    <w:rsid w:val="005A7E24"/>
    <w:rsid w:val="005B74EC"/>
    <w:rsid w:val="00613BE1"/>
    <w:rsid w:val="00651D74"/>
    <w:rsid w:val="006541EF"/>
    <w:rsid w:val="006B0F2F"/>
    <w:rsid w:val="006D4396"/>
    <w:rsid w:val="0070293A"/>
    <w:rsid w:val="00710195"/>
    <w:rsid w:val="007350ED"/>
    <w:rsid w:val="00763584"/>
    <w:rsid w:val="0082136E"/>
    <w:rsid w:val="008876F9"/>
    <w:rsid w:val="008C4740"/>
    <w:rsid w:val="00905D65"/>
    <w:rsid w:val="009238FF"/>
    <w:rsid w:val="009838BF"/>
    <w:rsid w:val="009C43C2"/>
    <w:rsid w:val="00A77378"/>
    <w:rsid w:val="00A87ED4"/>
    <w:rsid w:val="00AD6045"/>
    <w:rsid w:val="00B42EB5"/>
    <w:rsid w:val="00BA55D6"/>
    <w:rsid w:val="00BB6595"/>
    <w:rsid w:val="00C31C63"/>
    <w:rsid w:val="00C41F09"/>
    <w:rsid w:val="00CE2603"/>
    <w:rsid w:val="00D27AB5"/>
    <w:rsid w:val="00DC017E"/>
    <w:rsid w:val="00DF16F3"/>
    <w:rsid w:val="00E73230"/>
    <w:rsid w:val="00E821B4"/>
    <w:rsid w:val="00EF1F4B"/>
    <w:rsid w:val="00EF4DD2"/>
    <w:rsid w:val="00F42CF1"/>
    <w:rsid w:val="00F73306"/>
    <w:rsid w:val="00F9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F9"/>
  </w:style>
  <w:style w:type="paragraph" w:styleId="1">
    <w:name w:val="heading 1"/>
    <w:basedOn w:val="a"/>
    <w:next w:val="a"/>
    <w:link w:val="10"/>
    <w:uiPriority w:val="9"/>
    <w:qFormat/>
    <w:rsid w:val="00D27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43C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8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0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504E8C"/>
    <w:rPr>
      <w:i/>
      <w:iCs/>
    </w:rPr>
  </w:style>
  <w:style w:type="table" w:styleId="a7">
    <w:name w:val="Table Grid"/>
    <w:basedOn w:val="a1"/>
    <w:rsid w:val="00BB6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238FF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40392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27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5243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31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512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854062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29">
      <w:bodyDiv w:val="1"/>
      <w:marLeft w:val="1695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                    Елена</cp:lastModifiedBy>
  <cp:revision>24</cp:revision>
  <cp:lastPrinted>2009-03-19T18:39:00Z</cp:lastPrinted>
  <dcterms:created xsi:type="dcterms:W3CDTF">2009-12-15T18:53:00Z</dcterms:created>
  <dcterms:modified xsi:type="dcterms:W3CDTF">2011-10-11T17:10:00Z</dcterms:modified>
</cp:coreProperties>
</file>