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4297">
        <w:rPr>
          <w:rFonts w:ascii="Times New Roman" w:hAnsi="Times New Roman" w:cs="Times New Roman"/>
          <w:sz w:val="28"/>
        </w:rPr>
        <w:t xml:space="preserve">Основная  общеобразовательная школа  д. </w:t>
      </w:r>
      <w:proofErr w:type="spellStart"/>
      <w:r w:rsidRPr="00DF4297">
        <w:rPr>
          <w:rFonts w:ascii="Times New Roman" w:hAnsi="Times New Roman" w:cs="Times New Roman"/>
          <w:sz w:val="28"/>
        </w:rPr>
        <w:t>Седякбаш</w:t>
      </w:r>
      <w:proofErr w:type="spellEnd"/>
      <w:r w:rsidRPr="00DF4297">
        <w:rPr>
          <w:rFonts w:ascii="Times New Roman" w:hAnsi="Times New Roman" w:cs="Times New Roman"/>
          <w:sz w:val="28"/>
        </w:rPr>
        <w:t>-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4297">
        <w:rPr>
          <w:rFonts w:ascii="Times New Roman" w:hAnsi="Times New Roman" w:cs="Times New Roman"/>
          <w:sz w:val="28"/>
        </w:rPr>
        <w:t xml:space="preserve">филиал муниципального общеобразовательного бюджетного учреждения средней общеобразовательной школы № 2 с. Бижбуляк муниципального района </w:t>
      </w:r>
      <w:proofErr w:type="spellStart"/>
      <w:r w:rsidRPr="00DF4297">
        <w:rPr>
          <w:rFonts w:ascii="Times New Roman" w:hAnsi="Times New Roman" w:cs="Times New Roman"/>
          <w:sz w:val="28"/>
        </w:rPr>
        <w:t>Бижбулякский</w:t>
      </w:r>
      <w:proofErr w:type="spellEnd"/>
      <w:r w:rsidRPr="00DF4297">
        <w:rPr>
          <w:rFonts w:ascii="Times New Roman" w:hAnsi="Times New Roman" w:cs="Times New Roman"/>
          <w:sz w:val="28"/>
        </w:rPr>
        <w:t xml:space="preserve"> район 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4297">
        <w:rPr>
          <w:rFonts w:ascii="Times New Roman" w:hAnsi="Times New Roman" w:cs="Times New Roman"/>
          <w:sz w:val="28"/>
        </w:rPr>
        <w:t>Республики Башкортостан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5169" w:type="pct"/>
        <w:tblLayout w:type="fixed"/>
        <w:tblLook w:val="01E0"/>
      </w:tblPr>
      <w:tblGrid>
        <w:gridCol w:w="3305"/>
        <w:gridCol w:w="3598"/>
        <w:gridCol w:w="3723"/>
      </w:tblGrid>
      <w:tr w:rsidR="00DF4297" w:rsidRPr="00DF4297" w:rsidTr="00453EF3">
        <w:tc>
          <w:tcPr>
            <w:tcW w:w="1555" w:type="pct"/>
          </w:tcPr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297"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на заседании ШМО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 xml:space="preserve"> «_____»____________2013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 xml:space="preserve">Протокол № ________ 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___________/</w:t>
            </w:r>
            <w:proofErr w:type="spellStart"/>
            <w:r w:rsidRPr="00DF4297">
              <w:rPr>
                <w:rFonts w:ascii="Times New Roman" w:hAnsi="Times New Roman" w:cs="Times New Roman"/>
              </w:rPr>
              <w:t>Р.И.Рузакова</w:t>
            </w:r>
            <w:proofErr w:type="spellEnd"/>
            <w:r w:rsidRPr="00DF4297">
              <w:rPr>
                <w:rFonts w:ascii="Times New Roman" w:hAnsi="Times New Roman" w:cs="Times New Roman"/>
              </w:rPr>
              <w:t xml:space="preserve"> 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297">
              <w:rPr>
                <w:rFonts w:ascii="Times New Roman" w:hAnsi="Times New Roman" w:cs="Times New Roman"/>
                <w:sz w:val="20"/>
                <w:szCs w:val="20"/>
              </w:rPr>
              <w:t>Руководитель ШМО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pct"/>
          </w:tcPr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297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Заведующий филиалом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_____________/ Э.С.Ефимова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«____»____________2013.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297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Директор МОБУ СОШ № 2  с</w:t>
            </w:r>
            <w:proofErr w:type="gramStart"/>
            <w:r w:rsidRPr="00DF4297">
              <w:rPr>
                <w:rFonts w:ascii="Times New Roman" w:hAnsi="Times New Roman" w:cs="Times New Roman"/>
              </w:rPr>
              <w:t>.Б</w:t>
            </w:r>
            <w:proofErr w:type="gramEnd"/>
            <w:r w:rsidRPr="00DF4297">
              <w:rPr>
                <w:rFonts w:ascii="Times New Roman" w:hAnsi="Times New Roman" w:cs="Times New Roman"/>
              </w:rPr>
              <w:t>ижбуляк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 xml:space="preserve">_____________ / </w:t>
            </w:r>
            <w:proofErr w:type="spellStart"/>
            <w:r w:rsidRPr="00DF4297">
              <w:rPr>
                <w:rFonts w:ascii="Times New Roman" w:hAnsi="Times New Roman" w:cs="Times New Roman"/>
              </w:rPr>
              <w:t>Л.М.Едиханова</w:t>
            </w:r>
            <w:proofErr w:type="spellEnd"/>
            <w:r w:rsidRPr="00DF4297">
              <w:rPr>
                <w:rFonts w:ascii="Times New Roman" w:hAnsi="Times New Roman" w:cs="Times New Roman"/>
              </w:rPr>
              <w:t xml:space="preserve"> 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«_______»______________2013</w:t>
            </w:r>
          </w:p>
          <w:p w:rsidR="00DF4297" w:rsidRPr="00DF4297" w:rsidRDefault="00DF4297" w:rsidP="00DF4297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4297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 w:rsidRPr="00DF4297">
        <w:rPr>
          <w:rFonts w:ascii="Times New Roman" w:hAnsi="Times New Roman" w:cs="Times New Roman"/>
          <w:b/>
          <w:bCs/>
          <w:sz w:val="40"/>
        </w:rPr>
        <w:t xml:space="preserve"> 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40"/>
        </w:rPr>
        <w:t>по   геометрии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 w:rsidRPr="00DF4297">
        <w:rPr>
          <w:rFonts w:ascii="Times New Roman" w:hAnsi="Times New Roman" w:cs="Times New Roman"/>
          <w:b/>
          <w:bCs/>
          <w:sz w:val="40"/>
        </w:rPr>
        <w:t>9 класс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 w:rsidRPr="00DF4297">
        <w:rPr>
          <w:rFonts w:ascii="Times New Roman" w:hAnsi="Times New Roman" w:cs="Times New Roman"/>
          <w:b/>
          <w:bCs/>
          <w:sz w:val="40"/>
        </w:rPr>
        <w:t>на 2013-2014 учебный год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2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297" w:rsidRPr="00DF4297" w:rsidRDefault="00DF4297" w:rsidP="00DF42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4297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DF4297" w:rsidRPr="00DF4297" w:rsidRDefault="00DF4297" w:rsidP="00DF42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4297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DF4297" w:rsidRPr="00DF4297" w:rsidRDefault="00DF4297" w:rsidP="00DF42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4297">
        <w:rPr>
          <w:rFonts w:ascii="Times New Roman" w:hAnsi="Times New Roman" w:cs="Times New Roman"/>
          <w:sz w:val="28"/>
          <w:szCs w:val="28"/>
        </w:rPr>
        <w:t>Иванова Ирина Павловна</w:t>
      </w:r>
    </w:p>
    <w:p w:rsidR="00DF4297" w:rsidRPr="00DF4297" w:rsidRDefault="00DF4297" w:rsidP="00DF42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297" w:rsidRPr="00DF4297" w:rsidRDefault="00DF4297" w:rsidP="00DF42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4297">
        <w:rPr>
          <w:rFonts w:ascii="Times New Roman" w:hAnsi="Times New Roman" w:cs="Times New Roman"/>
          <w:sz w:val="28"/>
          <w:szCs w:val="28"/>
        </w:rPr>
        <w:t>Седякбаш</w:t>
      </w:r>
      <w:proofErr w:type="spellEnd"/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297">
        <w:rPr>
          <w:rFonts w:ascii="Times New Roman" w:hAnsi="Times New Roman" w:cs="Times New Roman"/>
          <w:sz w:val="28"/>
          <w:szCs w:val="28"/>
        </w:rPr>
        <w:t>2013 г.</w:t>
      </w:r>
    </w:p>
    <w:p w:rsidR="00CE615E" w:rsidRPr="007912AD" w:rsidRDefault="00CE615E" w:rsidP="00CE6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1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CE615E" w:rsidRDefault="00CE615E" w:rsidP="00CE61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по  геометрии 9 класса составлена на основе федерального компонента государственного стандарт</w:t>
      </w:r>
      <w:r w:rsidR="00C93C98">
        <w:rPr>
          <w:rFonts w:ascii="Times New Roman" w:hAnsi="Times New Roman" w:cs="Times New Roman"/>
          <w:color w:val="000000" w:themeColor="text1"/>
          <w:sz w:val="28"/>
          <w:szCs w:val="28"/>
        </w:rPr>
        <w:t>а основного общего образования</w:t>
      </w:r>
      <w:proofErr w:type="gramStart"/>
      <w:r w:rsidR="00C93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по геометрии к учебнику для 7-9 классов общеобразовательных школ авторов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Л.С.Атанасяна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В.Ф.Бутузова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С.Б.Кадомцева, Э.Г.Позняка и   И.И. Юдиной.</w:t>
      </w:r>
    </w:p>
    <w:p w:rsidR="00CE615E" w:rsidRDefault="00CE615E"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даёт примерное распределение  учебных часов по разделам курса.</w:t>
      </w:r>
    </w:p>
    <w:p w:rsidR="00CE615E" w:rsidRDefault="00CE615E" w:rsidP="00CE61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выполняет две основные функции</w:t>
      </w:r>
      <w:r w:rsidRPr="006C0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6C0E6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Информационно-методическая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функция позволяет всем участникам образовательного процесса получить представление о целях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содержании , общей стратегии обучения, воспитания и развития учащихся средствами данного учебного предмета</w:t>
      </w:r>
      <w:r w:rsidRPr="006C0E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C0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0E6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Организационно-планирующая</w:t>
      </w:r>
      <w:r w:rsidRPr="006C0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CE615E" w:rsidRDefault="00CE615E" w:rsidP="00CE6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tab/>
      </w:r>
      <w:r w:rsidRPr="002A0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документа</w:t>
      </w:r>
    </w:p>
    <w:p w:rsidR="00CE615E" w:rsidRDefault="00CE615E" w:rsidP="00CE61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включает следующие разделы:  пояснительная записка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основное содержание, примерное распределение учебных часов по разделам программы , требования к уровню подготовки учащихся данного класса, тематическое планирование  учебного материала, календарно- тематическое планирование, примерные контрольные работы , учебное и учебно-методическое обеспечение обучения для учащихся и учителя.</w:t>
      </w:r>
    </w:p>
    <w:p w:rsidR="00CE615E" w:rsidRDefault="00CE615E" w:rsidP="00CE6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4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Общая характеристика учебного предмета</w:t>
      </w:r>
    </w:p>
    <w:p w:rsidR="00CE615E" w:rsidRDefault="00CE615E" w:rsidP="00CE61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Геометри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из важнейших компонентов математического образования,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 и эстетического воспитания учащихся. Изучение геометрии вносит вклад в развитие логического мышления и формирование понятия доказательства.</w:t>
      </w:r>
    </w:p>
    <w:p w:rsidR="00DF4297" w:rsidRDefault="00DF4297" w:rsidP="00CE6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4297" w:rsidRDefault="00DF4297" w:rsidP="00CE6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4297" w:rsidRDefault="00DF4297" w:rsidP="00CE6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615E" w:rsidRDefault="00CE615E" w:rsidP="00CE6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4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Цели</w:t>
      </w:r>
    </w:p>
    <w:p w:rsidR="00CE615E" w:rsidRDefault="00CE615E" w:rsidP="00CE61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предмета направлено на достижение следующих целей:</w:t>
      </w:r>
    </w:p>
    <w:p w:rsidR="00CE615E" w:rsidRDefault="00CE615E" w:rsidP="00CE61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овладение системой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CE615E" w:rsidRDefault="00CE615E" w:rsidP="00CE6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-интеллектуальное развитие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</w:t>
      </w:r>
      <w:r w:rsidRPr="00F57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свойственных 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математической деятельности качеств личности, необходимых человеку для полноценной жизни в современном обществе : ясности и точности мысли, критичности мышления, интуиции, логического мышления , элементов алгоритмической культуры, способности к преодолению трудностей;</w:t>
      </w:r>
    </w:p>
    <w:p w:rsidR="00CE615E" w:rsidRDefault="00CE615E" w:rsidP="00CE6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об идеях и методах геометрии как универсального языка науки и техники, средства моделирования явлений и процессов;</w:t>
      </w:r>
    </w:p>
    <w:p w:rsidR="00CE615E" w:rsidRDefault="00CE615E" w:rsidP="00CE6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культуры личности, отношения к предмету как к части общечеловеческой культуры, играющей особую роль в общественном развитии.</w:t>
      </w:r>
    </w:p>
    <w:p w:rsidR="00CE615E" w:rsidRPr="00E5402E" w:rsidRDefault="00CE615E" w:rsidP="00CE6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2E">
        <w:rPr>
          <w:rFonts w:ascii="Times New Roman" w:hAnsi="Times New Roman" w:cs="Times New Roman"/>
          <w:b/>
          <w:sz w:val="28"/>
          <w:szCs w:val="28"/>
        </w:rPr>
        <w:t>Место предмета</w:t>
      </w:r>
    </w:p>
    <w:p w:rsidR="00CE615E" w:rsidRDefault="00CE615E" w:rsidP="00CE6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изучение предмета отводится 2 часа в неделю, итого 68 часов за учебный год.</w:t>
      </w:r>
    </w:p>
    <w:p w:rsidR="00CE615E" w:rsidRDefault="00CE615E" w:rsidP="00CE615E">
      <w:pPr>
        <w:rPr>
          <w:rFonts w:ascii="Times New Roman" w:hAnsi="Times New Roman" w:cs="Times New Roman"/>
          <w:sz w:val="28"/>
          <w:szCs w:val="28"/>
        </w:rPr>
      </w:pPr>
    </w:p>
    <w:p w:rsidR="00CE615E" w:rsidRPr="00E5402E" w:rsidRDefault="00CE615E" w:rsidP="00CE6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2E">
        <w:rPr>
          <w:rFonts w:ascii="Times New Roman" w:hAnsi="Times New Roman" w:cs="Times New Roman"/>
          <w:b/>
          <w:sz w:val="28"/>
          <w:szCs w:val="28"/>
        </w:rPr>
        <w:t>Результаты обучения</w:t>
      </w:r>
    </w:p>
    <w:p w:rsidR="00CE615E" w:rsidRDefault="00CE615E" w:rsidP="00CE6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достичь все учащиеся, оканчивающие 9  класс, и  достижение которых  является обязательным условием положительной аттестации  ученика за курс 9 класса. Эти требования структурированы по трём компонентам: знать, уметь, использовать приобретённые знания и умения в практической деятельности и повседневной жизни.</w:t>
      </w:r>
    </w:p>
    <w:p w:rsidR="00CE615E" w:rsidRDefault="00CE615E" w:rsidP="00CE615E">
      <w:pPr>
        <w:rPr>
          <w:rFonts w:ascii="Times New Roman" w:hAnsi="Times New Roman" w:cs="Times New Roman"/>
          <w:b/>
          <w:sz w:val="28"/>
          <w:szCs w:val="28"/>
        </w:rPr>
      </w:pPr>
      <w:r w:rsidRPr="00E5402E">
        <w:rPr>
          <w:rFonts w:ascii="Times New Roman" w:hAnsi="Times New Roman" w:cs="Times New Roman"/>
          <w:b/>
          <w:sz w:val="28"/>
          <w:szCs w:val="28"/>
        </w:rPr>
        <w:t>Распределение учебных часов по разделам программы</w:t>
      </w:r>
    </w:p>
    <w:p w:rsidR="00CE615E" w:rsidRDefault="00CE615E" w:rsidP="00CE6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Вводное повторение -2 часа</w:t>
      </w:r>
    </w:p>
    <w:p w:rsidR="00CE615E" w:rsidRDefault="00CE615E" w:rsidP="00CE6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Векторы-12 часов</w:t>
      </w:r>
    </w:p>
    <w:p w:rsidR="00CE615E" w:rsidRDefault="00CE615E" w:rsidP="00CE6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координат-10 часов</w:t>
      </w:r>
    </w:p>
    <w:p w:rsidR="00CE615E" w:rsidRDefault="00CE615E" w:rsidP="00CE6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Соотношения между сторонами и углами треугольника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Скалярное произведение вектров-14 часов.</w:t>
      </w:r>
    </w:p>
    <w:p w:rsidR="00CE615E" w:rsidRDefault="00CE615E" w:rsidP="00CE6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окружности и площадь круга- 12 часов.</w:t>
      </w:r>
    </w:p>
    <w:p w:rsidR="00CE615E" w:rsidRDefault="00CE615E" w:rsidP="00CE6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Движения- 10 часов.</w:t>
      </w:r>
    </w:p>
    <w:p w:rsidR="00CE615E" w:rsidRDefault="00CE615E" w:rsidP="00CE6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курса планиметрии- 8 часов.</w:t>
      </w:r>
    </w:p>
    <w:p w:rsidR="00CE615E" w:rsidRDefault="00CE615E" w:rsidP="00CE6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Навыки работы в указанных разделах являются базовыми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имеется необходимость заложить и отработать их в 7 классе. В каждом из разделов уделяется внимание привитию навыков самостоятельной работы.</w:t>
      </w:r>
    </w:p>
    <w:p w:rsidR="00E82239" w:rsidRDefault="00E82239" w:rsidP="00E8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изучения материала предполагается закрепление и отработка основных умений и навыков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совершенствование , а также систематизация полученных ранее знаний, таким образом, решаются следующие задачи:</w:t>
      </w:r>
    </w:p>
    <w:p w:rsidR="00E82239" w:rsidRDefault="00E82239" w:rsidP="00E8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-введение терминологии и отработка умения её грамотного использования;</w:t>
      </w:r>
    </w:p>
    <w:p w:rsidR="00E82239" w:rsidRDefault="00E82239" w:rsidP="00E8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навыков изображения планиметрических фигур и простейших геометрических конфигураций;</w:t>
      </w:r>
    </w:p>
    <w:p w:rsidR="00E82239" w:rsidRDefault="00E82239" w:rsidP="00E8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навыков применения свойств геометрических фигур как опоры при решении задач;</w:t>
      </w:r>
    </w:p>
    <w:p w:rsidR="00E82239" w:rsidRDefault="00E82239" w:rsidP="00E8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умения решения задач на вычисление геометрических величин с применением изученных свойств фигур и формул;</w:t>
      </w:r>
    </w:p>
    <w:p w:rsidR="00E82239" w:rsidRDefault="00E82239" w:rsidP="00E8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навыков решения задач на доказательство;</w:t>
      </w:r>
    </w:p>
    <w:p w:rsidR="00E82239" w:rsidRDefault="00E82239" w:rsidP="00E8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-отработка навыков решения простейших задач на построение с помощью циркуля и линейки;</w:t>
      </w:r>
    </w:p>
    <w:p w:rsidR="00E82239" w:rsidRDefault="00E82239" w:rsidP="00E8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-расширение </w:t>
      </w:r>
      <w:r w:rsidR="00C93C98">
        <w:rPr>
          <w:rFonts w:ascii="Times New Roman" w:hAnsi="Times New Roman" w:cs="Times New Roman"/>
          <w:sz w:val="28"/>
          <w:szCs w:val="28"/>
        </w:rPr>
        <w:t>знаний учащихся о геометрических фигурах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239" w:rsidRDefault="00E82239" w:rsidP="00E8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изучения материала планируется проведение семи   контрольных работ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входной контроль по курсу  8  класса- 1   ,  по основным  темам-5, итоговая контрольная работа в виде теста</w:t>
      </w:r>
      <w:r w:rsidR="00C93C98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. )</w:t>
      </w:r>
    </w:p>
    <w:p w:rsidR="00E82239" w:rsidRDefault="00E82239" w:rsidP="00E8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239" w:rsidRDefault="00E82239" w:rsidP="00E82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A95">
        <w:rPr>
          <w:rFonts w:ascii="Times New Roman" w:hAnsi="Times New Roman" w:cs="Times New Roman"/>
          <w:b/>
          <w:sz w:val="28"/>
          <w:szCs w:val="28"/>
        </w:rPr>
        <w:t>Содержание обучения</w:t>
      </w:r>
    </w:p>
    <w:p w:rsidR="00E82239" w:rsidRDefault="00E82239" w:rsidP="00E8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Начальные понятия и теоремы геометрии. </w:t>
      </w:r>
      <w:r>
        <w:rPr>
          <w:rFonts w:ascii="Times New Roman" w:hAnsi="Times New Roman" w:cs="Times New Roman"/>
          <w:sz w:val="28"/>
          <w:szCs w:val="28"/>
        </w:rPr>
        <w:t>Многоугольники. Наглядные представления о пространственных телах: кубе, параллелепипеде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призме, пирамиде, шаре, сфере , конусе , цилиндре. Примеры сечений. Примеры развёрток.</w:t>
      </w:r>
    </w:p>
    <w:p w:rsidR="00E82239" w:rsidRDefault="00E82239" w:rsidP="00E82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239">
        <w:rPr>
          <w:rFonts w:ascii="Times New Roman" w:hAnsi="Times New Roman" w:cs="Times New Roman"/>
          <w:b/>
          <w:sz w:val="28"/>
          <w:szCs w:val="28"/>
        </w:rPr>
        <w:t>Треугольник.</w:t>
      </w:r>
      <w:r>
        <w:rPr>
          <w:rFonts w:ascii="Times New Roman" w:hAnsi="Times New Roman" w:cs="Times New Roman"/>
          <w:sz w:val="28"/>
          <w:szCs w:val="28"/>
        </w:rPr>
        <w:t xml:space="preserve"> Синус, косинус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тангенс и котангенс острого угла прямоугольного треугольника и углов от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до 180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; приведение к острому углу. Основное тригонометрическое тождество. Формулы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связывающие синус, косинус, тангенс и котангенс одного и того же угла. Теорема косинусов и теорема синусов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примеры их применения для вычисления элементов треугольника.</w:t>
      </w:r>
    </w:p>
    <w:p w:rsidR="00E82239" w:rsidRDefault="00E82239" w:rsidP="00E8223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239">
        <w:rPr>
          <w:rFonts w:ascii="Times New Roman" w:hAnsi="Times New Roman" w:cs="Times New Roman"/>
          <w:b/>
          <w:sz w:val="28"/>
          <w:szCs w:val="28"/>
        </w:rPr>
        <w:t xml:space="preserve">Многоугольники.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Выпуклые многоугольники. Сумма углов выпуклого многоугольника. Вписанные и описанные многоугольники. Правильные многоугольники.</w:t>
      </w:r>
    </w:p>
    <w:p w:rsidR="00E82239" w:rsidRDefault="00E82239" w:rsidP="00E8223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239">
        <w:rPr>
          <w:rFonts w:ascii="Times New Roman" w:hAnsi="Times New Roman" w:cs="Times New Roman"/>
          <w:b/>
          <w:sz w:val="28"/>
          <w:szCs w:val="28"/>
        </w:rPr>
        <w:t xml:space="preserve">Окружность и круг. </w:t>
      </w:r>
      <w:r>
        <w:rPr>
          <w:rFonts w:ascii="Times New Roman" w:hAnsi="Times New Roman" w:cs="Times New Roman"/>
          <w:sz w:val="28"/>
          <w:szCs w:val="28"/>
        </w:rPr>
        <w:t>Центр, радиус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диаметр. Дуга, хорда. Сектор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сегмент. Вписанные и описанные окружности правильного многоугольника.</w:t>
      </w:r>
    </w:p>
    <w:p w:rsidR="00E82239" w:rsidRDefault="00E82239" w:rsidP="00E8223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239">
        <w:rPr>
          <w:rFonts w:ascii="Times New Roman" w:hAnsi="Times New Roman" w:cs="Times New Roman"/>
          <w:b/>
          <w:sz w:val="28"/>
          <w:szCs w:val="28"/>
        </w:rPr>
        <w:t>Измерение геометрических величин.</w:t>
      </w:r>
      <w:r>
        <w:rPr>
          <w:rFonts w:ascii="Times New Roman" w:hAnsi="Times New Roman" w:cs="Times New Roman"/>
          <w:sz w:val="28"/>
          <w:szCs w:val="28"/>
        </w:rPr>
        <w:t xml:space="preserve"> Длина ломаной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периметр многоугольника. Длина окружности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BE02A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π</m:t>
        </m:r>
      </m:oMath>
      <w:r w:rsidR="00BE02AD">
        <w:rPr>
          <w:rFonts w:ascii="Times New Roman" w:hAnsi="Times New Roman" w:cs="Times New Roman"/>
          <w:sz w:val="28"/>
          <w:szCs w:val="28"/>
        </w:rPr>
        <w:t xml:space="preserve"> ; длина дуги. Соответствие  между величиной угла и длиной дуги окружности. Площадь круга и площадь сектора. Связь между площадями подобных фигур. Объём тела. Формулы объёма прямоугольного параллелепипеда</w:t>
      </w:r>
      <w:proofErr w:type="gramStart"/>
      <w:r w:rsidR="00BE02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E02AD">
        <w:rPr>
          <w:rFonts w:ascii="Times New Roman" w:hAnsi="Times New Roman" w:cs="Times New Roman"/>
          <w:sz w:val="28"/>
          <w:szCs w:val="28"/>
        </w:rPr>
        <w:t xml:space="preserve"> куба , шара , цилиндра и конуса.</w:t>
      </w:r>
    </w:p>
    <w:p w:rsidR="00BE02AD" w:rsidRDefault="00BE02AD" w:rsidP="00E8223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2AD">
        <w:rPr>
          <w:rFonts w:ascii="Times New Roman" w:hAnsi="Times New Roman" w:cs="Times New Roman"/>
          <w:b/>
          <w:sz w:val="28"/>
          <w:szCs w:val="28"/>
        </w:rPr>
        <w:t>Векторы.</w:t>
      </w:r>
      <w:r>
        <w:rPr>
          <w:rFonts w:ascii="Times New Roman" w:hAnsi="Times New Roman" w:cs="Times New Roman"/>
          <w:sz w:val="28"/>
          <w:szCs w:val="28"/>
        </w:rPr>
        <w:t xml:space="preserve"> Вектор. Длина ( модуль) вектора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координаты вектора. Равенство векторов. Операции над векторами:  умножение на число, сложение, разложение, скалярное произведение. Угол между векторами.</w:t>
      </w:r>
    </w:p>
    <w:p w:rsidR="00BE02AD" w:rsidRDefault="00BE02AD" w:rsidP="00E8223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2AD">
        <w:rPr>
          <w:rFonts w:ascii="Times New Roman" w:hAnsi="Times New Roman" w:cs="Times New Roman"/>
          <w:b/>
          <w:sz w:val="28"/>
          <w:szCs w:val="28"/>
        </w:rPr>
        <w:t>Геометрические преобразования.</w:t>
      </w:r>
      <w:r w:rsidR="00C93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C98">
        <w:rPr>
          <w:rFonts w:ascii="Times New Roman" w:hAnsi="Times New Roman" w:cs="Times New Roman"/>
          <w:sz w:val="28"/>
          <w:szCs w:val="28"/>
        </w:rPr>
        <w:t>Примеры движений фигур. Симметрия фигур. Осевая симметрия и параллельный перенос. Поворот и центральная симметрия. Подобие фигур.</w:t>
      </w:r>
    </w:p>
    <w:p w:rsidR="00C93C98" w:rsidRDefault="00C93C98" w:rsidP="00E8223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C98">
        <w:rPr>
          <w:rFonts w:ascii="Times New Roman" w:hAnsi="Times New Roman" w:cs="Times New Roman"/>
          <w:b/>
          <w:sz w:val="28"/>
          <w:szCs w:val="28"/>
        </w:rPr>
        <w:lastRenderedPageBreak/>
        <w:t>Построения с помощью циркуля и линейки</w:t>
      </w:r>
      <w:r>
        <w:rPr>
          <w:rFonts w:ascii="Times New Roman" w:hAnsi="Times New Roman" w:cs="Times New Roman"/>
          <w:sz w:val="28"/>
          <w:szCs w:val="28"/>
        </w:rPr>
        <w:t>. Задачи на построение правильных многоугольников.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курса учащиеся должны: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2E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12E8C">
        <w:rPr>
          <w:rFonts w:ascii="Times New Roman" w:hAnsi="Times New Roman" w:cs="Times New Roman"/>
          <w:b/>
          <w:sz w:val="28"/>
          <w:szCs w:val="28"/>
        </w:rPr>
        <w:t>нать: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>-ос</w:t>
      </w:r>
      <w:r>
        <w:rPr>
          <w:rFonts w:ascii="Times New Roman" w:hAnsi="Times New Roman" w:cs="Times New Roman"/>
          <w:sz w:val="28"/>
          <w:szCs w:val="28"/>
        </w:rPr>
        <w:t>новные понятия и определения геометрических фигур по программе;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-формулировки аксиом планиметрии, основных теорем и их следствий;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2E8C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-пользоваться геометрическим языком для описания предметов окружающего мира;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-распознавать геометрические фигуры, различать их взаимное расположение;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-изображать геометрические фигуры, выполнять чертежи по условию задач, осуществлять преобразования фигур;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-решать задачи на вычисление геометрических  величин, применяя изученные свойства фигур и формулы;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-решать геометрические задачи, опираясь на изученные свойства фигур и отношений между ними, применяя дополнительные построения, алгебраический аппарат и соображения симметрии;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-проводить доказательные рассуждения, при решении задач, используя известные теоремы и обнаруживая возможности их применения;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-решать простейшие планиметрические задачи в пространстве;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-владеть алгоритмами решения основных задач на построение; проводить операции над векторами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вычислять длину и координаты вектора, угол между векторами;</w:t>
      </w:r>
    </w:p>
    <w:p w:rsidR="00C93C98" w:rsidRP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-вычислять значения геометрических величин (длин, углов, площадей, объёмов): для углов от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до 180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  </w:t>
      </w:r>
      <w:r>
        <w:rPr>
          <w:rFonts w:ascii="Times New Roman" w:hAnsi="Times New Roman" w:cs="Times New Roman"/>
          <w:sz w:val="28"/>
          <w:szCs w:val="28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углы и площади треугольников, длины ломаных, дуг окружности, площадей основных геометрических  фигур и фигур, составленных из них;</w:t>
      </w:r>
    </w:p>
    <w:p w:rsidR="00C93C98" w:rsidRPr="008D01A0" w:rsidRDefault="00C93C98" w:rsidP="00C93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1A0">
        <w:rPr>
          <w:rFonts w:ascii="Times New Roman" w:hAnsi="Times New Roman" w:cs="Times New Roman"/>
          <w:b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8D01A0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8D01A0">
        <w:rPr>
          <w:rFonts w:ascii="Times New Roman" w:hAnsi="Times New Roman" w:cs="Times New Roman"/>
          <w:b/>
          <w:sz w:val="28"/>
          <w:szCs w:val="28"/>
        </w:rPr>
        <w:t>: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описания реальных ситуаций на языке геометрии;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-решения практических задач, связанных с нахождением геометрических величи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используя при необходимости справочники и технические средства);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-построений геометрическими инструментами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линейка, угольник, циркуль, транспортир);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-владения практическими навыками использования геометрических инструментов для изображения фигур, а также нахождения длин отрезков и величин углов.</w:t>
      </w:r>
    </w:p>
    <w:p w:rsidR="00C93C98" w:rsidRDefault="00C93C98" w:rsidP="00C93C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329">
        <w:rPr>
          <w:rFonts w:ascii="Times New Roman" w:hAnsi="Times New Roman" w:cs="Times New Roman"/>
          <w:b/>
          <w:sz w:val="28"/>
          <w:szCs w:val="28"/>
        </w:rPr>
        <w:t xml:space="preserve">Используемый </w:t>
      </w:r>
      <w:proofErr w:type="spellStart"/>
      <w:r w:rsidRPr="00F50329">
        <w:rPr>
          <w:rFonts w:ascii="Times New Roman" w:hAnsi="Times New Roman" w:cs="Times New Roman"/>
          <w:b/>
          <w:sz w:val="28"/>
          <w:szCs w:val="28"/>
        </w:rPr>
        <w:t>учебн</w:t>
      </w:r>
      <w:proofErr w:type="gramStart"/>
      <w:r w:rsidRPr="00F50329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F5032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F50329">
        <w:rPr>
          <w:rFonts w:ascii="Times New Roman" w:hAnsi="Times New Roman" w:cs="Times New Roman"/>
          <w:b/>
          <w:sz w:val="28"/>
          <w:szCs w:val="28"/>
        </w:rPr>
        <w:t xml:space="preserve"> методический комплект</w:t>
      </w:r>
    </w:p>
    <w:p w:rsidR="00C93C98" w:rsidRDefault="00C93C98" w:rsidP="00C93C9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Кадомцев С.Б. , Позняк Э.Г., Юдина И.И. Геометрия . 7-9 классы: Учебник для общеобразовательных учреждений. М.: Просвещение, 2011.</w:t>
      </w:r>
    </w:p>
    <w:p w:rsidR="00C93C98" w:rsidRDefault="00C93C98" w:rsidP="00C93C9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Глазков Ю.А., Юдина И.И. </w:t>
      </w:r>
      <w:r w:rsidR="00142258">
        <w:rPr>
          <w:rFonts w:ascii="Times New Roman" w:hAnsi="Times New Roman" w:cs="Times New Roman"/>
          <w:sz w:val="28"/>
          <w:szCs w:val="28"/>
        </w:rPr>
        <w:t>Геометрия: Рабочая тетрадь для 9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 , 2011.</w:t>
      </w:r>
    </w:p>
    <w:p w:rsidR="00C93C98" w:rsidRDefault="00C93C98" w:rsidP="00C93C98">
      <w:pPr>
        <w:tabs>
          <w:tab w:val="left" w:pos="51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E57">
        <w:rPr>
          <w:rFonts w:ascii="Times New Roman" w:hAnsi="Times New Roman" w:cs="Times New Roman"/>
          <w:sz w:val="28"/>
          <w:szCs w:val="28"/>
        </w:rPr>
        <w:tab/>
      </w:r>
    </w:p>
    <w:p w:rsidR="00DF4297" w:rsidRDefault="00DF4297" w:rsidP="00C93C98">
      <w:pPr>
        <w:tabs>
          <w:tab w:val="left" w:pos="51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C98" w:rsidRPr="00F50329" w:rsidRDefault="00C93C98" w:rsidP="00142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32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учебного материала</w:t>
      </w:r>
    </w:p>
    <w:p w:rsidR="00C93C98" w:rsidRDefault="00C93C98" w:rsidP="00142258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1440"/>
        <w:gridCol w:w="7173"/>
        <w:gridCol w:w="1843"/>
      </w:tblGrid>
      <w:tr w:rsidR="00142258" w:rsidTr="00DF4297">
        <w:trPr>
          <w:trHeight w:val="1036"/>
        </w:trPr>
        <w:tc>
          <w:tcPr>
            <w:tcW w:w="1440" w:type="dxa"/>
          </w:tcPr>
          <w:p w:rsidR="00142258" w:rsidRPr="00DF4297" w:rsidRDefault="00142258" w:rsidP="00B3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97">
              <w:rPr>
                <w:rFonts w:ascii="Times New Roman" w:hAnsi="Times New Roman" w:cs="Times New Roman"/>
                <w:sz w:val="24"/>
                <w:szCs w:val="24"/>
              </w:rPr>
              <w:t>№ параграфа учебника</w:t>
            </w:r>
          </w:p>
        </w:tc>
        <w:tc>
          <w:tcPr>
            <w:tcW w:w="7173" w:type="dxa"/>
          </w:tcPr>
          <w:p w:rsidR="00142258" w:rsidRPr="00DF4297" w:rsidRDefault="00142258" w:rsidP="00B3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9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42258" w:rsidRPr="00DF4297" w:rsidRDefault="00142258" w:rsidP="00B3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97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отведённое на изучение темы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Pr="00115437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437">
              <w:rPr>
                <w:rFonts w:ascii="Times New Roman" w:hAnsi="Times New Roman" w:cs="Times New Roman"/>
                <w:sz w:val="28"/>
                <w:szCs w:val="28"/>
              </w:rPr>
              <w:t>Вводное повторение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Pr="00115437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437">
              <w:rPr>
                <w:rFonts w:ascii="Times New Roman" w:hAnsi="Times New Roman" w:cs="Times New Roman"/>
                <w:sz w:val="28"/>
                <w:szCs w:val="28"/>
              </w:rPr>
              <w:t xml:space="preserve">Вводное повторение.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Административная     контрольная работа №  1 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 </w:t>
            </w:r>
            <w:r w:rsidRPr="0011543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Векторы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часов)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вектора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Сложение  и вычитание векторов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вектора на число. Применение векторов к решению задач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 № 1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Pr="00115437" w:rsidRDefault="00142258" w:rsidP="00B375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X  </w:t>
            </w:r>
            <w:r w:rsidRPr="00115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 координат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часов)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142258" w:rsidRPr="00115437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вектора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142258" w:rsidRPr="00115437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4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ростейшие задачи в координатах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Уравнения окружности и прямой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 </w:t>
            </w:r>
            <w:r w:rsidR="006E4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  X</w:t>
            </w:r>
            <w:r w:rsidRPr="0011543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42258" w:rsidRPr="001154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Соотношения между сторонами и углами треугольника. Скалярное произведение векторов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142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косинус и тангенс угла</w:t>
            </w:r>
          </w:p>
        </w:tc>
        <w:tc>
          <w:tcPr>
            <w:tcW w:w="184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2258" w:rsidTr="00B37520">
        <w:tc>
          <w:tcPr>
            <w:tcW w:w="1440" w:type="dxa"/>
          </w:tcPr>
          <w:p w:rsidR="00142258" w:rsidRPr="00E41A94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A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142258" w:rsidRPr="00E41A94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184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2258" w:rsidTr="00B37520">
        <w:tc>
          <w:tcPr>
            <w:tcW w:w="1440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 векторов</w:t>
            </w:r>
          </w:p>
        </w:tc>
        <w:tc>
          <w:tcPr>
            <w:tcW w:w="184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A9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Pr="00C50317" w:rsidRDefault="006E4677" w:rsidP="00B375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 X</w:t>
            </w:r>
            <w:r w:rsidRPr="00115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="00142258" w:rsidRPr="00115437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Длина окружности и площадь круга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142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Правильные многоугольники</w:t>
            </w:r>
          </w:p>
        </w:tc>
        <w:tc>
          <w:tcPr>
            <w:tcW w:w="184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Pr="00E41A94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184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 X</w:t>
            </w:r>
            <w:r w:rsidRPr="00115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I </w:t>
            </w:r>
            <w:proofErr w:type="spellStart"/>
            <w:r w:rsidRPr="0011543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Pr="001154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Движения (10 часов)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258" w:rsidTr="00B37520">
        <w:tc>
          <w:tcPr>
            <w:tcW w:w="1440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движения</w:t>
            </w:r>
          </w:p>
        </w:tc>
        <w:tc>
          <w:tcPr>
            <w:tcW w:w="1843" w:type="dxa"/>
          </w:tcPr>
          <w:p w:rsidR="00142258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4677" w:rsidTr="00B37520">
        <w:tc>
          <w:tcPr>
            <w:tcW w:w="1440" w:type="dxa"/>
          </w:tcPr>
          <w:p w:rsidR="006E4677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6E4677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Параллельный перенос и поворот</w:t>
            </w:r>
          </w:p>
        </w:tc>
        <w:tc>
          <w:tcPr>
            <w:tcW w:w="1843" w:type="dxa"/>
          </w:tcPr>
          <w:p w:rsidR="006E4677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4677" w:rsidTr="00B37520">
        <w:tc>
          <w:tcPr>
            <w:tcW w:w="1440" w:type="dxa"/>
          </w:tcPr>
          <w:p w:rsidR="006E4677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6E4677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6E4677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4677" w:rsidTr="00B37520">
        <w:tc>
          <w:tcPr>
            <w:tcW w:w="1440" w:type="dxa"/>
          </w:tcPr>
          <w:p w:rsidR="006E4677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6E4677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1843" w:type="dxa"/>
          </w:tcPr>
          <w:p w:rsidR="006E4677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42258" w:rsidRPr="00C50317" w:rsidRDefault="00142258" w:rsidP="00B375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</w:t>
            </w:r>
            <w:r w:rsidR="006E4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рение курса  планиметрии  </w:t>
            </w:r>
            <w:proofErr w:type="gramStart"/>
            <w:r w:rsidR="006E4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="006E4677">
              <w:rPr>
                <w:rFonts w:ascii="Times New Roman" w:hAnsi="Times New Roman" w:cs="Times New Roman"/>
                <w:b/>
                <w:sz w:val="28"/>
                <w:szCs w:val="28"/>
              </w:rPr>
              <w:t>8 часов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677" w:rsidTr="00B37520">
        <w:tc>
          <w:tcPr>
            <w:tcW w:w="1440" w:type="dxa"/>
          </w:tcPr>
          <w:p w:rsidR="006E4677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6E4677" w:rsidRPr="00FF5D73" w:rsidRDefault="006E4677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73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  <w:r w:rsidR="00FF5D73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</w:t>
            </w:r>
          </w:p>
        </w:tc>
        <w:tc>
          <w:tcPr>
            <w:tcW w:w="1843" w:type="dxa"/>
          </w:tcPr>
          <w:p w:rsidR="006E4677" w:rsidRDefault="00FF5D73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5D73" w:rsidTr="00B37520">
        <w:tc>
          <w:tcPr>
            <w:tcW w:w="1440" w:type="dxa"/>
          </w:tcPr>
          <w:p w:rsidR="00FF5D73" w:rsidRDefault="00FF5D73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F5D73" w:rsidRPr="00FF5D73" w:rsidRDefault="00FF5D73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контрольная работа № 2(итоговая)</w:t>
            </w:r>
          </w:p>
        </w:tc>
        <w:tc>
          <w:tcPr>
            <w:tcW w:w="1843" w:type="dxa"/>
          </w:tcPr>
          <w:p w:rsidR="00FF5D73" w:rsidRDefault="00FF5D73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2258" w:rsidTr="00B37520">
        <w:tc>
          <w:tcPr>
            <w:tcW w:w="1440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173" w:type="dxa"/>
          </w:tcPr>
          <w:p w:rsidR="00142258" w:rsidRPr="00FF5D73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2258" w:rsidRDefault="00142258" w:rsidP="00B3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68часов</w:t>
            </w:r>
          </w:p>
        </w:tc>
      </w:tr>
    </w:tbl>
    <w:p w:rsidR="00FF5D73" w:rsidRDefault="00FF5D73" w:rsidP="00FF5D73">
      <w:pPr>
        <w:pStyle w:val="a6"/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0C0">
        <w:rPr>
          <w:rFonts w:ascii="Times New Roman" w:hAnsi="Times New Roman" w:cs="Times New Roman"/>
          <w:b/>
          <w:sz w:val="28"/>
          <w:szCs w:val="28"/>
        </w:rPr>
        <w:lastRenderedPageBreak/>
        <w:t>Календарн</w:t>
      </w:r>
      <w:proofErr w:type="gramStart"/>
      <w:r w:rsidRPr="001940C0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1940C0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учебного материала</w:t>
      </w:r>
    </w:p>
    <w:p w:rsidR="00FF5D73" w:rsidRDefault="00FF5D73" w:rsidP="00FF5D73">
      <w:pPr>
        <w:pStyle w:val="a6"/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807" w:type="dxa"/>
        <w:tblInd w:w="-284" w:type="dxa"/>
        <w:tblLook w:val="04A0"/>
      </w:tblPr>
      <w:tblGrid>
        <w:gridCol w:w="956"/>
        <w:gridCol w:w="8083"/>
        <w:gridCol w:w="884"/>
        <w:gridCol w:w="884"/>
      </w:tblGrid>
      <w:tr w:rsidR="00B37520" w:rsidTr="00B37520">
        <w:trPr>
          <w:trHeight w:val="450"/>
        </w:trPr>
        <w:tc>
          <w:tcPr>
            <w:tcW w:w="956" w:type="dxa"/>
            <w:vMerge w:val="restart"/>
          </w:tcPr>
          <w:p w:rsidR="00B37520" w:rsidRDefault="00B37520" w:rsidP="00B3752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  <w:p w:rsidR="00B37520" w:rsidRDefault="00B37520" w:rsidP="00B3752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3" w:type="dxa"/>
            <w:vMerge w:val="restart"/>
          </w:tcPr>
          <w:p w:rsidR="00B37520" w:rsidRDefault="00B37520" w:rsidP="00B3752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68" w:type="dxa"/>
            <w:gridSpan w:val="2"/>
          </w:tcPr>
          <w:p w:rsidR="00B37520" w:rsidRDefault="00B37520" w:rsidP="00B3752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B37520" w:rsidTr="00B37520">
        <w:trPr>
          <w:trHeight w:val="510"/>
        </w:trPr>
        <w:tc>
          <w:tcPr>
            <w:tcW w:w="956" w:type="dxa"/>
            <w:vMerge/>
          </w:tcPr>
          <w:p w:rsidR="00B37520" w:rsidRDefault="00B37520" w:rsidP="00B3752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3" w:type="dxa"/>
            <w:vMerge/>
          </w:tcPr>
          <w:p w:rsidR="00B37520" w:rsidRDefault="00B37520" w:rsidP="00B3752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Pr="00B37520" w:rsidRDefault="00B37520" w:rsidP="00B3752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B37520">
              <w:rPr>
                <w:rFonts w:ascii="Times New Roman" w:hAnsi="Times New Roman" w:cs="Times New Roman"/>
                <w:b/>
                <w:sz w:val="20"/>
                <w:szCs w:val="20"/>
              </w:rPr>
              <w:t>о плану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факти</w:t>
            </w:r>
            <w:proofErr w:type="spellEnd"/>
          </w:p>
          <w:p w:rsidR="00B37520" w:rsidRPr="00B37520" w:rsidRDefault="00B37520" w:rsidP="00B3752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ческая</w:t>
            </w:r>
            <w:proofErr w:type="spellEnd"/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Повторение.  Административная   к</w:t>
            </w: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онтрольная работа №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вектора. Равенство векторов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Откладывание вектора от данной точки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двух векторов. Законы сложения векторов. Правило параллелограмма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нескольких векторов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векторов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Сложение и вычитание векторов»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вектора на число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вектора на число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векторов к решению задач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линия трапеции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 по теме « Векторы»</w:t>
            </w: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 по теме  « Векторы»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азложение вектора по двум неколлинеарным векторам</w:t>
            </w: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3" w:type="dxa"/>
          </w:tcPr>
          <w:p w:rsidR="00B37520" w:rsidRPr="0014758C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758C">
              <w:rPr>
                <w:rFonts w:ascii="Times New Roman" w:hAnsi="Times New Roman" w:cs="Times New Roman"/>
                <w:sz w:val="28"/>
                <w:szCs w:val="28"/>
              </w:rPr>
              <w:t>Координаты вектора</w:t>
            </w:r>
          </w:p>
        </w:tc>
        <w:tc>
          <w:tcPr>
            <w:tcW w:w="884" w:type="dxa"/>
          </w:tcPr>
          <w:p w:rsidR="00B37520" w:rsidRPr="0014758C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Pr="0014758C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ростейшие задачи в координатах</w:t>
            </w: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ростейшие задачи в координатах</w:t>
            </w: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методом координат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Уравнение окружности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Уравнения прямой и окружности. Решение задач.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Метод координат»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2  по теме  «  Метод координат»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косинус и тангенс угла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косинус и тангенс угла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косинус и тангенс угла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о площади треугольника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83" w:type="dxa"/>
          </w:tcPr>
          <w:p w:rsidR="00B37520" w:rsidRPr="0038433E" w:rsidRDefault="00B37520" w:rsidP="0014758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синусов и косинусов</w:t>
            </w:r>
          </w:p>
        </w:tc>
        <w:tc>
          <w:tcPr>
            <w:tcW w:w="884" w:type="dxa"/>
          </w:tcPr>
          <w:p w:rsidR="00B37520" w:rsidRDefault="00B37520" w:rsidP="0014758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14758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3" w:type="dxa"/>
          </w:tcPr>
          <w:p w:rsidR="00B37520" w:rsidRPr="0014758C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758C">
              <w:rPr>
                <w:rFonts w:ascii="Times New Roman" w:hAnsi="Times New Roman" w:cs="Times New Roman"/>
                <w:sz w:val="28"/>
                <w:szCs w:val="28"/>
              </w:rPr>
              <w:t>Решение треугольников</w:t>
            </w:r>
          </w:p>
        </w:tc>
        <w:tc>
          <w:tcPr>
            <w:tcW w:w="884" w:type="dxa"/>
          </w:tcPr>
          <w:p w:rsidR="00B37520" w:rsidRPr="0014758C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Pr="0014758C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треугольников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Измерительные работы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 Соотношения между сторонами и углами треугольника»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 между векторами. Скалярное произведение векторов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 в координатах. Свойства скалярного произведения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 и его свойства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 Соотношения между сторонами и углами треугольника. Скалярное произведение векторов»</w:t>
            </w: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3</w:t>
            </w: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4758C">
              <w:rPr>
                <w:rFonts w:ascii="Times New Roman" w:hAnsi="Times New Roman" w:cs="Times New Roman"/>
                <w:b/>
                <w:sz w:val="28"/>
                <w:szCs w:val="28"/>
              </w:rPr>
              <w:t>Соотношения между сторонами и углами треугольника. Скалярное произведение векторов»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многоугольник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Окружность, описанная около правильного многоугольника и вписанная в правильный многоугольник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Формулы для вычисления площади правильного многоугольника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стороны и радиуса вписанной окружности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Правильный многоугольник»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окружности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окружности. Решение задач.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круга и кругового сектора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круга и кругового сектора. Решение задач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 Длина окружности и площадь круга»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Длина окружности и площадь круга»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теме   « Длина окружности и площадь круга»</w:t>
            </w: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№ 4 </w:t>
            </w:r>
            <w:r w:rsidRPr="00B2385C">
              <w:rPr>
                <w:rFonts w:ascii="Times New Roman" w:hAnsi="Times New Roman" w:cs="Times New Roman"/>
                <w:b/>
                <w:sz w:val="28"/>
                <w:szCs w:val="28"/>
              </w:rPr>
              <w:t>«Длина окружности и площадь круга 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Отображение плоскости на себя. Понятие движения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движения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Понятие движения. Осевая и центральная симметрии»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Параллельный перенос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Параллельный перенос. Поворот»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Параллельный перенос. Поворот»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Параллельный перенос. Поворот»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задач по теме « Движения»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083" w:type="dxa"/>
          </w:tcPr>
          <w:p w:rsidR="00B37520" w:rsidRPr="0038433E" w:rsidRDefault="005056FC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5</w:t>
            </w:r>
            <w:r w:rsidR="00B375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7520" w:rsidRPr="00B2385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37520">
              <w:rPr>
                <w:rFonts w:ascii="Times New Roman" w:hAnsi="Times New Roman" w:cs="Times New Roman"/>
                <w:b/>
                <w:sz w:val="28"/>
                <w:szCs w:val="28"/>
              </w:rPr>
              <w:t>Движения</w:t>
            </w:r>
            <w:r w:rsidR="00B37520" w:rsidRPr="00B238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аксиомах планиметрии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темам « Начальные геометрические сведения», «Параллельные прямые»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 Треугольники»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 Треугольники»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 Окружность»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083" w:type="dxa"/>
          </w:tcPr>
          <w:p w:rsidR="00B37520" w:rsidRP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520">
              <w:rPr>
                <w:rFonts w:ascii="Times New Roman" w:hAnsi="Times New Roman" w:cs="Times New Roman"/>
                <w:sz w:val="28"/>
                <w:szCs w:val="28"/>
              </w:rPr>
              <w:t>Повторение по темам « Четырёхугольники», « Многоугольники»</w:t>
            </w:r>
          </w:p>
        </w:tc>
        <w:tc>
          <w:tcPr>
            <w:tcW w:w="884" w:type="dxa"/>
          </w:tcPr>
          <w:p w:rsidR="00B37520" w:rsidRP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P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темам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Векторы. Метод координат», « Движение»</w:t>
            </w: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520" w:rsidRPr="00C50317" w:rsidTr="00B37520">
        <w:tc>
          <w:tcPr>
            <w:tcW w:w="956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083" w:type="dxa"/>
          </w:tcPr>
          <w:p w:rsidR="00B37520" w:rsidRPr="0038433E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контрольная работа № 2(итоговая)</w:t>
            </w: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37520" w:rsidRDefault="00B37520" w:rsidP="00B3752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D73" w:rsidRDefault="00FF5D73" w:rsidP="00FF5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73" w:rsidRDefault="00FF5D73" w:rsidP="00FF5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73" w:rsidRDefault="00FF5D73" w:rsidP="00FF5D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73" w:rsidRPr="006B698E" w:rsidRDefault="00FF5D73" w:rsidP="00FF5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8E">
        <w:rPr>
          <w:rFonts w:ascii="Times New Roman" w:hAnsi="Times New Roman" w:cs="Times New Roman"/>
          <w:b/>
          <w:sz w:val="28"/>
          <w:szCs w:val="28"/>
        </w:rPr>
        <w:t xml:space="preserve">Учебное  и  </w:t>
      </w:r>
      <w:proofErr w:type="spellStart"/>
      <w:r w:rsidRPr="006B698E">
        <w:rPr>
          <w:rFonts w:ascii="Times New Roman" w:hAnsi="Times New Roman" w:cs="Times New Roman"/>
          <w:b/>
          <w:sz w:val="28"/>
          <w:szCs w:val="28"/>
        </w:rPr>
        <w:t>учебн</w:t>
      </w:r>
      <w:proofErr w:type="gramStart"/>
      <w:r w:rsidRPr="006B698E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6B698E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6B698E"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</w:t>
      </w:r>
    </w:p>
    <w:p w:rsidR="00FF5D73" w:rsidRPr="006B698E" w:rsidRDefault="00FF5D73" w:rsidP="00FF5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8E">
        <w:rPr>
          <w:rFonts w:ascii="Times New Roman" w:hAnsi="Times New Roman" w:cs="Times New Roman"/>
          <w:b/>
          <w:sz w:val="28"/>
          <w:szCs w:val="28"/>
        </w:rPr>
        <w:t>Для учащихся</w:t>
      </w:r>
    </w:p>
    <w:p w:rsidR="00FF5D73" w:rsidRDefault="00FF5D73" w:rsidP="00FF5D73">
      <w:pPr>
        <w:pStyle w:val="a6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Кадомцев С.Б. , Позняк Э.Г., Юдина И.И. Геометрия . 7-9 классы: Учебник для общеобразовательных учреждений. М.: Просвещение, 2011.</w:t>
      </w:r>
    </w:p>
    <w:p w:rsidR="00FF5D73" w:rsidRDefault="00FF5D73" w:rsidP="00FF5D73">
      <w:pPr>
        <w:pStyle w:val="a6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Глазков Ю.А., Юдина И.И. </w:t>
      </w:r>
      <w:r w:rsidR="00B37520">
        <w:rPr>
          <w:rFonts w:ascii="Times New Roman" w:hAnsi="Times New Roman" w:cs="Times New Roman"/>
          <w:sz w:val="28"/>
          <w:szCs w:val="28"/>
        </w:rPr>
        <w:t>Геометрия. Рабочая тетрадь для 9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 , 2011.</w:t>
      </w:r>
    </w:p>
    <w:p w:rsidR="00FF5D73" w:rsidRDefault="00FF5D73" w:rsidP="00FF5D73">
      <w:pPr>
        <w:pStyle w:val="a6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Зив Б.Г.,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 Задачи по геометрии для  7-11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Просвещение, 2004.</w:t>
      </w:r>
    </w:p>
    <w:p w:rsidR="00FF5D73" w:rsidRDefault="00FF5D73" w:rsidP="00FF5D73">
      <w:pPr>
        <w:pStyle w:val="a6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Зив Б.Г.,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Дидактичес</w:t>
      </w:r>
      <w:r w:rsidR="00B37520">
        <w:rPr>
          <w:rFonts w:ascii="Times New Roman" w:hAnsi="Times New Roman" w:cs="Times New Roman"/>
          <w:sz w:val="28"/>
          <w:szCs w:val="28"/>
        </w:rPr>
        <w:t>кие материалы по геометрии для 9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Просвещение, 2004.</w:t>
      </w:r>
    </w:p>
    <w:p w:rsidR="00FF5D73" w:rsidRDefault="00FF5D73" w:rsidP="00FF5D73">
      <w:pPr>
        <w:pStyle w:val="a6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Н.Ф. Контрольно-измерительны</w:t>
      </w:r>
      <w:r w:rsidR="00B37520">
        <w:rPr>
          <w:rFonts w:ascii="Times New Roman" w:hAnsi="Times New Roman" w:cs="Times New Roman"/>
          <w:sz w:val="28"/>
          <w:szCs w:val="28"/>
        </w:rPr>
        <w:t>е материалы. Геометрия: 9</w:t>
      </w:r>
      <w:r>
        <w:rPr>
          <w:rFonts w:ascii="Times New Roman" w:hAnsi="Times New Roman" w:cs="Times New Roman"/>
          <w:sz w:val="28"/>
          <w:szCs w:val="28"/>
        </w:rPr>
        <w:t xml:space="preserve"> класс. М.:ВАКО, 2011.</w:t>
      </w:r>
    </w:p>
    <w:p w:rsidR="00FF5D73" w:rsidRDefault="00FF5D73" w:rsidP="00FF5D73">
      <w:pPr>
        <w:pStyle w:val="a6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B37520">
        <w:rPr>
          <w:rFonts w:ascii="Times New Roman" w:hAnsi="Times New Roman" w:cs="Times New Roman"/>
          <w:sz w:val="28"/>
          <w:szCs w:val="28"/>
        </w:rPr>
        <w:t>арков</w:t>
      </w:r>
      <w:proofErr w:type="spellEnd"/>
      <w:r w:rsidR="00B37520">
        <w:rPr>
          <w:rFonts w:ascii="Times New Roman" w:hAnsi="Times New Roman" w:cs="Times New Roman"/>
          <w:sz w:val="28"/>
          <w:szCs w:val="28"/>
        </w:rPr>
        <w:t xml:space="preserve"> А.В. Тесты по геометрии. 9</w:t>
      </w:r>
      <w:r>
        <w:rPr>
          <w:rFonts w:ascii="Times New Roman" w:hAnsi="Times New Roman" w:cs="Times New Roman"/>
          <w:sz w:val="28"/>
          <w:szCs w:val="28"/>
        </w:rPr>
        <w:t xml:space="preserve"> класс. М.: Экзамен, 2011.</w:t>
      </w:r>
    </w:p>
    <w:p w:rsidR="00FF5D73" w:rsidRDefault="00FF5D73" w:rsidP="00FF5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D73" w:rsidRDefault="00FF5D73" w:rsidP="00FF5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A3A">
        <w:rPr>
          <w:rFonts w:ascii="Times New Roman" w:hAnsi="Times New Roman" w:cs="Times New Roman"/>
          <w:b/>
          <w:sz w:val="28"/>
          <w:szCs w:val="28"/>
        </w:rPr>
        <w:t>Для учителя</w:t>
      </w:r>
    </w:p>
    <w:p w:rsidR="00FF5D73" w:rsidRPr="009E7A3A" w:rsidRDefault="00FF5D73" w:rsidP="00FF5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73" w:rsidRPr="009E7A3A" w:rsidRDefault="00FF5D73" w:rsidP="00FF5D73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9E7A3A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9E7A3A">
        <w:rPr>
          <w:rFonts w:ascii="Times New Roman" w:hAnsi="Times New Roman" w:cs="Times New Roman"/>
          <w:sz w:val="28"/>
          <w:szCs w:val="28"/>
        </w:rPr>
        <w:t xml:space="preserve"> Л.С. , Бутузов В.Ф. , Кадомцев С.Б. , Позняк Э.Г., Юдина И.И.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7A3A">
        <w:rPr>
          <w:rFonts w:ascii="Times New Roman" w:hAnsi="Times New Roman" w:cs="Times New Roman"/>
          <w:sz w:val="28"/>
          <w:szCs w:val="28"/>
        </w:rPr>
        <w:t>Геометрия . 7-9 классы: Учебник для общеобразовательных учреждений. М.: Просвещение, 2011.</w:t>
      </w:r>
    </w:p>
    <w:p w:rsidR="00FF5D73" w:rsidRDefault="00FF5D73" w:rsidP="00FF5D73">
      <w:pPr>
        <w:pStyle w:val="a6"/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Глазков Ю.А., Юдина И.И. </w:t>
      </w:r>
      <w:r w:rsidR="00B37520">
        <w:rPr>
          <w:rFonts w:ascii="Times New Roman" w:hAnsi="Times New Roman" w:cs="Times New Roman"/>
          <w:sz w:val="28"/>
          <w:szCs w:val="28"/>
        </w:rPr>
        <w:t>Геометрия. Рабочая тетрадь для 9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 , 2011.</w:t>
      </w:r>
    </w:p>
    <w:p w:rsidR="00FF5D73" w:rsidRPr="009E7A3A" w:rsidRDefault="00FF5D73" w:rsidP="00FF5D73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E7A3A">
        <w:rPr>
          <w:rFonts w:ascii="Times New Roman" w:hAnsi="Times New Roman" w:cs="Times New Roman"/>
          <w:sz w:val="28"/>
          <w:szCs w:val="28"/>
        </w:rPr>
        <w:t xml:space="preserve">Зив Б.Г., </w:t>
      </w:r>
      <w:proofErr w:type="spellStart"/>
      <w:r w:rsidRPr="009E7A3A"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 w:rsidRPr="009E7A3A"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 w:rsidRPr="009E7A3A">
        <w:rPr>
          <w:rFonts w:ascii="Times New Roman" w:hAnsi="Times New Roman" w:cs="Times New Roman"/>
          <w:sz w:val="28"/>
          <w:szCs w:val="28"/>
        </w:rPr>
        <w:t>Баханский</w:t>
      </w:r>
      <w:proofErr w:type="spellEnd"/>
      <w:r w:rsidRPr="009E7A3A">
        <w:rPr>
          <w:rFonts w:ascii="Times New Roman" w:hAnsi="Times New Roman" w:cs="Times New Roman"/>
          <w:sz w:val="28"/>
          <w:szCs w:val="28"/>
        </w:rPr>
        <w:t xml:space="preserve"> В.Ф. Задачи по геометрии для  7-11 классов</w:t>
      </w:r>
      <w:proofErr w:type="gramStart"/>
      <w:r w:rsidRPr="009E7A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E7A3A">
        <w:rPr>
          <w:rFonts w:ascii="Times New Roman" w:hAnsi="Times New Roman" w:cs="Times New Roman"/>
          <w:sz w:val="28"/>
          <w:szCs w:val="28"/>
        </w:rPr>
        <w:t xml:space="preserve"> М.: Просвещение, 2004.</w:t>
      </w:r>
    </w:p>
    <w:p w:rsidR="00FF5D73" w:rsidRDefault="00FF5D73" w:rsidP="00FF5D73">
      <w:pPr>
        <w:pStyle w:val="a6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4.Зив Б.Г.,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Дидактичес</w:t>
      </w:r>
      <w:r w:rsidR="00B37520">
        <w:rPr>
          <w:rFonts w:ascii="Times New Roman" w:hAnsi="Times New Roman" w:cs="Times New Roman"/>
          <w:sz w:val="28"/>
          <w:szCs w:val="28"/>
        </w:rPr>
        <w:t>кие материалы по геометрии для 9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Просвещение, 2004.</w:t>
      </w:r>
    </w:p>
    <w:p w:rsidR="00FF5D73" w:rsidRDefault="00FF5D73" w:rsidP="00FF5D73">
      <w:pPr>
        <w:pStyle w:val="a6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5.Гаврилова Н.Ф. Контрольно-измер</w:t>
      </w:r>
      <w:r w:rsidR="00B37520">
        <w:rPr>
          <w:rFonts w:ascii="Times New Roman" w:hAnsi="Times New Roman" w:cs="Times New Roman"/>
          <w:sz w:val="28"/>
          <w:szCs w:val="28"/>
        </w:rPr>
        <w:t>ительные материалы. Геометрия: 9</w:t>
      </w:r>
      <w:r>
        <w:rPr>
          <w:rFonts w:ascii="Times New Roman" w:hAnsi="Times New Roman" w:cs="Times New Roman"/>
          <w:sz w:val="28"/>
          <w:szCs w:val="28"/>
        </w:rPr>
        <w:t xml:space="preserve"> класс. М.:ВАКО, 2011.</w:t>
      </w:r>
    </w:p>
    <w:p w:rsidR="00FF5D73" w:rsidRDefault="00FF5D73" w:rsidP="00FF5D73">
      <w:pPr>
        <w:pStyle w:val="a6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</w:t>
      </w:r>
      <w:r w:rsidR="00B37520">
        <w:rPr>
          <w:rFonts w:ascii="Times New Roman" w:hAnsi="Times New Roman" w:cs="Times New Roman"/>
          <w:sz w:val="28"/>
          <w:szCs w:val="28"/>
        </w:rPr>
        <w:t>арков А.В. Тесты по геометрии. 9</w:t>
      </w:r>
      <w:r>
        <w:rPr>
          <w:rFonts w:ascii="Times New Roman" w:hAnsi="Times New Roman" w:cs="Times New Roman"/>
          <w:sz w:val="28"/>
          <w:szCs w:val="28"/>
        </w:rPr>
        <w:t xml:space="preserve"> класс. М.: Экзамен, 2011.</w:t>
      </w:r>
    </w:p>
    <w:p w:rsidR="00FF5D73" w:rsidRDefault="00FF5D73" w:rsidP="00FF5D73">
      <w:pPr>
        <w:pStyle w:val="a6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Гаврилова Н.Ф. Поур</w:t>
      </w:r>
      <w:r w:rsidR="00B37520">
        <w:rPr>
          <w:rFonts w:ascii="Times New Roman" w:hAnsi="Times New Roman" w:cs="Times New Roman"/>
          <w:sz w:val="28"/>
          <w:szCs w:val="28"/>
        </w:rPr>
        <w:t>очные разработки по геометрии. 9</w:t>
      </w:r>
      <w:r>
        <w:rPr>
          <w:rFonts w:ascii="Times New Roman" w:hAnsi="Times New Roman" w:cs="Times New Roman"/>
          <w:sz w:val="28"/>
          <w:szCs w:val="28"/>
        </w:rPr>
        <w:t xml:space="preserve"> класс. М.: ВАКО, 2011.</w:t>
      </w:r>
    </w:p>
    <w:p w:rsidR="00FF5D73" w:rsidRDefault="00FF5D73" w:rsidP="00FF5D73">
      <w:pPr>
        <w:pStyle w:val="a6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8.Гаврилова Н.Ф. Рабочие программы по геометрии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7-11 классы. М.: ВАКО , 2011.</w:t>
      </w:r>
    </w:p>
    <w:p w:rsidR="00FF5D73" w:rsidRDefault="00FF5D73" w:rsidP="00FF5D73">
      <w:pPr>
        <w:pStyle w:val="a6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9.Бутузов В.Ф. Рабочие программы. Геометрия: 7-9 классы. М.: Просвещение, 2011.</w:t>
      </w:r>
    </w:p>
    <w:p w:rsidR="00FF5D73" w:rsidRDefault="00FF5D73" w:rsidP="00FF5D73">
      <w:pPr>
        <w:pStyle w:val="a6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E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Глазков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Ю.А.,Некрасов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В.Б.,  Юдина И.И. Изучение геометрии в 7-9 классах: Методические рекомендации к учебнику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Книга для учителя. М.: Просвещение, 2003.</w:t>
      </w:r>
    </w:p>
    <w:p w:rsidR="00FF5D73" w:rsidRDefault="00FF5D73" w:rsidP="00FF5D73">
      <w:pPr>
        <w:pStyle w:val="a6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FF5D73" w:rsidRDefault="00FF5D73" w:rsidP="00FF5D73">
      <w:pPr>
        <w:pStyle w:val="a6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FF5D73" w:rsidRDefault="00FF5D73" w:rsidP="00FF5D73">
      <w:pPr>
        <w:pStyle w:val="a6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FF5D73" w:rsidRDefault="00FF5D73" w:rsidP="00FF5D73">
      <w:pPr>
        <w:pStyle w:val="a6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CE615E" w:rsidRDefault="00CE615E" w:rsidP="00CE6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4F1" w:rsidRDefault="00B934F1" w:rsidP="00CE615E">
      <w:pPr>
        <w:tabs>
          <w:tab w:val="left" w:pos="2055"/>
        </w:tabs>
      </w:pPr>
    </w:p>
    <w:p w:rsidR="00DF4297" w:rsidRDefault="00DF4297" w:rsidP="00CE615E">
      <w:pPr>
        <w:tabs>
          <w:tab w:val="left" w:pos="2055"/>
        </w:tabs>
      </w:pPr>
    </w:p>
    <w:p w:rsid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4297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 w:rsidRPr="00DF4297">
        <w:rPr>
          <w:rFonts w:ascii="Times New Roman" w:hAnsi="Times New Roman" w:cs="Times New Roman"/>
          <w:b/>
          <w:bCs/>
          <w:sz w:val="40"/>
        </w:rPr>
        <w:t xml:space="preserve"> 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40"/>
        </w:rPr>
        <w:t>по   геометрии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5056FC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40"/>
        </w:rPr>
        <w:t>9</w:t>
      </w:r>
      <w:r w:rsidR="00DF4297" w:rsidRPr="00DF4297">
        <w:rPr>
          <w:rFonts w:ascii="Times New Roman" w:hAnsi="Times New Roman" w:cs="Times New Roman"/>
          <w:b/>
          <w:bCs/>
          <w:sz w:val="40"/>
        </w:rPr>
        <w:t xml:space="preserve"> класс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 w:rsidRPr="00DF4297">
        <w:rPr>
          <w:rFonts w:ascii="Times New Roman" w:hAnsi="Times New Roman" w:cs="Times New Roman"/>
          <w:b/>
          <w:bCs/>
          <w:sz w:val="40"/>
        </w:rPr>
        <w:t>на 2013-2014 учебный год</w:t>
      </w: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297" w:rsidRPr="00DF4297" w:rsidRDefault="00DF4297" w:rsidP="00DF42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2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F4297" w:rsidRPr="00DF4297" w:rsidSect="0014225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B69E0"/>
    <w:multiLevelType w:val="hybridMultilevel"/>
    <w:tmpl w:val="12CA20D0"/>
    <w:lvl w:ilvl="0" w:tplc="4CACC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C27549"/>
    <w:multiLevelType w:val="hybridMultilevel"/>
    <w:tmpl w:val="12CA20D0"/>
    <w:lvl w:ilvl="0" w:tplc="4CACC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15E"/>
    <w:rsid w:val="00142258"/>
    <w:rsid w:val="0014758C"/>
    <w:rsid w:val="002427CF"/>
    <w:rsid w:val="005056FC"/>
    <w:rsid w:val="006E4677"/>
    <w:rsid w:val="00B2385C"/>
    <w:rsid w:val="00B37520"/>
    <w:rsid w:val="00B934F1"/>
    <w:rsid w:val="00BE02AD"/>
    <w:rsid w:val="00C64EC8"/>
    <w:rsid w:val="00C85C31"/>
    <w:rsid w:val="00C93C98"/>
    <w:rsid w:val="00CE615E"/>
    <w:rsid w:val="00DF4297"/>
    <w:rsid w:val="00E82239"/>
    <w:rsid w:val="00F52719"/>
    <w:rsid w:val="00FF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2A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E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2A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93C98"/>
    <w:pPr>
      <w:ind w:left="720"/>
      <w:contextualSpacing/>
    </w:pPr>
  </w:style>
  <w:style w:type="table" w:styleId="a7">
    <w:name w:val="Table Grid"/>
    <w:basedOn w:val="a1"/>
    <w:uiPriority w:val="59"/>
    <w:rsid w:val="001422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2013-09-18T09:04:00Z</cp:lastPrinted>
  <dcterms:created xsi:type="dcterms:W3CDTF">2013-09-15T16:46:00Z</dcterms:created>
  <dcterms:modified xsi:type="dcterms:W3CDTF">2013-09-18T09:14:00Z</dcterms:modified>
</cp:coreProperties>
</file>