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AD" w:rsidRPr="00E36D85" w:rsidRDefault="009233AD" w:rsidP="009233AD">
      <w:pPr>
        <w:jc w:val="center"/>
        <w:rPr>
          <w:b/>
          <w:sz w:val="26"/>
          <w:szCs w:val="26"/>
        </w:rPr>
      </w:pPr>
      <w:r w:rsidRPr="00E36D85">
        <w:rPr>
          <w:b/>
          <w:sz w:val="26"/>
          <w:szCs w:val="26"/>
        </w:rPr>
        <w:t>Календарно - тематическое   планирование</w:t>
      </w:r>
    </w:p>
    <w:p w:rsidR="009233AD" w:rsidRPr="00E36D85" w:rsidRDefault="009233AD" w:rsidP="009233AD">
      <w:pPr>
        <w:jc w:val="center"/>
        <w:rPr>
          <w:b/>
          <w:sz w:val="26"/>
          <w:szCs w:val="26"/>
        </w:rPr>
      </w:pPr>
      <w:r w:rsidRPr="00E36D85">
        <w:rPr>
          <w:b/>
          <w:sz w:val="26"/>
          <w:szCs w:val="26"/>
        </w:rPr>
        <w:t>по  учебному предмету (курсу)  истории</w:t>
      </w:r>
    </w:p>
    <w:p w:rsidR="009233AD" w:rsidRPr="00E36D85" w:rsidRDefault="009233AD" w:rsidP="009233AD">
      <w:pPr>
        <w:jc w:val="center"/>
        <w:rPr>
          <w:b/>
          <w:sz w:val="26"/>
          <w:szCs w:val="26"/>
        </w:rPr>
      </w:pPr>
      <w:r w:rsidRPr="00E36D85">
        <w:rPr>
          <w:b/>
          <w:sz w:val="26"/>
          <w:szCs w:val="26"/>
        </w:rPr>
        <w:t>для 8В класса</w:t>
      </w:r>
    </w:p>
    <w:p w:rsidR="009233AD" w:rsidRPr="00E36D85" w:rsidRDefault="009233AD" w:rsidP="009233AD">
      <w:pPr>
        <w:ind w:left="-426" w:right="-425" w:firstLine="426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Календарно - тематическое планирование состоит из пояснительной записки, графика проведения контрольных работ, примерного календарно- тематического планирования, мониторинга результатов усвоения основных тем.</w:t>
      </w:r>
    </w:p>
    <w:p w:rsidR="009233AD" w:rsidRPr="00E36D85" w:rsidRDefault="009233AD" w:rsidP="009233AD">
      <w:pPr>
        <w:ind w:left="-426" w:right="-425" w:firstLine="426"/>
        <w:jc w:val="center"/>
        <w:rPr>
          <w:b/>
          <w:sz w:val="26"/>
          <w:szCs w:val="26"/>
        </w:rPr>
      </w:pPr>
      <w:r w:rsidRPr="00E36D85">
        <w:rPr>
          <w:b/>
          <w:sz w:val="26"/>
          <w:szCs w:val="26"/>
        </w:rPr>
        <w:t>Пояснительная записка</w:t>
      </w:r>
    </w:p>
    <w:p w:rsidR="009233AD" w:rsidRPr="00E36D85" w:rsidRDefault="009233AD" w:rsidP="009233AD">
      <w:pPr>
        <w:pStyle w:val="Style1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6D85">
        <w:rPr>
          <w:rFonts w:ascii="Times New Roman" w:hAnsi="Times New Roman" w:cs="Times New Roman"/>
          <w:sz w:val="26"/>
          <w:szCs w:val="26"/>
        </w:rPr>
        <w:t xml:space="preserve">        Календарно - тематическое планирование по</w:t>
      </w:r>
      <w:r w:rsidRPr="00E36D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D85">
        <w:rPr>
          <w:rFonts w:ascii="Times New Roman" w:hAnsi="Times New Roman" w:cs="Times New Roman"/>
          <w:sz w:val="26"/>
          <w:szCs w:val="26"/>
        </w:rPr>
        <w:t>истории  для 8В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D85">
        <w:rPr>
          <w:rFonts w:ascii="Times New Roman" w:hAnsi="Times New Roman" w:cs="Times New Roman"/>
          <w:sz w:val="26"/>
          <w:szCs w:val="26"/>
        </w:rPr>
        <w:t>класса разработано на основе Рабочей программы основного общего образования на базовом уровне по истории. Муниципального бюджетного общеобразовательного учреждения «Средняя общеобразовательная школа №1» с учётом требований федерального компонента государственного стандарта по истории. Примерной программы основного  общего образования по</w:t>
      </w:r>
      <w:r w:rsidRPr="00E36D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D85">
        <w:rPr>
          <w:rFonts w:ascii="Times New Roman" w:hAnsi="Times New Roman" w:cs="Times New Roman"/>
          <w:sz w:val="26"/>
          <w:szCs w:val="26"/>
        </w:rPr>
        <w:t>истории  и в соответствии с авторской программой учебника:</w:t>
      </w:r>
    </w:p>
    <w:p w:rsidR="009233AD" w:rsidRPr="00E36D85" w:rsidRDefault="009233AD" w:rsidP="009233AD">
      <w:pPr>
        <w:pStyle w:val="Style1"/>
        <w:jc w:val="both"/>
        <w:rPr>
          <w:rFonts w:ascii="Times New Roman" w:hAnsi="Times New Roman" w:cs="Times New Roman"/>
          <w:sz w:val="26"/>
          <w:szCs w:val="26"/>
        </w:rPr>
      </w:pPr>
      <w:r w:rsidRPr="00E36D85">
        <w:rPr>
          <w:rFonts w:ascii="Times New Roman" w:hAnsi="Times New Roman" w:cs="Times New Roman"/>
          <w:sz w:val="26"/>
          <w:szCs w:val="26"/>
        </w:rPr>
        <w:t xml:space="preserve">   1. Данилов А.А,  Л.История России </w:t>
      </w:r>
      <w:r w:rsidRPr="00E36D85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E36D85">
        <w:rPr>
          <w:rFonts w:ascii="Times New Roman" w:hAnsi="Times New Roman" w:cs="Times New Roman"/>
          <w:sz w:val="26"/>
          <w:szCs w:val="26"/>
        </w:rPr>
        <w:t xml:space="preserve"> век: учеб для 8 </w:t>
      </w:r>
      <w:proofErr w:type="spellStart"/>
      <w:r w:rsidRPr="00E36D8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E36D8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6D85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E36D85">
        <w:rPr>
          <w:rFonts w:ascii="Times New Roman" w:hAnsi="Times New Roman" w:cs="Times New Roman"/>
          <w:sz w:val="26"/>
          <w:szCs w:val="26"/>
        </w:rPr>
        <w:t>. учреждений /А.А.Данилов Л.Г. Косулина -7-е – изд. М.: Просвещение, 2008.</w:t>
      </w:r>
    </w:p>
    <w:p w:rsidR="009233AD" w:rsidRPr="00E36D85" w:rsidRDefault="009233AD" w:rsidP="009233AD">
      <w:pPr>
        <w:pStyle w:val="Style1"/>
        <w:jc w:val="both"/>
        <w:rPr>
          <w:rFonts w:ascii="Times New Roman" w:hAnsi="Times New Roman" w:cs="Times New Roman"/>
          <w:sz w:val="26"/>
          <w:szCs w:val="26"/>
        </w:rPr>
      </w:pPr>
      <w:r w:rsidRPr="00E36D85">
        <w:rPr>
          <w:rStyle w:val="FontStyle12"/>
          <w:rFonts w:ascii="Times New Roman" w:hAnsi="Times New Roman" w:cs="Times New Roman"/>
          <w:sz w:val="26"/>
          <w:szCs w:val="26"/>
        </w:rPr>
        <w:t>2.</w:t>
      </w:r>
      <w:r w:rsidRPr="00E36D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D85">
        <w:rPr>
          <w:rFonts w:ascii="Times New Roman" w:hAnsi="Times New Roman" w:cs="Times New Roman"/>
          <w:sz w:val="26"/>
          <w:szCs w:val="26"/>
        </w:rPr>
        <w:t>Юдовская</w:t>
      </w:r>
      <w:proofErr w:type="spellEnd"/>
      <w:r w:rsidRPr="00E36D85">
        <w:rPr>
          <w:rFonts w:ascii="Times New Roman" w:hAnsi="Times New Roman" w:cs="Times New Roman"/>
          <w:sz w:val="26"/>
          <w:szCs w:val="26"/>
        </w:rPr>
        <w:t xml:space="preserve"> А.Я, Всеобщая история. История Нового времени,1800-1913: учеб для 8 </w:t>
      </w:r>
      <w:proofErr w:type="spellStart"/>
      <w:r w:rsidRPr="00E36D8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E36D8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6D85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E36D85">
        <w:rPr>
          <w:rFonts w:ascii="Times New Roman" w:hAnsi="Times New Roman" w:cs="Times New Roman"/>
          <w:sz w:val="26"/>
          <w:szCs w:val="26"/>
        </w:rPr>
        <w:t xml:space="preserve">. учреждений/ А.Я. </w:t>
      </w:r>
      <w:proofErr w:type="spellStart"/>
      <w:r w:rsidRPr="00E36D85">
        <w:rPr>
          <w:rFonts w:ascii="Times New Roman" w:hAnsi="Times New Roman" w:cs="Times New Roman"/>
          <w:sz w:val="26"/>
          <w:szCs w:val="26"/>
        </w:rPr>
        <w:t>Юдовская</w:t>
      </w:r>
      <w:proofErr w:type="spellEnd"/>
      <w:r w:rsidRPr="00E36D85">
        <w:rPr>
          <w:rFonts w:ascii="Times New Roman" w:hAnsi="Times New Roman" w:cs="Times New Roman"/>
          <w:sz w:val="26"/>
          <w:szCs w:val="26"/>
        </w:rPr>
        <w:t>. Л.М. Баранов. Л.М.Ванюшкина- 11-е - изд.-М.: Просвещение, 2007</w:t>
      </w:r>
    </w:p>
    <w:p w:rsidR="009233AD" w:rsidRPr="00E36D85" w:rsidRDefault="009233AD" w:rsidP="009233AD">
      <w:pPr>
        <w:pStyle w:val="Style1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E36D85">
        <w:rPr>
          <w:rFonts w:ascii="Times New Roman" w:hAnsi="Times New Roman" w:cs="Times New Roman"/>
          <w:sz w:val="26"/>
          <w:szCs w:val="26"/>
        </w:rPr>
        <w:t xml:space="preserve"> </w:t>
      </w:r>
      <w:r w:rsidRPr="00E36D85">
        <w:rPr>
          <w:rStyle w:val="FontStyle12"/>
          <w:rFonts w:ascii="Times New Roman" w:hAnsi="Times New Roman" w:cs="Times New Roman"/>
          <w:sz w:val="26"/>
          <w:szCs w:val="26"/>
        </w:rPr>
        <w:t xml:space="preserve">Рекомендовано </w:t>
      </w:r>
      <w:proofErr w:type="spellStart"/>
      <w:r w:rsidRPr="00E36D85">
        <w:rPr>
          <w:rStyle w:val="FontStyle12"/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E36D85">
        <w:rPr>
          <w:rStyle w:val="FontStyle12"/>
          <w:rFonts w:ascii="Times New Roman" w:hAnsi="Times New Roman" w:cs="Times New Roman"/>
          <w:sz w:val="26"/>
          <w:szCs w:val="26"/>
        </w:rPr>
        <w:t xml:space="preserve"> РФ</w:t>
      </w:r>
      <w:r w:rsidRPr="00E36D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233AD" w:rsidRPr="00E36D85" w:rsidRDefault="009233AD" w:rsidP="009233AD">
      <w:pPr>
        <w:pStyle w:val="Style1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233AD" w:rsidRPr="00E36D85" w:rsidRDefault="009233AD" w:rsidP="009233AD">
      <w:pPr>
        <w:ind w:left="-426" w:right="-425" w:firstLine="426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Календарно - тематическое планирование рассчитано на 70 учебных часов (2 часа в неделю), в том числе контрольных работ- 1</w:t>
      </w:r>
    </w:p>
    <w:p w:rsidR="009233AD" w:rsidRPr="00E36D85" w:rsidRDefault="009233AD" w:rsidP="009233AD">
      <w:pPr>
        <w:ind w:right="-425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Программа реализуется на базовом   уровне изучения, так как 8В  класс является общеобразовательным.</w:t>
      </w:r>
    </w:p>
    <w:p w:rsidR="009233AD" w:rsidRPr="00E36D85" w:rsidRDefault="009233AD" w:rsidP="009233AD">
      <w:pPr>
        <w:ind w:left="-426" w:right="-425" w:firstLine="426"/>
        <w:jc w:val="both"/>
        <w:rPr>
          <w:b/>
          <w:sz w:val="26"/>
          <w:szCs w:val="26"/>
        </w:rPr>
      </w:pPr>
      <w:r w:rsidRPr="00E36D85">
        <w:rPr>
          <w:sz w:val="26"/>
          <w:szCs w:val="26"/>
        </w:rPr>
        <w:t xml:space="preserve">Для реализации Рабочей программы используется </w:t>
      </w:r>
      <w:proofErr w:type="spellStart"/>
      <w:r w:rsidRPr="00E36D85">
        <w:rPr>
          <w:b/>
          <w:sz w:val="26"/>
          <w:szCs w:val="26"/>
        </w:rPr>
        <w:t>учебно</w:t>
      </w:r>
      <w:proofErr w:type="spellEnd"/>
      <w:r w:rsidRPr="00E36D85">
        <w:rPr>
          <w:b/>
          <w:sz w:val="26"/>
          <w:szCs w:val="26"/>
        </w:rPr>
        <w:t>–методический комплект:</w:t>
      </w:r>
    </w:p>
    <w:p w:rsidR="009233AD" w:rsidRPr="00E36D85" w:rsidRDefault="009233AD" w:rsidP="009233AD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36D85">
        <w:rPr>
          <w:rFonts w:ascii="Times New Roman" w:hAnsi="Times New Roman" w:cs="Times New Roman"/>
          <w:sz w:val="26"/>
          <w:szCs w:val="26"/>
        </w:rPr>
        <w:t xml:space="preserve"> </w:t>
      </w:r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1.А. А. </w:t>
      </w:r>
      <w:proofErr w:type="spellStart"/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Данилов,Л</w:t>
      </w:r>
      <w:proofErr w:type="spellEnd"/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Г. </w:t>
      </w:r>
      <w:proofErr w:type="spellStart"/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Косулина</w:t>
      </w:r>
      <w:proofErr w:type="gramStart"/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оурочные</w:t>
      </w:r>
      <w:proofErr w:type="spellEnd"/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разработки к учебнику “История России. 8 </w:t>
      </w:r>
      <w:proofErr w:type="spellStart"/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</w:t>
      </w:r>
      <w:proofErr w:type="spellEnd"/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.”. </w:t>
      </w:r>
    </w:p>
    <w:p w:rsidR="009233AD" w:rsidRPr="00E36D85" w:rsidRDefault="009233AD" w:rsidP="009233AD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2.Методическое</w:t>
      </w:r>
      <w:proofErr w:type="gramStart"/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 w:rsidRPr="00E36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особие для учителя. – М.: Просвещение, 2009 г.</w:t>
      </w:r>
      <w:r w:rsidRPr="00E36D85">
        <w:rPr>
          <w:rFonts w:ascii="Times New Roman" w:hAnsi="Times New Roman" w:cs="Times New Roman"/>
          <w:sz w:val="26"/>
          <w:szCs w:val="26"/>
        </w:rPr>
        <w:t xml:space="preserve"> В.В.Шаповал 3.«Дидактические материалы  по истории России XIX век» М.: «Экзамен» 2010</w:t>
      </w:r>
    </w:p>
    <w:p w:rsidR="009233AD" w:rsidRPr="00E36D85" w:rsidRDefault="009233AD" w:rsidP="009233AD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D85">
        <w:rPr>
          <w:rFonts w:ascii="Times New Roman" w:hAnsi="Times New Roman" w:cs="Times New Roman"/>
          <w:sz w:val="26"/>
          <w:szCs w:val="26"/>
        </w:rPr>
        <w:t>4.Рабочие тетради, методические рекомендации, дополнительные материалы к учебнику, хрестоматия</w:t>
      </w:r>
    </w:p>
    <w:p w:rsidR="009233AD" w:rsidRPr="00E36D85" w:rsidRDefault="009233AD" w:rsidP="009233AD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D85">
        <w:rPr>
          <w:rFonts w:ascii="Times New Roman" w:hAnsi="Times New Roman" w:cs="Times New Roman"/>
          <w:sz w:val="26"/>
          <w:szCs w:val="26"/>
        </w:rPr>
        <w:t>5.Е.В.Колганов «Поурочные разработки по истории России XIX век» М.:ВАКО 2011</w:t>
      </w:r>
    </w:p>
    <w:p w:rsidR="009233AD" w:rsidRPr="00E36D85" w:rsidRDefault="009233AD" w:rsidP="009233AD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D85">
        <w:rPr>
          <w:rFonts w:ascii="Times New Roman" w:hAnsi="Times New Roman" w:cs="Times New Roman"/>
          <w:sz w:val="26"/>
          <w:szCs w:val="26"/>
        </w:rPr>
        <w:t>6.А.Соловьёв» Универсальные методические разработки по новой истории» М.:ВАКО,2010г</w:t>
      </w:r>
    </w:p>
    <w:p w:rsidR="009233AD" w:rsidRPr="00E36D85" w:rsidRDefault="009233AD" w:rsidP="009233AD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D85">
        <w:rPr>
          <w:rFonts w:ascii="Times New Roman" w:hAnsi="Times New Roman" w:cs="Times New Roman"/>
          <w:sz w:val="26"/>
          <w:szCs w:val="26"/>
        </w:rPr>
        <w:t xml:space="preserve"> 7.Тесты тематического и рубежного контроля Легион Ростов-на-Дону 2011\</w:t>
      </w:r>
    </w:p>
    <w:p w:rsidR="009233AD" w:rsidRPr="00E36D85" w:rsidRDefault="009233AD" w:rsidP="009233AD">
      <w:pPr>
        <w:widowControl w:val="0"/>
        <w:shd w:val="clear" w:color="auto" w:fill="FFFFFF"/>
        <w:tabs>
          <w:tab w:val="left" w:pos="756"/>
          <w:tab w:val="left" w:pos="9781"/>
        </w:tabs>
        <w:autoSpaceDE w:val="0"/>
        <w:autoSpaceDN w:val="0"/>
        <w:adjustRightInd w:val="0"/>
        <w:spacing w:before="14"/>
        <w:jc w:val="both"/>
        <w:rPr>
          <w:color w:val="000000"/>
          <w:sz w:val="26"/>
          <w:szCs w:val="26"/>
        </w:rPr>
      </w:pPr>
      <w:r w:rsidRPr="00E36D85">
        <w:rPr>
          <w:color w:val="000000"/>
          <w:sz w:val="26"/>
          <w:szCs w:val="26"/>
        </w:rPr>
        <w:t xml:space="preserve">8.Юдовская А.Я. Рабочая тетрадь в 2 ч./ </w:t>
      </w:r>
      <w:proofErr w:type="spellStart"/>
      <w:r w:rsidRPr="00E36D85">
        <w:rPr>
          <w:color w:val="000000"/>
          <w:sz w:val="26"/>
          <w:szCs w:val="26"/>
        </w:rPr>
        <w:t>А.Я.Юдовская</w:t>
      </w:r>
      <w:proofErr w:type="spellEnd"/>
      <w:r w:rsidRPr="00E36D85">
        <w:rPr>
          <w:color w:val="000000"/>
          <w:sz w:val="26"/>
          <w:szCs w:val="26"/>
        </w:rPr>
        <w:t xml:space="preserve"> - М.: Просвещение, 2010.</w:t>
      </w:r>
      <w:r w:rsidRPr="00E36D85">
        <w:rPr>
          <w:color w:val="000000"/>
          <w:spacing w:val="-1"/>
          <w:sz w:val="26"/>
          <w:szCs w:val="26"/>
        </w:rPr>
        <w:t>Поурочные разработки:</w:t>
      </w:r>
    </w:p>
    <w:p w:rsidR="009233AD" w:rsidRPr="00E36D85" w:rsidRDefault="009233AD" w:rsidP="009233AD">
      <w:pPr>
        <w:shd w:val="clear" w:color="auto" w:fill="FFFFFF"/>
        <w:tabs>
          <w:tab w:val="left" w:pos="742"/>
        </w:tabs>
        <w:spacing w:before="29"/>
        <w:jc w:val="both"/>
        <w:rPr>
          <w:sz w:val="26"/>
          <w:szCs w:val="26"/>
        </w:rPr>
      </w:pPr>
      <w:r w:rsidRPr="00E36D85">
        <w:rPr>
          <w:color w:val="000000"/>
          <w:sz w:val="26"/>
          <w:szCs w:val="26"/>
        </w:rPr>
        <w:t xml:space="preserve">9.Юдовская А.Я. Новая история. 1800-1913 гг. 8 класс. Поурочные разработки: пособие для учителя / </w:t>
      </w:r>
      <w:proofErr w:type="spellStart"/>
      <w:r w:rsidRPr="00E36D85">
        <w:rPr>
          <w:color w:val="000000"/>
          <w:sz w:val="26"/>
          <w:szCs w:val="26"/>
        </w:rPr>
        <w:t>А.Я.Юдовская</w:t>
      </w:r>
      <w:proofErr w:type="spellEnd"/>
      <w:r w:rsidRPr="00E36D85">
        <w:rPr>
          <w:color w:val="000000"/>
          <w:sz w:val="26"/>
          <w:szCs w:val="26"/>
        </w:rPr>
        <w:t>.</w:t>
      </w:r>
      <w:r w:rsidRPr="00E36D85">
        <w:rPr>
          <w:color w:val="000000"/>
          <w:sz w:val="26"/>
          <w:szCs w:val="26"/>
        </w:rPr>
        <w:br/>
      </w:r>
      <w:r w:rsidRPr="00E36D85">
        <w:rPr>
          <w:color w:val="000000"/>
          <w:spacing w:val="-1"/>
          <w:sz w:val="26"/>
          <w:szCs w:val="26"/>
        </w:rPr>
        <w:t>П.А.Баранов.- М.: Просвещение, 2007.</w:t>
      </w:r>
    </w:p>
    <w:p w:rsidR="009233AD" w:rsidRPr="00E36D85" w:rsidRDefault="009233AD" w:rsidP="009233AD">
      <w:pPr>
        <w:ind w:left="-426"/>
        <w:jc w:val="both"/>
        <w:rPr>
          <w:sz w:val="26"/>
          <w:szCs w:val="26"/>
        </w:rPr>
      </w:pPr>
    </w:p>
    <w:p w:rsidR="009233AD" w:rsidRPr="00E36D85" w:rsidRDefault="009233AD" w:rsidP="009233AD">
      <w:pPr>
        <w:ind w:left="-426"/>
        <w:jc w:val="both"/>
        <w:rPr>
          <w:b/>
          <w:sz w:val="26"/>
          <w:szCs w:val="26"/>
        </w:rPr>
      </w:pPr>
      <w:r w:rsidRPr="00E36D85">
        <w:rPr>
          <w:b/>
          <w:sz w:val="26"/>
          <w:szCs w:val="26"/>
        </w:rPr>
        <w:t xml:space="preserve">        Информационно-методическое обеспечение учебного процесса</w:t>
      </w:r>
    </w:p>
    <w:p w:rsidR="009233AD" w:rsidRPr="00E36D85" w:rsidRDefault="009233AD" w:rsidP="009233AD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Программно-педагогические средства, реализуемые с помощью компьютера: </w:t>
      </w:r>
    </w:p>
    <w:p w:rsidR="009233AD" w:rsidRPr="00E36D85" w:rsidRDefault="009233AD" w:rsidP="009233AD">
      <w:pPr>
        <w:jc w:val="both"/>
        <w:rPr>
          <w:sz w:val="26"/>
          <w:szCs w:val="26"/>
        </w:rPr>
      </w:pPr>
      <w:r w:rsidRPr="00E36D85">
        <w:rPr>
          <w:sz w:val="26"/>
          <w:szCs w:val="26"/>
        </w:rPr>
        <w:t>1.1Исторические энциклопедии: CD Энциклопедия истории России 862-1917 гг.» , CD «Династия Романовых. Три века российской истории».</w:t>
      </w:r>
    </w:p>
    <w:p w:rsidR="009233AD" w:rsidRPr="00E36D85" w:rsidRDefault="009233AD" w:rsidP="009233AD">
      <w:pPr>
        <w:jc w:val="both"/>
        <w:rPr>
          <w:sz w:val="26"/>
          <w:szCs w:val="26"/>
        </w:rPr>
      </w:pPr>
      <w:r w:rsidRPr="00E36D85">
        <w:rPr>
          <w:sz w:val="26"/>
          <w:szCs w:val="26"/>
        </w:rPr>
        <w:lastRenderedPageBreak/>
        <w:t xml:space="preserve">1.2СД «Уроки отечественной истории Кирилла и </w:t>
      </w:r>
      <w:proofErr w:type="spellStart"/>
      <w:r w:rsidRPr="00E36D85">
        <w:rPr>
          <w:sz w:val="26"/>
          <w:szCs w:val="26"/>
        </w:rPr>
        <w:t>Мефодия</w:t>
      </w:r>
      <w:proofErr w:type="spellEnd"/>
      <w:r w:rsidRPr="00E36D85">
        <w:rPr>
          <w:sz w:val="26"/>
          <w:szCs w:val="26"/>
        </w:rPr>
        <w:t>»</w:t>
      </w:r>
    </w:p>
    <w:p w:rsidR="009233AD" w:rsidRPr="00E36D85" w:rsidRDefault="009233AD" w:rsidP="009233AD">
      <w:pPr>
        <w:jc w:val="both"/>
        <w:rPr>
          <w:sz w:val="26"/>
          <w:szCs w:val="26"/>
        </w:rPr>
      </w:pPr>
      <w:r w:rsidRPr="00E36D85">
        <w:rPr>
          <w:sz w:val="26"/>
          <w:szCs w:val="26"/>
        </w:rPr>
        <w:t>1.3 Цифровые векторные карты по истории России.</w:t>
      </w:r>
    </w:p>
    <w:p w:rsidR="009233AD" w:rsidRPr="00E36D85" w:rsidRDefault="009233AD" w:rsidP="009233AD">
      <w:pPr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 1.4.Электронные интерактивные карты и атласы.</w:t>
      </w:r>
    </w:p>
    <w:p w:rsidR="009233AD" w:rsidRPr="00E36D85" w:rsidRDefault="009233AD" w:rsidP="009233A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 xml:space="preserve"> 1.5 Учебники CD «История Отечества IX-XVIII вв.», CD «История Отечества. 882-1917».</w:t>
      </w:r>
    </w:p>
    <w:p w:rsidR="009233AD" w:rsidRPr="00E36D85" w:rsidRDefault="009233AD" w:rsidP="009233AD">
      <w:pPr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1.6.Мультимедийные презентации, </w:t>
      </w:r>
      <w:proofErr w:type="spellStart"/>
      <w:r w:rsidRPr="00E36D85">
        <w:rPr>
          <w:sz w:val="26"/>
          <w:szCs w:val="26"/>
        </w:rPr>
        <w:t>Флеш-фильмы</w:t>
      </w:r>
      <w:proofErr w:type="spellEnd"/>
    </w:p>
    <w:p w:rsidR="009233AD" w:rsidRPr="00E36D85" w:rsidRDefault="009233AD" w:rsidP="009233AD">
      <w:pPr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1.7. </w:t>
      </w:r>
      <w:proofErr w:type="spellStart"/>
      <w:r w:rsidRPr="00E36D85">
        <w:rPr>
          <w:sz w:val="26"/>
          <w:szCs w:val="26"/>
        </w:rPr>
        <w:t>Хронос</w:t>
      </w:r>
      <w:proofErr w:type="spellEnd"/>
      <w:r w:rsidRPr="00E36D85">
        <w:rPr>
          <w:sz w:val="26"/>
          <w:szCs w:val="26"/>
        </w:rPr>
        <w:t xml:space="preserve"> – всемирная история в интернете 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1.8 </w:t>
      </w:r>
      <w:proofErr w:type="spellStart"/>
      <w:r w:rsidRPr="00E36D85">
        <w:rPr>
          <w:sz w:val="26"/>
          <w:szCs w:val="26"/>
        </w:rPr>
        <w:t>Мультимедийные</w:t>
      </w:r>
      <w:proofErr w:type="spellEnd"/>
      <w:r w:rsidRPr="00E36D85">
        <w:rPr>
          <w:sz w:val="26"/>
          <w:szCs w:val="26"/>
        </w:rPr>
        <w:t xml:space="preserve"> пособия: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  <w:u w:val="single"/>
        </w:rPr>
      </w:pPr>
      <w:r w:rsidRPr="00E36D85">
        <w:rPr>
          <w:sz w:val="26"/>
          <w:szCs w:val="26"/>
        </w:rPr>
        <w:t>1. 9.Энциклопедия «</w:t>
      </w:r>
      <w:proofErr w:type="spellStart"/>
      <w:r w:rsidRPr="00E36D85">
        <w:rPr>
          <w:sz w:val="26"/>
          <w:szCs w:val="26"/>
        </w:rPr>
        <w:t>Кругосвет</w:t>
      </w:r>
      <w:proofErr w:type="spellEnd"/>
      <w:r w:rsidRPr="00E36D85">
        <w:rPr>
          <w:sz w:val="26"/>
          <w:szCs w:val="26"/>
        </w:rPr>
        <w:t>»</w:t>
      </w:r>
    </w:p>
    <w:p w:rsidR="009233AD" w:rsidRPr="00E36D85" w:rsidRDefault="009233AD" w:rsidP="009233A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 xml:space="preserve">1.10..Тренировочные тесты на сайте:   «В гостях и Клио»  </w:t>
      </w:r>
      <w:r w:rsidRPr="00E36D85">
        <w:rPr>
          <w:rFonts w:ascii="Times New Roman" w:hAnsi="Times New Roman"/>
          <w:bCs/>
          <w:sz w:val="26"/>
          <w:szCs w:val="26"/>
        </w:rPr>
        <w:t>http://esma1828.ucoz.ru</w:t>
      </w:r>
    </w:p>
    <w:p w:rsidR="009233AD" w:rsidRPr="00E36D85" w:rsidRDefault="009233AD" w:rsidP="009233AD">
      <w:pPr>
        <w:ind w:left="-426"/>
        <w:jc w:val="both"/>
        <w:rPr>
          <w:sz w:val="26"/>
          <w:szCs w:val="26"/>
        </w:rPr>
      </w:pPr>
    </w:p>
    <w:p w:rsidR="009233AD" w:rsidRPr="00E36D85" w:rsidRDefault="009233AD" w:rsidP="009233AD">
      <w:pPr>
        <w:pStyle w:val="a6"/>
        <w:ind w:left="0" w:hanging="72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            Интернет-ресурсы для ученика и учителя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http://gelfrad.narod.ru/index.html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http://scientist.nm.ru/knights.html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http://www.hist.msu.ru/ER/Etext/PICT/mediev.htm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http://students.gf.nsu.ru/medieval/progr.htm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http://www.1september.ru/ru/his/2002/05/1.htm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http://hist.dcn-asu.ru/kleio/internet/5_2.shtml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http://langedoc.narod.ru/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http://www.xlegio.ru/armies/index.htm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http://www.xlegio.ru/m_navy.htm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http://byzantion.narod.ru/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http://www.world-history.ru/countries_about.phtml?Id_country=121&amp;Id_article=148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http://liceum.secna.ru/telco/vikings/main.htm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http://hronos.km.ru/1200krest.html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http://his.1september.ru/2000/no32.htm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>http://his.1september.ru/2001/38/no38_01.htm</w:t>
      </w:r>
    </w:p>
    <w:p w:rsidR="009233AD" w:rsidRPr="00E36D85" w:rsidRDefault="009233AD" w:rsidP="009233AD">
      <w:pPr>
        <w:pStyle w:val="a6"/>
        <w:ind w:left="0"/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 </w:t>
      </w:r>
    </w:p>
    <w:p w:rsidR="009233AD" w:rsidRPr="00E36D85" w:rsidRDefault="009233AD" w:rsidP="009233AD">
      <w:pPr>
        <w:ind w:left="-426"/>
        <w:jc w:val="both"/>
        <w:rPr>
          <w:sz w:val="26"/>
          <w:szCs w:val="26"/>
          <w:u w:val="single"/>
        </w:rPr>
      </w:pPr>
    </w:p>
    <w:p w:rsidR="009233AD" w:rsidRPr="00E36D85" w:rsidRDefault="009233AD" w:rsidP="009233AD">
      <w:pPr>
        <w:ind w:left="-426"/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        </w:t>
      </w:r>
    </w:p>
    <w:p w:rsidR="009233AD" w:rsidRPr="00E36D85" w:rsidRDefault="009233AD" w:rsidP="009233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36D85">
        <w:rPr>
          <w:sz w:val="26"/>
          <w:szCs w:val="26"/>
        </w:rPr>
        <w:t>Психолого-педагогическая  характеристика 8В класса.</w:t>
      </w:r>
    </w:p>
    <w:p w:rsidR="009233AD" w:rsidRPr="00E36D85" w:rsidRDefault="009233AD" w:rsidP="009233A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 xml:space="preserve"> В классе 27 человек.</w:t>
      </w:r>
    </w:p>
    <w:p w:rsidR="009233AD" w:rsidRPr="00E36D85" w:rsidRDefault="009233AD" w:rsidP="009233AD">
      <w:pPr>
        <w:pStyle w:val="WW-"/>
        <w:spacing w:line="240" w:lineRule="auto"/>
        <w:jc w:val="both"/>
        <w:rPr>
          <w:iCs/>
          <w:color w:val="auto"/>
          <w:sz w:val="26"/>
          <w:szCs w:val="26"/>
        </w:rPr>
      </w:pPr>
      <w:r w:rsidRPr="00E36D8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  </w:t>
      </w:r>
      <w:r w:rsidRPr="00E36D85">
        <w:rPr>
          <w:color w:val="auto"/>
          <w:sz w:val="26"/>
          <w:szCs w:val="26"/>
        </w:rPr>
        <w:t>Исходя из психолого-педагогической характеристики класса, а именно</w:t>
      </w:r>
      <w:proofErr w:type="gramStart"/>
      <w:r w:rsidRPr="00E36D85">
        <w:rPr>
          <w:color w:val="auto"/>
          <w:sz w:val="26"/>
          <w:szCs w:val="26"/>
        </w:rPr>
        <w:t xml:space="preserve"> :</w:t>
      </w:r>
      <w:proofErr w:type="gramEnd"/>
      <w:r w:rsidRPr="00E36D85">
        <w:rPr>
          <w:color w:val="auto"/>
          <w:sz w:val="26"/>
          <w:szCs w:val="26"/>
        </w:rPr>
        <w:t xml:space="preserve"> Уровень интеллектуальных способностей класса составляет  </w:t>
      </w:r>
      <w:r w:rsidRPr="00E36D85">
        <w:rPr>
          <w:bCs/>
          <w:color w:val="auto"/>
          <w:sz w:val="26"/>
          <w:szCs w:val="26"/>
        </w:rPr>
        <w:t xml:space="preserve">72 </w:t>
      </w:r>
      <w:r>
        <w:rPr>
          <w:bCs/>
          <w:color w:val="auto"/>
          <w:sz w:val="26"/>
          <w:szCs w:val="26"/>
        </w:rPr>
        <w:t xml:space="preserve">  </w:t>
      </w:r>
      <w:r w:rsidRPr="00E36D85">
        <w:rPr>
          <w:bCs/>
          <w:color w:val="auto"/>
          <w:sz w:val="26"/>
          <w:szCs w:val="26"/>
        </w:rPr>
        <w:t>%</w:t>
      </w:r>
      <w:r w:rsidRPr="00E36D85">
        <w:rPr>
          <w:color w:val="auto"/>
          <w:sz w:val="26"/>
          <w:szCs w:val="26"/>
        </w:rPr>
        <w:t xml:space="preserve">. Гибкость структуры интеллекта  28%, что свидетельствует о резервных возможностях учеников.  Наличие   фонда знаний как необходимого условия работы мышления и воображения -9 баллов, выше среднего   (анализ результатов психодиагностики  по тесту </w:t>
      </w:r>
      <w:proofErr w:type="spellStart"/>
      <w:r w:rsidRPr="00E36D85">
        <w:rPr>
          <w:color w:val="auto"/>
          <w:sz w:val="26"/>
          <w:szCs w:val="26"/>
        </w:rPr>
        <w:t>Амтхауэра</w:t>
      </w:r>
      <w:proofErr w:type="spellEnd"/>
      <w:r w:rsidRPr="00E36D85">
        <w:rPr>
          <w:color w:val="auto"/>
          <w:sz w:val="26"/>
          <w:szCs w:val="26"/>
        </w:rPr>
        <w:t xml:space="preserve">). Хорошо сформирована  система приёмов рациональной умственной  деятельности. Совокупность умений, позволяющих </w:t>
      </w:r>
      <w:r w:rsidRPr="00E36D85">
        <w:rPr>
          <w:color w:val="auto"/>
          <w:sz w:val="26"/>
          <w:szCs w:val="26"/>
        </w:rPr>
        <w:lastRenderedPageBreak/>
        <w:t xml:space="preserve">осуществлять активный перенос усвоенных приёмов и способов на новые теоретические и практические задачи, развита на среднем уровне. Хорошо развиты навыки анализа и синтеза. Развитие логического мышления и умения обобщать  на  среднем  уровне. Осознанность мышления в словесно- логической деятельности в классе на высоком  уровне.  В классе устойчиво сформировано положительное отношение  к учению,  познавательный интерес и потребность к знаниям на высоком уровне у 9 человек, на среднем уровне у 17 человек. Низкий  уровень положительного отношения к учению  1 человек.  </w:t>
      </w:r>
      <w:proofErr w:type="gramStart"/>
      <w:r w:rsidRPr="00E36D85">
        <w:rPr>
          <w:color w:val="auto"/>
          <w:sz w:val="26"/>
          <w:szCs w:val="26"/>
        </w:rPr>
        <w:t>В классе 3 холерика (подвижный, быстрый тип, слабая ЦНС), 5 флегматиков (спокойный, но пассивный тип), 20 сангвиников (общительный,  жизнерадостный), меланхоликов нет.</w:t>
      </w:r>
      <w:proofErr w:type="gramEnd"/>
      <w:r w:rsidRPr="00E36D85">
        <w:rPr>
          <w:color w:val="auto"/>
          <w:sz w:val="26"/>
          <w:szCs w:val="26"/>
        </w:rPr>
        <w:t xml:space="preserve"> Высокий темп деятельности, класс хорошо переносит нагрузки. Доминирует демократический стиль взаимоотношений в классе. Уровень агрессивности в норме. </w:t>
      </w:r>
      <w:r w:rsidRPr="00E36D85">
        <w:rPr>
          <w:iCs/>
          <w:color w:val="auto"/>
          <w:sz w:val="26"/>
          <w:szCs w:val="26"/>
        </w:rPr>
        <w:t>Уровень личностной тревожности у троих учащихся несколько выше нормы. Все дети хорошо адаптированы к учебной деятельности в данном коллективе.</w:t>
      </w:r>
    </w:p>
    <w:p w:rsidR="009233AD" w:rsidRPr="00E36D85" w:rsidRDefault="009233AD" w:rsidP="009233AD">
      <w:pPr>
        <w:pStyle w:val="WW-"/>
        <w:spacing w:line="240" w:lineRule="auto"/>
        <w:ind w:firstLine="957"/>
        <w:jc w:val="both"/>
        <w:rPr>
          <w:iCs/>
          <w:color w:val="auto"/>
          <w:sz w:val="26"/>
          <w:szCs w:val="26"/>
        </w:rPr>
      </w:pPr>
      <w:r w:rsidRPr="00E36D85">
        <w:rPr>
          <w:iCs/>
          <w:color w:val="auto"/>
          <w:sz w:val="26"/>
          <w:szCs w:val="26"/>
        </w:rPr>
        <w:t>Ведущие каналы восприятия информации.</w:t>
      </w:r>
    </w:p>
    <w:p w:rsidR="009233AD" w:rsidRPr="00E36D85" w:rsidRDefault="009233AD" w:rsidP="009233AD">
      <w:pPr>
        <w:pStyle w:val="WW-"/>
        <w:spacing w:line="240" w:lineRule="auto"/>
        <w:ind w:firstLine="957"/>
        <w:jc w:val="both"/>
        <w:rPr>
          <w:iCs/>
          <w:color w:val="auto"/>
          <w:sz w:val="26"/>
          <w:szCs w:val="26"/>
        </w:rPr>
      </w:pPr>
      <w:proofErr w:type="spellStart"/>
      <w:r w:rsidRPr="00E36D85">
        <w:rPr>
          <w:iCs/>
          <w:color w:val="auto"/>
          <w:sz w:val="26"/>
          <w:szCs w:val="26"/>
        </w:rPr>
        <w:t>Визуалы</w:t>
      </w:r>
      <w:proofErr w:type="spellEnd"/>
      <w:r w:rsidRPr="00E36D85">
        <w:rPr>
          <w:iCs/>
          <w:color w:val="auto"/>
          <w:sz w:val="26"/>
          <w:szCs w:val="26"/>
        </w:rPr>
        <w:t xml:space="preserve"> 19 человек – хорошо воспринимают зрительный пример.</w:t>
      </w:r>
    </w:p>
    <w:p w:rsidR="009233AD" w:rsidRPr="00E36D85" w:rsidRDefault="009233AD" w:rsidP="009233AD">
      <w:pPr>
        <w:pStyle w:val="WW-"/>
        <w:spacing w:line="240" w:lineRule="auto"/>
        <w:ind w:firstLine="957"/>
        <w:jc w:val="both"/>
        <w:rPr>
          <w:iCs/>
          <w:color w:val="auto"/>
          <w:sz w:val="26"/>
          <w:szCs w:val="26"/>
        </w:rPr>
      </w:pPr>
      <w:proofErr w:type="spellStart"/>
      <w:r w:rsidRPr="00E36D85">
        <w:rPr>
          <w:iCs/>
          <w:color w:val="auto"/>
          <w:sz w:val="26"/>
          <w:szCs w:val="26"/>
        </w:rPr>
        <w:t>Аудиалы</w:t>
      </w:r>
      <w:proofErr w:type="spellEnd"/>
      <w:r w:rsidRPr="00E36D85">
        <w:rPr>
          <w:iCs/>
          <w:color w:val="auto"/>
          <w:sz w:val="26"/>
          <w:szCs w:val="26"/>
        </w:rPr>
        <w:t xml:space="preserve"> 8 человек – легко воспринимают информацию на слух.</w:t>
      </w:r>
    </w:p>
    <w:p w:rsidR="009233AD" w:rsidRPr="00E36D85" w:rsidRDefault="009233AD" w:rsidP="009233AD">
      <w:pPr>
        <w:pStyle w:val="WW-"/>
        <w:spacing w:line="240" w:lineRule="auto"/>
        <w:ind w:firstLine="957"/>
        <w:jc w:val="both"/>
        <w:rPr>
          <w:iCs/>
          <w:color w:val="auto"/>
          <w:sz w:val="26"/>
          <w:szCs w:val="26"/>
        </w:rPr>
      </w:pPr>
      <w:r w:rsidRPr="00E36D85">
        <w:rPr>
          <w:iCs/>
          <w:color w:val="auto"/>
          <w:sz w:val="26"/>
          <w:szCs w:val="26"/>
        </w:rPr>
        <w:t>Уровень интеллектуального развития.</w:t>
      </w:r>
    </w:p>
    <w:p w:rsidR="009233AD" w:rsidRPr="00E36D85" w:rsidRDefault="009233AD" w:rsidP="009233AD">
      <w:pPr>
        <w:pStyle w:val="WW-"/>
        <w:spacing w:line="240" w:lineRule="auto"/>
        <w:ind w:firstLine="957"/>
        <w:jc w:val="both"/>
        <w:rPr>
          <w:iCs/>
          <w:color w:val="auto"/>
          <w:sz w:val="26"/>
          <w:szCs w:val="26"/>
        </w:rPr>
      </w:pPr>
      <w:r w:rsidRPr="00E36D85">
        <w:rPr>
          <w:iCs/>
          <w:color w:val="auto"/>
          <w:sz w:val="26"/>
          <w:szCs w:val="26"/>
        </w:rPr>
        <w:t>Высокий – 9 человек, выше среднего – 10 человек, средний – 8 человек.</w:t>
      </w:r>
    </w:p>
    <w:p w:rsidR="009233AD" w:rsidRPr="00E36D85" w:rsidRDefault="009233AD" w:rsidP="009233AD">
      <w:pPr>
        <w:jc w:val="both"/>
        <w:rPr>
          <w:sz w:val="26"/>
          <w:szCs w:val="26"/>
        </w:rPr>
      </w:pPr>
      <w:proofErr w:type="spellStart"/>
      <w:r w:rsidRPr="00E36D85">
        <w:rPr>
          <w:sz w:val="26"/>
          <w:szCs w:val="26"/>
        </w:rPr>
        <w:t>Левополушарные</w:t>
      </w:r>
      <w:proofErr w:type="spellEnd"/>
      <w:r w:rsidRPr="00E36D85">
        <w:rPr>
          <w:sz w:val="26"/>
          <w:szCs w:val="26"/>
        </w:rPr>
        <w:t xml:space="preserve"> дети (преобладает логическое мышление) 10- человек, правополушарные образное мышление —17 человек.  </w:t>
      </w:r>
      <w:r w:rsidRPr="00E36D85">
        <w:rPr>
          <w:b/>
          <w:sz w:val="26"/>
          <w:szCs w:val="26"/>
        </w:rPr>
        <w:t xml:space="preserve">    </w:t>
      </w:r>
      <w:r w:rsidRPr="00E36D85">
        <w:rPr>
          <w:sz w:val="26"/>
          <w:szCs w:val="26"/>
        </w:rPr>
        <w:t>Анализ вышеизложенных данных свидетельствует о сформированном положительном классном коллективе, для которого важны учебные мотивы, созданы условия для  сохранения здоровья учеников. Учебный процесс способствует формированию и развитию мышления учащихся, его активизации. Формирование практических и теоретических умений и навыков проходит  на уровне воспроизведения -70 %, на творческом уровне - 30%, что свидетельствует о хорошем качестве  усвоения знаний, но о недостаточном развитии логического мышления. В классе имеются достаточные условия для  развития индивидуальных способностей учеников в интеллектуальной, эмоционально-волевой и  физической сферах.  Уровень адаптации в норме. Личностное развитие без отклонений. Интеллектуальное развитие  80%, что соответствует возрастной норме в школе.</w:t>
      </w:r>
    </w:p>
    <w:p w:rsidR="009233AD" w:rsidRPr="00E36D85" w:rsidRDefault="009233AD" w:rsidP="009233A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 xml:space="preserve">Результаты обучения за прошлый учебный год: 100% успеваемости                                                  </w:t>
      </w:r>
    </w:p>
    <w:p w:rsidR="009233AD" w:rsidRPr="00E36D85" w:rsidRDefault="009233AD" w:rsidP="009233A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 xml:space="preserve"> Результаты промежуточной аттестации: 100% успеваемости</w:t>
      </w:r>
    </w:p>
    <w:p w:rsidR="009233AD" w:rsidRPr="00E36D85" w:rsidRDefault="009233AD" w:rsidP="009233AD">
      <w:pPr>
        <w:ind w:left="-426"/>
        <w:jc w:val="both"/>
        <w:rPr>
          <w:sz w:val="26"/>
          <w:szCs w:val="26"/>
        </w:rPr>
      </w:pPr>
    </w:p>
    <w:p w:rsidR="009233AD" w:rsidRPr="00E36D85" w:rsidRDefault="009233AD" w:rsidP="009233AD">
      <w:pPr>
        <w:ind w:left="-426"/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   На 2014-2015 учебный год спроектирована следующая цель и задачи</w:t>
      </w:r>
    </w:p>
    <w:p w:rsidR="009233AD" w:rsidRPr="00E36D85" w:rsidRDefault="009233AD" w:rsidP="009233AD">
      <w:pPr>
        <w:jc w:val="both"/>
        <w:rPr>
          <w:sz w:val="26"/>
          <w:szCs w:val="26"/>
        </w:rPr>
      </w:pPr>
      <w:r w:rsidRPr="00E36D85">
        <w:rPr>
          <w:b/>
          <w:sz w:val="26"/>
          <w:szCs w:val="26"/>
        </w:rPr>
        <w:t xml:space="preserve"> </w:t>
      </w:r>
    </w:p>
    <w:p w:rsidR="009233AD" w:rsidRPr="00E36D85" w:rsidRDefault="009233AD" w:rsidP="009233AD">
      <w:pPr>
        <w:jc w:val="both"/>
        <w:rPr>
          <w:b/>
          <w:sz w:val="26"/>
          <w:szCs w:val="26"/>
        </w:rPr>
      </w:pPr>
      <w:r w:rsidRPr="00E36D85">
        <w:rPr>
          <w:b/>
          <w:sz w:val="26"/>
          <w:szCs w:val="26"/>
        </w:rPr>
        <w:t>Цели и задачи курса:</w:t>
      </w:r>
    </w:p>
    <w:p w:rsidR="009233AD" w:rsidRPr="00E36D85" w:rsidRDefault="009233AD" w:rsidP="009233A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233AD" w:rsidRPr="00E36D85" w:rsidRDefault="009233AD" w:rsidP="009233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систематизация и закрепление имевшихся ранее и полученных в ходе изучения данного курса исторических знаний учащихся;</w:t>
      </w:r>
    </w:p>
    <w:p w:rsidR="009233AD" w:rsidRPr="00E36D85" w:rsidRDefault="009233AD" w:rsidP="009233A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 xml:space="preserve">обобщение знаний на теоретическом уровне, создающем </w:t>
      </w:r>
      <w:proofErr w:type="spellStart"/>
      <w:r w:rsidRPr="00E36D85">
        <w:rPr>
          <w:rFonts w:ascii="Times New Roman" w:hAnsi="Times New Roman"/>
          <w:sz w:val="26"/>
          <w:szCs w:val="26"/>
        </w:rPr>
        <w:t>цельноосмысленную</w:t>
      </w:r>
      <w:proofErr w:type="spellEnd"/>
      <w:r w:rsidRPr="00E36D85">
        <w:rPr>
          <w:rFonts w:ascii="Times New Roman" w:hAnsi="Times New Roman"/>
          <w:sz w:val="26"/>
          <w:szCs w:val="26"/>
        </w:rPr>
        <w:t xml:space="preserve"> картину истории человечества, включая представления о периодизации, цивилизациях, прогрессе, доминирующих тенденциях общеисторического развития в разные эпохи;</w:t>
      </w:r>
    </w:p>
    <w:p w:rsidR="009233AD" w:rsidRPr="00E36D85" w:rsidRDefault="009233AD" w:rsidP="009233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представление мирового исторического процесса в его единстве и многообразии;</w:t>
      </w:r>
    </w:p>
    <w:p w:rsidR="009233AD" w:rsidRPr="00E36D85" w:rsidRDefault="009233AD" w:rsidP="009233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lastRenderedPageBreak/>
        <w:t>формирование у учащихся исторического мышления, понимания  причинно-следственных  связей, умения оперировать основными научными понятиями;</w:t>
      </w:r>
    </w:p>
    <w:p w:rsidR="009233AD" w:rsidRPr="00E36D85" w:rsidRDefault="009233AD" w:rsidP="009233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 xml:space="preserve">осознание учащимися места России и истории человечества и в современном мировом сообществе, ее </w:t>
      </w:r>
      <w:proofErr w:type="spellStart"/>
      <w:r w:rsidRPr="00E36D85">
        <w:rPr>
          <w:rFonts w:ascii="Times New Roman" w:hAnsi="Times New Roman"/>
          <w:sz w:val="26"/>
          <w:szCs w:val="26"/>
        </w:rPr>
        <w:t>цивилизационных</w:t>
      </w:r>
      <w:proofErr w:type="spellEnd"/>
      <w:r w:rsidRPr="00E36D85">
        <w:rPr>
          <w:rFonts w:ascii="Times New Roman" w:hAnsi="Times New Roman"/>
          <w:sz w:val="26"/>
          <w:szCs w:val="26"/>
        </w:rPr>
        <w:t xml:space="preserve"> характеристик, взаимосвязи истории страны с мировой историей, вклада России в мировую культуру;</w:t>
      </w:r>
    </w:p>
    <w:p w:rsidR="009233AD" w:rsidRPr="00E36D85" w:rsidRDefault="009233AD" w:rsidP="009233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 xml:space="preserve">воспитание у учащихся гуманистического видения мира, неприятия всех проявлений дискриминации   (расовой, конфессиональной, социально-групповой), уважения к другим, далеким по времени и современным культурам;                                                             </w:t>
      </w:r>
      <w:r w:rsidRPr="00E36D85">
        <w:rPr>
          <w:rFonts w:ascii="Times New Roman" w:hAnsi="Times New Roman"/>
          <w:sz w:val="26"/>
          <w:szCs w:val="26"/>
        </w:rPr>
        <w:br/>
      </w:r>
    </w:p>
    <w:p w:rsidR="009233AD" w:rsidRPr="00E36D85" w:rsidRDefault="009233AD" w:rsidP="009233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формирование у учащихся гражданских идеалов и патриотических чувств, активной позиции — неприятия нарушений прав человека, нигилистического отношения к истории и культуре своей Родины, националистического извращения прошлого русского народа и других народов страны;</w:t>
      </w:r>
    </w:p>
    <w:p w:rsidR="009233AD" w:rsidRPr="00E36D85" w:rsidRDefault="009233AD" w:rsidP="009233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воспитание учащихся в духе признания неизбежности плюрализма взглядов, социального компромисса и толерантности, предотвращения социальных конфликтов путем поиска их мирного раз решения.</w:t>
      </w:r>
    </w:p>
    <w:p w:rsidR="009233AD" w:rsidRPr="00E36D85" w:rsidRDefault="009233AD" w:rsidP="009233A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233AD" w:rsidRPr="00E36D85" w:rsidRDefault="009233AD" w:rsidP="009233A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6D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233AD" w:rsidRPr="00E36D85" w:rsidRDefault="009233AD" w:rsidP="009233AD">
      <w:pPr>
        <w:pStyle w:val="a6"/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При формировании </w:t>
      </w:r>
      <w:proofErr w:type="spellStart"/>
      <w:r w:rsidRPr="00E36D85">
        <w:rPr>
          <w:sz w:val="26"/>
          <w:szCs w:val="26"/>
        </w:rPr>
        <w:t>общеучебных</w:t>
      </w:r>
      <w:proofErr w:type="spellEnd"/>
      <w:r w:rsidRPr="00E36D85">
        <w:rPr>
          <w:sz w:val="26"/>
          <w:szCs w:val="26"/>
        </w:rPr>
        <w:t xml:space="preserve"> умений, навыков и способов деятельности основное внимание предполагается уделять: </w:t>
      </w:r>
    </w:p>
    <w:p w:rsidR="009233AD" w:rsidRPr="00E36D85" w:rsidRDefault="009233AD" w:rsidP="009233AD">
      <w:pPr>
        <w:pStyle w:val="a6"/>
        <w:numPr>
          <w:ilvl w:val="0"/>
          <w:numId w:val="5"/>
        </w:numPr>
        <w:jc w:val="both"/>
        <w:rPr>
          <w:rStyle w:val="a5"/>
          <w:sz w:val="26"/>
          <w:szCs w:val="26"/>
        </w:rPr>
      </w:pPr>
      <w:proofErr w:type="gramStart"/>
      <w:r w:rsidRPr="00E36D85">
        <w:rPr>
          <w:b/>
          <w:sz w:val="26"/>
          <w:szCs w:val="26"/>
        </w:rPr>
        <w:t>в познавательной деятельности</w:t>
      </w:r>
      <w:r w:rsidRPr="00E36D85">
        <w:rPr>
          <w:sz w:val="26"/>
          <w:szCs w:val="26"/>
        </w:rPr>
        <w:t>: сравнению, анализу исторических явлений и событий, систематизации, абстрагированию, обобщению, классификации, причинно – следственным связям.</w:t>
      </w:r>
      <w:r w:rsidRPr="00E36D85">
        <w:rPr>
          <w:color w:val="BEC59A"/>
          <w:sz w:val="26"/>
          <w:szCs w:val="26"/>
        </w:rPr>
        <w:t></w:t>
      </w:r>
      <w:proofErr w:type="gramEnd"/>
    </w:p>
    <w:p w:rsidR="009233AD" w:rsidRPr="00E36D85" w:rsidRDefault="009233AD" w:rsidP="009233AD">
      <w:pPr>
        <w:numPr>
          <w:ilvl w:val="0"/>
          <w:numId w:val="4"/>
        </w:numPr>
        <w:jc w:val="both"/>
        <w:rPr>
          <w:sz w:val="26"/>
          <w:szCs w:val="26"/>
        </w:rPr>
      </w:pPr>
      <w:r w:rsidRPr="00E36D85">
        <w:rPr>
          <w:b/>
          <w:sz w:val="26"/>
          <w:szCs w:val="26"/>
        </w:rPr>
        <w:t>в информационно-коммуникационной деятельности</w:t>
      </w:r>
      <w:r w:rsidRPr="00E36D85">
        <w:rPr>
          <w:sz w:val="26"/>
          <w:szCs w:val="26"/>
        </w:rPr>
        <w:t>: чтению текста, работе с учебником, практической работе,  работе со справочной      литературой,  развитию письменной и устной речи (умение пересказывать отвечать на вопросы, рассуждать)</w:t>
      </w:r>
    </w:p>
    <w:p w:rsidR="009233AD" w:rsidRPr="00E36D85" w:rsidRDefault="009233AD" w:rsidP="009233AD">
      <w:pPr>
        <w:pStyle w:val="a7"/>
        <w:numPr>
          <w:ilvl w:val="0"/>
          <w:numId w:val="4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36D85">
        <w:rPr>
          <w:b/>
          <w:sz w:val="26"/>
          <w:szCs w:val="26"/>
        </w:rPr>
        <w:t>в рефлексивной деятельности:</w:t>
      </w:r>
      <w:r w:rsidRPr="00E36D85">
        <w:rPr>
          <w:color w:val="000000"/>
          <w:sz w:val="26"/>
          <w:szCs w:val="26"/>
          <w:shd w:val="clear" w:color="auto" w:fill="FFFFFF"/>
        </w:rPr>
        <w:t xml:space="preserve"> осознанию достигнутого результата, удовлетворенность реализацией своих потребностей, оценке успешности  коммуникативной деятельности,</w:t>
      </w:r>
      <w:r w:rsidRPr="00E36D85">
        <w:rPr>
          <w:color w:val="000000"/>
          <w:sz w:val="26"/>
          <w:szCs w:val="26"/>
        </w:rPr>
        <w:t xml:space="preserve"> оценке продукта и опыта учебной деятельности, включая его возможную коррекцию.</w:t>
      </w:r>
    </w:p>
    <w:p w:rsidR="009233AD" w:rsidRPr="00E36D85" w:rsidRDefault="009233AD" w:rsidP="009233AD">
      <w:pPr>
        <w:jc w:val="both"/>
        <w:rPr>
          <w:b/>
          <w:color w:val="000000"/>
          <w:sz w:val="26"/>
          <w:szCs w:val="26"/>
        </w:rPr>
      </w:pPr>
      <w:r w:rsidRPr="00E36D85">
        <w:rPr>
          <w:sz w:val="26"/>
          <w:szCs w:val="26"/>
        </w:rPr>
        <w:t xml:space="preserve"> </w:t>
      </w:r>
      <w:r w:rsidRPr="00E36D85">
        <w:rPr>
          <w:color w:val="000000"/>
          <w:sz w:val="26"/>
          <w:szCs w:val="26"/>
          <w:shd w:val="clear" w:color="auto" w:fill="FFFFFF"/>
        </w:rPr>
        <w:t>Учитывая возрастные и психологические особенности учащихся 8 -</w:t>
      </w:r>
      <w:proofErr w:type="spellStart"/>
      <w:r w:rsidRPr="00E36D85">
        <w:rPr>
          <w:color w:val="000000"/>
          <w:sz w:val="26"/>
          <w:szCs w:val="26"/>
          <w:shd w:val="clear" w:color="auto" w:fill="FFFFFF"/>
        </w:rPr>
        <w:t>х</w:t>
      </w:r>
      <w:proofErr w:type="spellEnd"/>
      <w:r w:rsidRPr="00E36D85">
        <w:rPr>
          <w:color w:val="000000"/>
          <w:sz w:val="26"/>
          <w:szCs w:val="26"/>
          <w:shd w:val="clear" w:color="auto" w:fill="FFFFFF"/>
        </w:rPr>
        <w:t xml:space="preserve"> классов, на уроках будут использоваться разнообразные </w:t>
      </w:r>
      <w:r w:rsidRPr="00E36D85">
        <w:rPr>
          <w:b/>
          <w:color w:val="000000"/>
          <w:sz w:val="26"/>
          <w:szCs w:val="26"/>
          <w:shd w:val="clear" w:color="auto" w:fill="FFFFFF"/>
        </w:rPr>
        <w:t>методы и приёмы:</w:t>
      </w:r>
    </w:p>
    <w:p w:rsidR="009233AD" w:rsidRPr="00E36D85" w:rsidRDefault="009233AD" w:rsidP="009233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36D85">
        <w:rPr>
          <w:color w:val="000000"/>
          <w:sz w:val="26"/>
          <w:szCs w:val="26"/>
        </w:rPr>
        <w:t>объяснительно-иллюстративный;</w:t>
      </w:r>
    </w:p>
    <w:p w:rsidR="009233AD" w:rsidRPr="00E36D85" w:rsidRDefault="009233AD" w:rsidP="009233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36D85">
        <w:rPr>
          <w:color w:val="000000"/>
          <w:sz w:val="26"/>
          <w:szCs w:val="26"/>
        </w:rPr>
        <w:t>проблемный;</w:t>
      </w:r>
    </w:p>
    <w:p w:rsidR="009233AD" w:rsidRPr="00E36D85" w:rsidRDefault="009233AD" w:rsidP="009233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36D85">
        <w:rPr>
          <w:color w:val="000000"/>
          <w:sz w:val="26"/>
          <w:szCs w:val="26"/>
        </w:rPr>
        <w:t>частично-поисковый;</w:t>
      </w:r>
    </w:p>
    <w:p w:rsidR="009233AD" w:rsidRPr="00E36D85" w:rsidRDefault="009233AD" w:rsidP="009233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36D85">
        <w:rPr>
          <w:color w:val="000000"/>
          <w:sz w:val="26"/>
          <w:szCs w:val="26"/>
        </w:rPr>
        <w:t>наглядный;</w:t>
      </w:r>
    </w:p>
    <w:p w:rsidR="009233AD" w:rsidRPr="00E36D85" w:rsidRDefault="009233AD" w:rsidP="009233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36D85">
        <w:rPr>
          <w:color w:val="000000"/>
          <w:sz w:val="26"/>
          <w:szCs w:val="26"/>
        </w:rPr>
        <w:t>беседа;</w:t>
      </w:r>
    </w:p>
    <w:p w:rsidR="009233AD" w:rsidRPr="00E36D85" w:rsidRDefault="009233AD" w:rsidP="009233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36D85">
        <w:rPr>
          <w:color w:val="000000"/>
          <w:sz w:val="26"/>
          <w:szCs w:val="26"/>
        </w:rPr>
        <w:t>эвристический;</w:t>
      </w:r>
    </w:p>
    <w:p w:rsidR="009233AD" w:rsidRPr="00E36D85" w:rsidRDefault="009233AD" w:rsidP="009233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E36D85">
        <w:rPr>
          <w:color w:val="000000"/>
          <w:sz w:val="26"/>
          <w:szCs w:val="26"/>
        </w:rPr>
        <w:t>практический.</w:t>
      </w:r>
    </w:p>
    <w:p w:rsidR="009233AD" w:rsidRPr="00E36D85" w:rsidRDefault="009233AD" w:rsidP="009233AD">
      <w:pPr>
        <w:ind w:left="426"/>
        <w:jc w:val="both"/>
        <w:rPr>
          <w:sz w:val="26"/>
          <w:szCs w:val="26"/>
        </w:rPr>
      </w:pPr>
      <w:r w:rsidRPr="00E36D85">
        <w:rPr>
          <w:color w:val="000000"/>
          <w:sz w:val="26"/>
          <w:szCs w:val="26"/>
          <w:shd w:val="clear" w:color="auto" w:fill="FFFFFF"/>
        </w:rPr>
        <w:lastRenderedPageBreak/>
        <w:t>В 8 классе учащиеся будут организованы новые формы уроков: семинары, дискуссии, диспуты, практикумы по работе с тренингами. Вместе с этим будут применяться и игровые технологии. Всё это будет способствовать активизации познавательной деятельности учащихся.</w:t>
      </w:r>
    </w:p>
    <w:p w:rsidR="009233AD" w:rsidRPr="00E36D85" w:rsidRDefault="009233AD" w:rsidP="009233AD">
      <w:pPr>
        <w:ind w:left="426"/>
        <w:rPr>
          <w:sz w:val="26"/>
          <w:szCs w:val="26"/>
        </w:rPr>
      </w:pPr>
      <w:r w:rsidRPr="00E36D85">
        <w:rPr>
          <w:b/>
          <w:color w:val="000000"/>
          <w:sz w:val="26"/>
          <w:szCs w:val="26"/>
          <w:shd w:val="clear" w:color="auto" w:fill="FFFFFF"/>
        </w:rPr>
        <w:t>Формируемые компетенции:</w:t>
      </w:r>
      <w:r w:rsidRPr="00E36D85">
        <w:rPr>
          <w:color w:val="000000"/>
          <w:sz w:val="26"/>
          <w:szCs w:val="26"/>
        </w:rPr>
        <w:br/>
      </w:r>
      <w:r w:rsidRPr="00E36D85">
        <w:rPr>
          <w:b/>
          <w:sz w:val="26"/>
          <w:szCs w:val="26"/>
        </w:rPr>
        <w:t>1.Информационной компетенции:</w:t>
      </w:r>
      <w:r w:rsidRPr="00E36D85">
        <w:rPr>
          <w:sz w:val="26"/>
          <w:szCs w:val="26"/>
        </w:rPr>
        <w:t xml:space="preserve"> умение извлекать учебную информацию на основе сопоставительного анализа, рисунка, исторических карт, схем, умение работать с историческими справочниками и словарями в поиске необходимых знаний;</w:t>
      </w:r>
    </w:p>
    <w:p w:rsidR="009233AD" w:rsidRPr="00E36D85" w:rsidRDefault="009233AD" w:rsidP="009233AD">
      <w:pPr>
        <w:ind w:left="426"/>
        <w:jc w:val="both"/>
        <w:rPr>
          <w:sz w:val="26"/>
          <w:szCs w:val="26"/>
        </w:rPr>
      </w:pPr>
      <w:r w:rsidRPr="00E36D85">
        <w:rPr>
          <w:b/>
          <w:sz w:val="26"/>
          <w:szCs w:val="26"/>
        </w:rPr>
        <w:t>2.Познавательной компетенции:</w:t>
      </w:r>
      <w:r w:rsidRPr="00E36D85">
        <w:rPr>
          <w:sz w:val="26"/>
          <w:szCs w:val="26"/>
        </w:rPr>
        <w:t xml:space="preserve"> сравнение, сопоставление, классификация объектов по одному или нескольким предложенным основаниям; творческое решение учебных и практических задач, комбинирование известных алгоритмов деятельности в ситуациях, не предполагающих стандартное применение одного из них;</w:t>
      </w:r>
    </w:p>
    <w:p w:rsidR="009233AD" w:rsidRPr="00E36D85" w:rsidRDefault="009233AD" w:rsidP="009233AD">
      <w:pPr>
        <w:ind w:left="426"/>
        <w:jc w:val="both"/>
        <w:rPr>
          <w:sz w:val="26"/>
          <w:szCs w:val="26"/>
        </w:rPr>
      </w:pPr>
      <w:r w:rsidRPr="00E36D85">
        <w:rPr>
          <w:b/>
          <w:sz w:val="26"/>
          <w:szCs w:val="26"/>
        </w:rPr>
        <w:t>3.Коммуникативной компетенции:</w:t>
      </w:r>
      <w:r w:rsidRPr="00E36D85">
        <w:rPr>
          <w:sz w:val="26"/>
          <w:szCs w:val="26"/>
        </w:rPr>
        <w:t xml:space="preserve"> 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 </w:t>
      </w:r>
    </w:p>
    <w:p w:rsidR="009233AD" w:rsidRDefault="009233AD" w:rsidP="009233AD">
      <w:pPr>
        <w:ind w:lef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E36D85">
        <w:rPr>
          <w:b/>
          <w:sz w:val="26"/>
          <w:szCs w:val="26"/>
        </w:rPr>
        <w:t>4.Рефлексивной компетенции:</w:t>
      </w:r>
      <w:r w:rsidRPr="00E36D85">
        <w:rPr>
          <w:sz w:val="26"/>
          <w:szCs w:val="26"/>
        </w:rPr>
        <w:t xml:space="preserve"> владение умениями совместной деятельности, объективное оценивание своего вклада </w:t>
      </w:r>
      <w:proofErr w:type="gramStart"/>
      <w:r w:rsidRPr="00E36D85">
        <w:rPr>
          <w:sz w:val="26"/>
          <w:szCs w:val="26"/>
        </w:rPr>
        <w:t>в</w:t>
      </w:r>
      <w:proofErr w:type="gramEnd"/>
    </w:p>
    <w:p w:rsidR="009233AD" w:rsidRPr="00E36D85" w:rsidRDefault="009233AD" w:rsidP="009233AD">
      <w:pPr>
        <w:ind w:lef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E36D85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 xml:space="preserve">е  общих </w:t>
      </w:r>
      <w:r w:rsidRPr="00E36D85">
        <w:rPr>
          <w:sz w:val="26"/>
          <w:szCs w:val="26"/>
        </w:rPr>
        <w:t xml:space="preserve"> задач коллектива, владение навыками контроля и оценки своей деятельности.</w:t>
      </w:r>
    </w:p>
    <w:p w:rsidR="009233AD" w:rsidRPr="00E36D85" w:rsidRDefault="009233AD" w:rsidP="009233AD">
      <w:pPr>
        <w:pStyle w:val="c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36D85">
        <w:rPr>
          <w:sz w:val="26"/>
          <w:szCs w:val="26"/>
        </w:rPr>
        <w:t xml:space="preserve"> </w:t>
      </w:r>
    </w:p>
    <w:p w:rsidR="009233AD" w:rsidRPr="00E36D85" w:rsidRDefault="009233AD" w:rsidP="009233AD">
      <w:pPr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70 учебных часов </w:t>
      </w:r>
      <w:proofErr w:type="gramStart"/>
      <w:r w:rsidRPr="00E36D85">
        <w:rPr>
          <w:sz w:val="26"/>
          <w:szCs w:val="26"/>
        </w:rPr>
        <w:t>распределены</w:t>
      </w:r>
      <w:proofErr w:type="gramEnd"/>
      <w:r w:rsidRPr="00E36D85">
        <w:rPr>
          <w:sz w:val="26"/>
          <w:szCs w:val="26"/>
        </w:rPr>
        <w:t xml:space="preserve"> следующим образом: История России -40 ч  Новая история-30 ч</w:t>
      </w:r>
    </w:p>
    <w:p w:rsidR="009233AD" w:rsidRPr="00E36D85" w:rsidRDefault="009233AD" w:rsidP="009233AD">
      <w:pPr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 На  усвоение базового уровня  68 часов. 2 часа резерва.</w:t>
      </w:r>
    </w:p>
    <w:p w:rsidR="009233AD" w:rsidRPr="00E36D85" w:rsidRDefault="009233AD" w:rsidP="009233AD">
      <w:pPr>
        <w:jc w:val="both"/>
        <w:rPr>
          <w:sz w:val="26"/>
          <w:szCs w:val="26"/>
        </w:rPr>
      </w:pPr>
      <w:r w:rsidRPr="00E36D85">
        <w:rPr>
          <w:sz w:val="26"/>
          <w:szCs w:val="26"/>
        </w:rPr>
        <w:t xml:space="preserve">Часы резерва используются в целях   систематизации </w:t>
      </w:r>
      <w:r>
        <w:rPr>
          <w:sz w:val="26"/>
          <w:szCs w:val="26"/>
        </w:rPr>
        <w:t>и обобщения учебного материала.</w:t>
      </w:r>
    </w:p>
    <w:p w:rsidR="009233AD" w:rsidRDefault="009233AD" w:rsidP="009233AD">
      <w:pPr>
        <w:spacing w:line="276" w:lineRule="auto"/>
      </w:pPr>
      <w:r>
        <w:t xml:space="preserve"> </w:t>
      </w:r>
    </w:p>
    <w:p w:rsidR="009233AD" w:rsidRPr="00D87513" w:rsidRDefault="009233AD" w:rsidP="009233AD">
      <w:pPr>
        <w:spacing w:line="276" w:lineRule="auto"/>
        <w:jc w:val="center"/>
        <w:rPr>
          <w:b/>
          <w:sz w:val="26"/>
          <w:szCs w:val="26"/>
        </w:rPr>
      </w:pPr>
      <w:r w:rsidRPr="00D87513">
        <w:rPr>
          <w:b/>
          <w:sz w:val="26"/>
          <w:szCs w:val="26"/>
        </w:rPr>
        <w:t>Распределение курса по  разделам: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4088"/>
        <w:gridCol w:w="2707"/>
        <w:gridCol w:w="2431"/>
        <w:gridCol w:w="4755"/>
      </w:tblGrid>
      <w:tr w:rsidR="009233AD" w:rsidTr="005D6478">
        <w:tc>
          <w:tcPr>
            <w:tcW w:w="805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4088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2707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Количество часов</w:t>
            </w:r>
          </w:p>
          <w:p w:rsidR="009233AD" w:rsidRDefault="009233AD" w:rsidP="005D6478">
            <w:pPr>
              <w:spacing w:line="276" w:lineRule="auto"/>
              <w:jc w:val="center"/>
            </w:pPr>
            <w:r>
              <w:t>по ФБУ</w:t>
            </w:r>
            <w:proofErr w:type="gramStart"/>
            <w:r>
              <w:t>П(</w:t>
            </w:r>
            <w:proofErr w:type="gramEnd"/>
            <w:r>
              <w:t xml:space="preserve"> по примерной программе)</w:t>
            </w:r>
          </w:p>
        </w:tc>
        <w:tc>
          <w:tcPr>
            <w:tcW w:w="2431" w:type="dxa"/>
          </w:tcPr>
          <w:p w:rsidR="009233AD" w:rsidRDefault="009233AD" w:rsidP="005D6478">
            <w:pPr>
              <w:spacing w:line="276" w:lineRule="auto"/>
            </w:pPr>
            <w:r>
              <w:t>Запланировано по учебному плану</w:t>
            </w:r>
          </w:p>
        </w:tc>
        <w:tc>
          <w:tcPr>
            <w:tcW w:w="4755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Распределение дополнительных часов</w:t>
            </w:r>
          </w:p>
        </w:tc>
      </w:tr>
      <w:tr w:rsidR="009233AD" w:rsidTr="005D6478">
        <w:tc>
          <w:tcPr>
            <w:tcW w:w="805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088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Введение</w:t>
            </w:r>
          </w:p>
        </w:tc>
        <w:tc>
          <w:tcPr>
            <w:tcW w:w="2707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31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55" w:type="dxa"/>
          </w:tcPr>
          <w:p w:rsidR="009233AD" w:rsidRDefault="009233AD" w:rsidP="005D6478">
            <w:pPr>
              <w:spacing w:line="276" w:lineRule="auto"/>
              <w:jc w:val="center"/>
            </w:pPr>
          </w:p>
        </w:tc>
      </w:tr>
      <w:tr w:rsidR="009233AD" w:rsidTr="005D6478">
        <w:tc>
          <w:tcPr>
            <w:tcW w:w="805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088" w:type="dxa"/>
          </w:tcPr>
          <w:p w:rsidR="009233AD" w:rsidRPr="00002BEE" w:rsidRDefault="009233AD" w:rsidP="005D6478">
            <w:pPr>
              <w:jc w:val="center"/>
            </w:pPr>
            <w:r w:rsidRPr="00002BEE">
              <w:t xml:space="preserve">Россия в первой половине </w:t>
            </w:r>
            <w:r w:rsidRPr="00002BEE">
              <w:rPr>
                <w:lang w:val="en-US"/>
              </w:rPr>
              <w:t>XIX</w:t>
            </w:r>
            <w:r w:rsidRPr="00002BEE">
              <w:t xml:space="preserve"> века </w:t>
            </w:r>
          </w:p>
          <w:p w:rsidR="009233AD" w:rsidRPr="00002BEE" w:rsidRDefault="009233AD" w:rsidP="005D6478">
            <w:pPr>
              <w:spacing w:line="276" w:lineRule="auto"/>
              <w:jc w:val="center"/>
            </w:pPr>
            <w:r w:rsidRPr="00002BEE">
              <w:rPr>
                <w:rFonts w:eastAsia="Calibri"/>
              </w:rPr>
              <w:t xml:space="preserve">  </w:t>
            </w:r>
          </w:p>
        </w:tc>
        <w:tc>
          <w:tcPr>
            <w:tcW w:w="2707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431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755" w:type="dxa"/>
          </w:tcPr>
          <w:p w:rsidR="009233AD" w:rsidRDefault="009233AD" w:rsidP="005D6478">
            <w:pPr>
              <w:spacing w:line="276" w:lineRule="auto"/>
              <w:jc w:val="center"/>
            </w:pPr>
          </w:p>
        </w:tc>
      </w:tr>
      <w:tr w:rsidR="009233AD" w:rsidTr="005D6478">
        <w:tc>
          <w:tcPr>
            <w:tcW w:w="805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088" w:type="dxa"/>
          </w:tcPr>
          <w:p w:rsidR="009233AD" w:rsidRPr="00002BEE" w:rsidRDefault="009233AD" w:rsidP="005D6478">
            <w:pPr>
              <w:jc w:val="center"/>
            </w:pPr>
            <w:r w:rsidRPr="00002BEE">
              <w:t xml:space="preserve">Россия во второй половине </w:t>
            </w:r>
            <w:r w:rsidRPr="00002BEE">
              <w:rPr>
                <w:lang w:val="en-US"/>
              </w:rPr>
              <w:t>XIX</w:t>
            </w:r>
            <w:r w:rsidRPr="00002BEE">
              <w:t xml:space="preserve"> века </w:t>
            </w:r>
            <w:r>
              <w:t xml:space="preserve"> </w:t>
            </w:r>
          </w:p>
          <w:p w:rsidR="009233AD" w:rsidRPr="00002BEE" w:rsidRDefault="009233AD" w:rsidP="005D6478">
            <w:pPr>
              <w:spacing w:line="276" w:lineRule="auto"/>
              <w:jc w:val="center"/>
            </w:pPr>
          </w:p>
        </w:tc>
        <w:tc>
          <w:tcPr>
            <w:tcW w:w="2707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431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755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1 ч на повторение, систематизацию, обобщению изученного материала</w:t>
            </w:r>
          </w:p>
        </w:tc>
      </w:tr>
      <w:tr w:rsidR="009233AD" w:rsidTr="005D6478">
        <w:tc>
          <w:tcPr>
            <w:tcW w:w="805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088" w:type="dxa"/>
          </w:tcPr>
          <w:p w:rsidR="009233AD" w:rsidRPr="00002BEE" w:rsidRDefault="009233AD" w:rsidP="005D6478">
            <w:r w:rsidRPr="00002BEE">
              <w:t xml:space="preserve">Становление индустриального общества  </w:t>
            </w:r>
          </w:p>
          <w:p w:rsidR="009233AD" w:rsidRPr="00002BEE" w:rsidRDefault="009233AD" w:rsidP="005D6478">
            <w:pPr>
              <w:spacing w:line="276" w:lineRule="auto"/>
              <w:jc w:val="center"/>
            </w:pPr>
          </w:p>
        </w:tc>
        <w:tc>
          <w:tcPr>
            <w:tcW w:w="2707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431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55" w:type="dxa"/>
          </w:tcPr>
          <w:p w:rsidR="009233AD" w:rsidRDefault="009233AD" w:rsidP="005D6478">
            <w:pPr>
              <w:spacing w:line="276" w:lineRule="auto"/>
              <w:jc w:val="center"/>
            </w:pPr>
          </w:p>
        </w:tc>
      </w:tr>
      <w:tr w:rsidR="009233AD" w:rsidTr="005D6478">
        <w:tc>
          <w:tcPr>
            <w:tcW w:w="805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088" w:type="dxa"/>
          </w:tcPr>
          <w:p w:rsidR="009233AD" w:rsidRPr="00002BEE" w:rsidRDefault="009233AD" w:rsidP="005D6478">
            <w:r w:rsidRPr="00002BEE">
              <w:t xml:space="preserve">Строительство новой Европы </w:t>
            </w:r>
          </w:p>
          <w:p w:rsidR="009233AD" w:rsidRPr="00002BEE" w:rsidRDefault="009233AD" w:rsidP="005D6478">
            <w:pPr>
              <w:spacing w:line="276" w:lineRule="auto"/>
              <w:jc w:val="center"/>
            </w:pPr>
          </w:p>
        </w:tc>
        <w:tc>
          <w:tcPr>
            <w:tcW w:w="2707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431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55" w:type="dxa"/>
          </w:tcPr>
          <w:p w:rsidR="009233AD" w:rsidRDefault="009233AD" w:rsidP="005D6478">
            <w:pPr>
              <w:spacing w:line="276" w:lineRule="auto"/>
              <w:jc w:val="center"/>
            </w:pPr>
          </w:p>
        </w:tc>
      </w:tr>
      <w:tr w:rsidR="009233AD" w:rsidTr="005D6478">
        <w:tc>
          <w:tcPr>
            <w:tcW w:w="805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088" w:type="dxa"/>
          </w:tcPr>
          <w:p w:rsidR="009233AD" w:rsidRPr="00002BEE" w:rsidRDefault="009233AD" w:rsidP="005D6478">
            <w:r w:rsidRPr="00002BEE">
              <w:t xml:space="preserve">Страны западной Европы на рубеже </w:t>
            </w:r>
            <w:proofErr w:type="spellStart"/>
            <w:r w:rsidRPr="00002BEE">
              <w:lastRenderedPageBreak/>
              <w:t>XIX-XX</w:t>
            </w:r>
            <w:proofErr w:type="gramStart"/>
            <w:r w:rsidRPr="00002BEE">
              <w:t>вв</w:t>
            </w:r>
            <w:proofErr w:type="spellEnd"/>
            <w:proofErr w:type="gramEnd"/>
            <w:r w:rsidRPr="00002BEE">
              <w:t xml:space="preserve"> успехи и проблемы индустриального общества </w:t>
            </w:r>
          </w:p>
          <w:p w:rsidR="009233AD" w:rsidRPr="00002BEE" w:rsidRDefault="009233AD" w:rsidP="005D6478">
            <w:pPr>
              <w:spacing w:line="276" w:lineRule="auto"/>
              <w:jc w:val="center"/>
            </w:pPr>
          </w:p>
        </w:tc>
        <w:tc>
          <w:tcPr>
            <w:tcW w:w="2707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2431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755" w:type="dxa"/>
          </w:tcPr>
          <w:p w:rsidR="009233AD" w:rsidRDefault="009233AD" w:rsidP="005D6478">
            <w:pPr>
              <w:spacing w:line="276" w:lineRule="auto"/>
              <w:jc w:val="center"/>
            </w:pPr>
          </w:p>
        </w:tc>
      </w:tr>
      <w:tr w:rsidR="009233AD" w:rsidTr="005D6478">
        <w:tc>
          <w:tcPr>
            <w:tcW w:w="805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4088" w:type="dxa"/>
          </w:tcPr>
          <w:p w:rsidR="009233AD" w:rsidRPr="00002BEE" w:rsidRDefault="009233AD" w:rsidP="005D6478">
            <w:r>
              <w:t xml:space="preserve">Две Америки </w:t>
            </w:r>
          </w:p>
          <w:p w:rsidR="009233AD" w:rsidRPr="00002BEE" w:rsidRDefault="009233AD" w:rsidP="005D6478">
            <w:pPr>
              <w:spacing w:line="276" w:lineRule="auto"/>
              <w:jc w:val="center"/>
            </w:pPr>
          </w:p>
        </w:tc>
        <w:tc>
          <w:tcPr>
            <w:tcW w:w="2707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31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55" w:type="dxa"/>
          </w:tcPr>
          <w:p w:rsidR="009233AD" w:rsidRDefault="009233AD" w:rsidP="005D6478">
            <w:pPr>
              <w:spacing w:line="276" w:lineRule="auto"/>
              <w:jc w:val="center"/>
            </w:pPr>
          </w:p>
        </w:tc>
      </w:tr>
      <w:tr w:rsidR="009233AD" w:rsidTr="005D6478">
        <w:tc>
          <w:tcPr>
            <w:tcW w:w="805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088" w:type="dxa"/>
          </w:tcPr>
          <w:p w:rsidR="009233AD" w:rsidRPr="00002BEE" w:rsidRDefault="009233AD" w:rsidP="005D6478">
            <w:r w:rsidRPr="00002BEE">
              <w:t xml:space="preserve">Международные отношения в конце </w:t>
            </w:r>
            <w:r>
              <w:t xml:space="preserve"> </w:t>
            </w:r>
            <w:r w:rsidRPr="00002BEE">
              <w:t>XIX-</w:t>
            </w:r>
            <w:r>
              <w:t xml:space="preserve"> </w:t>
            </w:r>
            <w:r w:rsidRPr="00002BEE">
              <w:t>начала XX</w:t>
            </w:r>
            <w:r>
              <w:t xml:space="preserve"> </w:t>
            </w:r>
            <w:proofErr w:type="spellStart"/>
            <w:proofErr w:type="gramStart"/>
            <w:r w:rsidRPr="00002BEE">
              <w:t>вв</w:t>
            </w:r>
            <w:proofErr w:type="spellEnd"/>
            <w:proofErr w:type="gramEnd"/>
            <w:r w:rsidRPr="00002BEE">
              <w:t xml:space="preserve"> - </w:t>
            </w:r>
            <w:r>
              <w:t xml:space="preserve"> </w:t>
            </w:r>
          </w:p>
        </w:tc>
        <w:tc>
          <w:tcPr>
            <w:tcW w:w="2707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31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55" w:type="dxa"/>
          </w:tcPr>
          <w:p w:rsidR="009233AD" w:rsidRDefault="009233AD" w:rsidP="005D6478">
            <w:pPr>
              <w:spacing w:line="276" w:lineRule="auto"/>
              <w:jc w:val="center"/>
            </w:pPr>
            <w:r>
              <w:t>1 ч на повторение, систематизацию, обобщению изученного материала</w:t>
            </w:r>
          </w:p>
        </w:tc>
      </w:tr>
    </w:tbl>
    <w:p w:rsidR="009233AD" w:rsidRPr="009C3E14" w:rsidRDefault="009233AD" w:rsidP="009233AD">
      <w:pPr>
        <w:spacing w:line="276" w:lineRule="auto"/>
      </w:pPr>
    </w:p>
    <w:p w:rsidR="009233AD" w:rsidRDefault="009233AD" w:rsidP="009233AD">
      <w:pPr>
        <w:spacing w:line="276" w:lineRule="auto"/>
      </w:pPr>
    </w:p>
    <w:p w:rsidR="009233AD" w:rsidRPr="00E36D85" w:rsidRDefault="009233AD" w:rsidP="009233AD">
      <w:pPr>
        <w:spacing w:line="276" w:lineRule="auto"/>
        <w:rPr>
          <w:sz w:val="26"/>
          <w:szCs w:val="26"/>
        </w:rPr>
      </w:pPr>
      <w:r w:rsidRPr="00E36D85">
        <w:rPr>
          <w:sz w:val="26"/>
          <w:szCs w:val="26"/>
        </w:rPr>
        <w:t xml:space="preserve">Выявление итоговых результатов изучения темы завершаются </w:t>
      </w:r>
      <w:proofErr w:type="spellStart"/>
      <w:r w:rsidRPr="00E36D85">
        <w:rPr>
          <w:sz w:val="26"/>
          <w:szCs w:val="26"/>
        </w:rPr>
        <w:t>повторительно</w:t>
      </w:r>
      <w:proofErr w:type="spellEnd"/>
      <w:r w:rsidRPr="00E36D85">
        <w:rPr>
          <w:sz w:val="26"/>
          <w:szCs w:val="26"/>
        </w:rPr>
        <w:t xml:space="preserve"> – обобщающими уроками. Задания для урока повторения и обобщения составляются с учетом обязательных результатов обучения. </w:t>
      </w:r>
    </w:p>
    <w:p w:rsidR="009233AD" w:rsidRPr="00E36D85" w:rsidRDefault="009233AD" w:rsidP="009233AD">
      <w:pPr>
        <w:spacing w:line="276" w:lineRule="auto"/>
        <w:rPr>
          <w:sz w:val="26"/>
          <w:szCs w:val="26"/>
        </w:rPr>
      </w:pPr>
      <w:r w:rsidRPr="00E36D85">
        <w:rPr>
          <w:sz w:val="26"/>
          <w:szCs w:val="26"/>
        </w:rPr>
        <w:t>Промежуточная аттестация проводится в форме тестирования.</w:t>
      </w:r>
    </w:p>
    <w:p w:rsidR="009233AD" w:rsidRPr="00E36D85" w:rsidRDefault="009233AD" w:rsidP="009233AD">
      <w:pPr>
        <w:spacing w:line="276" w:lineRule="auto"/>
        <w:ind w:left="-426"/>
        <w:jc w:val="center"/>
        <w:rPr>
          <w:b/>
          <w:sz w:val="26"/>
          <w:szCs w:val="26"/>
        </w:rPr>
      </w:pPr>
      <w:r w:rsidRPr="00E36D85">
        <w:rPr>
          <w:b/>
          <w:sz w:val="26"/>
          <w:szCs w:val="26"/>
        </w:rPr>
        <w:t xml:space="preserve">График проведения </w:t>
      </w:r>
      <w:proofErr w:type="spellStart"/>
      <w:r w:rsidRPr="00E36D85">
        <w:rPr>
          <w:b/>
          <w:sz w:val="26"/>
          <w:szCs w:val="26"/>
        </w:rPr>
        <w:t>повторительно</w:t>
      </w:r>
      <w:proofErr w:type="spellEnd"/>
      <w:r w:rsidRPr="00E36D85">
        <w:rPr>
          <w:b/>
          <w:sz w:val="26"/>
          <w:szCs w:val="26"/>
        </w:rPr>
        <w:t xml:space="preserve"> – обобщающих уроков</w:t>
      </w:r>
    </w:p>
    <w:p w:rsidR="009233AD" w:rsidRPr="00FD7B33" w:rsidRDefault="009233AD" w:rsidP="009233AD">
      <w:pPr>
        <w:spacing w:line="276" w:lineRule="auto"/>
        <w:ind w:left="-426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127"/>
        <w:gridCol w:w="2409"/>
        <w:gridCol w:w="2127"/>
        <w:gridCol w:w="2078"/>
        <w:gridCol w:w="2423"/>
      </w:tblGrid>
      <w:tr w:rsidR="009233AD" w:rsidRPr="005F21C1" w:rsidTr="005D6478">
        <w:tc>
          <w:tcPr>
            <w:tcW w:w="2693" w:type="dxa"/>
          </w:tcPr>
          <w:p w:rsidR="009233AD" w:rsidRPr="008D7273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 w:rsidRPr="008D7273">
              <w:t xml:space="preserve">Номер и тема </w:t>
            </w:r>
            <w:r>
              <w:t>контрольных работ</w:t>
            </w:r>
          </w:p>
        </w:tc>
        <w:tc>
          <w:tcPr>
            <w:tcW w:w="2127" w:type="dxa"/>
          </w:tcPr>
          <w:p w:rsidR="009233AD" w:rsidRPr="00870E59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 w:rsidRPr="00870E59">
              <w:t>1 четверть</w:t>
            </w:r>
          </w:p>
        </w:tc>
        <w:tc>
          <w:tcPr>
            <w:tcW w:w="2409" w:type="dxa"/>
          </w:tcPr>
          <w:p w:rsidR="009233AD" w:rsidRPr="00870E59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>
              <w:t>2</w:t>
            </w:r>
            <w:r w:rsidRPr="00870E59">
              <w:t xml:space="preserve"> четверть</w:t>
            </w:r>
          </w:p>
        </w:tc>
        <w:tc>
          <w:tcPr>
            <w:tcW w:w="2127" w:type="dxa"/>
          </w:tcPr>
          <w:p w:rsidR="009233AD" w:rsidRPr="00870E59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>
              <w:t>3</w:t>
            </w:r>
            <w:r w:rsidRPr="00870E59">
              <w:t xml:space="preserve"> четверть</w:t>
            </w:r>
          </w:p>
        </w:tc>
        <w:tc>
          <w:tcPr>
            <w:tcW w:w="2078" w:type="dxa"/>
          </w:tcPr>
          <w:p w:rsidR="009233AD" w:rsidRPr="00870E59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>
              <w:t>4</w:t>
            </w:r>
            <w:r w:rsidRPr="00870E59">
              <w:t xml:space="preserve"> четверть</w:t>
            </w:r>
          </w:p>
        </w:tc>
        <w:tc>
          <w:tcPr>
            <w:tcW w:w="2423" w:type="dxa"/>
          </w:tcPr>
          <w:p w:rsidR="009233AD" w:rsidRPr="00870E59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>
              <w:t>Дата промежуточной аттестации</w:t>
            </w:r>
          </w:p>
        </w:tc>
      </w:tr>
      <w:tr w:rsidR="009233AD" w:rsidRPr="005F21C1" w:rsidTr="005D6478">
        <w:tc>
          <w:tcPr>
            <w:tcW w:w="2693" w:type="dxa"/>
          </w:tcPr>
          <w:p w:rsidR="009233AD" w:rsidRPr="00F927D3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>
              <w:t>№ 1.</w:t>
            </w:r>
            <w:r w:rsidRPr="00F927D3">
              <w:t>Повторительно – обобщающий урок</w:t>
            </w:r>
            <w:r>
              <w:t xml:space="preserve"> </w:t>
            </w:r>
            <w:r w:rsidRPr="00F927D3">
              <w:t xml:space="preserve"> «Россия в первой половине </w:t>
            </w:r>
            <w:r w:rsidRPr="00F927D3">
              <w:rPr>
                <w:lang w:val="en-US"/>
              </w:rPr>
              <w:t>XIX</w:t>
            </w:r>
            <w:r w:rsidRPr="00F927D3">
              <w:t xml:space="preserve"> века»</w:t>
            </w:r>
          </w:p>
        </w:tc>
        <w:tc>
          <w:tcPr>
            <w:tcW w:w="2127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233AD" w:rsidRPr="00FD7B33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>
              <w:t>08.11.14.</w:t>
            </w:r>
          </w:p>
        </w:tc>
        <w:tc>
          <w:tcPr>
            <w:tcW w:w="2127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33AD" w:rsidRPr="005F21C1" w:rsidTr="005D6478">
        <w:tc>
          <w:tcPr>
            <w:tcW w:w="2693" w:type="dxa"/>
          </w:tcPr>
          <w:p w:rsidR="009233AD" w:rsidRPr="00F927D3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 w:rsidRPr="00F927D3">
              <w:t xml:space="preserve">№ 2 </w:t>
            </w:r>
            <w:proofErr w:type="spellStart"/>
            <w:r w:rsidRPr="00F927D3">
              <w:t>Повторительно</w:t>
            </w:r>
            <w:proofErr w:type="spellEnd"/>
            <w:r w:rsidRPr="00F927D3">
              <w:t xml:space="preserve"> – обобщающий урок  «Россия во второй  половине </w:t>
            </w:r>
            <w:r w:rsidRPr="00F927D3">
              <w:rPr>
                <w:lang w:val="en-US"/>
              </w:rPr>
              <w:t>XIX</w:t>
            </w:r>
            <w:r w:rsidRPr="00F927D3">
              <w:t xml:space="preserve"> века»</w:t>
            </w:r>
          </w:p>
        </w:tc>
        <w:tc>
          <w:tcPr>
            <w:tcW w:w="2127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233AD" w:rsidRPr="00F927D3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 w:rsidRPr="00F927D3">
              <w:t>январь 3 (неделя)</w:t>
            </w:r>
          </w:p>
        </w:tc>
        <w:tc>
          <w:tcPr>
            <w:tcW w:w="2078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9233AD" w:rsidRPr="00FD7B33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>
              <w:t xml:space="preserve"> </w:t>
            </w:r>
          </w:p>
        </w:tc>
      </w:tr>
      <w:tr w:rsidR="009233AD" w:rsidRPr="005F21C1" w:rsidTr="005D6478">
        <w:tc>
          <w:tcPr>
            <w:tcW w:w="2693" w:type="dxa"/>
          </w:tcPr>
          <w:p w:rsidR="009233AD" w:rsidRPr="00F927D3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>
              <w:t>№ 3</w:t>
            </w:r>
            <w:r w:rsidRPr="00F927D3">
              <w:t xml:space="preserve">Итоговое повторение «Россия в 19 </w:t>
            </w:r>
            <w:proofErr w:type="gramStart"/>
            <w:r w:rsidRPr="00F927D3">
              <w:t>в</w:t>
            </w:r>
            <w:proofErr w:type="gramEnd"/>
            <w:r w:rsidRPr="00F927D3">
              <w:t>.»</w:t>
            </w:r>
          </w:p>
        </w:tc>
        <w:tc>
          <w:tcPr>
            <w:tcW w:w="2127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233AD" w:rsidRPr="00F927D3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 w:rsidRPr="00F927D3">
              <w:t>февраль</w:t>
            </w:r>
          </w:p>
        </w:tc>
        <w:tc>
          <w:tcPr>
            <w:tcW w:w="2078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9233AD" w:rsidRPr="00FD7B33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</w:p>
        </w:tc>
      </w:tr>
      <w:tr w:rsidR="009233AD" w:rsidRPr="005F21C1" w:rsidTr="005D6478">
        <w:tc>
          <w:tcPr>
            <w:tcW w:w="2693" w:type="dxa"/>
          </w:tcPr>
          <w:p w:rsidR="009233AD" w:rsidRPr="00F927D3" w:rsidRDefault="009233AD" w:rsidP="005D6478">
            <w:pPr>
              <w:widowControl w:val="0"/>
              <w:adjustRightInd w:val="0"/>
              <w:spacing w:line="276" w:lineRule="auto"/>
            </w:pPr>
            <w:r w:rsidRPr="00F927D3">
              <w:t>Промежуточная аттестация</w:t>
            </w:r>
          </w:p>
        </w:tc>
        <w:tc>
          <w:tcPr>
            <w:tcW w:w="2127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9233AD" w:rsidRPr="005F21C1" w:rsidRDefault="009233AD" w:rsidP="005D6478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9233AD" w:rsidRPr="00FD7B33" w:rsidRDefault="009233AD" w:rsidP="005D6478">
            <w:pPr>
              <w:widowControl w:val="0"/>
              <w:adjustRightInd w:val="0"/>
              <w:spacing w:line="276" w:lineRule="auto"/>
              <w:jc w:val="center"/>
            </w:pPr>
            <w:r>
              <w:t>май</w:t>
            </w:r>
          </w:p>
        </w:tc>
      </w:tr>
    </w:tbl>
    <w:p w:rsidR="009233AD" w:rsidRDefault="009233AD" w:rsidP="009233AD">
      <w:pPr>
        <w:spacing w:line="276" w:lineRule="auto"/>
      </w:pPr>
    </w:p>
    <w:p w:rsidR="009233AD" w:rsidRDefault="009233AD" w:rsidP="009233A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9233AD" w:rsidRDefault="009233AD" w:rsidP="009233A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9233AD" w:rsidRPr="00E36D85" w:rsidRDefault="009233AD" w:rsidP="009233A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36D85">
        <w:rPr>
          <w:b/>
          <w:sz w:val="26"/>
          <w:szCs w:val="26"/>
        </w:rPr>
        <w:lastRenderedPageBreak/>
        <w:t xml:space="preserve">Требования к уровню подготовки </w:t>
      </w:r>
      <w:proofErr w:type="gramStart"/>
      <w:r w:rsidRPr="00E36D85">
        <w:rPr>
          <w:b/>
          <w:sz w:val="26"/>
          <w:szCs w:val="26"/>
        </w:rPr>
        <w:t>обучающихся</w:t>
      </w:r>
      <w:proofErr w:type="gramEnd"/>
      <w:r w:rsidRPr="00E36D85">
        <w:rPr>
          <w:b/>
          <w:sz w:val="26"/>
          <w:szCs w:val="26"/>
        </w:rPr>
        <w:t>: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i/>
          <w:sz w:val="26"/>
          <w:szCs w:val="26"/>
        </w:rPr>
        <w:t xml:space="preserve">    </w:t>
      </w:r>
      <w:r w:rsidRPr="00E36D85">
        <w:rPr>
          <w:rFonts w:ascii="Times New Roman" w:hAnsi="Times New Roman"/>
          <w:sz w:val="26"/>
          <w:szCs w:val="26"/>
        </w:rPr>
        <w:t xml:space="preserve">В результате изучения </w:t>
      </w:r>
      <w:r>
        <w:rPr>
          <w:rFonts w:ascii="Times New Roman" w:hAnsi="Times New Roman"/>
          <w:sz w:val="26"/>
          <w:szCs w:val="26"/>
        </w:rPr>
        <w:t xml:space="preserve">истории на базовом уровне </w:t>
      </w:r>
      <w:proofErr w:type="gramStart"/>
      <w:r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E36D85">
        <w:rPr>
          <w:rFonts w:ascii="Times New Roman" w:hAnsi="Times New Roman"/>
          <w:sz w:val="26"/>
          <w:szCs w:val="26"/>
        </w:rPr>
        <w:t xml:space="preserve"> должен</w:t>
      </w:r>
    </w:p>
    <w:p w:rsidR="009233AD" w:rsidRPr="00E36D85" w:rsidRDefault="009233AD" w:rsidP="009233AD">
      <w:pPr>
        <w:pStyle w:val="a3"/>
        <w:rPr>
          <w:rFonts w:ascii="Times New Roman" w:hAnsi="Times New Roman"/>
          <w:b/>
          <w:sz w:val="26"/>
          <w:szCs w:val="26"/>
        </w:rPr>
      </w:pPr>
      <w:r w:rsidRPr="00E36D85">
        <w:rPr>
          <w:rFonts w:ascii="Times New Roman" w:hAnsi="Times New Roman"/>
          <w:b/>
          <w:sz w:val="26"/>
          <w:szCs w:val="26"/>
        </w:rPr>
        <w:t>знать/понимать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  основные факты, процессы и явления, характеризующие целостность отечественной и всемирной истории;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 xml:space="preserve">·   периодизацию всемирной и отечественной истории;                                                                        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современные версии и трактовки важнейших проблем отечественной и всемирной истории;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историческую обусловленность современных общественных процессов;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особенности исторического пути России, ее роль в мировом сообществе;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 важнейшие достижения культуры и системы ценностей, сформировавшиеся в ходе исторического развития;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 изученные виды исторических источников;</w:t>
      </w:r>
    </w:p>
    <w:p w:rsidR="009233AD" w:rsidRPr="00E36D85" w:rsidRDefault="009233AD" w:rsidP="009233AD">
      <w:pPr>
        <w:pStyle w:val="a3"/>
        <w:rPr>
          <w:rFonts w:ascii="Times New Roman" w:hAnsi="Times New Roman"/>
          <w:b/>
          <w:sz w:val="26"/>
          <w:szCs w:val="26"/>
        </w:rPr>
      </w:pPr>
      <w:r w:rsidRPr="00E36D85">
        <w:rPr>
          <w:rFonts w:ascii="Times New Roman" w:hAnsi="Times New Roman"/>
          <w:b/>
          <w:sz w:val="26"/>
          <w:szCs w:val="26"/>
        </w:rPr>
        <w:t>уметь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проводить поиск исторической информации в источниках разного типа;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 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  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 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 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 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различать в исторической информации факты и мнения, исторические описания и исторические объяснения;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 устанавливать причинно-следственные связи между явлениями, пространственные и временные рамки изучаемых исторических  процессов и явлений;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  представлять результаты изучения исторического материала в формах конспекта, реферата, рецензии;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 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b/>
          <w:sz w:val="26"/>
          <w:szCs w:val="26"/>
        </w:rPr>
        <w:t>использовать приобретенные знания и умения</w:t>
      </w:r>
      <w:r w:rsidRPr="00E36D85">
        <w:rPr>
          <w:rFonts w:ascii="Times New Roman" w:hAnsi="Times New Roman"/>
          <w:sz w:val="26"/>
          <w:szCs w:val="26"/>
        </w:rPr>
        <w:t xml:space="preserve"> в практической деятельности и повседневной жизни </w:t>
      </w:r>
      <w:proofErr w:type="gramStart"/>
      <w:r w:rsidRPr="00E36D85">
        <w:rPr>
          <w:rFonts w:ascii="Times New Roman" w:hAnsi="Times New Roman"/>
          <w:sz w:val="26"/>
          <w:szCs w:val="26"/>
        </w:rPr>
        <w:t>для</w:t>
      </w:r>
      <w:proofErr w:type="gramEnd"/>
      <w:r w:rsidRPr="00E36D85">
        <w:rPr>
          <w:rFonts w:ascii="Times New Roman" w:hAnsi="Times New Roman"/>
          <w:sz w:val="26"/>
          <w:szCs w:val="26"/>
        </w:rPr>
        <w:t>: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определения собственной позиции по отношению к явлениям современной жизни, исходя из их исторической обусловленности;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использования навыков исторического анализа при критическом восприятии получаемой извне социальной информации;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соотнесения своих действий и поступков окружающих с исторически возникшими формами социального поведения;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lastRenderedPageBreak/>
        <w:t>·    понимания исторических причин и исторического значения событий и явлений современной жизни;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высказывания собственных суждений об историческом наследии народов России и мира;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объяснения исторически сложившихся норм социального поведения;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·   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принадлежности;</w:t>
      </w:r>
    </w:p>
    <w:p w:rsidR="009233AD" w:rsidRPr="00E36D85" w:rsidRDefault="009233AD" w:rsidP="009233AD">
      <w:pPr>
        <w:pStyle w:val="a3"/>
        <w:rPr>
          <w:rFonts w:ascii="Times New Roman" w:hAnsi="Times New Roman"/>
          <w:sz w:val="26"/>
          <w:szCs w:val="26"/>
        </w:rPr>
      </w:pPr>
      <w:r w:rsidRPr="00E36D85">
        <w:rPr>
          <w:rFonts w:ascii="Times New Roman" w:hAnsi="Times New Roman"/>
          <w:sz w:val="26"/>
          <w:szCs w:val="26"/>
        </w:rPr>
        <w:t>- 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233AD" w:rsidRPr="00E36D85" w:rsidRDefault="009233AD" w:rsidP="009233AD">
      <w:pPr>
        <w:rPr>
          <w:sz w:val="26"/>
          <w:szCs w:val="26"/>
        </w:rPr>
      </w:pPr>
    </w:p>
    <w:p w:rsidR="009233AD" w:rsidRPr="009C3E14" w:rsidRDefault="009233AD" w:rsidP="009233AD">
      <w:pPr>
        <w:spacing w:line="276" w:lineRule="auto"/>
      </w:pPr>
    </w:p>
    <w:p w:rsidR="009233AD" w:rsidRDefault="009233AD" w:rsidP="009233AD">
      <w:pPr>
        <w:jc w:val="center"/>
        <w:rPr>
          <w:rFonts w:eastAsia="Calibri"/>
          <w:b/>
          <w:sz w:val="28"/>
          <w:szCs w:val="28"/>
        </w:rPr>
      </w:pPr>
    </w:p>
    <w:p w:rsidR="009233AD" w:rsidRDefault="009233AD" w:rsidP="009233AD">
      <w:pPr>
        <w:jc w:val="center"/>
        <w:rPr>
          <w:rFonts w:eastAsia="Calibri"/>
          <w:b/>
          <w:sz w:val="28"/>
          <w:szCs w:val="28"/>
        </w:rPr>
      </w:pPr>
    </w:p>
    <w:p w:rsidR="009233AD" w:rsidRDefault="009233AD" w:rsidP="009233AD">
      <w:pPr>
        <w:jc w:val="center"/>
        <w:rPr>
          <w:rFonts w:eastAsia="Calibri"/>
          <w:b/>
          <w:sz w:val="28"/>
          <w:szCs w:val="28"/>
        </w:rPr>
      </w:pPr>
      <w:r w:rsidRPr="00C966E3">
        <w:rPr>
          <w:rFonts w:eastAsia="Calibri"/>
          <w:b/>
          <w:sz w:val="28"/>
          <w:szCs w:val="28"/>
        </w:rPr>
        <w:t xml:space="preserve">КАЛЕНДАРНО-ТЕМАТИЧЕСКОЕ ПЛАНИРОВАНИЕ   </w:t>
      </w:r>
      <w:r>
        <w:rPr>
          <w:rFonts w:eastAsia="Calibri"/>
          <w:b/>
          <w:sz w:val="28"/>
          <w:szCs w:val="28"/>
        </w:rPr>
        <w:t>ПРОГРАММНОГО МАТЕРИАЛА</w:t>
      </w:r>
    </w:p>
    <w:p w:rsidR="009233AD" w:rsidRPr="00C966E3" w:rsidRDefault="009233AD" w:rsidP="009233A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 час в неделю, всего 70 часов</w:t>
      </w:r>
    </w:p>
    <w:p w:rsidR="009233AD" w:rsidRPr="009C3E14" w:rsidRDefault="009233AD" w:rsidP="009233A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9233AD" w:rsidRPr="00C966E3" w:rsidRDefault="009233AD" w:rsidP="009233AD">
      <w:pPr>
        <w:jc w:val="center"/>
        <w:rPr>
          <w:b/>
        </w:rPr>
      </w:pPr>
      <w:r w:rsidRPr="00C966E3">
        <w:rPr>
          <w:b/>
        </w:rPr>
        <w:t>Курс «История России Х</w:t>
      </w:r>
      <w:r w:rsidRPr="00C966E3">
        <w:rPr>
          <w:b/>
          <w:lang w:val="en-US"/>
        </w:rPr>
        <w:t>I</w:t>
      </w:r>
      <w:r>
        <w:rPr>
          <w:b/>
        </w:rPr>
        <w:t xml:space="preserve">Х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.» </w:t>
      </w:r>
    </w:p>
    <w:p w:rsidR="009233AD" w:rsidRPr="00735673" w:rsidRDefault="009233AD" w:rsidP="009233AD">
      <w:pPr>
        <w:jc w:val="center"/>
      </w:pPr>
    </w:p>
    <w:tbl>
      <w:tblPr>
        <w:tblW w:w="5701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915"/>
        <w:gridCol w:w="1036"/>
        <w:gridCol w:w="481"/>
        <w:gridCol w:w="260"/>
        <w:gridCol w:w="570"/>
        <w:gridCol w:w="78"/>
        <w:gridCol w:w="3073"/>
        <w:gridCol w:w="3497"/>
        <w:gridCol w:w="14"/>
        <w:gridCol w:w="3386"/>
        <w:gridCol w:w="14"/>
        <w:gridCol w:w="1189"/>
        <w:gridCol w:w="89"/>
        <w:gridCol w:w="947"/>
        <w:gridCol w:w="256"/>
        <w:gridCol w:w="1033"/>
      </w:tblGrid>
      <w:tr w:rsidR="009233AD" w:rsidRPr="00AF088D" w:rsidTr="009233AD">
        <w:trPr>
          <w:cantSplit/>
          <w:trHeight w:val="680"/>
        </w:trPr>
        <w:tc>
          <w:tcPr>
            <w:tcW w:w="271" w:type="pct"/>
            <w:vMerge w:val="restar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№</w:t>
            </w:r>
          </w:p>
        </w:tc>
        <w:tc>
          <w:tcPr>
            <w:tcW w:w="756" w:type="pct"/>
            <w:gridSpan w:val="4"/>
            <w:vMerge w:val="restar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Тема</w:t>
            </w:r>
          </w:p>
        </w:tc>
        <w:tc>
          <w:tcPr>
            <w:tcW w:w="160" w:type="pct"/>
            <w:vMerge w:val="restart"/>
            <w:textDirection w:val="btLr"/>
          </w:tcPr>
          <w:p w:rsidR="009233AD" w:rsidRPr="00AF088D" w:rsidRDefault="009233AD" w:rsidP="005D6478">
            <w:pPr>
              <w:ind w:left="113" w:right="113"/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885" w:type="pct"/>
            <w:gridSpan w:val="2"/>
            <w:vMerge w:val="restar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Элементы содержания</w:t>
            </w: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Merge w:val="restar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955" w:type="pct"/>
            <w:gridSpan w:val="2"/>
            <w:vMerge w:val="restar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AF088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59" w:type="pct"/>
            <w:gridSpan w:val="2"/>
            <w:vMerge w:val="restar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628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Дата</w:t>
            </w:r>
          </w:p>
        </w:tc>
      </w:tr>
      <w:tr w:rsidR="009233AD" w:rsidRPr="00AF088D" w:rsidTr="009233AD">
        <w:trPr>
          <w:cantSplit/>
          <w:trHeight w:val="1500"/>
        </w:trPr>
        <w:tc>
          <w:tcPr>
            <w:tcW w:w="271" w:type="pct"/>
            <w:vMerge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756" w:type="pct"/>
            <w:gridSpan w:val="4"/>
            <w:vMerge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  <w:textDirection w:val="btLr"/>
          </w:tcPr>
          <w:p w:rsidR="009233AD" w:rsidRPr="00AF088D" w:rsidRDefault="009233AD" w:rsidP="005D647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Merge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План</w:t>
            </w:r>
          </w:p>
        </w:tc>
        <w:tc>
          <w:tcPr>
            <w:tcW w:w="290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Факт</w:t>
            </w:r>
          </w:p>
        </w:tc>
      </w:tr>
      <w:tr w:rsidR="009233AD" w:rsidRPr="00AF088D" w:rsidTr="009233AD">
        <w:trPr>
          <w:gridAfter w:val="14"/>
          <w:wAfter w:w="4181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Введение «Россия на рубеже </w:t>
            </w:r>
            <w:proofErr w:type="gramStart"/>
            <w:r w:rsidRPr="00AF088D">
              <w:rPr>
                <w:sz w:val="20"/>
                <w:szCs w:val="20"/>
              </w:rPr>
              <w:t>Х</w:t>
            </w:r>
            <w:proofErr w:type="gramEnd"/>
            <w:r w:rsidRPr="00AF088D">
              <w:rPr>
                <w:sz w:val="20"/>
                <w:szCs w:val="20"/>
                <w:lang w:val="en-US"/>
              </w:rPr>
              <w:t>VIII</w:t>
            </w:r>
            <w:r w:rsidRPr="00AF088D">
              <w:rPr>
                <w:sz w:val="20"/>
                <w:szCs w:val="20"/>
              </w:rPr>
              <w:t xml:space="preserve"> – Х</w:t>
            </w:r>
            <w:r w:rsidRPr="00AF088D">
              <w:rPr>
                <w:sz w:val="20"/>
                <w:szCs w:val="20"/>
                <w:lang w:val="en-US"/>
              </w:rPr>
              <w:t>I</w:t>
            </w:r>
            <w:r w:rsidRPr="00AF088D">
              <w:rPr>
                <w:sz w:val="20"/>
                <w:szCs w:val="20"/>
              </w:rPr>
              <w:t>Х вв.»</w:t>
            </w: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Политический, социальный, экономический строй России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proofErr w:type="spellStart"/>
            <w:r w:rsidRPr="00AF088D">
              <w:rPr>
                <w:sz w:val="20"/>
                <w:szCs w:val="20"/>
              </w:rPr>
              <w:t>Многоконфессиональность</w:t>
            </w:r>
            <w:proofErr w:type="spellEnd"/>
            <w:r w:rsidRPr="00AF088D">
              <w:rPr>
                <w:sz w:val="20"/>
                <w:szCs w:val="20"/>
              </w:rPr>
              <w:t>, мещане, «</w:t>
            </w:r>
            <w:proofErr w:type="spellStart"/>
            <w:r w:rsidRPr="00AF088D">
              <w:rPr>
                <w:sz w:val="20"/>
                <w:szCs w:val="20"/>
              </w:rPr>
              <w:t>капиталистые</w:t>
            </w:r>
            <w:proofErr w:type="spellEnd"/>
            <w:r w:rsidRPr="00AF088D">
              <w:rPr>
                <w:sz w:val="20"/>
                <w:szCs w:val="20"/>
              </w:rPr>
              <w:t>» крестьяне, отходничество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характерные черты политики, экономики, социальных отношений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2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Внутренняя политика </w:t>
            </w: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Александра-</w:t>
            </w:r>
            <w:proofErr w:type="gramStart"/>
            <w:r w:rsidRPr="00AF088D">
              <w:rPr>
                <w:sz w:val="20"/>
                <w:szCs w:val="20"/>
                <w:lang w:val="en-US"/>
              </w:rPr>
              <w:t>I</w:t>
            </w:r>
            <w:proofErr w:type="gramEnd"/>
            <w:r w:rsidRPr="00AF088D">
              <w:rPr>
                <w:sz w:val="20"/>
                <w:szCs w:val="20"/>
              </w:rPr>
              <w:t xml:space="preserve"> в 1801-1806 гг.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Личность императора. Негласный комитет. Учреждение министерств. Указ о «вольных хлебопашцах»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Негласный комитет, вольные хлебопашцы, Государственный совет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Знать годы правления, называть характерные черты внутренней политики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3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Внешняя политика в 1801-1812 гг.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Войны со Швецией, Турцией, Ираном, Францией. Участие в антифранцузских коалициях. </w:t>
            </w:r>
            <w:proofErr w:type="spellStart"/>
            <w:r w:rsidRPr="00AF088D">
              <w:rPr>
                <w:sz w:val="20"/>
                <w:szCs w:val="20"/>
              </w:rPr>
              <w:t>Тильзитский</w:t>
            </w:r>
            <w:proofErr w:type="spellEnd"/>
            <w:r w:rsidRPr="00AF088D">
              <w:rPr>
                <w:sz w:val="20"/>
                <w:szCs w:val="20"/>
              </w:rPr>
              <w:t xml:space="preserve"> мир.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Коалиция, конвенция, сейм, континентальная блокада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основные цели, направления (показывать на карте), результативность внешней политики.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4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Реформаторская деятельность М.М. </w:t>
            </w:r>
            <w:r w:rsidRPr="00AF088D">
              <w:rPr>
                <w:sz w:val="20"/>
                <w:szCs w:val="20"/>
              </w:rPr>
              <w:lastRenderedPageBreak/>
              <w:t>Сперанского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Личность реформатора. Проект политической реформы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Идеолог, консерватизм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основные положения политической реформы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F088D">
                <w:rPr>
                  <w:sz w:val="20"/>
                  <w:szCs w:val="20"/>
                </w:rPr>
                <w:t>1812 г</w:t>
              </w:r>
            </w:smartTag>
            <w:r w:rsidRPr="00AF088D">
              <w:rPr>
                <w:sz w:val="20"/>
                <w:szCs w:val="20"/>
              </w:rPr>
              <w:t>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Причины, планы сторон, ход военных действий. 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proofErr w:type="gramStart"/>
            <w:r w:rsidRPr="00AF088D">
              <w:rPr>
                <w:sz w:val="20"/>
                <w:szCs w:val="20"/>
              </w:rPr>
              <w:t>Отечественная война, партизаны, генеральное сражение, народное ополчение, флеши, редут, батарея,  фураж</w:t>
            </w:r>
            <w:proofErr w:type="gramEnd"/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Знать хронологию, планы, характер, этапы войны, полководцев; показывать на карте основные сражения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6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Заграничный поход русской армии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Поход 1812-1814 гг. Венский конгресс. Священный союз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Битва народов, Восточный вопрос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Цели и результаты похода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7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Внутренняя политика Александра в 1813-1825 гг.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Противоречивость политики. Усиление консервативных тенденций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Гражданские свободы, автономия, мистицизм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Объяснять причины изменения политики, давать оценку внутренней политике 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8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Социально – экономическое развитие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proofErr w:type="gramStart"/>
            <w:r w:rsidRPr="00AF088D">
              <w:rPr>
                <w:sz w:val="20"/>
                <w:szCs w:val="20"/>
              </w:rPr>
              <w:t>Аракчеевщина</w:t>
            </w:r>
            <w:proofErr w:type="gramEnd"/>
            <w:r w:rsidRPr="00AF088D">
              <w:rPr>
                <w:sz w:val="20"/>
                <w:szCs w:val="20"/>
              </w:rPr>
              <w:t xml:space="preserve">. Экономика после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F088D">
                <w:rPr>
                  <w:sz w:val="20"/>
                  <w:szCs w:val="20"/>
                </w:rPr>
                <w:t>1812 г</w:t>
              </w:r>
            </w:smartTag>
            <w:r w:rsidRPr="00AF088D">
              <w:rPr>
                <w:sz w:val="20"/>
                <w:szCs w:val="20"/>
              </w:rPr>
              <w:t>.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Тарифный устав, военные поселения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черты социально-экономического развития; объяснять причины экономического кризиса 1812-1815 гг.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9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Общественное движение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Северное и Южное тайные общества, их программы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Общественное движение, тайное общество, либерализм, конституция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причины возникновения, основные идеологии, этапы развития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10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Выступление декабристов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Династический кризис. Восстание на Сенатской площади. Восстание Черниговского полка. Суд над декабристами 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Династический кризис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Объяснять цели и результаты деятельности декабристов; оценивать историческое значение восстания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11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Внутренняя политика Николая-</w:t>
            </w:r>
            <w:proofErr w:type="gramStart"/>
            <w:r w:rsidRPr="00AF088D">
              <w:rPr>
                <w:sz w:val="20"/>
                <w:szCs w:val="20"/>
                <w:lang w:val="en-US"/>
              </w:rPr>
              <w:t>I</w:t>
            </w:r>
            <w:proofErr w:type="gramEnd"/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Усиление самодержавной власти. Ужесточение контроля над обществом. </w:t>
            </w:r>
            <w:r w:rsidRPr="00AF088D">
              <w:rPr>
                <w:sz w:val="20"/>
                <w:szCs w:val="20"/>
                <w:lang w:val="en-US"/>
              </w:rPr>
              <w:t>III</w:t>
            </w:r>
            <w:r w:rsidRPr="00AF088D">
              <w:rPr>
                <w:sz w:val="20"/>
                <w:szCs w:val="20"/>
              </w:rPr>
              <w:t xml:space="preserve"> отделение полиции. А.Х. </w:t>
            </w:r>
            <w:proofErr w:type="spellStart"/>
            <w:r w:rsidRPr="00AF088D">
              <w:rPr>
                <w:sz w:val="20"/>
                <w:szCs w:val="20"/>
              </w:rPr>
              <w:t>Бенкендорф</w:t>
            </w:r>
            <w:proofErr w:type="spellEnd"/>
            <w:r w:rsidRPr="00AF088D">
              <w:rPr>
                <w:sz w:val="20"/>
                <w:szCs w:val="20"/>
              </w:rPr>
              <w:t xml:space="preserve">. Кодификация законов 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Государственные крестьяне, кодификация, жандарм, цензура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Знать годы царствования; называть характерные черты внутренней политики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12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Социально-экономическое развитие в 20-50 гг.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Промышленный переворот. Развитие основных отраслей. Финансовая политика Е.Ф. </w:t>
            </w:r>
            <w:proofErr w:type="spellStart"/>
            <w:r w:rsidRPr="00AF088D">
              <w:rPr>
                <w:sz w:val="20"/>
                <w:szCs w:val="20"/>
              </w:rPr>
              <w:t>Канкрина</w:t>
            </w:r>
            <w:proofErr w:type="spellEnd"/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Промышленный переворот, пролетариат, буржуазия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характерные черты социально-экономического ра</w:t>
            </w:r>
            <w:r>
              <w:rPr>
                <w:sz w:val="20"/>
                <w:szCs w:val="20"/>
              </w:rPr>
              <w:t>звития; финансовую политику Е.Ф.</w:t>
            </w:r>
            <w:r w:rsidRPr="00AF088D">
              <w:rPr>
                <w:sz w:val="20"/>
                <w:szCs w:val="20"/>
              </w:rPr>
              <w:t xml:space="preserve"> </w:t>
            </w:r>
            <w:proofErr w:type="spellStart"/>
            <w:r w:rsidRPr="00AF088D">
              <w:rPr>
                <w:sz w:val="20"/>
                <w:szCs w:val="20"/>
              </w:rPr>
              <w:t>Канкрина</w:t>
            </w:r>
            <w:proofErr w:type="spellEnd"/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13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Внешняя политика Николая-</w:t>
            </w:r>
            <w:proofErr w:type="gramStart"/>
            <w:r w:rsidRPr="00AF088D">
              <w:rPr>
                <w:sz w:val="20"/>
                <w:szCs w:val="20"/>
                <w:lang w:val="en-US"/>
              </w:rPr>
              <w:t>I</w:t>
            </w:r>
            <w:proofErr w:type="gramEnd"/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Россия и революции в Европе. Польское восстание. Вхождение Кавказа в состав России. Кавказская война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«Международный жандарм», контрибуция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основные направления (показывать на карте) внешней политики.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14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Крымская война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Причины, участники. Оборона Севастополя. Парижский мир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Знать хронологию, причины, планы, характер, этапы войны, полководцев; показывать на карте основные сражения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15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Общественное движение 1830-1850 гг.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Западники и славянофилы, утопический социализм Н.М.Карамзина. «Теория официальной народности». П.А.Чаадаев. Петрашевцы.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Западники, славянофилы, общинный социализм, консерватизм, либерализм, радикализм, социализм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черты идеологий и практики общественных движений; сравнивать позици</w:t>
            </w:r>
            <w:r>
              <w:rPr>
                <w:sz w:val="20"/>
                <w:szCs w:val="20"/>
              </w:rPr>
              <w:t xml:space="preserve">и западников и славянофилов; давать </w:t>
            </w:r>
            <w:r w:rsidRPr="00AF088D">
              <w:rPr>
                <w:sz w:val="20"/>
                <w:szCs w:val="20"/>
              </w:rPr>
              <w:t xml:space="preserve"> оценку</w:t>
            </w:r>
            <w:r>
              <w:rPr>
                <w:sz w:val="20"/>
                <w:szCs w:val="20"/>
              </w:rPr>
              <w:t xml:space="preserve"> событиям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16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Наука и образование. </w:t>
            </w:r>
            <w:r w:rsidRPr="00AF088D">
              <w:rPr>
                <w:sz w:val="20"/>
                <w:szCs w:val="20"/>
              </w:rPr>
              <w:lastRenderedPageBreak/>
              <w:t>Русские путешественники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Система общеобразовательных </w:t>
            </w:r>
            <w:r w:rsidRPr="00AF088D">
              <w:rPr>
                <w:sz w:val="20"/>
                <w:szCs w:val="20"/>
              </w:rPr>
              <w:lastRenderedPageBreak/>
              <w:t>учреждений. Достижения науки. Открытие Антарктиды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lastRenderedPageBreak/>
              <w:t xml:space="preserve">Гимназия, приходское училище, </w:t>
            </w:r>
            <w:r w:rsidRPr="00AF088D">
              <w:rPr>
                <w:sz w:val="20"/>
                <w:szCs w:val="20"/>
              </w:rPr>
              <w:lastRenderedPageBreak/>
              <w:t>сословность образовательной системы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lastRenderedPageBreak/>
              <w:t xml:space="preserve">Называть выдающихся </w:t>
            </w:r>
            <w:r w:rsidRPr="00AF088D">
              <w:rPr>
                <w:sz w:val="20"/>
                <w:szCs w:val="20"/>
              </w:rPr>
              <w:lastRenderedPageBreak/>
              <w:t>представителей и достижения российской науки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Художественная культура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Достижения культуры и искусства. Основные стили в художественной </w:t>
            </w:r>
            <w:r>
              <w:rPr>
                <w:sz w:val="20"/>
                <w:szCs w:val="20"/>
              </w:rPr>
              <w:t>культуре. «З</w:t>
            </w:r>
            <w:r w:rsidRPr="00AF088D">
              <w:rPr>
                <w:sz w:val="20"/>
                <w:szCs w:val="20"/>
              </w:rPr>
              <w:t>олотой век» русской культуры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Романтизм, ампир, реализм, русско-византийский стиль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выдающихся представителей и достижения российской культуры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18</w:t>
            </w:r>
          </w:p>
        </w:tc>
        <w:tc>
          <w:tcPr>
            <w:tcW w:w="683" w:type="pct"/>
            <w:gridSpan w:val="3"/>
          </w:tcPr>
          <w:p w:rsidR="009233AD" w:rsidRDefault="009233AD" w:rsidP="005D64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</w:t>
            </w:r>
            <w:proofErr w:type="spellEnd"/>
            <w:r>
              <w:rPr>
                <w:sz w:val="20"/>
                <w:szCs w:val="20"/>
              </w:rPr>
              <w:t xml:space="preserve"> обобщающий урок </w:t>
            </w: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 « Россия в 1</w:t>
            </w:r>
            <w:r w:rsidRPr="00793B27">
              <w:rPr>
                <w:sz w:val="20"/>
                <w:szCs w:val="20"/>
              </w:rPr>
              <w:t>\2 19</w:t>
            </w:r>
            <w:r w:rsidRPr="00AF088D">
              <w:rPr>
                <w:sz w:val="20"/>
                <w:szCs w:val="20"/>
              </w:rPr>
              <w:t>»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Повторение и обобщение изученного материала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14"/>
          <w:wAfter w:w="4181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  <w:lang w:val="en-US"/>
              </w:rPr>
            </w:pPr>
            <w:r w:rsidRPr="00AF088D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Накануне отмены крепостного права.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AF088D">
                <w:rPr>
                  <w:sz w:val="20"/>
                  <w:szCs w:val="20"/>
                </w:rPr>
                <w:t>1861 г</w:t>
              </w:r>
            </w:smartTag>
            <w:r w:rsidRPr="00AF088D">
              <w:rPr>
                <w:sz w:val="20"/>
                <w:szCs w:val="20"/>
              </w:rPr>
              <w:t>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Предпосылки и причины отмены крепостного права. Подготовка реформы. Положение 19 февраля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AF088D">
                <w:rPr>
                  <w:sz w:val="20"/>
                  <w:szCs w:val="20"/>
                </w:rPr>
                <w:t>1961 г</w:t>
              </w:r>
            </w:smartTag>
            <w:r w:rsidRPr="00AF088D">
              <w:rPr>
                <w:sz w:val="20"/>
                <w:szCs w:val="20"/>
              </w:rPr>
              <w:t>.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Временн</w:t>
            </w:r>
            <w:r w:rsidRPr="00AF088D">
              <w:rPr>
                <w:sz w:val="20"/>
                <w:szCs w:val="20"/>
              </w:rPr>
              <w:t>ообязанные</w:t>
            </w:r>
            <w:proofErr w:type="spellEnd"/>
            <w:r w:rsidRPr="00AF088D">
              <w:rPr>
                <w:sz w:val="20"/>
                <w:szCs w:val="20"/>
              </w:rPr>
              <w:t xml:space="preserve"> крестьяне, отрезки, уставные грамоты, мировые посредники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предпосылки и причины отмены крепостного права, основные положения крестьянской реформы; объяснять значение отмены крепостного права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20-21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Либеральные реформы 60-70-х гг.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2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Судебная, земская, военная реформы, их значение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Земство, куриальная система выборов, суд присяжных, имущественный ценз, городская дума, всеобщая воинская повинность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основные положения реформ; приводить  оценки характера и значения реформ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22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Социально-экономическое развитие  после отмены крепостного права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Особенности модернизации России. Кризис самодержавия. Убийство Александра-</w:t>
            </w:r>
            <w:proofErr w:type="gramStart"/>
            <w:r w:rsidRPr="00AF088D">
              <w:rPr>
                <w:sz w:val="20"/>
                <w:szCs w:val="20"/>
                <w:lang w:val="en-US"/>
              </w:rPr>
              <w:t>II</w:t>
            </w:r>
            <w:proofErr w:type="gramEnd"/>
            <w:r w:rsidRPr="00AF08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Аренда, отработочная система, капитализм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основные направления экономической политики, объяснять причины замедления темпов роста промышленного производства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23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Общественное движение: либералы и консерваторы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Либеральное, консервативное течения. Земское движение. 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Либералы, консерваторы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существенные черты идеологии и практики консерватизма и либерализма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24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Зарождение революционного народничества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Радикальные течения. Теория революционного народничества. 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Народничество, революционеры, разночинцы, анархисты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существенные черты идеологии и практики радикального общественного движения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25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Революционное народничество</w:t>
            </w:r>
            <w:r>
              <w:rPr>
                <w:sz w:val="20"/>
                <w:szCs w:val="20"/>
              </w:rPr>
              <w:t xml:space="preserve"> 2\</w:t>
            </w:r>
            <w:r w:rsidRPr="00AF088D">
              <w:rPr>
                <w:sz w:val="20"/>
                <w:szCs w:val="20"/>
              </w:rPr>
              <w:t>2 60-н.80-х гг.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«Хождение в народ». «Земля и воля». «Народная воля»: охота на царя 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Революционный террор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причины перехода к террору, высказывать своё мнение об этом методе борьбы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26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Внешняя политика Александра-</w:t>
            </w:r>
            <w:proofErr w:type="gramStart"/>
            <w:r w:rsidRPr="00AF088D">
              <w:rPr>
                <w:sz w:val="20"/>
                <w:szCs w:val="20"/>
                <w:lang w:val="en-US"/>
              </w:rPr>
              <w:t>II</w:t>
            </w:r>
            <w:proofErr w:type="gramEnd"/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proofErr w:type="gramStart"/>
            <w:r w:rsidRPr="00AF088D">
              <w:rPr>
                <w:sz w:val="20"/>
                <w:szCs w:val="20"/>
              </w:rPr>
              <w:t>Европейская</w:t>
            </w:r>
            <w:proofErr w:type="gramEnd"/>
            <w:r w:rsidRPr="00AF088D">
              <w:rPr>
                <w:sz w:val="20"/>
                <w:szCs w:val="20"/>
              </w:rPr>
              <w:t xml:space="preserve"> политики. Завершение Кавказской войны. Политика в средней Азии. Дальневосточная политика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Союз трёх императоров,  «священная война»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цель и основные направления внешней политики 60-70-х гг.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27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Русско-турецкая война 1877-1878 гг.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Причины, ход. Оборона Плевны</w:t>
            </w:r>
          </w:p>
          <w:p w:rsidR="009233AD" w:rsidRDefault="009233AD" w:rsidP="005D6478">
            <w:pPr>
              <w:rPr>
                <w:sz w:val="20"/>
                <w:szCs w:val="20"/>
              </w:rPr>
            </w:pPr>
          </w:p>
          <w:p w:rsidR="009233AD" w:rsidRDefault="009233AD" w:rsidP="005D6478">
            <w:pPr>
              <w:rPr>
                <w:sz w:val="20"/>
                <w:szCs w:val="20"/>
              </w:rPr>
            </w:pPr>
          </w:p>
          <w:p w:rsidR="009233AD" w:rsidRDefault="009233AD" w:rsidP="005D6478">
            <w:pPr>
              <w:rPr>
                <w:sz w:val="20"/>
                <w:szCs w:val="20"/>
              </w:rPr>
            </w:pPr>
          </w:p>
          <w:p w:rsidR="009233A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Балканский кризис, национально-освободительная война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Знать хронологию, причины, планы, характер, этапы войны, полководцев; показывать на карте основные сражения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28-29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Внутренняя политика Александра-</w:t>
            </w:r>
            <w:proofErr w:type="gramStart"/>
            <w:r w:rsidRPr="00AF088D">
              <w:rPr>
                <w:sz w:val="20"/>
                <w:szCs w:val="20"/>
                <w:lang w:val="en-US"/>
              </w:rPr>
              <w:t>III</w:t>
            </w:r>
            <w:proofErr w:type="gramEnd"/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2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Личность императора. Контрреформы. К.</w:t>
            </w:r>
            <w:proofErr w:type="gramStart"/>
            <w:r w:rsidRPr="00AF088D">
              <w:rPr>
                <w:sz w:val="20"/>
                <w:szCs w:val="20"/>
              </w:rPr>
              <w:t>П</w:t>
            </w:r>
            <w:proofErr w:type="gramEnd"/>
            <w:r w:rsidRPr="00AF088D">
              <w:rPr>
                <w:sz w:val="20"/>
                <w:szCs w:val="20"/>
              </w:rPr>
              <w:t xml:space="preserve">, </w:t>
            </w:r>
            <w:r w:rsidRPr="00AF088D">
              <w:rPr>
                <w:sz w:val="20"/>
                <w:szCs w:val="20"/>
              </w:rPr>
              <w:lastRenderedPageBreak/>
              <w:t>Победоносцев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Реакционная политика, к</w:t>
            </w:r>
            <w:r w:rsidRPr="00AF088D">
              <w:rPr>
                <w:sz w:val="20"/>
                <w:szCs w:val="20"/>
              </w:rPr>
              <w:t xml:space="preserve">онтрреформа, земский начальник, </w:t>
            </w:r>
            <w:r w:rsidRPr="00AF088D">
              <w:rPr>
                <w:sz w:val="20"/>
                <w:szCs w:val="20"/>
              </w:rPr>
              <w:lastRenderedPageBreak/>
              <w:t>циркуляр о «кухаркиных детях»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lastRenderedPageBreak/>
              <w:t>Давать оценку личности Александра-</w:t>
            </w:r>
            <w:proofErr w:type="gramStart"/>
            <w:r w:rsidRPr="00AF088D">
              <w:rPr>
                <w:sz w:val="20"/>
                <w:szCs w:val="20"/>
                <w:lang w:val="en-US"/>
              </w:rPr>
              <w:t>III</w:t>
            </w:r>
            <w:proofErr w:type="gramEnd"/>
            <w:r w:rsidRPr="00AF088D">
              <w:rPr>
                <w:sz w:val="20"/>
                <w:szCs w:val="20"/>
              </w:rPr>
              <w:t xml:space="preserve">; называть основные </w:t>
            </w:r>
            <w:r w:rsidRPr="00AF088D">
              <w:rPr>
                <w:sz w:val="20"/>
                <w:szCs w:val="20"/>
              </w:rPr>
              <w:lastRenderedPageBreak/>
              <w:t>черты внутренней политики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Экономическое развитие в годы правления Александра-</w:t>
            </w:r>
            <w:proofErr w:type="gramStart"/>
            <w:r w:rsidRPr="00AF088D">
              <w:rPr>
                <w:sz w:val="20"/>
                <w:szCs w:val="20"/>
                <w:lang w:val="en-US"/>
              </w:rPr>
              <w:t>III</w:t>
            </w:r>
            <w:proofErr w:type="gramEnd"/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Завершение промышленного переворота. Деятельность Н.Х, </w:t>
            </w:r>
            <w:proofErr w:type="spellStart"/>
            <w:r w:rsidRPr="00AF088D">
              <w:rPr>
                <w:sz w:val="20"/>
                <w:szCs w:val="20"/>
              </w:rPr>
              <w:t>Бунге</w:t>
            </w:r>
            <w:proofErr w:type="spellEnd"/>
            <w:r w:rsidRPr="00AF088D">
              <w:rPr>
                <w:sz w:val="20"/>
                <w:szCs w:val="20"/>
              </w:rPr>
              <w:t xml:space="preserve"> и И.А. </w:t>
            </w:r>
            <w:proofErr w:type="spellStart"/>
            <w:r w:rsidRPr="00AF088D">
              <w:rPr>
                <w:sz w:val="20"/>
                <w:szCs w:val="20"/>
              </w:rPr>
              <w:t>Вышнеградского</w:t>
            </w:r>
            <w:proofErr w:type="spellEnd"/>
            <w:r w:rsidRPr="00AF088D">
              <w:rPr>
                <w:sz w:val="20"/>
                <w:szCs w:val="20"/>
              </w:rPr>
              <w:t>, С.Ю. Витте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Протекционизм, винная монополия, дефицит бюджета, конвертируемость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основные черты экономической политики; сравнивать экономические программы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31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Положение основных слоёв общества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Изменения </w:t>
            </w:r>
            <w:r>
              <w:rPr>
                <w:sz w:val="20"/>
                <w:szCs w:val="20"/>
              </w:rPr>
              <w:t>в социальной структуре общества. Х</w:t>
            </w:r>
            <w:r w:rsidRPr="00AF088D">
              <w:rPr>
                <w:sz w:val="20"/>
                <w:szCs w:val="20"/>
              </w:rPr>
              <w:t>арактеристика основных слоёв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Имущественное расслоение, классы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и характеризовать основные слои общества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32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Общественное движение в 80-90-х гг.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Земское движение. Идеология народничества. Распространение марксизма. «Союз борьбы за освобождение рабочего класса»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Марксизм, теория малых дел, рабочее движение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организации и участников общественного движения; существенные черты идеологии и практики общественных движений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33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Внешняя политика Александра-</w:t>
            </w:r>
            <w:proofErr w:type="gramStart"/>
            <w:r w:rsidRPr="00AF088D">
              <w:rPr>
                <w:sz w:val="20"/>
                <w:szCs w:val="20"/>
                <w:lang w:val="en-US"/>
              </w:rPr>
              <w:t>III</w:t>
            </w:r>
            <w:proofErr w:type="gramEnd"/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Ликвидация последствий Крымской войны. А.М, Горчаков. Присоединение Средней Азии. Русско-турецкая война 1877-1878 гг.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Сепаратный мир, мобилизация, военный союз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цели и основные направления внешней политики Александра-</w:t>
            </w:r>
            <w:proofErr w:type="gramStart"/>
            <w:r w:rsidRPr="00AF088D">
              <w:rPr>
                <w:sz w:val="20"/>
                <w:szCs w:val="20"/>
                <w:lang w:val="en-US"/>
              </w:rPr>
              <w:t>III</w:t>
            </w:r>
            <w:proofErr w:type="gramEnd"/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34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Просве</w:t>
            </w:r>
            <w:r>
              <w:rPr>
                <w:sz w:val="20"/>
                <w:szCs w:val="20"/>
              </w:rPr>
              <w:t>щение и наука 2\</w:t>
            </w:r>
            <w:r w:rsidRPr="00AF088D">
              <w:rPr>
                <w:sz w:val="20"/>
                <w:szCs w:val="20"/>
              </w:rPr>
              <w:t xml:space="preserve">2 19 </w:t>
            </w:r>
            <w:proofErr w:type="gramStart"/>
            <w:r w:rsidRPr="00AF088D">
              <w:rPr>
                <w:sz w:val="20"/>
                <w:szCs w:val="20"/>
              </w:rPr>
              <w:t>в</w:t>
            </w:r>
            <w:proofErr w:type="gramEnd"/>
            <w:r w:rsidRPr="00AF088D">
              <w:rPr>
                <w:sz w:val="20"/>
                <w:szCs w:val="20"/>
              </w:rPr>
              <w:t>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Развитие образования, естественных и общественных наук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Гуманитарные, естественные науки, классические и реальные гимназии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Называть выдающихся представителей и достижения российской науки 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35-36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Художественная культура 2/2 19 </w:t>
            </w:r>
            <w:proofErr w:type="gramStart"/>
            <w:r w:rsidRPr="00AF088D">
              <w:rPr>
                <w:sz w:val="20"/>
                <w:szCs w:val="20"/>
              </w:rPr>
              <w:t>в</w:t>
            </w:r>
            <w:proofErr w:type="gramEnd"/>
            <w:r w:rsidRPr="00AF088D">
              <w:rPr>
                <w:sz w:val="20"/>
                <w:szCs w:val="20"/>
              </w:rPr>
              <w:t>.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2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Развитие литературы, живописи, скульптуры, архитектуры, музыки, театра.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Критический реализм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выдающихся представителей и достижения российской художественной культуры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37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Быт: новые черты 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Новые черты в жизни города и деревни</w:t>
            </w: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Урбанизация, коммунальное хозяйство, сюртук, чуйки, армяк</w:t>
            </w: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Называть новые черты в быту горожан и крестьян, уметь изготавливать макеты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38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Повторение «Россия во 2/2 19 века»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 xml:space="preserve">Закрепить, обобщить и систематизировать изученный материал 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39</w:t>
            </w:r>
          </w:p>
        </w:tc>
        <w:tc>
          <w:tcPr>
            <w:tcW w:w="683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Повторение</w:t>
            </w:r>
            <w:r>
              <w:t xml:space="preserve"> </w:t>
            </w:r>
            <w:r w:rsidRPr="00F927D3">
              <w:rPr>
                <w:sz w:val="20"/>
                <w:szCs w:val="20"/>
              </w:rPr>
              <w:t xml:space="preserve">Итоговое повторение «Россия в 19 </w:t>
            </w:r>
            <w:proofErr w:type="gramStart"/>
            <w:r w:rsidRPr="00F927D3">
              <w:rPr>
                <w:sz w:val="20"/>
                <w:szCs w:val="20"/>
              </w:rPr>
              <w:t>в</w:t>
            </w:r>
            <w:proofErr w:type="gramEnd"/>
            <w:r w:rsidRPr="00F927D3">
              <w:rPr>
                <w:sz w:val="20"/>
                <w:szCs w:val="20"/>
              </w:rPr>
              <w:t>.»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 w:rsidRPr="00AF088D">
              <w:rPr>
                <w:sz w:val="20"/>
                <w:szCs w:val="20"/>
              </w:rPr>
              <w:t>Закрепить, обобщить и систематизировать материал пройденного курса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AF088D" w:rsidTr="009233AD">
        <w:trPr>
          <w:gridAfter w:val="2"/>
          <w:wAfter w:w="362" w:type="pct"/>
        </w:trPr>
        <w:tc>
          <w:tcPr>
            <w:tcW w:w="271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3" w:type="pct"/>
            <w:gridSpan w:val="3"/>
          </w:tcPr>
          <w:p w:rsidR="009233AD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резерв)</w:t>
            </w:r>
          </w:p>
        </w:tc>
        <w:tc>
          <w:tcPr>
            <w:tcW w:w="255" w:type="pct"/>
            <w:gridSpan w:val="3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:rsidR="009233AD" w:rsidRDefault="009233AD" w:rsidP="005D6478">
            <w:pPr>
              <w:rPr>
                <w:sz w:val="20"/>
                <w:szCs w:val="20"/>
              </w:rPr>
            </w:pPr>
          </w:p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982" w:type="pct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338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9233AD" w:rsidRPr="00AF088D" w:rsidRDefault="009233AD" w:rsidP="005D6478">
            <w:pPr>
              <w:rPr>
                <w:sz w:val="20"/>
                <w:szCs w:val="20"/>
              </w:rPr>
            </w:pPr>
          </w:p>
        </w:tc>
      </w:tr>
    </w:tbl>
    <w:p w:rsidR="009233AD" w:rsidRDefault="009233AD" w:rsidP="009233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233AD" w:rsidRDefault="009233AD" w:rsidP="009233AD">
      <w:pPr>
        <w:jc w:val="center"/>
        <w:rPr>
          <w:sz w:val="20"/>
          <w:szCs w:val="20"/>
        </w:rPr>
      </w:pPr>
    </w:p>
    <w:p w:rsidR="009233AD" w:rsidRDefault="009233AD" w:rsidP="009233AD">
      <w:pPr>
        <w:jc w:val="center"/>
        <w:rPr>
          <w:sz w:val="20"/>
          <w:szCs w:val="20"/>
        </w:rPr>
      </w:pPr>
    </w:p>
    <w:p w:rsidR="009233AD" w:rsidRDefault="009233AD" w:rsidP="009233AD">
      <w:pPr>
        <w:jc w:val="center"/>
        <w:rPr>
          <w:sz w:val="20"/>
          <w:szCs w:val="20"/>
        </w:rPr>
      </w:pPr>
    </w:p>
    <w:p w:rsidR="009233AD" w:rsidRDefault="009233AD" w:rsidP="009233AD">
      <w:pPr>
        <w:jc w:val="center"/>
        <w:rPr>
          <w:sz w:val="20"/>
          <w:szCs w:val="20"/>
        </w:rPr>
      </w:pPr>
    </w:p>
    <w:p w:rsidR="009233AD" w:rsidRDefault="009233AD" w:rsidP="009233AD">
      <w:pPr>
        <w:jc w:val="center"/>
        <w:rPr>
          <w:sz w:val="20"/>
          <w:szCs w:val="20"/>
        </w:rPr>
      </w:pPr>
    </w:p>
    <w:p w:rsidR="009233AD" w:rsidRDefault="009233AD" w:rsidP="009233AD">
      <w:pPr>
        <w:jc w:val="center"/>
      </w:pPr>
    </w:p>
    <w:p w:rsidR="009233AD" w:rsidRDefault="009233AD" w:rsidP="009233AD">
      <w:pPr>
        <w:jc w:val="center"/>
      </w:pPr>
    </w:p>
    <w:p w:rsidR="009233AD" w:rsidRDefault="009233AD" w:rsidP="009233AD">
      <w:pPr>
        <w:jc w:val="center"/>
      </w:pPr>
    </w:p>
    <w:p w:rsidR="009233AD" w:rsidRDefault="009233AD" w:rsidP="009233AD">
      <w:pPr>
        <w:jc w:val="center"/>
      </w:pPr>
      <w:r>
        <w:lastRenderedPageBreak/>
        <w:t xml:space="preserve">Курс </w:t>
      </w:r>
      <w:r w:rsidRPr="00D94940">
        <w:rPr>
          <w:b/>
        </w:rPr>
        <w:t>«Новая история»</w:t>
      </w:r>
      <w:r>
        <w:t xml:space="preserve"> (8 класс)</w:t>
      </w:r>
    </w:p>
    <w:p w:rsidR="009233AD" w:rsidRDefault="009233AD" w:rsidP="009233AD">
      <w:pPr>
        <w:jc w:val="center"/>
      </w:pPr>
    </w:p>
    <w:tbl>
      <w:tblPr>
        <w:tblW w:w="53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929"/>
        <w:gridCol w:w="1308"/>
        <w:gridCol w:w="611"/>
        <w:gridCol w:w="3604"/>
        <w:gridCol w:w="2901"/>
        <w:gridCol w:w="2642"/>
        <w:gridCol w:w="2035"/>
        <w:gridCol w:w="1218"/>
        <w:gridCol w:w="737"/>
      </w:tblGrid>
      <w:tr w:rsidR="009233AD" w:rsidRPr="00D94940" w:rsidTr="009233AD">
        <w:trPr>
          <w:cantSplit/>
          <w:trHeight w:val="885"/>
        </w:trPr>
        <w:tc>
          <w:tcPr>
            <w:tcW w:w="184" w:type="pct"/>
            <w:vMerge w:val="restart"/>
          </w:tcPr>
          <w:p w:rsidR="009233AD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№</w:t>
            </w:r>
          </w:p>
        </w:tc>
        <w:tc>
          <w:tcPr>
            <w:tcW w:w="674" w:type="pct"/>
            <w:gridSpan w:val="2"/>
            <w:vMerge w:val="restart"/>
          </w:tcPr>
          <w:p w:rsidR="009233AD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Тема</w:t>
            </w:r>
          </w:p>
        </w:tc>
        <w:tc>
          <w:tcPr>
            <w:tcW w:w="184" w:type="pct"/>
            <w:vMerge w:val="restart"/>
            <w:textDirection w:val="btLr"/>
          </w:tcPr>
          <w:p w:rsidR="009233AD" w:rsidRPr="00D94940" w:rsidRDefault="009233AD" w:rsidP="005D64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86" w:type="pct"/>
            <w:vMerge w:val="restart"/>
          </w:tcPr>
          <w:p w:rsidR="009233AD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874" w:type="pct"/>
            <w:vMerge w:val="restart"/>
          </w:tcPr>
          <w:p w:rsidR="009233AD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796" w:type="pct"/>
            <w:vMerge w:val="restart"/>
          </w:tcPr>
          <w:p w:rsidR="009233AD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Знания, умения</w:t>
            </w:r>
          </w:p>
        </w:tc>
        <w:tc>
          <w:tcPr>
            <w:tcW w:w="613" w:type="pct"/>
            <w:vMerge w:val="restart"/>
          </w:tcPr>
          <w:p w:rsidR="009233AD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Формы контроля</w:t>
            </w:r>
          </w:p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</w:p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</w:tcPr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Дата проведения</w:t>
            </w:r>
          </w:p>
        </w:tc>
      </w:tr>
      <w:tr w:rsidR="009233AD" w:rsidRPr="00D94940" w:rsidTr="009233AD">
        <w:trPr>
          <w:cantSplit/>
          <w:trHeight w:val="480"/>
        </w:trPr>
        <w:tc>
          <w:tcPr>
            <w:tcW w:w="184" w:type="pct"/>
            <w:vMerge/>
          </w:tcPr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</w:tcPr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vMerge/>
            <w:textDirection w:val="btLr"/>
          </w:tcPr>
          <w:p w:rsidR="009233AD" w:rsidRPr="00D94940" w:rsidRDefault="009233AD" w:rsidP="005D647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pct"/>
            <w:vMerge/>
          </w:tcPr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</w:tcPr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План</w:t>
            </w:r>
          </w:p>
        </w:tc>
        <w:tc>
          <w:tcPr>
            <w:tcW w:w="222" w:type="pct"/>
          </w:tcPr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Факт</w:t>
            </w:r>
          </w:p>
        </w:tc>
      </w:tr>
      <w:tr w:rsidR="009233AD" w:rsidRPr="00D94940" w:rsidTr="009233AD">
        <w:trPr>
          <w:gridAfter w:val="8"/>
          <w:wAfter w:w="4536" w:type="pct"/>
        </w:trPr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Индустриальная революция  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Переход от аграрного общества к </w:t>
            </w:r>
            <w:proofErr w:type="gramStart"/>
            <w:r w:rsidRPr="00D94940">
              <w:rPr>
                <w:sz w:val="20"/>
                <w:szCs w:val="20"/>
              </w:rPr>
              <w:t>индустриальному</w:t>
            </w:r>
            <w:proofErr w:type="gramEnd"/>
            <w:r w:rsidRPr="00D94940">
              <w:rPr>
                <w:sz w:val="20"/>
                <w:szCs w:val="20"/>
              </w:rPr>
              <w:t xml:space="preserve">. Развитие техники, технологий 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Аграрное, индустриальное общество, промышленный переворот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 технические открытия и их авторов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2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  <w:lang w:val="en-US"/>
              </w:rPr>
            </w:pPr>
            <w:r w:rsidRPr="00D94940">
              <w:rPr>
                <w:sz w:val="20"/>
                <w:szCs w:val="20"/>
              </w:rPr>
              <w:t>Капитализм Х</w:t>
            </w:r>
            <w:r w:rsidRPr="00D94940">
              <w:rPr>
                <w:sz w:val="20"/>
                <w:szCs w:val="20"/>
                <w:lang w:val="en-US"/>
              </w:rPr>
              <w:t>I</w:t>
            </w:r>
            <w:r w:rsidRPr="00D94940">
              <w:rPr>
                <w:sz w:val="20"/>
                <w:szCs w:val="20"/>
              </w:rPr>
              <w:t xml:space="preserve">Х </w:t>
            </w:r>
            <w:proofErr w:type="gramStart"/>
            <w:r w:rsidRPr="00D94940">
              <w:rPr>
                <w:sz w:val="20"/>
                <w:szCs w:val="20"/>
              </w:rPr>
              <w:t>в</w:t>
            </w:r>
            <w:proofErr w:type="gramEnd"/>
            <w:r w:rsidRPr="00D94940">
              <w:rPr>
                <w:sz w:val="20"/>
                <w:szCs w:val="20"/>
              </w:rPr>
              <w:t>.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Капитализм. Рыночные отношения, фабричное производство. Буржуазия и пролетариат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Буржуазия, пролетар</w:t>
            </w:r>
            <w:r>
              <w:rPr>
                <w:sz w:val="20"/>
                <w:szCs w:val="20"/>
              </w:rPr>
              <w:t xml:space="preserve">иат, рынок, фабрика, </w:t>
            </w:r>
            <w:proofErr w:type="spellStart"/>
            <w:r>
              <w:rPr>
                <w:sz w:val="20"/>
                <w:szCs w:val="20"/>
              </w:rPr>
              <w:t>луддизм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D94940">
              <w:rPr>
                <w:sz w:val="20"/>
                <w:szCs w:val="20"/>
              </w:rPr>
              <w:t xml:space="preserve"> тред-юнионы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основные черты капитализма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Понятийный диктант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3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Человек в изменившемся мире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Изменение быта людей: связь, общественный транспорт, бытовая техника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Урбанизация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технические изобретения;</w:t>
            </w:r>
            <w:r w:rsidRPr="00D94940">
              <w:rPr>
                <w:sz w:val="20"/>
                <w:szCs w:val="20"/>
              </w:rPr>
              <w:t xml:space="preserve"> </w:t>
            </w:r>
            <w:proofErr w:type="gramStart"/>
            <w:r w:rsidRPr="00D94940">
              <w:rPr>
                <w:sz w:val="20"/>
                <w:szCs w:val="20"/>
              </w:rPr>
              <w:t>объяснять</w:t>
            </w:r>
            <w:proofErr w:type="gramEnd"/>
            <w:r w:rsidRPr="00D94940">
              <w:rPr>
                <w:sz w:val="20"/>
                <w:szCs w:val="20"/>
              </w:rPr>
              <w:t xml:space="preserve"> как они влияли на повседневную жизнь человека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4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Создание научной картины мира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Развитие науки и образования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Радиоактивность, микрочастица, пастеризация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основные черты новой научной картины мира, представителей науки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Сообщения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5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Общественно-политические учения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Консервативное и либеральное течения. Социалистические учения, марксизм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Либерализм, консерватизм, утопический социализм, марксизм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особенности консервативных, л</w:t>
            </w:r>
            <w:r>
              <w:rPr>
                <w:sz w:val="20"/>
                <w:szCs w:val="20"/>
              </w:rPr>
              <w:t xml:space="preserve">иберальных, радикальных учений; </w:t>
            </w:r>
            <w:r w:rsidRPr="00D94940">
              <w:rPr>
                <w:sz w:val="20"/>
                <w:szCs w:val="20"/>
              </w:rPr>
              <w:t>указывать причины их возникновения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Составление таблицы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6-7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  <w:lang w:val="en-US"/>
              </w:rPr>
            </w:pPr>
            <w:r w:rsidRPr="00D94940">
              <w:rPr>
                <w:sz w:val="20"/>
                <w:szCs w:val="20"/>
              </w:rPr>
              <w:t>Художественная культура Х</w:t>
            </w:r>
            <w:r w:rsidRPr="00D94940">
              <w:rPr>
                <w:sz w:val="20"/>
                <w:szCs w:val="20"/>
                <w:lang w:val="en-US"/>
              </w:rPr>
              <w:t>I</w:t>
            </w:r>
            <w:r w:rsidRPr="00D94940">
              <w:rPr>
                <w:sz w:val="20"/>
                <w:szCs w:val="20"/>
              </w:rPr>
              <w:t xml:space="preserve">Х </w:t>
            </w:r>
            <w:proofErr w:type="gramStart"/>
            <w:r w:rsidRPr="00D94940">
              <w:rPr>
                <w:sz w:val="20"/>
                <w:szCs w:val="20"/>
              </w:rPr>
              <w:t>в</w:t>
            </w:r>
            <w:proofErr w:type="gramEnd"/>
            <w:r w:rsidRPr="00D94940">
              <w:rPr>
                <w:sz w:val="20"/>
                <w:szCs w:val="20"/>
              </w:rPr>
              <w:t>.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2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Литература и искусство нового времени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Романтизм, реализм, 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основные направления культуры, представителей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рефераты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4227" w:type="pct"/>
            <w:gridSpan w:val="7"/>
          </w:tcPr>
          <w:p w:rsidR="009233AD" w:rsidRDefault="009233AD" w:rsidP="005D6478">
            <w:pPr>
              <w:jc w:val="center"/>
              <w:rPr>
                <w:b/>
                <w:sz w:val="20"/>
                <w:szCs w:val="20"/>
              </w:rPr>
            </w:pPr>
            <w:r w:rsidRPr="005E461F">
              <w:rPr>
                <w:b/>
                <w:sz w:val="20"/>
                <w:szCs w:val="20"/>
              </w:rPr>
              <w:t>СТРОИТЕЛЬСТВО НОВОЙ ЕВРОПЫ – 8 Ч</w:t>
            </w:r>
          </w:p>
          <w:p w:rsidR="009233AD" w:rsidRPr="005E461F" w:rsidRDefault="009233AD" w:rsidP="005D64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8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Консульство и образование наполеоновской империи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Наполеон. Наполеоновские войны. Создание империи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Плебисцит, амнистия, авторитарный режим, рекрутский набор</w:t>
            </w:r>
          </w:p>
        </w:tc>
        <w:tc>
          <w:tcPr>
            <w:tcW w:w="1409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основные черты режима наполеона, причины войн</w:t>
            </w:r>
            <w:proofErr w:type="gramStart"/>
            <w:r w:rsidRPr="00D94940">
              <w:rPr>
                <w:sz w:val="20"/>
                <w:szCs w:val="20"/>
              </w:rPr>
              <w:t>4</w:t>
            </w:r>
            <w:proofErr w:type="gramEnd"/>
            <w:r w:rsidRPr="00D94940">
              <w:rPr>
                <w:sz w:val="20"/>
                <w:szCs w:val="20"/>
              </w:rPr>
              <w:t xml:space="preserve"> уметь работать с документом</w:t>
            </w:r>
          </w:p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Работа с картой, историческим документом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9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Венский конгресс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Итоги наполеоновских войн. Венский  конгресс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Венский конгресс, священный союз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Знать причины ослабления империи Наполеона; показывать на карте места сражений; знать решения венского конгресса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rPr>
          <w:trHeight w:val="1428"/>
        </w:trPr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Англия: сложный путь к величию и процветанию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Социально-экономические отношения. Политический строй. Общественные движения: чартисты, тред-юнионы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Хартия, чартизм, </w:t>
            </w:r>
            <w:r w:rsidRPr="00D94940">
              <w:rPr>
                <w:sz w:val="20"/>
                <w:szCs w:val="20"/>
              </w:rPr>
              <w:t>тред-юнионы, «мастерская мира»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особенности политического, социального, экономического строя, уметь работать с документом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Решение проблемного задания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11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Франция </w:t>
            </w:r>
            <w:proofErr w:type="gramStart"/>
            <w:r w:rsidRPr="00D94940">
              <w:rPr>
                <w:sz w:val="20"/>
                <w:szCs w:val="20"/>
              </w:rPr>
              <w:t>Бурбонов</w:t>
            </w:r>
            <w:proofErr w:type="gramEnd"/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Июльская монархия. 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Финансовая аристократия, луидор, дублон, 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Определять характер политического устройства; объяснять причины политического кризиса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Познавательное задание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12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Франция: 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D94940">
                <w:rPr>
                  <w:sz w:val="20"/>
                  <w:szCs w:val="20"/>
                </w:rPr>
                <w:t>1848 г</w:t>
              </w:r>
            </w:smartTag>
            <w:r w:rsidRPr="00D94940">
              <w:rPr>
                <w:sz w:val="20"/>
                <w:szCs w:val="20"/>
              </w:rPr>
              <w:t>. и</w:t>
            </w:r>
            <w:proofErr w:type="gramStart"/>
            <w:r w:rsidRPr="00D94940">
              <w:rPr>
                <w:sz w:val="20"/>
                <w:szCs w:val="20"/>
              </w:rPr>
              <w:t xml:space="preserve"> В</w:t>
            </w:r>
            <w:proofErr w:type="gramEnd"/>
            <w:r w:rsidRPr="00D94940">
              <w:rPr>
                <w:sz w:val="20"/>
                <w:szCs w:val="20"/>
              </w:rPr>
              <w:t>торая империя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D94940">
                <w:rPr>
                  <w:sz w:val="20"/>
                  <w:szCs w:val="20"/>
                </w:rPr>
                <w:t>1848 г</w:t>
              </w:r>
            </w:smartTag>
            <w:r w:rsidRPr="00D94940">
              <w:rPr>
                <w:sz w:val="20"/>
                <w:szCs w:val="20"/>
              </w:rPr>
              <w:t xml:space="preserve">. Вторая республика. </w:t>
            </w:r>
            <w:r>
              <w:rPr>
                <w:sz w:val="20"/>
                <w:szCs w:val="20"/>
              </w:rPr>
              <w:t>Режим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торой империи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proofErr w:type="spellStart"/>
            <w:r w:rsidRPr="00D94940">
              <w:rPr>
                <w:sz w:val="20"/>
                <w:szCs w:val="20"/>
              </w:rPr>
              <w:t>Антиклерикал</w:t>
            </w:r>
            <w:proofErr w:type="spellEnd"/>
            <w:r w:rsidRPr="00D94940">
              <w:rPr>
                <w:sz w:val="20"/>
                <w:szCs w:val="20"/>
              </w:rPr>
              <w:t>, сантим, авторитарный режим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Объяснять причины европейских революций; называть изменения в политическом строе; уметь устанавливать причинно-следственные связи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Работа по вопросам учебника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13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Германия: на пути к единству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Политика «</w:t>
            </w:r>
            <w:r w:rsidRPr="00D94940">
              <w:rPr>
                <w:sz w:val="20"/>
                <w:szCs w:val="20"/>
              </w:rPr>
              <w:t>железа и крови» О. Бисмарка. Образование Северогерманского союза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Канцлер, Северогерманский союз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Называть причины и особенности объединения 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План-конспект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14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Объединение Италии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Попытка объединения «снизу». Объединение «сверху». Реформы и войны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Карбонарий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Сравнивать объединение Италии и Германии; называть государственных деятелей и их деятельность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rPr>
          <w:trHeight w:val="807"/>
        </w:trPr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15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Война, изменившая карту Европы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Франко-прусская война. Парижская коммуна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Коммуна, оппозиция, версальцы, реванш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причины и последствия войны  для Германии и Франции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Таблица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4227" w:type="pct"/>
            <w:gridSpan w:val="7"/>
          </w:tcPr>
          <w:p w:rsidR="009233AD" w:rsidRDefault="009233AD" w:rsidP="005D6478">
            <w:pPr>
              <w:rPr>
                <w:b/>
                <w:sz w:val="20"/>
                <w:szCs w:val="20"/>
              </w:rPr>
            </w:pPr>
            <w:r w:rsidRPr="005E461F">
              <w:rPr>
                <w:b/>
                <w:sz w:val="20"/>
                <w:szCs w:val="20"/>
              </w:rPr>
              <w:t>СТРАНЫ ЗАПАДНОЙ ЕВРОПЫ НА РУБЕЖЕ XIX-XX</w:t>
            </w:r>
            <w:proofErr w:type="gramStart"/>
            <w:r w:rsidRPr="005E461F">
              <w:rPr>
                <w:b/>
                <w:sz w:val="20"/>
                <w:szCs w:val="20"/>
              </w:rPr>
              <w:t>ВВ</w:t>
            </w:r>
            <w:proofErr w:type="gramEnd"/>
            <w:r w:rsidRPr="005E461F">
              <w:rPr>
                <w:b/>
                <w:sz w:val="20"/>
                <w:szCs w:val="20"/>
              </w:rPr>
              <w:t xml:space="preserve"> УСПЕХИ И ПРОБЛЕМЫ ИНДУСТРИАЛЬНОГО ОБЩЕСТВА -5 Ч</w:t>
            </w:r>
          </w:p>
          <w:p w:rsidR="009233AD" w:rsidRPr="005E461F" w:rsidRDefault="009233AD" w:rsidP="005D647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16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Германская империя в конце XIX – начале XX </w:t>
            </w:r>
            <w:proofErr w:type="gramStart"/>
            <w:r w:rsidRPr="00D94940">
              <w:rPr>
                <w:sz w:val="20"/>
                <w:szCs w:val="20"/>
              </w:rPr>
              <w:t>в</w:t>
            </w:r>
            <w:proofErr w:type="gramEnd"/>
            <w:r w:rsidRPr="00D94940">
              <w:rPr>
                <w:sz w:val="20"/>
                <w:szCs w:val="20"/>
              </w:rPr>
              <w:t>.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Особенности индустриального развития. Либеральные реформы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Милитаризация, лицензия, пангерманизм, шовинизм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Знать государственное устройство, особенности индустриализации, основные черты национализма, характер внешней политики; работать с картой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Тест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17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Великобритания: конец Викторианской эпохи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Особенности экономического развития. Колониальные захваты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Фунт стерлингов, гомруль, лейбористская партия, Антанта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особенности развития капитализма в Англии; показывать на карте колонии; называть правителей и государственных деятелей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Сравнительная таблица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18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Франция: Третья республика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Франция – светское государство. Реваншизм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Радикал, коррупция, атташе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Называть особенности развития капитализма в Англии; показывать на </w:t>
            </w:r>
            <w:r w:rsidRPr="00D94940">
              <w:rPr>
                <w:sz w:val="20"/>
                <w:szCs w:val="20"/>
              </w:rPr>
              <w:lastRenderedPageBreak/>
              <w:t>карте колонии; называть правителей и государственных деятелей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lastRenderedPageBreak/>
              <w:t>Опрос по вопросам параграфа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Италия: время реформ и колониальных захватов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Конституционная монархия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Арбитр, национальное возрождение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особенности развития Италии; показывать на карте колонии; знать государственных деятелей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План-конспект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20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От Австрийской империи к Австро-Венгрии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«Лоскутная империя»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Двуединая монархия, империя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особенности развития Австро-Венгрии; показывать на карте колонии; знать государственных деятелей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4227" w:type="pct"/>
            <w:gridSpan w:val="7"/>
          </w:tcPr>
          <w:p w:rsidR="009233AD" w:rsidRDefault="009233AD" w:rsidP="005D6478">
            <w:pPr>
              <w:jc w:val="center"/>
              <w:rPr>
                <w:b/>
                <w:sz w:val="20"/>
                <w:szCs w:val="20"/>
              </w:rPr>
            </w:pPr>
          </w:p>
          <w:p w:rsidR="009233AD" w:rsidRDefault="009233AD" w:rsidP="005D64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ДВЕ АМЕРИ</w:t>
            </w:r>
            <w:r w:rsidRPr="00D56981">
              <w:rPr>
                <w:b/>
                <w:sz w:val="20"/>
                <w:szCs w:val="20"/>
              </w:rPr>
              <w:t xml:space="preserve">КИ 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D56981">
              <w:rPr>
                <w:b/>
                <w:sz w:val="20"/>
                <w:szCs w:val="20"/>
              </w:rPr>
              <w:t>3 ЧАСА</w:t>
            </w:r>
          </w:p>
          <w:p w:rsidR="009233AD" w:rsidRPr="00D56981" w:rsidRDefault="009233AD" w:rsidP="005D64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21-22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США в XIX </w:t>
            </w:r>
            <w:proofErr w:type="gramStart"/>
            <w:r w:rsidRPr="00D94940">
              <w:rPr>
                <w:sz w:val="20"/>
                <w:szCs w:val="20"/>
              </w:rPr>
              <w:t>в</w:t>
            </w:r>
            <w:proofErr w:type="gramEnd"/>
            <w:r w:rsidRPr="00D94940">
              <w:rPr>
                <w:sz w:val="20"/>
                <w:szCs w:val="20"/>
              </w:rPr>
              <w:t>.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2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Гражданская война. Отмена рабства. Особенности экономического развития. Внешняя политика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Акр, гомстед, аболиционизм, реконструкция, резервация, «дипломатия большой дубинки», «дипломатия доллара»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особенности промышленного переворота, основные этапы и итоги гражданской войны; показывать на карте места сражений; объяснять причины успешного развития США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23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Латинская Америка в XIX - начале XX </w:t>
            </w:r>
            <w:proofErr w:type="gramStart"/>
            <w:r w:rsidRPr="00D94940">
              <w:rPr>
                <w:sz w:val="20"/>
                <w:szCs w:val="20"/>
              </w:rPr>
              <w:t>в</w:t>
            </w:r>
            <w:proofErr w:type="gramEnd"/>
            <w:r w:rsidRPr="00D94940">
              <w:rPr>
                <w:sz w:val="20"/>
                <w:szCs w:val="20"/>
              </w:rPr>
              <w:t>.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Образование независимых государств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proofErr w:type="spellStart"/>
            <w:r w:rsidRPr="00D94940">
              <w:rPr>
                <w:sz w:val="20"/>
                <w:szCs w:val="20"/>
              </w:rPr>
              <w:t>Кадильо</w:t>
            </w:r>
            <w:proofErr w:type="spellEnd"/>
            <w:r w:rsidRPr="00D94940">
              <w:rPr>
                <w:sz w:val="20"/>
                <w:szCs w:val="20"/>
              </w:rPr>
              <w:t>, клан, гаучо</w:t>
            </w:r>
            <w:proofErr w:type="gramStart"/>
            <w:r w:rsidRPr="00D94940">
              <w:rPr>
                <w:sz w:val="20"/>
                <w:szCs w:val="20"/>
              </w:rPr>
              <w:t>.</w:t>
            </w:r>
            <w:proofErr w:type="gramEnd"/>
            <w:r w:rsidRPr="00D94940">
              <w:rPr>
                <w:sz w:val="20"/>
                <w:szCs w:val="20"/>
              </w:rPr>
              <w:t xml:space="preserve"> «</w:t>
            </w:r>
            <w:proofErr w:type="gramStart"/>
            <w:r w:rsidRPr="00D94940">
              <w:rPr>
                <w:sz w:val="20"/>
                <w:szCs w:val="20"/>
              </w:rPr>
              <w:t>л</w:t>
            </w:r>
            <w:proofErr w:type="gramEnd"/>
            <w:r w:rsidRPr="00D94940">
              <w:rPr>
                <w:sz w:val="20"/>
                <w:szCs w:val="20"/>
              </w:rPr>
              <w:t>атиноамериканский плавильный котёл»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Объяснять причины освободительного движения в колониях; особенности развития экономики региона; показывать на карте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Сообщения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818" w:type="pct"/>
            <w:gridSpan w:val="5"/>
            <w:tcBorders>
              <w:bottom w:val="single" w:sz="4" w:space="0" w:color="auto"/>
            </w:tcBorders>
          </w:tcPr>
          <w:p w:rsidR="009233AD" w:rsidRDefault="009233AD" w:rsidP="005D6478">
            <w:pPr>
              <w:jc w:val="center"/>
              <w:rPr>
                <w:b/>
                <w:sz w:val="20"/>
                <w:szCs w:val="20"/>
              </w:rPr>
            </w:pPr>
            <w:r w:rsidRPr="00D56981">
              <w:rPr>
                <w:b/>
                <w:sz w:val="20"/>
                <w:szCs w:val="20"/>
              </w:rPr>
              <w:t>ТРАДИЦИОННЫЕ ОБЩЕСТВА 19 В.: НОВЫЙ ЭТАП КОЛОНИАЛИЗМА</w:t>
            </w:r>
            <w:r>
              <w:rPr>
                <w:b/>
                <w:sz w:val="20"/>
                <w:szCs w:val="20"/>
              </w:rPr>
              <w:t xml:space="preserve"> 4 ЧАСА</w:t>
            </w:r>
          </w:p>
          <w:p w:rsidR="009233AD" w:rsidRPr="00D56981" w:rsidRDefault="009233AD" w:rsidP="005D64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pct"/>
            <w:gridSpan w:val="2"/>
          </w:tcPr>
          <w:p w:rsidR="009233AD" w:rsidRPr="00D94940" w:rsidRDefault="009233AD" w:rsidP="005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Япония на пути модернизации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Реформы </w:t>
            </w:r>
            <w:proofErr w:type="spellStart"/>
            <w:r w:rsidRPr="00D94940">
              <w:rPr>
                <w:sz w:val="20"/>
                <w:szCs w:val="20"/>
              </w:rPr>
              <w:t>Мэйдзи</w:t>
            </w:r>
            <w:proofErr w:type="spellEnd"/>
          </w:p>
        </w:tc>
        <w:tc>
          <w:tcPr>
            <w:tcW w:w="874" w:type="pct"/>
            <w:tcBorders>
              <w:top w:val="nil"/>
            </w:tcBorders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Экстерриториальность, </w:t>
            </w:r>
            <w:proofErr w:type="spellStart"/>
            <w:r w:rsidRPr="00D94940">
              <w:rPr>
                <w:sz w:val="20"/>
                <w:szCs w:val="20"/>
              </w:rPr>
              <w:t>сёгун</w:t>
            </w:r>
            <w:proofErr w:type="spellEnd"/>
          </w:p>
        </w:tc>
        <w:tc>
          <w:tcPr>
            <w:tcW w:w="796" w:type="pct"/>
            <w:tcBorders>
              <w:top w:val="nil"/>
            </w:tcBorders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причины реформ и их последствия; объяснять особенности экономического развития; определять причины и характер внешней политики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Тест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25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Китай: сопротивление реформам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«Открытие» Китая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Тайпины, </w:t>
            </w:r>
            <w:proofErr w:type="spellStart"/>
            <w:r w:rsidRPr="00D94940">
              <w:rPr>
                <w:sz w:val="20"/>
                <w:szCs w:val="20"/>
              </w:rPr>
              <w:t>ихэтуани</w:t>
            </w:r>
            <w:proofErr w:type="spellEnd"/>
            <w:r w:rsidRPr="00D94940">
              <w:rPr>
                <w:sz w:val="20"/>
                <w:szCs w:val="20"/>
              </w:rPr>
              <w:t xml:space="preserve">, политика </w:t>
            </w:r>
            <w:proofErr w:type="spellStart"/>
            <w:r w:rsidRPr="00D94940">
              <w:rPr>
                <w:sz w:val="20"/>
                <w:szCs w:val="20"/>
              </w:rPr>
              <w:t>самоусиления</w:t>
            </w:r>
            <w:proofErr w:type="spellEnd"/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Объяснять особенности развития Китая; причины превращения Китая в полуколонию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Опрос по вопросам параграфа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26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 xml:space="preserve">Индия: насильственное разрушение традиционного </w:t>
            </w:r>
            <w:r w:rsidRPr="00D94940">
              <w:rPr>
                <w:sz w:val="20"/>
                <w:szCs w:val="20"/>
              </w:rPr>
              <w:lastRenderedPageBreak/>
              <w:t>общества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Особенности колониального режима Индии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Индийский национальный конгресс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особенности развития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Африка: континент в эпоху перемен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Колониальные захваты в Африке</w:t>
            </w: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proofErr w:type="spellStart"/>
            <w:r w:rsidRPr="00D94940">
              <w:rPr>
                <w:sz w:val="20"/>
                <w:szCs w:val="20"/>
              </w:rPr>
              <w:t>Гереро</w:t>
            </w:r>
            <w:proofErr w:type="spellEnd"/>
            <w:r w:rsidRPr="00D94940">
              <w:rPr>
                <w:sz w:val="20"/>
                <w:szCs w:val="20"/>
              </w:rPr>
              <w:t>, готтентоты</w:t>
            </w: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особенности развития, причины колонизации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Краткий конспект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3553" w:type="pct"/>
            <w:gridSpan w:val="5"/>
          </w:tcPr>
          <w:p w:rsidR="009233AD" w:rsidRPr="00D56981" w:rsidRDefault="009233AD" w:rsidP="005D6478">
            <w:pPr>
              <w:rPr>
                <w:b/>
                <w:sz w:val="20"/>
                <w:szCs w:val="20"/>
              </w:rPr>
            </w:pPr>
            <w:r w:rsidRPr="00D56981">
              <w:rPr>
                <w:b/>
                <w:sz w:val="20"/>
                <w:szCs w:val="20"/>
              </w:rPr>
              <w:t>МЕЖДУНАРОДНЫЕ ОТНОШЕНИЯ В КОНЦЕ 19- НАЧАЛА 20В.</w:t>
            </w:r>
            <w:r>
              <w:rPr>
                <w:b/>
                <w:sz w:val="20"/>
                <w:szCs w:val="20"/>
              </w:rPr>
              <w:t xml:space="preserve"> 3 ЧАСА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28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Международные отношения: дипломатия или войны?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Империалистические войны</w:t>
            </w:r>
          </w:p>
        </w:tc>
        <w:tc>
          <w:tcPr>
            <w:tcW w:w="1670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Тройственный союз, тройственное согласие, концентрационный лагерь</w:t>
            </w:r>
          </w:p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Называть основные международные противоречия</w:t>
            </w: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«Круглый стол»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29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 w:rsidRPr="00D94940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  <w:tr w:rsidR="009233AD" w:rsidRPr="00D94940" w:rsidTr="009233AD"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4" w:type="pct"/>
            <w:gridSpan w:val="2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(резерв)</w:t>
            </w:r>
          </w:p>
        </w:tc>
        <w:tc>
          <w:tcPr>
            <w:tcW w:w="18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9233AD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233AD" w:rsidRPr="00D94940" w:rsidRDefault="009233AD" w:rsidP="005D6478">
            <w:pPr>
              <w:rPr>
                <w:sz w:val="20"/>
                <w:szCs w:val="20"/>
              </w:rPr>
            </w:pPr>
          </w:p>
        </w:tc>
      </w:tr>
    </w:tbl>
    <w:p w:rsidR="009233AD" w:rsidRPr="00D94940" w:rsidRDefault="009233AD" w:rsidP="009233AD">
      <w:pPr>
        <w:rPr>
          <w:sz w:val="20"/>
          <w:szCs w:val="20"/>
        </w:rPr>
      </w:pPr>
    </w:p>
    <w:p w:rsidR="009233AD" w:rsidRDefault="009233AD" w:rsidP="009233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233AD" w:rsidRDefault="009233AD" w:rsidP="009233AD">
      <w:pPr>
        <w:jc w:val="center"/>
        <w:rPr>
          <w:sz w:val="20"/>
          <w:szCs w:val="20"/>
        </w:rPr>
      </w:pPr>
    </w:p>
    <w:p w:rsidR="009233AD" w:rsidRDefault="009233AD" w:rsidP="009233AD">
      <w:pPr>
        <w:jc w:val="center"/>
        <w:rPr>
          <w:sz w:val="20"/>
          <w:szCs w:val="20"/>
        </w:rPr>
      </w:pPr>
    </w:p>
    <w:p w:rsidR="009233AD" w:rsidRDefault="009233AD" w:rsidP="009233AD">
      <w:pPr>
        <w:jc w:val="center"/>
        <w:rPr>
          <w:sz w:val="20"/>
          <w:szCs w:val="20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jc w:val="center"/>
        <w:rPr>
          <w:b/>
          <w:sz w:val="28"/>
          <w:szCs w:val="28"/>
        </w:rPr>
      </w:pPr>
    </w:p>
    <w:p w:rsidR="009233AD" w:rsidRDefault="009233AD" w:rsidP="009233AD">
      <w:pPr>
        <w:ind w:firstLine="142"/>
      </w:pPr>
      <w:r>
        <w:lastRenderedPageBreak/>
        <w:t xml:space="preserve"> </w:t>
      </w:r>
    </w:p>
    <w:p w:rsidR="0073356C" w:rsidRPr="009233AD" w:rsidRDefault="0073356C"/>
    <w:sectPr w:rsidR="0073356C" w:rsidRPr="009233AD" w:rsidSect="00260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2D94"/>
    <w:multiLevelType w:val="multilevel"/>
    <w:tmpl w:val="9402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4FC37DD"/>
    <w:multiLevelType w:val="hybridMultilevel"/>
    <w:tmpl w:val="619C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30968"/>
    <w:multiLevelType w:val="hybridMultilevel"/>
    <w:tmpl w:val="09D4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323B0"/>
    <w:multiLevelType w:val="hybridMultilevel"/>
    <w:tmpl w:val="050A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E15E9"/>
    <w:multiLevelType w:val="hybridMultilevel"/>
    <w:tmpl w:val="76B4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3AD"/>
    <w:rsid w:val="002A0F69"/>
    <w:rsid w:val="005529C4"/>
    <w:rsid w:val="0073356C"/>
    <w:rsid w:val="009233AD"/>
    <w:rsid w:val="009904E0"/>
    <w:rsid w:val="009C2436"/>
    <w:rsid w:val="00B9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A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4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2A0F69"/>
    <w:rPr>
      <w:sz w:val="22"/>
      <w:szCs w:val="22"/>
    </w:rPr>
  </w:style>
  <w:style w:type="character" w:styleId="a4">
    <w:name w:val="Strong"/>
    <w:basedOn w:val="a0"/>
    <w:uiPriority w:val="22"/>
    <w:qFormat/>
    <w:rsid w:val="002A0F69"/>
    <w:rPr>
      <w:b/>
      <w:bCs/>
    </w:rPr>
  </w:style>
  <w:style w:type="character" w:styleId="a5">
    <w:name w:val="Emphasis"/>
    <w:basedOn w:val="a0"/>
    <w:uiPriority w:val="20"/>
    <w:qFormat/>
    <w:rsid w:val="002A0F69"/>
    <w:rPr>
      <w:i/>
      <w:iCs/>
    </w:rPr>
  </w:style>
  <w:style w:type="paragraph" w:styleId="a6">
    <w:name w:val="List Paragraph"/>
    <w:basedOn w:val="a"/>
    <w:uiPriority w:val="34"/>
    <w:qFormat/>
    <w:rsid w:val="002A0F69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9233AD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a"/>
    <w:uiPriority w:val="99"/>
    <w:rsid w:val="009233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9233A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9233AD"/>
    <w:pPr>
      <w:spacing w:before="100" w:beforeAutospacing="1" w:after="100" w:afterAutospacing="1"/>
    </w:pPr>
  </w:style>
  <w:style w:type="paragraph" w:customStyle="1" w:styleId="c2">
    <w:name w:val="c2"/>
    <w:basedOn w:val="a"/>
    <w:rsid w:val="009233AD"/>
    <w:pPr>
      <w:spacing w:before="100" w:beforeAutospacing="1" w:after="100" w:afterAutospacing="1"/>
    </w:pPr>
  </w:style>
  <w:style w:type="paragraph" w:customStyle="1" w:styleId="WW-">
    <w:name w:val="WW-Базовый"/>
    <w:rsid w:val="009233A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4676</Words>
  <Characters>26658</Characters>
  <Application>Microsoft Office Word</Application>
  <DocSecurity>0</DocSecurity>
  <Lines>222</Lines>
  <Paragraphs>62</Paragraphs>
  <ScaleCrop>false</ScaleCrop>
  <Company>Reanimator Extreme Edition</Company>
  <LinksUpToDate>false</LinksUpToDate>
  <CharactersWithSpaces>31272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2015-01-25T13:37:00Z</dcterms:created>
  <dcterms:modified xsi:type="dcterms:W3CDTF">2015-01-25T13:46:00Z</dcterms:modified>
</cp:coreProperties>
</file>