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99" w:rsidRPr="00837CD8" w:rsidRDefault="002F1D99" w:rsidP="002F1D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7CD8">
        <w:rPr>
          <w:rFonts w:ascii="Times New Roman" w:hAnsi="Times New Roman" w:cs="Times New Roman"/>
          <w:b/>
          <w:sz w:val="44"/>
          <w:szCs w:val="44"/>
        </w:rPr>
        <w:t>Лабораторный опыт: «Химические свойства оснований»</w:t>
      </w:r>
    </w:p>
    <w:p w:rsidR="002F1D99" w:rsidRPr="00837CD8" w:rsidRDefault="002F1D99" w:rsidP="002F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C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Автор</w:t>
      </w:r>
      <w:r w:rsidRPr="00837C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1D99" w:rsidRPr="002F1D99" w:rsidRDefault="002F1D99" w:rsidP="002F1D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37CD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Гвоздева Е. А.</w:t>
      </w:r>
    </w:p>
    <w:p w:rsidR="002F1D99" w:rsidRDefault="002F1D99" w:rsidP="002F1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D99" w:rsidRDefault="002F1D99" w:rsidP="002F1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BD">
        <w:rPr>
          <w:rFonts w:ascii="Times New Roman" w:hAnsi="Times New Roman" w:cs="Times New Roman"/>
          <w:b/>
          <w:sz w:val="28"/>
          <w:szCs w:val="28"/>
        </w:rPr>
        <w:t>Опыт: Химические свойства оснований.</w:t>
      </w:r>
    </w:p>
    <w:p w:rsidR="002F1D99" w:rsidRPr="0030622F" w:rsidRDefault="002F1D99" w:rsidP="002F1D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22F">
        <w:rPr>
          <w:rFonts w:ascii="Times New Roman" w:hAnsi="Times New Roman" w:cs="Times New Roman"/>
          <w:b/>
          <w:sz w:val="28"/>
          <w:szCs w:val="28"/>
        </w:rPr>
        <w:t xml:space="preserve">Форма. </w:t>
      </w:r>
      <w:r w:rsidRPr="0030622F">
        <w:rPr>
          <w:rFonts w:ascii="Times New Roman" w:hAnsi="Times New Roman" w:cs="Times New Roman"/>
          <w:sz w:val="28"/>
          <w:szCs w:val="28"/>
        </w:rPr>
        <w:t xml:space="preserve">Лабораторный опыт. </w:t>
      </w:r>
    </w:p>
    <w:p w:rsidR="002F1D99" w:rsidRPr="0030622F" w:rsidRDefault="002F1D99" w:rsidP="002F1D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0622F">
        <w:rPr>
          <w:rFonts w:ascii="Times New Roman" w:hAnsi="Times New Roman" w:cs="Times New Roman"/>
          <w:b/>
          <w:sz w:val="28"/>
          <w:szCs w:val="28"/>
        </w:rPr>
        <w:t xml:space="preserve">Продолжительность. </w:t>
      </w:r>
      <w:r w:rsidRPr="0030622F">
        <w:rPr>
          <w:rFonts w:ascii="Times New Roman" w:hAnsi="Times New Roman" w:cs="Times New Roman"/>
          <w:sz w:val="28"/>
          <w:szCs w:val="28"/>
        </w:rPr>
        <w:t>10-15 минут.</w:t>
      </w:r>
      <w:r w:rsidRPr="00306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22F">
        <w:rPr>
          <w:rFonts w:ascii="Times New Roman" w:hAnsi="Times New Roman" w:cs="Times New Roman"/>
          <w:b/>
          <w:sz w:val="28"/>
          <w:szCs w:val="28"/>
        </w:rPr>
        <w:cr/>
        <w:t xml:space="preserve">Место в курсе. </w:t>
      </w:r>
      <w:r w:rsidRPr="0030622F">
        <w:rPr>
          <w:rFonts w:ascii="Times New Roman" w:hAnsi="Times New Roman" w:cs="Times New Roman"/>
          <w:sz w:val="28"/>
          <w:szCs w:val="28"/>
        </w:rPr>
        <w:t xml:space="preserve">Данный опыт следует проводить при изучении темы </w:t>
      </w:r>
    </w:p>
    <w:p w:rsidR="002F1D99" w:rsidRPr="0030622F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22F">
        <w:rPr>
          <w:rFonts w:ascii="Times New Roman" w:hAnsi="Times New Roman" w:cs="Times New Roman"/>
          <w:sz w:val="28"/>
          <w:szCs w:val="28"/>
        </w:rPr>
        <w:t>«Основания» как на базовом, так и на профильном уровне.</w:t>
      </w:r>
    </w:p>
    <w:p w:rsidR="002F1D99" w:rsidRPr="0030622F" w:rsidRDefault="002F1D99" w:rsidP="002F1D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22F">
        <w:rPr>
          <w:rFonts w:ascii="Times New Roman" w:hAnsi="Times New Roman" w:cs="Times New Roman"/>
          <w:b/>
          <w:sz w:val="28"/>
          <w:szCs w:val="28"/>
        </w:rPr>
        <w:t>Дидактическая цель:</w:t>
      </w:r>
      <w:r w:rsidRPr="0030622F">
        <w:rPr>
          <w:sz w:val="28"/>
          <w:szCs w:val="28"/>
        </w:rPr>
        <w:t xml:space="preserve"> </w:t>
      </w:r>
      <w:r w:rsidRPr="0030622F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шкале </w:t>
      </w:r>
      <w:proofErr w:type="spellStart"/>
      <w:r w:rsidRPr="0030622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>.</w:t>
      </w:r>
    </w:p>
    <w:p w:rsidR="002F1D99" w:rsidRDefault="002F1D99" w:rsidP="002F1D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22F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0622F">
        <w:rPr>
          <w:rFonts w:ascii="Times New Roman" w:hAnsi="Times New Roman" w:cs="Times New Roman"/>
          <w:b/>
          <w:sz w:val="28"/>
          <w:szCs w:val="28"/>
        </w:rPr>
        <w:t xml:space="preserve"> опыта:</w:t>
      </w:r>
      <w:r w:rsidRPr="0030622F">
        <w:rPr>
          <w:rFonts w:ascii="Times New Roman" w:hAnsi="Times New Roman" w:cs="Times New Roman"/>
          <w:sz w:val="28"/>
          <w:szCs w:val="28"/>
        </w:rPr>
        <w:t xml:space="preserve"> </w:t>
      </w:r>
      <w:r w:rsidRPr="003062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исследования учащимися свойств оснований;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62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дальнейшего развития </w:t>
      </w:r>
      <w:proofErr w:type="spellStart"/>
      <w:r w:rsidRPr="003062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3062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умений (анализировать, сравнивать, делать выводы, экспериментально решать задачи)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30622F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622F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Pr="0030622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062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растворе щелочи</w:t>
      </w:r>
      <w:r w:rsidRPr="00306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D99" w:rsidRDefault="002F1D99" w:rsidP="002F1D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7F8">
        <w:rPr>
          <w:rFonts w:ascii="Times New Roman" w:hAnsi="Times New Roman" w:cs="Times New Roman"/>
          <w:b/>
          <w:sz w:val="28"/>
          <w:szCs w:val="28"/>
        </w:rPr>
        <w:t>Измеряемые параметры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взаимодействии с индикатором (фенолфталеином) и ее изменением </w:t>
      </w:r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прохождении реакции нейтрализации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1D99" w:rsidRDefault="002F1D99" w:rsidP="002F1D9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7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химический стакан на 250 мл</w:t>
      </w:r>
      <w:r w:rsidRPr="00D51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бюретка на 25 мл,</w:t>
      </w:r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магнитная мешалка, штатив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кольцом и лапкой</w:t>
      </w:r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стеклянная палочка,</w:t>
      </w:r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крышка к стакану из пенопласта, цифровая лаборатория «Архимед»; раствор фенолфталеина, 0,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5%</w:t>
      </w:r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гидроксида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натрия</w:t>
      </w:r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0,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5%</w:t>
      </w:r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 соляной кислоты, датчик </w:t>
      </w:r>
      <w:proofErr w:type="spellStart"/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</w:t>
      </w:r>
      <w:proofErr w:type="spellEnd"/>
      <w:r w:rsidRPr="00AF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1D99" w:rsidRPr="00835E20" w:rsidRDefault="002F1D99" w:rsidP="002F1D99">
      <w:pPr>
        <w:pStyle w:val="a3"/>
        <w:spacing w:before="0" w:beforeAutospacing="0" w:after="0" w:afterAutospacing="0" w:line="27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t xml:space="preserve">Правила техники безопасности: </w:t>
      </w:r>
      <w:r w:rsidRPr="00D51225">
        <w:rPr>
          <w:sz w:val="28"/>
          <w:szCs w:val="28"/>
        </w:rPr>
        <w:cr/>
      </w:r>
      <w:r>
        <w:rPr>
          <w:sz w:val="28"/>
          <w:szCs w:val="28"/>
        </w:rPr>
        <w:t xml:space="preserve">   </w:t>
      </w:r>
      <w:r w:rsidRPr="00D51225">
        <w:t xml:space="preserve"> </w:t>
      </w:r>
      <w:r w:rsidRPr="00835E20">
        <w:rPr>
          <w:sz w:val="28"/>
          <w:szCs w:val="28"/>
        </w:rPr>
        <w:t xml:space="preserve">1. Раствор </w:t>
      </w:r>
      <w:proofErr w:type="spellStart"/>
      <w:r w:rsidRPr="00835E20">
        <w:rPr>
          <w:sz w:val="28"/>
          <w:szCs w:val="28"/>
        </w:rPr>
        <w:t>гидроксида</w:t>
      </w:r>
      <w:proofErr w:type="spellEnd"/>
      <w:r w:rsidRPr="00835E20">
        <w:rPr>
          <w:sz w:val="28"/>
          <w:szCs w:val="28"/>
        </w:rPr>
        <w:t xml:space="preserve"> натрия и соляная кислота — едкие вещества. При попадании щелочи на кожу необходимо промыть пораненное место обильной струей воды. Щелочь смывается плохо, промывание должно быть продолжительным (10-15 мин) и тщательным. При попадании щелочи в глаза их необходимо тщательно промыть 0,2 % раствором борной кислоты.</w:t>
      </w:r>
      <w:r w:rsidRPr="00835E20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835E20">
        <w:rPr>
          <w:bCs/>
          <w:sz w:val="28"/>
          <w:szCs w:val="28"/>
          <w:shd w:val="clear" w:color="auto" w:fill="FFFFFF"/>
        </w:rPr>
        <w:t>В случае попадания кислоты на кожу следует промыть ее водой и 5% раствором соды.</w:t>
      </w:r>
      <w:r w:rsidRPr="00835E20">
        <w:rPr>
          <w:rStyle w:val="apple-converted-space"/>
          <w:shd w:val="clear" w:color="auto" w:fill="FFFFFF"/>
        </w:rPr>
        <w:t> </w:t>
      </w:r>
    </w:p>
    <w:p w:rsidR="002F1D99" w:rsidRPr="00D51225" w:rsidRDefault="002F1D99" w:rsidP="002F1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Чувствительный элемент датчика </w:t>
      </w:r>
      <w:proofErr w:type="spellStart"/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стеклянный шарик </w:t>
      </w:r>
      <w:proofErr w:type="gramStart"/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D99" w:rsidRPr="00D51225" w:rsidRDefault="002F1D99" w:rsidP="002F1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нижней части. Он очень хрупкий, поэтому не следует касаться им любых </w:t>
      </w:r>
    </w:p>
    <w:p w:rsidR="002F1D99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поверхностей или ронять. </w:t>
      </w:r>
      <w:r w:rsidRPr="00D5122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835E20">
        <w:t xml:space="preserve"> </w:t>
      </w:r>
      <w:r>
        <w:tab/>
      </w:r>
      <w:r w:rsidRPr="0083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4390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4390">
        <w:rPr>
          <w:rFonts w:ascii="Times New Roman" w:hAnsi="Times New Roman" w:cs="Times New Roman"/>
          <w:sz w:val="28"/>
          <w:szCs w:val="28"/>
        </w:rPr>
        <w:t xml:space="preserve">начение </w:t>
      </w:r>
      <w:proofErr w:type="spellStart"/>
      <w:r w:rsidRPr="0052439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24390">
        <w:rPr>
          <w:rFonts w:ascii="Times New Roman" w:hAnsi="Times New Roman" w:cs="Times New Roman"/>
          <w:sz w:val="28"/>
          <w:szCs w:val="28"/>
        </w:rPr>
        <w:t xml:space="preserve"> показывает реакцию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чистой воде и в нейтральных растворах значение </w:t>
      </w:r>
      <w:proofErr w:type="spellStart"/>
      <w:r w:rsidRPr="005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52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7,0. Из-за малых примесей (в первую очередь, растворенного углекислого газа и аммиака) в дистиллированной воде в лаборатории </w:t>
      </w:r>
      <w:proofErr w:type="spellStart"/>
      <w:r w:rsidRPr="005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52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колебаться от 6,0 до 8,0, то среду с этим диапазоном </w:t>
      </w:r>
      <w:proofErr w:type="spellStart"/>
      <w:r w:rsidRPr="005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52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ней</w:t>
      </w:r>
      <w:r w:rsidRPr="005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тральной.</w:t>
      </w:r>
      <w:r w:rsidRPr="0052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proofErr w:type="spellStart"/>
      <w:r w:rsidRPr="0052439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24390">
        <w:rPr>
          <w:rFonts w:ascii="Times New Roman" w:hAnsi="Times New Roman" w:cs="Times New Roman"/>
          <w:sz w:val="28"/>
          <w:szCs w:val="28"/>
        </w:rPr>
        <w:t xml:space="preserve"> меньше 7 - среда кислая, то есть в растворе присутствует кислота,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</w:t>
      </w:r>
      <w:proofErr w:type="spellStart"/>
      <w:r w:rsidRPr="0052439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24390">
        <w:rPr>
          <w:rFonts w:ascii="Times New Roman" w:hAnsi="Times New Roman" w:cs="Times New Roman"/>
          <w:sz w:val="28"/>
          <w:szCs w:val="28"/>
        </w:rPr>
        <w:t xml:space="preserve"> больше 7– среда щелочная, то есть в растворе присутствует щелочь – растворимое основание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D99" w:rsidRDefault="002F1D99" w:rsidP="002F1D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F1D99" w:rsidRPr="0081715D" w:rsidRDefault="002F1D99" w:rsidP="002F1D99">
      <w:pPr>
        <w:pStyle w:val="2"/>
        <w:spacing w:before="0" w:after="0"/>
        <w:rPr>
          <w:rFonts w:ascii="Times New Roman" w:hAnsi="Times New Roman" w:cs="Times New Roman"/>
        </w:rPr>
      </w:pPr>
      <w:r w:rsidRPr="0081715D">
        <w:rPr>
          <w:rFonts w:ascii="Times New Roman" w:hAnsi="Times New Roman" w:cs="Times New Roman"/>
        </w:rPr>
        <w:t>Химические свойства оснований</w:t>
      </w:r>
    </w:p>
    <w:p w:rsidR="002F1D99" w:rsidRPr="0081715D" w:rsidRDefault="002F1D99" w:rsidP="002F1D99">
      <w:pPr>
        <w:pStyle w:val="a6"/>
        <w:spacing w:after="0"/>
        <w:rPr>
          <w:b/>
          <w:i/>
          <w:sz w:val="28"/>
          <w:szCs w:val="28"/>
          <w:u w:val="single"/>
        </w:rPr>
      </w:pPr>
      <w:r w:rsidRPr="0081715D">
        <w:rPr>
          <w:b/>
          <w:i/>
          <w:sz w:val="28"/>
          <w:szCs w:val="28"/>
          <w:u w:val="single"/>
        </w:rPr>
        <w:t>1)  Действие основания на индикатор фенолфталеин</w:t>
      </w:r>
    </w:p>
    <w:p w:rsidR="002F1D99" w:rsidRPr="0081715D" w:rsidRDefault="002F1D99" w:rsidP="002F1D99">
      <w:pPr>
        <w:pStyle w:val="a6"/>
        <w:spacing w:after="0"/>
        <w:ind w:firstLine="708"/>
        <w:rPr>
          <w:sz w:val="28"/>
          <w:szCs w:val="28"/>
        </w:rPr>
      </w:pPr>
      <w:r w:rsidRPr="0081715D">
        <w:rPr>
          <w:sz w:val="28"/>
          <w:szCs w:val="28"/>
        </w:rPr>
        <w:t xml:space="preserve">В химический стаканчик, установленный внутри кольца, закрепленного в штативе,  налить 20 мл </w:t>
      </w:r>
      <w:r>
        <w:rPr>
          <w:sz w:val="28"/>
          <w:szCs w:val="28"/>
        </w:rPr>
        <w:t xml:space="preserve">0,5% </w:t>
      </w:r>
      <w:r w:rsidRPr="0081715D">
        <w:rPr>
          <w:sz w:val="28"/>
          <w:szCs w:val="28"/>
        </w:rPr>
        <w:t xml:space="preserve">раствора </w:t>
      </w:r>
      <w:proofErr w:type="spellStart"/>
      <w:r w:rsidRPr="0081715D">
        <w:rPr>
          <w:sz w:val="28"/>
          <w:szCs w:val="28"/>
        </w:rPr>
        <w:t>гидроксида</w:t>
      </w:r>
      <w:proofErr w:type="spellEnd"/>
      <w:r w:rsidRPr="0081715D">
        <w:rPr>
          <w:sz w:val="28"/>
          <w:szCs w:val="28"/>
        </w:rPr>
        <w:t xml:space="preserve"> натрия, добавить несколько капель раствора фенолфталеина.</w:t>
      </w:r>
      <w:r>
        <w:rPr>
          <w:sz w:val="28"/>
          <w:szCs w:val="28"/>
        </w:rPr>
        <w:t xml:space="preserve"> </w:t>
      </w:r>
      <w:r w:rsidRPr="0081715D">
        <w:rPr>
          <w:sz w:val="28"/>
          <w:szCs w:val="28"/>
        </w:rPr>
        <w:t>Опустить датчики в воду, запустить регистратор.</w:t>
      </w:r>
      <w:r>
        <w:rPr>
          <w:sz w:val="28"/>
          <w:szCs w:val="28"/>
        </w:rPr>
        <w:t xml:space="preserve"> </w:t>
      </w:r>
      <w:r w:rsidRPr="0081715D">
        <w:rPr>
          <w:sz w:val="28"/>
          <w:szCs w:val="28"/>
        </w:rPr>
        <w:t>Аккуратно, не попадая на электроды, перемешать содержимое стакана стеклянной палочкой.</w:t>
      </w:r>
      <w:r>
        <w:rPr>
          <w:sz w:val="28"/>
          <w:szCs w:val="28"/>
        </w:rPr>
        <w:t xml:space="preserve"> </w:t>
      </w:r>
      <w:r w:rsidRPr="0081715D">
        <w:rPr>
          <w:sz w:val="28"/>
          <w:szCs w:val="28"/>
        </w:rPr>
        <w:t xml:space="preserve">Измерение проводить до достижения постоянного значения </w:t>
      </w:r>
      <w:proofErr w:type="spellStart"/>
      <w:r w:rsidRPr="0081715D">
        <w:rPr>
          <w:sz w:val="28"/>
          <w:szCs w:val="28"/>
        </w:rPr>
        <w:t>рН</w:t>
      </w:r>
      <w:proofErr w:type="spellEnd"/>
      <w:r w:rsidRPr="0081715D">
        <w:rPr>
          <w:sz w:val="28"/>
          <w:szCs w:val="28"/>
        </w:rPr>
        <w:t xml:space="preserve"> (горизонтальный ход графика).</w:t>
      </w:r>
    </w:p>
    <w:p w:rsidR="002F1D99" w:rsidRPr="0081715D" w:rsidRDefault="002F1D99" w:rsidP="002F1D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715D">
        <w:rPr>
          <w:rFonts w:ascii="Times New Roman" w:hAnsi="Times New Roman" w:cs="Times New Roman"/>
          <w:sz w:val="28"/>
          <w:szCs w:val="28"/>
        </w:rPr>
        <w:t xml:space="preserve">Прервать опыт можно кнопкой «Стоп».  </w:t>
      </w:r>
    </w:p>
    <w:p w:rsidR="002F1D99" w:rsidRPr="0081715D" w:rsidRDefault="002F1D99" w:rsidP="002F1D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715D">
        <w:rPr>
          <w:rFonts w:ascii="Times New Roman" w:hAnsi="Times New Roman" w:cs="Times New Roman"/>
          <w:sz w:val="28"/>
          <w:szCs w:val="28"/>
        </w:rPr>
        <w:t>Записать данные в Отчет.   Файл сохранить в именной папке.</w:t>
      </w:r>
    </w:p>
    <w:p w:rsidR="002F1D99" w:rsidRPr="0081715D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1D99" w:rsidRPr="0081715D" w:rsidRDefault="002F1D99" w:rsidP="002F1D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715D">
        <w:rPr>
          <w:rFonts w:ascii="Times New Roman" w:hAnsi="Times New Roman" w:cs="Times New Roman"/>
          <w:b/>
          <w:i/>
          <w:sz w:val="28"/>
          <w:szCs w:val="28"/>
          <w:u w:val="single"/>
        </w:rPr>
        <w:t>2)  Основание + кислота</w:t>
      </w:r>
    </w:p>
    <w:p w:rsidR="002F1D99" w:rsidRPr="0081715D" w:rsidRDefault="002F1D99" w:rsidP="002F1D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81715D">
        <w:rPr>
          <w:rFonts w:ascii="Times New Roman" w:hAnsi="Times New Roman" w:cs="Times New Roman"/>
          <w:sz w:val="28"/>
          <w:szCs w:val="28"/>
        </w:rPr>
        <w:t xml:space="preserve">имический стаканчик, установленный внутри кольца, закрепленного в штативе, в котором уже налит раствор </w:t>
      </w:r>
      <w:proofErr w:type="spellStart"/>
      <w:r w:rsidRPr="0081715D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81715D">
        <w:rPr>
          <w:rFonts w:ascii="Times New Roman" w:hAnsi="Times New Roman" w:cs="Times New Roman"/>
          <w:sz w:val="28"/>
          <w:szCs w:val="28"/>
        </w:rPr>
        <w:t xml:space="preserve"> натрия и фенолфталеин  (см. опыт № 1)</w:t>
      </w:r>
      <w:r>
        <w:rPr>
          <w:rFonts w:ascii="Times New Roman" w:hAnsi="Times New Roman" w:cs="Times New Roman"/>
          <w:sz w:val="28"/>
          <w:szCs w:val="28"/>
        </w:rPr>
        <w:t xml:space="preserve"> закрыть крышкой из пенопласта. </w:t>
      </w:r>
      <w:r w:rsidRPr="009D7E6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стакан, через отверстие в крышке, поме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стить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Start"/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метр, а также носик бюретки, предварительно заправленной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E60">
        <w:rPr>
          <w:rFonts w:ascii="Times New Roman" w:hAnsi="Times New Roman" w:cs="Times New Roman"/>
          <w:sz w:val="28"/>
          <w:szCs w:val="28"/>
        </w:rPr>
        <w:t>0,5 % раствор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D7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E60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8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Стакан поме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стить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магнитную мешалку</w:t>
      </w:r>
      <w:r w:rsidRPr="009D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715D">
        <w:rPr>
          <w:rFonts w:ascii="Times New Roman" w:hAnsi="Times New Roman" w:cs="Times New Roman"/>
          <w:sz w:val="28"/>
          <w:szCs w:val="28"/>
        </w:rPr>
        <w:t>запустить регистратор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одновременно нач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добавлять по каплям 0,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</w:t>
      </w:r>
      <w:r w:rsidRPr="009D7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E60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81715D">
        <w:rPr>
          <w:rFonts w:ascii="Times New Roman" w:hAnsi="Times New Roman" w:cs="Times New Roman"/>
          <w:sz w:val="28"/>
          <w:szCs w:val="28"/>
        </w:rPr>
        <w:t xml:space="preserve"> кислоты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включ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магнитную мешалку. Отме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тить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 изменения окраски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раствора в стакане</w:t>
      </w:r>
      <w:r w:rsidRPr="009D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F1D99" w:rsidRPr="0081715D" w:rsidRDefault="002F1D99" w:rsidP="002F1D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715D">
        <w:rPr>
          <w:rFonts w:ascii="Times New Roman" w:hAnsi="Times New Roman" w:cs="Times New Roman"/>
          <w:sz w:val="28"/>
          <w:szCs w:val="28"/>
        </w:rPr>
        <w:t xml:space="preserve">Измерения проводить в несколько этапов, наблюдая изменения значения </w:t>
      </w:r>
      <w:proofErr w:type="spellStart"/>
      <w:r w:rsidRPr="0081715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1715D">
        <w:rPr>
          <w:rFonts w:ascii="Times New Roman" w:hAnsi="Times New Roman" w:cs="Times New Roman"/>
          <w:sz w:val="28"/>
          <w:szCs w:val="28"/>
        </w:rPr>
        <w:t>.</w:t>
      </w:r>
    </w:p>
    <w:p w:rsidR="002F1D99" w:rsidRPr="0081715D" w:rsidRDefault="002F1D99" w:rsidP="002F1D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715D">
        <w:rPr>
          <w:rFonts w:ascii="Times New Roman" w:hAnsi="Times New Roman" w:cs="Times New Roman"/>
          <w:sz w:val="28"/>
          <w:szCs w:val="28"/>
        </w:rPr>
        <w:t xml:space="preserve">Измерение проводить до достижения постоянного значения </w:t>
      </w:r>
      <w:proofErr w:type="spellStart"/>
      <w:r w:rsidRPr="0081715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1715D">
        <w:rPr>
          <w:rFonts w:ascii="Times New Roman" w:hAnsi="Times New Roman" w:cs="Times New Roman"/>
          <w:sz w:val="28"/>
          <w:szCs w:val="28"/>
        </w:rPr>
        <w:t xml:space="preserve"> (горизонтальный ход графика).</w:t>
      </w:r>
    </w:p>
    <w:p w:rsidR="002F1D99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5D">
        <w:rPr>
          <w:rFonts w:ascii="Times New Roman" w:hAnsi="Times New Roman" w:cs="Times New Roman"/>
          <w:sz w:val="28"/>
          <w:szCs w:val="28"/>
        </w:rPr>
        <w:t>Записать данные в Отчет.   Файл сохранить в именной папке.</w:t>
      </w:r>
    </w:p>
    <w:p w:rsidR="002F1D99" w:rsidRPr="0081715D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99" w:rsidRDefault="002F1D99" w:rsidP="002F1D99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A2350B">
        <w:rPr>
          <w:rFonts w:ascii="Times New Roman" w:hAnsi="Times New Roman" w:cs="Times New Roman"/>
          <w:sz w:val="28"/>
          <w:szCs w:val="28"/>
        </w:rPr>
        <w:t xml:space="preserve">Отчет. </w:t>
      </w:r>
    </w:p>
    <w:p w:rsidR="002F1D99" w:rsidRPr="00A2350B" w:rsidRDefault="002F1D99" w:rsidP="002F1D99">
      <w:pPr>
        <w:pStyle w:val="a6"/>
        <w:spacing w:after="0"/>
        <w:rPr>
          <w:b/>
          <w:i/>
          <w:sz w:val="28"/>
          <w:szCs w:val="28"/>
          <w:u w:val="single"/>
        </w:rPr>
      </w:pPr>
      <w:r w:rsidRPr="00A2350B">
        <w:rPr>
          <w:b/>
          <w:i/>
          <w:sz w:val="28"/>
          <w:szCs w:val="28"/>
          <w:u w:val="single"/>
        </w:rPr>
        <w:t>1)  Действие основания на индикатор фенолфталеин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50B">
        <w:rPr>
          <w:rFonts w:ascii="Times New Roman" w:hAnsi="Times New Roman" w:cs="Times New Roman"/>
          <w:sz w:val="28"/>
          <w:szCs w:val="28"/>
          <w:u w:val="single"/>
        </w:rPr>
        <w:t xml:space="preserve">1. Значение </w:t>
      </w:r>
      <w:proofErr w:type="spellStart"/>
      <w:r w:rsidRPr="00A2350B">
        <w:rPr>
          <w:rFonts w:ascii="Times New Roman" w:hAnsi="Times New Roman" w:cs="Times New Roman"/>
          <w:sz w:val="28"/>
          <w:szCs w:val="28"/>
          <w:u w:val="single"/>
        </w:rPr>
        <w:t>рН</w:t>
      </w:r>
      <w:proofErr w:type="spellEnd"/>
      <w:r w:rsidRPr="00A2350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2350B">
        <w:rPr>
          <w:rFonts w:ascii="Times New Roman" w:hAnsi="Times New Roman" w:cs="Times New Roman"/>
          <w:sz w:val="28"/>
          <w:szCs w:val="28"/>
        </w:rPr>
        <w:t xml:space="preserve">             в начале опыта____</w:t>
      </w:r>
      <w:proofErr w:type="gramStart"/>
      <w:r w:rsidRPr="00A235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50B">
        <w:rPr>
          <w:rFonts w:ascii="Times New Roman" w:hAnsi="Times New Roman" w:cs="Times New Roman"/>
          <w:sz w:val="28"/>
          <w:szCs w:val="28"/>
        </w:rPr>
        <w:t xml:space="preserve"> в конце опыта____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50B">
        <w:rPr>
          <w:rFonts w:ascii="Times New Roman" w:hAnsi="Times New Roman" w:cs="Times New Roman"/>
          <w:sz w:val="28"/>
          <w:szCs w:val="28"/>
        </w:rPr>
        <w:t>Вывод: в стакане находится  кислота, щелочь  (подчеркнуть верный ответ)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2350B">
        <w:rPr>
          <w:rFonts w:ascii="Times New Roman" w:hAnsi="Times New Roman" w:cs="Times New Roman"/>
          <w:sz w:val="28"/>
          <w:szCs w:val="28"/>
          <w:u w:val="single"/>
        </w:rPr>
        <w:t>. Визуальные наблюдения</w:t>
      </w:r>
      <w:r w:rsidRPr="00A2350B">
        <w:rPr>
          <w:rFonts w:ascii="Times New Roman" w:hAnsi="Times New Roman" w:cs="Times New Roman"/>
          <w:sz w:val="28"/>
          <w:szCs w:val="28"/>
        </w:rPr>
        <w:t>:      цвет раствора не изменился, цвет раствора стал____________          (зачеркнуть неверный ответ, вписать верный ответ)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5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2) </w:t>
      </w:r>
      <w:proofErr w:type="spellStart"/>
      <w:r w:rsidRPr="00A2350B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Основнаие</w:t>
      </w:r>
      <w:proofErr w:type="spellEnd"/>
      <w:r w:rsidRPr="00A235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+ кислота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50B">
        <w:rPr>
          <w:rFonts w:ascii="Times New Roman" w:hAnsi="Times New Roman" w:cs="Times New Roman"/>
          <w:sz w:val="28"/>
          <w:szCs w:val="28"/>
          <w:u w:val="single"/>
        </w:rPr>
        <w:t>1. Температура:</w:t>
      </w:r>
      <w:r w:rsidRPr="00A2350B">
        <w:rPr>
          <w:rFonts w:ascii="Times New Roman" w:hAnsi="Times New Roman" w:cs="Times New Roman"/>
          <w:sz w:val="28"/>
          <w:szCs w:val="28"/>
        </w:rPr>
        <w:t xml:space="preserve">             в начале опыта____</w:t>
      </w:r>
      <w:proofErr w:type="gramStart"/>
      <w:r w:rsidRPr="00A2350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2350B">
        <w:rPr>
          <w:rFonts w:ascii="Times New Roman" w:hAnsi="Times New Roman" w:cs="Times New Roman"/>
          <w:sz w:val="28"/>
          <w:szCs w:val="28"/>
        </w:rPr>
        <w:t xml:space="preserve">  в конце опыта____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50B">
        <w:rPr>
          <w:rFonts w:ascii="Times New Roman" w:hAnsi="Times New Roman" w:cs="Times New Roman"/>
          <w:sz w:val="28"/>
          <w:szCs w:val="28"/>
        </w:rPr>
        <w:t>Вывод: реакция протекает  с выделением  теплоты, поглощением теплоты, без изменения температуры  (подчеркнуть верный ответ)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50B">
        <w:rPr>
          <w:rFonts w:ascii="Times New Roman" w:hAnsi="Times New Roman" w:cs="Times New Roman"/>
          <w:sz w:val="28"/>
          <w:szCs w:val="28"/>
          <w:u w:val="single"/>
        </w:rPr>
        <w:t xml:space="preserve">2. Значение </w:t>
      </w:r>
      <w:proofErr w:type="spellStart"/>
      <w:r w:rsidRPr="00A2350B">
        <w:rPr>
          <w:rFonts w:ascii="Times New Roman" w:hAnsi="Times New Roman" w:cs="Times New Roman"/>
          <w:sz w:val="28"/>
          <w:szCs w:val="28"/>
          <w:u w:val="single"/>
        </w:rPr>
        <w:t>рН</w:t>
      </w:r>
      <w:proofErr w:type="spellEnd"/>
      <w:r w:rsidRPr="00A2350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2350B">
        <w:rPr>
          <w:rFonts w:ascii="Times New Roman" w:hAnsi="Times New Roman" w:cs="Times New Roman"/>
          <w:sz w:val="28"/>
          <w:szCs w:val="28"/>
        </w:rPr>
        <w:t xml:space="preserve">              в начале опыта____</w:t>
      </w:r>
      <w:proofErr w:type="gramStart"/>
      <w:r w:rsidRPr="00A235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50B">
        <w:rPr>
          <w:rFonts w:ascii="Times New Roman" w:hAnsi="Times New Roman" w:cs="Times New Roman"/>
          <w:sz w:val="28"/>
          <w:szCs w:val="28"/>
        </w:rPr>
        <w:t xml:space="preserve">  в конце опыта____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50B">
        <w:rPr>
          <w:rFonts w:ascii="Times New Roman" w:hAnsi="Times New Roman" w:cs="Times New Roman"/>
          <w:sz w:val="28"/>
          <w:szCs w:val="28"/>
        </w:rPr>
        <w:t>Вывод: в результате реакции  основание расходуется  (</w:t>
      </w:r>
      <w:proofErr w:type="spellStart"/>
      <w:r w:rsidRPr="00A2350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A2350B">
        <w:rPr>
          <w:rFonts w:ascii="Times New Roman" w:hAnsi="Times New Roman" w:cs="Times New Roman"/>
          <w:sz w:val="28"/>
          <w:szCs w:val="28"/>
        </w:rPr>
        <w:t xml:space="preserve"> снижается), основание образуется    (</w:t>
      </w:r>
      <w:proofErr w:type="spellStart"/>
      <w:r w:rsidRPr="00A2350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A2350B">
        <w:rPr>
          <w:rFonts w:ascii="Times New Roman" w:hAnsi="Times New Roman" w:cs="Times New Roman"/>
          <w:sz w:val="28"/>
          <w:szCs w:val="28"/>
        </w:rPr>
        <w:t xml:space="preserve"> возрастает</w:t>
      </w:r>
      <w:bookmarkStart w:id="0" w:name="_GoBack"/>
      <w:bookmarkEnd w:id="0"/>
      <w:r w:rsidRPr="00A2350B">
        <w:rPr>
          <w:rFonts w:ascii="Times New Roman" w:hAnsi="Times New Roman" w:cs="Times New Roman"/>
          <w:sz w:val="28"/>
          <w:szCs w:val="28"/>
        </w:rPr>
        <w:t>) (подчеркнуть верный ответ)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50B">
        <w:rPr>
          <w:rFonts w:ascii="Times New Roman" w:hAnsi="Times New Roman" w:cs="Times New Roman"/>
          <w:sz w:val="28"/>
          <w:szCs w:val="28"/>
          <w:u w:val="single"/>
        </w:rPr>
        <w:lastRenderedPageBreak/>
        <w:t>3. Визуальные наблюдения</w:t>
      </w:r>
      <w:r w:rsidRPr="00A2350B">
        <w:rPr>
          <w:rFonts w:ascii="Times New Roman" w:hAnsi="Times New Roman" w:cs="Times New Roman"/>
          <w:sz w:val="28"/>
          <w:szCs w:val="28"/>
        </w:rPr>
        <w:t>:     цвет раствора не изменился, цвет раствора стал _______________ (зачеркнуть неверный ответ, вписать верный ответ)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350B">
        <w:rPr>
          <w:rFonts w:ascii="Times New Roman" w:hAnsi="Times New Roman" w:cs="Times New Roman"/>
          <w:sz w:val="28"/>
          <w:szCs w:val="28"/>
          <w:u w:val="single"/>
        </w:rPr>
        <w:t>4. Дописать уравнение реакции, расставить коэффициенты, назвать вещества:</w:t>
      </w:r>
    </w:p>
    <w:p w:rsidR="002F1D99" w:rsidRPr="00A2350B" w:rsidRDefault="002F1D99" w:rsidP="002F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50B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A2350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2350B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A2350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F1D99" w:rsidRPr="00A2350B" w:rsidRDefault="002F1D99" w:rsidP="002F1D99">
      <w:pPr>
        <w:pStyle w:val="a4"/>
        <w:spacing w:after="0"/>
        <w:ind w:firstLine="708"/>
        <w:jc w:val="left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A2350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Вопросы для обсуждения. </w:t>
      </w:r>
    </w:p>
    <w:p w:rsidR="002F1D99" w:rsidRPr="00A2350B" w:rsidRDefault="002F1D99" w:rsidP="002F1D99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A2350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Как отличить растворы щелочей от растворов других веществ</w:t>
      </w:r>
      <w:r w:rsidRPr="00A2350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? </w:t>
      </w:r>
    </w:p>
    <w:p w:rsidR="002F1D99" w:rsidRPr="00A2350B" w:rsidRDefault="002F1D99" w:rsidP="002F1D99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A2350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2. Какие растворы, применяемые в быту, имеют щелочную реакцию </w:t>
      </w:r>
    </w:p>
    <w:p w:rsidR="002F1D99" w:rsidRPr="00A2350B" w:rsidRDefault="002F1D99" w:rsidP="002F1D99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A2350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среды? </w:t>
      </w:r>
    </w:p>
    <w:p w:rsidR="002F1D99" w:rsidRPr="00A2350B" w:rsidRDefault="002F1D99" w:rsidP="002F1D99">
      <w:pPr>
        <w:pStyle w:val="a4"/>
        <w:spacing w:before="0" w:after="0"/>
        <w:jc w:val="left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A2350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 В каких растворах близкое значение водородного показателя?</w:t>
      </w:r>
      <w:r w:rsidRPr="00A2350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A2350B">
        <w:rPr>
          <w:rFonts w:ascii="Times New Roman" w:hAnsi="Times New Roman" w:cs="Times New Roman"/>
          <w:bCs w:val="0"/>
          <w:kern w:val="0"/>
          <w:sz w:val="28"/>
          <w:szCs w:val="28"/>
        </w:rPr>
        <w:cr/>
      </w:r>
    </w:p>
    <w:p w:rsidR="002F1D99" w:rsidRPr="00643B49" w:rsidRDefault="002F1D99" w:rsidP="002F1D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547" w:rsidRDefault="00640547"/>
    <w:sectPr w:rsidR="00640547" w:rsidSect="0064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D99"/>
    <w:rsid w:val="002F1D99"/>
    <w:rsid w:val="0064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99"/>
  </w:style>
  <w:style w:type="paragraph" w:styleId="2">
    <w:name w:val="heading 2"/>
    <w:basedOn w:val="a"/>
    <w:next w:val="a"/>
    <w:link w:val="20"/>
    <w:qFormat/>
    <w:rsid w:val="002F1D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D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F1D99"/>
  </w:style>
  <w:style w:type="paragraph" w:styleId="a3">
    <w:name w:val="Normal (Web)"/>
    <w:basedOn w:val="a"/>
    <w:uiPriority w:val="99"/>
    <w:unhideWhenUsed/>
    <w:rsid w:val="002F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F1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2F1D9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rsid w:val="002F1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F1D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2015-01-01T19:35:00Z</dcterms:created>
  <dcterms:modified xsi:type="dcterms:W3CDTF">2015-01-01T19:36:00Z</dcterms:modified>
</cp:coreProperties>
</file>