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84" w:rsidRDefault="009A0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«Все мы от сохи и от телеги…»</w:t>
      </w:r>
    </w:p>
    <w:p w:rsidR="00BA640D" w:rsidRPr="0052789E" w:rsidRDefault="0052789E">
      <w:pPr>
        <w:rPr>
          <w:b/>
          <w:sz w:val="28"/>
          <w:szCs w:val="28"/>
        </w:rPr>
      </w:pPr>
      <w:r w:rsidRPr="0052789E">
        <w:rPr>
          <w:b/>
          <w:sz w:val="28"/>
          <w:szCs w:val="28"/>
        </w:rPr>
        <w:t>Экскурсия в школьный краеведческий музей «Крестьянская изба».</w:t>
      </w:r>
    </w:p>
    <w:p w:rsidR="0052789E" w:rsidRDefault="0052789E">
      <w:pPr>
        <w:rPr>
          <w:sz w:val="28"/>
          <w:szCs w:val="28"/>
        </w:rPr>
      </w:pPr>
      <w:r w:rsidRPr="0052789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сообщить сведения об истории родного села,</w:t>
      </w:r>
    </w:p>
    <w:p w:rsidR="009A0E84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воспитывать любовь к малой родине</w:t>
      </w:r>
    </w:p>
    <w:p w:rsidR="0052789E" w:rsidRDefault="0052789E">
      <w:pPr>
        <w:rPr>
          <w:sz w:val="28"/>
          <w:szCs w:val="28"/>
        </w:rPr>
      </w:pP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Мы живем в красивом и старинном селе под названием </w:t>
      </w:r>
      <w:r w:rsidRPr="009A0E84">
        <w:rPr>
          <w:b/>
          <w:sz w:val="28"/>
          <w:szCs w:val="28"/>
        </w:rPr>
        <w:t>Белозерье</w:t>
      </w:r>
      <w:r>
        <w:rPr>
          <w:sz w:val="28"/>
          <w:szCs w:val="28"/>
        </w:rPr>
        <w:t xml:space="preserve"> в Карсунском районе Ульяновской области.</w:t>
      </w: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Существует несколько версий об истории возникновения нашего села.</w:t>
      </w: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Версия 1. Когда царь Петр Первый раздал земли солдатам, здесь уже было поселение с этим названием.</w:t>
      </w: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Версия 2. Около холмов существовало Белое озеро. По его названию стали называть наше село.</w:t>
      </w: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Версия 3. В окрестностях села много меловых и известковых отложений. По ним течет и речка Белозерка. От ее названия и пошло название села.</w:t>
      </w:r>
    </w:p>
    <w:p w:rsidR="0052789E" w:rsidRPr="009A0E84" w:rsidRDefault="005278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Как бы то ни было, а село наше </w:t>
      </w:r>
      <w:r w:rsidRPr="009A0E84">
        <w:rPr>
          <w:b/>
          <w:sz w:val="28"/>
          <w:szCs w:val="28"/>
        </w:rPr>
        <w:t>древнее</w:t>
      </w:r>
      <w:r>
        <w:rPr>
          <w:sz w:val="28"/>
          <w:szCs w:val="28"/>
        </w:rPr>
        <w:t xml:space="preserve">. Ему более 350 лет. Оно имеет богатую историю. Частичку этой истории  ученики нашей школы, выпускники 1991 года, решили отразить в школьном музее под названием </w:t>
      </w:r>
      <w:r w:rsidRPr="009A0E84">
        <w:rPr>
          <w:b/>
          <w:sz w:val="28"/>
          <w:szCs w:val="28"/>
        </w:rPr>
        <w:t>«Крестьянская</w:t>
      </w:r>
      <w:r>
        <w:rPr>
          <w:sz w:val="28"/>
          <w:szCs w:val="28"/>
        </w:rPr>
        <w:t xml:space="preserve"> </w:t>
      </w:r>
      <w:r w:rsidRPr="009A0E84">
        <w:rPr>
          <w:b/>
          <w:sz w:val="28"/>
          <w:szCs w:val="28"/>
        </w:rPr>
        <w:t>изба».</w:t>
      </w:r>
    </w:p>
    <w:p w:rsidR="0052789E" w:rsidRDefault="0052789E">
      <w:pPr>
        <w:rPr>
          <w:sz w:val="28"/>
          <w:szCs w:val="28"/>
        </w:rPr>
      </w:pPr>
      <w:r>
        <w:rPr>
          <w:sz w:val="28"/>
          <w:szCs w:val="28"/>
        </w:rPr>
        <w:t xml:space="preserve">   Представьте, что вы входите в такую избу. В углу, как и положено, стоит большой </w:t>
      </w:r>
      <w:r w:rsidRPr="009A0E84">
        <w:rPr>
          <w:b/>
          <w:sz w:val="28"/>
          <w:szCs w:val="28"/>
        </w:rPr>
        <w:t>деревянный стол.</w:t>
      </w:r>
      <w:r>
        <w:rPr>
          <w:sz w:val="28"/>
          <w:szCs w:val="28"/>
        </w:rPr>
        <w:t xml:space="preserve"> Доски его тщательно выскоблены. За этим столом семья собиралась обедать или ужинать. На столе стоит часть </w:t>
      </w:r>
      <w:r w:rsidRPr="009A0E84">
        <w:rPr>
          <w:b/>
          <w:sz w:val="28"/>
          <w:szCs w:val="28"/>
        </w:rPr>
        <w:t>посуды:</w:t>
      </w:r>
      <w:r>
        <w:rPr>
          <w:sz w:val="28"/>
          <w:szCs w:val="28"/>
        </w:rPr>
        <w:t xml:space="preserve"> деревянные плошки, кувшины. Часть посуды находилась на полице: глиняные горшки, кринки для молока или кваса. Эти вещи найдены ребятами в </w:t>
      </w:r>
      <w:r w:rsidR="00E96B30">
        <w:rPr>
          <w:sz w:val="28"/>
          <w:szCs w:val="28"/>
        </w:rPr>
        <w:t xml:space="preserve"> брошенных домах или подарены односельчанами.</w:t>
      </w:r>
    </w:p>
    <w:p w:rsidR="00E96B30" w:rsidRDefault="00E96B30">
      <w:pPr>
        <w:rPr>
          <w:sz w:val="28"/>
          <w:szCs w:val="28"/>
        </w:rPr>
      </w:pPr>
      <w:r>
        <w:rPr>
          <w:sz w:val="28"/>
          <w:szCs w:val="28"/>
        </w:rPr>
        <w:t xml:space="preserve">   Важное место в крестьянской избе занимала </w:t>
      </w:r>
      <w:r w:rsidRPr="009A0E84">
        <w:rPr>
          <w:b/>
          <w:sz w:val="28"/>
          <w:szCs w:val="28"/>
        </w:rPr>
        <w:t>русская печь</w:t>
      </w:r>
      <w:r>
        <w:rPr>
          <w:sz w:val="28"/>
          <w:szCs w:val="28"/>
        </w:rPr>
        <w:t xml:space="preserve">. Она была всем: и кормила, и согревала, и спать укладывала, и валенки сушила, и даже была своеобразной…сауной. Да, да, в нашей местности по субботам топили пожарче печи, потом из нее все выгребали, ставили лохани с водой и клали березовый веник. Кто-то один из семьи служил «массажистом». Парил – хлестал веником. Около печи стояла  большая лохань с теплой водой, чтобы </w:t>
      </w:r>
      <w:r>
        <w:rPr>
          <w:sz w:val="28"/>
          <w:szCs w:val="28"/>
        </w:rPr>
        <w:lastRenderedPageBreak/>
        <w:t>ополоснуться. Самые отважные делали это на улице, даже обливались водой или растирались снегом. Наверное, поэтому редко болели.</w:t>
      </w:r>
    </w:p>
    <w:p w:rsidR="00E96B30" w:rsidRDefault="00E96B30">
      <w:pPr>
        <w:rPr>
          <w:sz w:val="28"/>
          <w:szCs w:val="28"/>
        </w:rPr>
      </w:pPr>
      <w:r>
        <w:rPr>
          <w:sz w:val="28"/>
          <w:szCs w:val="28"/>
        </w:rPr>
        <w:t xml:space="preserve">   Семьи, как вы знаете, были большими. Ночью, конечно, надо было отдохнуть. Старшие спали на деревянной </w:t>
      </w:r>
      <w:r w:rsidRPr="009A0E84">
        <w:rPr>
          <w:b/>
          <w:sz w:val="28"/>
          <w:szCs w:val="28"/>
        </w:rPr>
        <w:t>кровати</w:t>
      </w:r>
      <w:r>
        <w:rPr>
          <w:sz w:val="28"/>
          <w:szCs w:val="28"/>
        </w:rPr>
        <w:t xml:space="preserve">. Вот она. На ней красивое  самодельное  одеяло из клинышков. </w:t>
      </w:r>
    </w:p>
    <w:p w:rsidR="00E96B30" w:rsidRDefault="00E96B30">
      <w:pPr>
        <w:rPr>
          <w:sz w:val="28"/>
          <w:szCs w:val="28"/>
        </w:rPr>
      </w:pPr>
      <w:r>
        <w:rPr>
          <w:sz w:val="28"/>
          <w:szCs w:val="28"/>
        </w:rPr>
        <w:t xml:space="preserve">   Бабушки и дедушки обычно спали на </w:t>
      </w:r>
      <w:r w:rsidR="00AD5C10">
        <w:rPr>
          <w:sz w:val="28"/>
          <w:szCs w:val="28"/>
        </w:rPr>
        <w:t>печке, ведь им хотелось погреть косточки. Дети же летом спали на полу, а зимой – на полатях. Полати висели вверху у печки – поближе к теплу.</w:t>
      </w:r>
    </w:p>
    <w:p w:rsidR="00AD5C10" w:rsidRDefault="00AD5C10">
      <w:pPr>
        <w:rPr>
          <w:sz w:val="28"/>
          <w:szCs w:val="28"/>
        </w:rPr>
      </w:pPr>
      <w:r>
        <w:rPr>
          <w:sz w:val="28"/>
          <w:szCs w:val="28"/>
        </w:rPr>
        <w:t xml:space="preserve">   Малышей качали </w:t>
      </w:r>
      <w:r w:rsidRPr="009A0E84">
        <w:rPr>
          <w:b/>
          <w:sz w:val="28"/>
          <w:szCs w:val="28"/>
        </w:rPr>
        <w:t>в зыбке</w:t>
      </w:r>
      <w:r>
        <w:rPr>
          <w:sz w:val="28"/>
          <w:szCs w:val="28"/>
        </w:rPr>
        <w:t>. Ее вешали над кроватью</w:t>
      </w:r>
      <w:r w:rsidR="009A0E84">
        <w:rPr>
          <w:sz w:val="28"/>
          <w:szCs w:val="28"/>
        </w:rPr>
        <w:t>, ч</w:t>
      </w:r>
      <w:r>
        <w:rPr>
          <w:sz w:val="28"/>
          <w:szCs w:val="28"/>
        </w:rPr>
        <w:t xml:space="preserve">тобы мама могла в любое время подойти к ребенку, качнуть зыбку.   </w:t>
      </w:r>
    </w:p>
    <w:p w:rsidR="00AD5C10" w:rsidRDefault="00AD5C10">
      <w:pPr>
        <w:rPr>
          <w:sz w:val="28"/>
          <w:szCs w:val="28"/>
        </w:rPr>
      </w:pPr>
      <w:r>
        <w:rPr>
          <w:sz w:val="28"/>
          <w:szCs w:val="28"/>
        </w:rPr>
        <w:t xml:space="preserve">   Всякой утвари было у печки: чугуны, ухваты, лоханки, корчаги, горшки. На шестке стояли утюги. Их заправляли углями или грели на углях, поэтому шесток – самое безопасное место для утюгов.</w:t>
      </w:r>
    </w:p>
    <w:p w:rsidR="00AD5C10" w:rsidRDefault="00AD5C10">
      <w:pPr>
        <w:rPr>
          <w:sz w:val="28"/>
          <w:szCs w:val="28"/>
        </w:rPr>
      </w:pPr>
      <w:r>
        <w:rPr>
          <w:sz w:val="28"/>
          <w:szCs w:val="28"/>
        </w:rPr>
        <w:t xml:space="preserve">   Вещей было немного. А те, что имелись, очень берегли. Хранили в сундуке, вешали на стену. Вот они: сарафаны, юбки, блузки, фартуки, платки, шали, ботинки…</w:t>
      </w:r>
    </w:p>
    <w:p w:rsidR="00AD5C10" w:rsidRDefault="00AD5C10">
      <w:pPr>
        <w:rPr>
          <w:sz w:val="28"/>
          <w:szCs w:val="28"/>
        </w:rPr>
      </w:pPr>
      <w:r>
        <w:rPr>
          <w:sz w:val="28"/>
          <w:szCs w:val="28"/>
        </w:rPr>
        <w:t xml:space="preserve">   Почти в каждом доме стоял </w:t>
      </w:r>
      <w:r w:rsidRPr="009A0E84">
        <w:rPr>
          <w:b/>
          <w:sz w:val="28"/>
          <w:szCs w:val="28"/>
        </w:rPr>
        <w:t>ткацкий стан</w:t>
      </w:r>
      <w:r>
        <w:rPr>
          <w:sz w:val="28"/>
          <w:szCs w:val="28"/>
        </w:rPr>
        <w:t>. Вот результаты его производства – домотканые половички, всевозможные покрывала и дорожки…</w:t>
      </w:r>
    </w:p>
    <w:p w:rsidR="00AD5C10" w:rsidRDefault="00AD5C10">
      <w:pPr>
        <w:rPr>
          <w:sz w:val="28"/>
          <w:szCs w:val="28"/>
        </w:rPr>
      </w:pPr>
      <w:r>
        <w:rPr>
          <w:sz w:val="28"/>
          <w:szCs w:val="28"/>
        </w:rPr>
        <w:t xml:space="preserve">   Женщины </w:t>
      </w:r>
      <w:r w:rsidR="008D4E09">
        <w:rPr>
          <w:sz w:val="28"/>
          <w:szCs w:val="28"/>
        </w:rPr>
        <w:t>в Белозерье умели прясть, ткать, вязать, вышивать, выбивать узоры на ткани. Обычно выбитые занавески украшали окна. Вышитые полотенца вешали лля украшения за иконы, за зеркало, просто на стену.</w:t>
      </w:r>
    </w:p>
    <w:p w:rsidR="00AD5C10" w:rsidRDefault="008D4E09">
      <w:pPr>
        <w:rPr>
          <w:sz w:val="28"/>
          <w:szCs w:val="28"/>
        </w:rPr>
      </w:pPr>
      <w:r>
        <w:rPr>
          <w:sz w:val="28"/>
          <w:szCs w:val="28"/>
        </w:rPr>
        <w:t xml:space="preserve">   Как могли, крестьяне старались украсить свои жилища. На стенах можно увидеть рамочки с фотографиями, отражавшими историю семьи.</w:t>
      </w:r>
    </w:p>
    <w:p w:rsidR="008D4E09" w:rsidRDefault="008D4E09">
      <w:pPr>
        <w:rPr>
          <w:sz w:val="28"/>
          <w:szCs w:val="28"/>
        </w:rPr>
      </w:pPr>
      <w:r>
        <w:rPr>
          <w:sz w:val="28"/>
          <w:szCs w:val="28"/>
        </w:rPr>
        <w:t xml:space="preserve">   Белозерцы славились умением плести </w:t>
      </w:r>
      <w:r w:rsidRPr="009A0E84">
        <w:rPr>
          <w:b/>
          <w:sz w:val="28"/>
          <w:szCs w:val="28"/>
        </w:rPr>
        <w:t>лапти.</w:t>
      </w:r>
      <w:r>
        <w:rPr>
          <w:sz w:val="28"/>
          <w:szCs w:val="28"/>
        </w:rPr>
        <w:t xml:space="preserve"> В окрестностях их даже называли лапотниками или лаптежниками. Но сплести лапти было целым искусством. Требовались опыт и мастерство. Вот инструменты – кочедык и колодки. Лапти обували с онучами. </w:t>
      </w:r>
    </w:p>
    <w:p w:rsidR="008D4E09" w:rsidRDefault="008D4E09">
      <w:pPr>
        <w:rPr>
          <w:sz w:val="28"/>
          <w:szCs w:val="28"/>
        </w:rPr>
      </w:pPr>
      <w:r>
        <w:rPr>
          <w:sz w:val="28"/>
          <w:szCs w:val="28"/>
        </w:rPr>
        <w:t xml:space="preserve">   Во дворе держали животных. Особенно много разводили овец. Овца – неприхотливое животное</w:t>
      </w:r>
      <w:r w:rsidR="00A9209C">
        <w:rPr>
          <w:sz w:val="28"/>
          <w:szCs w:val="28"/>
        </w:rPr>
        <w:t xml:space="preserve">. Если ее не покормят, сама найдет, чего поесть. А еще овцу ценили за шерсть, которая шла и на валенки, и на носки, и на варежки, и на джемпера и жилеты. Но пока шерсть дойдет до вязания, ее пряли вот на этих </w:t>
      </w:r>
      <w:r w:rsidR="00A9209C" w:rsidRPr="009A0E84">
        <w:rPr>
          <w:b/>
          <w:sz w:val="28"/>
          <w:szCs w:val="28"/>
        </w:rPr>
        <w:t>прялках.</w:t>
      </w:r>
    </w:p>
    <w:p w:rsidR="00A9209C" w:rsidRDefault="00A92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Можно много рассказывать о белозерцах, их занятиях, их обычаях. Но мне хочется обратить ваше внимание на отдельные предметы, что находятся в нашем музее, ведь каждая вещь – это история, это люди, которые ими пользовались и долгое время хранили.</w:t>
      </w:r>
    </w:p>
    <w:p w:rsidR="00036665" w:rsidRDefault="00A9209C">
      <w:pPr>
        <w:rPr>
          <w:sz w:val="28"/>
          <w:szCs w:val="28"/>
        </w:rPr>
      </w:pPr>
      <w:r w:rsidRPr="009A0E84">
        <w:rPr>
          <w:b/>
          <w:sz w:val="28"/>
          <w:szCs w:val="28"/>
        </w:rPr>
        <w:t xml:space="preserve">   Вот лапти</w:t>
      </w:r>
      <w:r>
        <w:rPr>
          <w:sz w:val="28"/>
          <w:szCs w:val="28"/>
        </w:rPr>
        <w:t>. В нашей школе долгое время существовала пионерская организация. Пионеры брали шефство над престарелыми. Особенно ребята любили ходить к одной бабушке. Она тоже с удовольствием ждала пионеров, готовила для них фронт работ: почистить снег у дома, подмести пол, принести воды с колодца. А главное – она варила детям</w:t>
      </w:r>
      <w:r w:rsidR="00036665">
        <w:rPr>
          <w:sz w:val="28"/>
          <w:szCs w:val="28"/>
        </w:rPr>
        <w:t xml:space="preserve"> </w:t>
      </w:r>
      <w:r>
        <w:rPr>
          <w:sz w:val="28"/>
          <w:szCs w:val="28"/>
        </w:rPr>
        <w:t>в печи в настоящем чугунке гороховую кашу (дома такую никому не готовили!)</w:t>
      </w:r>
      <w:r w:rsidR="00036665">
        <w:rPr>
          <w:sz w:val="28"/>
          <w:szCs w:val="28"/>
        </w:rPr>
        <w:t xml:space="preserve"> и забеленную затеруху. Потом пили чай из настоящего самовара. Бабушка рассказывала ребятам о своей жизни – о Великой отечественной войне, о работе в колхозе, о своей семье. Так подружилась эта женщина с ребятами, что подарила им  самое сокровенное. Это были новые лапти. Уходя на фронт, отец оставил дочери память о себе. Он домой не вернулся. Долгие годы дочь берегла эту семейную реликвию.</w:t>
      </w:r>
    </w:p>
    <w:p w:rsidR="00A9209C" w:rsidRDefault="00036665">
      <w:pPr>
        <w:rPr>
          <w:sz w:val="28"/>
          <w:szCs w:val="28"/>
        </w:rPr>
      </w:pPr>
      <w:r>
        <w:rPr>
          <w:sz w:val="28"/>
          <w:szCs w:val="28"/>
        </w:rPr>
        <w:t xml:space="preserve">    Или еще один ее подарок – </w:t>
      </w:r>
      <w:r w:rsidRPr="009A0E84">
        <w:rPr>
          <w:b/>
          <w:sz w:val="28"/>
          <w:szCs w:val="28"/>
        </w:rPr>
        <w:t>тряпочная кукла</w:t>
      </w:r>
      <w:r>
        <w:rPr>
          <w:sz w:val="28"/>
          <w:szCs w:val="28"/>
        </w:rPr>
        <w:t>. Бабушка рассказала, как ходили на колхозное поле собирать колоски. Было это в послевоенные годы. Всем хотелось, чтобы жизнь наладилась.  «Скоро меня не будет, - сказала она. – Я не могу допустить, чтобы дорогие мне вещи были выброшены. Эту куклу за хорошую работу мне САМ председатель подарил». И действительно, скоро ее похоронили.</w:t>
      </w:r>
    </w:p>
    <w:p w:rsidR="00036665" w:rsidRDefault="00036665">
      <w:pPr>
        <w:rPr>
          <w:sz w:val="28"/>
          <w:szCs w:val="28"/>
        </w:rPr>
      </w:pPr>
      <w:r>
        <w:rPr>
          <w:sz w:val="28"/>
          <w:szCs w:val="28"/>
        </w:rPr>
        <w:t xml:space="preserve">   Или вот эти маленькие </w:t>
      </w:r>
      <w:r w:rsidRPr="009A0E84">
        <w:rPr>
          <w:b/>
          <w:sz w:val="28"/>
          <w:szCs w:val="28"/>
        </w:rPr>
        <w:t>лапоточки</w:t>
      </w:r>
      <w:r w:rsidRPr="009A0E84">
        <w:rPr>
          <w:sz w:val="28"/>
          <w:szCs w:val="28"/>
        </w:rPr>
        <w:t>.</w:t>
      </w:r>
      <w:r>
        <w:rPr>
          <w:sz w:val="28"/>
          <w:szCs w:val="28"/>
        </w:rPr>
        <w:t xml:space="preserve"> Их подарил музею дед одного нашего ученика. </w:t>
      </w:r>
      <w:r w:rsidR="00FC499E">
        <w:rPr>
          <w:sz w:val="28"/>
          <w:szCs w:val="28"/>
        </w:rPr>
        <w:t xml:space="preserve">Конечно, они сувенирные. 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 xml:space="preserve">   Обратите внимание вот на эту простенькую </w:t>
      </w:r>
      <w:r w:rsidRPr="009A0E84">
        <w:rPr>
          <w:b/>
          <w:sz w:val="28"/>
          <w:szCs w:val="28"/>
        </w:rPr>
        <w:t>накидочку</w:t>
      </w:r>
      <w:r>
        <w:rPr>
          <w:sz w:val="28"/>
          <w:szCs w:val="28"/>
        </w:rPr>
        <w:t xml:space="preserve"> на зыбку. Она тоненькая, мягкая, красного цвета с мелкими цветочками. Этой накидкой покрывали зыбку, чтобы ребенку было уютнее, , теплее, покойнее. Хозяйка этой вещи, мать – героиня, под этой накидкой качала своих десятерых детей.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 xml:space="preserve">   Вото так, ребята, каждый экспонат в музее интересен, важен. Вы должны помнить это. Должны знать истор</w:t>
      </w:r>
      <w:r w:rsidR="009A0E84">
        <w:rPr>
          <w:sz w:val="28"/>
          <w:szCs w:val="28"/>
        </w:rPr>
        <w:t>ию своего села, свои корни</w:t>
      </w:r>
      <w:r w:rsidR="009A0E84" w:rsidRPr="009A0E84">
        <w:rPr>
          <w:b/>
          <w:sz w:val="28"/>
          <w:szCs w:val="28"/>
        </w:rPr>
        <w:t>. Д</w:t>
      </w:r>
      <w:r w:rsidRPr="009A0E84">
        <w:rPr>
          <w:b/>
          <w:sz w:val="28"/>
          <w:szCs w:val="28"/>
        </w:rPr>
        <w:t xml:space="preserve">олжны не стыдиться, а гордиться, что выросли в деревне. </w:t>
      </w:r>
      <w:r>
        <w:rPr>
          <w:sz w:val="28"/>
          <w:szCs w:val="28"/>
        </w:rPr>
        <w:t>Правильно кто-то сказал: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>Все мы от сохи и от телеги,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 xml:space="preserve"> Только вот забыли родники.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Берега родные береги, 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>Сохрани родные обереги.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 xml:space="preserve">   Пусть все, что вас связывает с родным селом, и будет вашим </w:t>
      </w:r>
      <w:r w:rsidRPr="009A0E84">
        <w:rPr>
          <w:b/>
          <w:sz w:val="28"/>
          <w:szCs w:val="28"/>
        </w:rPr>
        <w:t>оберегом.</w:t>
      </w:r>
      <w:r>
        <w:rPr>
          <w:sz w:val="28"/>
          <w:szCs w:val="28"/>
        </w:rPr>
        <w:t xml:space="preserve"> Любите свою малую родину, свое родное село, свою школу, наш школьный музей.</w:t>
      </w:r>
    </w:p>
    <w:p w:rsidR="00FC499E" w:rsidRDefault="00FC499E">
      <w:pPr>
        <w:rPr>
          <w:sz w:val="28"/>
          <w:szCs w:val="28"/>
        </w:rPr>
      </w:pPr>
      <w:r>
        <w:rPr>
          <w:sz w:val="28"/>
          <w:szCs w:val="28"/>
        </w:rPr>
        <w:t xml:space="preserve">   А сейчас разрешаю все потрогать, померить, попрясть, поткать, </w:t>
      </w:r>
      <w:r w:rsidR="009A0E84">
        <w:rPr>
          <w:sz w:val="28"/>
          <w:szCs w:val="28"/>
        </w:rPr>
        <w:t>посидеть на сундуке или кровати,  покачать куклу в зыбке…</w:t>
      </w:r>
    </w:p>
    <w:p w:rsidR="009A0E84" w:rsidRDefault="009A0E84">
      <w:pPr>
        <w:rPr>
          <w:sz w:val="28"/>
          <w:szCs w:val="28"/>
        </w:rPr>
      </w:pPr>
      <w:r>
        <w:rPr>
          <w:sz w:val="28"/>
          <w:szCs w:val="28"/>
        </w:rPr>
        <w:t xml:space="preserve">  Спасибо за внимание. Жду вас на следующую беседу. До встречи.</w:t>
      </w:r>
    </w:p>
    <w:p w:rsidR="00FC499E" w:rsidRPr="0052789E" w:rsidRDefault="00FC499E">
      <w:pPr>
        <w:rPr>
          <w:sz w:val="28"/>
          <w:szCs w:val="28"/>
        </w:rPr>
      </w:pPr>
    </w:p>
    <w:sectPr w:rsidR="00FC499E" w:rsidRPr="0052789E" w:rsidSect="00BA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EA" w:rsidRDefault="002F44EA" w:rsidP="009A0E84">
      <w:pPr>
        <w:spacing w:after="0" w:line="240" w:lineRule="auto"/>
      </w:pPr>
      <w:r>
        <w:separator/>
      </w:r>
    </w:p>
  </w:endnote>
  <w:endnote w:type="continuationSeparator" w:id="1">
    <w:p w:rsidR="002F44EA" w:rsidRDefault="002F44EA" w:rsidP="009A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EA" w:rsidRDefault="002F44EA" w:rsidP="009A0E84">
      <w:pPr>
        <w:spacing w:after="0" w:line="240" w:lineRule="auto"/>
      </w:pPr>
      <w:r>
        <w:separator/>
      </w:r>
    </w:p>
  </w:footnote>
  <w:footnote w:type="continuationSeparator" w:id="1">
    <w:p w:rsidR="002F44EA" w:rsidRDefault="002F44EA" w:rsidP="009A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89E"/>
    <w:rsid w:val="00036665"/>
    <w:rsid w:val="001E716D"/>
    <w:rsid w:val="002F44EA"/>
    <w:rsid w:val="00404081"/>
    <w:rsid w:val="0052789E"/>
    <w:rsid w:val="006F568A"/>
    <w:rsid w:val="008D4E09"/>
    <w:rsid w:val="009A0E84"/>
    <w:rsid w:val="00A9209C"/>
    <w:rsid w:val="00AD5C10"/>
    <w:rsid w:val="00BA640D"/>
    <w:rsid w:val="00E96B30"/>
    <w:rsid w:val="00FB1AEA"/>
    <w:rsid w:val="00F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E84"/>
  </w:style>
  <w:style w:type="paragraph" w:styleId="a5">
    <w:name w:val="footer"/>
    <w:basedOn w:val="a"/>
    <w:link w:val="a6"/>
    <w:uiPriority w:val="99"/>
    <w:semiHidden/>
    <w:unhideWhenUsed/>
    <w:rsid w:val="009A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2014-10-06T13:17:00Z</dcterms:created>
  <dcterms:modified xsi:type="dcterms:W3CDTF">2014-10-06T14:44:00Z</dcterms:modified>
</cp:coreProperties>
</file>