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9B" w:rsidRPr="00843D3F" w:rsidRDefault="0025089B" w:rsidP="00BF0955">
      <w:pPr>
        <w:spacing w:before="100" w:beforeAutospacing="1" w:after="100" w:afterAutospacing="1" w:line="240" w:lineRule="auto"/>
        <w:jc w:val="center"/>
        <w:outlineLvl w:val="0"/>
        <w:rPr>
          <w:rFonts w:ascii="Times New Roman" w:eastAsia="Times New Roman" w:hAnsi="Times New Roman" w:cs="Times New Roman"/>
          <w:sz w:val="32"/>
          <w:szCs w:val="32"/>
          <w:u w:val="single"/>
          <w:lang w:eastAsia="ru-RU"/>
        </w:rPr>
      </w:pPr>
      <w:r w:rsidRPr="00843D3F">
        <w:rPr>
          <w:rFonts w:ascii="Times New Roman" w:hAnsi="Times New Roman" w:cs="Times New Roman"/>
          <w:sz w:val="32"/>
          <w:szCs w:val="32"/>
        </w:rPr>
        <w:t xml:space="preserve">История создания повести </w:t>
      </w:r>
      <w:proofErr w:type="spellStart"/>
      <w:r w:rsidRPr="00843D3F">
        <w:rPr>
          <w:rFonts w:ascii="Times New Roman" w:hAnsi="Times New Roman" w:cs="Times New Roman"/>
          <w:sz w:val="32"/>
          <w:szCs w:val="32"/>
        </w:rPr>
        <w:t>А.С.Пушкина</w:t>
      </w:r>
      <w:proofErr w:type="spellEnd"/>
      <w:r w:rsidRPr="00843D3F">
        <w:rPr>
          <w:rFonts w:ascii="Times New Roman" w:hAnsi="Times New Roman" w:cs="Times New Roman"/>
          <w:sz w:val="32"/>
          <w:szCs w:val="32"/>
        </w:rPr>
        <w:t xml:space="preserve"> «Капитанская дочка». Интегрированный урок-проект в 8 классе.</w:t>
      </w:r>
    </w:p>
    <w:p w:rsidR="0025089B" w:rsidRPr="00AB09DB" w:rsidRDefault="0025089B" w:rsidP="0025089B">
      <w:pPr>
        <w:pStyle w:val="a3"/>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AB09DB">
        <w:rPr>
          <w:rFonts w:ascii="Times New Roman" w:eastAsia="Times New Roman" w:hAnsi="Times New Roman" w:cs="Times New Roman"/>
          <w:sz w:val="24"/>
          <w:szCs w:val="24"/>
          <w:u w:val="single"/>
          <w:lang w:eastAsia="ru-RU"/>
        </w:rPr>
        <w:t>Гаврилова Светлана Аркадьевна</w:t>
      </w:r>
      <w:r w:rsidRPr="00AB09DB">
        <w:rPr>
          <w:rFonts w:ascii="Times New Roman" w:eastAsia="Times New Roman" w:hAnsi="Times New Roman" w:cs="Times New Roman"/>
          <w:sz w:val="24"/>
          <w:szCs w:val="24"/>
          <w:lang w:eastAsia="ru-RU"/>
        </w:rPr>
        <w:t xml:space="preserve">, </w:t>
      </w:r>
      <w:r w:rsidRPr="00AB09DB">
        <w:rPr>
          <w:rFonts w:ascii="Times New Roman" w:eastAsia="Times New Roman" w:hAnsi="Times New Roman" w:cs="Times New Roman"/>
          <w:i/>
          <w:iCs/>
          <w:sz w:val="24"/>
          <w:szCs w:val="24"/>
          <w:lang w:eastAsia="ru-RU"/>
        </w:rPr>
        <w:t>учитель русского языка и литературы</w:t>
      </w:r>
    </w:p>
    <w:p w:rsidR="0025089B" w:rsidRPr="00CE08D4" w:rsidRDefault="0025089B" w:rsidP="0025089B">
      <w:pPr>
        <w:pStyle w:val="a3"/>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roofErr w:type="spellStart"/>
      <w:r w:rsidRPr="00AB09DB">
        <w:rPr>
          <w:rFonts w:ascii="Times New Roman" w:eastAsia="Times New Roman" w:hAnsi="Times New Roman" w:cs="Times New Roman"/>
          <w:sz w:val="24"/>
          <w:szCs w:val="24"/>
          <w:u w:val="single"/>
          <w:lang w:eastAsia="ru-RU"/>
        </w:rPr>
        <w:t>Лагир</w:t>
      </w:r>
      <w:proofErr w:type="spellEnd"/>
      <w:r w:rsidRPr="00AB09DB">
        <w:rPr>
          <w:rFonts w:ascii="Times New Roman" w:eastAsia="Times New Roman" w:hAnsi="Times New Roman" w:cs="Times New Roman"/>
          <w:sz w:val="24"/>
          <w:szCs w:val="24"/>
          <w:u w:val="single"/>
          <w:lang w:eastAsia="ru-RU"/>
        </w:rPr>
        <w:t xml:space="preserve"> Тамара Ивановна</w:t>
      </w:r>
      <w:r w:rsidRPr="00AB09DB">
        <w:rPr>
          <w:rFonts w:ascii="Times New Roman" w:eastAsia="Times New Roman" w:hAnsi="Times New Roman" w:cs="Times New Roman"/>
          <w:sz w:val="24"/>
          <w:szCs w:val="24"/>
          <w:lang w:eastAsia="ru-RU"/>
        </w:rPr>
        <w:t xml:space="preserve">, </w:t>
      </w:r>
      <w:r w:rsidRPr="00AB09DB">
        <w:rPr>
          <w:rFonts w:ascii="Times New Roman" w:eastAsia="Times New Roman" w:hAnsi="Times New Roman" w:cs="Times New Roman"/>
          <w:i/>
          <w:iCs/>
          <w:sz w:val="24"/>
          <w:szCs w:val="24"/>
          <w:lang w:eastAsia="ru-RU"/>
        </w:rPr>
        <w:t>учитель</w:t>
      </w:r>
      <w:r w:rsidRPr="00850DBE">
        <w:rPr>
          <w:rFonts w:ascii="Times New Roman" w:eastAsia="Times New Roman" w:hAnsi="Times New Roman" w:cs="Times New Roman"/>
          <w:i/>
          <w:iCs/>
          <w:sz w:val="24"/>
          <w:szCs w:val="24"/>
          <w:lang w:eastAsia="ru-RU"/>
        </w:rPr>
        <w:t xml:space="preserve"> истории и обществознания</w:t>
      </w:r>
    </w:p>
    <w:p w:rsidR="0025089B" w:rsidRPr="00A618C5" w:rsidRDefault="0025089B" w:rsidP="0025089B">
      <w:pPr>
        <w:pStyle w:val="a4"/>
        <w:spacing w:line="276" w:lineRule="auto"/>
        <w:jc w:val="both"/>
        <w:rPr>
          <w:rFonts w:ascii="Times New Roman" w:hAnsi="Times New Roman" w:cs="Times New Roman"/>
          <w:bCs/>
          <w:iCs/>
          <w:sz w:val="24"/>
          <w:szCs w:val="24"/>
          <w:lang w:eastAsia="ru-RU"/>
        </w:rPr>
      </w:pPr>
      <w:r w:rsidRPr="00A618C5">
        <w:rPr>
          <w:rFonts w:ascii="Times New Roman" w:hAnsi="Times New Roman" w:cs="Times New Roman"/>
          <w:b/>
          <w:bCs/>
          <w:iCs/>
          <w:sz w:val="24"/>
          <w:szCs w:val="24"/>
          <w:lang w:eastAsia="ru-RU"/>
        </w:rPr>
        <w:t>Дидактическая цель</w:t>
      </w:r>
      <w:r w:rsidR="00BF0955">
        <w:rPr>
          <w:rFonts w:ascii="Times New Roman" w:hAnsi="Times New Roman" w:cs="Times New Roman"/>
          <w:b/>
          <w:bCs/>
          <w:iCs/>
          <w:sz w:val="24"/>
          <w:szCs w:val="24"/>
          <w:lang w:eastAsia="ru-RU"/>
        </w:rPr>
        <w:t xml:space="preserve"> проекта: </w:t>
      </w:r>
      <w:r w:rsidRPr="00034243">
        <w:rPr>
          <w:rFonts w:ascii="Times New Roman" w:hAnsi="Times New Roman" w:cs="Times New Roman"/>
          <w:bCs/>
          <w:iCs/>
          <w:sz w:val="24"/>
          <w:szCs w:val="24"/>
          <w:lang w:eastAsia="ru-RU"/>
        </w:rPr>
        <w:t>с</w:t>
      </w:r>
      <w:r w:rsidRPr="00A618C5">
        <w:rPr>
          <w:rFonts w:ascii="Times New Roman" w:hAnsi="Times New Roman" w:cs="Times New Roman"/>
          <w:bCs/>
          <w:iCs/>
          <w:sz w:val="24"/>
          <w:szCs w:val="24"/>
          <w:lang w:eastAsia="ru-RU"/>
        </w:rPr>
        <w:t xml:space="preserve">оздать условия для комплексного применения знаний по теме и формирования умений средствами </w:t>
      </w:r>
      <w:r>
        <w:rPr>
          <w:rFonts w:ascii="Times New Roman" w:hAnsi="Times New Roman" w:cs="Times New Roman"/>
          <w:bCs/>
          <w:iCs/>
          <w:sz w:val="24"/>
          <w:szCs w:val="24"/>
          <w:lang w:eastAsia="ru-RU"/>
        </w:rPr>
        <w:t>педагогических технологий: технологии проблемного обучения, метода проектов и компьютерных технологий.</w:t>
      </w:r>
    </w:p>
    <w:p w:rsidR="0025089B" w:rsidRDefault="0025089B" w:rsidP="0025089B">
      <w:pPr>
        <w:pStyle w:val="a4"/>
        <w:spacing w:line="276" w:lineRule="auto"/>
        <w:jc w:val="both"/>
        <w:rPr>
          <w:rFonts w:ascii="Times New Roman" w:hAnsi="Times New Roman" w:cs="Times New Roman"/>
          <w:sz w:val="24"/>
          <w:szCs w:val="24"/>
          <w:lang w:eastAsia="ru-RU"/>
        </w:rPr>
      </w:pPr>
      <w:r>
        <w:rPr>
          <w:rFonts w:ascii="Times New Roman" w:hAnsi="Times New Roman" w:cs="Times New Roman"/>
          <w:b/>
          <w:bCs/>
          <w:iCs/>
          <w:sz w:val="24"/>
          <w:szCs w:val="24"/>
          <w:lang w:eastAsia="ru-RU"/>
        </w:rPr>
        <w:t xml:space="preserve">Цели </w:t>
      </w:r>
      <w:r w:rsidRPr="00A618C5">
        <w:rPr>
          <w:rFonts w:ascii="Times New Roman" w:hAnsi="Times New Roman" w:cs="Times New Roman"/>
          <w:b/>
          <w:bCs/>
          <w:iCs/>
          <w:sz w:val="24"/>
          <w:szCs w:val="24"/>
          <w:lang w:eastAsia="ru-RU"/>
        </w:rPr>
        <w:t>урока</w:t>
      </w:r>
      <w:r w:rsidRPr="00CE08D4">
        <w:rPr>
          <w:rFonts w:ascii="Times New Roman" w:hAnsi="Times New Roman" w:cs="Times New Roman"/>
          <w:sz w:val="24"/>
          <w:szCs w:val="24"/>
          <w:lang w:eastAsia="ru-RU"/>
        </w:rPr>
        <w:t xml:space="preserve"> </w:t>
      </w:r>
    </w:p>
    <w:p w:rsidR="0025089B" w:rsidRDefault="0025089B" w:rsidP="0025089B">
      <w:pPr>
        <w:pStyle w:val="a4"/>
        <w:numPr>
          <w:ilvl w:val="0"/>
          <w:numId w:val="2"/>
        </w:numPr>
        <w:spacing w:line="276" w:lineRule="auto"/>
        <w:jc w:val="both"/>
        <w:rPr>
          <w:rFonts w:ascii="Times New Roman" w:hAnsi="Times New Roman" w:cs="Times New Roman"/>
          <w:sz w:val="24"/>
          <w:szCs w:val="24"/>
          <w:lang w:eastAsia="ru-RU"/>
        </w:rPr>
      </w:pPr>
      <w:r w:rsidRPr="00D1540B">
        <w:rPr>
          <w:rFonts w:ascii="Times New Roman" w:hAnsi="Times New Roman" w:cs="Times New Roman"/>
          <w:i/>
          <w:sz w:val="24"/>
          <w:szCs w:val="24"/>
          <w:lang w:eastAsia="ru-RU"/>
        </w:rPr>
        <w:t>Образовательные</w:t>
      </w:r>
      <w:r w:rsidR="00BF095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способствовать формированию понятий «</w:t>
      </w:r>
      <w:r w:rsidR="000D4E2F">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историческая</w:t>
      </w:r>
      <w:proofErr w:type="gramEnd"/>
      <w:r>
        <w:rPr>
          <w:rFonts w:ascii="Times New Roman" w:hAnsi="Times New Roman" w:cs="Times New Roman"/>
          <w:sz w:val="24"/>
          <w:szCs w:val="24"/>
          <w:lang w:eastAsia="ru-RU"/>
        </w:rPr>
        <w:t xml:space="preserve"> правда», «художественный вымысел», выявить взаимосвязь исторических фактов и их воплощением в художественном произведении.</w:t>
      </w:r>
    </w:p>
    <w:p w:rsidR="0025089B" w:rsidRDefault="0025089B" w:rsidP="0025089B">
      <w:pPr>
        <w:pStyle w:val="a4"/>
        <w:numPr>
          <w:ilvl w:val="0"/>
          <w:numId w:val="2"/>
        </w:numPr>
        <w:spacing w:line="276" w:lineRule="auto"/>
        <w:jc w:val="both"/>
        <w:rPr>
          <w:rFonts w:ascii="Times New Roman" w:hAnsi="Times New Roman" w:cs="Times New Roman"/>
          <w:sz w:val="24"/>
          <w:szCs w:val="24"/>
          <w:lang w:eastAsia="ru-RU"/>
        </w:rPr>
      </w:pPr>
      <w:r w:rsidRPr="00D1540B">
        <w:rPr>
          <w:rFonts w:ascii="Times New Roman" w:hAnsi="Times New Roman" w:cs="Times New Roman"/>
          <w:i/>
          <w:sz w:val="24"/>
          <w:szCs w:val="24"/>
          <w:lang w:eastAsia="ru-RU"/>
        </w:rPr>
        <w:t>Развивающие</w:t>
      </w:r>
      <w:r w:rsidR="00BF095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создать условия для развития умения работать с различными источниками информации, формирование умения устанавливать причинно-следственные связи при решении проблемных задач, развивать </w:t>
      </w:r>
      <w:r w:rsidRPr="00CE08D4">
        <w:rPr>
          <w:rFonts w:ascii="Times New Roman" w:hAnsi="Times New Roman" w:cs="Times New Roman"/>
          <w:sz w:val="24"/>
          <w:szCs w:val="24"/>
          <w:lang w:eastAsia="ru-RU"/>
        </w:rPr>
        <w:t>логическое мышление; прививать интерес к изучению истории и литературы;</w:t>
      </w:r>
    </w:p>
    <w:p w:rsidR="0025089B" w:rsidRDefault="00BF0955" w:rsidP="0025089B">
      <w:pPr>
        <w:pStyle w:val="a4"/>
        <w:numPr>
          <w:ilvl w:val="0"/>
          <w:numId w:val="2"/>
        </w:numPr>
        <w:spacing w:line="276" w:lineRule="auto"/>
        <w:jc w:val="both"/>
        <w:rPr>
          <w:rFonts w:ascii="Times New Roman" w:hAnsi="Times New Roman" w:cs="Times New Roman"/>
          <w:sz w:val="24"/>
          <w:szCs w:val="24"/>
          <w:lang w:eastAsia="ru-RU"/>
        </w:rPr>
      </w:pPr>
      <w:proofErr w:type="gramStart"/>
      <w:r>
        <w:rPr>
          <w:rFonts w:ascii="Times New Roman" w:hAnsi="Times New Roman" w:cs="Times New Roman"/>
          <w:i/>
          <w:sz w:val="24"/>
          <w:szCs w:val="24"/>
          <w:lang w:eastAsia="ru-RU"/>
        </w:rPr>
        <w:t>Воспитательные</w:t>
      </w:r>
      <w:r>
        <w:rPr>
          <w:rFonts w:ascii="Times New Roman" w:hAnsi="Times New Roman" w:cs="Times New Roman"/>
          <w:sz w:val="24"/>
          <w:szCs w:val="24"/>
          <w:lang w:eastAsia="ru-RU"/>
        </w:rPr>
        <w:t>:</w:t>
      </w:r>
      <w:r w:rsidR="000D4E2F">
        <w:rPr>
          <w:rFonts w:ascii="Times New Roman" w:hAnsi="Times New Roman" w:cs="Times New Roman"/>
          <w:sz w:val="24"/>
          <w:szCs w:val="24"/>
          <w:lang w:eastAsia="ru-RU"/>
        </w:rPr>
        <w:t xml:space="preserve"> </w:t>
      </w:r>
      <w:r w:rsidR="0025089B">
        <w:rPr>
          <w:rFonts w:ascii="Times New Roman" w:hAnsi="Times New Roman" w:cs="Times New Roman"/>
          <w:sz w:val="24"/>
          <w:szCs w:val="24"/>
          <w:lang w:eastAsia="ru-RU"/>
        </w:rPr>
        <w:t xml:space="preserve"> </w:t>
      </w:r>
      <w:r w:rsidR="0025089B" w:rsidRPr="00CE08D4">
        <w:rPr>
          <w:rFonts w:ascii="Times New Roman" w:hAnsi="Times New Roman" w:cs="Times New Roman"/>
          <w:sz w:val="24"/>
          <w:szCs w:val="24"/>
          <w:lang w:eastAsia="ru-RU"/>
        </w:rPr>
        <w:t>воспитывать гуманность и милосердие</w:t>
      </w:r>
      <w:r w:rsidR="0025089B">
        <w:rPr>
          <w:rFonts w:ascii="Times New Roman" w:hAnsi="Times New Roman" w:cs="Times New Roman"/>
          <w:sz w:val="24"/>
          <w:szCs w:val="24"/>
          <w:lang w:eastAsia="ru-RU"/>
        </w:rPr>
        <w:t xml:space="preserve">, способствовать пониманию таких нравственных категорий, как «добро», «зло», «честь», «благородство», «милость». </w:t>
      </w:r>
      <w:proofErr w:type="gramEnd"/>
    </w:p>
    <w:p w:rsidR="0025089B" w:rsidRDefault="0025089B" w:rsidP="0025089B">
      <w:pPr>
        <w:pStyle w:val="a4"/>
        <w:spacing w:line="276" w:lineRule="auto"/>
        <w:jc w:val="both"/>
        <w:rPr>
          <w:rFonts w:ascii="Times New Roman" w:hAnsi="Times New Roman" w:cs="Times New Roman"/>
          <w:sz w:val="24"/>
          <w:szCs w:val="24"/>
          <w:lang w:eastAsia="ru-RU"/>
        </w:rPr>
      </w:pPr>
      <w:r w:rsidRPr="00034243">
        <w:rPr>
          <w:rFonts w:ascii="Times New Roman" w:hAnsi="Times New Roman" w:cs="Times New Roman"/>
          <w:b/>
          <w:sz w:val="24"/>
          <w:szCs w:val="24"/>
          <w:lang w:eastAsia="ru-RU"/>
        </w:rPr>
        <w:t>Методы обучения</w:t>
      </w:r>
      <w:r>
        <w:rPr>
          <w:rFonts w:ascii="Times New Roman" w:hAnsi="Times New Roman" w:cs="Times New Roman"/>
          <w:sz w:val="24"/>
          <w:szCs w:val="24"/>
          <w:lang w:eastAsia="ru-RU"/>
        </w:rPr>
        <w:t xml:space="preserve"> – проблемный, исследовательский.</w:t>
      </w:r>
    </w:p>
    <w:p w:rsidR="0025089B" w:rsidRPr="00034243" w:rsidRDefault="0025089B" w:rsidP="0025089B">
      <w:pPr>
        <w:pStyle w:val="a4"/>
        <w:spacing w:line="276" w:lineRule="auto"/>
        <w:jc w:val="both"/>
        <w:rPr>
          <w:rFonts w:ascii="Times New Roman" w:hAnsi="Times New Roman" w:cs="Times New Roman"/>
          <w:sz w:val="24"/>
          <w:szCs w:val="24"/>
          <w:lang w:eastAsia="ru-RU"/>
        </w:rPr>
      </w:pPr>
      <w:r w:rsidRPr="00935400">
        <w:rPr>
          <w:rFonts w:ascii="Times New Roman" w:hAnsi="Times New Roman" w:cs="Times New Roman"/>
          <w:b/>
          <w:sz w:val="24"/>
          <w:szCs w:val="24"/>
          <w:lang w:eastAsia="ru-RU"/>
        </w:rPr>
        <w:t>Формы организации учебной деятельности</w:t>
      </w:r>
      <w:r>
        <w:rPr>
          <w:rFonts w:ascii="Times New Roman" w:hAnsi="Times New Roman" w:cs="Times New Roman"/>
          <w:sz w:val="24"/>
          <w:szCs w:val="24"/>
          <w:lang w:eastAsia="ru-RU"/>
        </w:rPr>
        <w:t xml:space="preserve"> – ф</w:t>
      </w:r>
      <w:r w:rsidR="00AA4EBA">
        <w:rPr>
          <w:rFonts w:ascii="Times New Roman" w:hAnsi="Times New Roman" w:cs="Times New Roman"/>
          <w:sz w:val="24"/>
          <w:szCs w:val="24"/>
          <w:lang w:eastAsia="ru-RU"/>
        </w:rPr>
        <w:t>ронтальная, индивидуальная, групповая</w:t>
      </w:r>
    </w:p>
    <w:p w:rsidR="0025089B" w:rsidRPr="00CE08D4" w:rsidRDefault="0025089B" w:rsidP="0025089B">
      <w:pPr>
        <w:pStyle w:val="a4"/>
        <w:spacing w:line="276" w:lineRule="auto"/>
        <w:jc w:val="both"/>
        <w:rPr>
          <w:rFonts w:ascii="Times New Roman" w:hAnsi="Times New Roman" w:cs="Times New Roman"/>
          <w:sz w:val="24"/>
          <w:szCs w:val="24"/>
          <w:lang w:eastAsia="ru-RU"/>
        </w:rPr>
      </w:pPr>
      <w:r w:rsidRPr="00CE08D4">
        <w:rPr>
          <w:rFonts w:ascii="Times New Roman" w:hAnsi="Times New Roman" w:cs="Times New Roman"/>
          <w:b/>
          <w:sz w:val="24"/>
          <w:szCs w:val="24"/>
          <w:lang w:eastAsia="ru-RU"/>
        </w:rPr>
        <w:t>Оборудование урока</w:t>
      </w:r>
      <w:r w:rsidRPr="00CE08D4">
        <w:rPr>
          <w:rFonts w:ascii="Times New Roman" w:hAnsi="Times New Roman" w:cs="Times New Roman"/>
          <w:sz w:val="24"/>
          <w:szCs w:val="24"/>
          <w:lang w:eastAsia="ru-RU"/>
        </w:rPr>
        <w:t>: компьютерные презентации; портреты А. С. Пушкина, Е. И. Пугачёва, выставка книг.</w:t>
      </w:r>
    </w:p>
    <w:p w:rsidR="0025089B" w:rsidRDefault="0025089B" w:rsidP="0025089B">
      <w:pPr>
        <w:pStyle w:val="a4"/>
        <w:spacing w:line="276" w:lineRule="auto"/>
        <w:jc w:val="both"/>
        <w:rPr>
          <w:rFonts w:ascii="Times New Roman" w:hAnsi="Times New Roman" w:cs="Times New Roman"/>
          <w:sz w:val="24"/>
          <w:szCs w:val="24"/>
          <w:lang w:eastAsia="ru-RU"/>
        </w:rPr>
      </w:pPr>
      <w:r w:rsidRPr="00CE08D4">
        <w:rPr>
          <w:rFonts w:ascii="Times New Roman" w:hAnsi="Times New Roman" w:cs="Times New Roman"/>
          <w:b/>
          <w:sz w:val="24"/>
          <w:szCs w:val="24"/>
          <w:lang w:eastAsia="ru-RU"/>
        </w:rPr>
        <w:t>Проблемное задание</w:t>
      </w:r>
      <w:r w:rsidRPr="00CE08D4">
        <w:rPr>
          <w:rFonts w:ascii="Times New Roman" w:hAnsi="Times New Roman" w:cs="Times New Roman"/>
          <w:sz w:val="24"/>
          <w:szCs w:val="24"/>
          <w:lang w:eastAsia="ru-RU"/>
        </w:rPr>
        <w:t xml:space="preserve">: </w:t>
      </w:r>
    </w:p>
    <w:p w:rsidR="0025089B" w:rsidRDefault="0025089B" w:rsidP="0025089B">
      <w:pPr>
        <w:pStyle w:val="a4"/>
        <w:numPr>
          <w:ilvl w:val="0"/>
          <w:numId w:val="3"/>
        </w:numPr>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выявить причины обращения А. </w:t>
      </w:r>
      <w:proofErr w:type="spellStart"/>
      <w:r>
        <w:rPr>
          <w:rFonts w:ascii="Times New Roman" w:hAnsi="Times New Roman" w:cs="Times New Roman"/>
          <w:sz w:val="24"/>
          <w:szCs w:val="24"/>
          <w:lang w:eastAsia="ru-RU"/>
        </w:rPr>
        <w:t>С.Пушкина</w:t>
      </w:r>
      <w:proofErr w:type="spellEnd"/>
      <w:r>
        <w:rPr>
          <w:rFonts w:ascii="Times New Roman" w:hAnsi="Times New Roman" w:cs="Times New Roman"/>
          <w:sz w:val="24"/>
          <w:szCs w:val="24"/>
          <w:lang w:eastAsia="ru-RU"/>
        </w:rPr>
        <w:t xml:space="preserve"> к теме крестьянского восстания</w:t>
      </w:r>
      <w:r w:rsidR="00BB12E7">
        <w:rPr>
          <w:rFonts w:ascii="Times New Roman" w:hAnsi="Times New Roman" w:cs="Times New Roman"/>
          <w:sz w:val="24"/>
          <w:szCs w:val="24"/>
          <w:lang w:eastAsia="ru-RU"/>
        </w:rPr>
        <w:t xml:space="preserve"> под предводительством </w:t>
      </w:r>
      <w:proofErr w:type="spellStart"/>
      <w:r w:rsidR="00BB12E7">
        <w:rPr>
          <w:rFonts w:ascii="Times New Roman" w:hAnsi="Times New Roman" w:cs="Times New Roman"/>
          <w:sz w:val="24"/>
          <w:szCs w:val="24"/>
          <w:lang w:eastAsia="ru-RU"/>
        </w:rPr>
        <w:t>Е.Пугачева</w:t>
      </w:r>
      <w:proofErr w:type="spellEnd"/>
      <w:r>
        <w:rPr>
          <w:rFonts w:ascii="Times New Roman" w:hAnsi="Times New Roman" w:cs="Times New Roman"/>
          <w:sz w:val="24"/>
          <w:szCs w:val="24"/>
          <w:lang w:eastAsia="ru-RU"/>
        </w:rPr>
        <w:t xml:space="preserve">; </w:t>
      </w:r>
    </w:p>
    <w:p w:rsidR="0025089B" w:rsidRPr="00CE08D4" w:rsidRDefault="0025089B" w:rsidP="0025089B">
      <w:pPr>
        <w:pStyle w:val="a4"/>
        <w:numPr>
          <w:ilvl w:val="0"/>
          <w:numId w:val="3"/>
        </w:numPr>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причины создания двух разных произведений на данную тему: научного труда  </w:t>
      </w:r>
      <w:r w:rsidR="001E7179">
        <w:rPr>
          <w:rFonts w:ascii="Times New Roman" w:eastAsia="Times New Roman" w:hAnsi="Times New Roman" w:cs="Times New Roman"/>
          <w:sz w:val="24"/>
          <w:szCs w:val="24"/>
          <w:lang w:eastAsia="ru-RU"/>
        </w:rPr>
        <w:t xml:space="preserve">«История Пугачевского бунта» и художественного произведения </w:t>
      </w:r>
      <w:r>
        <w:rPr>
          <w:rFonts w:ascii="Times New Roman" w:hAnsi="Times New Roman" w:cs="Times New Roman"/>
          <w:sz w:val="24"/>
          <w:szCs w:val="24"/>
          <w:lang w:eastAsia="ru-RU"/>
        </w:rPr>
        <w:t>«Капитанская дочка».</w:t>
      </w:r>
    </w:p>
    <w:p w:rsidR="00843D3F" w:rsidRPr="00843D3F" w:rsidRDefault="0025089B" w:rsidP="00843D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3D3F">
        <w:rPr>
          <w:rFonts w:ascii="Times New Roman" w:eastAsia="Times New Roman" w:hAnsi="Times New Roman" w:cs="Times New Roman"/>
          <w:b/>
          <w:i/>
          <w:sz w:val="24"/>
          <w:szCs w:val="24"/>
          <w:lang w:eastAsia="ru-RU"/>
        </w:rPr>
        <w:t>Пояснительная записка</w:t>
      </w:r>
      <w:r w:rsidRPr="00AB09DB">
        <w:rPr>
          <w:rFonts w:ascii="Times New Roman" w:eastAsia="Times New Roman" w:hAnsi="Times New Roman" w:cs="Times New Roman"/>
          <w:i/>
          <w:sz w:val="24"/>
          <w:szCs w:val="24"/>
          <w:lang w:eastAsia="ru-RU"/>
        </w:rPr>
        <w:t>:</w:t>
      </w:r>
      <w:r w:rsidR="00AA4EB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Интегрированный урок проводится учителем литературы и учителем истории, рассчитан на два академических часа по 45 минут. Учащиеся заранее делятся на три группы: историков,</w:t>
      </w:r>
      <w:r w:rsidR="001E7179">
        <w:rPr>
          <w:rFonts w:ascii="Times New Roman" w:eastAsia="Times New Roman" w:hAnsi="Times New Roman" w:cs="Times New Roman"/>
          <w:sz w:val="24"/>
          <w:szCs w:val="24"/>
          <w:lang w:eastAsia="ru-RU"/>
        </w:rPr>
        <w:t xml:space="preserve"> биографов и</w:t>
      </w:r>
      <w:r>
        <w:rPr>
          <w:rFonts w:ascii="Times New Roman" w:eastAsia="Times New Roman" w:hAnsi="Times New Roman" w:cs="Times New Roman"/>
          <w:sz w:val="24"/>
          <w:szCs w:val="24"/>
          <w:lang w:eastAsia="ru-RU"/>
        </w:rPr>
        <w:t xml:space="preserve"> литературоведов</w:t>
      </w:r>
      <w:r w:rsidR="001E7179">
        <w:rPr>
          <w:rFonts w:ascii="Times New Roman" w:eastAsia="Times New Roman" w:hAnsi="Times New Roman" w:cs="Times New Roman"/>
          <w:sz w:val="24"/>
          <w:szCs w:val="24"/>
          <w:lang w:eastAsia="ru-RU"/>
        </w:rPr>
        <w:t>.</w:t>
      </w:r>
      <w:r w:rsidR="00BF09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Каждая из групп получила аналитическое задание</w:t>
      </w:r>
      <w:r w:rsidR="00F44D69">
        <w:rPr>
          <w:rFonts w:ascii="Times New Roman" w:eastAsia="Times New Roman" w:hAnsi="Times New Roman" w:cs="Times New Roman"/>
          <w:sz w:val="24"/>
          <w:szCs w:val="24"/>
          <w:lang w:eastAsia="ru-RU"/>
        </w:rPr>
        <w:t>. На первом уроке (вступительном) о</w:t>
      </w:r>
      <w:r>
        <w:rPr>
          <w:rFonts w:ascii="Times New Roman" w:eastAsia="Times New Roman" w:hAnsi="Times New Roman" w:cs="Times New Roman"/>
          <w:sz w:val="24"/>
          <w:szCs w:val="24"/>
          <w:lang w:eastAsia="ru-RU"/>
        </w:rPr>
        <w:t xml:space="preserve"> резу</w:t>
      </w:r>
      <w:r w:rsidR="00F44D69">
        <w:rPr>
          <w:rFonts w:ascii="Times New Roman" w:eastAsia="Times New Roman" w:hAnsi="Times New Roman" w:cs="Times New Roman"/>
          <w:sz w:val="24"/>
          <w:szCs w:val="24"/>
          <w:lang w:eastAsia="ru-RU"/>
        </w:rPr>
        <w:t>льтатах исследовательской работы</w:t>
      </w:r>
      <w:r w:rsidR="00843D3F">
        <w:rPr>
          <w:rFonts w:ascii="Times New Roman" w:eastAsia="Times New Roman" w:hAnsi="Times New Roman" w:cs="Times New Roman"/>
          <w:sz w:val="24"/>
          <w:szCs w:val="24"/>
          <w:lang w:eastAsia="ru-RU"/>
        </w:rPr>
        <w:t xml:space="preserve"> докладывают две группы: историки и биографы. </w:t>
      </w:r>
      <w:r w:rsidR="00843D3F" w:rsidRPr="00843D3F">
        <w:rPr>
          <w:rFonts w:ascii="Times New Roman" w:eastAsia="Times New Roman" w:hAnsi="Times New Roman" w:cs="Times New Roman"/>
          <w:sz w:val="24"/>
          <w:szCs w:val="24"/>
          <w:lang w:eastAsia="ru-RU"/>
        </w:rPr>
        <w:t>Ученики с помо</w:t>
      </w:r>
      <w:r w:rsidR="00843D3F">
        <w:rPr>
          <w:rFonts w:ascii="Times New Roman" w:eastAsia="Times New Roman" w:hAnsi="Times New Roman" w:cs="Times New Roman"/>
          <w:sz w:val="24"/>
          <w:szCs w:val="24"/>
          <w:lang w:eastAsia="ru-RU"/>
        </w:rPr>
        <w:t>щью учителя резюмируют сообщения</w:t>
      </w:r>
      <w:r w:rsidR="00843D3F" w:rsidRPr="00843D3F">
        <w:rPr>
          <w:rFonts w:ascii="Times New Roman" w:eastAsia="Times New Roman" w:hAnsi="Times New Roman" w:cs="Times New Roman"/>
          <w:sz w:val="24"/>
          <w:szCs w:val="24"/>
          <w:lang w:eastAsia="ru-RU"/>
        </w:rPr>
        <w:t xml:space="preserve">, </w:t>
      </w:r>
      <w:proofErr w:type="spellStart"/>
      <w:r w:rsidR="00843D3F" w:rsidRPr="00843D3F">
        <w:rPr>
          <w:rFonts w:ascii="Times New Roman" w:eastAsia="Times New Roman" w:hAnsi="Times New Roman" w:cs="Times New Roman"/>
          <w:sz w:val="24"/>
          <w:szCs w:val="24"/>
          <w:lang w:eastAsia="ru-RU"/>
        </w:rPr>
        <w:t>тезисно</w:t>
      </w:r>
      <w:proofErr w:type="spellEnd"/>
      <w:r w:rsidR="00843D3F" w:rsidRPr="00843D3F">
        <w:rPr>
          <w:rFonts w:ascii="Times New Roman" w:eastAsia="Times New Roman" w:hAnsi="Times New Roman" w:cs="Times New Roman"/>
          <w:sz w:val="24"/>
          <w:szCs w:val="24"/>
          <w:lang w:eastAsia="ru-RU"/>
        </w:rPr>
        <w:t xml:space="preserve"> формулируют главные мысли. Тезисы появляются на слайде, ученики переносят их в тетрадь.</w:t>
      </w:r>
    </w:p>
    <w:p w:rsidR="001E7179" w:rsidRPr="00AA4EBA" w:rsidRDefault="001E7179" w:rsidP="001E71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A4EBA">
        <w:rPr>
          <w:rFonts w:ascii="Times New Roman" w:eastAsia="Times New Roman" w:hAnsi="Times New Roman" w:cs="Times New Roman"/>
          <w:b/>
          <w:bCs/>
          <w:sz w:val="24"/>
          <w:szCs w:val="24"/>
          <w:lang w:eastAsia="ru-RU"/>
        </w:rPr>
        <w:t>Ход урока</w:t>
      </w:r>
    </w:p>
    <w:p w:rsidR="001E7179" w:rsidRPr="00AA4EBA" w:rsidRDefault="001E7179" w:rsidP="001E7179">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ru-RU"/>
        </w:rPr>
      </w:pPr>
      <w:r w:rsidRPr="00AA4EBA">
        <w:rPr>
          <w:rFonts w:ascii="Times New Roman" w:eastAsia="Times New Roman" w:hAnsi="Times New Roman" w:cs="Times New Roman"/>
          <w:b/>
          <w:bCs/>
          <w:sz w:val="24"/>
          <w:szCs w:val="24"/>
          <w:lang w:eastAsia="ru-RU"/>
        </w:rPr>
        <w:t xml:space="preserve">Организационный момент. </w:t>
      </w:r>
    </w:p>
    <w:p w:rsidR="000D676A" w:rsidRPr="00843D3F" w:rsidRDefault="001E7179" w:rsidP="001E7179">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AA4EBA">
        <w:rPr>
          <w:rFonts w:ascii="Times New Roman" w:eastAsia="Times New Roman" w:hAnsi="Times New Roman" w:cs="Times New Roman"/>
          <w:b/>
          <w:bCs/>
          <w:sz w:val="24"/>
          <w:szCs w:val="24"/>
          <w:lang w:eastAsia="ru-RU"/>
        </w:rPr>
        <w:t>Вступление</w:t>
      </w:r>
      <w:proofErr w:type="gramStart"/>
      <w:r w:rsidRPr="00AA4EBA">
        <w:rPr>
          <w:rFonts w:ascii="Times New Roman" w:eastAsia="Times New Roman" w:hAnsi="Times New Roman" w:cs="Times New Roman"/>
          <w:b/>
          <w:bCs/>
          <w:sz w:val="24"/>
          <w:szCs w:val="24"/>
          <w:lang w:eastAsia="ru-RU"/>
        </w:rPr>
        <w:t>.</w:t>
      </w:r>
      <w:r w:rsidRPr="00AA4EBA">
        <w:rPr>
          <w:rFonts w:ascii="Times New Roman" w:hAnsi="Times New Roman" w:cs="Times New Roman"/>
          <w:b/>
          <w:i/>
          <w:sz w:val="24"/>
          <w:szCs w:val="24"/>
        </w:rPr>
        <w:t>У</w:t>
      </w:r>
      <w:proofErr w:type="gramEnd"/>
      <w:r w:rsidRPr="00AA4EBA">
        <w:rPr>
          <w:rFonts w:ascii="Times New Roman" w:hAnsi="Times New Roman" w:cs="Times New Roman"/>
          <w:b/>
          <w:i/>
          <w:sz w:val="24"/>
          <w:szCs w:val="24"/>
        </w:rPr>
        <w:t>читель</w:t>
      </w:r>
      <w:proofErr w:type="spellEnd"/>
      <w:r w:rsidRPr="00AA4EBA">
        <w:rPr>
          <w:rFonts w:ascii="Times New Roman" w:hAnsi="Times New Roman" w:cs="Times New Roman"/>
          <w:b/>
          <w:i/>
          <w:sz w:val="24"/>
          <w:szCs w:val="24"/>
        </w:rPr>
        <w:t xml:space="preserve"> литературы</w:t>
      </w:r>
      <w:r w:rsidRPr="00AA4EBA">
        <w:rPr>
          <w:rFonts w:ascii="Times New Roman" w:hAnsi="Times New Roman" w:cs="Times New Roman"/>
          <w:b/>
          <w:sz w:val="24"/>
          <w:szCs w:val="24"/>
        </w:rPr>
        <w:t>.</w:t>
      </w:r>
      <w:r w:rsidR="00BF0955" w:rsidRPr="00843D3F">
        <w:rPr>
          <w:rFonts w:ascii="Times New Roman" w:hAnsi="Times New Roman" w:cs="Times New Roman"/>
          <w:sz w:val="24"/>
          <w:szCs w:val="24"/>
        </w:rPr>
        <w:t xml:space="preserve"> </w:t>
      </w:r>
      <w:r w:rsidR="00BB12E7" w:rsidRPr="00843D3F">
        <w:rPr>
          <w:rFonts w:ascii="Times New Roman" w:hAnsi="Times New Roman" w:cs="Times New Roman"/>
          <w:sz w:val="24"/>
          <w:szCs w:val="24"/>
        </w:rPr>
        <w:t xml:space="preserve">Сегодня мы начнем изучение повести </w:t>
      </w:r>
      <w:bookmarkStart w:id="0" w:name="_GoBack"/>
      <w:bookmarkEnd w:id="0"/>
      <w:proofErr w:type="spellStart"/>
      <w:r w:rsidR="00BB12E7" w:rsidRPr="00843D3F">
        <w:rPr>
          <w:rFonts w:ascii="Times New Roman" w:hAnsi="Times New Roman" w:cs="Times New Roman"/>
          <w:sz w:val="24"/>
          <w:szCs w:val="24"/>
        </w:rPr>
        <w:t>А.С.Пушкина</w:t>
      </w:r>
      <w:proofErr w:type="spellEnd"/>
      <w:r w:rsidR="00BB12E7" w:rsidRPr="00843D3F">
        <w:rPr>
          <w:rFonts w:ascii="Times New Roman" w:hAnsi="Times New Roman" w:cs="Times New Roman"/>
          <w:sz w:val="24"/>
          <w:szCs w:val="24"/>
        </w:rPr>
        <w:t xml:space="preserve"> «Капитанская дочка». В этой повести автор предстает перед нами не только как писатель, но и как историк.</w:t>
      </w:r>
      <w:r w:rsidR="000D676A" w:rsidRPr="00843D3F">
        <w:rPr>
          <w:rFonts w:ascii="Times New Roman" w:hAnsi="Times New Roman" w:cs="Times New Roman"/>
          <w:sz w:val="24"/>
          <w:szCs w:val="24"/>
        </w:rPr>
        <w:t xml:space="preserve"> Без знания истории невозможно понять такое произведение. Поэтому у нас сегодня интегрированный урок.</w:t>
      </w:r>
    </w:p>
    <w:p w:rsidR="00BB12E7" w:rsidRDefault="00BB12E7" w:rsidP="001E7179">
      <w:pPr>
        <w:pStyle w:val="a4"/>
        <w:jc w:val="both"/>
        <w:rPr>
          <w:rFonts w:ascii="Times New Roman" w:hAnsi="Times New Roman" w:cs="Times New Roman"/>
          <w:sz w:val="24"/>
          <w:szCs w:val="24"/>
        </w:rPr>
      </w:pPr>
      <w:r w:rsidRPr="00BB12E7">
        <w:rPr>
          <w:rFonts w:ascii="Times New Roman" w:hAnsi="Times New Roman" w:cs="Times New Roman"/>
          <w:sz w:val="24"/>
          <w:szCs w:val="24"/>
        </w:rPr>
        <w:lastRenderedPageBreak/>
        <w:t xml:space="preserve"> История всегда интересовала Пушкина</w:t>
      </w:r>
      <w:r w:rsidR="000D676A">
        <w:rPr>
          <w:rFonts w:ascii="Times New Roman" w:hAnsi="Times New Roman" w:cs="Times New Roman"/>
          <w:sz w:val="24"/>
          <w:szCs w:val="24"/>
        </w:rPr>
        <w:t>.</w:t>
      </w:r>
    </w:p>
    <w:p w:rsidR="001E7179" w:rsidRPr="00BB12E7" w:rsidRDefault="00BB12E7" w:rsidP="00BB12E7">
      <w:pPr>
        <w:pStyle w:val="a4"/>
        <w:numPr>
          <w:ilvl w:val="0"/>
          <w:numId w:val="8"/>
        </w:numPr>
        <w:jc w:val="both"/>
        <w:rPr>
          <w:rFonts w:ascii="Times New Roman" w:hAnsi="Times New Roman" w:cs="Times New Roman"/>
          <w:i/>
          <w:sz w:val="24"/>
          <w:szCs w:val="24"/>
        </w:rPr>
      </w:pPr>
      <w:r w:rsidRPr="00BB12E7">
        <w:rPr>
          <w:rFonts w:ascii="Times New Roman" w:hAnsi="Times New Roman" w:cs="Times New Roman"/>
          <w:i/>
          <w:sz w:val="24"/>
          <w:szCs w:val="24"/>
        </w:rPr>
        <w:t>Какие произведения Пушкина на исторические темы вы знаете?</w:t>
      </w:r>
    </w:p>
    <w:p w:rsidR="00255A88" w:rsidRDefault="00BB12E7" w:rsidP="00BB12E7">
      <w:pPr>
        <w:pStyle w:val="a3"/>
        <w:numPr>
          <w:ilvl w:val="0"/>
          <w:numId w:val="8"/>
        </w:numPr>
        <w:rPr>
          <w:rFonts w:ascii="Times New Roman" w:hAnsi="Times New Roman" w:cs="Times New Roman"/>
          <w:i/>
          <w:sz w:val="24"/>
          <w:szCs w:val="24"/>
        </w:rPr>
      </w:pPr>
      <w:r w:rsidRPr="00BB12E7">
        <w:rPr>
          <w:rFonts w:ascii="Times New Roman" w:hAnsi="Times New Roman" w:cs="Times New Roman"/>
          <w:i/>
          <w:sz w:val="24"/>
          <w:szCs w:val="24"/>
        </w:rPr>
        <w:t>Почему писатели обращаются в своих произведениях к истории?</w:t>
      </w:r>
    </w:p>
    <w:p w:rsidR="00BB12E7" w:rsidRDefault="00BB12E7" w:rsidP="00BB12E7">
      <w:pPr>
        <w:pStyle w:val="a3"/>
        <w:ind w:left="1080"/>
        <w:rPr>
          <w:rFonts w:ascii="Times New Roman" w:hAnsi="Times New Roman" w:cs="Times New Roman"/>
          <w:sz w:val="24"/>
          <w:szCs w:val="24"/>
        </w:rPr>
      </w:pPr>
    </w:p>
    <w:p w:rsidR="00BF0955" w:rsidRPr="009F285D" w:rsidRDefault="00BB12E7" w:rsidP="00BF0955">
      <w:pPr>
        <w:pStyle w:val="a4"/>
        <w:spacing w:line="276" w:lineRule="auto"/>
        <w:jc w:val="both"/>
        <w:rPr>
          <w:rFonts w:ascii="Times New Roman" w:hAnsi="Times New Roman" w:cs="Times New Roman"/>
          <w:sz w:val="24"/>
          <w:szCs w:val="24"/>
          <w:lang w:eastAsia="ru-RU"/>
        </w:rPr>
      </w:pPr>
      <w:r w:rsidRPr="00BB12E7">
        <w:rPr>
          <w:rFonts w:ascii="Times New Roman" w:hAnsi="Times New Roman" w:cs="Times New Roman"/>
          <w:sz w:val="24"/>
          <w:szCs w:val="24"/>
        </w:rPr>
        <w:t xml:space="preserve">Почему же </w:t>
      </w:r>
      <w:proofErr w:type="spellStart"/>
      <w:r w:rsidRPr="00BB12E7">
        <w:rPr>
          <w:rFonts w:ascii="Times New Roman" w:hAnsi="Times New Roman" w:cs="Times New Roman"/>
          <w:sz w:val="24"/>
          <w:szCs w:val="24"/>
        </w:rPr>
        <w:t>А.С.Пушкин</w:t>
      </w:r>
      <w:proofErr w:type="spellEnd"/>
      <w:r w:rsidRPr="00BB12E7">
        <w:rPr>
          <w:rFonts w:ascii="Times New Roman" w:hAnsi="Times New Roman" w:cs="Times New Roman"/>
          <w:sz w:val="24"/>
          <w:szCs w:val="24"/>
        </w:rPr>
        <w:t xml:space="preserve"> обратился к теме </w:t>
      </w:r>
      <w:r w:rsidRPr="00BB12E7">
        <w:rPr>
          <w:rFonts w:ascii="Times New Roman" w:hAnsi="Times New Roman" w:cs="Times New Roman"/>
          <w:sz w:val="24"/>
          <w:szCs w:val="24"/>
          <w:lang w:eastAsia="ru-RU"/>
        </w:rPr>
        <w:t xml:space="preserve">крестьянского восстания под предводительством </w:t>
      </w:r>
      <w:proofErr w:type="spellStart"/>
      <w:r w:rsidRPr="00BB12E7">
        <w:rPr>
          <w:rFonts w:ascii="Times New Roman" w:hAnsi="Times New Roman" w:cs="Times New Roman"/>
          <w:sz w:val="24"/>
          <w:szCs w:val="24"/>
          <w:lang w:eastAsia="ru-RU"/>
        </w:rPr>
        <w:t>Е.Пугачева</w:t>
      </w:r>
      <w:proofErr w:type="spellEnd"/>
      <w:r w:rsidRPr="00BB12E7">
        <w:rPr>
          <w:rFonts w:ascii="Times New Roman" w:hAnsi="Times New Roman" w:cs="Times New Roman"/>
          <w:sz w:val="24"/>
          <w:szCs w:val="24"/>
          <w:lang w:eastAsia="ru-RU"/>
        </w:rPr>
        <w:t xml:space="preserve"> и обратился дважды: в научном труде  </w:t>
      </w:r>
      <w:r w:rsidRPr="00BB12E7">
        <w:rPr>
          <w:rFonts w:ascii="Times New Roman" w:eastAsia="Times New Roman" w:hAnsi="Times New Roman" w:cs="Times New Roman"/>
          <w:sz w:val="24"/>
          <w:szCs w:val="24"/>
          <w:lang w:eastAsia="ru-RU"/>
        </w:rPr>
        <w:t xml:space="preserve">«История Пугачевского бунта» и художественном произведении </w:t>
      </w:r>
      <w:r>
        <w:rPr>
          <w:rFonts w:ascii="Times New Roman" w:hAnsi="Times New Roman" w:cs="Times New Roman"/>
          <w:sz w:val="24"/>
          <w:szCs w:val="24"/>
          <w:lang w:eastAsia="ru-RU"/>
        </w:rPr>
        <w:t xml:space="preserve">«Капитанская дочка» - нам </w:t>
      </w:r>
      <w:r w:rsidR="004A16DB">
        <w:rPr>
          <w:rFonts w:ascii="Times New Roman" w:hAnsi="Times New Roman" w:cs="Times New Roman"/>
          <w:sz w:val="24"/>
          <w:szCs w:val="24"/>
          <w:lang w:eastAsia="ru-RU"/>
        </w:rPr>
        <w:t xml:space="preserve">и предстоит сегодня на уроке ответить на эти вопросы. Вероятно, в биографии самого автора, в атмосфере эпохи </w:t>
      </w:r>
      <w:proofErr w:type="spellStart"/>
      <w:r w:rsidR="004A16DB">
        <w:rPr>
          <w:rFonts w:ascii="Times New Roman" w:hAnsi="Times New Roman" w:cs="Times New Roman"/>
          <w:sz w:val="24"/>
          <w:szCs w:val="24"/>
          <w:lang w:eastAsia="ru-RU"/>
        </w:rPr>
        <w:t>А.С.Пушкина</w:t>
      </w:r>
      <w:proofErr w:type="spellEnd"/>
      <w:r w:rsidR="004A16DB">
        <w:rPr>
          <w:rFonts w:ascii="Times New Roman" w:hAnsi="Times New Roman" w:cs="Times New Roman"/>
          <w:sz w:val="24"/>
          <w:szCs w:val="24"/>
          <w:lang w:eastAsia="ru-RU"/>
        </w:rPr>
        <w:t xml:space="preserve"> нужно искать ответы на эти вопросы.</w:t>
      </w:r>
    </w:p>
    <w:p w:rsidR="00BF0955" w:rsidRDefault="00BF0955" w:rsidP="00BB12E7">
      <w:pPr>
        <w:pStyle w:val="a4"/>
        <w:spacing w:line="276" w:lineRule="auto"/>
        <w:jc w:val="both"/>
        <w:rPr>
          <w:rFonts w:ascii="Times New Roman" w:hAnsi="Times New Roman" w:cs="Times New Roman"/>
          <w:sz w:val="24"/>
          <w:szCs w:val="24"/>
          <w:lang w:eastAsia="ru-RU"/>
        </w:rPr>
      </w:pPr>
    </w:p>
    <w:p w:rsidR="004A16DB" w:rsidRPr="00BF0955" w:rsidRDefault="004A16DB" w:rsidP="00BB12E7">
      <w:pPr>
        <w:pStyle w:val="a4"/>
        <w:spacing w:line="276" w:lineRule="auto"/>
        <w:jc w:val="both"/>
        <w:rPr>
          <w:rFonts w:ascii="Times New Roman" w:hAnsi="Times New Roman" w:cs="Times New Roman"/>
          <w:b/>
          <w:sz w:val="24"/>
          <w:szCs w:val="24"/>
          <w:lang w:eastAsia="ru-RU"/>
        </w:rPr>
      </w:pPr>
      <w:r w:rsidRPr="004A16DB">
        <w:rPr>
          <w:rFonts w:ascii="Times New Roman" w:hAnsi="Times New Roman" w:cs="Times New Roman"/>
          <w:b/>
          <w:sz w:val="24"/>
          <w:szCs w:val="24"/>
          <w:lang w:val="en-US" w:eastAsia="ru-RU"/>
        </w:rPr>
        <w:t>III</w:t>
      </w:r>
      <w:r w:rsidRPr="004A16DB">
        <w:rPr>
          <w:rFonts w:ascii="Times New Roman" w:hAnsi="Times New Roman" w:cs="Times New Roman"/>
          <w:b/>
          <w:sz w:val="24"/>
          <w:szCs w:val="24"/>
          <w:lang w:eastAsia="ru-RU"/>
        </w:rPr>
        <w:t>.</w:t>
      </w:r>
      <w:r w:rsidR="00BF0955" w:rsidRPr="00BF0955">
        <w:rPr>
          <w:rFonts w:ascii="Times New Roman" w:hAnsi="Times New Roman" w:cs="Times New Roman"/>
          <w:i/>
          <w:sz w:val="24"/>
          <w:szCs w:val="24"/>
          <w:lang w:eastAsia="ru-RU"/>
        </w:rPr>
        <w:t xml:space="preserve"> </w:t>
      </w:r>
      <w:r w:rsidR="00BF0955" w:rsidRPr="00AA7754">
        <w:rPr>
          <w:rFonts w:ascii="Times New Roman" w:hAnsi="Times New Roman" w:cs="Times New Roman"/>
          <w:b/>
          <w:i/>
          <w:sz w:val="24"/>
          <w:szCs w:val="24"/>
          <w:lang w:eastAsia="ru-RU"/>
        </w:rPr>
        <w:t>Учитель истории.</w:t>
      </w:r>
      <w:r w:rsidR="00BF0955" w:rsidRPr="009F285D">
        <w:rPr>
          <w:rFonts w:ascii="Times New Roman" w:hAnsi="Times New Roman" w:cs="Times New Roman"/>
          <w:sz w:val="24"/>
          <w:szCs w:val="24"/>
          <w:lang w:eastAsia="ru-RU"/>
        </w:rPr>
        <w:t xml:space="preserve"> </w:t>
      </w:r>
      <w:r w:rsidR="00BF0955" w:rsidRPr="00BF0955">
        <w:rPr>
          <w:rFonts w:ascii="Times New Roman" w:hAnsi="Times New Roman" w:cs="Times New Roman"/>
          <w:b/>
          <w:sz w:val="24"/>
          <w:szCs w:val="24"/>
          <w:lang w:eastAsia="ru-RU"/>
        </w:rPr>
        <w:t>Обстановка в России и Европе.</w:t>
      </w:r>
    </w:p>
    <w:p w:rsidR="00F14C0A" w:rsidRPr="00F14C0A" w:rsidRDefault="004A16DB" w:rsidP="00F14C0A">
      <w:pPr>
        <w:pStyle w:val="a4"/>
        <w:spacing w:line="276" w:lineRule="auto"/>
        <w:jc w:val="both"/>
        <w:rPr>
          <w:rFonts w:ascii="Times New Roman" w:hAnsi="Times New Roman" w:cs="Times New Roman"/>
          <w:sz w:val="24"/>
          <w:szCs w:val="24"/>
        </w:rPr>
      </w:pPr>
      <w:r w:rsidRPr="00F14C0A">
        <w:rPr>
          <w:rFonts w:ascii="Times New Roman" w:hAnsi="Times New Roman" w:cs="Times New Roman"/>
          <w:sz w:val="24"/>
          <w:szCs w:val="24"/>
          <w:lang w:eastAsia="ru-RU"/>
        </w:rPr>
        <w:t>1.</w:t>
      </w:r>
      <w:r w:rsidR="00F14C0A" w:rsidRPr="00F14C0A">
        <w:rPr>
          <w:rFonts w:ascii="Times New Roman" w:hAnsi="Times New Roman" w:cs="Times New Roman"/>
          <w:sz w:val="24"/>
          <w:szCs w:val="24"/>
        </w:rPr>
        <w:t>Историческая обстановка в Европе.</w:t>
      </w:r>
      <w:r w:rsidR="00F14C0A" w:rsidRPr="00F14C0A">
        <w:rPr>
          <w:rFonts w:ascii="Times New Roman" w:eastAsiaTheme="minorEastAsia" w:hAnsi="Times New Roman" w:cs="Times New Roman"/>
          <w:color w:val="000000" w:themeColor="text1"/>
          <w:kern w:val="24"/>
          <w:sz w:val="24"/>
          <w:szCs w:val="24"/>
        </w:rPr>
        <w:t xml:space="preserve"> Революционные события во Франции в 1830 г. Восстание в Польше в 1830 – 1831</w:t>
      </w:r>
      <w:r w:rsidR="00F14C0A">
        <w:rPr>
          <w:rFonts w:ascii="Times New Roman" w:eastAsiaTheme="minorEastAsia" w:hAnsi="Times New Roman" w:cs="Times New Roman"/>
          <w:color w:val="000000" w:themeColor="text1"/>
          <w:kern w:val="24"/>
          <w:sz w:val="24"/>
          <w:szCs w:val="24"/>
        </w:rPr>
        <w:t>.</w:t>
      </w:r>
    </w:p>
    <w:p w:rsidR="00F14C0A" w:rsidRDefault="00F14C0A" w:rsidP="00F14C0A">
      <w:pPr>
        <w:pStyle w:val="a5"/>
        <w:spacing w:before="0" w:beforeAutospacing="0" w:after="0" w:afterAutospacing="0"/>
        <w:textAlignment w:val="baseline"/>
      </w:pPr>
      <w:r w:rsidRPr="00F14C0A">
        <w:rPr>
          <w:rFonts w:eastAsiaTheme="minorEastAsia"/>
          <w:color w:val="000000" w:themeColor="text1"/>
          <w:kern w:val="24"/>
        </w:rPr>
        <w:t>2.</w:t>
      </w:r>
      <w:r w:rsidRPr="00F14C0A">
        <w:t xml:space="preserve"> Историческая обстановка в </w:t>
      </w:r>
      <w:r>
        <w:t>России. Подавление восстания декабристов. Усиление реакции.</w:t>
      </w:r>
    </w:p>
    <w:p w:rsidR="00F14C0A" w:rsidRDefault="00F14C0A" w:rsidP="00F14C0A">
      <w:pPr>
        <w:pStyle w:val="a5"/>
        <w:spacing w:before="0" w:beforeAutospacing="0" w:after="0" w:afterAutospacing="0"/>
        <w:textAlignment w:val="baseline"/>
      </w:pPr>
      <w:r>
        <w:rPr>
          <w:rFonts w:eastAsiaTheme="minorEastAsia"/>
          <w:color w:val="000000" w:themeColor="text1"/>
          <w:kern w:val="24"/>
        </w:rPr>
        <w:t xml:space="preserve">3.Неспокойное время. </w:t>
      </w:r>
      <w:r w:rsidRPr="00F14C0A">
        <w:rPr>
          <w:rFonts w:eastAsiaTheme="minorEastAsia"/>
          <w:color w:val="000000" w:themeColor="text1"/>
          <w:kern w:val="24"/>
        </w:rPr>
        <w:t>Холерные бунты в России в 1830 – 1831.</w:t>
      </w:r>
      <w:r>
        <w:rPr>
          <w:rFonts w:eastAsiaTheme="minorEastAsia"/>
          <w:color w:val="000000" w:themeColor="text1"/>
          <w:kern w:val="24"/>
        </w:rPr>
        <w:t xml:space="preserve"> Восстание</w:t>
      </w:r>
      <w:r w:rsidRPr="00F14C0A">
        <w:rPr>
          <w:rFonts w:eastAsiaTheme="minorEastAsia"/>
          <w:color w:val="000000" w:themeColor="text1"/>
          <w:kern w:val="24"/>
        </w:rPr>
        <w:t xml:space="preserve"> новгородских военных поселений</w:t>
      </w:r>
      <w:r>
        <w:rPr>
          <w:rFonts w:eastAsiaTheme="minorEastAsia"/>
          <w:color w:val="000000" w:themeColor="text1"/>
          <w:kern w:val="24"/>
        </w:rPr>
        <w:t>.</w:t>
      </w:r>
    </w:p>
    <w:p w:rsidR="00F14C0A" w:rsidRDefault="00F14C0A" w:rsidP="00F14C0A">
      <w:pPr>
        <w:pStyle w:val="a5"/>
        <w:spacing w:before="0" w:beforeAutospacing="0" w:after="0" w:afterAutospacing="0"/>
        <w:textAlignment w:val="baseline"/>
      </w:pPr>
    </w:p>
    <w:p w:rsidR="00A66AA5" w:rsidRDefault="00BF0955" w:rsidP="00A66AA5">
      <w:pPr>
        <w:pStyle w:val="a5"/>
        <w:spacing w:before="0" w:beforeAutospacing="0" w:after="0" w:afterAutospacing="0"/>
        <w:textAlignment w:val="baseline"/>
        <w:rPr>
          <w:rFonts w:eastAsiaTheme="minorEastAsia"/>
          <w:color w:val="000000" w:themeColor="text1"/>
          <w:kern w:val="24"/>
        </w:rPr>
      </w:pPr>
      <w:r w:rsidRPr="00AA7754">
        <w:rPr>
          <w:b/>
          <w:i/>
        </w:rPr>
        <w:t>Учитель литературы</w:t>
      </w:r>
      <w:r w:rsidRPr="00AA7754">
        <w:rPr>
          <w:b/>
        </w:rPr>
        <w:t>.</w:t>
      </w:r>
      <w:r>
        <w:t xml:space="preserve"> </w:t>
      </w:r>
      <w:r w:rsidR="00A66AA5" w:rsidRPr="004F5EB0">
        <w:rPr>
          <w:rFonts w:eastAsiaTheme="minorEastAsia"/>
          <w:color w:val="000000" w:themeColor="text1"/>
          <w:kern w:val="24"/>
        </w:rPr>
        <w:t>Вопрос о судьбах России, народа и дворянства</w:t>
      </w:r>
      <w:r w:rsidR="00A66AA5">
        <w:rPr>
          <w:rFonts w:eastAsiaTheme="minorEastAsia"/>
          <w:color w:val="000000" w:themeColor="text1"/>
          <w:kern w:val="24"/>
        </w:rPr>
        <w:t xml:space="preserve"> – вопрос, который не мог не волновать любого прогрессивно мыслящего дворянина. Таким человеком  был и </w:t>
      </w:r>
      <w:proofErr w:type="spellStart"/>
      <w:r w:rsidR="00A66AA5">
        <w:rPr>
          <w:rFonts w:eastAsiaTheme="minorEastAsia"/>
          <w:color w:val="000000" w:themeColor="text1"/>
          <w:kern w:val="24"/>
        </w:rPr>
        <w:t>А.С.Пушкин</w:t>
      </w:r>
      <w:proofErr w:type="spellEnd"/>
      <w:r w:rsidR="00A66AA5">
        <w:rPr>
          <w:rFonts w:eastAsiaTheme="minorEastAsia"/>
          <w:color w:val="000000" w:themeColor="text1"/>
          <w:kern w:val="24"/>
        </w:rPr>
        <w:t xml:space="preserve">. </w:t>
      </w:r>
    </w:p>
    <w:p w:rsidR="00BF0955" w:rsidRPr="00F14C0A" w:rsidRDefault="00BF0955" w:rsidP="00F14C0A">
      <w:pPr>
        <w:pStyle w:val="a5"/>
        <w:spacing w:before="0" w:beforeAutospacing="0" w:after="0" w:afterAutospacing="0"/>
        <w:textAlignment w:val="baseline"/>
      </w:pPr>
    </w:p>
    <w:p w:rsidR="00F14C0A" w:rsidRDefault="00F14C0A" w:rsidP="00F14C0A">
      <w:pPr>
        <w:pStyle w:val="a4"/>
        <w:spacing w:line="276" w:lineRule="auto"/>
        <w:jc w:val="both"/>
        <w:rPr>
          <w:rFonts w:ascii="Times New Roman" w:hAnsi="Times New Roman" w:cs="Times New Roman"/>
          <w:b/>
          <w:sz w:val="24"/>
          <w:szCs w:val="24"/>
          <w:lang w:eastAsia="ru-RU"/>
        </w:rPr>
      </w:pPr>
      <w:proofErr w:type="gramStart"/>
      <w:r>
        <w:rPr>
          <w:rFonts w:ascii="Times New Roman" w:hAnsi="Times New Roman" w:cs="Times New Roman"/>
          <w:b/>
          <w:sz w:val="24"/>
          <w:szCs w:val="24"/>
          <w:lang w:val="en-US" w:eastAsia="ru-RU"/>
        </w:rPr>
        <w:t>IV</w:t>
      </w:r>
      <w:r w:rsidRPr="00F14C0A">
        <w:rPr>
          <w:rFonts w:ascii="Times New Roman" w:hAnsi="Times New Roman" w:cs="Times New Roman"/>
          <w:b/>
          <w:sz w:val="24"/>
          <w:szCs w:val="24"/>
          <w:lang w:eastAsia="ru-RU"/>
        </w:rPr>
        <w:t>.</w:t>
      </w:r>
      <w:r>
        <w:rPr>
          <w:rFonts w:ascii="Times New Roman" w:hAnsi="Times New Roman" w:cs="Times New Roman"/>
          <w:b/>
          <w:sz w:val="24"/>
          <w:szCs w:val="24"/>
          <w:lang w:eastAsia="ru-RU"/>
        </w:rPr>
        <w:t>Выступление группы биографов (рассказ и представление презентации).</w:t>
      </w:r>
      <w:proofErr w:type="gramEnd"/>
    </w:p>
    <w:p w:rsidR="00F14C0A" w:rsidRDefault="004F5EB0" w:rsidP="00BB12E7">
      <w:pPr>
        <w:pStyle w:val="a4"/>
        <w:spacing w:line="276" w:lineRule="auto"/>
        <w:jc w:val="both"/>
        <w:rPr>
          <w:rFonts w:ascii="Times New Roman" w:hAnsi="Times New Roman" w:cs="Times New Roman"/>
          <w:sz w:val="24"/>
          <w:szCs w:val="24"/>
          <w:lang w:eastAsia="ru-RU"/>
        </w:rPr>
      </w:pPr>
      <w:r w:rsidRPr="004C46F7">
        <w:rPr>
          <w:rFonts w:ascii="Times New Roman" w:hAnsi="Times New Roman" w:cs="Times New Roman"/>
          <w:b/>
          <w:sz w:val="24"/>
          <w:szCs w:val="24"/>
          <w:lang w:eastAsia="ru-RU"/>
        </w:rPr>
        <w:t>1.</w:t>
      </w:r>
      <w:r w:rsidR="00F14C0A" w:rsidRPr="004C46F7">
        <w:rPr>
          <w:rFonts w:ascii="Times New Roman" w:hAnsi="Times New Roman" w:cs="Times New Roman"/>
          <w:b/>
          <w:sz w:val="24"/>
          <w:szCs w:val="24"/>
          <w:lang w:eastAsia="ru-RU"/>
        </w:rPr>
        <w:t>А.С.Пушкин после восстания декабристов. Размышления и переживания о судьбе друзей</w:t>
      </w:r>
      <w:r w:rsidR="00F14C0A">
        <w:rPr>
          <w:rFonts w:ascii="Times New Roman" w:hAnsi="Times New Roman" w:cs="Times New Roman"/>
          <w:sz w:val="24"/>
          <w:szCs w:val="24"/>
          <w:lang w:eastAsia="ru-RU"/>
        </w:rPr>
        <w:t>.</w:t>
      </w:r>
    </w:p>
    <w:p w:rsidR="004C46F7" w:rsidRPr="00D54140" w:rsidRDefault="004C46F7" w:rsidP="00BB12E7">
      <w:pPr>
        <w:pStyle w:val="a4"/>
        <w:spacing w:line="276" w:lineRule="auto"/>
        <w:jc w:val="both"/>
        <w:rPr>
          <w:rFonts w:ascii="Times New Roman" w:hAnsi="Times New Roman" w:cs="Times New Roman"/>
          <w:sz w:val="24"/>
          <w:szCs w:val="24"/>
          <w:lang w:eastAsia="ru-RU"/>
        </w:rPr>
      </w:pPr>
      <w:r w:rsidRPr="00D54140">
        <w:rPr>
          <w:rFonts w:ascii="Times New Roman" w:hAnsi="Times New Roman" w:cs="Times New Roman"/>
          <w:sz w:val="24"/>
          <w:szCs w:val="24"/>
        </w:rPr>
        <w:t xml:space="preserve">Жизнь и творчество Александра Сергеевича Пушкина попали на переломный период российской и мировой истории. Конец XVIII – первая половина XIX в. были заполнены, по словам Л.В. Черепнина, «острой классовой и политической борьбой». </w:t>
      </w:r>
    </w:p>
    <w:p w:rsidR="004F5EB0" w:rsidRPr="00D54140" w:rsidRDefault="00D54140" w:rsidP="004F5EB0">
      <w:pPr>
        <w:pStyle w:val="a5"/>
        <w:spacing w:before="0" w:beforeAutospacing="0" w:after="0" w:afterAutospacing="0"/>
        <w:textAlignment w:val="baseline"/>
        <w:rPr>
          <w:rFonts w:eastAsiaTheme="minorEastAsia"/>
          <w:color w:val="000000" w:themeColor="text1"/>
          <w:kern w:val="24"/>
        </w:rPr>
      </w:pPr>
      <w:r w:rsidRPr="00D54140">
        <w:t>А.С. Пушкин пережил тяжелейшую личную трагедию, потеряв своих близких друзей – участников восстания декабристов.</w:t>
      </w:r>
    </w:p>
    <w:p w:rsidR="00D54140" w:rsidRDefault="00D54140" w:rsidP="00D54140">
      <w:pPr>
        <w:pStyle w:val="a5"/>
        <w:spacing w:before="0" w:beforeAutospacing="0" w:after="0" w:afterAutospacing="0"/>
        <w:textAlignment w:val="baseline"/>
        <w:rPr>
          <w:rFonts w:eastAsiaTheme="minorEastAsia"/>
          <w:b/>
          <w:color w:val="000000" w:themeColor="text1"/>
          <w:kern w:val="24"/>
        </w:rPr>
      </w:pPr>
      <w:r w:rsidRPr="00D54140">
        <w:rPr>
          <w:b/>
        </w:rPr>
        <w:t>2.</w:t>
      </w:r>
      <w:r w:rsidRPr="00D54140">
        <w:rPr>
          <w:rFonts w:eastAsiaTheme="minorEastAsia"/>
          <w:b/>
          <w:color w:val="000000" w:themeColor="text1"/>
          <w:kern w:val="24"/>
        </w:rPr>
        <w:t xml:space="preserve">Интерес </w:t>
      </w:r>
      <w:proofErr w:type="spellStart"/>
      <w:r w:rsidRPr="00D54140">
        <w:rPr>
          <w:rFonts w:eastAsiaTheme="minorEastAsia"/>
          <w:b/>
          <w:color w:val="000000" w:themeColor="text1"/>
          <w:kern w:val="24"/>
        </w:rPr>
        <w:t>А.С.Пушкина</w:t>
      </w:r>
      <w:proofErr w:type="spellEnd"/>
      <w:r w:rsidRPr="00D54140">
        <w:rPr>
          <w:rFonts w:eastAsiaTheme="minorEastAsia"/>
          <w:b/>
          <w:color w:val="000000" w:themeColor="text1"/>
          <w:kern w:val="24"/>
        </w:rPr>
        <w:t xml:space="preserve"> к личности Пугачева.</w:t>
      </w:r>
    </w:p>
    <w:p w:rsidR="00D54140" w:rsidRPr="008918E5" w:rsidRDefault="00C8695E" w:rsidP="00D54140">
      <w:pPr>
        <w:pStyle w:val="a5"/>
        <w:spacing w:before="0" w:beforeAutospacing="0" w:after="0" w:afterAutospacing="0"/>
        <w:textAlignment w:val="baseline"/>
        <w:rPr>
          <w:sz w:val="22"/>
          <w:szCs w:val="22"/>
        </w:rPr>
      </w:pPr>
      <w:r>
        <w:t xml:space="preserve">  </w:t>
      </w:r>
      <w:r w:rsidR="00D54140" w:rsidRPr="00D54140">
        <w:t xml:space="preserve">Вольнолюбивый дух, которым проникнуто всё творчество Пушкина и, в частности, его исторические труды, выразился не только в критике деспотизма, но и, по мнению Л.В. Черепнина, нашёл своё проявление в том, что «писатель посвятил своё творчество героям, о которых дворянские историки предпочитали </w:t>
      </w:r>
      <w:proofErr w:type="gramStart"/>
      <w:r w:rsidR="00D54140" w:rsidRPr="00D54140">
        <w:t>умалчивать</w:t>
      </w:r>
      <w:proofErr w:type="gramEnd"/>
      <w:r w:rsidR="00D54140" w:rsidRPr="00D54140">
        <w:t>… а именно предводителям крестьянских войн – Сте</w:t>
      </w:r>
      <w:r w:rsidR="00D54140">
        <w:t>пану Разину, Емельяну Пугачёву»</w:t>
      </w:r>
      <w:r w:rsidR="00D54140" w:rsidRPr="00D54140">
        <w:t xml:space="preserve">. </w:t>
      </w:r>
    </w:p>
    <w:p w:rsidR="00D54140" w:rsidRPr="00D54140" w:rsidRDefault="00D54140" w:rsidP="004F5EB0">
      <w:pPr>
        <w:pStyle w:val="a5"/>
        <w:spacing w:before="0" w:beforeAutospacing="0" w:after="0" w:afterAutospacing="0"/>
        <w:textAlignment w:val="baseline"/>
        <w:rPr>
          <w:rFonts w:eastAsiaTheme="minorEastAsia"/>
          <w:color w:val="000000" w:themeColor="text1"/>
          <w:kern w:val="24"/>
        </w:rPr>
      </w:pPr>
    </w:p>
    <w:p w:rsidR="00D54140" w:rsidRPr="00D54140" w:rsidRDefault="00D54140" w:rsidP="004F5EB0">
      <w:pPr>
        <w:pStyle w:val="a5"/>
        <w:spacing w:before="0" w:beforeAutospacing="0" w:after="0" w:afterAutospacing="0"/>
        <w:textAlignment w:val="baseline"/>
        <w:rPr>
          <w:rFonts w:eastAsiaTheme="minorEastAsia"/>
          <w:b/>
          <w:color w:val="000000" w:themeColor="text1"/>
          <w:kern w:val="24"/>
        </w:rPr>
      </w:pPr>
    </w:p>
    <w:p w:rsidR="00A66AA5" w:rsidRPr="00AA7754" w:rsidRDefault="00A66AA5" w:rsidP="00A66AA5">
      <w:pPr>
        <w:pStyle w:val="a5"/>
        <w:spacing w:before="0" w:beforeAutospacing="0" w:after="0" w:afterAutospacing="0"/>
        <w:ind w:left="720"/>
        <w:textAlignment w:val="baseline"/>
        <w:rPr>
          <w:b/>
        </w:rPr>
      </w:pPr>
      <w:r w:rsidRPr="00AA7754">
        <w:rPr>
          <w:b/>
          <w:i/>
        </w:rPr>
        <w:t>Учитель литературы</w:t>
      </w:r>
      <w:r w:rsidRPr="00AA7754">
        <w:rPr>
          <w:b/>
        </w:rPr>
        <w:t>.</w:t>
      </w:r>
    </w:p>
    <w:p w:rsidR="00A66AA5" w:rsidRPr="00A66AA5" w:rsidRDefault="00A66AA5" w:rsidP="00A66AA5">
      <w:pPr>
        <w:pStyle w:val="a5"/>
        <w:numPr>
          <w:ilvl w:val="0"/>
          <w:numId w:val="10"/>
        </w:numPr>
        <w:spacing w:before="0" w:beforeAutospacing="0" w:after="0" w:afterAutospacing="0" w:line="276" w:lineRule="auto"/>
        <w:jc w:val="both"/>
        <w:textAlignment w:val="baseline"/>
      </w:pPr>
      <w:r>
        <w:t>Как вы думаете, п</w:t>
      </w:r>
      <w:r w:rsidRPr="00A66AA5">
        <w:t xml:space="preserve">очему же возник у </w:t>
      </w:r>
      <w:proofErr w:type="spellStart"/>
      <w:r w:rsidRPr="00A66AA5">
        <w:rPr>
          <w:rFonts w:eastAsiaTheme="minorEastAsia"/>
          <w:color w:val="000000" w:themeColor="text1"/>
          <w:kern w:val="24"/>
        </w:rPr>
        <w:t>А.С.Пушкина</w:t>
      </w:r>
      <w:proofErr w:type="spellEnd"/>
      <w:r w:rsidRPr="00A66AA5">
        <w:rPr>
          <w:rFonts w:eastAsiaTheme="minorEastAsia"/>
          <w:color w:val="000000" w:themeColor="text1"/>
          <w:kern w:val="24"/>
        </w:rPr>
        <w:t xml:space="preserve"> к</w:t>
      </w:r>
      <w:r w:rsidR="00885ED6" w:rsidRPr="00885ED6">
        <w:rPr>
          <w:rFonts w:eastAsiaTheme="minorEastAsia"/>
          <w:color w:val="000000" w:themeColor="text1"/>
          <w:kern w:val="24"/>
        </w:rPr>
        <w:t xml:space="preserve"> </w:t>
      </w:r>
      <w:r w:rsidR="00885ED6">
        <w:rPr>
          <w:rFonts w:eastAsiaTheme="minorEastAsia"/>
          <w:color w:val="000000" w:themeColor="text1"/>
          <w:kern w:val="24"/>
        </w:rPr>
        <w:t xml:space="preserve">прошлому и к </w:t>
      </w:r>
      <w:r w:rsidRPr="00A66AA5">
        <w:rPr>
          <w:rFonts w:eastAsiaTheme="minorEastAsia"/>
          <w:color w:val="000000" w:themeColor="text1"/>
          <w:kern w:val="24"/>
        </w:rPr>
        <w:t>личности Пугачева?</w:t>
      </w:r>
    </w:p>
    <w:p w:rsidR="00A66AA5" w:rsidRPr="00A66AA5" w:rsidRDefault="00A66AA5" w:rsidP="00A66AA5">
      <w:pPr>
        <w:pStyle w:val="a5"/>
        <w:spacing w:before="0" w:beforeAutospacing="0" w:after="0" w:afterAutospacing="0" w:line="276" w:lineRule="auto"/>
        <w:ind w:left="1494"/>
        <w:jc w:val="both"/>
        <w:textAlignment w:val="baseline"/>
      </w:pPr>
    </w:p>
    <w:p w:rsidR="00A66AA5" w:rsidRDefault="004F5EB0" w:rsidP="004F5EB0">
      <w:pPr>
        <w:pStyle w:val="a4"/>
        <w:spacing w:line="276" w:lineRule="auto"/>
        <w:jc w:val="both"/>
        <w:rPr>
          <w:rFonts w:ascii="Times New Roman" w:hAnsi="Times New Roman" w:cs="Times New Roman"/>
          <w:b/>
          <w:sz w:val="24"/>
          <w:szCs w:val="24"/>
          <w:lang w:eastAsia="ru-RU"/>
        </w:rPr>
      </w:pPr>
      <w:proofErr w:type="gramStart"/>
      <w:r w:rsidRPr="004F5EB0">
        <w:rPr>
          <w:rFonts w:eastAsiaTheme="minorEastAsia"/>
          <w:b/>
          <w:color w:val="000000" w:themeColor="text1"/>
          <w:kern w:val="24"/>
          <w:lang w:val="en-US"/>
        </w:rPr>
        <w:t>V</w:t>
      </w:r>
      <w:r w:rsidRPr="004F5EB0">
        <w:rPr>
          <w:rFonts w:eastAsiaTheme="minorEastAsia"/>
          <w:b/>
          <w:color w:val="000000" w:themeColor="text1"/>
          <w:kern w:val="24"/>
        </w:rPr>
        <w:t>.</w:t>
      </w:r>
      <w:r w:rsidRPr="004F5EB0">
        <w:rPr>
          <w:rFonts w:ascii="Times New Roman" w:hAnsi="Times New Roman" w:cs="Times New Roman"/>
          <w:b/>
          <w:sz w:val="24"/>
          <w:szCs w:val="24"/>
          <w:lang w:eastAsia="ru-RU"/>
        </w:rPr>
        <w:t xml:space="preserve"> </w:t>
      </w:r>
      <w:r w:rsidR="000D676A">
        <w:rPr>
          <w:rFonts w:ascii="Times New Roman" w:hAnsi="Times New Roman" w:cs="Times New Roman"/>
          <w:b/>
          <w:sz w:val="24"/>
          <w:szCs w:val="24"/>
          <w:lang w:eastAsia="ru-RU"/>
        </w:rPr>
        <w:t>Ответы учащихся.</w:t>
      </w:r>
      <w:proofErr w:type="gramEnd"/>
    </w:p>
    <w:p w:rsidR="00AA7754" w:rsidRDefault="00AA7754" w:rsidP="004F5EB0">
      <w:pPr>
        <w:pStyle w:val="a4"/>
        <w:spacing w:line="276" w:lineRule="auto"/>
        <w:jc w:val="both"/>
        <w:rPr>
          <w:rFonts w:ascii="Times New Roman" w:hAnsi="Times New Roman" w:cs="Times New Roman"/>
          <w:b/>
          <w:sz w:val="24"/>
          <w:szCs w:val="24"/>
          <w:lang w:eastAsia="ru-RU"/>
        </w:rPr>
      </w:pPr>
    </w:p>
    <w:p w:rsidR="00AA7754" w:rsidRDefault="00AA7754" w:rsidP="00AA7754">
      <w:pPr>
        <w:pStyle w:val="a4"/>
        <w:spacing w:line="276" w:lineRule="auto"/>
        <w:jc w:val="both"/>
        <w:rPr>
          <w:rFonts w:ascii="Times New Roman" w:eastAsia="Times New Roman" w:hAnsi="Times New Roman" w:cs="Times New Roman"/>
          <w:sz w:val="24"/>
          <w:szCs w:val="24"/>
          <w:lang w:eastAsia="ru-RU"/>
        </w:rPr>
      </w:pPr>
      <w:proofErr w:type="gramStart"/>
      <w:r w:rsidRPr="00AA7754">
        <w:rPr>
          <w:rFonts w:ascii="Times New Roman" w:hAnsi="Times New Roman" w:cs="Times New Roman"/>
          <w:b/>
          <w:i/>
          <w:sz w:val="24"/>
          <w:szCs w:val="24"/>
          <w:lang w:val="en-US" w:eastAsia="ru-RU"/>
        </w:rPr>
        <w:t>VI</w:t>
      </w:r>
      <w:r w:rsidRPr="00C8695E">
        <w:rPr>
          <w:rFonts w:ascii="Times New Roman" w:hAnsi="Times New Roman" w:cs="Times New Roman"/>
          <w:b/>
          <w:i/>
          <w:sz w:val="24"/>
          <w:szCs w:val="24"/>
          <w:lang w:eastAsia="ru-RU"/>
        </w:rPr>
        <w:t>.</w:t>
      </w:r>
      <w:r w:rsidR="000D676A" w:rsidRPr="00AA7754">
        <w:rPr>
          <w:rFonts w:ascii="Times New Roman" w:hAnsi="Times New Roman" w:cs="Times New Roman"/>
          <w:b/>
          <w:i/>
          <w:sz w:val="24"/>
          <w:szCs w:val="24"/>
          <w:lang w:eastAsia="ru-RU"/>
        </w:rPr>
        <w:t>Учитель истории.</w:t>
      </w:r>
      <w:proofErr w:type="gramEnd"/>
      <w:r w:rsidR="000D676A">
        <w:rPr>
          <w:rFonts w:ascii="Times New Roman" w:hAnsi="Times New Roman" w:cs="Times New Roman"/>
          <w:i/>
          <w:sz w:val="24"/>
          <w:szCs w:val="24"/>
          <w:lang w:eastAsia="ru-RU"/>
        </w:rPr>
        <w:t xml:space="preserve"> </w:t>
      </w:r>
      <w:r w:rsidR="000D676A">
        <w:rPr>
          <w:rFonts w:ascii="Times New Roman" w:hAnsi="Times New Roman" w:cs="Times New Roman"/>
          <w:sz w:val="24"/>
          <w:szCs w:val="24"/>
          <w:lang w:eastAsia="ru-RU"/>
        </w:rPr>
        <w:t xml:space="preserve">Конечно, в истории любого государства можно найти периоды, в которые складывалась похожая историческая обстановка. Такое сходство можно заметить </w:t>
      </w:r>
      <w:r w:rsidR="000D676A">
        <w:rPr>
          <w:rFonts w:ascii="Times New Roman" w:hAnsi="Times New Roman" w:cs="Times New Roman"/>
          <w:sz w:val="24"/>
          <w:szCs w:val="24"/>
          <w:lang w:eastAsia="ru-RU"/>
        </w:rPr>
        <w:lastRenderedPageBreak/>
        <w:t xml:space="preserve">между </w:t>
      </w:r>
      <w:r>
        <w:rPr>
          <w:rFonts w:ascii="Times New Roman" w:hAnsi="Times New Roman" w:cs="Times New Roman"/>
          <w:sz w:val="24"/>
          <w:szCs w:val="24"/>
          <w:lang w:eastAsia="ru-RU"/>
        </w:rPr>
        <w:t xml:space="preserve">ситуацией в России после разгрома восстания декабристов (30-ые годы 19 века) и </w:t>
      </w:r>
      <w:r>
        <w:rPr>
          <w:rFonts w:ascii="Times New Roman" w:eastAsia="Times New Roman" w:hAnsi="Times New Roman" w:cs="Times New Roman"/>
          <w:sz w:val="24"/>
          <w:szCs w:val="24"/>
          <w:lang w:eastAsia="ru-RU"/>
        </w:rPr>
        <w:t xml:space="preserve">исторической обстановкой второй половины </w:t>
      </w:r>
      <w:r>
        <w:rPr>
          <w:rFonts w:ascii="Times New Roman" w:eastAsia="Times New Roman" w:hAnsi="Times New Roman" w:cs="Times New Roman"/>
          <w:sz w:val="24"/>
          <w:szCs w:val="24"/>
          <w:lang w:val="en-US" w:eastAsia="ru-RU"/>
        </w:rPr>
        <w:t>XVIII</w:t>
      </w:r>
      <w:r>
        <w:rPr>
          <w:rFonts w:ascii="Times New Roman" w:eastAsia="Times New Roman" w:hAnsi="Times New Roman" w:cs="Times New Roman"/>
          <w:sz w:val="24"/>
          <w:szCs w:val="24"/>
          <w:lang w:eastAsia="ru-RU"/>
        </w:rPr>
        <w:t xml:space="preserve"> в.</w:t>
      </w:r>
    </w:p>
    <w:p w:rsidR="00AA7754" w:rsidRDefault="00AA7754" w:rsidP="000D676A">
      <w:pPr>
        <w:pStyle w:val="a4"/>
        <w:jc w:val="both"/>
        <w:rPr>
          <w:rFonts w:ascii="Times New Roman" w:hAnsi="Times New Roman" w:cs="Times New Roman"/>
          <w:sz w:val="24"/>
          <w:szCs w:val="24"/>
          <w:lang w:eastAsia="ru-RU"/>
        </w:rPr>
      </w:pPr>
    </w:p>
    <w:p w:rsidR="000D676A" w:rsidRPr="00AA7754" w:rsidRDefault="00885ED6" w:rsidP="00AA7754">
      <w:pPr>
        <w:pStyle w:val="a4"/>
        <w:spacing w:line="276"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000D676A" w:rsidRPr="00AA7754">
        <w:rPr>
          <w:rFonts w:ascii="Times New Roman" w:hAnsi="Times New Roman" w:cs="Times New Roman"/>
          <w:b/>
          <w:sz w:val="24"/>
          <w:szCs w:val="24"/>
          <w:lang w:eastAsia="ru-RU"/>
        </w:rPr>
        <w:t>Обстановка в России</w:t>
      </w:r>
      <w:r w:rsidR="00AA7754" w:rsidRPr="00AA7754">
        <w:rPr>
          <w:rFonts w:ascii="Times New Roman" w:eastAsia="Times New Roman" w:hAnsi="Times New Roman" w:cs="Times New Roman"/>
          <w:b/>
          <w:sz w:val="24"/>
          <w:szCs w:val="24"/>
          <w:lang w:eastAsia="ru-RU"/>
        </w:rPr>
        <w:t xml:space="preserve"> второй половины </w:t>
      </w:r>
      <w:r w:rsidR="00AA7754" w:rsidRPr="00AA7754">
        <w:rPr>
          <w:rFonts w:ascii="Times New Roman" w:eastAsia="Times New Roman" w:hAnsi="Times New Roman" w:cs="Times New Roman"/>
          <w:b/>
          <w:sz w:val="24"/>
          <w:szCs w:val="24"/>
          <w:lang w:val="en-US" w:eastAsia="ru-RU"/>
        </w:rPr>
        <w:t>XVIII</w:t>
      </w:r>
      <w:r w:rsidR="00AA7754" w:rsidRPr="00AA7754">
        <w:rPr>
          <w:rFonts w:ascii="Times New Roman" w:eastAsia="Times New Roman" w:hAnsi="Times New Roman" w:cs="Times New Roman"/>
          <w:b/>
          <w:sz w:val="24"/>
          <w:szCs w:val="24"/>
          <w:lang w:eastAsia="ru-RU"/>
        </w:rPr>
        <w:t xml:space="preserve"> в.</w:t>
      </w:r>
    </w:p>
    <w:p w:rsidR="000D676A" w:rsidRPr="009F285D" w:rsidRDefault="000D676A" w:rsidP="000D676A">
      <w:pPr>
        <w:pStyle w:val="a4"/>
        <w:jc w:val="both"/>
        <w:rPr>
          <w:rFonts w:ascii="Times New Roman" w:hAnsi="Times New Roman" w:cs="Times New Roman"/>
          <w:sz w:val="24"/>
          <w:szCs w:val="24"/>
          <w:lang w:eastAsia="ru-RU"/>
        </w:rPr>
      </w:pPr>
      <w:r w:rsidRPr="009F285D">
        <w:rPr>
          <w:rFonts w:ascii="Times New Roman" w:hAnsi="Times New Roman" w:cs="Times New Roman"/>
          <w:i/>
          <w:iCs/>
          <w:sz w:val="24"/>
          <w:szCs w:val="24"/>
          <w:lang w:eastAsia="ru-RU"/>
        </w:rPr>
        <w:t>Усиление крепостной зависимости.</w:t>
      </w:r>
    </w:p>
    <w:p w:rsidR="000D676A" w:rsidRPr="009F285D" w:rsidRDefault="000D676A" w:rsidP="000D676A">
      <w:pPr>
        <w:pStyle w:val="a4"/>
        <w:jc w:val="both"/>
        <w:rPr>
          <w:rFonts w:ascii="Times New Roman" w:hAnsi="Times New Roman" w:cs="Times New Roman"/>
          <w:sz w:val="24"/>
          <w:szCs w:val="24"/>
          <w:lang w:eastAsia="ru-RU"/>
        </w:rPr>
      </w:pPr>
      <w:r w:rsidRPr="009F285D">
        <w:rPr>
          <w:rFonts w:ascii="Times New Roman" w:hAnsi="Times New Roman" w:cs="Times New Roman"/>
          <w:sz w:val="24"/>
          <w:szCs w:val="24"/>
          <w:lang w:eastAsia="ru-RU"/>
        </w:rPr>
        <w:t>- Рассматривая царствование Екатерины Второй как эпоху расцвета крепостного права, мы видим, что народный гнев, вылившийся в грандиозное восстание 1773-1774 годов, был ответом на чудовищное экономическое, правовое, моральное подавление народа.</w:t>
      </w:r>
    </w:p>
    <w:p w:rsidR="000D676A" w:rsidRPr="009F285D" w:rsidRDefault="000D676A" w:rsidP="000D676A">
      <w:pPr>
        <w:pStyle w:val="a4"/>
        <w:jc w:val="both"/>
        <w:rPr>
          <w:rFonts w:ascii="Times New Roman" w:hAnsi="Times New Roman" w:cs="Times New Roman"/>
          <w:sz w:val="24"/>
          <w:szCs w:val="24"/>
          <w:lang w:eastAsia="ru-RU"/>
        </w:rPr>
      </w:pPr>
      <w:r w:rsidRPr="009F285D">
        <w:rPr>
          <w:rFonts w:ascii="Times New Roman" w:hAnsi="Times New Roman" w:cs="Times New Roman"/>
          <w:sz w:val="24"/>
          <w:szCs w:val="24"/>
          <w:lang w:eastAsia="ru-RU"/>
        </w:rPr>
        <w:t>Непрерывное усиление крепостной зависимости и рост повинностей на протяжении первой половины 18 века вызывали ожесточенное сопротивление крестьян. Главной его формой было бегство. Беглые уходили в казачьи области, на Урал, в Сибирь, на Украину, в северные леса. Нередко они создавали «разбойные шайки», которые не только грабили на дорогах, но и громили помещичьи усадьбы, уничтожали и документы на владение землей и крепостными. Не раз крестьяне открыто восставали, избивали и даже убивали своих господ, сопротивлялись усмирявшим их войскам. Окончательно утвердившиеся крепостные порядки только в 1762-1769 годах вызвали 120 крепостных выступлений.</w:t>
      </w:r>
    </w:p>
    <w:p w:rsidR="000D676A" w:rsidRPr="00850DBE" w:rsidRDefault="000D676A" w:rsidP="000D676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0DBE">
        <w:rPr>
          <w:rFonts w:ascii="Times New Roman" w:eastAsia="Times New Roman" w:hAnsi="Times New Roman" w:cs="Times New Roman"/>
          <w:sz w:val="24"/>
          <w:szCs w:val="24"/>
          <w:lang w:eastAsia="ru-RU"/>
        </w:rPr>
        <w:t>Какова же была государственная политика в отношении крестьян?</w:t>
      </w:r>
    </w:p>
    <w:p w:rsidR="000D676A" w:rsidRPr="00AA7754" w:rsidRDefault="00885ED6" w:rsidP="000D676A">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2</w:t>
      </w:r>
      <w:r w:rsidR="000D676A" w:rsidRPr="00AA7754">
        <w:rPr>
          <w:rFonts w:ascii="Times New Roman" w:eastAsia="Times New Roman" w:hAnsi="Times New Roman" w:cs="Times New Roman"/>
          <w:b/>
          <w:iCs/>
          <w:sz w:val="24"/>
          <w:szCs w:val="24"/>
          <w:lang w:eastAsia="ru-RU"/>
        </w:rPr>
        <w:t>.</w:t>
      </w:r>
      <w:r w:rsidR="000D676A" w:rsidRPr="00AA7754">
        <w:rPr>
          <w:rFonts w:ascii="Times New Roman" w:eastAsia="Times New Roman" w:hAnsi="Times New Roman" w:cs="Times New Roman"/>
          <w:b/>
          <w:i/>
          <w:iCs/>
          <w:sz w:val="24"/>
          <w:szCs w:val="24"/>
          <w:lang w:eastAsia="ru-RU"/>
        </w:rPr>
        <w:t xml:space="preserve"> </w:t>
      </w:r>
      <w:r w:rsidR="000D676A" w:rsidRPr="00AA7754">
        <w:rPr>
          <w:rFonts w:ascii="Times New Roman" w:eastAsia="Times New Roman" w:hAnsi="Times New Roman" w:cs="Times New Roman"/>
          <w:b/>
          <w:iCs/>
          <w:sz w:val="24"/>
          <w:szCs w:val="24"/>
          <w:lang w:eastAsia="ru-RU"/>
        </w:rPr>
        <w:t xml:space="preserve">Екатерина </w:t>
      </w:r>
      <w:r w:rsidR="000D676A" w:rsidRPr="00AA7754">
        <w:rPr>
          <w:rFonts w:ascii="Times New Roman" w:eastAsia="Times New Roman" w:hAnsi="Times New Roman" w:cs="Times New Roman"/>
          <w:b/>
          <w:iCs/>
          <w:sz w:val="24"/>
          <w:szCs w:val="24"/>
          <w:lang w:val="en-US" w:eastAsia="ru-RU"/>
        </w:rPr>
        <w:t>II</w:t>
      </w:r>
      <w:r w:rsidR="000D676A" w:rsidRPr="00AA7754">
        <w:rPr>
          <w:rFonts w:ascii="Times New Roman" w:eastAsia="Times New Roman" w:hAnsi="Times New Roman" w:cs="Times New Roman"/>
          <w:b/>
          <w:iCs/>
          <w:sz w:val="24"/>
          <w:szCs w:val="24"/>
          <w:lang w:eastAsia="ru-RU"/>
        </w:rPr>
        <w:t xml:space="preserve"> и ее внутренняя политика – сообщение учащихся</w:t>
      </w:r>
    </w:p>
    <w:p w:rsidR="000D676A" w:rsidRPr="00AA7754" w:rsidRDefault="00885ED6" w:rsidP="000D676A">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0D676A" w:rsidRPr="00AA7754">
        <w:rPr>
          <w:rFonts w:ascii="Times New Roman" w:eastAsia="Times New Roman" w:hAnsi="Times New Roman" w:cs="Times New Roman"/>
          <w:b/>
          <w:sz w:val="24"/>
          <w:szCs w:val="24"/>
          <w:lang w:eastAsia="ru-RU"/>
        </w:rPr>
        <w:t>. Биографическая справка о Емельяне Пугачёве – компьютерная презентация</w:t>
      </w:r>
    </w:p>
    <w:p w:rsidR="000D676A" w:rsidRPr="003D5F13" w:rsidRDefault="000D676A" w:rsidP="000D676A">
      <w:pPr>
        <w:pStyle w:val="a4"/>
        <w:jc w:val="both"/>
        <w:rPr>
          <w:rFonts w:ascii="Times New Roman" w:hAnsi="Times New Roman" w:cs="Times New Roman"/>
          <w:lang w:eastAsia="ru-RU"/>
        </w:rPr>
      </w:pPr>
      <w:r w:rsidRPr="003D5F13">
        <w:rPr>
          <w:rFonts w:ascii="Times New Roman" w:hAnsi="Times New Roman" w:cs="Times New Roman"/>
          <w:lang w:eastAsia="ru-RU"/>
        </w:rPr>
        <w:t xml:space="preserve">- Емельян Пугачев родился в станице </w:t>
      </w:r>
      <w:proofErr w:type="spellStart"/>
      <w:r w:rsidRPr="003D5F13">
        <w:rPr>
          <w:rFonts w:ascii="Times New Roman" w:hAnsi="Times New Roman" w:cs="Times New Roman"/>
          <w:lang w:eastAsia="ru-RU"/>
        </w:rPr>
        <w:t>Зимовейской</w:t>
      </w:r>
      <w:proofErr w:type="spellEnd"/>
      <w:r w:rsidRPr="003D5F13">
        <w:rPr>
          <w:rFonts w:ascii="Times New Roman" w:hAnsi="Times New Roman" w:cs="Times New Roman"/>
          <w:lang w:eastAsia="ru-RU"/>
        </w:rPr>
        <w:t xml:space="preserve"> Донской губернии. Отец – Иван Михайлович Пугачев, скончался в 1762 году, мать – Анна Михайловна в 1771 году. Фамилия Пугачев произошла от прозвища деда – Михаила Пугача. В семье, кроме Емельяна, был брат – </w:t>
      </w:r>
      <w:proofErr w:type="spellStart"/>
      <w:r w:rsidRPr="003D5F13">
        <w:rPr>
          <w:rFonts w:ascii="Times New Roman" w:hAnsi="Times New Roman" w:cs="Times New Roman"/>
          <w:lang w:eastAsia="ru-RU"/>
        </w:rPr>
        <w:t>Дементей</w:t>
      </w:r>
      <w:proofErr w:type="spellEnd"/>
      <w:r w:rsidRPr="003D5F13">
        <w:rPr>
          <w:rFonts w:ascii="Times New Roman" w:hAnsi="Times New Roman" w:cs="Times New Roman"/>
          <w:lang w:eastAsia="ru-RU"/>
        </w:rPr>
        <w:t xml:space="preserve">, и две сестры – Ульяна и </w:t>
      </w:r>
      <w:proofErr w:type="spellStart"/>
      <w:r w:rsidRPr="003D5F13">
        <w:rPr>
          <w:rFonts w:ascii="Times New Roman" w:hAnsi="Times New Roman" w:cs="Times New Roman"/>
          <w:lang w:eastAsia="ru-RU"/>
        </w:rPr>
        <w:t>Федосья</w:t>
      </w:r>
      <w:proofErr w:type="spellEnd"/>
      <w:r w:rsidRPr="003D5F13">
        <w:rPr>
          <w:rFonts w:ascii="Times New Roman" w:hAnsi="Times New Roman" w:cs="Times New Roman"/>
          <w:lang w:eastAsia="ru-RU"/>
        </w:rPr>
        <w:t xml:space="preserve">. Как указывал на допросе сам Пугачев, семье его принадлежала к официальной православной вере, в отличие от большинства донских и яицких казаков, придерживающихся старой веры. На службе находился с 18 лет, в 19 лет женился на Софье Дмитриевне Недюжевой, казачке станицы </w:t>
      </w:r>
      <w:proofErr w:type="spellStart"/>
      <w:r w:rsidRPr="003D5F13">
        <w:rPr>
          <w:rFonts w:ascii="Times New Roman" w:hAnsi="Times New Roman" w:cs="Times New Roman"/>
          <w:lang w:eastAsia="ru-RU"/>
        </w:rPr>
        <w:t>Есауловской</w:t>
      </w:r>
      <w:proofErr w:type="spellEnd"/>
      <w:r w:rsidRPr="003D5F13">
        <w:rPr>
          <w:rFonts w:ascii="Times New Roman" w:hAnsi="Times New Roman" w:cs="Times New Roman"/>
          <w:lang w:eastAsia="ru-RU"/>
        </w:rPr>
        <w:t>. С 1763 по 1767 год Пугачев проходил службу в своей станице, где у него в 1764 году родился сын Трофим, а в 1768 году – дочь Аграфена. В перерыве между рождением детей Пугачев был командирован в Польшу с командой есаула Елисея Яковлева для поиска и возвращения в Россию бежавших старообрядцев.</w:t>
      </w:r>
    </w:p>
    <w:p w:rsidR="000D676A" w:rsidRPr="003D5F13" w:rsidRDefault="000D676A" w:rsidP="000D676A">
      <w:pPr>
        <w:pStyle w:val="a4"/>
        <w:jc w:val="both"/>
        <w:rPr>
          <w:rFonts w:ascii="Times New Roman" w:hAnsi="Times New Roman" w:cs="Times New Roman"/>
          <w:lang w:eastAsia="ru-RU"/>
        </w:rPr>
      </w:pPr>
      <w:r w:rsidRPr="003D5F13">
        <w:rPr>
          <w:rFonts w:ascii="Times New Roman" w:hAnsi="Times New Roman" w:cs="Times New Roman"/>
          <w:lang w:eastAsia="ru-RU"/>
        </w:rPr>
        <w:t xml:space="preserve">После отвода войск на зимние квартиры в </w:t>
      </w:r>
      <w:proofErr w:type="spellStart"/>
      <w:r w:rsidRPr="003D5F13">
        <w:rPr>
          <w:rFonts w:ascii="Times New Roman" w:hAnsi="Times New Roman" w:cs="Times New Roman"/>
          <w:lang w:eastAsia="ru-RU"/>
        </w:rPr>
        <w:t>Елизаветград</w:t>
      </w:r>
      <w:proofErr w:type="spellEnd"/>
      <w:r w:rsidRPr="003D5F13">
        <w:rPr>
          <w:rFonts w:ascii="Times New Roman" w:hAnsi="Times New Roman" w:cs="Times New Roman"/>
          <w:lang w:eastAsia="ru-RU"/>
        </w:rPr>
        <w:t xml:space="preserve"> в 1771 году, Пугачев заболел («…и гнили у него грудь и ноги»). Полковник Кутейников направил его на Дон в составе команды из 100 казаков для замены лошадей. По причине болезни Пугачев не мог вернуться обратно, нанял замену – «</w:t>
      </w:r>
      <w:proofErr w:type="spellStart"/>
      <w:r w:rsidRPr="003D5F13">
        <w:rPr>
          <w:rFonts w:ascii="Times New Roman" w:hAnsi="Times New Roman" w:cs="Times New Roman"/>
          <w:lang w:eastAsia="ru-RU"/>
        </w:rPr>
        <w:t>Глазуновской</w:t>
      </w:r>
      <w:proofErr w:type="spellEnd"/>
      <w:r w:rsidRPr="003D5F13">
        <w:rPr>
          <w:rFonts w:ascii="Times New Roman" w:hAnsi="Times New Roman" w:cs="Times New Roman"/>
          <w:lang w:eastAsia="ru-RU"/>
        </w:rPr>
        <w:t xml:space="preserve"> станицы (на реке Медведице) казака Бирюкова, коему за то дал две лошади с седлами, саблю, бурку, зипун синий, </w:t>
      </w:r>
      <w:proofErr w:type="gramStart"/>
      <w:r w:rsidRPr="003D5F13">
        <w:rPr>
          <w:rFonts w:ascii="Times New Roman" w:hAnsi="Times New Roman" w:cs="Times New Roman"/>
          <w:lang w:eastAsia="ru-RU"/>
        </w:rPr>
        <w:t>харч</w:t>
      </w:r>
      <w:proofErr w:type="gramEnd"/>
      <w:r w:rsidRPr="003D5F13">
        <w:rPr>
          <w:rFonts w:ascii="Times New Roman" w:hAnsi="Times New Roman" w:cs="Times New Roman"/>
          <w:lang w:eastAsia="ru-RU"/>
        </w:rPr>
        <w:t xml:space="preserve"> всякой и денег двенадцать </w:t>
      </w:r>
      <w:proofErr w:type="spellStart"/>
      <w:r w:rsidRPr="003D5F13">
        <w:rPr>
          <w:rFonts w:ascii="Times New Roman" w:hAnsi="Times New Roman" w:cs="Times New Roman"/>
          <w:lang w:eastAsia="ru-RU"/>
        </w:rPr>
        <w:t>рублев</w:t>
      </w:r>
      <w:proofErr w:type="spellEnd"/>
      <w:r w:rsidRPr="003D5F13">
        <w:rPr>
          <w:rFonts w:ascii="Times New Roman" w:hAnsi="Times New Roman" w:cs="Times New Roman"/>
          <w:lang w:eastAsia="ru-RU"/>
        </w:rPr>
        <w:t xml:space="preserve">». Сам же направился в войсковую столицу </w:t>
      </w:r>
      <w:proofErr w:type="spellStart"/>
      <w:r w:rsidRPr="003D5F13">
        <w:rPr>
          <w:rFonts w:ascii="Times New Roman" w:hAnsi="Times New Roman" w:cs="Times New Roman"/>
          <w:lang w:eastAsia="ru-RU"/>
        </w:rPr>
        <w:t>Черкасск</w:t>
      </w:r>
      <w:proofErr w:type="spellEnd"/>
      <w:r w:rsidRPr="003D5F13">
        <w:rPr>
          <w:rFonts w:ascii="Times New Roman" w:hAnsi="Times New Roman" w:cs="Times New Roman"/>
          <w:lang w:eastAsia="ru-RU"/>
        </w:rPr>
        <w:t xml:space="preserve"> проситься в отставку. В отставке ему отказали, предложив лечиться в лазарете или самостоятельно. Пугачев предпочел лечиться самостоятельно, после чего направился повидать свою сестру Феодосию с затем Симоном Павловым в Таганрог, где тот проходил службу. В разговоре с зятем Пугачев узнал, что тот с несколькими товарищами хочет бежать со службы, и вызвался помочь ему. </w:t>
      </w:r>
    </w:p>
    <w:p w:rsidR="000D676A" w:rsidRPr="003D5F13" w:rsidRDefault="000D676A" w:rsidP="000D676A">
      <w:pPr>
        <w:pStyle w:val="a4"/>
        <w:jc w:val="both"/>
        <w:rPr>
          <w:rFonts w:ascii="Times New Roman" w:hAnsi="Times New Roman" w:cs="Times New Roman"/>
          <w:lang w:eastAsia="ru-RU"/>
        </w:rPr>
      </w:pPr>
      <w:r w:rsidRPr="003D5F13">
        <w:rPr>
          <w:rFonts w:ascii="Times New Roman" w:hAnsi="Times New Roman" w:cs="Times New Roman"/>
          <w:lang w:eastAsia="ru-RU"/>
        </w:rPr>
        <w:t xml:space="preserve">После поимки Павлов рассказал об обстоятельствах побега. В результате чего Пугачев вынужден был скрываться, был неоднократно задержан и бежал, неудачно пытался перебраться на Терек. </w:t>
      </w:r>
    </w:p>
    <w:p w:rsidR="000D676A" w:rsidRDefault="000D676A" w:rsidP="000D676A">
      <w:pPr>
        <w:pStyle w:val="a4"/>
        <w:jc w:val="both"/>
        <w:rPr>
          <w:rFonts w:ascii="Times New Roman" w:hAnsi="Times New Roman" w:cs="Times New Roman"/>
          <w:lang w:eastAsia="ru-RU"/>
        </w:rPr>
      </w:pPr>
      <w:r w:rsidRPr="003D5F13">
        <w:rPr>
          <w:rFonts w:ascii="Times New Roman" w:hAnsi="Times New Roman" w:cs="Times New Roman"/>
          <w:lang w:eastAsia="ru-RU"/>
        </w:rPr>
        <w:t>В ноябре 1772 года Пугачев скрывается в старообрядческом ските Введения Богородицы, у настоятеля Филарета, от которого услышал о произошедшем волнении в Яицком войске. Через несколько дней</w:t>
      </w:r>
      <w:r w:rsidR="00885ED6">
        <w:rPr>
          <w:rFonts w:ascii="Times New Roman" w:hAnsi="Times New Roman" w:cs="Times New Roman"/>
          <w:lang w:eastAsia="ru-RU"/>
        </w:rPr>
        <w:t xml:space="preserve">, </w:t>
      </w:r>
      <w:r w:rsidRPr="003D5F13">
        <w:rPr>
          <w:rFonts w:ascii="Times New Roman" w:hAnsi="Times New Roman" w:cs="Times New Roman"/>
          <w:lang w:eastAsia="ru-RU"/>
        </w:rPr>
        <w:t>в конце ноября – в начале декабря</w:t>
      </w:r>
      <w:r w:rsidR="00885ED6">
        <w:rPr>
          <w:rFonts w:ascii="Times New Roman" w:hAnsi="Times New Roman" w:cs="Times New Roman"/>
          <w:lang w:eastAsia="ru-RU"/>
        </w:rPr>
        <w:t>,</w:t>
      </w:r>
      <w:r w:rsidRPr="003D5F13">
        <w:rPr>
          <w:rFonts w:ascii="Times New Roman" w:hAnsi="Times New Roman" w:cs="Times New Roman"/>
          <w:lang w:eastAsia="ru-RU"/>
        </w:rPr>
        <w:t xml:space="preserve"> Пугачев отправился в поездку за рыбой в Яицкий городок, где встретился с одним из участников восстания 1772 года Денисом Пьяновым. В разговоре с ним Пугачев впервые назвал себя спасшимся Петром III и обсуждал возможность организации побега скрывающихся участников восстания на Кубань. По возвращении в </w:t>
      </w:r>
      <w:proofErr w:type="spellStart"/>
      <w:r w:rsidRPr="003D5F13">
        <w:rPr>
          <w:rFonts w:ascii="Times New Roman" w:hAnsi="Times New Roman" w:cs="Times New Roman"/>
          <w:lang w:eastAsia="ru-RU"/>
        </w:rPr>
        <w:t>Мечетную</w:t>
      </w:r>
      <w:proofErr w:type="spellEnd"/>
      <w:r w:rsidRPr="003D5F13">
        <w:rPr>
          <w:rFonts w:ascii="Times New Roman" w:hAnsi="Times New Roman" w:cs="Times New Roman"/>
          <w:lang w:eastAsia="ru-RU"/>
        </w:rPr>
        <w:t xml:space="preserve"> слободу по доносу бывшего с ним в поездке крестьянина Филиппова Пугачева арестовали и направили для проведения следствия сначала в Симбирск, а затем в январе 1773 года в Казань. По дороге ему удалось бежать.</w:t>
      </w:r>
    </w:p>
    <w:p w:rsidR="000D676A" w:rsidRPr="003D5F13" w:rsidRDefault="000D676A" w:rsidP="000D676A">
      <w:pPr>
        <w:pStyle w:val="a4"/>
        <w:jc w:val="both"/>
        <w:rPr>
          <w:rFonts w:ascii="Times New Roman" w:hAnsi="Times New Roman" w:cs="Times New Roman"/>
          <w:sz w:val="16"/>
          <w:szCs w:val="16"/>
          <w:lang w:eastAsia="ru-RU"/>
        </w:rPr>
      </w:pPr>
    </w:p>
    <w:p w:rsidR="000D676A" w:rsidRPr="00885ED6" w:rsidRDefault="000D676A" w:rsidP="000D676A">
      <w:pPr>
        <w:pStyle w:val="a4"/>
        <w:numPr>
          <w:ilvl w:val="0"/>
          <w:numId w:val="2"/>
        </w:numPr>
        <w:jc w:val="both"/>
        <w:rPr>
          <w:rFonts w:ascii="Times New Roman" w:hAnsi="Times New Roman" w:cs="Times New Roman"/>
          <w:b/>
          <w:sz w:val="24"/>
          <w:szCs w:val="24"/>
          <w:lang w:eastAsia="ru-RU"/>
        </w:rPr>
      </w:pPr>
      <w:r w:rsidRPr="00885ED6">
        <w:rPr>
          <w:rFonts w:ascii="Times New Roman" w:hAnsi="Times New Roman" w:cs="Times New Roman"/>
          <w:b/>
          <w:sz w:val="24"/>
          <w:szCs w:val="24"/>
          <w:lang w:eastAsia="ru-RU"/>
        </w:rPr>
        <w:t>Восстание под предводительством Емельяна Пугачева – компьютерная презентация</w:t>
      </w:r>
    </w:p>
    <w:p w:rsidR="00F44D69" w:rsidRDefault="00885ED6" w:rsidP="00885ED6">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b/>
          <w:sz w:val="24"/>
          <w:szCs w:val="24"/>
          <w:lang w:val="en-US" w:eastAsia="ru-RU"/>
        </w:rPr>
        <w:t>VII</w:t>
      </w:r>
      <w:r w:rsidRPr="00885ED6">
        <w:rPr>
          <w:rFonts w:ascii="Times New Roman" w:eastAsia="Times New Roman" w:hAnsi="Times New Roman" w:cs="Times New Roman"/>
          <w:b/>
          <w:sz w:val="24"/>
          <w:szCs w:val="24"/>
          <w:lang w:eastAsia="ru-RU"/>
        </w:rPr>
        <w:t>.</w:t>
      </w:r>
      <w:r w:rsidR="000D676A" w:rsidRPr="00885ED6">
        <w:rPr>
          <w:rFonts w:ascii="Times New Roman" w:eastAsia="Times New Roman" w:hAnsi="Times New Roman" w:cs="Times New Roman"/>
          <w:b/>
          <w:sz w:val="24"/>
          <w:szCs w:val="24"/>
          <w:lang w:eastAsia="ru-RU"/>
        </w:rPr>
        <w:t xml:space="preserve"> </w:t>
      </w:r>
      <w:r w:rsidRPr="00AA7754">
        <w:rPr>
          <w:rFonts w:ascii="Times New Roman" w:hAnsi="Times New Roman" w:cs="Times New Roman"/>
          <w:b/>
          <w:i/>
          <w:sz w:val="24"/>
          <w:szCs w:val="24"/>
        </w:rPr>
        <w:t>Учитель литературы</w:t>
      </w:r>
      <w:r w:rsidRPr="00AA7754">
        <w:rPr>
          <w:rFonts w:ascii="Times New Roman" w:hAnsi="Times New Roman" w:cs="Times New Roman"/>
          <w:b/>
          <w:sz w:val="24"/>
          <w:szCs w:val="24"/>
        </w:rPr>
        <w:t>.</w:t>
      </w:r>
      <w:r w:rsidRPr="00885ED6">
        <w:rPr>
          <w:rFonts w:ascii="Times New Roman" w:hAnsi="Times New Roman" w:cs="Times New Roman"/>
          <w:b/>
          <w:sz w:val="24"/>
          <w:szCs w:val="24"/>
        </w:rPr>
        <w:t xml:space="preserve"> </w:t>
      </w:r>
      <w:r>
        <w:rPr>
          <w:rFonts w:ascii="Times New Roman" w:hAnsi="Times New Roman" w:cs="Times New Roman"/>
          <w:sz w:val="24"/>
          <w:szCs w:val="24"/>
        </w:rPr>
        <w:t xml:space="preserve">Итак, интерес </w:t>
      </w:r>
      <w:proofErr w:type="spellStart"/>
      <w:r>
        <w:rPr>
          <w:rFonts w:ascii="Times New Roman" w:hAnsi="Times New Roman" w:cs="Times New Roman"/>
          <w:sz w:val="24"/>
          <w:szCs w:val="24"/>
        </w:rPr>
        <w:t>А.С.Пушкина</w:t>
      </w:r>
      <w:proofErr w:type="spellEnd"/>
      <w:r>
        <w:rPr>
          <w:rFonts w:ascii="Times New Roman" w:hAnsi="Times New Roman" w:cs="Times New Roman"/>
          <w:sz w:val="24"/>
          <w:szCs w:val="24"/>
        </w:rPr>
        <w:t xml:space="preserve"> к прошлому и к личности Пугачева совершенно не случаен. Интересная, сложная личность </w:t>
      </w:r>
      <w:r w:rsidR="00F44D69">
        <w:rPr>
          <w:rFonts w:ascii="Times New Roman" w:hAnsi="Times New Roman" w:cs="Times New Roman"/>
          <w:sz w:val="24"/>
          <w:szCs w:val="24"/>
        </w:rPr>
        <w:t xml:space="preserve"> у Емельяна Пугачева. Непросто </w:t>
      </w:r>
      <w:r>
        <w:rPr>
          <w:rFonts w:ascii="Times New Roman" w:hAnsi="Times New Roman" w:cs="Times New Roman"/>
          <w:sz w:val="24"/>
          <w:szCs w:val="24"/>
        </w:rPr>
        <w:t>шла</w:t>
      </w:r>
      <w:r w:rsidR="00F44D69">
        <w:rPr>
          <w:rFonts w:ascii="Times New Roman" w:hAnsi="Times New Roman" w:cs="Times New Roman"/>
          <w:sz w:val="24"/>
          <w:szCs w:val="24"/>
        </w:rPr>
        <w:t xml:space="preserve"> и</w:t>
      </w:r>
      <w:r>
        <w:rPr>
          <w:rFonts w:ascii="Times New Roman" w:hAnsi="Times New Roman" w:cs="Times New Roman"/>
          <w:sz w:val="24"/>
          <w:szCs w:val="24"/>
        </w:rPr>
        <w:t xml:space="preserve"> работа над</w:t>
      </w:r>
      <w:r w:rsidR="00F44D69">
        <w:rPr>
          <w:rFonts w:ascii="Times New Roman" w:hAnsi="Times New Roman" w:cs="Times New Roman"/>
          <w:sz w:val="24"/>
          <w:szCs w:val="24"/>
        </w:rPr>
        <w:t xml:space="preserve"> </w:t>
      </w:r>
      <w:r>
        <w:rPr>
          <w:rFonts w:ascii="Times New Roman" w:hAnsi="Times New Roman" w:cs="Times New Roman"/>
          <w:sz w:val="24"/>
          <w:szCs w:val="24"/>
        </w:rPr>
        <w:t xml:space="preserve"> </w:t>
      </w:r>
      <w:r w:rsidR="00F44D69">
        <w:rPr>
          <w:rFonts w:ascii="Times New Roman" w:hAnsi="Times New Roman" w:cs="Times New Roman"/>
          <w:sz w:val="24"/>
          <w:szCs w:val="24"/>
        </w:rPr>
        <w:t xml:space="preserve">образом предводителя восстания. </w:t>
      </w:r>
    </w:p>
    <w:p w:rsidR="000D676A" w:rsidRPr="00885ED6" w:rsidRDefault="00F44D69" w:rsidP="000D676A">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t>Послушаем сообщение биографов.</w:t>
      </w:r>
      <w:r w:rsidR="000D676A" w:rsidRPr="00885ED6">
        <w:rPr>
          <w:rFonts w:ascii="Times New Roman" w:eastAsia="Times New Roman" w:hAnsi="Times New Roman" w:cs="Times New Roman"/>
          <w:b/>
          <w:sz w:val="24"/>
          <w:szCs w:val="24"/>
          <w:lang w:eastAsia="ru-RU"/>
        </w:rPr>
        <w:t xml:space="preserve">          </w:t>
      </w:r>
    </w:p>
    <w:p w:rsidR="000D676A" w:rsidRPr="000D676A" w:rsidRDefault="000D676A" w:rsidP="004F5EB0">
      <w:pPr>
        <w:pStyle w:val="a4"/>
        <w:spacing w:line="276" w:lineRule="auto"/>
        <w:jc w:val="both"/>
        <w:rPr>
          <w:rFonts w:ascii="Times New Roman" w:hAnsi="Times New Roman" w:cs="Times New Roman"/>
          <w:b/>
          <w:sz w:val="24"/>
          <w:szCs w:val="24"/>
          <w:lang w:eastAsia="ru-RU"/>
        </w:rPr>
      </w:pPr>
    </w:p>
    <w:p w:rsidR="00885ED6" w:rsidRPr="00885ED6" w:rsidRDefault="00F44D69" w:rsidP="00F44D69">
      <w:pPr>
        <w:spacing w:after="0" w:line="240" w:lineRule="auto"/>
        <w:jc w:val="both"/>
        <w:rPr>
          <w:rFonts w:ascii="Times New Roman" w:eastAsia="Times New Roman" w:hAnsi="Times New Roman" w:cs="Times New Roman"/>
          <w:b/>
          <w:sz w:val="24"/>
          <w:szCs w:val="24"/>
          <w:lang w:eastAsia="ru-RU"/>
        </w:rPr>
      </w:pPr>
      <w:r w:rsidRPr="00F44D69">
        <w:rPr>
          <w:rFonts w:ascii="Times New Roman" w:hAnsi="Times New Roman" w:cs="Times New Roman"/>
          <w:b/>
          <w:sz w:val="24"/>
          <w:szCs w:val="24"/>
        </w:rPr>
        <w:t>Сообщение биографов</w:t>
      </w:r>
      <w:r w:rsidRPr="00F44D69">
        <w:rPr>
          <w:rFonts w:ascii="Times New Roman" w:eastAsia="Times New Roman" w:hAnsi="Times New Roman" w:cs="Times New Roman"/>
          <w:b/>
          <w:sz w:val="24"/>
          <w:szCs w:val="24"/>
          <w:lang w:eastAsia="ru-RU"/>
        </w:rPr>
        <w:t xml:space="preserve"> </w:t>
      </w:r>
      <w:r w:rsidR="00885ED6" w:rsidRPr="00885ED6">
        <w:rPr>
          <w:rFonts w:ascii="Times New Roman" w:eastAsia="Times New Roman" w:hAnsi="Times New Roman" w:cs="Times New Roman"/>
          <w:b/>
          <w:sz w:val="24"/>
          <w:szCs w:val="24"/>
          <w:lang w:eastAsia="ru-RU"/>
        </w:rPr>
        <w:t>«История создания произведения «Капитанская дочка</w:t>
      </w:r>
      <w:r>
        <w:rPr>
          <w:rFonts w:ascii="Times New Roman" w:eastAsia="Times New Roman" w:hAnsi="Times New Roman" w:cs="Times New Roman"/>
          <w:b/>
          <w:sz w:val="24"/>
          <w:szCs w:val="24"/>
          <w:lang w:eastAsia="ru-RU"/>
        </w:rPr>
        <w:t xml:space="preserve">» - </w:t>
      </w:r>
      <w:r w:rsidR="002F5BDE">
        <w:rPr>
          <w:rFonts w:ascii="Times New Roman" w:eastAsia="Times New Roman" w:hAnsi="Times New Roman" w:cs="Times New Roman"/>
          <w:b/>
          <w:sz w:val="24"/>
          <w:szCs w:val="24"/>
          <w:lang w:eastAsia="ru-RU"/>
        </w:rPr>
        <w:t xml:space="preserve">рассказ и </w:t>
      </w:r>
      <w:r w:rsidRPr="00F44D69">
        <w:rPr>
          <w:rFonts w:ascii="Times New Roman" w:eastAsia="Times New Roman" w:hAnsi="Times New Roman" w:cs="Times New Roman"/>
          <w:b/>
          <w:sz w:val="24"/>
          <w:szCs w:val="24"/>
          <w:lang w:eastAsia="ru-RU"/>
        </w:rPr>
        <w:t>компьютерная презентация</w:t>
      </w:r>
    </w:p>
    <w:p w:rsidR="00885ED6" w:rsidRPr="00885ED6" w:rsidRDefault="00885ED6" w:rsidP="00885ED6">
      <w:pPr>
        <w:spacing w:after="0" w:line="240" w:lineRule="auto"/>
        <w:ind w:left="720"/>
        <w:jc w:val="both"/>
        <w:rPr>
          <w:rFonts w:ascii="Times New Roman" w:eastAsia="Times New Roman" w:hAnsi="Times New Roman" w:cs="Times New Roman"/>
          <w:sz w:val="24"/>
          <w:szCs w:val="24"/>
          <w:lang w:eastAsia="ru-RU"/>
        </w:rPr>
      </w:pPr>
    </w:p>
    <w:p w:rsidR="00D54140" w:rsidRDefault="002A2557" w:rsidP="002F5BDE">
      <w:pPr>
        <w:pStyle w:val="a5"/>
        <w:spacing w:before="0" w:beforeAutospacing="0" w:after="0" w:afterAutospacing="0"/>
        <w:textAlignment w:val="baseline"/>
      </w:pPr>
      <w:r>
        <w:t xml:space="preserve"> </w:t>
      </w:r>
      <w:r w:rsidRPr="002A2557">
        <w:rPr>
          <w:i/>
        </w:rPr>
        <w:t>Т</w:t>
      </w:r>
      <w:r w:rsidR="00885ED6" w:rsidRPr="00885ED6">
        <w:rPr>
          <w:i/>
        </w:rPr>
        <w:t>екст выступления</w:t>
      </w:r>
      <w:r w:rsidR="00885ED6" w:rsidRPr="00885ED6">
        <w:t xml:space="preserve">: </w:t>
      </w:r>
    </w:p>
    <w:p w:rsidR="00D54140" w:rsidRDefault="002F5BDE" w:rsidP="002A2557">
      <w:pPr>
        <w:spacing w:after="0" w:line="240" w:lineRule="auto"/>
        <w:jc w:val="both"/>
        <w:rPr>
          <w:sz w:val="24"/>
          <w:szCs w:val="24"/>
        </w:rPr>
      </w:pPr>
      <w:r w:rsidRPr="002F5BDE">
        <w:rPr>
          <w:rFonts w:ascii="Times New Roman" w:hAnsi="Times New Roman" w:cs="Times New Roman"/>
          <w:b/>
          <w:sz w:val="24"/>
          <w:szCs w:val="24"/>
        </w:rPr>
        <w:t>1.</w:t>
      </w:r>
      <w:r w:rsidR="00D54140" w:rsidRPr="00D54140">
        <w:rPr>
          <w:rFonts w:ascii="Times New Roman" w:hAnsi="Times New Roman" w:cs="Times New Roman"/>
          <w:sz w:val="24"/>
          <w:szCs w:val="24"/>
        </w:rPr>
        <w:t xml:space="preserve">Великий писатель задумал </w:t>
      </w:r>
      <w:r w:rsidR="00D54140" w:rsidRPr="002F5BDE">
        <w:rPr>
          <w:rFonts w:ascii="Times New Roman" w:hAnsi="Times New Roman" w:cs="Times New Roman"/>
          <w:b/>
          <w:sz w:val="24"/>
          <w:szCs w:val="24"/>
        </w:rPr>
        <w:t>план нового романа</w:t>
      </w:r>
      <w:r w:rsidR="00D54140" w:rsidRPr="00D54140">
        <w:rPr>
          <w:rFonts w:ascii="Times New Roman" w:hAnsi="Times New Roman" w:cs="Times New Roman"/>
          <w:sz w:val="24"/>
          <w:szCs w:val="24"/>
        </w:rPr>
        <w:t xml:space="preserve"> – будущей «Капитанской дочки», – который был датирован 31 января 1833 г. Но ему было ясно и следующее: для того, чтобы создать как можно более яркое художественное изображение крестьянской войны под предводительством Пугачёва, необходимо внимательно изучить данную тему. С этого и началось изучение Пушкиным материалов по истории Пугачёвского восстания, которое привело в итоге к созданию в конце 1833 г. исторического труда о</w:t>
      </w:r>
      <w:r w:rsidR="00D54140" w:rsidRPr="00D54140">
        <w:rPr>
          <w:sz w:val="24"/>
          <w:szCs w:val="24"/>
        </w:rPr>
        <w:t xml:space="preserve"> нём</w:t>
      </w:r>
      <w:r w:rsidR="00D54140">
        <w:rPr>
          <w:sz w:val="24"/>
          <w:szCs w:val="24"/>
        </w:rPr>
        <w:t>.</w:t>
      </w:r>
    </w:p>
    <w:p w:rsidR="00D54140" w:rsidRDefault="00D54140" w:rsidP="002A2557">
      <w:pPr>
        <w:spacing w:after="0" w:line="240" w:lineRule="auto"/>
        <w:jc w:val="both"/>
        <w:rPr>
          <w:sz w:val="24"/>
          <w:szCs w:val="24"/>
        </w:rPr>
      </w:pPr>
    </w:p>
    <w:p w:rsidR="00D54140" w:rsidRDefault="002F5BDE" w:rsidP="002A2557">
      <w:pPr>
        <w:spacing w:after="0" w:line="240" w:lineRule="auto"/>
        <w:jc w:val="both"/>
        <w:rPr>
          <w:rFonts w:ascii="Times New Roman" w:hAnsi="Times New Roman" w:cs="Times New Roman"/>
          <w:sz w:val="24"/>
          <w:szCs w:val="24"/>
        </w:rPr>
      </w:pPr>
      <w:r w:rsidRPr="002F5BDE">
        <w:rPr>
          <w:rFonts w:ascii="Times New Roman" w:hAnsi="Times New Roman" w:cs="Times New Roman"/>
          <w:b/>
          <w:sz w:val="24"/>
          <w:szCs w:val="24"/>
        </w:rPr>
        <w:t>2.</w:t>
      </w:r>
      <w:r w:rsidR="00D54140" w:rsidRPr="002F5BDE">
        <w:rPr>
          <w:rFonts w:ascii="Times New Roman" w:hAnsi="Times New Roman" w:cs="Times New Roman"/>
          <w:b/>
          <w:sz w:val="24"/>
          <w:szCs w:val="24"/>
        </w:rPr>
        <w:t>«История Пугачёва»</w:t>
      </w:r>
      <w:r w:rsidR="00D54140" w:rsidRPr="00D54140">
        <w:rPr>
          <w:rFonts w:ascii="Times New Roman" w:hAnsi="Times New Roman" w:cs="Times New Roman"/>
          <w:sz w:val="24"/>
          <w:szCs w:val="24"/>
        </w:rPr>
        <w:t xml:space="preserve"> – единственное законченное и изданное научное исследование А.С. Пушкина на историческую тему. Интересна </w:t>
      </w:r>
      <w:r w:rsidR="00D54140" w:rsidRPr="002F5BDE">
        <w:rPr>
          <w:rFonts w:ascii="Times New Roman" w:hAnsi="Times New Roman" w:cs="Times New Roman"/>
          <w:b/>
          <w:sz w:val="24"/>
          <w:szCs w:val="24"/>
        </w:rPr>
        <w:t>история названия</w:t>
      </w:r>
      <w:r w:rsidR="00D54140" w:rsidRPr="00D54140">
        <w:rPr>
          <w:rFonts w:ascii="Times New Roman" w:hAnsi="Times New Roman" w:cs="Times New Roman"/>
          <w:sz w:val="24"/>
          <w:szCs w:val="24"/>
        </w:rPr>
        <w:t xml:space="preserve"> этого труда: «История Пугачёва» при издании по распоряжению цензора книги Николая I была переименована в «Историю Пугачёвского бунта»</w:t>
      </w:r>
      <w:r w:rsidR="00296DC3">
        <w:rPr>
          <w:rFonts w:ascii="Times New Roman" w:hAnsi="Times New Roman" w:cs="Times New Roman"/>
          <w:sz w:val="24"/>
          <w:szCs w:val="24"/>
        </w:rPr>
        <w:t>.</w:t>
      </w:r>
    </w:p>
    <w:p w:rsidR="00296DC3" w:rsidRDefault="002F5BDE" w:rsidP="00296DC3">
      <w:pPr>
        <w:pStyle w:val="a5"/>
        <w:jc w:val="both"/>
      </w:pPr>
      <w:r w:rsidRPr="002F5BDE">
        <w:rPr>
          <w:b/>
        </w:rPr>
        <w:t>3.</w:t>
      </w:r>
      <w:r w:rsidR="00296DC3" w:rsidRPr="002F5BDE">
        <w:rPr>
          <w:b/>
        </w:rPr>
        <w:t>Работа Пушкина с архивными документами</w:t>
      </w:r>
      <w:r w:rsidR="00296DC3" w:rsidRPr="00296DC3">
        <w:t xml:space="preserve"> осложнялась препятствиями со стороны чиновников в выдаче документов, нужных ему для написания труда. 9 февраля 1833 г. А.С. Пушкин обратился к военному министру Александру Ивановичу </w:t>
      </w:r>
      <w:proofErr w:type="spellStart"/>
      <w:r w:rsidR="00296DC3" w:rsidRPr="00296DC3">
        <w:t>Чернышёву</w:t>
      </w:r>
      <w:proofErr w:type="spellEnd"/>
      <w:r w:rsidR="00296DC3" w:rsidRPr="00296DC3">
        <w:t xml:space="preserve"> со следующей просьбой: для работы над историей «графа Суворова»</w:t>
      </w:r>
      <w:r>
        <w:t>. П</w:t>
      </w:r>
      <w:r w:rsidR="00296DC3" w:rsidRPr="00296DC3">
        <w:t>исателю были нужны следственное дело о Пугачёве и ряд других документов. С первых дней работы над «Историей Пугачёва», параллельно с изучением литературы и архивных источников, Пушкин разыскивал людей, помнивших события Пугачёвского движения, записывал их воспоминания.</w:t>
      </w:r>
    </w:p>
    <w:p w:rsidR="0014612E" w:rsidRPr="00296DC3" w:rsidRDefault="0014612E" w:rsidP="00296DC3">
      <w:pPr>
        <w:pStyle w:val="a5"/>
        <w:jc w:val="both"/>
      </w:pPr>
    </w:p>
    <w:p w:rsidR="002F5BDE" w:rsidRDefault="002F5BDE" w:rsidP="002F5BDE">
      <w:pPr>
        <w:spacing w:after="0" w:line="240" w:lineRule="auto"/>
        <w:jc w:val="both"/>
        <w:rPr>
          <w:rFonts w:ascii="Times New Roman" w:eastAsia="Times New Roman" w:hAnsi="Times New Roman" w:cs="Times New Roman"/>
          <w:b/>
          <w:sz w:val="24"/>
          <w:szCs w:val="24"/>
          <w:lang w:eastAsia="ru-RU"/>
        </w:rPr>
      </w:pPr>
      <w:r w:rsidRPr="002F5BDE">
        <w:rPr>
          <w:rFonts w:ascii="Times New Roman" w:hAnsi="Times New Roman" w:cs="Times New Roman"/>
          <w:b/>
          <w:sz w:val="24"/>
          <w:szCs w:val="24"/>
        </w:rPr>
        <w:t xml:space="preserve">4.Путешествие </w:t>
      </w:r>
      <w:proofErr w:type="spellStart"/>
      <w:r w:rsidRPr="002F5BDE">
        <w:rPr>
          <w:rFonts w:ascii="Times New Roman" w:hAnsi="Times New Roman" w:cs="Times New Roman"/>
          <w:b/>
          <w:sz w:val="24"/>
          <w:szCs w:val="24"/>
        </w:rPr>
        <w:t>А.С.Пушкина</w:t>
      </w:r>
      <w:proofErr w:type="spellEnd"/>
      <w:r w:rsidRPr="002F5BDE">
        <w:rPr>
          <w:rFonts w:ascii="Times New Roman" w:eastAsia="Times New Roman" w:hAnsi="Times New Roman" w:cs="Times New Roman"/>
          <w:b/>
          <w:sz w:val="24"/>
          <w:szCs w:val="24"/>
          <w:lang w:eastAsia="ru-RU"/>
        </w:rPr>
        <w:t xml:space="preserve"> по пугачевским местам Поволжья и Оренбургской губернии (расс</w:t>
      </w:r>
      <w:r w:rsidR="0014612E">
        <w:rPr>
          <w:rFonts w:ascii="Times New Roman" w:eastAsia="Times New Roman" w:hAnsi="Times New Roman" w:cs="Times New Roman"/>
          <w:b/>
          <w:sz w:val="24"/>
          <w:szCs w:val="24"/>
          <w:lang w:eastAsia="ru-RU"/>
        </w:rPr>
        <w:t>каз с демонстрацией</w:t>
      </w:r>
      <w:r w:rsidRPr="002F5BDE">
        <w:rPr>
          <w:rFonts w:ascii="Times New Roman" w:eastAsia="Times New Roman" w:hAnsi="Times New Roman" w:cs="Times New Roman"/>
          <w:b/>
          <w:sz w:val="24"/>
          <w:szCs w:val="24"/>
          <w:lang w:eastAsia="ru-RU"/>
        </w:rPr>
        <w:t xml:space="preserve"> карты путешествия)</w:t>
      </w:r>
    </w:p>
    <w:p w:rsidR="002F5BDE" w:rsidRDefault="00296DC3" w:rsidP="002F5BDE">
      <w:pPr>
        <w:spacing w:after="0" w:line="240" w:lineRule="auto"/>
        <w:jc w:val="both"/>
        <w:rPr>
          <w:rFonts w:ascii="Times New Roman" w:hAnsi="Times New Roman" w:cs="Times New Roman"/>
          <w:sz w:val="24"/>
          <w:szCs w:val="24"/>
        </w:rPr>
      </w:pPr>
      <w:r w:rsidRPr="002F5BDE">
        <w:rPr>
          <w:rFonts w:ascii="Times New Roman" w:hAnsi="Times New Roman" w:cs="Times New Roman"/>
          <w:sz w:val="24"/>
          <w:szCs w:val="24"/>
        </w:rPr>
        <w:t>Не удовлетворившись архивными материалами, А.С. Пушкин, уже после написания первой черновой редакции «Истории Пугачёва», пожелал побывать в краях, где происходило Пугачёвское восстание, осмотреть места военных действий и, в особенности, увидеть живых свидетелей восстания.17 августа 1833 г. А.С. Пушкин получил разрешение от властей и выехал из Петербурга</w:t>
      </w:r>
      <w:bookmarkStart w:id="1" w:name="_ftnref44"/>
      <w:r w:rsidRPr="002F5BDE">
        <w:rPr>
          <w:rFonts w:ascii="Times New Roman" w:hAnsi="Times New Roman" w:cs="Times New Roman"/>
          <w:sz w:val="24"/>
          <w:szCs w:val="24"/>
        </w:rPr>
        <w:fldChar w:fldCharType="begin"/>
      </w:r>
      <w:r w:rsidRPr="002F5BDE">
        <w:rPr>
          <w:rFonts w:ascii="Times New Roman" w:hAnsi="Times New Roman" w:cs="Times New Roman"/>
          <w:sz w:val="24"/>
          <w:szCs w:val="24"/>
        </w:rPr>
        <w:instrText xml:space="preserve"> HYPERLINK "http://ekos-orel.ru/istoricheskie_lichnosti/referat_aasa_pushkin_kak_issledovatel_v.html" \l "_ftn44" \o "" </w:instrText>
      </w:r>
      <w:r w:rsidRPr="002F5BDE">
        <w:rPr>
          <w:rFonts w:ascii="Times New Roman" w:hAnsi="Times New Roman" w:cs="Times New Roman"/>
          <w:sz w:val="24"/>
          <w:szCs w:val="24"/>
        </w:rPr>
        <w:fldChar w:fldCharType="end"/>
      </w:r>
      <w:bookmarkEnd w:id="1"/>
      <w:r w:rsidRPr="002F5BDE">
        <w:rPr>
          <w:rFonts w:ascii="Times New Roman" w:hAnsi="Times New Roman" w:cs="Times New Roman"/>
          <w:sz w:val="24"/>
          <w:szCs w:val="24"/>
        </w:rPr>
        <w:t xml:space="preserve">. </w:t>
      </w:r>
    </w:p>
    <w:p w:rsidR="00296DC3" w:rsidRDefault="00296DC3" w:rsidP="002F5BDE">
      <w:pPr>
        <w:spacing w:after="0" w:line="240" w:lineRule="auto"/>
        <w:jc w:val="both"/>
        <w:rPr>
          <w:rFonts w:ascii="Times New Roman" w:hAnsi="Times New Roman" w:cs="Times New Roman"/>
          <w:sz w:val="24"/>
          <w:szCs w:val="24"/>
        </w:rPr>
      </w:pPr>
      <w:r w:rsidRPr="002F5BDE">
        <w:rPr>
          <w:rFonts w:ascii="Times New Roman" w:hAnsi="Times New Roman" w:cs="Times New Roman"/>
          <w:sz w:val="24"/>
          <w:szCs w:val="24"/>
        </w:rPr>
        <w:t xml:space="preserve">Писатель совершил специальную поездку в Нижний Новгород, Казань, Оренбург, Уральск, Берду, чтобы там пополнить свои сведения об обстоятельствах восстания Пугачёва. Хотел бы несколько слов сказать об этой поездке Пушкина. За четыре месяца он намеревался полностью повторить путь армии Е.И. Пугачёва. Пушкин выписал подорожную, чтобы посетить крепости Верхне-Яицкую (нынешний Верхнеуральск), </w:t>
      </w:r>
      <w:proofErr w:type="spellStart"/>
      <w:r w:rsidRPr="002F5BDE">
        <w:rPr>
          <w:rFonts w:ascii="Times New Roman" w:hAnsi="Times New Roman" w:cs="Times New Roman"/>
          <w:sz w:val="24"/>
          <w:szCs w:val="24"/>
        </w:rPr>
        <w:t>Чебаркульскую</w:t>
      </w:r>
      <w:proofErr w:type="spellEnd"/>
      <w:r w:rsidRPr="002F5BDE">
        <w:rPr>
          <w:rFonts w:ascii="Times New Roman" w:hAnsi="Times New Roman" w:cs="Times New Roman"/>
          <w:sz w:val="24"/>
          <w:szCs w:val="24"/>
        </w:rPr>
        <w:t xml:space="preserve">, а также </w:t>
      </w:r>
      <w:proofErr w:type="spellStart"/>
      <w:r w:rsidRPr="002F5BDE">
        <w:rPr>
          <w:rFonts w:ascii="Times New Roman" w:hAnsi="Times New Roman" w:cs="Times New Roman"/>
          <w:sz w:val="24"/>
          <w:szCs w:val="24"/>
        </w:rPr>
        <w:t>Авзяно</w:t>
      </w:r>
      <w:proofErr w:type="spellEnd"/>
      <w:r w:rsidRPr="002F5BDE">
        <w:rPr>
          <w:rFonts w:ascii="Times New Roman" w:hAnsi="Times New Roman" w:cs="Times New Roman"/>
          <w:sz w:val="24"/>
          <w:szCs w:val="24"/>
        </w:rPr>
        <w:t xml:space="preserve">-Петровский и </w:t>
      </w:r>
      <w:proofErr w:type="spellStart"/>
      <w:r w:rsidRPr="002F5BDE">
        <w:rPr>
          <w:rFonts w:ascii="Times New Roman" w:hAnsi="Times New Roman" w:cs="Times New Roman"/>
          <w:sz w:val="24"/>
          <w:szCs w:val="24"/>
        </w:rPr>
        <w:t>Саткинский</w:t>
      </w:r>
      <w:proofErr w:type="spellEnd"/>
      <w:r w:rsidRPr="002F5BDE">
        <w:rPr>
          <w:rFonts w:ascii="Times New Roman" w:hAnsi="Times New Roman" w:cs="Times New Roman"/>
          <w:sz w:val="24"/>
          <w:szCs w:val="24"/>
        </w:rPr>
        <w:t xml:space="preserve"> заводы. В августе 1833 г. </w:t>
      </w:r>
      <w:r w:rsidRPr="002F5BDE">
        <w:rPr>
          <w:rFonts w:ascii="Times New Roman" w:hAnsi="Times New Roman" w:cs="Times New Roman"/>
          <w:sz w:val="24"/>
          <w:szCs w:val="24"/>
        </w:rPr>
        <w:lastRenderedPageBreak/>
        <w:t>писатель получил разрешение на поездку по пугачёвским местам, а в сентябре уже проезжал Нижний Новгород, Казань, Симбирск, Уральск, Оренбург</w:t>
      </w:r>
      <w:r w:rsidR="0014612E">
        <w:rPr>
          <w:rFonts w:ascii="Times New Roman" w:hAnsi="Times New Roman" w:cs="Times New Roman"/>
          <w:sz w:val="24"/>
          <w:szCs w:val="24"/>
        </w:rPr>
        <w:t>.</w:t>
      </w:r>
    </w:p>
    <w:p w:rsidR="000D0681" w:rsidRDefault="0014612E" w:rsidP="0014612E">
      <w:pPr>
        <w:spacing w:after="0" w:line="240" w:lineRule="auto"/>
        <w:jc w:val="both"/>
        <w:rPr>
          <w:rFonts w:ascii="Times New Roman" w:hAnsi="Times New Roman" w:cs="Times New Roman"/>
          <w:b/>
          <w:sz w:val="24"/>
          <w:szCs w:val="24"/>
        </w:rPr>
      </w:pPr>
      <w:r w:rsidRPr="0014612E">
        <w:rPr>
          <w:rFonts w:ascii="Times New Roman" w:hAnsi="Times New Roman" w:cs="Times New Roman"/>
          <w:b/>
          <w:sz w:val="24"/>
          <w:szCs w:val="24"/>
        </w:rPr>
        <w:t xml:space="preserve">5.Из воспоминаний </w:t>
      </w:r>
      <w:proofErr w:type="spellStart"/>
      <w:r w:rsidRPr="0014612E">
        <w:rPr>
          <w:rFonts w:ascii="Times New Roman" w:hAnsi="Times New Roman" w:cs="Times New Roman"/>
          <w:b/>
          <w:sz w:val="24"/>
          <w:szCs w:val="24"/>
        </w:rPr>
        <w:t>В.И.Даля</w:t>
      </w:r>
      <w:proofErr w:type="spellEnd"/>
    </w:p>
    <w:p w:rsidR="000D0681" w:rsidRPr="0014612E" w:rsidRDefault="000D0681" w:rsidP="000D0681">
      <w:pPr>
        <w:spacing w:after="0" w:line="240" w:lineRule="auto"/>
        <w:jc w:val="both"/>
        <w:rPr>
          <w:rFonts w:ascii="Times New Roman" w:hAnsi="Times New Roman" w:cs="Times New Roman"/>
          <w:b/>
          <w:sz w:val="24"/>
          <w:szCs w:val="24"/>
        </w:rPr>
      </w:pPr>
    </w:p>
    <w:p w:rsidR="0014612E" w:rsidRPr="0014612E" w:rsidRDefault="000D0681" w:rsidP="000D0681">
      <w:pPr>
        <w:kinsoku w:val="0"/>
        <w:overflowPunct w:val="0"/>
        <w:spacing w:after="0" w:line="240" w:lineRule="auto"/>
        <w:ind w:left="284"/>
        <w:contextualSpacing/>
        <w:textAlignment w:val="baseline"/>
        <w:rPr>
          <w:rFonts w:ascii="Times New Roman" w:eastAsia="Times New Roman" w:hAnsi="Times New Roman" w:cs="Times New Roman"/>
          <w:color w:val="99FF99"/>
          <w:sz w:val="24"/>
          <w:szCs w:val="24"/>
          <w:lang w:eastAsia="ru-RU"/>
        </w:rPr>
      </w:pPr>
      <w:r w:rsidRPr="0014612E">
        <w:rPr>
          <w:rFonts w:ascii="Times New Roman" w:eastAsiaTheme="minorEastAsia" w:hAnsi="Times New Roman" w:cs="Times New Roman"/>
          <w:color w:val="000000" w:themeColor="text1"/>
          <w:sz w:val="24"/>
          <w:szCs w:val="24"/>
          <w:lang w:eastAsia="ru-RU"/>
          <w14:shadow w14:blurRad="38100" w14:dist="38100" w14:dir="2700000" w14:sx="100000" w14:sy="100000" w14:kx="0" w14:ky="0" w14:algn="tl">
            <w14:srgbClr w14:val="000000"/>
          </w14:shadow>
        </w:rPr>
        <w:t xml:space="preserve">«В Бердах мы отыскали старуху, которая знала, видела и помнила Пугача. Пушкин разговаривал с нею целое утро; ему указали, где стояла изба, обращенная в золотой дворец, где разбойник казнил несколько верных долгу своему сынов отечества; указали на гребни, где, по преданию, лежит огромный клад Пугача, зашитый в рубаху, засыпанный землей и покрытый трупом человеческим, чтобы </w:t>
      </w:r>
      <w:proofErr w:type="spellStart"/>
      <w:r w:rsidRPr="0014612E">
        <w:rPr>
          <w:rFonts w:ascii="Times New Roman" w:eastAsiaTheme="minorEastAsia" w:hAnsi="Times New Roman" w:cs="Times New Roman"/>
          <w:color w:val="000000" w:themeColor="text1"/>
          <w:sz w:val="24"/>
          <w:szCs w:val="24"/>
          <w:lang w:eastAsia="ru-RU"/>
          <w14:shadow w14:blurRad="38100" w14:dist="38100" w14:dir="2700000" w14:sx="100000" w14:sy="100000" w14:kx="0" w14:ky="0" w14:algn="tl">
            <w14:srgbClr w14:val="000000"/>
          </w14:shadow>
        </w:rPr>
        <w:t>отвесть</w:t>
      </w:r>
      <w:proofErr w:type="spellEnd"/>
      <w:r w:rsidRPr="0014612E">
        <w:rPr>
          <w:rFonts w:ascii="Times New Roman" w:eastAsiaTheme="minorEastAsia" w:hAnsi="Times New Roman" w:cs="Times New Roman"/>
          <w:color w:val="000000" w:themeColor="text1"/>
          <w:sz w:val="24"/>
          <w:szCs w:val="24"/>
          <w:lang w:eastAsia="ru-RU"/>
          <w14:shadow w14:blurRad="38100" w14:dist="38100" w14:dir="2700000" w14:sx="100000" w14:sy="100000" w14:kx="0" w14:ky="0" w14:algn="tl">
            <w14:srgbClr w14:val="000000"/>
          </w14:shadow>
        </w:rPr>
        <w:t xml:space="preserve"> всякое подозрение и обмануть кладоискателей, которые, дорывшись до трупа, должны подумать, что это – простая могила. Старуха спела также несколько песен, относившихся к тому же предмету, и Пушкин дал ей на прощание червонец</w:t>
      </w:r>
      <w:proofErr w:type="gramStart"/>
      <w:r w:rsidRPr="0014612E">
        <w:rPr>
          <w:rFonts w:ascii="Times New Roman" w:eastAsiaTheme="minorEastAsia" w:hAnsi="Times New Roman" w:cs="Times New Roman"/>
          <w:color w:val="000000" w:themeColor="text1"/>
          <w:sz w:val="24"/>
          <w:szCs w:val="24"/>
          <w:lang w:eastAsia="ru-RU"/>
          <w14:shadow w14:blurRad="38100" w14:dist="38100" w14:dir="2700000" w14:sx="100000" w14:sy="100000" w14:kx="0" w14:ky="0" w14:algn="tl">
            <w14:srgbClr w14:val="000000"/>
          </w14:shadow>
        </w:rPr>
        <w:t>.»</w:t>
      </w:r>
      <w:proofErr w:type="gramEnd"/>
    </w:p>
    <w:p w:rsidR="0014612E" w:rsidRPr="000D0681" w:rsidRDefault="0014612E" w:rsidP="000D0681">
      <w:pPr>
        <w:spacing w:after="0" w:line="240" w:lineRule="auto"/>
        <w:rPr>
          <w:rFonts w:ascii="Arial" w:hAnsi="Arial" w:cs="Arial"/>
          <w:sz w:val="24"/>
          <w:szCs w:val="24"/>
        </w:rPr>
      </w:pPr>
    </w:p>
    <w:p w:rsidR="0014612E" w:rsidRPr="0014612E" w:rsidRDefault="0014612E" w:rsidP="002A25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6.З</w:t>
      </w:r>
      <w:r w:rsidRPr="0014612E">
        <w:rPr>
          <w:rFonts w:ascii="Times New Roman" w:hAnsi="Times New Roman" w:cs="Times New Roman"/>
          <w:b/>
          <w:sz w:val="24"/>
          <w:szCs w:val="24"/>
        </w:rPr>
        <w:t>авершение работы над «Историей Пугачева».</w:t>
      </w:r>
    </w:p>
    <w:p w:rsidR="00296DC3" w:rsidRPr="002F5BDE" w:rsidRDefault="00296DC3" w:rsidP="002A2557">
      <w:pPr>
        <w:spacing w:after="0" w:line="240" w:lineRule="auto"/>
        <w:jc w:val="both"/>
        <w:rPr>
          <w:rFonts w:ascii="Times New Roman" w:hAnsi="Times New Roman" w:cs="Times New Roman"/>
          <w:sz w:val="24"/>
          <w:szCs w:val="24"/>
        </w:rPr>
      </w:pPr>
      <w:r w:rsidRPr="002F5BDE">
        <w:rPr>
          <w:rFonts w:ascii="Times New Roman" w:hAnsi="Times New Roman" w:cs="Times New Roman"/>
          <w:sz w:val="24"/>
          <w:szCs w:val="24"/>
        </w:rPr>
        <w:t>1 октября А.С. Пушкин прибыл в село Болдино. Здесь Пушкин приступил к переработке первоначального текста. К началу ноября она была закончена. За Пушкиным был учреждён секретный полицейский надзор, который, впрочем, не смог выявить ничего противозаконного в действиях поэта во время его пребывания в Болдине.</w:t>
      </w:r>
    </w:p>
    <w:p w:rsidR="00296DC3" w:rsidRPr="002F5BDE" w:rsidRDefault="00296DC3" w:rsidP="002A2557">
      <w:pPr>
        <w:spacing w:after="0" w:line="240" w:lineRule="auto"/>
        <w:jc w:val="both"/>
        <w:rPr>
          <w:rFonts w:ascii="Times New Roman" w:hAnsi="Times New Roman" w:cs="Times New Roman"/>
          <w:sz w:val="24"/>
          <w:szCs w:val="24"/>
        </w:rPr>
      </w:pPr>
      <w:r w:rsidRPr="002F5BDE">
        <w:rPr>
          <w:rFonts w:ascii="Times New Roman" w:hAnsi="Times New Roman" w:cs="Times New Roman"/>
          <w:sz w:val="24"/>
          <w:szCs w:val="24"/>
        </w:rPr>
        <w:t xml:space="preserve">26 февраля Пушкин обратился к </w:t>
      </w:r>
      <w:proofErr w:type="spellStart"/>
      <w:r w:rsidRPr="002F5BDE">
        <w:rPr>
          <w:rFonts w:ascii="Times New Roman" w:hAnsi="Times New Roman" w:cs="Times New Roman"/>
          <w:sz w:val="24"/>
          <w:szCs w:val="24"/>
        </w:rPr>
        <w:t>Бенкендорфу</w:t>
      </w:r>
      <w:proofErr w:type="spellEnd"/>
      <w:r w:rsidRPr="002F5BDE">
        <w:rPr>
          <w:rFonts w:ascii="Times New Roman" w:hAnsi="Times New Roman" w:cs="Times New Roman"/>
          <w:sz w:val="24"/>
          <w:szCs w:val="24"/>
        </w:rPr>
        <w:t xml:space="preserve"> с прошением о выдаче ему из казны 20 тысяч рублей на печатание «Истории Пугачёва». О ходатайстве Пушкина </w:t>
      </w:r>
      <w:proofErr w:type="spellStart"/>
      <w:r w:rsidRPr="002F5BDE">
        <w:rPr>
          <w:rFonts w:ascii="Times New Roman" w:hAnsi="Times New Roman" w:cs="Times New Roman"/>
          <w:sz w:val="24"/>
          <w:szCs w:val="24"/>
        </w:rPr>
        <w:t>Бенкендорфом</w:t>
      </w:r>
      <w:proofErr w:type="spellEnd"/>
      <w:r w:rsidRPr="002F5BDE">
        <w:rPr>
          <w:rFonts w:ascii="Times New Roman" w:hAnsi="Times New Roman" w:cs="Times New Roman"/>
          <w:sz w:val="24"/>
          <w:szCs w:val="24"/>
        </w:rPr>
        <w:t xml:space="preserve"> было доложено царю, после чего оно было удовлетворено. Труд Пушкина поступил в печать в начале июля и вышел в свет в конце декабря 1834 года.</w:t>
      </w:r>
    </w:p>
    <w:p w:rsidR="000D0681" w:rsidRDefault="0014612E" w:rsidP="000D0681">
      <w:pPr>
        <w:pStyle w:val="a5"/>
        <w:jc w:val="both"/>
      </w:pPr>
      <w:r w:rsidRPr="0014612E">
        <w:rPr>
          <w:b/>
        </w:rPr>
        <w:t>6.Долг писателя-историка</w:t>
      </w:r>
      <w:r w:rsidR="00FD0BB3">
        <w:rPr>
          <w:b/>
        </w:rPr>
        <w:t xml:space="preserve">. </w:t>
      </w:r>
      <w:r w:rsidR="00296DC3" w:rsidRPr="0014612E">
        <w:t>По собственным словам</w:t>
      </w:r>
      <w:r w:rsidR="00296DC3" w:rsidRPr="002F5BDE">
        <w:t xml:space="preserve"> А.С. Пушкина, он </w:t>
      </w:r>
      <w:r w:rsidR="00843D3F">
        <w:t xml:space="preserve">«…по совести исполнил долг историка…», </w:t>
      </w:r>
      <w:r w:rsidR="00296DC3" w:rsidRPr="002F5BDE">
        <w:t xml:space="preserve">«прочёл со вниманием всё, что было напечатано о Пугачёве…». </w:t>
      </w:r>
      <w:proofErr w:type="gramStart"/>
      <w:r w:rsidR="00296DC3" w:rsidRPr="002F5BDE">
        <w:t xml:space="preserve">В числе книг, просмотренных и критически использованных Пушкиным, были работы русских авторов (А.А. </w:t>
      </w:r>
      <w:proofErr w:type="spellStart"/>
      <w:r w:rsidR="00296DC3" w:rsidRPr="002F5BDE">
        <w:t>Бибиков</w:t>
      </w:r>
      <w:proofErr w:type="spellEnd"/>
      <w:r w:rsidR="00296DC3" w:rsidRPr="002F5BDE">
        <w:t xml:space="preserve">, А.И. Левшин, Н.Я. Бичурин, Д. Зиновьев, П.И. </w:t>
      </w:r>
      <w:proofErr w:type="spellStart"/>
      <w:r w:rsidR="00296DC3" w:rsidRPr="002F5BDE">
        <w:t>Рычков</w:t>
      </w:r>
      <w:proofErr w:type="spellEnd"/>
      <w:r w:rsidR="00296DC3" w:rsidRPr="002F5BDE">
        <w:t xml:space="preserve">, В.Д. Сухоруков, П.И. Сумароков, Ф. </w:t>
      </w:r>
      <w:proofErr w:type="spellStart"/>
      <w:r w:rsidR="00296DC3" w:rsidRPr="002F5BDE">
        <w:t>Антинг</w:t>
      </w:r>
      <w:proofErr w:type="spellEnd"/>
      <w:r w:rsidR="00296DC3" w:rsidRPr="002F5BDE">
        <w:t xml:space="preserve"> и др.), запрещённая книга А.Н. Радищева «Путешествие из Петербурга в Москву», публикации официальных актов в «Полном собрании законов» (тт. XIX, XX), сочинения иностранных историков и</w:t>
      </w:r>
      <w:proofErr w:type="gramEnd"/>
      <w:r w:rsidR="00296DC3" w:rsidRPr="002F5BDE">
        <w:t xml:space="preserve"> мемуаристов (Ж.-А. </w:t>
      </w:r>
      <w:proofErr w:type="spellStart"/>
      <w:r w:rsidR="00296DC3" w:rsidRPr="002F5BDE">
        <w:t>Кастера</w:t>
      </w:r>
      <w:proofErr w:type="spellEnd"/>
      <w:r w:rsidR="00296DC3" w:rsidRPr="002F5BDE">
        <w:t xml:space="preserve">, А. </w:t>
      </w:r>
      <w:proofErr w:type="spellStart"/>
      <w:r w:rsidR="00296DC3" w:rsidRPr="002F5BDE">
        <w:t>Ферран</w:t>
      </w:r>
      <w:proofErr w:type="spellEnd"/>
      <w:r w:rsidR="00296DC3" w:rsidRPr="002F5BDE">
        <w:t xml:space="preserve">, А.Ф. </w:t>
      </w:r>
      <w:proofErr w:type="spellStart"/>
      <w:r w:rsidR="00296DC3" w:rsidRPr="002F5BDE">
        <w:t>Бюлинг</w:t>
      </w:r>
      <w:proofErr w:type="spellEnd"/>
      <w:r w:rsidR="00296DC3" w:rsidRPr="002F5BDE">
        <w:t xml:space="preserve"> и др.), переписка Вольтера с Екатериной II из собрания сочинений Вольтера. </w:t>
      </w:r>
    </w:p>
    <w:p w:rsidR="00296DC3" w:rsidRDefault="00296DC3" w:rsidP="000D0681">
      <w:pPr>
        <w:pStyle w:val="a5"/>
        <w:jc w:val="both"/>
      </w:pPr>
      <w:r w:rsidRPr="002F5BDE">
        <w:t xml:space="preserve">Помимо печатных изданий А.С. Пушкин привлёк для исследования рукописную литературу и мемуары (записки А.В. Храповицкого, Н.З. </w:t>
      </w:r>
      <w:proofErr w:type="spellStart"/>
      <w:r w:rsidRPr="002F5BDE">
        <w:t>Повало-Швыйковского</w:t>
      </w:r>
      <w:proofErr w:type="spellEnd"/>
      <w:r w:rsidRPr="002F5BDE">
        <w:t xml:space="preserve">, Екатерины II, И.И. Дмитриева, воспоминания о В.В. </w:t>
      </w:r>
      <w:proofErr w:type="spellStart"/>
      <w:r w:rsidRPr="002F5BDE">
        <w:t>Нащокине</w:t>
      </w:r>
      <w:proofErr w:type="spellEnd"/>
      <w:r w:rsidRPr="002F5BDE">
        <w:t xml:space="preserve">, хроника П.И. Рычкова, материалы биографического словаря Д.Н. </w:t>
      </w:r>
      <w:proofErr w:type="spellStart"/>
      <w:r w:rsidRPr="002F5BDE">
        <w:t>Бантыш</w:t>
      </w:r>
      <w:proofErr w:type="spellEnd"/>
      <w:r w:rsidRPr="002F5BDE">
        <w:t>-Каменского и др.), записи устных рассказов современников и очевидцев Пугачёвского восстания.</w:t>
      </w:r>
    </w:p>
    <w:p w:rsidR="00E3484F" w:rsidRPr="00C8695E" w:rsidRDefault="00E3484F" w:rsidP="002F5BDE">
      <w:pPr>
        <w:spacing w:after="0" w:line="240" w:lineRule="auto"/>
        <w:jc w:val="both"/>
        <w:rPr>
          <w:rFonts w:ascii="Times New Roman" w:hAnsi="Times New Roman" w:cs="Times New Roman"/>
          <w:b/>
          <w:sz w:val="24"/>
          <w:szCs w:val="24"/>
        </w:rPr>
      </w:pPr>
      <w:proofErr w:type="gramStart"/>
      <w:r w:rsidRPr="00E3484F">
        <w:rPr>
          <w:rFonts w:ascii="Times New Roman" w:eastAsia="Times New Roman" w:hAnsi="Times New Roman" w:cs="Times New Roman"/>
          <w:b/>
          <w:sz w:val="24"/>
          <w:szCs w:val="24"/>
          <w:lang w:val="en-US" w:eastAsia="ru-RU"/>
        </w:rPr>
        <w:t>VIII</w:t>
      </w:r>
      <w:r w:rsidRPr="00C8695E">
        <w:rPr>
          <w:rFonts w:ascii="Times New Roman" w:eastAsia="Times New Roman" w:hAnsi="Times New Roman" w:cs="Times New Roman"/>
          <w:b/>
          <w:sz w:val="24"/>
          <w:szCs w:val="24"/>
          <w:lang w:eastAsia="ru-RU"/>
        </w:rPr>
        <w:t>.</w:t>
      </w:r>
      <w:r w:rsidRPr="00E3484F">
        <w:rPr>
          <w:rFonts w:ascii="Times New Roman" w:eastAsia="Times New Roman" w:hAnsi="Times New Roman" w:cs="Times New Roman"/>
          <w:b/>
          <w:sz w:val="24"/>
          <w:szCs w:val="24"/>
          <w:lang w:eastAsia="ru-RU"/>
        </w:rPr>
        <w:t>Подведение итогов урока.</w:t>
      </w:r>
      <w:proofErr w:type="gramEnd"/>
      <w:r w:rsidR="00B34456" w:rsidRPr="00B34456">
        <w:rPr>
          <w:rFonts w:ascii="Times New Roman" w:hAnsi="Times New Roman" w:cs="Times New Roman"/>
          <w:b/>
          <w:i/>
          <w:sz w:val="24"/>
          <w:szCs w:val="24"/>
        </w:rPr>
        <w:t xml:space="preserve"> </w:t>
      </w:r>
      <w:r w:rsidR="00B34456" w:rsidRPr="00AA7754">
        <w:rPr>
          <w:rFonts w:ascii="Times New Roman" w:hAnsi="Times New Roman" w:cs="Times New Roman"/>
          <w:b/>
          <w:i/>
          <w:sz w:val="24"/>
          <w:szCs w:val="24"/>
        </w:rPr>
        <w:t>Учитель литературы</w:t>
      </w:r>
      <w:r w:rsidR="00B34456" w:rsidRPr="00AA7754">
        <w:rPr>
          <w:rFonts w:ascii="Times New Roman" w:hAnsi="Times New Roman" w:cs="Times New Roman"/>
          <w:b/>
          <w:sz w:val="24"/>
          <w:szCs w:val="24"/>
        </w:rPr>
        <w:t>.</w:t>
      </w:r>
      <w:r w:rsidR="00B34456">
        <w:rPr>
          <w:rFonts w:ascii="Times New Roman" w:hAnsi="Times New Roman" w:cs="Times New Roman"/>
          <w:b/>
          <w:sz w:val="24"/>
          <w:szCs w:val="24"/>
        </w:rPr>
        <w:t xml:space="preserve"> </w:t>
      </w:r>
    </w:p>
    <w:p w:rsidR="00843D3F" w:rsidRDefault="00B34456" w:rsidP="002F5BDE">
      <w:pPr>
        <w:spacing w:after="0" w:line="240" w:lineRule="auto"/>
        <w:jc w:val="both"/>
        <w:rPr>
          <w:rFonts w:ascii="Times New Roman" w:eastAsia="Times New Roman" w:hAnsi="Times New Roman" w:cs="Times New Roman"/>
          <w:sz w:val="24"/>
          <w:szCs w:val="24"/>
          <w:lang w:eastAsia="ru-RU"/>
        </w:rPr>
      </w:pPr>
      <w:r w:rsidRPr="00B34456">
        <w:rPr>
          <w:rFonts w:ascii="Times New Roman" w:hAnsi="Times New Roman" w:cs="Times New Roman"/>
          <w:sz w:val="24"/>
          <w:szCs w:val="24"/>
        </w:rPr>
        <w:t>Итак, р</w:t>
      </w:r>
      <w:r w:rsidR="002F5BDE" w:rsidRPr="00B34456">
        <w:rPr>
          <w:rFonts w:ascii="Times New Roman" w:eastAsia="Times New Roman" w:hAnsi="Times New Roman" w:cs="Times New Roman"/>
          <w:sz w:val="24"/>
          <w:szCs w:val="24"/>
          <w:lang w:eastAsia="ru-RU"/>
        </w:rPr>
        <w:t xml:space="preserve">абота </w:t>
      </w:r>
      <w:r w:rsidRPr="00B34456">
        <w:rPr>
          <w:rFonts w:ascii="Times New Roman" w:eastAsia="Times New Roman" w:hAnsi="Times New Roman" w:cs="Times New Roman"/>
          <w:sz w:val="24"/>
          <w:szCs w:val="24"/>
          <w:lang w:eastAsia="ru-RU"/>
        </w:rPr>
        <w:t>над темой велась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А.С.Пушкиным</w:t>
      </w:r>
      <w:proofErr w:type="spellEnd"/>
      <w:r w:rsidRPr="00B34456">
        <w:rPr>
          <w:rFonts w:ascii="Times New Roman" w:eastAsia="Times New Roman" w:hAnsi="Times New Roman" w:cs="Times New Roman"/>
          <w:sz w:val="24"/>
          <w:szCs w:val="24"/>
          <w:lang w:eastAsia="ru-RU"/>
        </w:rPr>
        <w:t xml:space="preserve"> </w:t>
      </w:r>
      <w:r w:rsidR="002F5BDE" w:rsidRPr="00B34456">
        <w:rPr>
          <w:rFonts w:ascii="Times New Roman" w:eastAsia="Times New Roman" w:hAnsi="Times New Roman" w:cs="Times New Roman"/>
          <w:sz w:val="24"/>
          <w:szCs w:val="24"/>
          <w:lang w:eastAsia="ru-RU"/>
        </w:rPr>
        <w:t>в двух планах</w:t>
      </w:r>
      <w:r w:rsidR="002F5BDE" w:rsidRPr="00885ED6">
        <w:rPr>
          <w:rFonts w:ascii="Times New Roman" w:eastAsia="Times New Roman" w:hAnsi="Times New Roman" w:cs="Times New Roman"/>
          <w:sz w:val="24"/>
          <w:szCs w:val="24"/>
          <w:lang w:eastAsia="ru-RU"/>
        </w:rPr>
        <w:t xml:space="preserve"> </w:t>
      </w:r>
      <w:proofErr w:type="gramStart"/>
      <w:r w:rsidR="002F5BDE" w:rsidRPr="00885ED6">
        <w:rPr>
          <w:rFonts w:ascii="Times New Roman" w:eastAsia="Times New Roman" w:hAnsi="Times New Roman" w:cs="Times New Roman"/>
          <w:sz w:val="24"/>
          <w:szCs w:val="24"/>
          <w:lang w:eastAsia="ru-RU"/>
        </w:rPr>
        <w:t>–и</w:t>
      </w:r>
      <w:proofErr w:type="gramEnd"/>
      <w:r w:rsidR="002F5BDE" w:rsidRPr="00885ED6">
        <w:rPr>
          <w:rFonts w:ascii="Times New Roman" w:eastAsia="Times New Roman" w:hAnsi="Times New Roman" w:cs="Times New Roman"/>
          <w:sz w:val="24"/>
          <w:szCs w:val="24"/>
          <w:lang w:eastAsia="ru-RU"/>
        </w:rPr>
        <w:t xml:space="preserve"> литературном</w:t>
      </w:r>
      <w:r w:rsidR="00FD0BB3">
        <w:rPr>
          <w:rFonts w:ascii="Times New Roman" w:eastAsia="Times New Roman" w:hAnsi="Times New Roman" w:cs="Times New Roman"/>
          <w:sz w:val="24"/>
          <w:szCs w:val="24"/>
          <w:lang w:eastAsia="ru-RU"/>
        </w:rPr>
        <w:t>.</w:t>
      </w:r>
      <w:r w:rsidR="002F5BDE" w:rsidRPr="00885E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1833 году была завершена работа над «Историей Пугачева», в 1836 – над «Капитанс</w:t>
      </w:r>
      <w:r w:rsidR="00FD0BB3">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ой дочкой».</w:t>
      </w:r>
    </w:p>
    <w:p w:rsidR="002F5BDE" w:rsidRDefault="00FD0BB3" w:rsidP="00296DC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Выставление оценок.</w:t>
      </w:r>
    </w:p>
    <w:p w:rsidR="00FD0BB3" w:rsidRDefault="00FD0BB3" w:rsidP="00296DC3">
      <w:pPr>
        <w:spacing w:after="0" w:line="240"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IX</w:t>
      </w:r>
      <w:r w:rsidRPr="00FD0BB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Домашнее задание.</w:t>
      </w:r>
      <w:proofErr w:type="gramEnd"/>
    </w:p>
    <w:p w:rsidR="00FD0BB3" w:rsidRDefault="00FD0BB3" w:rsidP="00FD0BB3">
      <w:pPr>
        <w:pStyle w:val="a3"/>
        <w:numPr>
          <w:ilvl w:val="0"/>
          <w:numId w:val="10"/>
        </w:numPr>
        <w:spacing w:after="0" w:line="240" w:lineRule="auto"/>
        <w:jc w:val="both"/>
        <w:rPr>
          <w:rFonts w:ascii="Times New Roman" w:eastAsia="Times New Roman" w:hAnsi="Times New Roman" w:cs="Times New Roman"/>
          <w:sz w:val="24"/>
          <w:szCs w:val="24"/>
          <w:lang w:eastAsia="ru-RU"/>
        </w:rPr>
      </w:pPr>
      <w:r w:rsidRPr="00FD0BB3">
        <w:rPr>
          <w:rFonts w:ascii="Times New Roman" w:eastAsia="Times New Roman" w:hAnsi="Times New Roman" w:cs="Times New Roman"/>
          <w:sz w:val="24"/>
          <w:szCs w:val="24"/>
          <w:lang w:eastAsia="ru-RU"/>
        </w:rPr>
        <w:t>Прочитать отрывки из «Истории Пугачева», помещенные в учебнике-хрестоматии.</w:t>
      </w:r>
      <w:r>
        <w:rPr>
          <w:rFonts w:ascii="Times New Roman" w:eastAsia="Times New Roman" w:hAnsi="Times New Roman" w:cs="Times New Roman"/>
          <w:sz w:val="24"/>
          <w:szCs w:val="24"/>
          <w:lang w:eastAsia="ru-RU"/>
        </w:rPr>
        <w:t xml:space="preserve">  </w:t>
      </w:r>
    </w:p>
    <w:p w:rsidR="00FD0BB3" w:rsidRPr="00FD0BB3" w:rsidRDefault="00FD0BB3" w:rsidP="00FD0BB3">
      <w:pPr>
        <w:pStyle w:val="a3"/>
        <w:numPr>
          <w:ilvl w:val="0"/>
          <w:numId w:val="10"/>
        </w:numPr>
        <w:spacing w:after="0" w:line="240" w:lineRule="auto"/>
        <w:jc w:val="both"/>
        <w:rPr>
          <w:rFonts w:ascii="Times New Roman" w:eastAsia="Times New Roman" w:hAnsi="Times New Roman" w:cs="Times New Roman"/>
          <w:sz w:val="24"/>
          <w:szCs w:val="24"/>
          <w:lang w:eastAsia="ru-RU"/>
        </w:rPr>
      </w:pPr>
      <w:r w:rsidRPr="00FD0BB3">
        <w:rPr>
          <w:rFonts w:ascii="Times New Roman" w:eastAsia="Times New Roman" w:hAnsi="Times New Roman" w:cs="Times New Roman"/>
          <w:sz w:val="24"/>
          <w:szCs w:val="24"/>
          <w:lang w:eastAsia="ru-RU"/>
        </w:rPr>
        <w:t xml:space="preserve">Сформулировать и записать в тетради ответы на два вопроса: 1.»Почему </w:t>
      </w:r>
      <w:proofErr w:type="spellStart"/>
      <w:r w:rsidRPr="00FD0BB3">
        <w:rPr>
          <w:rFonts w:ascii="Times New Roman" w:eastAsia="Times New Roman" w:hAnsi="Times New Roman" w:cs="Times New Roman"/>
          <w:sz w:val="24"/>
          <w:szCs w:val="24"/>
          <w:lang w:eastAsia="ru-RU"/>
        </w:rPr>
        <w:t>А.С.Пушкин</w:t>
      </w:r>
      <w:proofErr w:type="spellEnd"/>
      <w:r w:rsidRPr="00FD0BB3">
        <w:rPr>
          <w:rFonts w:ascii="Times New Roman" w:eastAsia="Times New Roman" w:hAnsi="Times New Roman" w:cs="Times New Roman"/>
          <w:sz w:val="24"/>
          <w:szCs w:val="24"/>
          <w:lang w:eastAsia="ru-RU"/>
        </w:rPr>
        <w:t xml:space="preserve"> обратился к теме крестьянского восстания под предводительством Пугачева?» 2. «Почему писатель создал два произведения на одну тему?»</w:t>
      </w:r>
    </w:p>
    <w:sectPr w:rsidR="00FD0BB3" w:rsidRPr="00FD0BB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6A" w:rsidRDefault="000D676A" w:rsidP="000D676A">
      <w:pPr>
        <w:spacing w:after="0" w:line="240" w:lineRule="auto"/>
      </w:pPr>
      <w:r>
        <w:separator/>
      </w:r>
    </w:p>
  </w:endnote>
  <w:endnote w:type="continuationSeparator" w:id="0">
    <w:p w:rsidR="000D676A" w:rsidRDefault="000D676A" w:rsidP="000D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6A" w:rsidRDefault="000D676A" w:rsidP="000D676A">
      <w:pPr>
        <w:spacing w:after="0" w:line="240" w:lineRule="auto"/>
      </w:pPr>
      <w:r>
        <w:separator/>
      </w:r>
    </w:p>
  </w:footnote>
  <w:footnote w:type="continuationSeparator" w:id="0">
    <w:p w:rsidR="000D676A" w:rsidRDefault="000D676A" w:rsidP="000D6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866474"/>
      <w:docPartObj>
        <w:docPartGallery w:val="Page Numbers (Top of Page)"/>
        <w:docPartUnique/>
      </w:docPartObj>
    </w:sdtPr>
    <w:sdtEndPr/>
    <w:sdtContent>
      <w:p w:rsidR="000D676A" w:rsidRDefault="000D676A">
        <w:pPr>
          <w:pStyle w:val="a6"/>
          <w:jc w:val="right"/>
        </w:pPr>
        <w:r>
          <w:fldChar w:fldCharType="begin"/>
        </w:r>
        <w:r>
          <w:instrText>PAGE   \* MERGEFORMAT</w:instrText>
        </w:r>
        <w:r>
          <w:fldChar w:fldCharType="separate"/>
        </w:r>
        <w:r w:rsidR="00DB2779">
          <w:rPr>
            <w:noProof/>
          </w:rPr>
          <w:t>1</w:t>
        </w:r>
        <w:r>
          <w:fldChar w:fldCharType="end"/>
        </w:r>
      </w:p>
    </w:sdtContent>
  </w:sdt>
  <w:p w:rsidR="000D676A" w:rsidRDefault="000D67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06925"/>
    <w:multiLevelType w:val="hybridMultilevel"/>
    <w:tmpl w:val="F72A8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280725"/>
    <w:multiLevelType w:val="multilevel"/>
    <w:tmpl w:val="7020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B255C"/>
    <w:multiLevelType w:val="hybridMultilevel"/>
    <w:tmpl w:val="C36CB62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31845D28"/>
    <w:multiLevelType w:val="hybridMultilevel"/>
    <w:tmpl w:val="7968EB0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3DA51D03"/>
    <w:multiLevelType w:val="hybridMultilevel"/>
    <w:tmpl w:val="6838B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02062D"/>
    <w:multiLevelType w:val="hybridMultilevel"/>
    <w:tmpl w:val="48B22F78"/>
    <w:lvl w:ilvl="0" w:tplc="5C8AB7D4">
      <w:start w:val="1"/>
      <w:numFmt w:val="bullet"/>
      <w:lvlText w:val=""/>
      <w:lvlJc w:val="left"/>
      <w:pPr>
        <w:tabs>
          <w:tab w:val="num" w:pos="644"/>
        </w:tabs>
        <w:ind w:left="644" w:hanging="360"/>
      </w:pPr>
      <w:rPr>
        <w:rFonts w:ascii="Wingdings" w:hAnsi="Wingdings" w:hint="default"/>
      </w:rPr>
    </w:lvl>
    <w:lvl w:ilvl="1" w:tplc="CFD845E0" w:tentative="1">
      <w:start w:val="1"/>
      <w:numFmt w:val="bullet"/>
      <w:lvlText w:val=""/>
      <w:lvlJc w:val="left"/>
      <w:pPr>
        <w:tabs>
          <w:tab w:val="num" w:pos="1364"/>
        </w:tabs>
        <w:ind w:left="1364" w:hanging="360"/>
      </w:pPr>
      <w:rPr>
        <w:rFonts w:ascii="Wingdings" w:hAnsi="Wingdings" w:hint="default"/>
      </w:rPr>
    </w:lvl>
    <w:lvl w:ilvl="2" w:tplc="2C1E02B4" w:tentative="1">
      <w:start w:val="1"/>
      <w:numFmt w:val="bullet"/>
      <w:lvlText w:val=""/>
      <w:lvlJc w:val="left"/>
      <w:pPr>
        <w:tabs>
          <w:tab w:val="num" w:pos="2084"/>
        </w:tabs>
        <w:ind w:left="2084" w:hanging="360"/>
      </w:pPr>
      <w:rPr>
        <w:rFonts w:ascii="Wingdings" w:hAnsi="Wingdings" w:hint="default"/>
      </w:rPr>
    </w:lvl>
    <w:lvl w:ilvl="3" w:tplc="07B88B78" w:tentative="1">
      <w:start w:val="1"/>
      <w:numFmt w:val="bullet"/>
      <w:lvlText w:val=""/>
      <w:lvlJc w:val="left"/>
      <w:pPr>
        <w:tabs>
          <w:tab w:val="num" w:pos="2804"/>
        </w:tabs>
        <w:ind w:left="2804" w:hanging="360"/>
      </w:pPr>
      <w:rPr>
        <w:rFonts w:ascii="Wingdings" w:hAnsi="Wingdings" w:hint="default"/>
      </w:rPr>
    </w:lvl>
    <w:lvl w:ilvl="4" w:tplc="194014C2" w:tentative="1">
      <w:start w:val="1"/>
      <w:numFmt w:val="bullet"/>
      <w:lvlText w:val=""/>
      <w:lvlJc w:val="left"/>
      <w:pPr>
        <w:tabs>
          <w:tab w:val="num" w:pos="3524"/>
        </w:tabs>
        <w:ind w:left="3524" w:hanging="360"/>
      </w:pPr>
      <w:rPr>
        <w:rFonts w:ascii="Wingdings" w:hAnsi="Wingdings" w:hint="default"/>
      </w:rPr>
    </w:lvl>
    <w:lvl w:ilvl="5" w:tplc="9F1A30F6" w:tentative="1">
      <w:start w:val="1"/>
      <w:numFmt w:val="bullet"/>
      <w:lvlText w:val=""/>
      <w:lvlJc w:val="left"/>
      <w:pPr>
        <w:tabs>
          <w:tab w:val="num" w:pos="4244"/>
        </w:tabs>
        <w:ind w:left="4244" w:hanging="360"/>
      </w:pPr>
      <w:rPr>
        <w:rFonts w:ascii="Wingdings" w:hAnsi="Wingdings" w:hint="default"/>
      </w:rPr>
    </w:lvl>
    <w:lvl w:ilvl="6" w:tplc="D3F02328" w:tentative="1">
      <w:start w:val="1"/>
      <w:numFmt w:val="bullet"/>
      <w:lvlText w:val=""/>
      <w:lvlJc w:val="left"/>
      <w:pPr>
        <w:tabs>
          <w:tab w:val="num" w:pos="4964"/>
        </w:tabs>
        <w:ind w:left="4964" w:hanging="360"/>
      </w:pPr>
      <w:rPr>
        <w:rFonts w:ascii="Wingdings" w:hAnsi="Wingdings" w:hint="default"/>
      </w:rPr>
    </w:lvl>
    <w:lvl w:ilvl="7" w:tplc="0F1279C8" w:tentative="1">
      <w:start w:val="1"/>
      <w:numFmt w:val="bullet"/>
      <w:lvlText w:val=""/>
      <w:lvlJc w:val="left"/>
      <w:pPr>
        <w:tabs>
          <w:tab w:val="num" w:pos="5684"/>
        </w:tabs>
        <w:ind w:left="5684" w:hanging="360"/>
      </w:pPr>
      <w:rPr>
        <w:rFonts w:ascii="Wingdings" w:hAnsi="Wingdings" w:hint="default"/>
      </w:rPr>
    </w:lvl>
    <w:lvl w:ilvl="8" w:tplc="6C407050" w:tentative="1">
      <w:start w:val="1"/>
      <w:numFmt w:val="bullet"/>
      <w:lvlText w:val=""/>
      <w:lvlJc w:val="left"/>
      <w:pPr>
        <w:tabs>
          <w:tab w:val="num" w:pos="6404"/>
        </w:tabs>
        <w:ind w:left="6404" w:hanging="360"/>
      </w:pPr>
      <w:rPr>
        <w:rFonts w:ascii="Wingdings" w:hAnsi="Wingdings" w:hint="default"/>
      </w:rPr>
    </w:lvl>
  </w:abstractNum>
  <w:abstractNum w:abstractNumId="6">
    <w:nsid w:val="54D52515"/>
    <w:multiLevelType w:val="hybridMultilevel"/>
    <w:tmpl w:val="AFF02D8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7">
    <w:nsid w:val="5A831E1E"/>
    <w:multiLevelType w:val="hybridMultilevel"/>
    <w:tmpl w:val="3BFEC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2F2ADE"/>
    <w:multiLevelType w:val="multilevel"/>
    <w:tmpl w:val="3E269B72"/>
    <w:lvl w:ilvl="0">
      <w:start w:val="1"/>
      <w:numFmt w:val="upperRoman"/>
      <w:lvlText w:val="%1."/>
      <w:lvlJc w:val="right"/>
      <w:pPr>
        <w:tabs>
          <w:tab w:val="num" w:pos="502"/>
        </w:tabs>
        <w:ind w:left="502"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6D6212C1"/>
    <w:multiLevelType w:val="hybridMultilevel"/>
    <w:tmpl w:val="21309D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E4C331A"/>
    <w:multiLevelType w:val="hybridMultilevel"/>
    <w:tmpl w:val="E5A8EAD0"/>
    <w:lvl w:ilvl="0" w:tplc="1FD461A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2882A2E"/>
    <w:multiLevelType w:val="hybridMultilevel"/>
    <w:tmpl w:val="B7F0101A"/>
    <w:lvl w:ilvl="0" w:tplc="1128AAEA">
      <w:start w:val="1"/>
      <w:numFmt w:val="bullet"/>
      <w:lvlText w:val=""/>
      <w:lvlJc w:val="left"/>
      <w:pPr>
        <w:ind w:left="1080" w:hanging="360"/>
      </w:pPr>
      <w:rPr>
        <w:rFonts w:ascii="Symbol" w:hAnsi="Symbol" w:hint="default"/>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491309A"/>
    <w:multiLevelType w:val="hybridMultilevel"/>
    <w:tmpl w:val="FDCAD446"/>
    <w:lvl w:ilvl="0" w:tplc="1128AAE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num>
  <w:num w:numId="4">
    <w:abstractNumId w:val="8"/>
  </w:num>
  <w:num w:numId="5">
    <w:abstractNumId w:val="6"/>
  </w:num>
  <w:num w:numId="6">
    <w:abstractNumId w:val="2"/>
  </w:num>
  <w:num w:numId="7">
    <w:abstractNumId w:val="7"/>
  </w:num>
  <w:num w:numId="8">
    <w:abstractNumId w:val="11"/>
  </w:num>
  <w:num w:numId="9">
    <w:abstractNumId w:val="4"/>
  </w:num>
  <w:num w:numId="10">
    <w:abstractNumId w:val="3"/>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B6"/>
    <w:rsid w:val="000D0681"/>
    <w:rsid w:val="000D4E2F"/>
    <w:rsid w:val="000D676A"/>
    <w:rsid w:val="0014612E"/>
    <w:rsid w:val="001E7179"/>
    <w:rsid w:val="0025089B"/>
    <w:rsid w:val="00255A88"/>
    <w:rsid w:val="00296DC3"/>
    <w:rsid w:val="002A2557"/>
    <w:rsid w:val="002F5BDE"/>
    <w:rsid w:val="00443A55"/>
    <w:rsid w:val="004A16DB"/>
    <w:rsid w:val="004C46F7"/>
    <w:rsid w:val="004F5EB0"/>
    <w:rsid w:val="005A6335"/>
    <w:rsid w:val="006410FC"/>
    <w:rsid w:val="00673187"/>
    <w:rsid w:val="00843D3F"/>
    <w:rsid w:val="00885ED6"/>
    <w:rsid w:val="00A66AA5"/>
    <w:rsid w:val="00AA4EBA"/>
    <w:rsid w:val="00AA7754"/>
    <w:rsid w:val="00B34456"/>
    <w:rsid w:val="00BB12E7"/>
    <w:rsid w:val="00BC3EB6"/>
    <w:rsid w:val="00BF0955"/>
    <w:rsid w:val="00C8695E"/>
    <w:rsid w:val="00D54140"/>
    <w:rsid w:val="00DB2779"/>
    <w:rsid w:val="00E3484F"/>
    <w:rsid w:val="00F14C0A"/>
    <w:rsid w:val="00F44D69"/>
    <w:rsid w:val="00FD0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89B"/>
    <w:pPr>
      <w:ind w:left="720"/>
      <w:contextualSpacing/>
    </w:pPr>
  </w:style>
  <w:style w:type="paragraph" w:styleId="a4">
    <w:name w:val="No Spacing"/>
    <w:uiPriority w:val="1"/>
    <w:qFormat/>
    <w:rsid w:val="0025089B"/>
    <w:pPr>
      <w:spacing w:after="0" w:line="240" w:lineRule="auto"/>
    </w:pPr>
  </w:style>
  <w:style w:type="paragraph" w:styleId="a5">
    <w:name w:val="Normal (Web)"/>
    <w:basedOn w:val="a"/>
    <w:uiPriority w:val="99"/>
    <w:unhideWhenUsed/>
    <w:rsid w:val="00F14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D67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676A"/>
  </w:style>
  <w:style w:type="paragraph" w:styleId="a8">
    <w:name w:val="footer"/>
    <w:basedOn w:val="a"/>
    <w:link w:val="a9"/>
    <w:uiPriority w:val="99"/>
    <w:unhideWhenUsed/>
    <w:rsid w:val="000D67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676A"/>
  </w:style>
  <w:style w:type="character" w:styleId="aa">
    <w:name w:val="Hyperlink"/>
    <w:basedOn w:val="a0"/>
    <w:uiPriority w:val="99"/>
    <w:semiHidden/>
    <w:unhideWhenUsed/>
    <w:rsid w:val="00D54140"/>
    <w:rPr>
      <w:color w:val="0000FF"/>
      <w:u w:val="single"/>
    </w:rPr>
  </w:style>
  <w:style w:type="paragraph" w:styleId="ab">
    <w:name w:val="Balloon Text"/>
    <w:basedOn w:val="a"/>
    <w:link w:val="ac"/>
    <w:uiPriority w:val="99"/>
    <w:semiHidden/>
    <w:unhideWhenUsed/>
    <w:rsid w:val="0014612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46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89B"/>
    <w:pPr>
      <w:ind w:left="720"/>
      <w:contextualSpacing/>
    </w:pPr>
  </w:style>
  <w:style w:type="paragraph" w:styleId="a4">
    <w:name w:val="No Spacing"/>
    <w:uiPriority w:val="1"/>
    <w:qFormat/>
    <w:rsid w:val="0025089B"/>
    <w:pPr>
      <w:spacing w:after="0" w:line="240" w:lineRule="auto"/>
    </w:pPr>
  </w:style>
  <w:style w:type="paragraph" w:styleId="a5">
    <w:name w:val="Normal (Web)"/>
    <w:basedOn w:val="a"/>
    <w:uiPriority w:val="99"/>
    <w:unhideWhenUsed/>
    <w:rsid w:val="00F14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D67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676A"/>
  </w:style>
  <w:style w:type="paragraph" w:styleId="a8">
    <w:name w:val="footer"/>
    <w:basedOn w:val="a"/>
    <w:link w:val="a9"/>
    <w:uiPriority w:val="99"/>
    <w:unhideWhenUsed/>
    <w:rsid w:val="000D67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676A"/>
  </w:style>
  <w:style w:type="character" w:styleId="aa">
    <w:name w:val="Hyperlink"/>
    <w:basedOn w:val="a0"/>
    <w:uiPriority w:val="99"/>
    <w:semiHidden/>
    <w:unhideWhenUsed/>
    <w:rsid w:val="00D54140"/>
    <w:rPr>
      <w:color w:val="0000FF"/>
      <w:u w:val="single"/>
    </w:rPr>
  </w:style>
  <w:style w:type="paragraph" w:styleId="ab">
    <w:name w:val="Balloon Text"/>
    <w:basedOn w:val="a"/>
    <w:link w:val="ac"/>
    <w:uiPriority w:val="99"/>
    <w:semiHidden/>
    <w:unhideWhenUsed/>
    <w:rsid w:val="0014612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46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1706">
      <w:bodyDiv w:val="1"/>
      <w:marLeft w:val="0"/>
      <w:marRight w:val="0"/>
      <w:marTop w:val="0"/>
      <w:marBottom w:val="0"/>
      <w:divBdr>
        <w:top w:val="none" w:sz="0" w:space="0" w:color="auto"/>
        <w:left w:val="none" w:sz="0" w:space="0" w:color="auto"/>
        <w:bottom w:val="none" w:sz="0" w:space="0" w:color="auto"/>
        <w:right w:val="none" w:sz="0" w:space="0" w:color="auto"/>
      </w:divBdr>
    </w:div>
    <w:div w:id="548957476">
      <w:bodyDiv w:val="1"/>
      <w:marLeft w:val="0"/>
      <w:marRight w:val="0"/>
      <w:marTop w:val="0"/>
      <w:marBottom w:val="0"/>
      <w:divBdr>
        <w:top w:val="none" w:sz="0" w:space="0" w:color="auto"/>
        <w:left w:val="none" w:sz="0" w:space="0" w:color="auto"/>
        <w:bottom w:val="none" w:sz="0" w:space="0" w:color="auto"/>
        <w:right w:val="none" w:sz="0" w:space="0" w:color="auto"/>
      </w:divBdr>
    </w:div>
    <w:div w:id="593243975">
      <w:bodyDiv w:val="1"/>
      <w:marLeft w:val="0"/>
      <w:marRight w:val="0"/>
      <w:marTop w:val="0"/>
      <w:marBottom w:val="0"/>
      <w:divBdr>
        <w:top w:val="none" w:sz="0" w:space="0" w:color="auto"/>
        <w:left w:val="none" w:sz="0" w:space="0" w:color="auto"/>
        <w:bottom w:val="none" w:sz="0" w:space="0" w:color="auto"/>
        <w:right w:val="none" w:sz="0" w:space="0" w:color="auto"/>
      </w:divBdr>
    </w:div>
    <w:div w:id="640617528">
      <w:bodyDiv w:val="1"/>
      <w:marLeft w:val="0"/>
      <w:marRight w:val="0"/>
      <w:marTop w:val="0"/>
      <w:marBottom w:val="0"/>
      <w:divBdr>
        <w:top w:val="none" w:sz="0" w:space="0" w:color="auto"/>
        <w:left w:val="none" w:sz="0" w:space="0" w:color="auto"/>
        <w:bottom w:val="none" w:sz="0" w:space="0" w:color="auto"/>
        <w:right w:val="none" w:sz="0" w:space="0" w:color="auto"/>
      </w:divBdr>
    </w:div>
    <w:div w:id="732318669">
      <w:bodyDiv w:val="1"/>
      <w:marLeft w:val="0"/>
      <w:marRight w:val="0"/>
      <w:marTop w:val="0"/>
      <w:marBottom w:val="0"/>
      <w:divBdr>
        <w:top w:val="none" w:sz="0" w:space="0" w:color="auto"/>
        <w:left w:val="none" w:sz="0" w:space="0" w:color="auto"/>
        <w:bottom w:val="none" w:sz="0" w:space="0" w:color="auto"/>
        <w:right w:val="none" w:sz="0" w:space="0" w:color="auto"/>
      </w:divBdr>
    </w:div>
    <w:div w:id="1201750483">
      <w:bodyDiv w:val="1"/>
      <w:marLeft w:val="0"/>
      <w:marRight w:val="0"/>
      <w:marTop w:val="0"/>
      <w:marBottom w:val="0"/>
      <w:divBdr>
        <w:top w:val="none" w:sz="0" w:space="0" w:color="auto"/>
        <w:left w:val="none" w:sz="0" w:space="0" w:color="auto"/>
        <w:bottom w:val="none" w:sz="0" w:space="0" w:color="auto"/>
        <w:right w:val="none" w:sz="0" w:space="0" w:color="auto"/>
      </w:divBdr>
    </w:div>
    <w:div w:id="1534417442">
      <w:bodyDiv w:val="1"/>
      <w:marLeft w:val="0"/>
      <w:marRight w:val="0"/>
      <w:marTop w:val="0"/>
      <w:marBottom w:val="0"/>
      <w:divBdr>
        <w:top w:val="none" w:sz="0" w:space="0" w:color="auto"/>
        <w:left w:val="none" w:sz="0" w:space="0" w:color="auto"/>
        <w:bottom w:val="none" w:sz="0" w:space="0" w:color="auto"/>
        <w:right w:val="none" w:sz="0" w:space="0" w:color="auto"/>
      </w:divBdr>
    </w:div>
    <w:div w:id="1801334954">
      <w:bodyDiv w:val="1"/>
      <w:marLeft w:val="0"/>
      <w:marRight w:val="0"/>
      <w:marTop w:val="0"/>
      <w:marBottom w:val="0"/>
      <w:divBdr>
        <w:top w:val="none" w:sz="0" w:space="0" w:color="auto"/>
        <w:left w:val="none" w:sz="0" w:space="0" w:color="auto"/>
        <w:bottom w:val="none" w:sz="0" w:space="0" w:color="auto"/>
        <w:right w:val="none" w:sz="0" w:space="0" w:color="auto"/>
      </w:divBdr>
    </w:div>
    <w:div w:id="1824858945">
      <w:bodyDiv w:val="1"/>
      <w:marLeft w:val="0"/>
      <w:marRight w:val="0"/>
      <w:marTop w:val="0"/>
      <w:marBottom w:val="0"/>
      <w:divBdr>
        <w:top w:val="none" w:sz="0" w:space="0" w:color="auto"/>
        <w:left w:val="none" w:sz="0" w:space="0" w:color="auto"/>
        <w:bottom w:val="none" w:sz="0" w:space="0" w:color="auto"/>
        <w:right w:val="none" w:sz="0" w:space="0" w:color="auto"/>
      </w:divBdr>
      <w:divsChild>
        <w:div w:id="950935110">
          <w:marLeft w:val="547"/>
          <w:marRight w:val="0"/>
          <w:marTop w:val="115"/>
          <w:marBottom w:val="0"/>
          <w:divBdr>
            <w:top w:val="none" w:sz="0" w:space="0" w:color="auto"/>
            <w:left w:val="none" w:sz="0" w:space="0" w:color="auto"/>
            <w:bottom w:val="none" w:sz="0" w:space="0" w:color="auto"/>
            <w:right w:val="none" w:sz="0" w:space="0" w:color="auto"/>
          </w:divBdr>
        </w:div>
      </w:divsChild>
    </w:div>
    <w:div w:id="19168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2179</Words>
  <Characters>12422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800339</dc:creator>
  <cp:lastModifiedBy>800339</cp:lastModifiedBy>
  <cp:revision>7</cp:revision>
  <dcterms:created xsi:type="dcterms:W3CDTF">2014-07-08T09:47:00Z</dcterms:created>
  <dcterms:modified xsi:type="dcterms:W3CDTF">2014-07-28T19:11:00Z</dcterms:modified>
</cp:coreProperties>
</file>