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B7" w:rsidRDefault="00670CB7" w:rsidP="00670CB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(Литература 5 класс)</w:t>
      </w:r>
    </w:p>
    <w:p w:rsidR="00670CB7" w:rsidRDefault="00670CB7" w:rsidP="00670CB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</w:p>
    <w:p w:rsidR="001440C7" w:rsidRDefault="00670CB7" w:rsidP="00670C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записка.</w:t>
      </w:r>
    </w:p>
    <w:p w:rsidR="001440C7" w:rsidRDefault="001440C7" w:rsidP="001440C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Рабочая  программа по литературе для 5 класса составлена   в соответствии с 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правовыми документами:</w:t>
      </w:r>
    </w:p>
    <w:p w:rsidR="001440C7" w:rsidRDefault="001440C7" w:rsidP="001440C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 Федеральным  законом № 273 - ФЗ «Об образовании в Российской Федерации»</w:t>
      </w:r>
    </w:p>
    <w:p w:rsidR="001440C7" w:rsidRDefault="001440C7" w:rsidP="001440C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-Федеральным компонентом Государственного образовательного стандарта основного общего образования по литературе.</w:t>
      </w:r>
    </w:p>
    <w:p w:rsidR="001440C7" w:rsidRDefault="001440C7" w:rsidP="001440C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авторской программой Г.С. </w:t>
      </w:r>
      <w:proofErr w:type="spellStart"/>
      <w:r>
        <w:rPr>
          <w:sz w:val="28"/>
          <w:szCs w:val="28"/>
        </w:rPr>
        <w:t>Меркина</w:t>
      </w:r>
      <w:proofErr w:type="spellEnd"/>
      <w:r>
        <w:rPr>
          <w:sz w:val="28"/>
          <w:szCs w:val="28"/>
        </w:rPr>
        <w:t xml:space="preserve">, С.А.Зинина, В.А. </w:t>
      </w:r>
      <w:proofErr w:type="spellStart"/>
      <w:r>
        <w:rPr>
          <w:sz w:val="28"/>
          <w:szCs w:val="28"/>
        </w:rPr>
        <w:t>Чалмаева</w:t>
      </w:r>
      <w:proofErr w:type="spellEnd"/>
      <w:r>
        <w:rPr>
          <w:sz w:val="28"/>
          <w:szCs w:val="28"/>
        </w:rPr>
        <w:t>, «Литература» 5 класс для общеобразовательных учреждений,  среднего образования (2004 год),  на основе Программы по литературе для общеобразовательных учреждений</w:t>
      </w:r>
      <w:r w:rsidRPr="00815EE8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 «Русское слово» 2008год.</w:t>
      </w:r>
    </w:p>
    <w:p w:rsidR="001440C7" w:rsidRPr="003841BD" w:rsidRDefault="001440C7" w:rsidP="001440C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B02E9E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440C7" w:rsidRDefault="001440C7" w:rsidP="001440C7">
      <w:pPr>
        <w:spacing w:after="0" w:line="360" w:lineRule="auto"/>
        <w:ind w:firstLine="545"/>
        <w:jc w:val="both"/>
        <w:rPr>
          <w:sz w:val="28"/>
          <w:szCs w:val="28"/>
        </w:rPr>
      </w:pPr>
      <w:r w:rsidRPr="00B02E9E">
        <w:rPr>
          <w:sz w:val="28"/>
          <w:szCs w:val="28"/>
        </w:rPr>
        <w:t xml:space="preserve">Изучая литературу в школе, </w:t>
      </w:r>
      <w:r>
        <w:rPr>
          <w:sz w:val="28"/>
          <w:szCs w:val="28"/>
        </w:rPr>
        <w:t>об</w:t>
      </w:r>
      <w:r w:rsidRPr="00B02E9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02E9E">
        <w:rPr>
          <w:sz w:val="28"/>
          <w:szCs w:val="28"/>
        </w:rPr>
        <w:t>щиеся приобщаются к искусству слова, богатству русской классической и зарубежной литературы. Основой литературного образования является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включённых в программу произведений.</w:t>
      </w:r>
    </w:p>
    <w:p w:rsidR="001440C7" w:rsidRPr="00B02E9E" w:rsidRDefault="001440C7" w:rsidP="001440C7">
      <w:pPr>
        <w:spacing w:after="0" w:line="360" w:lineRule="auto"/>
        <w:ind w:firstLine="567"/>
        <w:jc w:val="both"/>
        <w:rPr>
          <w:sz w:val="28"/>
          <w:szCs w:val="28"/>
        </w:rPr>
      </w:pPr>
      <w:r w:rsidRPr="00B02E9E">
        <w:rPr>
          <w:b/>
          <w:sz w:val="28"/>
          <w:szCs w:val="28"/>
          <w:u w:val="single"/>
        </w:rPr>
        <w:lastRenderedPageBreak/>
        <w:t>Цель изучения:</w:t>
      </w:r>
      <w:r w:rsidRPr="00B02E9E">
        <w:rPr>
          <w:sz w:val="28"/>
          <w:szCs w:val="28"/>
          <w:u w:val="single"/>
        </w:rPr>
        <w:t xml:space="preserve"> </w:t>
      </w:r>
      <w:r w:rsidRPr="00B02E9E">
        <w:rPr>
          <w:sz w:val="28"/>
          <w:szCs w:val="28"/>
        </w:rPr>
        <w:t>развитие устойчивого интереса к самостоятельному чтению и формирование представлений о русской литературе как национальном достоянии; воспитание духовно развитой личности, формирование гражданского сознания; чувства патриотизма, любви и уважения к литературе и ценностям отечественной культуры.</w:t>
      </w:r>
    </w:p>
    <w:p w:rsidR="001440C7" w:rsidRDefault="001440C7" w:rsidP="001440C7">
      <w:pPr>
        <w:spacing w:after="0"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1440C7" w:rsidRPr="00B02E9E" w:rsidRDefault="001440C7" w:rsidP="001440C7">
      <w:pPr>
        <w:spacing w:after="0" w:line="360" w:lineRule="auto"/>
        <w:ind w:firstLine="567"/>
        <w:jc w:val="both"/>
        <w:rPr>
          <w:b/>
          <w:sz w:val="28"/>
          <w:szCs w:val="28"/>
          <w:u w:val="single"/>
        </w:rPr>
      </w:pPr>
      <w:r w:rsidRPr="00B02E9E">
        <w:rPr>
          <w:b/>
          <w:sz w:val="28"/>
          <w:szCs w:val="28"/>
          <w:u w:val="single"/>
        </w:rPr>
        <w:t xml:space="preserve">Задачи изучения: </w:t>
      </w:r>
    </w:p>
    <w:p w:rsidR="001440C7" w:rsidRPr="00B02E9E" w:rsidRDefault="001440C7" w:rsidP="001440C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Формирование у школьников инициативного устойчивого интереса к систематическому чтению;</w:t>
      </w:r>
    </w:p>
    <w:p w:rsidR="001440C7" w:rsidRPr="00B02E9E" w:rsidRDefault="001440C7" w:rsidP="001440C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Осмысливание прочитанного материала;</w:t>
      </w:r>
    </w:p>
    <w:p w:rsidR="001440C7" w:rsidRPr="00B02E9E" w:rsidRDefault="001440C7" w:rsidP="001440C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Побуждать ученика актуализировать личный читательский опыт;</w:t>
      </w:r>
    </w:p>
    <w:p w:rsidR="001440C7" w:rsidRPr="00B02E9E" w:rsidRDefault="001440C7" w:rsidP="001440C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Формировать навыки анализа текста;</w:t>
      </w:r>
    </w:p>
    <w:p w:rsidR="001440C7" w:rsidRPr="00B02E9E" w:rsidRDefault="001440C7" w:rsidP="001440C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Реализовать личностно ориентированный подход к бучению.</w:t>
      </w:r>
    </w:p>
    <w:p w:rsidR="001440C7" w:rsidRPr="00B02E9E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Pr="000B7C09" w:rsidRDefault="001440C7" w:rsidP="001440C7">
      <w:pPr>
        <w:spacing w:after="0" w:line="360" w:lineRule="auto"/>
        <w:ind w:left="1287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</w:t>
      </w:r>
      <w:r w:rsidRPr="000B7C09">
        <w:rPr>
          <w:b/>
          <w:sz w:val="32"/>
          <w:szCs w:val="32"/>
        </w:rPr>
        <w:t xml:space="preserve">Общая характеристика учебного предмета          </w:t>
      </w:r>
    </w:p>
    <w:p w:rsidR="001440C7" w:rsidRDefault="001440C7" w:rsidP="001440C7">
      <w:pPr>
        <w:spacing w:line="360" w:lineRule="auto"/>
        <w:ind w:firstLine="709"/>
        <w:rPr>
          <w:sz w:val="28"/>
          <w:szCs w:val="28"/>
        </w:rPr>
      </w:pPr>
      <w:proofErr w:type="gramStart"/>
      <w:r w:rsidRPr="001234A0">
        <w:rPr>
          <w:sz w:val="28"/>
          <w:szCs w:val="28"/>
        </w:rPr>
        <w:t xml:space="preserve">Яркой </w:t>
      </w:r>
      <w:r w:rsidRPr="001234A0">
        <w:rPr>
          <w:i/>
          <w:sz w:val="28"/>
          <w:szCs w:val="28"/>
        </w:rPr>
        <w:t>особенностью</w:t>
      </w:r>
      <w:r w:rsidRPr="001234A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является её</w:t>
      </w:r>
      <w:r w:rsidRPr="001234A0">
        <w:rPr>
          <w:sz w:val="28"/>
          <w:szCs w:val="28"/>
        </w:rPr>
        <w:t xml:space="preserve"> нацеленность на успешное овладение основными видами речевой деятельности  в их единстве и взаимосвязи: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(умение говорить и писать).</w:t>
      </w:r>
      <w:proofErr w:type="gramEnd"/>
      <w:r w:rsidRPr="001234A0">
        <w:rPr>
          <w:sz w:val="28"/>
          <w:szCs w:val="28"/>
        </w:rPr>
        <w:t xml:space="preserve"> Центральной единицей обучения становится </w:t>
      </w:r>
      <w:r w:rsidRPr="001234A0">
        <w:rPr>
          <w:i/>
          <w:sz w:val="28"/>
          <w:szCs w:val="28"/>
        </w:rPr>
        <w:t>текст.</w:t>
      </w:r>
      <w:r w:rsidRPr="001234A0">
        <w:rPr>
          <w:sz w:val="28"/>
          <w:szCs w:val="28"/>
        </w:rPr>
        <w:t xml:space="preserve"> Он является объектом анализа и результатом речевой деятельности не только на традиционно выделяемых уроках  связной речи, но и на каждом уроке, какой бы  теме он ни был посвящен. В этом смысле кажды</w:t>
      </w:r>
      <w:r>
        <w:rPr>
          <w:sz w:val="28"/>
          <w:szCs w:val="28"/>
        </w:rPr>
        <w:t>й урок литературы</w:t>
      </w:r>
      <w:r w:rsidRPr="001234A0">
        <w:rPr>
          <w:sz w:val="28"/>
          <w:szCs w:val="28"/>
        </w:rPr>
        <w:t xml:space="preserve"> является уроком развития речи, поскольку происходит взаимосвязанное  изучение языка и речи на фоне непрерывной работы над навыками чтения-понимания текстов разных стилей, </w:t>
      </w:r>
      <w:proofErr w:type="spellStart"/>
      <w:r w:rsidRPr="001234A0">
        <w:rPr>
          <w:sz w:val="28"/>
          <w:szCs w:val="28"/>
        </w:rPr>
        <w:t>аудирования</w:t>
      </w:r>
      <w:proofErr w:type="spellEnd"/>
      <w:r w:rsidRPr="001234A0">
        <w:rPr>
          <w:sz w:val="28"/>
          <w:szCs w:val="28"/>
        </w:rPr>
        <w:t xml:space="preserve">, письма и говорения на разнообразные темы. При этом совершенствуется информационно-коммуникативные навыки, </w:t>
      </w:r>
      <w:r w:rsidRPr="001234A0">
        <w:rPr>
          <w:sz w:val="28"/>
          <w:szCs w:val="28"/>
        </w:rPr>
        <w:lastRenderedPageBreak/>
        <w:t>обеспечивающие целенаправленный  поиск информации в источниках различного типа, развиваются умения  осмысленно выбирать тип чтения в зависимости от коммуникативных задач, развернуто обосновывать свою позицию, приводить систему аргументов; оценивать и редактировать</w:t>
      </w:r>
      <w:r>
        <w:rPr>
          <w:sz w:val="28"/>
          <w:szCs w:val="28"/>
        </w:rPr>
        <w:t xml:space="preserve"> текст.</w:t>
      </w:r>
    </w:p>
    <w:p w:rsidR="001440C7" w:rsidRDefault="001440C7" w:rsidP="001440C7">
      <w:pPr>
        <w:spacing w:line="360" w:lineRule="auto"/>
        <w:ind w:firstLine="709"/>
        <w:rPr>
          <w:sz w:val="28"/>
          <w:szCs w:val="28"/>
        </w:rPr>
      </w:pPr>
      <w:r w:rsidRPr="001234A0">
        <w:rPr>
          <w:sz w:val="28"/>
          <w:szCs w:val="28"/>
        </w:rPr>
        <w:t>Коммуникативная направленность курса подразумевает более глубокое внимание к проблеме формирования навыков выразительной речи, в</w:t>
      </w:r>
      <w:r>
        <w:rPr>
          <w:sz w:val="28"/>
          <w:szCs w:val="28"/>
        </w:rPr>
        <w:t>оспитания любви к литературе</w:t>
      </w:r>
      <w:r w:rsidRPr="001234A0">
        <w:rPr>
          <w:sz w:val="28"/>
          <w:szCs w:val="28"/>
        </w:rPr>
        <w:t>, интереса к его изучению. Решению этой задачи, в частности, способствуют систематическая и целенаправленная демонстрация эстетической функции родного языка, знакомство с его изобразительными возможностями, наблюдение за функционированием различных языковых сре</w:t>
      </w:r>
      <w:proofErr w:type="gramStart"/>
      <w:r w:rsidRPr="001234A0">
        <w:rPr>
          <w:sz w:val="28"/>
          <w:szCs w:val="28"/>
        </w:rPr>
        <w:t>дств в л</w:t>
      </w:r>
      <w:proofErr w:type="gramEnd"/>
      <w:r w:rsidRPr="001234A0">
        <w:rPr>
          <w:sz w:val="28"/>
          <w:szCs w:val="28"/>
        </w:rPr>
        <w:t>учших образцах художественной литера</w:t>
      </w:r>
      <w:r>
        <w:rPr>
          <w:sz w:val="28"/>
          <w:szCs w:val="28"/>
        </w:rPr>
        <w:t xml:space="preserve">туры. </w:t>
      </w:r>
      <w:proofErr w:type="spellStart"/>
      <w:r>
        <w:rPr>
          <w:sz w:val="28"/>
          <w:szCs w:val="28"/>
        </w:rPr>
        <w:t>Многоаспектная</w:t>
      </w:r>
      <w:proofErr w:type="spellEnd"/>
      <w:r>
        <w:rPr>
          <w:sz w:val="28"/>
          <w:szCs w:val="28"/>
        </w:rPr>
        <w:t xml:space="preserve"> </w:t>
      </w:r>
      <w:r w:rsidRPr="001234A0">
        <w:rPr>
          <w:sz w:val="28"/>
          <w:szCs w:val="28"/>
        </w:rPr>
        <w:t xml:space="preserve"> работа с литературными текстами позволяет не только совершенствовать важнейшие речевые умения, но и формировать элементарные навыки лингвистического анализа и осмысленного выразительного чтения художественного произвед</w:t>
      </w:r>
      <w:r>
        <w:rPr>
          <w:sz w:val="28"/>
          <w:szCs w:val="28"/>
        </w:rPr>
        <w:t>ения. Таким образом, уроки литературы</w:t>
      </w:r>
      <w:r w:rsidRPr="001234A0">
        <w:rPr>
          <w:sz w:val="28"/>
          <w:szCs w:val="28"/>
        </w:rPr>
        <w:t xml:space="preserve"> становятся, по су</w:t>
      </w:r>
      <w:r>
        <w:rPr>
          <w:sz w:val="28"/>
          <w:szCs w:val="28"/>
        </w:rPr>
        <w:t>ти дела, уроками,</w:t>
      </w:r>
      <w:r w:rsidRPr="001234A0">
        <w:rPr>
          <w:sz w:val="28"/>
          <w:szCs w:val="28"/>
        </w:rPr>
        <w:t xml:space="preserve"> на которых постигаются истоки выразительности и красоты русской речи, и формируется представление о многофункциональности языкового явления как грамматического, коммуникативного и эстетического феноме</w:t>
      </w:r>
      <w:r>
        <w:rPr>
          <w:sz w:val="28"/>
          <w:szCs w:val="28"/>
        </w:rPr>
        <w:t>на, развивается</w:t>
      </w:r>
      <w:r w:rsidRPr="001234A0">
        <w:rPr>
          <w:sz w:val="28"/>
          <w:szCs w:val="28"/>
        </w:rPr>
        <w:t xml:space="preserve"> способность оценивать эстетическую сто</w:t>
      </w:r>
      <w:r>
        <w:rPr>
          <w:sz w:val="28"/>
          <w:szCs w:val="28"/>
        </w:rPr>
        <w:t>рону литературных произведений</w:t>
      </w:r>
    </w:p>
    <w:p w:rsidR="001440C7" w:rsidRPr="00686681" w:rsidRDefault="001440C7" w:rsidP="001440C7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86681">
        <w:rPr>
          <w:sz w:val="28"/>
          <w:szCs w:val="28"/>
        </w:rPr>
        <w:t xml:space="preserve">Учёт </w:t>
      </w:r>
      <w:proofErr w:type="spellStart"/>
      <w:r>
        <w:rPr>
          <w:b/>
          <w:sz w:val="28"/>
          <w:szCs w:val="28"/>
        </w:rPr>
        <w:t>метапредметных</w:t>
      </w:r>
      <w:proofErr w:type="spellEnd"/>
      <w:r w:rsidRPr="00686681">
        <w:rPr>
          <w:b/>
          <w:sz w:val="28"/>
          <w:szCs w:val="28"/>
        </w:rPr>
        <w:t xml:space="preserve"> связей</w:t>
      </w:r>
      <w:r w:rsidRPr="00686681">
        <w:rPr>
          <w:sz w:val="28"/>
          <w:szCs w:val="28"/>
        </w:rPr>
        <w:t xml:space="preserve"> в преподавании литературы позволяет более рационально использовать изучение нового материала путём устранения дублирования между новым и уже</w:t>
      </w:r>
      <w:r>
        <w:rPr>
          <w:sz w:val="28"/>
          <w:szCs w:val="28"/>
        </w:rPr>
        <w:t xml:space="preserve"> изученным содержанием. </w:t>
      </w:r>
      <w:proofErr w:type="spellStart"/>
      <w:r>
        <w:rPr>
          <w:sz w:val="28"/>
          <w:szCs w:val="28"/>
        </w:rPr>
        <w:t>Метапредметные</w:t>
      </w:r>
      <w:proofErr w:type="spellEnd"/>
      <w:r w:rsidRPr="00686681">
        <w:rPr>
          <w:sz w:val="28"/>
          <w:szCs w:val="28"/>
        </w:rPr>
        <w:t xml:space="preserve"> связи прослеживаются как вертикальные (между ступенями образования), так и горизонтальные (на одной ступени обучения) между литературой и другими курсами. Курс литературы </w:t>
      </w:r>
      <w:r>
        <w:rPr>
          <w:sz w:val="28"/>
          <w:szCs w:val="28"/>
        </w:rPr>
        <w:t>5</w:t>
      </w:r>
      <w:r w:rsidRPr="00686681">
        <w:rPr>
          <w:sz w:val="28"/>
          <w:szCs w:val="28"/>
        </w:rPr>
        <w:t xml:space="preserve"> класса опирается в большей степени на знание курса русского языка, истории. Перечисленные науки дают для литературы следующие понятия:</w:t>
      </w:r>
    </w:p>
    <w:p w:rsidR="001440C7" w:rsidRPr="00686681" w:rsidRDefault="001440C7" w:rsidP="001440C7">
      <w:pPr>
        <w:shd w:val="clear" w:color="auto" w:fill="FFFFFF"/>
        <w:spacing w:line="360" w:lineRule="auto"/>
        <w:jc w:val="both"/>
        <w:outlineLvl w:val="0"/>
        <w:rPr>
          <w:sz w:val="28"/>
          <w:szCs w:val="28"/>
          <w:u w:val="single"/>
        </w:rPr>
      </w:pPr>
    </w:p>
    <w:p w:rsidR="001440C7" w:rsidRPr="00686681" w:rsidRDefault="001440C7" w:rsidP="001440C7">
      <w:pPr>
        <w:shd w:val="clear" w:color="auto" w:fill="FFFFFF"/>
        <w:spacing w:line="360" w:lineRule="auto"/>
        <w:jc w:val="both"/>
        <w:outlineLvl w:val="0"/>
        <w:rPr>
          <w:i/>
          <w:sz w:val="28"/>
          <w:szCs w:val="28"/>
        </w:rPr>
      </w:pPr>
      <w:r w:rsidRPr="00686681">
        <w:rPr>
          <w:i/>
          <w:sz w:val="28"/>
          <w:szCs w:val="28"/>
          <w:u w:val="single"/>
        </w:rPr>
        <w:t>Русский язык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lastRenderedPageBreak/>
        <w:t>Речевое общение. Речь устная и письменная, монологическая и диалогическая.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 xml:space="preserve">Сферы и ситуации речевого общения. </w:t>
      </w:r>
      <w:r w:rsidRPr="00686681">
        <w:rPr>
          <w:i/>
          <w:sz w:val="28"/>
          <w:szCs w:val="28"/>
        </w:rPr>
        <w:t>Функциональные разновидности языка</w:t>
      </w:r>
      <w:r w:rsidRPr="00686681">
        <w:rPr>
          <w:sz w:val="28"/>
          <w:szCs w:val="28"/>
        </w:rPr>
        <w:t>. Основные</w:t>
      </w:r>
      <w:r w:rsidRPr="00686681">
        <w:rPr>
          <w:i/>
          <w:sz w:val="28"/>
          <w:szCs w:val="28"/>
        </w:rPr>
        <w:t xml:space="preserve"> </w:t>
      </w:r>
      <w:r w:rsidRPr="00686681">
        <w:rPr>
          <w:sz w:val="28"/>
          <w:szCs w:val="28"/>
        </w:rPr>
        <w:t>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Основные жанры разговорной речи, научного, публицистического, официально-делового стилей.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 xml:space="preserve">Культура речи. </w:t>
      </w:r>
      <w:r w:rsidRPr="00686681">
        <w:rPr>
          <w:i/>
          <w:sz w:val="28"/>
          <w:szCs w:val="28"/>
        </w:rPr>
        <w:t>Критерии культуры речи</w:t>
      </w:r>
      <w:r w:rsidRPr="00686681">
        <w:rPr>
          <w:sz w:val="28"/>
          <w:szCs w:val="28"/>
        </w:rPr>
        <w:t>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 xml:space="preserve">Текст как продукт речевой деятельности. </w:t>
      </w:r>
      <w:r w:rsidRPr="00686681">
        <w:rPr>
          <w:i/>
          <w:sz w:val="28"/>
          <w:szCs w:val="28"/>
        </w:rPr>
        <w:t>Функционально-смысловые типы текста</w:t>
      </w:r>
      <w:r w:rsidRPr="00686681">
        <w:rPr>
          <w:sz w:val="28"/>
          <w:szCs w:val="28"/>
        </w:rPr>
        <w:t>. Повествование, описание, рассуждение; их признаки. Структура текста.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Основные  виды информационной переработки текста: план, конспект, аннотация.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1440C7" w:rsidRPr="00686681" w:rsidRDefault="001440C7" w:rsidP="001440C7">
      <w:pPr>
        <w:shd w:val="clear" w:color="auto" w:fill="FFFFFF"/>
        <w:spacing w:line="360" w:lineRule="auto"/>
        <w:ind w:left="720"/>
        <w:jc w:val="both"/>
        <w:outlineLvl w:val="0"/>
        <w:rPr>
          <w:sz w:val="28"/>
          <w:szCs w:val="28"/>
        </w:rPr>
      </w:pPr>
    </w:p>
    <w:p w:rsidR="001440C7" w:rsidRPr="00686681" w:rsidRDefault="001440C7" w:rsidP="001440C7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6681">
        <w:rPr>
          <w:b/>
          <w:sz w:val="28"/>
          <w:szCs w:val="28"/>
        </w:rPr>
        <w:t xml:space="preserve">Овладение различными видами речевой деятельности: </w:t>
      </w:r>
      <w:proofErr w:type="spellStart"/>
      <w:r w:rsidRPr="00686681">
        <w:rPr>
          <w:b/>
          <w:sz w:val="28"/>
          <w:szCs w:val="28"/>
        </w:rPr>
        <w:t>аудированием</w:t>
      </w:r>
      <w:proofErr w:type="spellEnd"/>
      <w:r w:rsidRPr="00686681">
        <w:rPr>
          <w:b/>
          <w:sz w:val="28"/>
          <w:szCs w:val="28"/>
        </w:rPr>
        <w:t xml:space="preserve"> (слушанием), чтением, говорением, письмом</w:t>
      </w:r>
      <w:r w:rsidRPr="00686681">
        <w:rPr>
          <w:sz w:val="28"/>
          <w:szCs w:val="28"/>
        </w:rPr>
        <w:t>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Адекватное восприятие устной и письменной речи в соответствии с ситуацией и сферой речевого общения.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Овладение различными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Создание устных монологических и диалогических высказываний на актуальные социально-культурные, нравственно-эстетические, бытовые, учебные темы в соответствии с целями, сферой и ситуацией общения.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  <w:proofErr w:type="gramStart"/>
      <w:r w:rsidRPr="00686681">
        <w:rPr>
          <w:sz w:val="28"/>
          <w:szCs w:val="28"/>
        </w:rPr>
        <w:t xml:space="preserve">Написание </w:t>
      </w:r>
      <w:r w:rsidRPr="00686681">
        <w:rPr>
          <w:sz w:val="28"/>
          <w:szCs w:val="28"/>
        </w:rPr>
        <w:lastRenderedPageBreak/>
        <w:t>сочинений; создание текстов разных стилей и жанров: тезисов, конспекта, отзыва, рецензии, аннотации, письма, расписки, доверенности, заявления.</w:t>
      </w:r>
      <w:proofErr w:type="gramEnd"/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Русский язык – язык русской художественной литературы.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Слово – основная единица языка.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Лексическое значение слова. Однозначные и многозначные слова; прямое и переносное значение слова.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Синонимы. Антонимы. Омонимы.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Стилистически окрашенная лексика русского языка.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Исконно русские и заимствованные слова.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Лексика общеупотребительная и лексика ограниченного употребления.</w:t>
      </w:r>
    </w:p>
    <w:p w:rsidR="001440C7" w:rsidRPr="00686681" w:rsidRDefault="001440C7" w:rsidP="001440C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Фразеологизмы, их значение и употребление.</w:t>
      </w:r>
    </w:p>
    <w:p w:rsidR="001440C7" w:rsidRPr="00686681" w:rsidRDefault="001440C7" w:rsidP="001440C7">
      <w:pPr>
        <w:shd w:val="clear" w:color="auto" w:fill="FFFFFF"/>
        <w:spacing w:line="360" w:lineRule="auto"/>
        <w:ind w:left="720"/>
        <w:jc w:val="both"/>
        <w:outlineLvl w:val="0"/>
        <w:rPr>
          <w:sz w:val="28"/>
          <w:szCs w:val="28"/>
        </w:rPr>
      </w:pPr>
    </w:p>
    <w:p w:rsidR="001440C7" w:rsidRPr="00686681" w:rsidRDefault="001440C7" w:rsidP="001440C7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86681">
        <w:rPr>
          <w:b/>
          <w:sz w:val="28"/>
          <w:szCs w:val="28"/>
        </w:rPr>
        <w:t>Основные лексические нормы современного русского литературного языка</w:t>
      </w:r>
      <w:r w:rsidRPr="00686681">
        <w:rPr>
          <w:sz w:val="28"/>
          <w:szCs w:val="28"/>
        </w:rPr>
        <w:t>.</w:t>
      </w:r>
    </w:p>
    <w:p w:rsidR="001440C7" w:rsidRPr="00686681" w:rsidRDefault="001440C7" w:rsidP="001440C7">
      <w:pPr>
        <w:shd w:val="clear" w:color="auto" w:fill="FFFFFF"/>
        <w:spacing w:line="360" w:lineRule="auto"/>
        <w:ind w:left="720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Оценка своей  и чужой речи с точки зрения точного, уместного и выразительного словоупотребления.</w:t>
      </w:r>
    </w:p>
    <w:p w:rsidR="001440C7" w:rsidRPr="002B6E85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2B6E85">
        <w:rPr>
          <w:sz w:val="28"/>
          <w:szCs w:val="28"/>
        </w:rPr>
        <w:t>Основные выразительные средства фонетики.</w:t>
      </w:r>
    </w:p>
    <w:p w:rsidR="001440C7" w:rsidRPr="002B6E85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2B6E85">
        <w:rPr>
          <w:sz w:val="28"/>
          <w:szCs w:val="28"/>
        </w:rPr>
        <w:t>Основные выразительные средства словообразования.</w:t>
      </w:r>
    </w:p>
    <w:p w:rsidR="001440C7" w:rsidRPr="002B6E85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2B6E85">
        <w:rPr>
          <w:sz w:val="28"/>
          <w:szCs w:val="28"/>
        </w:rPr>
        <w:t>Основные выразительные средства лексики и фразеологии.</w:t>
      </w:r>
    </w:p>
    <w:p w:rsidR="001440C7" w:rsidRPr="002B6E85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2B6E85">
        <w:rPr>
          <w:sz w:val="28"/>
          <w:szCs w:val="28"/>
        </w:rPr>
        <w:t>Основные выразительные средства морфологии.</w:t>
      </w:r>
    </w:p>
    <w:p w:rsidR="001440C7" w:rsidRPr="002B6E85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2B6E85">
        <w:rPr>
          <w:sz w:val="28"/>
          <w:szCs w:val="28"/>
        </w:rPr>
        <w:t>Основные выразительные средства синтаксиса.</w:t>
      </w:r>
    </w:p>
    <w:p w:rsidR="001440C7" w:rsidRPr="00686681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Текст. Смысловые части и основные средства связи между ними.</w:t>
      </w:r>
    </w:p>
    <w:p w:rsidR="001440C7" w:rsidRPr="00686681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Отражение в языке культуры и истории народа.</w:t>
      </w:r>
    </w:p>
    <w:p w:rsidR="001440C7" w:rsidRPr="00686681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Пословицы, поговорки, афоризмы и крылатые слова.</w:t>
      </w:r>
    </w:p>
    <w:p w:rsidR="001440C7" w:rsidRPr="00686681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lastRenderedPageBreak/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</w:t>
      </w:r>
    </w:p>
    <w:p w:rsidR="001440C7" w:rsidRPr="00686681" w:rsidRDefault="001440C7" w:rsidP="001440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outlineLvl w:val="0"/>
        <w:rPr>
          <w:sz w:val="28"/>
          <w:szCs w:val="28"/>
        </w:rPr>
      </w:pPr>
    </w:p>
    <w:p w:rsidR="001440C7" w:rsidRPr="00686681" w:rsidRDefault="001440C7" w:rsidP="001440C7">
      <w:pPr>
        <w:shd w:val="clear" w:color="auto" w:fill="FFFFFF"/>
        <w:spacing w:line="360" w:lineRule="auto"/>
        <w:jc w:val="both"/>
        <w:outlineLvl w:val="0"/>
        <w:rPr>
          <w:i/>
          <w:sz w:val="28"/>
          <w:szCs w:val="28"/>
          <w:u w:val="single"/>
        </w:rPr>
      </w:pPr>
      <w:r w:rsidRPr="00686681">
        <w:rPr>
          <w:i/>
          <w:sz w:val="28"/>
          <w:szCs w:val="28"/>
          <w:u w:val="single"/>
        </w:rPr>
        <w:t>История</w:t>
      </w:r>
    </w:p>
    <w:p w:rsidR="001440C7" w:rsidRPr="00686681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Крымская (Восточная) война (1853-1856 гг.)</w:t>
      </w:r>
    </w:p>
    <w:p w:rsidR="001440C7" w:rsidRDefault="001440C7" w:rsidP="001440C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686681">
        <w:rPr>
          <w:sz w:val="28"/>
          <w:szCs w:val="28"/>
        </w:rPr>
        <w:t>Великая Отечественная война (1941-1945 гг.)</w:t>
      </w:r>
    </w:p>
    <w:p w:rsidR="001440C7" w:rsidRPr="00686681" w:rsidRDefault="001440C7" w:rsidP="001440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outlineLvl w:val="0"/>
        <w:rPr>
          <w:sz w:val="28"/>
          <w:szCs w:val="28"/>
        </w:rPr>
      </w:pPr>
    </w:p>
    <w:p w:rsidR="001440C7" w:rsidRPr="00B02E9E" w:rsidRDefault="001440C7" w:rsidP="001440C7">
      <w:pPr>
        <w:spacing w:after="0" w:line="360" w:lineRule="auto"/>
        <w:rPr>
          <w:b/>
          <w:sz w:val="28"/>
          <w:szCs w:val="28"/>
        </w:rPr>
      </w:pPr>
      <w:r w:rsidRPr="0068668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B02E9E">
        <w:rPr>
          <w:b/>
          <w:sz w:val="28"/>
          <w:szCs w:val="28"/>
        </w:rPr>
        <w:t>Компетенции</w:t>
      </w:r>
    </w:p>
    <w:p w:rsidR="001440C7" w:rsidRPr="00B02E9E" w:rsidRDefault="001440C7" w:rsidP="001440C7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B02E9E">
        <w:rPr>
          <w:b/>
          <w:sz w:val="28"/>
          <w:szCs w:val="28"/>
        </w:rPr>
        <w:t>Знать:</w:t>
      </w:r>
    </w:p>
    <w:p w:rsidR="001440C7" w:rsidRPr="00B02E9E" w:rsidRDefault="001440C7" w:rsidP="001440C7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Круг обязательного чтения (произведения, предназначенные для чтения и изучения).</w:t>
      </w:r>
    </w:p>
    <w:p w:rsidR="001440C7" w:rsidRDefault="001440C7" w:rsidP="001440C7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Знания о литературе, основные признаки понятий темы и идеи художественного произведения, средства изображения литературного героя; изобразительно-выразительные средства языка; сведения об авторе.</w:t>
      </w:r>
    </w:p>
    <w:p w:rsidR="001440C7" w:rsidRPr="00B02E9E" w:rsidRDefault="001440C7" w:rsidP="001440C7">
      <w:pPr>
        <w:spacing w:after="0" w:line="360" w:lineRule="auto"/>
        <w:ind w:left="567"/>
        <w:jc w:val="both"/>
        <w:rPr>
          <w:sz w:val="28"/>
          <w:szCs w:val="28"/>
        </w:rPr>
      </w:pPr>
    </w:p>
    <w:p w:rsidR="001440C7" w:rsidRPr="00B02E9E" w:rsidRDefault="001440C7" w:rsidP="001440C7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B02E9E">
        <w:rPr>
          <w:b/>
          <w:sz w:val="28"/>
          <w:szCs w:val="28"/>
        </w:rPr>
        <w:t>Уметь: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Определять жанрово-родовую природу произведения как воплощение историко-культурного развития искусства слова.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Выявлять основную нравственную проблематику произведения.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Определять тему и основную идею изученного произведения.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Видеть в произведении автора и его отношение к героям и событиям, к читателю.</w:t>
      </w:r>
    </w:p>
    <w:p w:rsidR="00D27CE4" w:rsidRDefault="00D27CE4" w:rsidP="00D27CE4">
      <w:pPr>
        <w:spacing w:after="0" w:line="360" w:lineRule="auto"/>
        <w:ind w:left="1287"/>
        <w:jc w:val="both"/>
        <w:rPr>
          <w:sz w:val="28"/>
          <w:szCs w:val="28"/>
        </w:rPr>
      </w:pP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lastRenderedPageBreak/>
        <w:t>Различать особенности построения и языка произведений, выявлять изобразительно-выразительные средства.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Объяснять связь героев и событий, характеризовать героя произведения на основе его поступков и взаимоотношений с другими персонажами.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Пересказывать подробно, кратко, выборочно небольшое эпическое произведение.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Рассказывать о литературном герое, выражая своё отношение.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Сочинять небольшие произведения фольклора: сказки, басни, небылицы, рассказы, стихи.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Создавать сочинения-миниатюры по картине или небольшому музыкальному произведению.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>Грамотно строить монологические высказывания различных форм, жанров, владеть культурой диалогической речи.</w:t>
      </w:r>
    </w:p>
    <w:p w:rsidR="001440C7" w:rsidRPr="00B02E9E" w:rsidRDefault="001440C7" w:rsidP="001440C7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2E9E">
        <w:rPr>
          <w:sz w:val="28"/>
          <w:szCs w:val="28"/>
        </w:rPr>
        <w:t xml:space="preserve"> Ориентироваться в незнакомой речи.</w:t>
      </w:r>
    </w:p>
    <w:p w:rsidR="001440C7" w:rsidRPr="00E90697" w:rsidRDefault="001440C7" w:rsidP="00E90697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  <w:r w:rsidRPr="00686681">
        <w:rPr>
          <w:b/>
          <w:sz w:val="28"/>
          <w:szCs w:val="28"/>
        </w:rPr>
        <w:t xml:space="preserve">                                                          </w:t>
      </w:r>
      <w:r w:rsidRPr="000B7C09">
        <w:rPr>
          <w:b/>
          <w:sz w:val="32"/>
          <w:szCs w:val="32"/>
        </w:rPr>
        <w:t>Место предмета в базисном учебном плане.</w:t>
      </w:r>
    </w:p>
    <w:p w:rsidR="00D27CE4" w:rsidRPr="00D27CE4" w:rsidRDefault="00D27CE4" w:rsidP="00D27CE4">
      <w:pPr>
        <w:shd w:val="clear" w:color="auto" w:fill="FFFFFF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Pr="00D27CE4">
        <w:rPr>
          <w:sz w:val="28"/>
          <w:szCs w:val="28"/>
        </w:rPr>
        <w:t>Учебный предмет «Литература» является частью федерального компонента предметной области «Филология»</w:t>
      </w:r>
    </w:p>
    <w:p w:rsidR="00D27CE4" w:rsidRDefault="001440C7" w:rsidP="001440C7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2E9E">
        <w:rPr>
          <w:sz w:val="28"/>
          <w:szCs w:val="28"/>
        </w:rPr>
        <w:t xml:space="preserve"> В соответствии с</w:t>
      </w:r>
      <w:r w:rsidR="00D27CE4">
        <w:rPr>
          <w:sz w:val="28"/>
          <w:szCs w:val="28"/>
        </w:rPr>
        <w:t xml:space="preserve"> Федеральным базисным </w:t>
      </w:r>
      <w:proofErr w:type="spellStart"/>
      <w:r w:rsidR="00D27CE4">
        <w:rPr>
          <w:sz w:val="28"/>
          <w:szCs w:val="28"/>
        </w:rPr>
        <w:t>учеым</w:t>
      </w:r>
      <w:proofErr w:type="spellEnd"/>
      <w:r w:rsidR="00D27CE4">
        <w:rPr>
          <w:sz w:val="28"/>
          <w:szCs w:val="28"/>
        </w:rPr>
        <w:t xml:space="preserve"> планом для общеобразовательных учреждений Российской Федерации на изучение литературы отводится 70 часов в год из расчёта 2 часа в неделю.</w:t>
      </w:r>
    </w:p>
    <w:p w:rsidR="00D27CE4" w:rsidRDefault="00D27CE4" w:rsidP="001440C7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 w:rsidR="001440C7" w:rsidRPr="00B02E9E">
        <w:rPr>
          <w:sz w:val="28"/>
          <w:szCs w:val="28"/>
        </w:rPr>
        <w:t xml:space="preserve"> Годовым календарным учебным графиком МБОУ Гуляй -</w:t>
      </w:r>
      <w:r w:rsidR="001440C7">
        <w:rPr>
          <w:sz w:val="28"/>
          <w:szCs w:val="28"/>
        </w:rPr>
        <w:t xml:space="preserve"> </w:t>
      </w:r>
      <w:proofErr w:type="spellStart"/>
      <w:r w:rsidR="001440C7">
        <w:rPr>
          <w:sz w:val="28"/>
          <w:szCs w:val="28"/>
        </w:rPr>
        <w:t>Борисовской</w:t>
      </w:r>
      <w:proofErr w:type="spellEnd"/>
      <w:r w:rsidR="001440C7">
        <w:rPr>
          <w:sz w:val="28"/>
          <w:szCs w:val="28"/>
        </w:rPr>
        <w:t xml:space="preserve"> СОШ на 2014-2015 учебный год,</w:t>
      </w:r>
      <w:r w:rsidR="001440C7" w:rsidRPr="00B02E9E">
        <w:rPr>
          <w:sz w:val="28"/>
          <w:szCs w:val="28"/>
        </w:rPr>
        <w:t xml:space="preserve"> утверждённым приказом</w:t>
      </w:r>
      <w:r>
        <w:rPr>
          <w:sz w:val="28"/>
          <w:szCs w:val="28"/>
        </w:rPr>
        <w:t xml:space="preserve"> директора от 28.08.2014 г. № 203</w:t>
      </w:r>
      <w:r w:rsidR="001440C7" w:rsidRPr="00B02E9E">
        <w:rPr>
          <w:sz w:val="28"/>
          <w:szCs w:val="28"/>
        </w:rPr>
        <w:t xml:space="preserve"> ра</w:t>
      </w:r>
      <w:r w:rsidR="001440C7">
        <w:rPr>
          <w:sz w:val="28"/>
          <w:szCs w:val="28"/>
        </w:rPr>
        <w:t>бочая программа рассчитана на 70</w:t>
      </w:r>
      <w:r>
        <w:rPr>
          <w:sz w:val="28"/>
          <w:szCs w:val="28"/>
        </w:rPr>
        <w:t xml:space="preserve">  часов в год</w:t>
      </w:r>
      <w:proofErr w:type="gramStart"/>
      <w:r w:rsidR="001440C7" w:rsidRPr="00B02E9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440C7" w:rsidRDefault="00D27CE4" w:rsidP="001440C7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40C7" w:rsidRPr="00B02E9E">
        <w:rPr>
          <w:sz w:val="28"/>
          <w:szCs w:val="28"/>
        </w:rPr>
        <w:t>В соответствии с расписанием учебных занятий и внеурочной деятельности МБОУ Гуляй</w:t>
      </w:r>
      <w:r w:rsidR="001440C7">
        <w:rPr>
          <w:sz w:val="28"/>
          <w:szCs w:val="28"/>
        </w:rPr>
        <w:t xml:space="preserve"> - </w:t>
      </w:r>
      <w:proofErr w:type="spellStart"/>
      <w:r w:rsidR="001440C7">
        <w:rPr>
          <w:sz w:val="28"/>
          <w:szCs w:val="28"/>
        </w:rPr>
        <w:t>Борисовской</w:t>
      </w:r>
      <w:proofErr w:type="spellEnd"/>
      <w:r w:rsidR="001440C7">
        <w:rPr>
          <w:sz w:val="28"/>
          <w:szCs w:val="28"/>
        </w:rPr>
        <w:t xml:space="preserve"> СОШ на 2014-2015</w:t>
      </w:r>
      <w:r w:rsidR="001440C7" w:rsidRPr="00B02E9E">
        <w:rPr>
          <w:sz w:val="28"/>
          <w:szCs w:val="28"/>
        </w:rPr>
        <w:t xml:space="preserve"> учебный год</w:t>
      </w:r>
      <w:r w:rsidR="001440C7">
        <w:rPr>
          <w:sz w:val="28"/>
          <w:szCs w:val="28"/>
        </w:rPr>
        <w:t>,</w:t>
      </w:r>
      <w:r w:rsidR="001440C7" w:rsidRPr="00B02E9E">
        <w:rPr>
          <w:sz w:val="28"/>
          <w:szCs w:val="28"/>
        </w:rPr>
        <w:t xml:space="preserve"> утверждённым приказом директора от </w:t>
      </w:r>
      <w:r w:rsidR="001440C7">
        <w:rPr>
          <w:sz w:val="28"/>
          <w:szCs w:val="28"/>
        </w:rPr>
        <w:t>29.08.2014</w:t>
      </w:r>
      <w:r w:rsidR="001440C7" w:rsidRPr="00B02E9E">
        <w:rPr>
          <w:sz w:val="28"/>
          <w:szCs w:val="28"/>
        </w:rPr>
        <w:t xml:space="preserve">г. </w:t>
      </w:r>
      <w:r w:rsidR="001440C7">
        <w:rPr>
          <w:sz w:val="28"/>
          <w:szCs w:val="28"/>
        </w:rPr>
        <w:t xml:space="preserve"> </w:t>
      </w:r>
      <w:r w:rsidR="001440C7" w:rsidRPr="00B02E9E">
        <w:rPr>
          <w:sz w:val="28"/>
          <w:szCs w:val="28"/>
        </w:rPr>
        <w:t xml:space="preserve">№ </w:t>
      </w:r>
      <w:r w:rsidR="001440C7">
        <w:rPr>
          <w:sz w:val="28"/>
          <w:szCs w:val="28"/>
        </w:rPr>
        <w:t xml:space="preserve">242 </w:t>
      </w:r>
      <w:r w:rsidR="001440C7" w:rsidRPr="00B02E9E">
        <w:rPr>
          <w:sz w:val="28"/>
          <w:szCs w:val="28"/>
        </w:rPr>
        <w:t>рабочая программ</w:t>
      </w:r>
      <w:r w:rsidR="00E90697">
        <w:rPr>
          <w:sz w:val="28"/>
          <w:szCs w:val="28"/>
        </w:rPr>
        <w:t>а рассчитана на 70</w:t>
      </w:r>
      <w:r w:rsidR="001440C7">
        <w:rPr>
          <w:sz w:val="28"/>
          <w:szCs w:val="28"/>
        </w:rPr>
        <w:t xml:space="preserve"> </w:t>
      </w:r>
      <w:r w:rsidR="001440C7" w:rsidRPr="00B02E9E">
        <w:rPr>
          <w:sz w:val="28"/>
          <w:szCs w:val="28"/>
        </w:rPr>
        <w:t>часов</w:t>
      </w:r>
      <w:r w:rsidR="001440C7">
        <w:rPr>
          <w:sz w:val="28"/>
          <w:szCs w:val="28"/>
        </w:rPr>
        <w:t xml:space="preserve"> в год</w:t>
      </w:r>
      <w:r w:rsidR="00E90697">
        <w:rPr>
          <w:sz w:val="28"/>
          <w:szCs w:val="28"/>
        </w:rPr>
        <w:t xml:space="preserve">. </w:t>
      </w:r>
    </w:p>
    <w:p w:rsidR="001440C7" w:rsidRPr="000B7C09" w:rsidRDefault="00E90697" w:rsidP="00A05BE5">
      <w:pPr>
        <w:shd w:val="clear" w:color="auto" w:fill="FFFFFF"/>
        <w:outlineLvl w:val="0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1440C7" w:rsidRPr="000B7C09">
        <w:rPr>
          <w:b/>
          <w:sz w:val="32"/>
          <w:szCs w:val="32"/>
        </w:rPr>
        <w:t>Содержание учебного предмета.</w:t>
      </w:r>
    </w:p>
    <w:p w:rsidR="001440C7" w:rsidRPr="002E4EA2" w:rsidRDefault="001440C7" w:rsidP="001440C7">
      <w:pPr>
        <w:shd w:val="clear" w:color="auto" w:fill="FFFFFF"/>
        <w:jc w:val="both"/>
        <w:outlineLvl w:val="0"/>
        <w:rPr>
          <w:b/>
          <w:sz w:val="28"/>
          <w:szCs w:val="28"/>
        </w:rPr>
      </w:pPr>
    </w:p>
    <w:tbl>
      <w:tblPr>
        <w:tblW w:w="14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3287"/>
        <w:gridCol w:w="10673"/>
      </w:tblGrid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№п/п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pacing w:after="0" w:line="360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Наименование </w:t>
            </w: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Pr="002E4EA2">
              <w:rPr>
                <w:rFonts w:eastAsia="Calibri"/>
                <w:sz w:val="28"/>
                <w:szCs w:val="28"/>
              </w:rPr>
              <w:t>разделов</w:t>
            </w:r>
          </w:p>
        </w:tc>
        <w:tc>
          <w:tcPr>
            <w:tcW w:w="10673" w:type="dxa"/>
          </w:tcPr>
          <w:p w:rsidR="001440C7" w:rsidRPr="002E4EA2" w:rsidRDefault="001440C7" w:rsidP="00D27CE4">
            <w:pPr>
              <w:spacing w:after="0" w:line="360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Содержание тем учебного курса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             Введение</w:t>
            </w:r>
          </w:p>
        </w:tc>
        <w:tc>
          <w:tcPr>
            <w:tcW w:w="1067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           Книга – твой друг. Книга и её роль в духовной жизни человека и общества (родина, край, искусство, нравственная память). Литература как искусство слова. Писатель – книга – читатель. Книга художественная и учебная.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           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           Из мифологии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Рассказ о мифе и мифологии. Миф — своеобразная форма мироощущения древнего человека, стремление к познанию ми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ра. Миф как явление эстетическое. Основные категории мифов. Возникновение мифов. Мифологические герои и персонажи.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sz w:val="28"/>
                <w:szCs w:val="28"/>
              </w:rPr>
              <w:t>Античный миф:</w:t>
            </w:r>
            <w:r w:rsidRPr="002E4EA2">
              <w:rPr>
                <w:rFonts w:eastAsia="Calibri"/>
                <w:sz w:val="28"/>
                <w:szCs w:val="28"/>
              </w:rPr>
              <w:t xml:space="preserve"> происхождение мира и богов: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«Рождение Зевса», «Олимп». </w:t>
            </w:r>
            <w:r w:rsidRPr="002E4EA2">
              <w:rPr>
                <w:rFonts w:eastAsia="Calibri"/>
                <w:sz w:val="28"/>
                <w:szCs w:val="28"/>
              </w:rPr>
              <w:t xml:space="preserve">Представления древних греков о сотворении Вселенной, богов и героев. Гомер. </w:t>
            </w:r>
            <w:proofErr w:type="gramStart"/>
            <w:r w:rsidRPr="002E4EA2">
              <w:rPr>
                <w:rFonts w:eastAsia="Calibri"/>
                <w:i/>
                <w:iCs/>
                <w:sz w:val="28"/>
                <w:szCs w:val="28"/>
              </w:rPr>
              <w:t>«Одиссея» («Одиссей на ос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softHyphen/>
              <w:t>трове циклопов.</w:t>
            </w:r>
            <w:proofErr w:type="gramEnd"/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4EA2">
              <w:rPr>
                <w:rFonts w:eastAsia="Calibri"/>
                <w:i/>
                <w:iCs/>
                <w:sz w:val="28"/>
                <w:szCs w:val="28"/>
              </w:rPr>
              <w:t>Полифем</w:t>
            </w:r>
            <w:proofErr w:type="spellEnd"/>
            <w:r w:rsidRPr="002E4EA2">
              <w:rPr>
                <w:rFonts w:eastAsia="Calibri"/>
                <w:i/>
                <w:iCs/>
                <w:sz w:val="28"/>
                <w:szCs w:val="28"/>
              </w:rPr>
              <w:t>»).</w:t>
            </w:r>
            <w:proofErr w:type="gramEnd"/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sz w:val="28"/>
                <w:szCs w:val="28"/>
              </w:rPr>
              <w:t xml:space="preserve">Рассказ о Гомере. Сюжет мифа. Образы Одиссея и </w:t>
            </w:r>
            <w:proofErr w:type="spellStart"/>
            <w:r w:rsidRPr="002E4EA2">
              <w:rPr>
                <w:rFonts w:eastAsia="Calibri"/>
                <w:sz w:val="28"/>
                <w:szCs w:val="28"/>
              </w:rPr>
              <w:t>Полифема</w:t>
            </w:r>
            <w:proofErr w:type="spellEnd"/>
            <w:r w:rsidRPr="002E4EA2">
              <w:rPr>
                <w:rFonts w:eastAsia="Calibri"/>
                <w:sz w:val="28"/>
                <w:szCs w:val="28"/>
              </w:rPr>
              <w:t>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proofErr w:type="gramStart"/>
            <w:r w:rsidRPr="002E4EA2">
              <w:rPr>
                <w:rFonts w:eastAsia="Calibri"/>
                <w:b/>
                <w:sz w:val="28"/>
                <w:szCs w:val="28"/>
              </w:rPr>
              <w:t>Теория литературы:</w:t>
            </w:r>
            <w:r w:rsidRPr="002E4EA2">
              <w:rPr>
                <w:rFonts w:eastAsia="Calibri"/>
                <w:sz w:val="28"/>
                <w:szCs w:val="28"/>
              </w:rPr>
              <w:t xml:space="preserve"> миф, легенда, предание; мифологиче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ский сюжет; мифологический герой; мифологический персо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наж.</w:t>
            </w:r>
            <w:proofErr w:type="gramEnd"/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Cs/>
                <w:sz w:val="28"/>
                <w:szCs w:val="28"/>
              </w:rPr>
              <w:t>Из устного народного творчества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Истоки устного народного творчества, его основные виды.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i/>
                <w:iCs/>
                <w:sz w:val="28"/>
                <w:szCs w:val="28"/>
              </w:rPr>
            </w:pPr>
            <w:r w:rsidRPr="002E4EA2">
              <w:rPr>
                <w:rFonts w:eastAsia="Calibri"/>
                <w:b/>
                <w:sz w:val="28"/>
                <w:szCs w:val="28"/>
              </w:rPr>
              <w:t>Сказки</w:t>
            </w:r>
            <w:r w:rsidRPr="002E4EA2">
              <w:rPr>
                <w:rFonts w:eastAsia="Calibri"/>
                <w:sz w:val="28"/>
                <w:szCs w:val="28"/>
              </w:rPr>
              <w:t xml:space="preserve">. Волшебная сказка: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«Царевна-лягушка». </w:t>
            </w:r>
            <w:proofErr w:type="gramStart"/>
            <w:r w:rsidRPr="002E4EA2">
              <w:rPr>
                <w:rFonts w:eastAsia="Calibri"/>
                <w:sz w:val="28"/>
                <w:szCs w:val="28"/>
              </w:rPr>
              <w:t>Сюжет в вол</w:t>
            </w:r>
            <w:r w:rsidRPr="002E4EA2">
              <w:rPr>
                <w:rFonts w:eastAsia="Calibri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шебной сказке: зачин, важное событие, преодоление препятствий, </w:t>
            </w:r>
            <w:r w:rsidRPr="002E4EA2">
              <w:rPr>
                <w:rFonts w:eastAsia="Calibri"/>
                <w:sz w:val="28"/>
                <w:szCs w:val="28"/>
              </w:rPr>
              <w:t>поединок со злой силой, победа, возвращение, преодоление пре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пятствий, счастливый финал.</w:t>
            </w:r>
            <w:proofErr w:type="gramEnd"/>
            <w:r w:rsidRPr="002E4EA2">
              <w:rPr>
                <w:rFonts w:eastAsia="Calibri"/>
                <w:sz w:val="28"/>
                <w:szCs w:val="28"/>
              </w:rPr>
              <w:t xml:space="preserve"> Сказочные образы. Нравственная проблематика сказки: добрая и злая сила в сказках. Бытовая сказ</w:t>
            </w:r>
            <w:r w:rsidRPr="002E4EA2">
              <w:rPr>
                <w:rFonts w:eastAsia="Calibri"/>
                <w:sz w:val="28"/>
                <w:szCs w:val="28"/>
              </w:rPr>
              <w:softHyphen/>
              <w:t xml:space="preserve">ка: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«Чего на свете не бывает». </w:t>
            </w:r>
            <w:r w:rsidRPr="002E4EA2">
              <w:rPr>
                <w:rFonts w:eastAsia="Calibri"/>
                <w:sz w:val="28"/>
                <w:szCs w:val="28"/>
              </w:rPr>
              <w:t xml:space="preserve">Отличие бытовой сказки </w:t>
            </w:r>
            <w:proofErr w:type="gramStart"/>
            <w:r w:rsidRPr="002E4EA2">
              <w:rPr>
                <w:rFonts w:eastAsia="Calibri"/>
                <w:sz w:val="28"/>
                <w:szCs w:val="28"/>
              </w:rPr>
              <w:t>от</w:t>
            </w:r>
            <w:proofErr w:type="gramEnd"/>
            <w:r w:rsidRPr="002E4EA2">
              <w:rPr>
                <w:rFonts w:eastAsia="Calibri"/>
                <w:sz w:val="28"/>
                <w:szCs w:val="28"/>
              </w:rPr>
              <w:t xml:space="preserve"> вол</w:t>
            </w:r>
            <w:r w:rsidRPr="002E4EA2">
              <w:rPr>
                <w:rFonts w:eastAsia="Calibri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шебной. Сюжеты и реальная основа бытовых сказок. Своеобразие </w:t>
            </w:r>
            <w:r w:rsidRPr="002E4EA2">
              <w:rPr>
                <w:rFonts w:eastAsia="Calibri"/>
                <w:sz w:val="28"/>
                <w:szCs w:val="28"/>
              </w:rPr>
              <w:t xml:space="preserve">лексики в сказках. Сказка и миф: сходства и различия. Сказки народов России.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«Падчерица».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z w:val="28"/>
                <w:szCs w:val="28"/>
              </w:rPr>
              <w:t>загадки, пословицы, поговорки (разви</w:t>
            </w:r>
            <w:r w:rsidRPr="002E4EA2">
              <w:rPr>
                <w:rFonts w:eastAsia="Calibri"/>
                <w:sz w:val="28"/>
                <w:szCs w:val="28"/>
              </w:rPr>
              <w:softHyphen/>
              <w:t xml:space="preserve">тие представлений); антитеза, антонимы, иносказание. Сказка. Типы сказок (о животных, волшебные, бытовые). </w:t>
            </w:r>
            <w:proofErr w:type="gramStart"/>
            <w:r w:rsidRPr="002E4EA2">
              <w:rPr>
                <w:rFonts w:eastAsia="Calibri"/>
                <w:sz w:val="28"/>
                <w:szCs w:val="28"/>
              </w:rPr>
              <w:t>Особенности сказок (присказка, зачин, повтор, концовка, постоянные эпи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теты, сравнения и пр.).</w:t>
            </w:r>
            <w:proofErr w:type="gramEnd"/>
            <w:r w:rsidRPr="002E4EA2">
              <w:rPr>
                <w:rFonts w:eastAsia="Calibri"/>
                <w:sz w:val="28"/>
                <w:szCs w:val="28"/>
              </w:rPr>
              <w:t xml:space="preserve"> Сказочный персонаж. Типы сказочных персонажей. Образы животных, образ-пейзаж.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 Из древнерусской литературы</w:t>
            </w: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Создание первичных представлений о древнерусской лите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ратуре.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Из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«Повести временных лет» («Расселение славян», «Кий, Щек и Хорив», «Дань хазарам»). </w:t>
            </w:r>
            <w:r w:rsidRPr="002E4EA2">
              <w:rPr>
                <w:rFonts w:eastAsia="Calibri"/>
                <w:sz w:val="28"/>
                <w:szCs w:val="28"/>
              </w:rPr>
              <w:t>История: исторические собы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тия, факты жизни государства и отдельных князей и их отраже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ние в древнерусской литературе (право на вымысел у древнерус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ского автора); нравственная позиция автора в произведениях древнерусской литературы.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Теория литературы: </w:t>
            </w:r>
            <w:r w:rsidRPr="002E4EA2">
              <w:rPr>
                <w:rFonts w:eastAsia="Calibri"/>
                <w:sz w:val="28"/>
                <w:szCs w:val="28"/>
              </w:rPr>
              <w:t>начальное понятие о древнерусской литературе; летопись.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       Басни народов мира</w:t>
            </w: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5"/>
                <w:sz w:val="28"/>
                <w:szCs w:val="28"/>
              </w:rPr>
              <w:t xml:space="preserve">Эзоп.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Краткие сведения о баснописце. Басня </w:t>
            </w:r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t>«Ворон и Ли</w:t>
            </w:r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сица».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Раскрытие характеров персонажей в баснях: ум, хи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трость, сообразительность, глупость, жадность; элементы ди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дактизма в басне.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6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6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басня, притча, эзопов язык.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           Русская басня</w:t>
            </w: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Русские басни. Русские баснописцы </w:t>
            </w:r>
            <w:r w:rsidRPr="002E4EA2">
              <w:rPr>
                <w:rFonts w:eastAsia="Calibri"/>
                <w:spacing w:val="-5"/>
                <w:sz w:val="28"/>
                <w:szCs w:val="28"/>
                <w:lang w:val="en-US"/>
              </w:rPr>
              <w:t>XVIII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 века. Нравствен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ная проблематика басен, злободневность. </w:t>
            </w:r>
            <w:proofErr w:type="gramStart"/>
            <w:r w:rsidRPr="002E4EA2">
              <w:rPr>
                <w:rFonts w:eastAsia="Calibri"/>
                <w:spacing w:val="-4"/>
                <w:sz w:val="28"/>
                <w:szCs w:val="28"/>
              </w:rPr>
              <w:t>Пороки, недостатки, ум, глупость, хитрость, невежество, самонадеянность; просве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>щение и невежество — основные темы басен.</w:t>
            </w:r>
            <w:proofErr w:type="gramEnd"/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 Русская басня в </w:t>
            </w:r>
            <w:r w:rsidRPr="002E4EA2">
              <w:rPr>
                <w:rFonts w:eastAsia="Calibri"/>
                <w:sz w:val="28"/>
                <w:szCs w:val="28"/>
                <w:lang w:val="en-US"/>
              </w:rPr>
              <w:t>XX</w:t>
            </w:r>
            <w:r w:rsidRPr="002E4EA2">
              <w:rPr>
                <w:rFonts w:eastAsia="Calibri"/>
                <w:sz w:val="28"/>
                <w:szCs w:val="28"/>
              </w:rPr>
              <w:t xml:space="preserve"> веке.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6"/>
                <w:sz w:val="28"/>
                <w:szCs w:val="28"/>
              </w:rPr>
              <w:t xml:space="preserve">В.К. Тредиаковский.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 xml:space="preserve">Краткие сведения о писателе. Басня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«Ворон и Лиса».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7"/>
                <w:sz w:val="28"/>
                <w:szCs w:val="28"/>
              </w:rPr>
              <w:t xml:space="preserve">А.П. Сумароков. </w:t>
            </w:r>
            <w:r w:rsidRPr="002E4EA2">
              <w:rPr>
                <w:rFonts w:eastAsia="Calibri"/>
                <w:spacing w:val="-7"/>
                <w:sz w:val="28"/>
                <w:szCs w:val="28"/>
              </w:rPr>
              <w:t xml:space="preserve">Краткие сведения о писателе. Басня </w:t>
            </w:r>
            <w:r w:rsidRPr="002E4EA2">
              <w:rPr>
                <w:rFonts w:eastAsia="Calibri"/>
                <w:i/>
                <w:iCs/>
                <w:spacing w:val="-7"/>
                <w:sz w:val="28"/>
                <w:szCs w:val="28"/>
              </w:rPr>
              <w:t>«Во</w:t>
            </w:r>
            <w:r w:rsidRPr="002E4EA2">
              <w:rPr>
                <w:rFonts w:eastAsia="Calibri"/>
                <w:i/>
                <w:iCs/>
                <w:spacing w:val="-7"/>
                <w:sz w:val="28"/>
                <w:szCs w:val="28"/>
              </w:rPr>
              <w:softHyphen/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рона и  Лиса».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6"/>
                <w:sz w:val="28"/>
                <w:szCs w:val="28"/>
              </w:rPr>
              <w:t xml:space="preserve">И.А. Крылов.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Краткие сведения о писателе. Детство. Отно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шение к книге. Басни: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 xml:space="preserve">«Ворона и Лисица», «Демьянова уха», </w:t>
            </w:r>
            <w:r w:rsidRPr="002E4EA2">
              <w:rPr>
                <w:rFonts w:eastAsia="Calibri"/>
                <w:i/>
                <w:iCs/>
                <w:spacing w:val="-1"/>
                <w:sz w:val="28"/>
                <w:szCs w:val="28"/>
              </w:rPr>
              <w:t xml:space="preserve">«Волк на псарне», «Свинья под Дубом»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>и др. по выбору. Те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матика басен И.А. Крылова. </w:t>
            </w:r>
            <w:proofErr w:type="gramStart"/>
            <w:r w:rsidRPr="002E4EA2">
              <w:rPr>
                <w:rFonts w:eastAsia="Calibri"/>
                <w:spacing w:val="-3"/>
                <w:sz w:val="28"/>
                <w:szCs w:val="28"/>
              </w:rPr>
              <w:t>Сатирическое</w:t>
            </w:r>
            <w:proofErr w:type="gramEnd"/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 и нравоучительное </w:t>
            </w:r>
            <w:r w:rsidRPr="002E4EA2">
              <w:rPr>
                <w:rFonts w:eastAsia="Calibri"/>
                <w:sz w:val="28"/>
                <w:szCs w:val="28"/>
              </w:rPr>
              <w:t>в басне. Образный мир басен И.А. Крылова.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С.В. Михалков.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Басни: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«Грибы», «Зеркало».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Тематика, </w:t>
            </w:r>
            <w:r w:rsidRPr="002E4EA2">
              <w:rPr>
                <w:rFonts w:eastAsia="Calibri"/>
                <w:sz w:val="28"/>
                <w:szCs w:val="28"/>
              </w:rPr>
              <w:t>проблематика.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7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7"/>
                <w:sz w:val="28"/>
                <w:szCs w:val="28"/>
              </w:rPr>
              <w:t xml:space="preserve">басенный сюжет; мораль, аллегория, </w:t>
            </w:r>
            <w:r w:rsidRPr="002E4EA2">
              <w:rPr>
                <w:rFonts w:eastAsia="Calibri"/>
                <w:sz w:val="28"/>
                <w:szCs w:val="28"/>
              </w:rPr>
              <w:t>сравнение, гипербола.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Cs/>
                <w:spacing w:val="-3"/>
                <w:sz w:val="28"/>
                <w:szCs w:val="28"/>
              </w:rPr>
              <w:t xml:space="preserve"> Из   </w:t>
            </w:r>
            <w:r w:rsidRPr="002E4EA2">
              <w:rPr>
                <w:rFonts w:eastAsia="Calibri"/>
                <w:bCs/>
                <w:spacing w:val="38"/>
                <w:sz w:val="28"/>
                <w:szCs w:val="28"/>
              </w:rPr>
              <w:t>литературы</w:t>
            </w:r>
            <w:r w:rsidRPr="002E4EA2">
              <w:rPr>
                <w:rFonts w:eastAsia="Calibri"/>
                <w:bCs/>
                <w:spacing w:val="-3"/>
                <w:sz w:val="28"/>
                <w:szCs w:val="28"/>
              </w:rPr>
              <w:t xml:space="preserve">   </w:t>
            </w:r>
            <w:r w:rsidRPr="002E4EA2">
              <w:rPr>
                <w:rFonts w:eastAsia="Calibri"/>
                <w:bCs/>
                <w:sz w:val="28"/>
                <w:szCs w:val="28"/>
                <w:lang w:val="en-US"/>
              </w:rPr>
              <w:t>XIX</w:t>
            </w:r>
            <w:r w:rsidRPr="002E4EA2">
              <w:rPr>
                <w:rFonts w:eastAsia="Calibri"/>
                <w:bCs/>
                <w:spacing w:val="-3"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bCs/>
                <w:sz w:val="28"/>
                <w:szCs w:val="28"/>
              </w:rPr>
              <w:lastRenderedPageBreak/>
              <w:t>века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7"/>
                <w:sz w:val="28"/>
                <w:szCs w:val="28"/>
              </w:rPr>
              <w:lastRenderedPageBreak/>
              <w:t>А.С. ПУШКИН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4"/>
                <w:sz w:val="28"/>
                <w:szCs w:val="28"/>
              </w:rPr>
              <w:lastRenderedPageBreak/>
              <w:t xml:space="preserve">Краткие сведения о детстве и детских впечатлениях поэта.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>Пушкин и книга. А.С. Пушкин и няня Арина Родионовна. Сти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хотворение </w:t>
            </w:r>
            <w:r w:rsidRPr="002E4EA2">
              <w:rPr>
                <w:rFonts w:eastAsia="Calibri"/>
                <w:i/>
                <w:iCs/>
                <w:spacing w:val="-4"/>
                <w:sz w:val="28"/>
                <w:szCs w:val="28"/>
              </w:rPr>
              <w:t xml:space="preserve">«Няне*.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Образы природы в стихотворениях поэта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>«Зимняя дорога». «Сказка о мертвой царевне и о семи бога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i/>
                <w:iCs/>
                <w:spacing w:val="-1"/>
                <w:sz w:val="28"/>
                <w:szCs w:val="28"/>
              </w:rPr>
              <w:t xml:space="preserve">тырях».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«Пушкинская сказка — прямая наследница </w:t>
            </w:r>
            <w:proofErr w:type="gramStart"/>
            <w:r w:rsidRPr="002E4EA2">
              <w:rPr>
                <w:rFonts w:eastAsia="Calibri"/>
                <w:spacing w:val="-1"/>
                <w:sz w:val="28"/>
                <w:szCs w:val="28"/>
              </w:rPr>
              <w:t>народ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ной</w:t>
            </w:r>
            <w:proofErr w:type="gramEnd"/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». Гуманистическая направленность пушкинской сказки.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>Герои и персонажи в «Сказке...». Литературная сказка и ее от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личия от фольклорной; добро и зло в сказке А.С. Пушкина;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чувство благодарности; верность, преданность, зависть, под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лость; отношение автора к героям. Поэма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>«Руслан и Людми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softHyphen/>
              <w:t xml:space="preserve">ла»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(отрывок). Сказочные элементы. Богатство выразитель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ных средств.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9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9"/>
                <w:sz w:val="28"/>
                <w:szCs w:val="28"/>
              </w:rPr>
              <w:t>первое представление о пейзажной ли</w:t>
            </w:r>
            <w:r w:rsidRPr="002E4EA2">
              <w:rPr>
                <w:rFonts w:eastAsia="Calibri"/>
                <w:spacing w:val="-9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>рике; риторическое обращение; фольклорные элементы.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b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40"/>
                <w:sz w:val="28"/>
                <w:szCs w:val="28"/>
              </w:rPr>
              <w:t>Поэзия</w:t>
            </w:r>
            <w:r w:rsidRPr="002E4EA2">
              <w:rPr>
                <w:rFonts w:eastAsia="Calibri"/>
                <w:b/>
                <w:bCs/>
                <w:sz w:val="28"/>
                <w:szCs w:val="28"/>
              </w:rPr>
              <w:t xml:space="preserve">  </w:t>
            </w:r>
            <w:r w:rsidRPr="002E4EA2">
              <w:rPr>
                <w:rFonts w:eastAsia="Calibri"/>
                <w:b/>
                <w:bCs/>
                <w:sz w:val="28"/>
                <w:szCs w:val="28"/>
                <w:lang w:val="en-US"/>
              </w:rPr>
              <w:t>XIX</w:t>
            </w:r>
            <w:r w:rsidRPr="002E4EA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b/>
                <w:bCs/>
                <w:spacing w:val="38"/>
                <w:sz w:val="28"/>
                <w:szCs w:val="28"/>
              </w:rPr>
              <w:t xml:space="preserve">века </w:t>
            </w:r>
            <w:r w:rsidRPr="002E4EA2">
              <w:rPr>
                <w:rFonts w:eastAsia="Calibri"/>
                <w:b/>
                <w:bCs/>
                <w:sz w:val="28"/>
                <w:szCs w:val="28"/>
              </w:rPr>
              <w:t xml:space="preserve"> о   </w:t>
            </w:r>
            <w:r w:rsidRPr="002E4EA2">
              <w:rPr>
                <w:rFonts w:eastAsia="Calibri"/>
                <w:b/>
                <w:bCs/>
                <w:spacing w:val="36"/>
                <w:sz w:val="28"/>
                <w:szCs w:val="28"/>
              </w:rPr>
              <w:t>родной</w:t>
            </w:r>
            <w:r w:rsidRPr="002E4EA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b/>
                <w:bCs/>
                <w:spacing w:val="36"/>
                <w:sz w:val="28"/>
                <w:szCs w:val="28"/>
              </w:rPr>
              <w:t>природе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А.А. Фет.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«Чудная картина...»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i/>
                <w:iCs/>
                <w:spacing w:val="-4"/>
                <w:sz w:val="28"/>
                <w:szCs w:val="28"/>
              </w:rPr>
            </w:pP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М.Ю. Лермонтов. </w:t>
            </w:r>
            <w:r w:rsidRPr="002E4EA2">
              <w:rPr>
                <w:rFonts w:eastAsia="Calibri"/>
                <w:i/>
                <w:iCs/>
                <w:spacing w:val="-4"/>
                <w:sz w:val="28"/>
                <w:szCs w:val="28"/>
              </w:rPr>
              <w:t xml:space="preserve">«Когда волнуется желтеющая нива...» 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Ф.И. Тютчев.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«Есть в осени первоначальной...», «Весен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softHyphen/>
              <w:t>ние воды».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i/>
                <w:iCs/>
                <w:spacing w:val="-4"/>
                <w:sz w:val="28"/>
                <w:szCs w:val="28"/>
              </w:rPr>
            </w:pP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Е.А. </w:t>
            </w:r>
            <w:r w:rsidRPr="002E4EA2">
              <w:rPr>
                <w:rFonts w:eastAsia="Calibri"/>
                <w:spacing w:val="37"/>
                <w:sz w:val="28"/>
                <w:szCs w:val="28"/>
              </w:rPr>
              <w:t>Баратынский.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i/>
                <w:iCs/>
                <w:spacing w:val="-4"/>
                <w:sz w:val="28"/>
                <w:szCs w:val="28"/>
              </w:rPr>
              <w:t xml:space="preserve">«Весна, весна! как воздух чист!..» 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i/>
                <w:iCs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И.З.Суриков.  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«В ночном».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8"/>
                <w:sz w:val="28"/>
                <w:szCs w:val="28"/>
              </w:rPr>
              <w:t>М.Ю. ЛЕРМОНТОВ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3"/>
                <w:sz w:val="28"/>
                <w:szCs w:val="28"/>
              </w:rPr>
            </w:pPr>
            <w:r w:rsidRPr="002E4EA2">
              <w:rPr>
                <w:rFonts w:eastAsia="Calibri"/>
                <w:spacing w:val="-2"/>
                <w:sz w:val="28"/>
                <w:szCs w:val="28"/>
              </w:rPr>
              <w:t>Краткие сведения о детских годах писателя. Стихотворе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  <w:t xml:space="preserve">ние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«Бородино».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История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lastRenderedPageBreak/>
              <w:t>создания стихотворения. Бородин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ская битва и русский солдат в изображении М.Ю. Лермонто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 xml:space="preserve">ва. Художественное богатство стихотворения. История и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литература; любовь к родине, верность долгу.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8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t xml:space="preserve">эпитет, сравнение, метафора (развитие </w:t>
            </w:r>
            <w:r w:rsidRPr="002E4EA2">
              <w:rPr>
                <w:rFonts w:eastAsia="Calibri"/>
                <w:sz w:val="28"/>
                <w:szCs w:val="28"/>
              </w:rPr>
              <w:t>представлений о тропах); звукопись.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3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21"/>
                <w:sz w:val="28"/>
                <w:szCs w:val="28"/>
              </w:rPr>
              <w:t>Н.В. ГОГОЛЬ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3"/>
                <w:sz w:val="28"/>
                <w:szCs w:val="28"/>
              </w:rPr>
            </w:pPr>
            <w:r w:rsidRPr="002E4EA2">
              <w:rPr>
                <w:rFonts w:eastAsia="Calibri"/>
                <w:spacing w:val="-4"/>
                <w:sz w:val="28"/>
                <w:szCs w:val="28"/>
              </w:rPr>
              <w:t>Краткие сведения о писателе. Малороссия в жизни и судь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softHyphen/>
              <w:t xml:space="preserve">бе Н.В. Гоголя. Повесть </w:t>
            </w:r>
            <w:r w:rsidRPr="002E4EA2">
              <w:rPr>
                <w:rFonts w:eastAsia="Calibri"/>
                <w:i/>
                <w:iCs/>
                <w:spacing w:val="-4"/>
                <w:sz w:val="28"/>
                <w:szCs w:val="28"/>
              </w:rPr>
              <w:t xml:space="preserve">«Ночь перед Рождеством».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>Отраже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 xml:space="preserve">ние в повести славянских преданий и легенд; образы и события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повести. Суеверие, злая сила, зло и добро в повести.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2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9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9"/>
                <w:sz w:val="28"/>
                <w:szCs w:val="28"/>
              </w:rPr>
              <w:t>мифологические и фольклорные моти</w:t>
            </w:r>
            <w:r w:rsidRPr="002E4EA2">
              <w:rPr>
                <w:rFonts w:eastAsia="Calibri"/>
                <w:spacing w:val="-9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вы в художественном произведении; фантастика; сюжет; ху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дожественная деталь, портрет, речевая характеристика.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3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7"/>
                <w:sz w:val="28"/>
                <w:szCs w:val="28"/>
              </w:rPr>
              <w:t>И.С. ТУРГЕНЕВ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i/>
                <w:iCs/>
                <w:sz w:val="28"/>
                <w:szCs w:val="28"/>
              </w:rPr>
            </w:pP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Детские впечатления И.С. Тургенева. </w:t>
            </w:r>
            <w:proofErr w:type="spellStart"/>
            <w:r w:rsidRPr="002E4EA2">
              <w:rPr>
                <w:rFonts w:eastAsia="Calibri"/>
                <w:spacing w:val="-5"/>
                <w:sz w:val="28"/>
                <w:szCs w:val="28"/>
              </w:rPr>
              <w:t>Спасское-Лутовиново</w:t>
            </w:r>
            <w:proofErr w:type="spellEnd"/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в представлениях и творческой биографии писателя. Рассказ </w:t>
            </w:r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t>«</w:t>
            </w:r>
            <w:proofErr w:type="spellStart"/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t>Муму</w:t>
            </w:r>
            <w:proofErr w:type="spellEnd"/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t xml:space="preserve">»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и стихотворение в прозе </w:t>
            </w:r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t xml:space="preserve">«Воробей».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>Современники о рассказе «</w:t>
            </w:r>
            <w:proofErr w:type="spellStart"/>
            <w:r w:rsidRPr="002E4EA2">
              <w:rPr>
                <w:rFonts w:eastAsia="Calibri"/>
                <w:spacing w:val="-5"/>
                <w:sz w:val="28"/>
                <w:szCs w:val="28"/>
              </w:rPr>
              <w:t>Муму</w:t>
            </w:r>
            <w:proofErr w:type="spellEnd"/>
            <w:r w:rsidRPr="002E4EA2">
              <w:rPr>
                <w:rFonts w:eastAsia="Calibri"/>
                <w:spacing w:val="-5"/>
                <w:sz w:val="28"/>
                <w:szCs w:val="28"/>
              </w:rPr>
              <w:t>». Образы центральные и второстепенные; об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  <w:t xml:space="preserve">раз </w:t>
            </w:r>
            <w:proofErr w:type="spellStart"/>
            <w:r w:rsidRPr="002E4EA2">
              <w:rPr>
                <w:rFonts w:eastAsia="Calibri"/>
                <w:spacing w:val="-5"/>
                <w:sz w:val="28"/>
                <w:szCs w:val="28"/>
              </w:rPr>
              <w:t>Муму</w:t>
            </w:r>
            <w:proofErr w:type="spellEnd"/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. Тематика и социальная проблематика рассказа. </w:t>
            </w:r>
            <w:proofErr w:type="gramStart"/>
            <w:r w:rsidRPr="002E4EA2">
              <w:rPr>
                <w:rFonts w:eastAsia="Calibri"/>
                <w:spacing w:val="-5"/>
                <w:sz w:val="28"/>
                <w:szCs w:val="28"/>
              </w:rPr>
              <w:t>Со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>циальная несправедливость, бесправие, беззаконие, доброде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тельность, добросердечие, добродушие, доброта, добронравие,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lastRenderedPageBreak/>
              <w:t>гуманность, сострадание в рассказе.</w:t>
            </w:r>
            <w:proofErr w:type="gramEnd"/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 И.С. Тургенев о языке: </w:t>
            </w:r>
            <w:r w:rsidRPr="002E4EA2">
              <w:rPr>
                <w:rFonts w:eastAsia="Calibri"/>
                <w:sz w:val="28"/>
                <w:szCs w:val="28"/>
              </w:rPr>
              <w:t xml:space="preserve">стихотворение в прозе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«Русский язык».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рассказ; углубление представлений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о теме художественного произведения; стихотворение в прозе; </w:t>
            </w:r>
            <w:r w:rsidRPr="002E4EA2">
              <w:rPr>
                <w:rFonts w:eastAsia="Calibri"/>
                <w:sz w:val="28"/>
                <w:szCs w:val="28"/>
              </w:rPr>
              <w:t>эпитет, сравнение (развитие представлений).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4"/>
                <w:sz w:val="28"/>
                <w:szCs w:val="28"/>
              </w:rPr>
              <w:t>Н.А. НЕКРАСОВ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6"/>
                <w:sz w:val="28"/>
                <w:szCs w:val="28"/>
              </w:rPr>
            </w:pPr>
            <w:r w:rsidRPr="002E4EA2">
              <w:rPr>
                <w:rFonts w:eastAsia="Calibri"/>
                <w:spacing w:val="-6"/>
                <w:sz w:val="28"/>
                <w:szCs w:val="28"/>
              </w:rPr>
              <w:t xml:space="preserve">Детские впечатления поэта. Стихотворение </w:t>
            </w:r>
            <w:r w:rsidRPr="002E4EA2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«Крестьянские </w:t>
            </w:r>
            <w:r w:rsidRPr="002E4EA2">
              <w:rPr>
                <w:rFonts w:eastAsia="Calibri"/>
                <w:i/>
                <w:iCs/>
                <w:spacing w:val="-8"/>
                <w:sz w:val="28"/>
                <w:szCs w:val="28"/>
              </w:rPr>
              <w:t xml:space="preserve">дети». 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t>Основная тема и способы ее раскрытия. Отношение авто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 xml:space="preserve">ра к персонажам стихотворения. Стихотворение </w:t>
            </w:r>
            <w:r w:rsidRPr="002E4EA2">
              <w:rPr>
                <w:rFonts w:eastAsia="Calibri"/>
                <w:i/>
                <w:iCs/>
                <w:spacing w:val="-6"/>
                <w:sz w:val="28"/>
                <w:szCs w:val="28"/>
              </w:rPr>
              <w:t>«Тройка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>фольклорные элементы в художе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ственном произведении; строфа; эпитет, сравнение (развитие </w:t>
            </w:r>
            <w:r w:rsidRPr="002E4EA2">
              <w:rPr>
                <w:rFonts w:eastAsia="Calibri"/>
                <w:sz w:val="28"/>
                <w:szCs w:val="28"/>
              </w:rPr>
              <w:t>представлений).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6"/>
                <w:sz w:val="28"/>
                <w:szCs w:val="28"/>
              </w:rPr>
              <w:t>Л.Н. ТОЛСТОЙ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5"/>
                <w:sz w:val="28"/>
                <w:szCs w:val="28"/>
              </w:rPr>
              <w:t>Сведения о писателе. Л.Н. Толстой в Ясной Поляне. Ясно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полянская школа. Рассказ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«Кавказский пленник».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Творческая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история. Тема и основные проблемы: смысл жизни, справедли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softHyphen/>
              <w:t>вость; свобода, неволя в повести. Две жизненные позиции (Жи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лин и </w:t>
            </w:r>
            <w:proofErr w:type="spellStart"/>
            <w:r w:rsidRPr="002E4EA2">
              <w:rPr>
                <w:rFonts w:eastAsia="Calibri"/>
                <w:spacing w:val="-5"/>
                <w:sz w:val="28"/>
                <w:szCs w:val="28"/>
              </w:rPr>
              <w:t>Костылин</w:t>
            </w:r>
            <w:proofErr w:type="spellEnd"/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). Любовь как высшая нравственная основа в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человеке. Своеобразие сюжета. Речь персонажей и отражение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>в ней особенностей характера и взгляда на жизнь и судьбу. От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ношение писателя к событиям.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4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рассказ (развитие представлений); </w:t>
            </w:r>
            <w:r w:rsidRPr="002E4EA2">
              <w:rPr>
                <w:rFonts w:eastAsia="Calibri"/>
                <w:sz w:val="28"/>
                <w:szCs w:val="28"/>
              </w:rPr>
              <w:t>портрет; завязка, кульминация, развязка.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3"/>
                <w:sz w:val="28"/>
                <w:szCs w:val="28"/>
              </w:rPr>
              <w:lastRenderedPageBreak/>
              <w:t>А.П. ЧЕХОВ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Детские и юношеские годы писателя. Семья А.П. Чехова.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Врач А.П. Чехов и писатель Антоша </w:t>
            </w:r>
            <w:proofErr w:type="spellStart"/>
            <w:r w:rsidRPr="002E4EA2">
              <w:rPr>
                <w:rFonts w:eastAsia="Calibri"/>
                <w:spacing w:val="-5"/>
                <w:sz w:val="28"/>
                <w:szCs w:val="28"/>
              </w:rPr>
              <w:t>Чехонте</w:t>
            </w:r>
            <w:proofErr w:type="spellEnd"/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. Книга в жизни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А.П. Чехова. Рассказ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 xml:space="preserve">«Злоумышленник»',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тема; приемы созда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ния характеров и ситуаций; отношение писателя к персона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жам. Жанровое своеобразие рассказа.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2"/>
                <w:sz w:val="28"/>
                <w:szCs w:val="28"/>
              </w:rPr>
            </w:pPr>
            <w:proofErr w:type="gramStart"/>
            <w:r w:rsidRPr="002E4EA2">
              <w:rPr>
                <w:rFonts w:eastAsia="Calibri"/>
                <w:b/>
                <w:bCs/>
                <w:spacing w:val="-8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t>юмор (юмористическая ситуация), ко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мическая ситуация, ирония; роль детали в создании художе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ственного образа; антитеза, метафора, градация.</w:t>
            </w:r>
            <w:proofErr w:type="gramEnd"/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Cs/>
                <w:spacing w:val="-1"/>
                <w:sz w:val="28"/>
                <w:szCs w:val="28"/>
              </w:rPr>
              <w:t xml:space="preserve">  Из   </w:t>
            </w:r>
            <w:r w:rsidRPr="002E4EA2">
              <w:rPr>
                <w:rFonts w:eastAsia="Calibri"/>
                <w:bCs/>
                <w:spacing w:val="41"/>
                <w:sz w:val="28"/>
                <w:szCs w:val="28"/>
              </w:rPr>
              <w:t xml:space="preserve">литературы </w:t>
            </w:r>
            <w:r w:rsidRPr="002E4EA2">
              <w:rPr>
                <w:rFonts w:eastAsia="Calibri"/>
                <w:bCs/>
                <w:spacing w:val="-1"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bCs/>
                <w:spacing w:val="-1"/>
                <w:sz w:val="28"/>
                <w:szCs w:val="28"/>
                <w:lang w:val="en-US"/>
              </w:rPr>
              <w:t>XX</w:t>
            </w:r>
            <w:r w:rsidRPr="002E4EA2">
              <w:rPr>
                <w:rFonts w:eastAsia="Calibri"/>
                <w:bCs/>
                <w:spacing w:val="-1"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bCs/>
                <w:sz w:val="28"/>
                <w:szCs w:val="28"/>
              </w:rPr>
              <w:t>века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5"/>
                <w:sz w:val="28"/>
                <w:szCs w:val="28"/>
              </w:rPr>
              <w:t>И.А. БУНИН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5"/>
                <w:sz w:val="28"/>
                <w:szCs w:val="28"/>
              </w:rPr>
            </w:pPr>
            <w:r w:rsidRPr="002E4EA2">
              <w:rPr>
                <w:rFonts w:eastAsia="Calibri"/>
                <w:spacing w:val="-5"/>
                <w:sz w:val="28"/>
                <w:szCs w:val="28"/>
              </w:rPr>
              <w:t>Детские годы И.А. Бунина. Семейные традиции и их влия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 xml:space="preserve">ние на формирование личности. Книга в жизни И.А. Бунина. Стихотворение </w:t>
            </w:r>
            <w:r w:rsidRPr="002E4EA2">
              <w:rPr>
                <w:rFonts w:eastAsia="Calibri"/>
                <w:i/>
                <w:iCs/>
                <w:spacing w:val="-6"/>
                <w:sz w:val="28"/>
                <w:szCs w:val="28"/>
              </w:rPr>
              <w:t xml:space="preserve">«Густой зеленый ельник у дороги...»: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тема при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t>роды и приемы ее реализации; художественное богатство стихо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творения; второй план в стихотворении. Рассказ </w:t>
            </w:r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t xml:space="preserve">«В деревне»: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слияние с природой; нравственно-эмоциональное состояние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>персонажа. Выразительные средства создания образов.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6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стихотворение-размышление, образ-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>пейзаж, образы животных (развитие представлений).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5"/>
                <w:sz w:val="28"/>
                <w:szCs w:val="28"/>
              </w:rPr>
              <w:t>Л.Н. АНДРЕЕВ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Краткие сведения о писателе. Рассказ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 xml:space="preserve">«Петька на даче»: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основная тематика и нравственная проблематика рассказа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(тяжелое детство; сострадание, чуткость, доброта). Роль эпи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зода в создании образа героя; природа в жизни мальчика. </w:t>
            </w:r>
            <w:r w:rsidRPr="002E4EA2">
              <w:rPr>
                <w:rFonts w:eastAsia="Calibri"/>
                <w:sz w:val="28"/>
                <w:szCs w:val="28"/>
              </w:rPr>
              <w:t xml:space="preserve">Значение </w:t>
            </w:r>
            <w:r w:rsidRPr="002E4EA2">
              <w:rPr>
                <w:rFonts w:eastAsia="Calibri"/>
                <w:sz w:val="28"/>
                <w:szCs w:val="28"/>
              </w:rPr>
              <w:lastRenderedPageBreak/>
              <w:t>финала.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8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t>тема, эпизод, финал.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4"/>
                <w:sz w:val="28"/>
                <w:szCs w:val="28"/>
              </w:rPr>
              <w:t>А.И. КУПРИН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Краткие сведения о писателе. Рассказ </w:t>
            </w:r>
            <w:r w:rsidRPr="002E4EA2">
              <w:rPr>
                <w:rFonts w:eastAsia="Calibri"/>
                <w:i/>
                <w:iCs/>
                <w:spacing w:val="-1"/>
                <w:sz w:val="28"/>
                <w:szCs w:val="28"/>
              </w:rPr>
              <w:t xml:space="preserve">«Золотой петух». </w:t>
            </w:r>
            <w:r w:rsidRPr="002E4EA2">
              <w:rPr>
                <w:rFonts w:eastAsia="Calibri"/>
                <w:sz w:val="28"/>
                <w:szCs w:val="28"/>
              </w:rPr>
              <w:t>Тема, особенности создания образа.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6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 xml:space="preserve">рассказ (расширение и углубление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представлений); характеристика персонажа, портрет героя.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2"/>
                <w:sz w:val="28"/>
                <w:szCs w:val="28"/>
              </w:rPr>
              <w:t>А.А. БЛОК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Детские впечатления А. Блока. Книга в жизни юного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А. Блока.    </w:t>
            </w:r>
            <w:proofErr w:type="spellStart"/>
            <w:r w:rsidRPr="002E4EA2">
              <w:rPr>
                <w:rFonts w:eastAsia="Calibri"/>
                <w:spacing w:val="-1"/>
                <w:sz w:val="28"/>
                <w:szCs w:val="28"/>
              </w:rPr>
              <w:t>Блоковские</w:t>
            </w:r>
            <w:proofErr w:type="spellEnd"/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    места    (Петербург,    </w:t>
            </w:r>
            <w:proofErr w:type="spellStart"/>
            <w:r w:rsidRPr="002E4EA2">
              <w:rPr>
                <w:rFonts w:eastAsia="Calibri"/>
                <w:spacing w:val="-1"/>
                <w:sz w:val="28"/>
                <w:szCs w:val="28"/>
              </w:rPr>
              <w:t>Шахматово</w:t>
            </w:r>
            <w:proofErr w:type="spellEnd"/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).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Стихотворение </w:t>
            </w:r>
            <w:r w:rsidRPr="002E4EA2">
              <w:rPr>
                <w:rFonts w:eastAsia="Calibri"/>
                <w:i/>
                <w:iCs/>
                <w:spacing w:val="-4"/>
                <w:sz w:val="28"/>
                <w:szCs w:val="28"/>
              </w:rPr>
              <w:t xml:space="preserve">«Летний вечер»: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 xml:space="preserve">умение чувствовать красоту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природы и сопереживать ей; стихотворение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 xml:space="preserve">«Полный месяц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встал над лугом...»: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образная система, художественное свое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образие стихотворения.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9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9"/>
                <w:sz w:val="28"/>
                <w:szCs w:val="28"/>
              </w:rPr>
              <w:t>антитеза.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6"/>
                <w:sz w:val="28"/>
                <w:szCs w:val="28"/>
              </w:rPr>
              <w:t>С.А. ЕСЕНИН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Детские годы С. Есенина. В есенинском Константинове.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Стихотворения: </w:t>
            </w:r>
            <w:r w:rsidRPr="002E4EA2">
              <w:rPr>
                <w:rFonts w:eastAsia="Calibri"/>
                <w:i/>
                <w:iCs/>
                <w:spacing w:val="-1"/>
                <w:sz w:val="28"/>
                <w:szCs w:val="28"/>
              </w:rPr>
              <w:t xml:space="preserve">«Ты запой мне ту песню, что прежде...», «Поет зима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— </w:t>
            </w:r>
            <w:r w:rsidRPr="002E4EA2">
              <w:rPr>
                <w:rFonts w:eastAsia="Calibri"/>
                <w:i/>
                <w:iCs/>
                <w:spacing w:val="-1"/>
                <w:sz w:val="28"/>
                <w:szCs w:val="28"/>
              </w:rPr>
              <w:t xml:space="preserve">аукает...», «Нивы сжаты, рощи голы... »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—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по выбору. Единство человека и природы. Малая и большая </w:t>
            </w:r>
            <w:r w:rsidRPr="002E4EA2">
              <w:rPr>
                <w:rFonts w:eastAsia="Calibri"/>
                <w:sz w:val="28"/>
                <w:szCs w:val="28"/>
              </w:rPr>
              <w:t>родина.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5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>эпитет, метафора, сравнение, олице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творение (развитие представлений о понятиях).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5"/>
                <w:sz w:val="28"/>
                <w:szCs w:val="28"/>
              </w:rPr>
              <w:lastRenderedPageBreak/>
              <w:t>А.П. ПЛАТОНОВ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4"/>
                <w:sz w:val="28"/>
                <w:szCs w:val="28"/>
              </w:rPr>
            </w:pP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Краткие биографические сведения о писателе. Рассказ </w:t>
            </w:r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t>«Ни</w:t>
            </w:r>
            <w:r w:rsidRPr="002E4EA2">
              <w:rPr>
                <w:rFonts w:eastAsia="Calibri"/>
                <w:i/>
                <w:iCs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i/>
                <w:iCs/>
                <w:spacing w:val="-4"/>
                <w:sz w:val="28"/>
                <w:szCs w:val="28"/>
              </w:rPr>
              <w:t xml:space="preserve">кита». </w:t>
            </w:r>
            <w:r w:rsidRPr="002E4EA2">
              <w:rPr>
                <w:rFonts w:eastAsia="Calibri"/>
                <w:spacing w:val="-4"/>
                <w:sz w:val="28"/>
                <w:szCs w:val="28"/>
              </w:rPr>
              <w:t>Тема рассказа. Мир глазами ребенка (беда и радость; злое и доброе начало в окружающем мире); образ Никиты.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5"/>
                <w:sz w:val="28"/>
                <w:szCs w:val="28"/>
              </w:rPr>
              <w:t>П.П. БАЖОВ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3"/>
                <w:sz w:val="28"/>
                <w:szCs w:val="28"/>
              </w:rPr>
            </w:pP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Краткие сведения о писателе. Сказ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 xml:space="preserve">«Каменный цветок».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Человек труда в сказе П.П. Бажова (труд и мастерство, вдох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  <w:t>новение). Приемы создания художественного образа.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5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 xml:space="preserve">сказ, отличие сказа от сказки, герой </w:t>
            </w:r>
            <w:r w:rsidRPr="002E4EA2">
              <w:rPr>
                <w:rFonts w:eastAsia="Calibri"/>
                <w:sz w:val="28"/>
                <w:szCs w:val="28"/>
              </w:rPr>
              <w:t>повествования, афоризм.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b/>
                <w:bCs/>
                <w:spacing w:val="-15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5"/>
                <w:sz w:val="28"/>
                <w:szCs w:val="28"/>
              </w:rPr>
              <w:t>Н.Н. НОСОВ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Краткие сведения о писателе. Рассказ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«Три охотника»: </w:t>
            </w:r>
            <w:r w:rsidRPr="002E4EA2">
              <w:rPr>
                <w:rFonts w:eastAsia="Calibri"/>
                <w:sz w:val="28"/>
                <w:szCs w:val="28"/>
              </w:rPr>
              <w:t xml:space="preserve">тема, система образов. 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6"/>
                <w:sz w:val="28"/>
                <w:szCs w:val="28"/>
              </w:rPr>
              <w:t>Е.И. НОСОВ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1"/>
                <w:sz w:val="28"/>
                <w:szCs w:val="28"/>
              </w:rPr>
              <w:t xml:space="preserve">Краткие сведения о писателе. Рассказ </w:t>
            </w:r>
            <w:r w:rsidRPr="002E4EA2">
              <w:rPr>
                <w:rFonts w:eastAsia="Calibri"/>
                <w:i/>
                <w:iCs/>
                <w:spacing w:val="-1"/>
                <w:sz w:val="28"/>
                <w:szCs w:val="28"/>
              </w:rPr>
              <w:t>«Как патефон пе</w:t>
            </w:r>
            <w:r w:rsidRPr="002E4EA2">
              <w:rPr>
                <w:rFonts w:eastAsia="Calibri"/>
                <w:i/>
                <w:iCs/>
                <w:spacing w:val="-1"/>
                <w:sz w:val="28"/>
                <w:szCs w:val="28"/>
              </w:rPr>
              <w:softHyphen/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туха от смерти спас». </w:t>
            </w:r>
            <w:r w:rsidRPr="002E4EA2">
              <w:rPr>
                <w:rFonts w:eastAsia="Calibri"/>
                <w:sz w:val="28"/>
                <w:szCs w:val="28"/>
              </w:rPr>
              <w:t>Добро и доброта. Мир глазами ре</w:t>
            </w:r>
            <w:r w:rsidRPr="002E4EA2">
              <w:rPr>
                <w:rFonts w:eastAsia="Calibri"/>
                <w:sz w:val="28"/>
                <w:szCs w:val="28"/>
              </w:rPr>
              <w:softHyphen/>
              <w:t xml:space="preserve">бенка; </w:t>
            </w:r>
            <w:proofErr w:type="gramStart"/>
            <w:r w:rsidRPr="002E4EA2">
              <w:rPr>
                <w:rFonts w:eastAsia="Calibri"/>
                <w:sz w:val="28"/>
                <w:szCs w:val="28"/>
              </w:rPr>
              <w:t>юмористическое</w:t>
            </w:r>
            <w:proofErr w:type="gramEnd"/>
            <w:r w:rsidRPr="002E4EA2">
              <w:rPr>
                <w:rFonts w:eastAsia="Calibri"/>
                <w:sz w:val="28"/>
                <w:szCs w:val="28"/>
              </w:rPr>
              <w:t xml:space="preserve"> и лирическое в рассказе. Воспита</w:t>
            </w:r>
            <w:r w:rsidRPr="002E4EA2">
              <w:rPr>
                <w:rFonts w:eastAsia="Calibri"/>
                <w:sz w:val="28"/>
                <w:szCs w:val="28"/>
              </w:rPr>
              <w:softHyphen/>
              <w:t xml:space="preserve">ние чувства милосердия, сострадания, участия, заботы о </w:t>
            </w:r>
            <w:proofErr w:type="gramStart"/>
            <w:r w:rsidRPr="002E4EA2">
              <w:rPr>
                <w:rFonts w:eastAsia="Calibri"/>
                <w:sz w:val="28"/>
                <w:szCs w:val="28"/>
              </w:rPr>
              <w:t>беззащитном</w:t>
            </w:r>
            <w:proofErr w:type="gramEnd"/>
            <w:r w:rsidRPr="002E4EA2">
              <w:rPr>
                <w:rFonts w:eastAsia="Calibri"/>
                <w:sz w:val="28"/>
                <w:szCs w:val="28"/>
              </w:rPr>
              <w:t>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12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2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12"/>
                <w:sz w:val="28"/>
                <w:szCs w:val="28"/>
              </w:rPr>
              <w:t>юмор (развитие представлений).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jc w:val="center"/>
              <w:rPr>
                <w:rFonts w:eastAsia="Calibri"/>
                <w:bCs/>
                <w:spacing w:val="34"/>
                <w:sz w:val="28"/>
                <w:szCs w:val="28"/>
              </w:rPr>
            </w:pPr>
            <w:r w:rsidRPr="002E4EA2">
              <w:rPr>
                <w:rFonts w:eastAsia="Calibri"/>
                <w:bCs/>
                <w:spacing w:val="34"/>
                <w:sz w:val="28"/>
                <w:szCs w:val="28"/>
              </w:rPr>
              <w:t>Родная</w:t>
            </w:r>
            <w:r w:rsidRPr="002E4EA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bCs/>
                <w:spacing w:val="34"/>
                <w:sz w:val="28"/>
                <w:szCs w:val="28"/>
              </w:rPr>
              <w:t>природа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jc w:val="center"/>
              <w:rPr>
                <w:rFonts w:eastAsia="Calibri"/>
                <w:bCs/>
                <w:spacing w:val="35"/>
                <w:sz w:val="28"/>
                <w:szCs w:val="28"/>
              </w:rPr>
            </w:pPr>
            <w:r w:rsidRPr="002E4EA2">
              <w:rPr>
                <w:rFonts w:eastAsia="Calibri"/>
                <w:bCs/>
                <w:spacing w:val="-7"/>
                <w:sz w:val="28"/>
                <w:szCs w:val="28"/>
              </w:rPr>
              <w:t xml:space="preserve">в  </w:t>
            </w:r>
            <w:r w:rsidRPr="002E4EA2">
              <w:rPr>
                <w:rFonts w:eastAsia="Calibri"/>
                <w:bCs/>
                <w:spacing w:val="35"/>
                <w:sz w:val="28"/>
                <w:szCs w:val="28"/>
              </w:rPr>
              <w:t>произведениях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Cs/>
                <w:spacing w:val="44"/>
                <w:sz w:val="28"/>
                <w:szCs w:val="28"/>
              </w:rPr>
              <w:lastRenderedPageBreak/>
              <w:t>писателей</w:t>
            </w:r>
            <w:r w:rsidRPr="002E4EA2"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2E4EA2">
              <w:rPr>
                <w:rFonts w:eastAsia="Calibri"/>
                <w:bCs/>
                <w:sz w:val="28"/>
                <w:szCs w:val="28"/>
                <w:lang w:val="en-US"/>
              </w:rPr>
              <w:t>XX</w:t>
            </w:r>
            <w:r w:rsidRPr="002E4EA2">
              <w:rPr>
                <w:rFonts w:eastAsia="Calibri"/>
                <w:bCs/>
                <w:sz w:val="28"/>
                <w:szCs w:val="28"/>
              </w:rPr>
              <w:t xml:space="preserve">  века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2"/>
                <w:sz w:val="28"/>
                <w:szCs w:val="28"/>
              </w:rPr>
              <w:lastRenderedPageBreak/>
              <w:t xml:space="preserve">Час поэзии «Поэзия и проза </w:t>
            </w:r>
            <w:r w:rsidRPr="002E4EA2">
              <w:rPr>
                <w:rFonts w:eastAsia="Calibri"/>
                <w:spacing w:val="-2"/>
                <w:sz w:val="28"/>
                <w:szCs w:val="28"/>
                <w:lang w:val="en-US"/>
              </w:rPr>
              <w:t>XX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 века о родной природе»: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В.Ф. Боков.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«Поклон »;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lastRenderedPageBreak/>
              <w:t xml:space="preserve">Н.М. Рубцов.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«В осеннем лесу»;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Р.Г. </w:t>
            </w:r>
            <w:r w:rsidRPr="002E4EA2">
              <w:rPr>
                <w:rFonts w:eastAsia="Calibri"/>
                <w:spacing w:val="38"/>
                <w:sz w:val="28"/>
                <w:szCs w:val="28"/>
              </w:rPr>
              <w:t>Гамзатов.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>«Песня Соловья»;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В.И. </w:t>
            </w:r>
            <w:r w:rsidRPr="002E4EA2">
              <w:rPr>
                <w:rFonts w:eastAsia="Calibri"/>
                <w:spacing w:val="30"/>
                <w:sz w:val="28"/>
                <w:szCs w:val="28"/>
              </w:rPr>
              <w:t>Белов.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>«Весенняя ночь»;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7"/>
                <w:sz w:val="28"/>
                <w:szCs w:val="28"/>
              </w:rPr>
              <w:t xml:space="preserve">В.Г. Распутин. </w:t>
            </w:r>
            <w:r w:rsidRPr="002E4EA2">
              <w:rPr>
                <w:rFonts w:eastAsia="Calibri"/>
                <w:i/>
                <w:iCs/>
                <w:spacing w:val="-7"/>
                <w:sz w:val="28"/>
                <w:szCs w:val="28"/>
              </w:rPr>
              <w:t xml:space="preserve">«Век живи </w:t>
            </w:r>
            <w:r w:rsidRPr="002E4EA2">
              <w:rPr>
                <w:rFonts w:eastAsia="Calibri"/>
                <w:spacing w:val="-7"/>
                <w:sz w:val="28"/>
                <w:szCs w:val="28"/>
              </w:rPr>
              <w:t xml:space="preserve">— </w:t>
            </w:r>
            <w:r w:rsidRPr="002E4EA2">
              <w:rPr>
                <w:rFonts w:eastAsia="Calibri"/>
                <w:i/>
                <w:iCs/>
                <w:spacing w:val="-7"/>
                <w:sz w:val="28"/>
                <w:szCs w:val="28"/>
              </w:rPr>
              <w:t xml:space="preserve">век люби» </w:t>
            </w:r>
            <w:r w:rsidRPr="002E4EA2">
              <w:rPr>
                <w:rFonts w:eastAsia="Calibri"/>
                <w:spacing w:val="-7"/>
                <w:sz w:val="28"/>
                <w:szCs w:val="28"/>
              </w:rPr>
              <w:t>(отрывок).</w:t>
            </w:r>
          </w:p>
        </w:tc>
      </w:tr>
      <w:tr w:rsidR="001440C7" w:rsidRPr="002E4EA2" w:rsidTr="00D27CE4">
        <w:trPr>
          <w:trHeight w:val="102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bCs/>
                <w:spacing w:val="37"/>
                <w:sz w:val="28"/>
                <w:szCs w:val="28"/>
              </w:rPr>
            </w:pPr>
            <w:r w:rsidRPr="002E4EA2">
              <w:rPr>
                <w:rFonts w:eastAsia="Calibri"/>
                <w:bCs/>
                <w:spacing w:val="-1"/>
                <w:sz w:val="28"/>
                <w:szCs w:val="28"/>
              </w:rPr>
              <w:t xml:space="preserve">Из  </w:t>
            </w:r>
            <w:r w:rsidRPr="002E4EA2">
              <w:rPr>
                <w:rFonts w:eastAsia="Calibri"/>
                <w:bCs/>
                <w:spacing w:val="37"/>
                <w:sz w:val="28"/>
                <w:szCs w:val="28"/>
              </w:rPr>
              <w:t>зарубежной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Cs/>
                <w:spacing w:val="38"/>
                <w:sz w:val="28"/>
                <w:szCs w:val="28"/>
              </w:rPr>
              <w:t>литературы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b/>
                <w:sz w:val="28"/>
                <w:szCs w:val="28"/>
              </w:rPr>
            </w:pPr>
            <w:r w:rsidRPr="002E4EA2">
              <w:rPr>
                <w:rFonts w:eastAsia="Calibri"/>
                <w:b/>
                <w:spacing w:val="-16"/>
                <w:sz w:val="28"/>
                <w:szCs w:val="28"/>
              </w:rPr>
              <w:t xml:space="preserve">Д. </w:t>
            </w:r>
            <w:r w:rsidRPr="002E4EA2">
              <w:rPr>
                <w:rFonts w:eastAsia="Calibri"/>
                <w:b/>
                <w:smallCaps/>
                <w:spacing w:val="-16"/>
                <w:sz w:val="28"/>
                <w:szCs w:val="28"/>
              </w:rPr>
              <w:t>ДЕФО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3"/>
                <w:sz w:val="28"/>
                <w:szCs w:val="28"/>
              </w:rPr>
            </w:pPr>
            <w:r w:rsidRPr="002E4EA2">
              <w:rPr>
                <w:rFonts w:eastAsia="Calibri"/>
                <w:spacing w:val="-6"/>
                <w:sz w:val="28"/>
                <w:szCs w:val="28"/>
              </w:rPr>
              <w:t xml:space="preserve">Краткие сведения о писателе. Роман </w:t>
            </w:r>
            <w:r w:rsidRPr="002E4EA2">
              <w:rPr>
                <w:rFonts w:eastAsia="Calibri"/>
                <w:i/>
                <w:iCs/>
                <w:spacing w:val="-6"/>
                <w:sz w:val="28"/>
                <w:szCs w:val="28"/>
              </w:rPr>
              <w:t>«Жизнь, необыкновен</w:t>
            </w:r>
            <w:r w:rsidRPr="002E4EA2">
              <w:rPr>
                <w:rFonts w:eastAsia="Calibri"/>
                <w:i/>
                <w:iCs/>
                <w:spacing w:val="-6"/>
                <w:sz w:val="28"/>
                <w:szCs w:val="28"/>
              </w:rPr>
              <w:softHyphen/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ные и удивительные приключения Робинзона Крузо» 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(отры</w:t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t>вок). Сюжетные линии, характеристика персонажей (находчи</w:t>
            </w:r>
            <w:r w:rsidRPr="002E4EA2">
              <w:rPr>
                <w:rFonts w:eastAsia="Calibri"/>
                <w:spacing w:val="-5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вость, смекалка, доброта), характеристика жанра.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7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7"/>
                <w:sz w:val="28"/>
                <w:szCs w:val="28"/>
              </w:rPr>
              <w:t>притча, приключенческий роман, ро</w:t>
            </w:r>
            <w:r w:rsidRPr="002E4EA2">
              <w:rPr>
                <w:rFonts w:eastAsia="Calibri"/>
                <w:spacing w:val="-7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ман воспитания, путешествие (первичные представления о дан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ных понятиях).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3"/>
                <w:sz w:val="28"/>
                <w:szCs w:val="28"/>
              </w:rPr>
              <w:t>Х.К. АНДЕРСЕН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pacing w:val="-3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Краткие сведения о писателе, его детстве. Сказка </w:t>
            </w:r>
            <w:r w:rsidRPr="002E4EA2">
              <w:rPr>
                <w:rFonts w:eastAsia="Calibri"/>
                <w:i/>
                <w:iCs/>
                <w:spacing w:val="-3"/>
                <w:sz w:val="28"/>
                <w:szCs w:val="28"/>
              </w:rPr>
              <w:t xml:space="preserve">«Соловей»: 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t>внешняя и внутренняя красота, благодарность.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8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t>волшебная сказка (развитие представ</w:t>
            </w:r>
            <w:r w:rsidRPr="002E4EA2">
              <w:rPr>
                <w:rFonts w:eastAsia="Calibri"/>
                <w:spacing w:val="-8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>лений), авторский замысел и способы его характеристики.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0"/>
                <w:sz w:val="28"/>
                <w:szCs w:val="28"/>
              </w:rPr>
              <w:t>М.ТВЕН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3"/>
                <w:sz w:val="28"/>
                <w:szCs w:val="28"/>
              </w:rPr>
              <w:t>Краткие сведения о писателе. Автобиография и автобио</w:t>
            </w:r>
            <w:r w:rsidRPr="002E4EA2">
              <w:rPr>
                <w:rFonts w:eastAsia="Calibri"/>
                <w:spacing w:val="-3"/>
                <w:sz w:val="28"/>
                <w:szCs w:val="28"/>
              </w:rPr>
              <w:softHyphen/>
            </w:r>
            <w:r w:rsidRPr="002E4EA2">
              <w:rPr>
                <w:rFonts w:eastAsia="Calibri"/>
                <w:spacing w:val="-2"/>
                <w:sz w:val="28"/>
                <w:szCs w:val="28"/>
              </w:rPr>
              <w:t xml:space="preserve">графические мотивы. Роман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«Приключения Тома </w:t>
            </w:r>
            <w:proofErr w:type="spellStart"/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>Сойера</w:t>
            </w:r>
            <w:proofErr w:type="spellEnd"/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» </w:t>
            </w:r>
            <w:r w:rsidRPr="002E4EA2">
              <w:rPr>
                <w:rFonts w:eastAsia="Calibri"/>
                <w:sz w:val="28"/>
                <w:szCs w:val="28"/>
              </w:rPr>
              <w:t>(отрывок): мир детства и мир взрослых.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6"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t>юмор, приключения как форма дет</w:t>
            </w:r>
            <w:r w:rsidRPr="002E4EA2">
              <w:rPr>
                <w:rFonts w:eastAsia="Calibri"/>
                <w:spacing w:val="-6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ской фантазии.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6"/>
                <w:sz w:val="28"/>
                <w:szCs w:val="28"/>
              </w:rPr>
              <w:t>Ж. РОНИ-СТАРШИЙ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pacing w:val="-2"/>
                <w:sz w:val="28"/>
                <w:szCs w:val="28"/>
              </w:rPr>
              <w:lastRenderedPageBreak/>
              <w:t xml:space="preserve">Краткие сведения о писателе. Повесть </w:t>
            </w:r>
            <w:r w:rsidRPr="002E4EA2">
              <w:rPr>
                <w:rFonts w:eastAsia="Calibri"/>
                <w:i/>
                <w:iCs/>
                <w:spacing w:val="-2"/>
                <w:sz w:val="28"/>
                <w:szCs w:val="28"/>
              </w:rPr>
              <w:t xml:space="preserve">«Борьба за огонь» 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t>(отдельные главы). Гуманистическое изображение древнего человека. Человек и природа, борьба за выживание, эмоцио</w:t>
            </w:r>
            <w:r w:rsidRPr="002E4EA2">
              <w:rPr>
                <w:rFonts w:eastAsia="Calibri"/>
                <w:spacing w:val="-1"/>
                <w:sz w:val="28"/>
                <w:szCs w:val="28"/>
              </w:rPr>
              <w:softHyphen/>
            </w:r>
            <w:r w:rsidRPr="002E4EA2">
              <w:rPr>
                <w:rFonts w:eastAsia="Calibri"/>
                <w:sz w:val="28"/>
                <w:szCs w:val="28"/>
              </w:rPr>
              <w:t>нальный мир доисторического человека.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1"/>
                <w:sz w:val="28"/>
                <w:szCs w:val="28"/>
              </w:rPr>
              <w:t>ДЖ. ЛОНДОН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Краткие сведения о писателе. Детские впечатления.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>«Ска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softHyphen/>
              <w:t xml:space="preserve">зание о </w:t>
            </w:r>
            <w:proofErr w:type="spellStart"/>
            <w:r w:rsidRPr="002E4EA2">
              <w:rPr>
                <w:rFonts w:eastAsia="Calibri"/>
                <w:i/>
                <w:iCs/>
                <w:sz w:val="28"/>
                <w:szCs w:val="28"/>
              </w:rPr>
              <w:t>Кише</w:t>
            </w:r>
            <w:proofErr w:type="spellEnd"/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» </w:t>
            </w:r>
            <w:r w:rsidRPr="002E4EA2">
              <w:rPr>
                <w:rFonts w:eastAsia="Calibri"/>
                <w:sz w:val="28"/>
                <w:szCs w:val="28"/>
              </w:rPr>
              <w:t>(период раннего взросления в связи с обстоя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тельствами жизни; добро и зло, благородство, уважение взрос</w:t>
            </w:r>
            <w:r w:rsidRPr="002E4EA2">
              <w:rPr>
                <w:rFonts w:eastAsia="Calibri"/>
                <w:sz w:val="28"/>
                <w:szCs w:val="28"/>
              </w:rPr>
              <w:softHyphen/>
              <w:t>лых).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z w:val="28"/>
                <w:szCs w:val="28"/>
              </w:rPr>
              <w:t xml:space="preserve">Теория литературы: </w:t>
            </w:r>
            <w:r w:rsidRPr="002E4EA2">
              <w:rPr>
                <w:rFonts w:eastAsia="Calibri"/>
                <w:sz w:val="28"/>
                <w:szCs w:val="28"/>
              </w:rPr>
              <w:t>рассказ (развитие представлений).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b/>
                <w:bCs/>
                <w:spacing w:val="-4"/>
                <w:sz w:val="28"/>
                <w:szCs w:val="28"/>
              </w:rPr>
              <w:t>А. ЛИНДГРЕН</w:t>
            </w:r>
          </w:p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 xml:space="preserve">Краткие сведения о писательнице. Роман </w:t>
            </w:r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«Приключения Эмиля из </w:t>
            </w:r>
            <w:proofErr w:type="spellStart"/>
            <w:r w:rsidRPr="002E4EA2">
              <w:rPr>
                <w:rFonts w:eastAsia="Calibri"/>
                <w:i/>
                <w:iCs/>
                <w:sz w:val="28"/>
                <w:szCs w:val="28"/>
              </w:rPr>
              <w:t>Лённеберги</w:t>
            </w:r>
            <w:proofErr w:type="spellEnd"/>
            <w:r w:rsidRPr="002E4EA2">
              <w:rPr>
                <w:rFonts w:eastAsia="Calibri"/>
                <w:i/>
                <w:iCs/>
                <w:sz w:val="28"/>
                <w:szCs w:val="28"/>
              </w:rPr>
              <w:t xml:space="preserve">» </w:t>
            </w:r>
            <w:r w:rsidRPr="002E4EA2">
              <w:rPr>
                <w:rFonts w:eastAsia="Calibri"/>
                <w:sz w:val="28"/>
                <w:szCs w:val="28"/>
              </w:rPr>
              <w:t>(отрывок).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1440C7" w:rsidRPr="002E4EA2" w:rsidTr="00D27CE4">
        <w:trPr>
          <w:trHeight w:val="1309"/>
        </w:trPr>
        <w:tc>
          <w:tcPr>
            <w:tcW w:w="863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87" w:type="dxa"/>
          </w:tcPr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Итоговый урок</w:t>
            </w:r>
          </w:p>
        </w:tc>
        <w:tc>
          <w:tcPr>
            <w:tcW w:w="10673" w:type="dxa"/>
          </w:tcPr>
          <w:p w:rsidR="001440C7" w:rsidRPr="002E4EA2" w:rsidRDefault="001440C7" w:rsidP="00D27CE4">
            <w:pPr>
              <w:shd w:val="clear" w:color="auto" w:fill="FFFFFF"/>
              <w:spacing w:after="0"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2E4EA2">
              <w:rPr>
                <w:rFonts w:eastAsia="Calibri"/>
                <w:sz w:val="28"/>
                <w:szCs w:val="28"/>
              </w:rPr>
              <w:t>Встреча в литературной гостиной («Путешествие в мир книги»), или «Литературный карнавал», или литературный час («Я хочу рассказать вам...»).</w:t>
            </w:r>
          </w:p>
          <w:p w:rsidR="001440C7" w:rsidRPr="002E4EA2" w:rsidRDefault="001440C7" w:rsidP="00D27CE4">
            <w:pPr>
              <w:spacing w:after="0" w:line="360" w:lineRule="auto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Pr="00CA4A12" w:rsidRDefault="001440C7" w:rsidP="002C0F8F">
      <w:pPr>
        <w:spacing w:after="0" w:line="360" w:lineRule="auto"/>
        <w:rPr>
          <w:b/>
          <w:sz w:val="32"/>
          <w:szCs w:val="32"/>
        </w:rPr>
      </w:pPr>
    </w:p>
    <w:p w:rsidR="00A05BE5" w:rsidRDefault="00AC00F2" w:rsidP="001440C7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</w:p>
    <w:p w:rsidR="002C0F8F" w:rsidRPr="002C0F8F" w:rsidRDefault="00C34CBB" w:rsidP="00C34CB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1668"/>
        <w:gridCol w:w="11340"/>
        <w:gridCol w:w="1778"/>
      </w:tblGrid>
      <w:tr w:rsidR="003F4E28" w:rsidRPr="002C0F8F" w:rsidTr="003F4E28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3F4E28" w:rsidRPr="002C0F8F" w:rsidRDefault="003F4E28" w:rsidP="00C34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3F4E28" w:rsidRPr="002C0F8F" w:rsidRDefault="00C34CBB" w:rsidP="00C34CBB">
            <w:pPr>
              <w:tabs>
                <w:tab w:val="center" w:pos="5562"/>
                <w:tab w:val="left" w:pos="980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  <w:r>
              <w:rPr>
                <w:sz w:val="28"/>
                <w:szCs w:val="28"/>
              </w:rPr>
              <w:tab/>
            </w:r>
            <w:r w:rsidR="003F4E28">
              <w:rPr>
                <w:sz w:val="28"/>
                <w:szCs w:val="28"/>
              </w:rPr>
              <w:t>Содержание.</w:t>
            </w:r>
            <w:r>
              <w:rPr>
                <w:sz w:val="28"/>
                <w:szCs w:val="28"/>
              </w:rPr>
              <w:tab/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1778" w:type="dxa"/>
            <w:vMerge w:val="restart"/>
            <w:tcBorders>
              <w:top w:val="nil"/>
              <w:right w:val="nil"/>
            </w:tcBorders>
          </w:tcPr>
          <w:p w:rsidR="003F4E28" w:rsidRPr="002C0F8F" w:rsidRDefault="003F4E28" w:rsidP="00C34C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4E28" w:rsidRPr="002C0F8F" w:rsidTr="003F4E28">
        <w:tc>
          <w:tcPr>
            <w:tcW w:w="1668" w:type="dxa"/>
            <w:vMerge/>
            <w:tcBorders>
              <w:lef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tbl>
            <w:tblPr>
              <w:tblW w:w="5545" w:type="pct"/>
              <w:jc w:val="center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8729"/>
              <w:gridCol w:w="2083"/>
            </w:tblGrid>
            <w:tr w:rsidR="003F4E28" w:rsidRPr="00B02E9E" w:rsidTr="002C0F8F">
              <w:trPr>
                <w:trHeight w:val="1405"/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Введение.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Из мифологии (3 ч.)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Рассказ о мифе.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«Рождение Зевса», «Олимп».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Гомер. «Одиссея».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righ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F4E28" w:rsidRPr="002C0F8F" w:rsidTr="003F4E28">
        <w:tc>
          <w:tcPr>
            <w:tcW w:w="1668" w:type="dxa"/>
            <w:vMerge/>
            <w:tcBorders>
              <w:lef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tbl>
            <w:tblPr>
              <w:tblW w:w="5545" w:type="pct"/>
              <w:jc w:val="center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8729"/>
              <w:gridCol w:w="2083"/>
            </w:tblGrid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B02E9E">
                    <w:rPr>
                      <w:b/>
                      <w:sz w:val="28"/>
                      <w:szCs w:val="28"/>
                    </w:rPr>
                    <w:t>Из устного народного творчества.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Сказки. «Царевна – лягушка».</w:t>
                  </w:r>
                </w:p>
              </w:tc>
              <w:tc>
                <w:tcPr>
                  <w:tcW w:w="259" w:type="pct"/>
                </w:tcPr>
                <w:p w:rsidR="003F4E28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Бытовая сказка. «Чего на свете не бывает?»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Загадки, пословицы, поговорки.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trHeight w:val="1195"/>
                <w:jc w:val="center"/>
              </w:trPr>
              <w:tc>
                <w:tcPr>
                  <w:tcW w:w="188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85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B02E9E">
                    <w:rPr>
                      <w:b/>
                      <w:sz w:val="28"/>
                      <w:szCs w:val="28"/>
                    </w:rPr>
                    <w:t>Из древнерусской литературы.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Из «Повести временных лет»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9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tcBorders>
              <w:righ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F4E28" w:rsidRPr="002C0F8F" w:rsidTr="003F4E28">
        <w:tc>
          <w:tcPr>
            <w:tcW w:w="1668" w:type="dxa"/>
            <w:vMerge/>
            <w:tcBorders>
              <w:top w:val="nil"/>
              <w:lef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nil"/>
            </w:tcBorders>
          </w:tcPr>
          <w:tbl>
            <w:tblPr>
              <w:tblW w:w="5545" w:type="pct"/>
              <w:jc w:val="center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8729"/>
              <w:gridCol w:w="2083"/>
            </w:tblGrid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B02E9E">
                    <w:rPr>
                      <w:b/>
                      <w:sz w:val="28"/>
                      <w:szCs w:val="28"/>
                    </w:rPr>
                    <w:t>Басни.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Эзоп. «Лисица и виноград», «Ворон и Лисица». Лафонтен. «Лисица и виноград».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К. Тредиаковский, А.П. Сумароков «Ворон и Лисица».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А.П.Сумароков «Ворона и лисица».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12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 xml:space="preserve">И.А. Крылов. Краткие сведения о писателе. «Ворона и Лисица», «Волк </w:t>
                  </w:r>
                  <w:r w:rsidRPr="00B02E9E">
                    <w:rPr>
                      <w:sz w:val="28"/>
                      <w:szCs w:val="28"/>
                    </w:rPr>
                    <w:lastRenderedPageBreak/>
                    <w:t>на псарне», «Свинья под дубом», «Демьянова уха».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B02E9E">
                    <w:rPr>
                      <w:b/>
                      <w:sz w:val="28"/>
                      <w:szCs w:val="28"/>
                    </w:rPr>
                    <w:t xml:space="preserve">Их литературы </w:t>
                  </w:r>
                  <w:r w:rsidRPr="00B02E9E">
                    <w:rPr>
                      <w:b/>
                      <w:sz w:val="28"/>
                      <w:szCs w:val="28"/>
                      <w:lang w:val="en-US"/>
                    </w:rPr>
                    <w:t>XIX</w:t>
                  </w:r>
                  <w:r w:rsidRPr="00B02E9E">
                    <w:rPr>
                      <w:b/>
                      <w:sz w:val="28"/>
                      <w:szCs w:val="28"/>
                    </w:rPr>
                    <w:t xml:space="preserve"> века.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А.С. Пушкин. Краткие сведения о поэте. «Няне».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15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«Сказка о мёртвой царевне и о семи богатырях». Добро и зло в сказке А.С. Пушкина.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F4E28" w:rsidRPr="00B02E9E" w:rsidTr="002C0F8F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«Руслан и Людмила» (отрывок).</w:t>
                  </w:r>
                </w:p>
                <w:p w:rsidR="003F4E28" w:rsidRPr="00B02E9E" w:rsidRDefault="003F4E28" w:rsidP="002C0F8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2C0F8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righ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F4E28" w:rsidRPr="002C0F8F" w:rsidTr="003F4E28">
        <w:tc>
          <w:tcPr>
            <w:tcW w:w="1668" w:type="dxa"/>
            <w:vMerge w:val="restart"/>
            <w:tcBorders>
              <w:top w:val="nil"/>
              <w:lef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tbl>
            <w:tblPr>
              <w:tblW w:w="5545" w:type="pct"/>
              <w:jc w:val="center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8729"/>
              <w:gridCol w:w="2083"/>
            </w:tblGrid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«Зимняя дорога».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«Бесы».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trHeight w:val="1290"/>
                <w:jc w:val="center"/>
              </w:trPr>
              <w:tc>
                <w:tcPr>
                  <w:tcW w:w="188" w:type="pct"/>
                  <w:vMerge w:val="restar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20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85" w:type="pct"/>
                  <w:vMerge w:val="restar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Внеклассная работа. К</w:t>
                  </w:r>
                  <w:r w:rsidRPr="00B02E9E">
                    <w:rPr>
                      <w:sz w:val="28"/>
                      <w:szCs w:val="28"/>
                    </w:rPr>
                    <w:t xml:space="preserve">онкурс чтецов «Поэты </w:t>
                  </w:r>
                  <w:r w:rsidRPr="00B02E9E">
                    <w:rPr>
                      <w:sz w:val="28"/>
                      <w:szCs w:val="28"/>
                      <w:lang w:val="en-US"/>
                    </w:rPr>
                    <w:t>XIX</w:t>
                  </w:r>
                  <w:r w:rsidRPr="00B02E9E">
                    <w:rPr>
                      <w:sz w:val="28"/>
                      <w:szCs w:val="28"/>
                    </w:rPr>
                    <w:t xml:space="preserve"> века о русской природе»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  <w:vMerge w:val="restar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F4E28" w:rsidRPr="00B02E9E" w:rsidTr="00474EB8">
              <w:trPr>
                <w:trHeight w:val="322"/>
                <w:jc w:val="center"/>
              </w:trPr>
              <w:tc>
                <w:tcPr>
                  <w:tcW w:w="188" w:type="pct"/>
                  <w:vMerge/>
                  <w:tcBorders>
                    <w:top w:val="nil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pct"/>
                  <w:vMerge/>
                  <w:tcBorders>
                    <w:top w:val="nil"/>
                  </w:tcBorders>
                </w:tcPr>
                <w:p w:rsidR="003F4E28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  <w:vMerge/>
                  <w:tcBorders>
                    <w:top w:val="nil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F4E28" w:rsidRPr="00B02E9E" w:rsidTr="00474EB8">
              <w:trPr>
                <w:trHeight w:val="1481"/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М.Ю. Лермонтов. Краткие сведения о поэте. «Бородино». История создания стихотворения.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«Бородино». Бородинская битва и русский солдат в изображении М.Ю. Лермонтова.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tcBorders>
              <w:top w:val="nil"/>
              <w:righ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F4E28" w:rsidRPr="002C0F8F" w:rsidTr="003F4E28">
        <w:tc>
          <w:tcPr>
            <w:tcW w:w="1668" w:type="dxa"/>
            <w:vMerge/>
            <w:tcBorders>
              <w:top w:val="nil"/>
              <w:lef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nil"/>
            </w:tcBorders>
          </w:tcPr>
          <w:tbl>
            <w:tblPr>
              <w:tblW w:w="5545" w:type="pct"/>
              <w:jc w:val="center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8729"/>
              <w:gridCol w:w="2083"/>
            </w:tblGrid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Н.В. Гоголь. Краткие сведения о писателе. Малороссия в жизни и судьбе Н.В. Гоголя.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trHeight w:val="615"/>
                <w:jc w:val="center"/>
              </w:trPr>
              <w:tc>
                <w:tcPr>
                  <w:tcW w:w="188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25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474EB8">
                  <w:pPr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«Ночь перед Рождеством». Образы и события повести. </w:t>
                  </w:r>
                </w:p>
              </w:tc>
              <w:tc>
                <w:tcPr>
                  <w:tcW w:w="259" w:type="pct"/>
                  <w:tcBorders>
                    <w:bottom w:val="single" w:sz="4" w:space="0" w:color="auto"/>
                  </w:tcBorders>
                </w:tcPr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F4E28" w:rsidTr="00474EB8">
              <w:trPr>
                <w:trHeight w:val="675"/>
                <w:jc w:val="center"/>
              </w:trPr>
              <w:tc>
                <w:tcPr>
                  <w:tcW w:w="188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Р.р</w:t>
                  </w:r>
                  <w:proofErr w:type="gramStart"/>
                  <w:r>
                    <w:rPr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sz w:val="28"/>
                      <w:szCs w:val="28"/>
                    </w:rPr>
                    <w:t>очинение на тему «Добро и зло в повести»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</w:tcBorders>
                </w:tcPr>
                <w:p w:rsidR="003F4E28" w:rsidRDefault="003F4E28" w:rsidP="00474E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И.С. Тургенев. Детские впечатления И.С. Тургенева. </w:t>
                  </w:r>
                  <w:proofErr w:type="gramStart"/>
                  <w:r w:rsidRPr="00B02E9E">
                    <w:rPr>
                      <w:sz w:val="28"/>
                      <w:szCs w:val="28"/>
                    </w:rPr>
                    <w:t>Спасское</w:t>
                  </w:r>
                  <w:proofErr w:type="gramEnd"/>
                  <w:r w:rsidRPr="00B02E9E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Литвиново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 xml:space="preserve"> в творческой биографии И.С. Тургенева.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>28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Муму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>». Тема рассказа. Центральные образы. Отношение автора к героям.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Стихотворение в прозе: «Щи» (внутренняя связь с рассказом «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Муму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>»), «Русский язык».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Н.А. Некрасов. Краткие сведения о поэте. «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Орина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>, мать солдатская». Тема крестьянской жизни.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«Забытая деревня». Народные страдания в изображении поэта.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«Крестьянские дети». Основная тема и способы её раскрытия.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Л.Н. Толстой. Сведе</w:t>
                  </w:r>
                  <w:r>
                    <w:rPr>
                      <w:sz w:val="28"/>
                      <w:szCs w:val="28"/>
                    </w:rPr>
                    <w:t>ния о писателе. Л.Н. Толстой в Я</w:t>
                  </w:r>
                  <w:r w:rsidRPr="00B02E9E">
                    <w:rPr>
                      <w:sz w:val="28"/>
                      <w:szCs w:val="28"/>
                    </w:rPr>
                    <w:t>сной поляне.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«Кавказский пленник». Тема рассказа. Творческая история.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085" w:type="pct"/>
                </w:tcPr>
                <w:p w:rsidR="003F4E28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Две жизненные позиции (Жилин и 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Костылин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>). Отношение писателя к событиям рассказа.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Р.р. Домашнее сочинение по теме урока.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nil"/>
              <w:right w:val="nil"/>
            </w:tcBorders>
          </w:tcPr>
          <w:p w:rsidR="003F4E28" w:rsidRPr="002C0F8F" w:rsidRDefault="003F4E28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0F8F" w:rsidRPr="002C0F8F" w:rsidTr="003F4E28">
        <w:tc>
          <w:tcPr>
            <w:tcW w:w="1668" w:type="dxa"/>
            <w:tcBorders>
              <w:left w:val="nil"/>
            </w:tcBorders>
          </w:tcPr>
          <w:p w:rsidR="002C0F8F" w:rsidRPr="002C0F8F" w:rsidRDefault="002C0F8F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tbl>
            <w:tblPr>
              <w:tblW w:w="5545" w:type="pct"/>
              <w:jc w:val="center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8729"/>
              <w:gridCol w:w="2083"/>
            </w:tblGrid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А.П. Чехов. Краткие сведения о писателе.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«Пересолил». Осмеяние в рассказе трусости. Приёмы создания характеров и ситуаций.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39</w:t>
                  </w: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85" w:type="pct"/>
                </w:tcPr>
                <w:p w:rsidR="003F4E28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05D07">
                    <w:rPr>
                      <w:b/>
                      <w:sz w:val="28"/>
                      <w:szCs w:val="28"/>
                    </w:rPr>
                    <w:t>Из литературы ХХ века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B02E9E">
                    <w:rPr>
                      <w:sz w:val="28"/>
                      <w:szCs w:val="28"/>
                    </w:rPr>
                    <w:t xml:space="preserve">И.А. Бунин. Краткие сведения о писателе. «Густой зелёный ельник у дороги….». 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Тема природы, второй план  стихотворении. «В деревне». Слияние человека с природой.</w:t>
                  </w:r>
                </w:p>
              </w:tc>
              <w:tc>
                <w:tcPr>
                  <w:tcW w:w="259" w:type="pct"/>
                </w:tcPr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Л.Н. Андреев. Краткие сведения о писателе. «Петька на даче». Основная тема рассказа.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42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А.И. Куприн. Краткие сведе</w:t>
                  </w:r>
                  <w:r>
                    <w:rPr>
                      <w:sz w:val="28"/>
                      <w:szCs w:val="28"/>
                    </w:rPr>
                    <w:t xml:space="preserve">ния о писателе. «Детский </w:t>
                  </w:r>
                  <w:r w:rsidRPr="00B02E9E">
                    <w:rPr>
                      <w:sz w:val="28"/>
                      <w:szCs w:val="28"/>
                    </w:rPr>
                    <w:t>сад». Основные нравственные проблемы рассказа.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44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А.А. Блок. Краткие сведения о поэте. «Летний вечер», «Полный месяц встал над лугом…»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>46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С.А. Есенин. Краткие сведения о поэте. В есенинском Константинове. «Поёт зима – аукает…» или «Нивы сжаты, рощи голы…» (на выбор)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47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А.П. Платонов. Краткие сведения о писателе. «Никита». Тема рассказа.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2C0F8F" w:rsidRPr="002C0F8F" w:rsidRDefault="002C0F8F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right w:val="nil"/>
            </w:tcBorders>
          </w:tcPr>
          <w:p w:rsidR="002C0F8F" w:rsidRPr="002C0F8F" w:rsidRDefault="002C0F8F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0F8F" w:rsidRPr="002C0F8F" w:rsidTr="003F4E28">
        <w:tc>
          <w:tcPr>
            <w:tcW w:w="1668" w:type="dxa"/>
            <w:tcBorders>
              <w:left w:val="nil"/>
            </w:tcBorders>
          </w:tcPr>
          <w:p w:rsidR="002C0F8F" w:rsidRPr="002C0F8F" w:rsidRDefault="002C0F8F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tbl>
            <w:tblPr>
              <w:tblW w:w="5545" w:type="pct"/>
              <w:jc w:val="center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3"/>
              <w:gridCol w:w="8729"/>
              <w:gridCol w:w="2083"/>
            </w:tblGrid>
            <w:tr w:rsidR="003F4E28" w:rsidRPr="00B02E9E" w:rsidTr="00474EB8">
              <w:trPr>
                <w:trHeight w:val="1087"/>
                <w:jc w:val="center"/>
              </w:trPr>
              <w:tc>
                <w:tcPr>
                  <w:tcW w:w="188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49</w:t>
                  </w: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474EB8">
                  <w:pPr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П.П. Бажов. Краткие сведения о писателе. «Каменный цветок».</w:t>
                  </w:r>
                </w:p>
              </w:tc>
              <w:tc>
                <w:tcPr>
                  <w:tcW w:w="259" w:type="pct"/>
                  <w:tcBorders>
                    <w:bottom w:val="single" w:sz="4" w:space="0" w:color="auto"/>
                  </w:tcBorders>
                </w:tcPr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F4E28" w:rsidTr="00474EB8">
              <w:trPr>
                <w:trHeight w:val="690"/>
                <w:jc w:val="center"/>
              </w:trPr>
              <w:tc>
                <w:tcPr>
                  <w:tcW w:w="188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Р.</w:t>
                  </w: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Сочинение по теме «Чело</w:t>
                  </w:r>
                  <w:r w:rsidRPr="00B02E9E">
                    <w:rPr>
                      <w:sz w:val="28"/>
                      <w:szCs w:val="28"/>
                    </w:rPr>
                    <w:t>век труда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B02E9E">
                    <w:rPr>
                      <w:sz w:val="28"/>
                      <w:szCs w:val="28"/>
                    </w:rPr>
                    <w:t xml:space="preserve"> в сказе П.П. Бажова.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</w:tcBorders>
                </w:tcPr>
                <w:p w:rsidR="003F4E28" w:rsidRDefault="003F4E28" w:rsidP="00474E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trHeight w:val="1644"/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Е.И. Носов. Краткие сведения о писателе. «Как патефон петуха от смерти спас». Тема добра. </w:t>
                  </w:r>
                  <w:proofErr w:type="gramStart"/>
                  <w:r w:rsidRPr="00B02E9E">
                    <w:rPr>
                      <w:sz w:val="28"/>
                      <w:szCs w:val="28"/>
                    </w:rPr>
                    <w:t>Юмористическое</w:t>
                  </w:r>
                  <w:proofErr w:type="gramEnd"/>
                  <w:r w:rsidRPr="00B02E9E">
                    <w:rPr>
                      <w:sz w:val="28"/>
                      <w:szCs w:val="28"/>
                    </w:rPr>
                    <w:t xml:space="preserve"> и лирическое в рассказе.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Ю.В. Сотник. Краткие сведения о писателе. «Гадюка». Тема рассказа.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Н.А. Заболоцкий. Краткие сведения о писателе. «Уступи мне, скворец, уголок…» Образы природы.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А.Т. Твардовский</w:t>
                  </w:r>
                  <w:r>
                    <w:rPr>
                      <w:sz w:val="28"/>
                      <w:szCs w:val="28"/>
                    </w:rPr>
                    <w:t>. Краткие сведения о писателе. «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r w:rsidRPr="00B02E9E">
                    <w:rPr>
                      <w:sz w:val="28"/>
                      <w:szCs w:val="28"/>
                    </w:rPr>
                    <w:t>тан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B02E9E">
                    <w:rPr>
                      <w:sz w:val="28"/>
                      <w:szCs w:val="28"/>
                    </w:rPr>
                    <w:t>ция</w:t>
                  </w:r>
                  <w:proofErr w:type="spellEnd"/>
                  <w:proofErr w:type="gramEnd"/>
                  <w:r w:rsidRPr="00B02E9E">
                    <w:rPr>
                      <w:sz w:val="28"/>
                      <w:szCs w:val="28"/>
                    </w:rPr>
                    <w:t xml:space="preserve"> Починок». Любовь к родине.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55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B02E9E">
                    <w:rPr>
                      <w:sz w:val="28"/>
                      <w:szCs w:val="28"/>
                    </w:rPr>
                    <w:t>Вн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 xml:space="preserve">. Работа: конкурс чтецов. «Поэты </w:t>
                  </w:r>
                  <w:r w:rsidRPr="00B02E9E">
                    <w:rPr>
                      <w:sz w:val="28"/>
                      <w:szCs w:val="28"/>
                      <w:lang w:val="en-US"/>
                    </w:rPr>
                    <w:t>XX</w:t>
                  </w:r>
                  <w:r w:rsidRPr="00B02E9E">
                    <w:rPr>
                      <w:sz w:val="28"/>
                      <w:szCs w:val="28"/>
                    </w:rPr>
                    <w:t xml:space="preserve"> века о родной природе».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57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B02E9E">
                    <w:rPr>
                      <w:b/>
                      <w:sz w:val="28"/>
                      <w:szCs w:val="28"/>
                    </w:rPr>
                    <w:t>Из зарубежной литературы.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Д. Дефо. Краткие сведения о писателе. «Робинзон Крузо» (отрывок). Сюжетные линии, характеристика персонажей.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59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60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Х.К. Андерсен. Краткие сведения о писателе. «</w:t>
                  </w:r>
                  <w:proofErr w:type="spellStart"/>
                  <w:proofErr w:type="gramStart"/>
                  <w:r w:rsidRPr="00B02E9E">
                    <w:rPr>
                      <w:sz w:val="28"/>
                      <w:szCs w:val="28"/>
                    </w:rPr>
                    <w:t>Снеж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B02E9E">
                    <w:rPr>
                      <w:sz w:val="28"/>
                      <w:szCs w:val="28"/>
                    </w:rPr>
                    <w:t>ная</w:t>
                  </w:r>
                  <w:proofErr w:type="spellEnd"/>
                  <w:proofErr w:type="gramEnd"/>
                  <w:r w:rsidRPr="00B02E9E">
                    <w:rPr>
                      <w:sz w:val="28"/>
                      <w:szCs w:val="28"/>
                    </w:rPr>
                    <w:t xml:space="preserve"> королева» (отрывки). </w:t>
                  </w:r>
                  <w:proofErr w:type="spellStart"/>
                  <w:proofErr w:type="gramStart"/>
                  <w:r w:rsidRPr="00B02E9E">
                    <w:rPr>
                      <w:sz w:val="28"/>
                      <w:szCs w:val="28"/>
                    </w:rPr>
                    <w:t>Доб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B02E9E">
                    <w:rPr>
                      <w:sz w:val="28"/>
                      <w:szCs w:val="28"/>
                    </w:rPr>
                    <w:t>ро</w:t>
                  </w:r>
                  <w:proofErr w:type="spellEnd"/>
                  <w:proofErr w:type="gramEnd"/>
                  <w:r w:rsidRPr="00B02E9E">
                    <w:rPr>
                      <w:sz w:val="28"/>
                      <w:szCs w:val="28"/>
                    </w:rPr>
                    <w:t xml:space="preserve"> и зло  сказке, тема внешней и внутренней красоты.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3F4E28" w:rsidRPr="00B02E9E" w:rsidTr="00474EB8">
              <w:trPr>
                <w:trHeight w:val="900"/>
                <w:jc w:val="center"/>
              </w:trPr>
              <w:tc>
                <w:tcPr>
                  <w:tcW w:w="188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lastRenderedPageBreak/>
                    <w:t>61</w:t>
                  </w: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pct"/>
                  <w:tcBorders>
                    <w:bottom w:val="single" w:sz="4" w:space="0" w:color="auto"/>
                  </w:tcBorders>
                </w:tcPr>
                <w:p w:rsidR="003F4E28" w:rsidRPr="00B02E9E" w:rsidRDefault="003F4E28" w:rsidP="00474EB8">
                  <w:pPr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Марк Твен. Краткие сведения о писателе. «Приключение Тома 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Сойера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 xml:space="preserve">» (отрывок). </w:t>
                  </w:r>
                </w:p>
              </w:tc>
              <w:tc>
                <w:tcPr>
                  <w:tcW w:w="259" w:type="pct"/>
                  <w:tcBorders>
                    <w:bottom w:val="single" w:sz="4" w:space="0" w:color="auto"/>
                  </w:tcBorders>
                </w:tcPr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  <w:p w:rsidR="003F4E28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F4E28" w:rsidRPr="00B02E9E" w:rsidTr="00474EB8">
              <w:trPr>
                <w:trHeight w:val="720"/>
                <w:jc w:val="center"/>
              </w:trPr>
              <w:tc>
                <w:tcPr>
                  <w:tcW w:w="188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085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Р.р</w:t>
                  </w:r>
                  <w:proofErr w:type="gramStart"/>
                  <w:r>
                    <w:rPr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sz w:val="28"/>
                      <w:szCs w:val="28"/>
                    </w:rPr>
                    <w:t>очинение на тему «</w:t>
                  </w:r>
                  <w:r w:rsidRPr="00B02E9E">
                    <w:rPr>
                      <w:sz w:val="28"/>
                      <w:szCs w:val="28"/>
                    </w:rPr>
                    <w:t>Мир детства и мир взрослых.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</w:tcBorders>
                </w:tcPr>
                <w:p w:rsidR="003F4E28" w:rsidRPr="00B02E9E" w:rsidRDefault="003F4E28" w:rsidP="00474E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63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Ж. 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Рони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 xml:space="preserve"> – старший. Краткие сведения о писателе. «Борьба за огонь» (главы из книги). Человек и природа.</w:t>
                  </w:r>
                </w:p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trHeight w:val="945"/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Дж. Лондон. Краткие сведения о писателе. «Сказание о 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Кише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>».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Брэдбери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>. Краткие сведения о писателе. «Всё лето в один день» (отрывок). Мечта и реальность. Основные мотивы произведения.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Итоговый урок. Встреча в литературной гостиной. «Путешествия в мир книги».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085" w:type="pct"/>
                </w:tcPr>
                <w:p w:rsidR="003F4E28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А.Линдгрен «Приключение Эмиля и </w:t>
                  </w:r>
                  <w:proofErr w:type="spellStart"/>
                  <w:r>
                    <w:rPr>
                      <w:sz w:val="28"/>
                      <w:szCs w:val="28"/>
                    </w:rPr>
                    <w:t>Леннеберги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 xml:space="preserve">Р. </w:t>
                  </w:r>
                  <w:proofErr w:type="spellStart"/>
                  <w:r w:rsidRPr="00B02E9E">
                    <w:rPr>
                      <w:sz w:val="28"/>
                      <w:szCs w:val="28"/>
                    </w:rPr>
                    <w:t>Брэдбери</w:t>
                  </w:r>
                  <w:proofErr w:type="spellEnd"/>
                  <w:r w:rsidRPr="00B02E9E">
                    <w:rPr>
                      <w:sz w:val="28"/>
                      <w:szCs w:val="28"/>
                    </w:rPr>
                    <w:t>. Краткие сведения о писателе. «Всё лето в один день» (отрывок). Мечта и реальность. Основные мотивы произведения.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Заключительный урок. Литературная игра.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F4E28" w:rsidRPr="00B02E9E" w:rsidTr="00474EB8">
              <w:trPr>
                <w:jc w:val="center"/>
              </w:trPr>
              <w:tc>
                <w:tcPr>
                  <w:tcW w:w="188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085" w:type="pct"/>
                </w:tcPr>
                <w:p w:rsidR="003F4E28" w:rsidRPr="00B02E9E" w:rsidRDefault="003F4E28" w:rsidP="00474E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2E9E">
                    <w:rPr>
                      <w:sz w:val="28"/>
                      <w:szCs w:val="28"/>
                    </w:rPr>
                    <w:t>Итоговый урок. Встреча в литературной гостиной. «Путешествия в мир книги».</w:t>
                  </w:r>
                </w:p>
              </w:tc>
              <w:tc>
                <w:tcPr>
                  <w:tcW w:w="259" w:type="pct"/>
                </w:tcPr>
                <w:p w:rsidR="003F4E28" w:rsidRPr="00B02E9E" w:rsidRDefault="003F4E28" w:rsidP="00474EB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C0F8F" w:rsidRPr="002C0F8F" w:rsidRDefault="002C0F8F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right w:val="nil"/>
            </w:tcBorders>
          </w:tcPr>
          <w:p w:rsidR="002C0F8F" w:rsidRPr="002C0F8F" w:rsidRDefault="002C0F8F" w:rsidP="001440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66569" w:rsidRPr="002C0F8F" w:rsidRDefault="00F66569" w:rsidP="001440C7">
      <w:pPr>
        <w:spacing w:after="0" w:line="360" w:lineRule="auto"/>
        <w:rPr>
          <w:b/>
          <w:sz w:val="28"/>
          <w:szCs w:val="28"/>
        </w:rPr>
      </w:pPr>
    </w:p>
    <w:p w:rsidR="00F66569" w:rsidRPr="002C0F8F" w:rsidRDefault="00F66569" w:rsidP="001440C7">
      <w:pPr>
        <w:spacing w:after="0" w:line="360" w:lineRule="auto"/>
        <w:rPr>
          <w:b/>
          <w:sz w:val="28"/>
          <w:szCs w:val="28"/>
        </w:rPr>
      </w:pPr>
    </w:p>
    <w:p w:rsidR="00F66569" w:rsidRPr="002C0F8F" w:rsidRDefault="00F66569" w:rsidP="001440C7">
      <w:pPr>
        <w:spacing w:after="0" w:line="360" w:lineRule="auto"/>
        <w:rPr>
          <w:b/>
          <w:sz w:val="28"/>
          <w:szCs w:val="28"/>
        </w:rPr>
      </w:pPr>
    </w:p>
    <w:p w:rsidR="00F66569" w:rsidRPr="002C0F8F" w:rsidRDefault="00F66569" w:rsidP="001440C7">
      <w:pPr>
        <w:spacing w:after="0" w:line="360" w:lineRule="auto"/>
        <w:rPr>
          <w:b/>
          <w:sz w:val="28"/>
          <w:szCs w:val="28"/>
        </w:rPr>
      </w:pPr>
    </w:p>
    <w:p w:rsidR="00F66569" w:rsidRDefault="00F66569" w:rsidP="001440C7">
      <w:pPr>
        <w:spacing w:after="0" w:line="360" w:lineRule="auto"/>
        <w:rPr>
          <w:b/>
          <w:sz w:val="32"/>
          <w:szCs w:val="32"/>
        </w:rPr>
      </w:pPr>
    </w:p>
    <w:p w:rsidR="00F66569" w:rsidRDefault="00F66569" w:rsidP="001440C7">
      <w:pPr>
        <w:spacing w:after="0" w:line="360" w:lineRule="auto"/>
        <w:rPr>
          <w:b/>
          <w:sz w:val="32"/>
          <w:szCs w:val="32"/>
        </w:rPr>
      </w:pPr>
    </w:p>
    <w:p w:rsidR="002C0F8F" w:rsidRDefault="00A05BE5" w:rsidP="001440C7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440C7" w:rsidRPr="00CA4A12" w:rsidRDefault="003F4E28" w:rsidP="001440C7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</w:t>
      </w:r>
      <w:r w:rsidR="001440C7" w:rsidRPr="00CA4A12">
        <w:rPr>
          <w:b/>
          <w:sz w:val="32"/>
          <w:szCs w:val="32"/>
        </w:rPr>
        <w:t>Календарно-тематическое планирование</w:t>
      </w:r>
    </w:p>
    <w:tbl>
      <w:tblPr>
        <w:tblW w:w="5545" w:type="pct"/>
        <w:jc w:val="center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"/>
        <w:gridCol w:w="3558"/>
        <w:gridCol w:w="849"/>
        <w:gridCol w:w="994"/>
        <w:gridCol w:w="990"/>
        <w:gridCol w:w="3827"/>
        <w:gridCol w:w="1705"/>
        <w:gridCol w:w="2122"/>
        <w:gridCol w:w="1735"/>
      </w:tblGrid>
      <w:tr w:rsidR="001440C7" w:rsidRPr="00B02E9E" w:rsidTr="00D27CE4">
        <w:trPr>
          <w:trHeight w:val="373"/>
          <w:jc w:val="center"/>
        </w:trPr>
        <w:tc>
          <w:tcPr>
            <w:tcW w:w="188" w:type="pct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85" w:type="pct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9" w:type="pct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B02E9E">
              <w:rPr>
                <w:b/>
                <w:sz w:val="28"/>
                <w:szCs w:val="28"/>
              </w:rPr>
              <w:t>во час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5" w:type="pct"/>
            <w:gridSpan w:val="2"/>
            <w:tcBorders>
              <w:bottom w:val="nil"/>
              <w:right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6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nil"/>
              <w:right w:val="nil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</w:tcBorders>
          </w:tcPr>
          <w:p w:rsidR="001440C7" w:rsidRPr="00B02E9E" w:rsidRDefault="001440C7" w:rsidP="00D27CE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</w:tr>
      <w:tr w:rsidR="001440C7" w:rsidRPr="00B02E9E" w:rsidTr="00D27CE4">
        <w:trPr>
          <w:trHeight w:val="1120"/>
          <w:jc w:val="center"/>
        </w:trPr>
        <w:tc>
          <w:tcPr>
            <w:tcW w:w="188" w:type="pct"/>
            <w:vMerge/>
            <w:tcBorders>
              <w:bottom w:val="single" w:sz="4" w:space="0" w:color="000000"/>
            </w:tcBorders>
          </w:tcPr>
          <w:p w:rsidR="001440C7" w:rsidRPr="00B02E9E" w:rsidRDefault="001440C7" w:rsidP="00D27CE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vMerge/>
            <w:tcBorders>
              <w:bottom w:val="single" w:sz="4" w:space="0" w:color="000000"/>
            </w:tcBorders>
          </w:tcPr>
          <w:p w:rsidR="001440C7" w:rsidRPr="00B02E9E" w:rsidRDefault="001440C7" w:rsidP="00D27CE4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bottom w:val="single" w:sz="4" w:space="0" w:color="000000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B02E9E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40C7" w:rsidRPr="00B02E9E" w:rsidRDefault="001440C7" w:rsidP="00D27CE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результатам по теме.</w:t>
            </w: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40C7" w:rsidRPr="00B02E9E" w:rsidTr="00D27CE4">
        <w:trPr>
          <w:trHeight w:val="1405"/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Введение.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B02E9E">
              <w:rPr>
                <w:sz w:val="28"/>
                <w:szCs w:val="28"/>
              </w:rPr>
              <w:t>.09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1440C7" w:rsidRPr="006E26AB" w:rsidRDefault="001440C7" w:rsidP="00D27CE4">
            <w:pPr>
              <w:rPr>
                <w:sz w:val="28"/>
                <w:szCs w:val="28"/>
              </w:rPr>
            </w:pPr>
            <w:r w:rsidRPr="006E26AB">
              <w:rPr>
                <w:sz w:val="28"/>
                <w:szCs w:val="28"/>
              </w:rPr>
              <w:t xml:space="preserve">Беседа о прочитанных </w:t>
            </w:r>
            <w:r w:rsidRPr="006E26AB">
              <w:rPr>
                <w:spacing w:val="-2"/>
                <w:sz w:val="28"/>
                <w:szCs w:val="28"/>
              </w:rPr>
              <w:t xml:space="preserve">книгах,   викторина   по </w:t>
            </w:r>
            <w:r w:rsidRPr="006E26AB">
              <w:rPr>
                <w:spacing w:val="-3"/>
                <w:sz w:val="28"/>
                <w:szCs w:val="28"/>
              </w:rPr>
              <w:t>знакомым     произведе</w:t>
            </w:r>
            <w:r w:rsidRPr="006E26AB">
              <w:rPr>
                <w:spacing w:val="-3"/>
                <w:sz w:val="28"/>
                <w:szCs w:val="28"/>
              </w:rPr>
              <w:softHyphen/>
            </w:r>
            <w:r w:rsidRPr="006E26AB">
              <w:rPr>
                <w:sz w:val="28"/>
                <w:szCs w:val="28"/>
              </w:rPr>
              <w:t>ниям.</w:t>
            </w:r>
          </w:p>
          <w:p w:rsidR="001440C7" w:rsidRPr="00B02E9E" w:rsidRDefault="001440C7" w:rsidP="00D27CE4">
            <w:pPr>
              <w:rPr>
                <w:sz w:val="28"/>
                <w:szCs w:val="28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роль книги в жизни человека.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мифологии (3 ч.)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Рассказ о мифе.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B02E9E">
              <w:rPr>
                <w:sz w:val="28"/>
                <w:szCs w:val="28"/>
              </w:rPr>
              <w:t>.09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216084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216084">
              <w:rPr>
                <w:sz w:val="28"/>
                <w:szCs w:val="28"/>
              </w:rPr>
              <w:t>Выразительное чтение мифа, заполнение таблицы, пересказ мифа.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Анализировать иллюстрации, выделять главное в </w:t>
            </w:r>
            <w:proofErr w:type="spellStart"/>
            <w:proofErr w:type="gramStart"/>
            <w:r>
              <w:rPr>
                <w:sz w:val="28"/>
                <w:szCs w:val="28"/>
              </w:rPr>
              <w:t>прослушан-ном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сообщении.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«Рождение Зевса», «Олимп».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02E9E">
              <w:rPr>
                <w:sz w:val="28"/>
                <w:szCs w:val="28"/>
              </w:rPr>
              <w:t>.09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69267C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69267C">
              <w:rPr>
                <w:spacing w:val="-3"/>
                <w:sz w:val="28"/>
                <w:szCs w:val="28"/>
              </w:rPr>
              <w:t xml:space="preserve">Выразительное   чтение мифа. Различные виды пересказа.    Словесное рисование       (портрет </w:t>
            </w:r>
            <w:proofErr w:type="spellStart"/>
            <w:r w:rsidRPr="0069267C">
              <w:rPr>
                <w:spacing w:val="-3"/>
                <w:sz w:val="28"/>
                <w:szCs w:val="28"/>
              </w:rPr>
              <w:t>Полифема</w:t>
            </w:r>
            <w:proofErr w:type="spellEnd"/>
            <w:r w:rsidRPr="0069267C">
              <w:rPr>
                <w:spacing w:val="-3"/>
                <w:sz w:val="28"/>
                <w:szCs w:val="28"/>
              </w:rPr>
              <w:t xml:space="preserve">). Словарно-лексическая работа. 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роль мифов в формировании современных представлений о мире и месте человека в нём.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Гомер. «Одиссея».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02E9E">
              <w:rPr>
                <w:sz w:val="28"/>
                <w:szCs w:val="28"/>
              </w:rPr>
              <w:t>.09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69267C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69267C">
              <w:rPr>
                <w:spacing w:val="-3"/>
                <w:sz w:val="28"/>
                <w:szCs w:val="28"/>
              </w:rPr>
              <w:t>Анализ понравившего</w:t>
            </w:r>
            <w:r w:rsidRPr="0069267C">
              <w:rPr>
                <w:spacing w:val="-3"/>
                <w:sz w:val="28"/>
                <w:szCs w:val="28"/>
              </w:rPr>
              <w:softHyphen/>
              <w:t>ся  эпизода.  Составле</w:t>
            </w:r>
            <w:r w:rsidRPr="0069267C">
              <w:rPr>
                <w:spacing w:val="-3"/>
                <w:sz w:val="28"/>
                <w:szCs w:val="28"/>
              </w:rPr>
              <w:softHyphen/>
              <w:t>ние плана легенды.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план прочитанного произведения, выразительного чтения.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Из устного народного творчества.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Сказки. «Царевна – лягушка».</w:t>
            </w:r>
          </w:p>
        </w:tc>
        <w:tc>
          <w:tcPr>
            <w:tcW w:w="259" w:type="pct"/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02E9E">
              <w:rPr>
                <w:sz w:val="28"/>
                <w:szCs w:val="28"/>
              </w:rPr>
              <w:t>.09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69267C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69267C">
              <w:rPr>
                <w:sz w:val="28"/>
                <w:szCs w:val="28"/>
              </w:rPr>
              <w:t>Различные виды пере</w:t>
            </w:r>
            <w:r w:rsidRPr="0069267C">
              <w:rPr>
                <w:sz w:val="28"/>
                <w:szCs w:val="28"/>
              </w:rPr>
              <w:softHyphen/>
            </w:r>
            <w:r w:rsidRPr="0069267C">
              <w:rPr>
                <w:spacing w:val="-2"/>
                <w:sz w:val="28"/>
                <w:szCs w:val="28"/>
              </w:rPr>
              <w:t>сказа  (сжатый,   выбо</w:t>
            </w:r>
            <w:r w:rsidRPr="0069267C">
              <w:rPr>
                <w:spacing w:val="-2"/>
                <w:sz w:val="28"/>
                <w:szCs w:val="28"/>
              </w:rPr>
              <w:softHyphen/>
            </w:r>
            <w:r w:rsidRPr="0069267C">
              <w:rPr>
                <w:spacing w:val="-4"/>
                <w:sz w:val="28"/>
                <w:szCs w:val="28"/>
              </w:rPr>
              <w:t xml:space="preserve">рочный) сказки. Беседа по </w:t>
            </w:r>
            <w:proofErr w:type="gramStart"/>
            <w:r w:rsidRPr="0069267C">
              <w:rPr>
                <w:spacing w:val="-4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 ролям </w:t>
            </w:r>
            <w:proofErr w:type="spellStart"/>
            <w:proofErr w:type="gramStart"/>
            <w:r>
              <w:rPr>
                <w:sz w:val="28"/>
                <w:szCs w:val="28"/>
              </w:rPr>
              <w:t>художествен-ного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пересказа, иметь </w:t>
            </w:r>
            <w:proofErr w:type="spellStart"/>
            <w:r>
              <w:rPr>
                <w:sz w:val="28"/>
                <w:szCs w:val="28"/>
              </w:rPr>
              <w:t>представ-ление</w:t>
            </w:r>
            <w:proofErr w:type="spellEnd"/>
            <w:r>
              <w:rPr>
                <w:sz w:val="28"/>
                <w:szCs w:val="28"/>
              </w:rPr>
              <w:t xml:space="preserve"> о подлинных </w:t>
            </w:r>
            <w:proofErr w:type="spellStart"/>
            <w:r>
              <w:rPr>
                <w:sz w:val="28"/>
                <w:szCs w:val="28"/>
              </w:rPr>
              <w:t>нравствен-ных</w:t>
            </w:r>
            <w:proofErr w:type="spellEnd"/>
            <w:r>
              <w:rPr>
                <w:sz w:val="28"/>
                <w:szCs w:val="28"/>
              </w:rPr>
              <w:t xml:space="preserve"> ценностях.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Бытовая сказка. «Чего на свете не бывает?»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02E9E">
              <w:rPr>
                <w:sz w:val="28"/>
                <w:szCs w:val="28"/>
              </w:rPr>
              <w:t>.09.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sz w:val="28"/>
                <w:szCs w:val="28"/>
              </w:rPr>
              <w:t>прочитанному</w:t>
            </w:r>
            <w:proofErr w:type="gramEnd"/>
            <w:r>
              <w:rPr>
                <w:sz w:val="28"/>
                <w:szCs w:val="28"/>
              </w:rPr>
              <w:t xml:space="preserve">. Словарно-лексическая </w:t>
            </w:r>
            <w:r>
              <w:rPr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по ролям художественного пересказа, </w:t>
            </w:r>
            <w:r>
              <w:rPr>
                <w:sz w:val="28"/>
                <w:szCs w:val="28"/>
              </w:rPr>
              <w:lastRenderedPageBreak/>
              <w:t>иметь представление о подлинных нравственных ценностях.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Загадки, пословицы, поговорки.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02E9E">
              <w:rPr>
                <w:sz w:val="28"/>
                <w:szCs w:val="28"/>
              </w:rPr>
              <w:t>.09.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1440C7" w:rsidRPr="00E81143" w:rsidRDefault="001440C7" w:rsidP="00D27C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8"/>
                <w:szCs w:val="28"/>
              </w:rPr>
            </w:pPr>
            <w:r w:rsidRPr="00E81143">
              <w:rPr>
                <w:spacing w:val="-1"/>
                <w:sz w:val="28"/>
                <w:szCs w:val="28"/>
              </w:rPr>
              <w:t xml:space="preserve">Рассказ о возникновении загадок. Выявление различий между пословицами и </w:t>
            </w:r>
            <w:r>
              <w:rPr>
                <w:spacing w:val="-1"/>
                <w:sz w:val="28"/>
                <w:szCs w:val="28"/>
              </w:rPr>
              <w:t xml:space="preserve">      </w:t>
            </w:r>
            <w:r w:rsidRPr="00E81143">
              <w:rPr>
                <w:spacing w:val="-1"/>
                <w:sz w:val="28"/>
                <w:szCs w:val="28"/>
              </w:rPr>
              <w:t>поговорками.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представление об особенностях устного народного творчества.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1195"/>
          <w:jc w:val="center"/>
        </w:trPr>
        <w:tc>
          <w:tcPr>
            <w:tcW w:w="188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8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Из древнерусской литературы.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Из «Повести временных лет»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 w:rsidRPr="009F387E">
              <w:rPr>
                <w:spacing w:val="-2"/>
                <w:sz w:val="28"/>
                <w:szCs w:val="28"/>
              </w:rPr>
              <w:t xml:space="preserve">Выразительное   чтение фрагментов «Повести». Словарно-лексическая </w:t>
            </w:r>
            <w:r w:rsidRPr="009F387E">
              <w:rPr>
                <w:sz w:val="28"/>
                <w:szCs w:val="28"/>
              </w:rPr>
              <w:t>работа</w:t>
            </w:r>
          </w:p>
        </w:tc>
        <w:tc>
          <w:tcPr>
            <w:tcW w:w="1167" w:type="pct"/>
            <w:gridSpan w:val="2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главное в прослушанном сообщении, формулировать вопросы к статье учебника.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98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1440C7" w:rsidRPr="00FB4DF8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FB4DF8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9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Басни.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Эзоп. «Лисица и виноград», «Ворон и Лисица». Лафонтен. «Лисица и виноград».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404E53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404E53">
              <w:rPr>
                <w:sz w:val="28"/>
                <w:szCs w:val="28"/>
              </w:rPr>
              <w:t xml:space="preserve">Работа с ключевыми </w:t>
            </w:r>
            <w:r w:rsidRPr="00404E53">
              <w:rPr>
                <w:spacing w:val="-1"/>
                <w:sz w:val="28"/>
                <w:szCs w:val="28"/>
              </w:rPr>
              <w:t>словами и словосочета</w:t>
            </w:r>
            <w:r w:rsidRPr="00404E53">
              <w:rPr>
                <w:spacing w:val="-1"/>
                <w:sz w:val="28"/>
                <w:szCs w:val="28"/>
              </w:rPr>
              <w:softHyphen/>
              <w:t xml:space="preserve">ниями: нравственная </w:t>
            </w:r>
            <w:r w:rsidRPr="00404E53">
              <w:rPr>
                <w:sz w:val="28"/>
                <w:szCs w:val="28"/>
              </w:rPr>
              <w:t>позиция автора</w:t>
            </w:r>
            <w:r>
              <w:rPr>
                <w:sz w:val="28"/>
                <w:szCs w:val="28"/>
              </w:rPr>
              <w:t>. Эзопов язык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прослушанном тексте.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10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К. Тредиаковский, А.П. Сумароков «Ворон и Лисица».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B02E9E">
              <w:rPr>
                <w:sz w:val="28"/>
                <w:szCs w:val="28"/>
              </w:rPr>
              <w:t>.10.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360D8D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360D8D">
              <w:rPr>
                <w:sz w:val="28"/>
                <w:szCs w:val="28"/>
              </w:rPr>
              <w:t>Выразительное чтение басен, анализ басен,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комментарии к лексике басни.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11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А.П.Сумароков «Ворона и лисица».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02E9E">
              <w:rPr>
                <w:sz w:val="28"/>
                <w:szCs w:val="28"/>
              </w:rPr>
              <w:t>.10.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360D8D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360D8D">
              <w:rPr>
                <w:sz w:val="28"/>
                <w:szCs w:val="28"/>
              </w:rPr>
              <w:t>Выразительное чтение</w:t>
            </w:r>
            <w:r>
              <w:rPr>
                <w:sz w:val="28"/>
                <w:szCs w:val="28"/>
              </w:rPr>
              <w:t xml:space="preserve"> и</w:t>
            </w:r>
            <w:r w:rsidRPr="00360D8D">
              <w:rPr>
                <w:sz w:val="28"/>
                <w:szCs w:val="28"/>
              </w:rPr>
              <w:t xml:space="preserve"> басен, исследовательская работа с текстом, выразительное чтение по ролям.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sz w:val="28"/>
                <w:szCs w:val="28"/>
              </w:rPr>
              <w:t>языковых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особен-ностей</w:t>
            </w:r>
            <w:proofErr w:type="spellEnd"/>
            <w:r>
              <w:rPr>
                <w:sz w:val="28"/>
                <w:szCs w:val="28"/>
              </w:rPr>
              <w:t xml:space="preserve"> языка.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12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13</w:t>
            </w:r>
          </w:p>
        </w:tc>
        <w:tc>
          <w:tcPr>
            <w:tcW w:w="1085" w:type="pct"/>
          </w:tcPr>
          <w:p w:rsidR="008564F8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И.А. Крылов. Краткие сведения о писателе. </w:t>
            </w:r>
          </w:p>
          <w:p w:rsidR="008564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«Ворона и Лисица», «Волк на псарне», «Свинья под дубом», «Демьянова уха».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B02E9E">
              <w:rPr>
                <w:sz w:val="28"/>
                <w:szCs w:val="28"/>
              </w:rPr>
              <w:t>.10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02E9E">
              <w:rPr>
                <w:sz w:val="28"/>
                <w:szCs w:val="28"/>
              </w:rPr>
              <w:t>.10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8564F8" w:rsidRDefault="001440C7" w:rsidP="00D27CE4">
            <w:pPr>
              <w:spacing w:after="0" w:line="240" w:lineRule="auto"/>
              <w:rPr>
                <w:spacing w:val="-1"/>
                <w:sz w:val="28"/>
                <w:szCs w:val="28"/>
              </w:rPr>
            </w:pPr>
            <w:r w:rsidRPr="00404E53">
              <w:rPr>
                <w:sz w:val="28"/>
                <w:szCs w:val="28"/>
              </w:rPr>
              <w:t xml:space="preserve">Работа с ключевыми </w:t>
            </w:r>
            <w:r w:rsidRPr="00404E53">
              <w:rPr>
                <w:spacing w:val="-1"/>
                <w:sz w:val="28"/>
                <w:szCs w:val="28"/>
              </w:rPr>
              <w:t>словами и словосочета</w:t>
            </w:r>
            <w:r w:rsidRPr="00404E53">
              <w:rPr>
                <w:spacing w:val="-1"/>
                <w:sz w:val="28"/>
                <w:szCs w:val="28"/>
              </w:rPr>
              <w:softHyphen/>
              <w:t xml:space="preserve">ниями: </w:t>
            </w:r>
          </w:p>
          <w:p w:rsidR="008564F8" w:rsidRDefault="008564F8" w:rsidP="00D27CE4">
            <w:pPr>
              <w:spacing w:after="0" w:line="240" w:lineRule="auto"/>
              <w:rPr>
                <w:spacing w:val="-1"/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404E53">
              <w:rPr>
                <w:spacing w:val="-1"/>
                <w:sz w:val="28"/>
                <w:szCs w:val="28"/>
              </w:rPr>
              <w:lastRenderedPageBreak/>
              <w:t xml:space="preserve">нравственная </w:t>
            </w:r>
            <w:r w:rsidRPr="00404E53">
              <w:rPr>
                <w:sz w:val="28"/>
                <w:szCs w:val="28"/>
              </w:rPr>
              <w:t>позиция автора</w:t>
            </w:r>
            <w:r>
              <w:rPr>
                <w:sz w:val="28"/>
                <w:szCs w:val="28"/>
              </w:rPr>
              <w:t>. Эзопов язык</w:t>
            </w:r>
          </w:p>
        </w:tc>
        <w:tc>
          <w:tcPr>
            <w:tcW w:w="1167" w:type="pct"/>
            <w:gridSpan w:val="2"/>
          </w:tcPr>
          <w:p w:rsidR="008564F8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</w:t>
            </w:r>
            <w:proofErr w:type="gramStart"/>
            <w:r>
              <w:rPr>
                <w:sz w:val="28"/>
                <w:szCs w:val="28"/>
              </w:rPr>
              <w:t>языковых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особен-ностей</w:t>
            </w:r>
            <w:proofErr w:type="spellEnd"/>
            <w:r>
              <w:rPr>
                <w:sz w:val="28"/>
                <w:szCs w:val="28"/>
              </w:rPr>
              <w:t xml:space="preserve"> языка. Умение </w:t>
            </w:r>
          </w:p>
          <w:p w:rsidR="008564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выделять главное в баснях.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 xml:space="preserve">Их литературы </w:t>
            </w:r>
            <w:r w:rsidRPr="00B02E9E">
              <w:rPr>
                <w:b/>
                <w:sz w:val="28"/>
                <w:szCs w:val="28"/>
                <w:lang w:val="en-US"/>
              </w:rPr>
              <w:t>XIX</w:t>
            </w:r>
            <w:r w:rsidRPr="00B02E9E">
              <w:rPr>
                <w:b/>
                <w:sz w:val="28"/>
                <w:szCs w:val="28"/>
              </w:rPr>
              <w:t xml:space="preserve"> века.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А.С. Пушкин. Краткие сведения о поэте. «Няне».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02E9E">
              <w:rPr>
                <w:sz w:val="28"/>
                <w:szCs w:val="28"/>
              </w:rPr>
              <w:t>.10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404E53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D41C14">
              <w:rPr>
                <w:spacing w:val="-3"/>
                <w:sz w:val="28"/>
                <w:szCs w:val="28"/>
              </w:rPr>
              <w:t>Комментированное чтение статьи в учеб</w:t>
            </w:r>
            <w:r w:rsidRPr="00D41C14">
              <w:rPr>
                <w:spacing w:val="-3"/>
                <w:sz w:val="28"/>
                <w:szCs w:val="28"/>
              </w:rPr>
              <w:softHyphen/>
              <w:t>нике Расска</w:t>
            </w:r>
            <w:r w:rsidRPr="00D41C14">
              <w:rPr>
                <w:spacing w:val="-3"/>
                <w:sz w:val="28"/>
                <w:szCs w:val="28"/>
              </w:rPr>
              <w:softHyphen/>
              <w:t>зы о родных и близких поэта   зара</w:t>
            </w:r>
            <w:r>
              <w:rPr>
                <w:spacing w:val="-3"/>
                <w:sz w:val="28"/>
                <w:szCs w:val="28"/>
              </w:rPr>
              <w:t>-</w:t>
            </w:r>
            <w:r w:rsidRPr="00D41C14">
              <w:rPr>
                <w:spacing w:val="-3"/>
                <w:sz w:val="28"/>
                <w:szCs w:val="28"/>
              </w:rPr>
              <w:t>нее   подго</w:t>
            </w:r>
            <w:r w:rsidRPr="00D41C14">
              <w:rPr>
                <w:spacing w:val="-3"/>
                <w:sz w:val="28"/>
                <w:szCs w:val="28"/>
              </w:rPr>
              <w:softHyphen/>
              <w:t>товлен</w:t>
            </w:r>
            <w:r>
              <w:rPr>
                <w:spacing w:val="-3"/>
                <w:sz w:val="28"/>
                <w:szCs w:val="28"/>
              </w:rPr>
              <w:t xml:space="preserve">ных </w:t>
            </w:r>
            <w:r w:rsidRPr="00D41C14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учении-</w:t>
            </w:r>
            <w:r w:rsidRPr="00D41C14">
              <w:rPr>
                <w:spacing w:val="-3"/>
                <w:sz w:val="28"/>
                <w:szCs w:val="28"/>
              </w:rPr>
              <w:t>ков</w:t>
            </w:r>
            <w:r>
              <w:rPr>
                <w:spacing w:val="-3"/>
                <w:sz w:val="28"/>
                <w:szCs w:val="28"/>
              </w:rPr>
              <w:t>.</w:t>
            </w:r>
            <w:r w:rsidRPr="00D41C14">
              <w:rPr>
                <w:spacing w:val="-3"/>
                <w:sz w:val="28"/>
                <w:szCs w:val="28"/>
              </w:rPr>
              <w:t xml:space="preserve"> Выразительное  чтение наи</w:t>
            </w:r>
            <w:r>
              <w:rPr>
                <w:spacing w:val="-3"/>
                <w:sz w:val="28"/>
                <w:szCs w:val="28"/>
              </w:rPr>
              <w:t>зусть стихотворения.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выделять главное в сообщении учителя 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15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16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«Сказка о мёртвой царевне и о семи богатырях». Добро и зло в сказке А.С. Пушкина.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02E9E">
              <w:rPr>
                <w:sz w:val="28"/>
                <w:szCs w:val="28"/>
              </w:rPr>
              <w:t>.10.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B02E9E">
              <w:rPr>
                <w:sz w:val="28"/>
                <w:szCs w:val="28"/>
              </w:rPr>
              <w:t>10.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D41C14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D41C14">
              <w:rPr>
                <w:spacing w:val="-3"/>
                <w:sz w:val="28"/>
                <w:szCs w:val="28"/>
              </w:rPr>
              <w:t>Выразительное чтение «Сказки». Формулиро</w:t>
            </w:r>
            <w:r w:rsidRPr="00D41C14">
              <w:rPr>
                <w:spacing w:val="-3"/>
                <w:sz w:val="28"/>
                <w:szCs w:val="28"/>
              </w:rPr>
              <w:softHyphen/>
              <w:t>вание ответов на во</w:t>
            </w:r>
            <w:r w:rsidRPr="00D41C14">
              <w:rPr>
                <w:spacing w:val="-3"/>
                <w:sz w:val="28"/>
                <w:szCs w:val="28"/>
              </w:rPr>
              <w:softHyphen/>
              <w:t>просы учебника</w:t>
            </w:r>
            <w:r>
              <w:rPr>
                <w:spacing w:val="-3"/>
                <w:sz w:val="28"/>
                <w:szCs w:val="28"/>
              </w:rPr>
              <w:t>.</w:t>
            </w:r>
            <w:r w:rsidRPr="00D41C14">
              <w:rPr>
                <w:spacing w:val="-3"/>
                <w:sz w:val="28"/>
                <w:szCs w:val="28"/>
              </w:rPr>
              <w:t xml:space="preserve"> Словарно-лексическая рабо</w:t>
            </w:r>
            <w:r>
              <w:rPr>
                <w:spacing w:val="-3"/>
                <w:sz w:val="28"/>
                <w:szCs w:val="28"/>
              </w:rPr>
              <w:t>та.</w:t>
            </w:r>
            <w:r w:rsidRPr="00D41C14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художественные средства  языка, составлять рассказ по иллюстрациям.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17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«Руслан и Людмила» (отрывок).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  <w:r w:rsidRPr="00B02E9E">
              <w:rPr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73505D" w:rsidRDefault="001440C7" w:rsidP="00D27CE4">
            <w:pPr>
              <w:spacing w:line="240" w:lineRule="auto"/>
              <w:rPr>
                <w:sz w:val="28"/>
                <w:szCs w:val="28"/>
              </w:rPr>
            </w:pPr>
            <w:r w:rsidRPr="0073505D">
              <w:rPr>
                <w:spacing w:val="-5"/>
                <w:sz w:val="28"/>
                <w:szCs w:val="28"/>
              </w:rPr>
              <w:t xml:space="preserve">Выразительное  чтение </w:t>
            </w:r>
            <w:r w:rsidRPr="0073505D">
              <w:rPr>
                <w:sz w:val="28"/>
                <w:szCs w:val="28"/>
              </w:rPr>
              <w:t>сказки</w:t>
            </w:r>
            <w:proofErr w:type="gramStart"/>
            <w:r w:rsidRPr="0073505D">
              <w:rPr>
                <w:sz w:val="28"/>
                <w:szCs w:val="28"/>
              </w:rPr>
              <w:t xml:space="preserve"> .</w:t>
            </w:r>
            <w:proofErr w:type="gramEnd"/>
            <w:r w:rsidRPr="0073505D">
              <w:rPr>
                <w:sz w:val="28"/>
                <w:szCs w:val="28"/>
              </w:rPr>
              <w:t xml:space="preserve"> </w:t>
            </w:r>
            <w:r w:rsidRPr="0073505D">
              <w:rPr>
                <w:spacing w:val="-2"/>
                <w:sz w:val="28"/>
                <w:szCs w:val="28"/>
              </w:rPr>
              <w:t>Формулирование отве</w:t>
            </w:r>
            <w:r w:rsidRPr="0073505D">
              <w:rPr>
                <w:spacing w:val="-2"/>
                <w:sz w:val="28"/>
                <w:szCs w:val="28"/>
              </w:rPr>
              <w:softHyphen/>
            </w:r>
            <w:r w:rsidRPr="0073505D">
              <w:rPr>
                <w:spacing w:val="-4"/>
                <w:sz w:val="28"/>
                <w:szCs w:val="28"/>
              </w:rPr>
              <w:t>тов на вопросы учебни</w:t>
            </w:r>
            <w:r w:rsidRPr="0073505D">
              <w:rPr>
                <w:spacing w:val="-4"/>
                <w:sz w:val="28"/>
                <w:szCs w:val="28"/>
              </w:rPr>
              <w:softHyphen/>
            </w:r>
            <w:r w:rsidRPr="0073505D">
              <w:rPr>
                <w:sz w:val="28"/>
                <w:szCs w:val="28"/>
              </w:rPr>
              <w:t xml:space="preserve">ка. </w:t>
            </w:r>
            <w:r w:rsidRPr="0073505D">
              <w:rPr>
                <w:spacing w:val="-4"/>
                <w:sz w:val="28"/>
                <w:szCs w:val="28"/>
              </w:rPr>
              <w:t xml:space="preserve">Словарно-лексическая </w:t>
            </w:r>
            <w:r w:rsidRPr="0073505D">
              <w:rPr>
                <w:spacing w:val="-3"/>
                <w:sz w:val="28"/>
                <w:szCs w:val="28"/>
              </w:rPr>
              <w:t xml:space="preserve">работа 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функции художественных средств  языка в повествовании.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18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«Зимняя дорога».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Pr="00B02E9E">
              <w:rPr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73505D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3505D">
              <w:rPr>
                <w:sz w:val="28"/>
                <w:szCs w:val="28"/>
              </w:rPr>
              <w:t>нализ стихов, лекси</w:t>
            </w:r>
            <w:r>
              <w:rPr>
                <w:sz w:val="28"/>
                <w:szCs w:val="28"/>
              </w:rPr>
              <w:t>ческая работа.</w:t>
            </w:r>
            <w:r w:rsidRPr="00735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художественное описание.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19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«Бесы».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02E9E">
              <w:rPr>
                <w:sz w:val="28"/>
                <w:szCs w:val="28"/>
              </w:rPr>
              <w:t>.11.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73505D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73505D">
              <w:rPr>
                <w:sz w:val="28"/>
                <w:szCs w:val="28"/>
              </w:rPr>
              <w:t>Анализ стихотворения, лексическая работа, групповая работа</w:t>
            </w:r>
          </w:p>
        </w:tc>
        <w:tc>
          <w:tcPr>
            <w:tcW w:w="1167" w:type="pct"/>
            <w:gridSpan w:val="2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художественное описание.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8564F8" w:rsidRPr="00B02E9E" w:rsidTr="00A0470D">
        <w:trPr>
          <w:trHeight w:val="1791"/>
          <w:jc w:val="center"/>
        </w:trPr>
        <w:tc>
          <w:tcPr>
            <w:tcW w:w="188" w:type="pct"/>
            <w:tcBorders>
              <w:top w:val="single" w:sz="4" w:space="0" w:color="auto"/>
            </w:tcBorders>
          </w:tcPr>
          <w:p w:rsidR="008564F8" w:rsidRPr="00B02E9E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20</w:t>
            </w:r>
          </w:p>
          <w:p w:rsidR="008564F8" w:rsidRPr="00B02E9E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21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8564F8" w:rsidRPr="00B02E9E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Внеклассная работа. К</w:t>
            </w:r>
            <w:r w:rsidRPr="00B02E9E">
              <w:rPr>
                <w:sz w:val="28"/>
                <w:szCs w:val="28"/>
              </w:rPr>
              <w:t xml:space="preserve">онкурс чтецов «Поэты </w:t>
            </w:r>
            <w:r w:rsidRPr="00B02E9E">
              <w:rPr>
                <w:sz w:val="28"/>
                <w:szCs w:val="28"/>
                <w:lang w:val="en-US"/>
              </w:rPr>
              <w:t>XIX</w:t>
            </w:r>
            <w:r w:rsidRPr="00B02E9E">
              <w:rPr>
                <w:sz w:val="28"/>
                <w:szCs w:val="28"/>
              </w:rPr>
              <w:t xml:space="preserve"> века о русской природе»</w:t>
            </w:r>
          </w:p>
          <w:p w:rsidR="008564F8" w:rsidRPr="00B02E9E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8564F8" w:rsidRPr="00B02E9E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8564F8" w:rsidRPr="00B02E9E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02E9E">
              <w:rPr>
                <w:sz w:val="28"/>
                <w:szCs w:val="28"/>
              </w:rPr>
              <w:t>.11.</w:t>
            </w:r>
          </w:p>
          <w:p w:rsidR="008564F8" w:rsidRPr="00B02E9E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B02E9E">
              <w:rPr>
                <w:sz w:val="28"/>
                <w:szCs w:val="28"/>
              </w:rPr>
              <w:t>.11.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8564F8" w:rsidRPr="00B02E9E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8564F8" w:rsidRPr="00B02E9E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стихотворений наизусть. </w:t>
            </w:r>
          </w:p>
        </w:tc>
        <w:tc>
          <w:tcPr>
            <w:tcW w:w="1167" w:type="pct"/>
            <w:gridSpan w:val="2"/>
            <w:tcBorders>
              <w:right w:val="single" w:sz="4" w:space="0" w:color="auto"/>
            </w:tcBorders>
          </w:tcPr>
          <w:p w:rsidR="008564F8" w:rsidRPr="00B02E9E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с текстом.</w:t>
            </w:r>
          </w:p>
        </w:tc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64F8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</w:p>
        </w:tc>
      </w:tr>
      <w:tr w:rsidR="001440C7" w:rsidRPr="00B02E9E" w:rsidTr="00D27CE4">
        <w:trPr>
          <w:trHeight w:val="1481"/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М.Ю. Лермонтов. Краткие сведения о поэте. «Бородино». История создания стихотворения.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440C7" w:rsidRPr="00B02E9E">
              <w:rPr>
                <w:sz w:val="28"/>
                <w:szCs w:val="28"/>
              </w:rPr>
              <w:t>.11.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73505D" w:rsidRDefault="001440C7" w:rsidP="00D27CE4">
            <w:pPr>
              <w:spacing w:line="240" w:lineRule="auto"/>
              <w:rPr>
                <w:sz w:val="28"/>
                <w:szCs w:val="28"/>
              </w:rPr>
            </w:pPr>
            <w:r w:rsidRPr="0073505D">
              <w:rPr>
                <w:spacing w:val="-4"/>
                <w:sz w:val="28"/>
                <w:szCs w:val="28"/>
              </w:rPr>
              <w:t xml:space="preserve">Комментированное </w:t>
            </w:r>
            <w:r w:rsidRPr="0073505D">
              <w:rPr>
                <w:spacing w:val="-1"/>
                <w:sz w:val="28"/>
                <w:szCs w:val="28"/>
              </w:rPr>
              <w:t>чтение  статьи учебни</w:t>
            </w:r>
            <w:r w:rsidRPr="0073505D">
              <w:rPr>
                <w:spacing w:val="-1"/>
                <w:sz w:val="28"/>
                <w:szCs w:val="28"/>
              </w:rPr>
              <w:softHyphen/>
            </w:r>
            <w:r w:rsidRPr="0073505D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.  </w:t>
            </w:r>
            <w:r w:rsidRPr="0073505D">
              <w:rPr>
                <w:sz w:val="28"/>
                <w:szCs w:val="28"/>
              </w:rPr>
              <w:t xml:space="preserve">Беседа о войне </w:t>
            </w:r>
            <w:r w:rsidRPr="0073505D">
              <w:rPr>
                <w:spacing w:val="-4"/>
                <w:sz w:val="28"/>
                <w:szCs w:val="28"/>
              </w:rPr>
              <w:t>1812 г</w:t>
            </w:r>
          </w:p>
        </w:tc>
        <w:tc>
          <w:tcPr>
            <w:tcW w:w="1167" w:type="pct"/>
            <w:gridSpan w:val="2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выделять главное в сообщении учителя 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23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«Бородино». Бородинская битва и русский солдат в изображении М.Ю. Лермонтова.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440C7" w:rsidRPr="00B02E9E">
              <w:rPr>
                <w:sz w:val="28"/>
                <w:szCs w:val="28"/>
              </w:rPr>
              <w:t>.11.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73505D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73505D">
              <w:rPr>
                <w:spacing w:val="-4"/>
                <w:sz w:val="28"/>
                <w:szCs w:val="28"/>
              </w:rPr>
              <w:t xml:space="preserve">Словарно-лексическая </w:t>
            </w:r>
            <w:r w:rsidRPr="0073505D">
              <w:rPr>
                <w:sz w:val="28"/>
                <w:szCs w:val="28"/>
              </w:rPr>
              <w:t xml:space="preserve">работа </w:t>
            </w:r>
            <w:r w:rsidRPr="0073505D">
              <w:rPr>
                <w:spacing w:val="-3"/>
                <w:sz w:val="28"/>
                <w:szCs w:val="28"/>
              </w:rPr>
              <w:t>Осмысление   компози</w:t>
            </w:r>
            <w:r w:rsidRPr="0073505D">
              <w:rPr>
                <w:spacing w:val="-3"/>
                <w:sz w:val="28"/>
                <w:szCs w:val="28"/>
              </w:rPr>
              <w:softHyphen/>
            </w:r>
            <w:r w:rsidRPr="0073505D">
              <w:rPr>
                <w:sz w:val="28"/>
                <w:szCs w:val="28"/>
              </w:rPr>
              <w:t xml:space="preserve">ции произведения. </w:t>
            </w:r>
            <w:r w:rsidRPr="0073505D">
              <w:rPr>
                <w:spacing w:val="-5"/>
                <w:sz w:val="28"/>
                <w:szCs w:val="28"/>
              </w:rPr>
              <w:t xml:space="preserve">Словесное рисование. </w:t>
            </w:r>
            <w:r w:rsidRPr="0073505D">
              <w:rPr>
                <w:spacing w:val="-1"/>
                <w:sz w:val="28"/>
                <w:szCs w:val="28"/>
              </w:rPr>
              <w:t xml:space="preserve">Творческая работа «На </w:t>
            </w:r>
            <w:r w:rsidRPr="0073505D">
              <w:rPr>
                <w:spacing w:val="-2"/>
                <w:sz w:val="28"/>
                <w:szCs w:val="28"/>
              </w:rPr>
              <w:t xml:space="preserve">Бородинском  поле», </w:t>
            </w:r>
            <w:proofErr w:type="spellStart"/>
            <w:proofErr w:type="gramStart"/>
            <w:r w:rsidRPr="0073505D">
              <w:rPr>
                <w:spacing w:val="-2"/>
                <w:sz w:val="28"/>
                <w:szCs w:val="28"/>
              </w:rPr>
              <w:t>сос</w:t>
            </w:r>
            <w:r>
              <w:rPr>
                <w:spacing w:val="-2"/>
                <w:sz w:val="28"/>
                <w:szCs w:val="28"/>
              </w:rPr>
              <w:t>-</w:t>
            </w:r>
            <w:r w:rsidRPr="0073505D">
              <w:rPr>
                <w:spacing w:val="-2"/>
                <w:sz w:val="28"/>
                <w:szCs w:val="28"/>
              </w:rPr>
              <w:t>тавле</w:t>
            </w:r>
            <w:r>
              <w:rPr>
                <w:spacing w:val="-2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 xml:space="preserve"> кадров </w:t>
            </w:r>
            <w:r w:rsidRPr="0073505D">
              <w:rPr>
                <w:spacing w:val="-2"/>
                <w:sz w:val="28"/>
                <w:szCs w:val="28"/>
              </w:rPr>
              <w:t>ки</w:t>
            </w:r>
            <w:r w:rsidRPr="0073505D">
              <w:rPr>
                <w:sz w:val="28"/>
                <w:szCs w:val="28"/>
              </w:rPr>
              <w:t>нофильма</w:t>
            </w:r>
            <w:r>
              <w:rPr>
                <w:sz w:val="28"/>
                <w:szCs w:val="28"/>
              </w:rPr>
              <w:t>.</w:t>
            </w:r>
            <w:r w:rsidRPr="0073505D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167" w:type="pct"/>
            <w:gridSpan w:val="2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художественное описание.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24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Н.В. Гоголь. Краткие сведения о писателе. Малороссия в жизни и судьбе Н.В. Гоголя.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  <w:r w:rsidR="00461517">
              <w:rPr>
                <w:sz w:val="28"/>
                <w:szCs w:val="28"/>
              </w:rPr>
              <w:t>7.11</w:t>
            </w:r>
            <w:r w:rsidRPr="00B02E9E">
              <w:rPr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47641A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47641A">
              <w:rPr>
                <w:sz w:val="28"/>
                <w:szCs w:val="28"/>
              </w:rPr>
              <w:t>Ч</w:t>
            </w:r>
            <w:r w:rsidRPr="0047641A">
              <w:rPr>
                <w:spacing w:val="-1"/>
                <w:sz w:val="28"/>
                <w:szCs w:val="28"/>
              </w:rPr>
              <w:t xml:space="preserve">тение </w:t>
            </w:r>
            <w:r w:rsidRPr="0047641A">
              <w:rPr>
                <w:spacing w:val="-4"/>
                <w:sz w:val="28"/>
                <w:szCs w:val="28"/>
              </w:rPr>
              <w:t>фрагментов биографии Гоголя</w:t>
            </w:r>
            <w:r>
              <w:rPr>
                <w:spacing w:val="-4"/>
                <w:sz w:val="28"/>
                <w:szCs w:val="28"/>
              </w:rPr>
              <w:t>.</w:t>
            </w:r>
            <w:r w:rsidRPr="0047641A">
              <w:rPr>
                <w:spacing w:val="-4"/>
                <w:sz w:val="28"/>
                <w:szCs w:val="28"/>
              </w:rPr>
              <w:t xml:space="preserve"> </w:t>
            </w:r>
            <w:r w:rsidRPr="0047641A">
              <w:rPr>
                <w:sz w:val="28"/>
                <w:szCs w:val="28"/>
              </w:rPr>
              <w:t xml:space="preserve">Беседа о </w:t>
            </w:r>
            <w:proofErr w:type="gramStart"/>
            <w:r w:rsidRPr="0047641A">
              <w:rPr>
                <w:sz w:val="28"/>
                <w:szCs w:val="28"/>
              </w:rPr>
              <w:t>прочитанном</w:t>
            </w:r>
            <w:proofErr w:type="gramEnd"/>
            <w:r w:rsidRPr="0047641A">
              <w:rPr>
                <w:sz w:val="28"/>
                <w:szCs w:val="28"/>
              </w:rPr>
              <w:t xml:space="preserve">. </w:t>
            </w:r>
            <w:r w:rsidRPr="0047641A">
              <w:rPr>
                <w:spacing w:val="-1"/>
                <w:sz w:val="28"/>
                <w:szCs w:val="28"/>
              </w:rPr>
              <w:t>Рассказ о героях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прослушанном сообщении, навык работы с иллюстрациями.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615"/>
          <w:jc w:val="center"/>
        </w:trPr>
        <w:tc>
          <w:tcPr>
            <w:tcW w:w="188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25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«Ночь перед Рождеством». Образы и события повести. 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440C7" w:rsidRPr="00B02E9E">
              <w:rPr>
                <w:sz w:val="28"/>
                <w:szCs w:val="28"/>
              </w:rPr>
              <w:t>.12.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1440C7" w:rsidRPr="00084806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84806">
              <w:rPr>
                <w:sz w:val="28"/>
                <w:szCs w:val="28"/>
              </w:rPr>
              <w:t xml:space="preserve">ообщение </w:t>
            </w:r>
            <w:proofErr w:type="gramStart"/>
            <w:r w:rsidRPr="00084806">
              <w:rPr>
                <w:sz w:val="28"/>
                <w:szCs w:val="28"/>
              </w:rPr>
              <w:t>обучаю</w:t>
            </w:r>
            <w:r>
              <w:rPr>
                <w:sz w:val="28"/>
                <w:szCs w:val="28"/>
              </w:rPr>
              <w:t>щихся</w:t>
            </w:r>
            <w:proofErr w:type="gramEnd"/>
            <w:r w:rsidRPr="00084806">
              <w:rPr>
                <w:sz w:val="28"/>
                <w:szCs w:val="28"/>
              </w:rPr>
              <w:t xml:space="preserve">, чтение статьи учебника, </w:t>
            </w:r>
          </w:p>
        </w:tc>
        <w:tc>
          <w:tcPr>
            <w:tcW w:w="1167" w:type="pct"/>
            <w:gridSpan w:val="2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пересказ, лексическая работа.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675"/>
          <w:jc w:val="center"/>
        </w:trPr>
        <w:tc>
          <w:tcPr>
            <w:tcW w:w="188" w:type="pct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26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очинение на тему «Добро и зло в повести»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1440C7" w:rsidRDefault="001440C7" w:rsidP="00D27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1440C7" w:rsidRPr="00B02E9E" w:rsidRDefault="00461517" w:rsidP="00D27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440C7" w:rsidRPr="00B02E9E">
              <w:rPr>
                <w:sz w:val="28"/>
                <w:szCs w:val="28"/>
              </w:rPr>
              <w:t>.12.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</w:tcPr>
          <w:p w:rsidR="001440C7" w:rsidRPr="00B02E9E" w:rsidRDefault="001440C7" w:rsidP="00D2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1440C7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084806">
              <w:rPr>
                <w:sz w:val="28"/>
                <w:szCs w:val="28"/>
              </w:rPr>
              <w:t>уд</w:t>
            </w:r>
            <w:r>
              <w:rPr>
                <w:sz w:val="28"/>
                <w:szCs w:val="28"/>
              </w:rPr>
              <w:t>ожественный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08480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084806">
              <w:rPr>
                <w:sz w:val="28"/>
                <w:szCs w:val="28"/>
              </w:rPr>
              <w:t>ересказ эпизода.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обобщения и  полученных знаний.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27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И.С. Тургенев. Детские впечатления И.С. Тургенева. </w:t>
            </w:r>
            <w:proofErr w:type="gramStart"/>
            <w:r w:rsidRPr="00B02E9E">
              <w:rPr>
                <w:sz w:val="28"/>
                <w:szCs w:val="28"/>
              </w:rPr>
              <w:t>Спасское</w:t>
            </w:r>
            <w:proofErr w:type="gramEnd"/>
            <w:r w:rsidRPr="00B02E9E">
              <w:rPr>
                <w:sz w:val="28"/>
                <w:szCs w:val="28"/>
              </w:rPr>
              <w:t xml:space="preserve"> – </w:t>
            </w:r>
            <w:proofErr w:type="spellStart"/>
            <w:r w:rsidRPr="00B02E9E">
              <w:rPr>
                <w:sz w:val="28"/>
                <w:szCs w:val="28"/>
              </w:rPr>
              <w:t>Литвиново</w:t>
            </w:r>
            <w:proofErr w:type="spellEnd"/>
            <w:r w:rsidRPr="00B02E9E">
              <w:rPr>
                <w:sz w:val="28"/>
                <w:szCs w:val="28"/>
              </w:rPr>
              <w:t xml:space="preserve"> в творческой биографии И.С. Тургенева.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440C7" w:rsidRPr="00B02E9E">
              <w:rPr>
                <w:sz w:val="28"/>
                <w:szCs w:val="28"/>
              </w:rPr>
              <w:t>.12.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фрагментов рассказа, пересказ понравившегося эпизода.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прослушанном сообщении, навык работы с иллюстрациями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28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29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</w:t>
            </w:r>
            <w:proofErr w:type="spellStart"/>
            <w:r w:rsidRPr="00B02E9E">
              <w:rPr>
                <w:sz w:val="28"/>
                <w:szCs w:val="28"/>
              </w:rPr>
              <w:t>Муму</w:t>
            </w:r>
            <w:proofErr w:type="spellEnd"/>
            <w:r w:rsidRPr="00B02E9E">
              <w:rPr>
                <w:sz w:val="28"/>
                <w:szCs w:val="28"/>
              </w:rPr>
              <w:t>». Тема рассказа. Центральные образы. Отношение автора к героям.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440C7" w:rsidRPr="00B02E9E">
              <w:rPr>
                <w:sz w:val="28"/>
                <w:szCs w:val="28"/>
              </w:rPr>
              <w:t>.12.</w:t>
            </w:r>
          </w:p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440C7" w:rsidRPr="00B02E9E">
              <w:rPr>
                <w:sz w:val="28"/>
                <w:szCs w:val="28"/>
              </w:rPr>
              <w:t>.12.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рассказа, рассказ о герое по плану.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эпического произведения.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30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Стихотворение в прозе: «Щи» (внутренняя связь с рассказом «</w:t>
            </w:r>
            <w:proofErr w:type="spellStart"/>
            <w:r w:rsidRPr="00B02E9E">
              <w:rPr>
                <w:sz w:val="28"/>
                <w:szCs w:val="28"/>
              </w:rPr>
              <w:t>Муму</w:t>
            </w:r>
            <w:proofErr w:type="spellEnd"/>
            <w:r w:rsidRPr="00B02E9E">
              <w:rPr>
                <w:sz w:val="28"/>
                <w:szCs w:val="28"/>
              </w:rPr>
              <w:t xml:space="preserve">»), </w:t>
            </w:r>
            <w:r w:rsidRPr="00B02E9E">
              <w:rPr>
                <w:sz w:val="28"/>
                <w:szCs w:val="28"/>
              </w:rPr>
              <w:lastRenderedPageBreak/>
              <w:t>«Русский язык».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440C7" w:rsidRPr="00B02E9E">
              <w:rPr>
                <w:sz w:val="28"/>
                <w:szCs w:val="28"/>
              </w:rPr>
              <w:t>.12.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Выразительное чтение стихотворения в прозе, анализ прочитанного, ответы </w:t>
            </w:r>
            <w:r>
              <w:rPr>
                <w:sz w:val="28"/>
                <w:szCs w:val="28"/>
              </w:rPr>
              <w:lastRenderedPageBreak/>
              <w:t>на вопросы.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Навык выразительного чтения.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667406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Н.А. Некрасов. Краткие сведения о поэте. «</w:t>
            </w:r>
            <w:proofErr w:type="spellStart"/>
            <w:r w:rsidRPr="00B02E9E">
              <w:rPr>
                <w:sz w:val="28"/>
                <w:szCs w:val="28"/>
              </w:rPr>
              <w:t>Орина</w:t>
            </w:r>
            <w:proofErr w:type="spellEnd"/>
            <w:r w:rsidRPr="00B02E9E">
              <w:rPr>
                <w:sz w:val="28"/>
                <w:szCs w:val="28"/>
              </w:rPr>
              <w:t>, мать солдатская». Тема крестьянской жизни.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440C7" w:rsidRPr="00B02E9E">
              <w:rPr>
                <w:sz w:val="28"/>
                <w:szCs w:val="28"/>
              </w:rPr>
              <w:t>.12.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статьи учебника, беседа по вопросам, словарная работа.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прослушанном сообщении, работа с таблицами.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32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«Забытая деревня». Народные страдания в изображении поэта.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1440C7" w:rsidRPr="00B02E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создания стихотворения, чтение по ролям, составление цитатного плана.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наизусть, работа с иллюстрациями.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33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«Крестьянские дети». Основная тема и способы её раскрытия.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440C7" w:rsidRPr="00B02E9E">
              <w:rPr>
                <w:sz w:val="28"/>
                <w:szCs w:val="28"/>
              </w:rPr>
              <w:t>.01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вопросам, лексическая работа, выразительное чтение.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иллюстрациями и таблицей.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34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Л.Н. Толстой. Сведе</w:t>
            </w:r>
            <w:r>
              <w:rPr>
                <w:sz w:val="28"/>
                <w:szCs w:val="28"/>
              </w:rPr>
              <w:t>ния о писателе. Л.Н. Толстой в Я</w:t>
            </w:r>
            <w:r w:rsidRPr="00B02E9E">
              <w:rPr>
                <w:sz w:val="28"/>
                <w:szCs w:val="28"/>
              </w:rPr>
              <w:t>сной поляне.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1440C7" w:rsidRPr="00B02E9E">
              <w:rPr>
                <w:sz w:val="28"/>
                <w:szCs w:val="28"/>
              </w:rPr>
              <w:t>01.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текстом, ответы на вопросы, составление </w:t>
            </w:r>
            <w:proofErr w:type="gramStart"/>
            <w:r>
              <w:rPr>
                <w:sz w:val="28"/>
                <w:szCs w:val="28"/>
              </w:rPr>
              <w:t>устных</w:t>
            </w:r>
            <w:proofErr w:type="gramEnd"/>
            <w:r>
              <w:rPr>
                <w:sz w:val="28"/>
                <w:szCs w:val="28"/>
              </w:rPr>
              <w:t xml:space="preserve"> отв.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работа с таблицами.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35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«Кавказский пленник». Тема рассказа. Творческая история.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1440C7" w:rsidRPr="00B02E9E">
              <w:rPr>
                <w:sz w:val="28"/>
                <w:szCs w:val="28"/>
              </w:rPr>
              <w:t>01.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 текста, ответы на вопросы.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36</w:t>
            </w:r>
          </w:p>
        </w:tc>
        <w:tc>
          <w:tcPr>
            <w:tcW w:w="1085" w:type="pct"/>
          </w:tcPr>
          <w:p w:rsidR="001440C7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Две жизненные позиции (Жилин и </w:t>
            </w:r>
            <w:proofErr w:type="spellStart"/>
            <w:r w:rsidRPr="00B02E9E">
              <w:rPr>
                <w:sz w:val="28"/>
                <w:szCs w:val="28"/>
              </w:rPr>
              <w:t>Костылин</w:t>
            </w:r>
            <w:proofErr w:type="spellEnd"/>
            <w:r w:rsidRPr="00B02E9E">
              <w:rPr>
                <w:sz w:val="28"/>
                <w:szCs w:val="28"/>
              </w:rPr>
              <w:t>). Отношение писателя к событиям рассказа.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Домашнее сочинение по теме урока.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440C7" w:rsidRPr="00B02E9E">
              <w:rPr>
                <w:sz w:val="28"/>
                <w:szCs w:val="28"/>
              </w:rPr>
              <w:t>.01.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Сжатый и выборочный пересказ, словарно-лексическая  работа, формулировка вопросов и ответов.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план, написать сочинение.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37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А.П. Чехов. Краткие сведения о писателе.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440C7" w:rsidRPr="00B02E9E">
              <w:rPr>
                <w:sz w:val="28"/>
                <w:szCs w:val="28"/>
              </w:rPr>
              <w:t>.01.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чтение статьи о писателе.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работа с таблицами.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38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«Пересолил». Осмеяние в рассказе трусости. Приёмы создания характеров и </w:t>
            </w:r>
            <w:r w:rsidRPr="00B02E9E">
              <w:rPr>
                <w:sz w:val="28"/>
                <w:szCs w:val="28"/>
              </w:rPr>
              <w:lastRenderedPageBreak/>
              <w:t>ситуаций.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по ролям, подготовка вопросов и заданий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экспресс</w:t>
            </w:r>
            <w:proofErr w:type="gramEnd"/>
            <w:r>
              <w:rPr>
                <w:sz w:val="28"/>
                <w:szCs w:val="28"/>
              </w:rPr>
              <w:t xml:space="preserve"> - опроса. Ответы на </w:t>
            </w:r>
            <w:r>
              <w:rPr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Лексическая работа, работа с учебником и иллюстрациями.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8564F8">
        <w:trPr>
          <w:trHeight w:val="1615"/>
          <w:jc w:val="center"/>
        </w:trPr>
        <w:tc>
          <w:tcPr>
            <w:tcW w:w="188" w:type="pct"/>
            <w:tcBorders>
              <w:bottom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39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905D07">
              <w:rPr>
                <w:b/>
                <w:sz w:val="28"/>
                <w:szCs w:val="28"/>
              </w:rPr>
              <w:t>Из литературы ХХ века</w:t>
            </w:r>
            <w:r>
              <w:rPr>
                <w:sz w:val="28"/>
                <w:szCs w:val="28"/>
              </w:rPr>
              <w:t xml:space="preserve">     </w:t>
            </w:r>
            <w:r w:rsidRPr="00B02E9E">
              <w:rPr>
                <w:sz w:val="28"/>
                <w:szCs w:val="28"/>
              </w:rPr>
              <w:t xml:space="preserve">И.А. Бунин. Краткие сведения о писателе. «Густой зелёный ельник у дороги….». 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440C7" w:rsidRPr="00B02E9E">
              <w:rPr>
                <w:sz w:val="28"/>
                <w:szCs w:val="28"/>
              </w:rPr>
              <w:t>.02.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Выразительное чтение статьи учебника, чтение наизусть стихотворения, </w:t>
            </w:r>
            <w:proofErr w:type="spellStart"/>
            <w:proofErr w:type="gramStart"/>
            <w:r>
              <w:rPr>
                <w:sz w:val="28"/>
                <w:szCs w:val="28"/>
              </w:rPr>
              <w:t>комментиро-ванное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67" w:type="pct"/>
            <w:gridSpan w:val="2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навык работы с таблицами.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8564F8" w:rsidRPr="00B02E9E" w:rsidTr="008564F8">
        <w:trPr>
          <w:trHeight w:val="1265"/>
          <w:jc w:val="center"/>
        </w:trPr>
        <w:tc>
          <w:tcPr>
            <w:tcW w:w="188" w:type="pct"/>
            <w:tcBorders>
              <w:top w:val="single" w:sz="4" w:space="0" w:color="auto"/>
            </w:tcBorders>
          </w:tcPr>
          <w:p w:rsidR="008564F8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40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8564F8" w:rsidRPr="00905D07" w:rsidRDefault="008564F8" w:rsidP="00D27C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Тема природы, второй план  стихотворении. «В деревне». Слияние человека с природой.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8564F8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8564F8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B02E9E">
              <w:rPr>
                <w:sz w:val="28"/>
                <w:szCs w:val="28"/>
              </w:rPr>
              <w:t>.02.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</w:tcPr>
          <w:p w:rsidR="008564F8" w:rsidRPr="00B02E9E" w:rsidRDefault="008564F8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8564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чтение, анализ эпизодов, ответы на вопросы.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</w:tcPr>
          <w:p w:rsidR="008564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навык работы с таблицами.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F8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41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Л.Н. Андреев. Краткие сведения о писателе. «Петька на даче». Основная тема рассказа.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440C7" w:rsidRPr="00B02E9E">
              <w:rPr>
                <w:sz w:val="28"/>
                <w:szCs w:val="28"/>
              </w:rPr>
              <w:t>.02.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и выборочный пересказ, составление вопросов и ответов.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и текстом.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42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43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А.И. Куприн. Краткие сведе</w:t>
            </w:r>
            <w:r>
              <w:rPr>
                <w:sz w:val="28"/>
                <w:szCs w:val="28"/>
              </w:rPr>
              <w:t xml:space="preserve">ния о писателе. «Детский </w:t>
            </w:r>
            <w:r w:rsidRPr="00B02E9E">
              <w:rPr>
                <w:sz w:val="28"/>
                <w:szCs w:val="28"/>
              </w:rPr>
              <w:t>сад». Основные нравственные проблемы рассказа.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440C7" w:rsidRPr="00B02E9E">
              <w:rPr>
                <w:sz w:val="28"/>
                <w:szCs w:val="28"/>
              </w:rPr>
              <w:t>.02.</w:t>
            </w:r>
          </w:p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440C7" w:rsidRPr="00B02E9E">
              <w:rPr>
                <w:sz w:val="28"/>
                <w:szCs w:val="28"/>
              </w:rPr>
              <w:t>.02.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фрагментов, отзыв об эпизоде.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 текста.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44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45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А.А. Блок. Краткие сведения о поэте. «Летний вечер», «Полный месяц встал над лугом…»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440C7" w:rsidRPr="00B02E9E">
              <w:rPr>
                <w:sz w:val="28"/>
                <w:szCs w:val="28"/>
              </w:rPr>
              <w:t>.02.</w:t>
            </w:r>
          </w:p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440C7" w:rsidRPr="00B02E9E">
              <w:rPr>
                <w:sz w:val="28"/>
                <w:szCs w:val="28"/>
              </w:rPr>
              <w:t>.02.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вводной статьи об А.А. Блоке,  анализ стихотворения.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Выразительный  рассказ стихотворений.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46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С.А. Есенин. Краткие сведения о поэте. В есенинском Константинове. «Поёт зима – аукает…» или «Нивы сжаты, рощи голы…» (на выбор)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  <w:r w:rsidR="001440C7" w:rsidRPr="00B02E9E">
              <w:rPr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Комментированное чтение отрывка, чтение наизусть и анализ стихотворений.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навык работы с таблицами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47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 xml:space="preserve">А.П. Платонов. Краткие </w:t>
            </w:r>
            <w:r w:rsidRPr="00B02E9E">
              <w:rPr>
                <w:sz w:val="28"/>
                <w:szCs w:val="28"/>
              </w:rPr>
              <w:lastRenderedPageBreak/>
              <w:t>сведения о писателе. «Никита». Тема рассказа.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440C7" w:rsidRPr="00B02E9E">
              <w:rPr>
                <w:sz w:val="28"/>
                <w:szCs w:val="28"/>
              </w:rPr>
              <w:t>.03.</w:t>
            </w:r>
          </w:p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="001440C7" w:rsidRPr="00B02E9E">
              <w:rPr>
                <w:sz w:val="28"/>
                <w:szCs w:val="28"/>
              </w:rPr>
              <w:t>.03.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Краткий и выборочный </w:t>
            </w:r>
            <w:r>
              <w:rPr>
                <w:sz w:val="28"/>
                <w:szCs w:val="28"/>
              </w:rPr>
              <w:lastRenderedPageBreak/>
              <w:t>пересказ, составление вопросов и ответов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Навык выразительного </w:t>
            </w:r>
            <w:r>
              <w:rPr>
                <w:sz w:val="28"/>
                <w:szCs w:val="28"/>
              </w:rPr>
              <w:lastRenderedPageBreak/>
              <w:t>чтения.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FB4DF8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1440C7" w:rsidRPr="00B02E9E" w:rsidTr="00D27CE4">
        <w:trPr>
          <w:trHeight w:val="1087"/>
          <w:jc w:val="center"/>
        </w:trPr>
        <w:tc>
          <w:tcPr>
            <w:tcW w:w="188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49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П.П. Бажов. Краткие сведения о писателе. «Каменный цветок».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440C7" w:rsidRPr="00B02E9E">
              <w:rPr>
                <w:sz w:val="28"/>
                <w:szCs w:val="28"/>
              </w:rPr>
              <w:t>.03.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статьи, отзыв об эпизоде.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7" w:type="pct"/>
            <w:gridSpan w:val="2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 текста.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8564F8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690"/>
          <w:jc w:val="center"/>
        </w:trPr>
        <w:tc>
          <w:tcPr>
            <w:tcW w:w="188" w:type="pct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50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1440C7" w:rsidRPr="00B02E9E" w:rsidRDefault="00066725" w:rsidP="00D27C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Сочинение по теме «Чело</w:t>
            </w:r>
            <w:r w:rsidR="001440C7" w:rsidRPr="00B02E9E">
              <w:rPr>
                <w:sz w:val="28"/>
                <w:szCs w:val="28"/>
              </w:rPr>
              <w:t>век труда</w:t>
            </w:r>
            <w:r>
              <w:rPr>
                <w:sz w:val="28"/>
                <w:szCs w:val="28"/>
              </w:rPr>
              <w:t>»</w:t>
            </w:r>
            <w:r w:rsidR="001440C7" w:rsidRPr="00B02E9E">
              <w:rPr>
                <w:sz w:val="28"/>
                <w:szCs w:val="28"/>
              </w:rPr>
              <w:t xml:space="preserve"> в сказе П.П. Бажова.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1440C7" w:rsidRDefault="001440C7" w:rsidP="00D27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1440C7" w:rsidRPr="00B02E9E" w:rsidRDefault="00461517" w:rsidP="00D27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440C7" w:rsidRPr="00B02E9E">
              <w:rPr>
                <w:sz w:val="28"/>
                <w:szCs w:val="28"/>
              </w:rPr>
              <w:t>.03.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</w:tcPr>
          <w:p w:rsidR="001440C7" w:rsidRPr="00B02E9E" w:rsidRDefault="001440C7" w:rsidP="00D2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1440C7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текста.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обобщения и полученных знаний.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1644"/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51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Е.И. Носов. Краткие сведения о писателе. «Как патефон петуха от смерти спас». Тема добра. </w:t>
            </w:r>
            <w:proofErr w:type="gramStart"/>
            <w:r w:rsidRPr="00B02E9E">
              <w:rPr>
                <w:sz w:val="28"/>
                <w:szCs w:val="28"/>
              </w:rPr>
              <w:t>Юмористическое</w:t>
            </w:r>
            <w:proofErr w:type="gramEnd"/>
            <w:r w:rsidRPr="00B02E9E">
              <w:rPr>
                <w:sz w:val="28"/>
                <w:szCs w:val="28"/>
              </w:rPr>
              <w:t xml:space="preserve"> и лирическое в рассказе.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="001440C7" w:rsidRPr="00B02E9E">
              <w:rPr>
                <w:sz w:val="28"/>
                <w:szCs w:val="28"/>
              </w:rPr>
              <w:t>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рассказа, работа с ключевыми словами, подбор синонимов и антонимов к словам.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обобщения и полученных знаний, навык пересказа текста.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52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Ю.В. Сотник. Краткие сведения о писателе. «Гадюка». Тема рассказа.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писателе, краткий и выборочный пересказ, составление вопросов и ответов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работать с таблицами, лексическая работа.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53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Н.А. Заболоцкий. Краткие сведения о писателе. «Уступи мне, скворец, уголок…» Образы природы.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440C7" w:rsidRPr="00B02E9E">
              <w:rPr>
                <w:sz w:val="28"/>
                <w:szCs w:val="28"/>
              </w:rPr>
              <w:t>.04.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и выборочный пересказ, составление вопросов и ответов.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стихотворения.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54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А.Т. Твардовский</w:t>
            </w:r>
            <w:r>
              <w:rPr>
                <w:sz w:val="28"/>
                <w:szCs w:val="28"/>
              </w:rPr>
              <w:t>. Краткие сведения о писателе. «С</w:t>
            </w:r>
            <w:r w:rsidRPr="00B02E9E">
              <w:rPr>
                <w:sz w:val="28"/>
                <w:szCs w:val="28"/>
              </w:rPr>
              <w:t>танция Починок». Любовь к родине.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1440C7" w:rsidRPr="00B02E9E">
              <w:rPr>
                <w:sz w:val="28"/>
                <w:szCs w:val="28"/>
              </w:rPr>
              <w:t>.04.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чтение, лексическая работа, анализ стихотворения</w:t>
            </w:r>
          </w:p>
        </w:tc>
        <w:tc>
          <w:tcPr>
            <w:tcW w:w="1167" w:type="pct"/>
            <w:gridSpan w:val="2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работа, работа с учебником и иллюстрациями.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62499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  <w:r w:rsidR="001440C7" w:rsidRPr="00B02E9E">
              <w:rPr>
                <w:sz w:val="28"/>
                <w:szCs w:val="28"/>
              </w:rPr>
              <w:t>56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162499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02E9E">
              <w:rPr>
                <w:sz w:val="28"/>
                <w:szCs w:val="28"/>
              </w:rPr>
              <w:lastRenderedPageBreak/>
              <w:t>Вн</w:t>
            </w:r>
            <w:proofErr w:type="spellEnd"/>
            <w:r w:rsidRPr="00B02E9E">
              <w:rPr>
                <w:sz w:val="28"/>
                <w:szCs w:val="28"/>
              </w:rPr>
              <w:t xml:space="preserve">. Работа: конкурс чтецов. «Поэты </w:t>
            </w:r>
            <w:r w:rsidRPr="00B02E9E">
              <w:rPr>
                <w:sz w:val="28"/>
                <w:szCs w:val="28"/>
                <w:lang w:val="en-US"/>
              </w:rPr>
              <w:t>XX</w:t>
            </w:r>
            <w:r w:rsidRPr="00B02E9E">
              <w:rPr>
                <w:sz w:val="28"/>
                <w:szCs w:val="28"/>
              </w:rPr>
              <w:t xml:space="preserve"> века о родной природе».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62499" w:rsidRPr="00B02E9E" w:rsidRDefault="00162499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1440C7" w:rsidRPr="00B02E9E" w:rsidRDefault="001440C7" w:rsidP="00162499">
            <w:pPr>
              <w:spacing w:after="0" w:line="240" w:lineRule="auto"/>
              <w:rPr>
                <w:sz w:val="28"/>
                <w:szCs w:val="28"/>
              </w:rPr>
            </w:pPr>
          </w:p>
          <w:p w:rsidR="00162499" w:rsidRDefault="00162499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08.04</w:t>
            </w:r>
          </w:p>
          <w:p w:rsidR="001440C7" w:rsidRPr="00B02E9E" w:rsidRDefault="00162499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1517">
              <w:rPr>
                <w:sz w:val="28"/>
                <w:szCs w:val="28"/>
              </w:rPr>
              <w:t>9</w:t>
            </w:r>
            <w:r w:rsidR="001440C7" w:rsidRPr="00B02E9E">
              <w:rPr>
                <w:sz w:val="28"/>
                <w:szCs w:val="28"/>
              </w:rPr>
              <w:t>.04.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162499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стихотворений наизусть.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2499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Выразительное чтение стихотворения.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99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57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58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Из зарубежной литературы.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Д. Дефо. Краткие сведения о писателе. «Робинзон Крузо» (отрывок). Сюжетные линии, характеристика персонажей.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40C7" w:rsidRPr="00B02E9E">
              <w:rPr>
                <w:sz w:val="28"/>
                <w:szCs w:val="28"/>
              </w:rPr>
              <w:t>.04.</w:t>
            </w:r>
          </w:p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440C7" w:rsidRPr="00B02E9E">
              <w:rPr>
                <w:sz w:val="28"/>
                <w:szCs w:val="28"/>
              </w:rPr>
              <w:t>.04.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и художественный пересказ фрагментов, анализ эпизодов.</w:t>
            </w:r>
          </w:p>
        </w:tc>
        <w:tc>
          <w:tcPr>
            <w:tcW w:w="1167" w:type="pct"/>
            <w:gridSpan w:val="2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навык работы с таблицами.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59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60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Х.К. Андерсен. Краткие сведения о писателе. «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Снеж</w:t>
            </w:r>
            <w:r>
              <w:rPr>
                <w:sz w:val="28"/>
                <w:szCs w:val="28"/>
              </w:rPr>
              <w:t>-</w:t>
            </w:r>
            <w:r w:rsidRPr="00B02E9E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B02E9E">
              <w:rPr>
                <w:sz w:val="28"/>
                <w:szCs w:val="28"/>
              </w:rPr>
              <w:t xml:space="preserve"> королева» (отрывки).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Доб</w:t>
            </w:r>
            <w:r>
              <w:rPr>
                <w:sz w:val="28"/>
                <w:szCs w:val="28"/>
              </w:rPr>
              <w:t>-</w:t>
            </w:r>
            <w:r w:rsidRPr="00B02E9E">
              <w:rPr>
                <w:sz w:val="28"/>
                <w:szCs w:val="28"/>
              </w:rPr>
              <w:t>ро</w:t>
            </w:r>
            <w:proofErr w:type="spellEnd"/>
            <w:proofErr w:type="gramEnd"/>
            <w:r w:rsidRPr="00B02E9E">
              <w:rPr>
                <w:sz w:val="28"/>
                <w:szCs w:val="28"/>
              </w:rPr>
              <w:t xml:space="preserve"> и зло  сказке, тема внешней и внутренней красоты.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пересказ, комментированное чтение текста.</w:t>
            </w:r>
          </w:p>
        </w:tc>
        <w:tc>
          <w:tcPr>
            <w:tcW w:w="1167" w:type="pct"/>
            <w:gridSpan w:val="2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работа, работа с учебником и иллюстрациями.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900"/>
          <w:jc w:val="center"/>
        </w:trPr>
        <w:tc>
          <w:tcPr>
            <w:tcW w:w="188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61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Марк Твен. Краткие сведения о писателе. «Приключение Тома </w:t>
            </w:r>
            <w:proofErr w:type="spellStart"/>
            <w:r w:rsidRPr="00B02E9E">
              <w:rPr>
                <w:sz w:val="28"/>
                <w:szCs w:val="28"/>
              </w:rPr>
              <w:t>Сойера</w:t>
            </w:r>
            <w:proofErr w:type="spellEnd"/>
            <w:r w:rsidRPr="00B02E9E">
              <w:rPr>
                <w:sz w:val="28"/>
                <w:szCs w:val="28"/>
              </w:rPr>
              <w:t xml:space="preserve">» (отрывок). 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  <w:p w:rsidR="001440C7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  <w:r w:rsidR="00461517">
              <w:rPr>
                <w:sz w:val="28"/>
                <w:szCs w:val="28"/>
              </w:rPr>
              <w:t>9.04</w:t>
            </w:r>
            <w:r w:rsidRPr="00B02E9E">
              <w:rPr>
                <w:sz w:val="28"/>
                <w:szCs w:val="28"/>
              </w:rPr>
              <w:t>.</w:t>
            </w:r>
          </w:p>
          <w:p w:rsidR="001440C7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виды чтения, </w:t>
            </w:r>
            <w:proofErr w:type="spellStart"/>
            <w:proofErr w:type="gramStart"/>
            <w:r>
              <w:rPr>
                <w:sz w:val="28"/>
                <w:szCs w:val="28"/>
              </w:rPr>
              <w:t>вы-борочный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сжатый пересказ, лексическая работа.</w:t>
            </w:r>
          </w:p>
        </w:tc>
        <w:tc>
          <w:tcPr>
            <w:tcW w:w="116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40C7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работы с иллюстрациями и таблицами.</w:t>
            </w:r>
          </w:p>
          <w:p w:rsidR="001440C7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720"/>
          <w:jc w:val="center"/>
        </w:trPr>
        <w:tc>
          <w:tcPr>
            <w:tcW w:w="188" w:type="pct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62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очинение на тему «</w:t>
            </w:r>
            <w:r w:rsidRPr="00B02E9E">
              <w:rPr>
                <w:sz w:val="28"/>
                <w:szCs w:val="28"/>
              </w:rPr>
              <w:t>Мир детства и мир взрослых.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1440C7" w:rsidRPr="00B02E9E" w:rsidRDefault="001440C7" w:rsidP="00D27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1440C7" w:rsidRPr="00B02E9E" w:rsidRDefault="0046151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</w:tcPr>
          <w:p w:rsidR="001440C7" w:rsidRPr="00B02E9E" w:rsidRDefault="001440C7" w:rsidP="00D27CE4">
            <w:pPr>
              <w:rPr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1440C7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текста.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40C7" w:rsidRDefault="001440C7" w:rsidP="00D2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обобщения и  полученных знаний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63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Ж. </w:t>
            </w:r>
            <w:proofErr w:type="spellStart"/>
            <w:r w:rsidRPr="00B02E9E">
              <w:rPr>
                <w:sz w:val="28"/>
                <w:szCs w:val="28"/>
              </w:rPr>
              <w:t>Рони</w:t>
            </w:r>
            <w:proofErr w:type="spellEnd"/>
            <w:r w:rsidRPr="00B02E9E">
              <w:rPr>
                <w:sz w:val="28"/>
                <w:szCs w:val="28"/>
              </w:rPr>
              <w:t xml:space="preserve"> – старший. Краткие сведения о писателе. «Борьба за огонь» (главы из книги). </w:t>
            </w:r>
            <w:r w:rsidRPr="00B02E9E">
              <w:rPr>
                <w:sz w:val="28"/>
                <w:szCs w:val="28"/>
              </w:rPr>
              <w:lastRenderedPageBreak/>
              <w:t>Человек и природа.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440C7" w:rsidRPr="00B02E9E">
              <w:rPr>
                <w:sz w:val="28"/>
                <w:szCs w:val="28"/>
              </w:rPr>
              <w:t>.05.</w:t>
            </w:r>
          </w:p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фрагментов, сжатый и выборочный пересказ эпизодов, их анализ.</w:t>
            </w:r>
          </w:p>
        </w:tc>
        <w:tc>
          <w:tcPr>
            <w:tcW w:w="1167" w:type="pct"/>
            <w:gridSpan w:val="2"/>
            <w:tcBorders>
              <w:righ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 текста.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trHeight w:val="945"/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Дж. Лондон. Краткие сведения о писателе. «Сказание о </w:t>
            </w:r>
            <w:proofErr w:type="spellStart"/>
            <w:r w:rsidRPr="00B02E9E">
              <w:rPr>
                <w:sz w:val="28"/>
                <w:szCs w:val="28"/>
              </w:rPr>
              <w:t>Кише</w:t>
            </w:r>
            <w:proofErr w:type="spellEnd"/>
            <w:r w:rsidRPr="00B02E9E">
              <w:rPr>
                <w:sz w:val="28"/>
                <w:szCs w:val="28"/>
              </w:rPr>
              <w:t>».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440C7" w:rsidRPr="00B02E9E">
              <w:rPr>
                <w:sz w:val="28"/>
                <w:szCs w:val="28"/>
              </w:rPr>
              <w:t>.05.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чтение, беседа по вопросам, составление цитатного плана.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навык работы с таблицами.</w:t>
            </w:r>
          </w:p>
        </w:tc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65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Р. </w:t>
            </w:r>
            <w:proofErr w:type="spellStart"/>
            <w:r w:rsidRPr="00B02E9E">
              <w:rPr>
                <w:sz w:val="28"/>
                <w:szCs w:val="28"/>
              </w:rPr>
              <w:t>Брэдбери</w:t>
            </w:r>
            <w:proofErr w:type="spellEnd"/>
            <w:r w:rsidRPr="00B02E9E">
              <w:rPr>
                <w:sz w:val="28"/>
                <w:szCs w:val="28"/>
              </w:rPr>
              <w:t>. Краткие сведения о писателе. «Всё лето в один день» (отрывок). Мечта и реальность. Основные мотивы произведения.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440C7" w:rsidRPr="00B02E9E">
              <w:rPr>
                <w:sz w:val="28"/>
                <w:szCs w:val="28"/>
              </w:rPr>
              <w:t>.05.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анализ отрывка, пересказ текста.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навык работы с таблицами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440C7" w:rsidRPr="00B02E9E" w:rsidTr="00D27CE4">
        <w:trPr>
          <w:jc w:val="center"/>
        </w:trPr>
        <w:tc>
          <w:tcPr>
            <w:tcW w:w="188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66</w:t>
            </w:r>
          </w:p>
        </w:tc>
        <w:tc>
          <w:tcPr>
            <w:tcW w:w="1085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Итоговый урок. Встреча в литературной гостиной. «Путешествия в мир книги».</w:t>
            </w:r>
          </w:p>
        </w:tc>
        <w:tc>
          <w:tcPr>
            <w:tcW w:w="259" w:type="pc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440C7" w:rsidRPr="00B02E9E" w:rsidRDefault="0046151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440C7" w:rsidRPr="00B02E9E">
              <w:rPr>
                <w:sz w:val="28"/>
                <w:szCs w:val="28"/>
              </w:rPr>
              <w:t>.05.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167" w:type="pct"/>
            <w:gridSpan w:val="2"/>
          </w:tcPr>
          <w:p w:rsidR="001440C7" w:rsidRPr="00B02E9E" w:rsidRDefault="001440C7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обобщения и  полученных знаний. Художественный пересказ текста.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C7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3684C" w:rsidRPr="00B02E9E" w:rsidTr="00D27CE4">
        <w:trPr>
          <w:jc w:val="center"/>
        </w:trPr>
        <w:tc>
          <w:tcPr>
            <w:tcW w:w="188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85" w:type="pct"/>
          </w:tcPr>
          <w:p w:rsidR="0013684C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А.Линдгрен «Приключение Эмиля и </w:t>
            </w:r>
            <w:proofErr w:type="spellStart"/>
            <w:r>
              <w:rPr>
                <w:sz w:val="28"/>
                <w:szCs w:val="28"/>
              </w:rPr>
              <w:t>Леннеберги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9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3684C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3684C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7" w:type="pct"/>
            <w:gridSpan w:val="2"/>
          </w:tcPr>
          <w:p w:rsidR="0013684C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4C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3684C" w:rsidRPr="00B02E9E" w:rsidTr="00D27CE4">
        <w:trPr>
          <w:jc w:val="center"/>
        </w:trPr>
        <w:tc>
          <w:tcPr>
            <w:tcW w:w="188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85" w:type="pct"/>
          </w:tcPr>
          <w:p w:rsidR="0013684C" w:rsidRPr="00B02E9E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Р. </w:t>
            </w:r>
            <w:proofErr w:type="spellStart"/>
            <w:r w:rsidRPr="00B02E9E">
              <w:rPr>
                <w:sz w:val="28"/>
                <w:szCs w:val="28"/>
              </w:rPr>
              <w:t>Брэдбери</w:t>
            </w:r>
            <w:proofErr w:type="spellEnd"/>
            <w:r w:rsidRPr="00B02E9E">
              <w:rPr>
                <w:sz w:val="28"/>
                <w:szCs w:val="28"/>
              </w:rPr>
              <w:t>. Краткие сведения о писателе. «Всё лето в один день» (отрывок). Мечта и реальность. Основные мотивы произведения.</w:t>
            </w:r>
          </w:p>
        </w:tc>
        <w:tc>
          <w:tcPr>
            <w:tcW w:w="259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3684C" w:rsidRPr="00B02E9E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анализ отрывка, пересказ текста.</w:t>
            </w:r>
          </w:p>
        </w:tc>
        <w:tc>
          <w:tcPr>
            <w:tcW w:w="1167" w:type="pct"/>
            <w:gridSpan w:val="2"/>
          </w:tcPr>
          <w:p w:rsidR="0013684C" w:rsidRPr="00B02E9E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выделять главное в  прослушанном сообщении, навык работы с таблицами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4C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3684C" w:rsidRPr="00B02E9E" w:rsidTr="00D27CE4">
        <w:trPr>
          <w:jc w:val="center"/>
        </w:trPr>
        <w:tc>
          <w:tcPr>
            <w:tcW w:w="188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85" w:type="pct"/>
          </w:tcPr>
          <w:p w:rsidR="0013684C" w:rsidRPr="00B02E9E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 Литературная игра.</w:t>
            </w:r>
          </w:p>
        </w:tc>
        <w:tc>
          <w:tcPr>
            <w:tcW w:w="259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3684C" w:rsidRPr="00B02E9E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167" w:type="pct"/>
            <w:gridSpan w:val="2"/>
          </w:tcPr>
          <w:p w:rsidR="0013684C" w:rsidRPr="00B02E9E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обобщения и  полученных знаний. Художественный пересказ текста.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4C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3684C" w:rsidRPr="00B02E9E" w:rsidTr="00D27CE4">
        <w:trPr>
          <w:jc w:val="center"/>
        </w:trPr>
        <w:tc>
          <w:tcPr>
            <w:tcW w:w="188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85" w:type="pct"/>
          </w:tcPr>
          <w:p w:rsidR="0013684C" w:rsidRPr="00B02E9E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Итоговый урок. Встреча в литературной гостиной. «Путешествия в мир книги».</w:t>
            </w:r>
          </w:p>
        </w:tc>
        <w:tc>
          <w:tcPr>
            <w:tcW w:w="259" w:type="pct"/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right w:val="single" w:sz="4" w:space="0" w:color="auto"/>
            </w:tcBorders>
          </w:tcPr>
          <w:p w:rsidR="0013684C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13684C" w:rsidRPr="00B02E9E" w:rsidRDefault="0013684C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pct"/>
          </w:tcPr>
          <w:p w:rsidR="0013684C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7" w:type="pct"/>
            <w:gridSpan w:val="2"/>
          </w:tcPr>
          <w:p w:rsidR="0013684C" w:rsidRDefault="0013684C" w:rsidP="00D27C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4C" w:rsidRPr="00BD70D7" w:rsidRDefault="00162499" w:rsidP="00D27C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</w:tbl>
    <w:p w:rsidR="001440C7" w:rsidRPr="002E4EA2" w:rsidRDefault="001440C7" w:rsidP="001440C7">
      <w:pPr>
        <w:shd w:val="clear" w:color="auto" w:fill="FFFFFF"/>
        <w:spacing w:line="360" w:lineRule="auto"/>
        <w:outlineLvl w:val="0"/>
        <w:rPr>
          <w:b/>
          <w:sz w:val="28"/>
          <w:szCs w:val="28"/>
        </w:rPr>
      </w:pPr>
    </w:p>
    <w:p w:rsidR="001440C7" w:rsidRPr="00AF13B2" w:rsidRDefault="001440C7" w:rsidP="001440C7">
      <w:pPr>
        <w:shd w:val="clear" w:color="auto" w:fill="FFFFFF"/>
        <w:spacing w:line="360" w:lineRule="auto"/>
        <w:outlineLvl w:val="0"/>
        <w:rPr>
          <w:b/>
          <w:sz w:val="24"/>
          <w:szCs w:val="24"/>
        </w:rPr>
      </w:pPr>
    </w:p>
    <w:p w:rsidR="001440C7" w:rsidRPr="00E92FC0" w:rsidRDefault="00824B63" w:rsidP="00824B63">
      <w:pPr>
        <w:shd w:val="clear" w:color="auto" w:fill="FFFFFF"/>
        <w:spacing w:line="240" w:lineRule="auto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="001440C7" w:rsidRPr="00E92FC0">
        <w:rPr>
          <w:b/>
          <w:sz w:val="32"/>
          <w:szCs w:val="32"/>
        </w:rPr>
        <w:t>Учебно-методическое и материально-техническое обеспечение</w:t>
      </w:r>
    </w:p>
    <w:p w:rsidR="001440C7" w:rsidRPr="00E92FC0" w:rsidRDefault="001440C7" w:rsidP="001440C7">
      <w:pPr>
        <w:shd w:val="clear" w:color="auto" w:fill="FFFFFF"/>
        <w:spacing w:line="240" w:lineRule="auto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Тематическое планирование по литературе составлено по учебно-методическому комплекту:</w:t>
      </w:r>
    </w:p>
    <w:p w:rsidR="001440C7" w:rsidRPr="00E92FC0" w:rsidRDefault="001440C7" w:rsidP="001440C7">
      <w:pPr>
        <w:shd w:val="clear" w:color="auto" w:fill="FFFFFF"/>
        <w:spacing w:line="240" w:lineRule="auto"/>
        <w:outlineLvl w:val="0"/>
        <w:rPr>
          <w:spacing w:val="-5"/>
          <w:sz w:val="28"/>
          <w:szCs w:val="28"/>
        </w:rPr>
      </w:pPr>
      <w:r w:rsidRPr="00E92FC0">
        <w:rPr>
          <w:sz w:val="28"/>
          <w:szCs w:val="28"/>
        </w:rPr>
        <w:t xml:space="preserve">            Программа по литературе для 5</w:t>
      </w:r>
      <w:r w:rsidRPr="00E92FC0">
        <w:rPr>
          <w:sz w:val="28"/>
          <w:szCs w:val="28"/>
        </w:rPr>
        <w:noBreakHyphen/>
        <w:t>11 классов общеобразователь</w:t>
      </w:r>
      <w:r w:rsidRPr="00E92FC0">
        <w:rPr>
          <w:sz w:val="28"/>
          <w:szCs w:val="28"/>
        </w:rPr>
        <w:softHyphen/>
        <w:t xml:space="preserve">ной школы. </w:t>
      </w:r>
      <w:r w:rsidRPr="00E92FC0">
        <w:rPr>
          <w:spacing w:val="-5"/>
          <w:sz w:val="28"/>
          <w:szCs w:val="28"/>
        </w:rPr>
        <w:t xml:space="preserve">/Авторы-составители: Г.С. Меркин, С.А. Зинин, В.А. </w:t>
      </w:r>
      <w:proofErr w:type="spellStart"/>
      <w:r w:rsidRPr="00E92FC0">
        <w:rPr>
          <w:spacing w:val="-5"/>
          <w:sz w:val="28"/>
          <w:szCs w:val="28"/>
        </w:rPr>
        <w:t>Чалмаев</w:t>
      </w:r>
      <w:proofErr w:type="spellEnd"/>
      <w:r w:rsidRPr="00E92FC0">
        <w:rPr>
          <w:spacing w:val="-5"/>
          <w:sz w:val="28"/>
          <w:szCs w:val="28"/>
        </w:rPr>
        <w:t xml:space="preserve">. – 5-е изд., </w:t>
      </w:r>
      <w:proofErr w:type="spellStart"/>
      <w:r w:rsidRPr="00E92FC0">
        <w:rPr>
          <w:spacing w:val="-5"/>
          <w:sz w:val="28"/>
          <w:szCs w:val="28"/>
        </w:rPr>
        <w:t>испр</w:t>
      </w:r>
      <w:proofErr w:type="spellEnd"/>
      <w:r w:rsidRPr="00E92FC0">
        <w:rPr>
          <w:spacing w:val="-5"/>
          <w:sz w:val="28"/>
          <w:szCs w:val="28"/>
        </w:rPr>
        <w:t xml:space="preserve">. и  доп. – М.: ООО «ТИД «Русское слово – РС», 2009 – 200 </w:t>
      </w:r>
      <w:proofErr w:type="gramStart"/>
      <w:r w:rsidRPr="00E92FC0">
        <w:rPr>
          <w:spacing w:val="-5"/>
          <w:sz w:val="28"/>
          <w:szCs w:val="28"/>
        </w:rPr>
        <w:t>с</w:t>
      </w:r>
      <w:proofErr w:type="gramEnd"/>
      <w:r w:rsidRPr="00E92FC0">
        <w:rPr>
          <w:spacing w:val="-5"/>
          <w:sz w:val="28"/>
          <w:szCs w:val="28"/>
        </w:rPr>
        <w:t>.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 Литература. 5 класс</w:t>
      </w:r>
      <w:proofErr w:type="gramStart"/>
      <w:r w:rsidRPr="00E92FC0">
        <w:rPr>
          <w:sz w:val="28"/>
          <w:szCs w:val="28"/>
        </w:rPr>
        <w:t xml:space="preserve">.: </w:t>
      </w:r>
      <w:proofErr w:type="gramEnd"/>
      <w:r w:rsidRPr="00E92FC0">
        <w:rPr>
          <w:sz w:val="28"/>
          <w:szCs w:val="28"/>
        </w:rPr>
        <w:t xml:space="preserve">Учебник для общеобразовательных учреждений: В 2 ч./ </w:t>
      </w:r>
      <w:proofErr w:type="spellStart"/>
      <w:r w:rsidRPr="00E92FC0">
        <w:rPr>
          <w:sz w:val="28"/>
          <w:szCs w:val="28"/>
        </w:rPr>
        <w:t>Автор</w:t>
      </w:r>
      <w:r w:rsidRPr="00E92FC0">
        <w:rPr>
          <w:sz w:val="28"/>
          <w:szCs w:val="28"/>
        </w:rPr>
        <w:noBreakHyphen/>
        <w:t>сост</w:t>
      </w:r>
      <w:proofErr w:type="spellEnd"/>
      <w:r w:rsidRPr="00E92FC0">
        <w:rPr>
          <w:sz w:val="28"/>
          <w:szCs w:val="28"/>
        </w:rPr>
        <w:t>. Г.С. Меркин. – М.: «ТИД «Русское слово – РС», 2008.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b/>
          <w:sz w:val="28"/>
          <w:szCs w:val="28"/>
        </w:rPr>
        <w:t>Методические пособия для учителя</w:t>
      </w:r>
      <w:r w:rsidRPr="00E92FC0">
        <w:rPr>
          <w:sz w:val="28"/>
          <w:szCs w:val="28"/>
        </w:rPr>
        <w:t>: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 Планирование и материалы к курсу Литература. 5 класс». Из опыта работы</w:t>
      </w:r>
      <w:proofErr w:type="gramStart"/>
      <w:r w:rsidRPr="00E92FC0">
        <w:rPr>
          <w:sz w:val="28"/>
          <w:szCs w:val="28"/>
        </w:rPr>
        <w:t>/А</w:t>
      </w:r>
      <w:proofErr w:type="gramEnd"/>
      <w:r w:rsidRPr="00E92FC0">
        <w:rPr>
          <w:sz w:val="28"/>
          <w:szCs w:val="28"/>
        </w:rPr>
        <w:t>вт.-сост. Меркин Г.С., Меркин Б.Г. – М.: ООО «ТИД «Русское слово – РС», 2008.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 Тематическое планирование  к учебнику «Литература. 5 класс» (авт.-сост. Г.С. Меркин) / Ф.Е.Соловьёва; под ред. Г.С. </w:t>
      </w:r>
      <w:proofErr w:type="spellStart"/>
      <w:r w:rsidRPr="00E92FC0">
        <w:rPr>
          <w:sz w:val="28"/>
          <w:szCs w:val="28"/>
        </w:rPr>
        <w:t>Меркина</w:t>
      </w:r>
      <w:proofErr w:type="spellEnd"/>
      <w:r w:rsidRPr="00E92FC0">
        <w:rPr>
          <w:sz w:val="28"/>
          <w:szCs w:val="28"/>
        </w:rPr>
        <w:t xml:space="preserve">.- М.: ООО «ТИД Русское слово – РС», 2010 -56 </w:t>
      </w:r>
      <w:proofErr w:type="gramStart"/>
      <w:r w:rsidRPr="00E92FC0">
        <w:rPr>
          <w:sz w:val="28"/>
          <w:szCs w:val="28"/>
        </w:rPr>
        <w:t>с</w:t>
      </w:r>
      <w:proofErr w:type="gramEnd"/>
      <w:r w:rsidRPr="00E92FC0">
        <w:rPr>
          <w:sz w:val="28"/>
          <w:szCs w:val="28"/>
        </w:rPr>
        <w:t>.</w:t>
      </w:r>
    </w:p>
    <w:p w:rsidR="001440C7" w:rsidRPr="00E92FC0" w:rsidRDefault="001440C7" w:rsidP="001440C7">
      <w:pPr>
        <w:pStyle w:val="a6"/>
        <w:contextualSpacing/>
        <w:rPr>
          <w:b/>
          <w:sz w:val="28"/>
          <w:szCs w:val="28"/>
        </w:rPr>
      </w:pPr>
      <w:r w:rsidRPr="00E92FC0">
        <w:rPr>
          <w:b/>
          <w:sz w:val="28"/>
          <w:szCs w:val="28"/>
        </w:rPr>
        <w:t>Дополнительная литература для учителя: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 Чехов в школе: Книга для учителя</w:t>
      </w:r>
      <w:proofErr w:type="gramStart"/>
      <w:r w:rsidRPr="00E92FC0">
        <w:rPr>
          <w:sz w:val="28"/>
          <w:szCs w:val="28"/>
        </w:rPr>
        <w:t>/</w:t>
      </w:r>
      <w:proofErr w:type="spellStart"/>
      <w:r w:rsidRPr="00E92FC0">
        <w:rPr>
          <w:sz w:val="28"/>
          <w:szCs w:val="28"/>
        </w:rPr>
        <w:t>А</w:t>
      </w:r>
      <w:proofErr w:type="gramEnd"/>
      <w:r w:rsidRPr="00E92FC0">
        <w:rPr>
          <w:sz w:val="28"/>
          <w:szCs w:val="28"/>
        </w:rPr>
        <w:t>вт.-сост.И.Ю.Бурдина</w:t>
      </w:r>
      <w:proofErr w:type="spellEnd"/>
      <w:r w:rsidRPr="00E92FC0">
        <w:rPr>
          <w:sz w:val="28"/>
          <w:szCs w:val="28"/>
        </w:rPr>
        <w:t xml:space="preserve">. – М.:Дрофа,2001.- 320 с.: илл.,16л.цв. </w:t>
      </w:r>
      <w:proofErr w:type="spellStart"/>
      <w:r w:rsidRPr="00E92FC0">
        <w:rPr>
          <w:sz w:val="28"/>
          <w:szCs w:val="28"/>
        </w:rPr>
        <w:t>вкл</w:t>
      </w:r>
      <w:proofErr w:type="spellEnd"/>
      <w:r w:rsidRPr="00E92FC0">
        <w:rPr>
          <w:sz w:val="28"/>
          <w:szCs w:val="28"/>
        </w:rPr>
        <w:t>. – (Писатель в школе)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 Тургенев в школе: Книга для учителя</w:t>
      </w:r>
      <w:proofErr w:type="gramStart"/>
      <w:r w:rsidRPr="00E92FC0">
        <w:rPr>
          <w:sz w:val="28"/>
          <w:szCs w:val="28"/>
        </w:rPr>
        <w:t>/</w:t>
      </w:r>
      <w:proofErr w:type="spellStart"/>
      <w:r w:rsidRPr="00E92FC0">
        <w:rPr>
          <w:sz w:val="28"/>
          <w:szCs w:val="28"/>
        </w:rPr>
        <w:t>А</w:t>
      </w:r>
      <w:proofErr w:type="gramEnd"/>
      <w:r w:rsidRPr="00E92FC0">
        <w:rPr>
          <w:sz w:val="28"/>
          <w:szCs w:val="28"/>
        </w:rPr>
        <w:t>вт.-сост.Л.А.Капитанова</w:t>
      </w:r>
      <w:proofErr w:type="spellEnd"/>
      <w:r w:rsidRPr="00E92FC0">
        <w:rPr>
          <w:sz w:val="28"/>
          <w:szCs w:val="28"/>
        </w:rPr>
        <w:t xml:space="preserve">. – М.:Дрофа,2002.- 288 с.: илл.,16л.цв. </w:t>
      </w:r>
      <w:proofErr w:type="spellStart"/>
      <w:r w:rsidRPr="00E92FC0">
        <w:rPr>
          <w:sz w:val="28"/>
          <w:szCs w:val="28"/>
        </w:rPr>
        <w:t>вкл</w:t>
      </w:r>
      <w:proofErr w:type="spellEnd"/>
      <w:r w:rsidRPr="00E92FC0">
        <w:rPr>
          <w:sz w:val="28"/>
          <w:szCs w:val="28"/>
        </w:rPr>
        <w:t>. – (Писатель в школе)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 Богданова О.Ю. Бунин в школе: Книга для учителя. – М.:Дрофа,2003.- 304 с.: илл.,16л.цв. </w:t>
      </w:r>
      <w:proofErr w:type="spellStart"/>
      <w:r w:rsidRPr="00E92FC0">
        <w:rPr>
          <w:sz w:val="28"/>
          <w:szCs w:val="28"/>
        </w:rPr>
        <w:t>вкл</w:t>
      </w:r>
      <w:proofErr w:type="spellEnd"/>
      <w:r w:rsidRPr="00E92FC0">
        <w:rPr>
          <w:sz w:val="28"/>
          <w:szCs w:val="28"/>
        </w:rPr>
        <w:t>. – (Писатель в школе)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824B63" w:rsidRDefault="00824B63" w:rsidP="001440C7">
      <w:pPr>
        <w:pStyle w:val="a6"/>
        <w:contextualSpacing/>
        <w:rPr>
          <w:b/>
          <w:sz w:val="28"/>
          <w:szCs w:val="28"/>
        </w:rPr>
      </w:pPr>
    </w:p>
    <w:p w:rsidR="001440C7" w:rsidRPr="00E92FC0" w:rsidRDefault="00824B63" w:rsidP="001440C7">
      <w:pPr>
        <w:pStyle w:val="a6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1440C7" w:rsidRPr="00E92FC0">
        <w:rPr>
          <w:b/>
          <w:sz w:val="28"/>
          <w:szCs w:val="28"/>
        </w:rPr>
        <w:t>Интернет-ресурсы</w:t>
      </w:r>
      <w:r w:rsidR="001440C7" w:rsidRPr="00E92FC0">
        <w:rPr>
          <w:sz w:val="28"/>
          <w:szCs w:val="28"/>
        </w:rPr>
        <w:t>: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Газета «Литература» и сайт для учителя «Я иду на урок литературы». – Режим доступа: </w:t>
      </w:r>
      <w:hyperlink r:id="rId6" w:history="1">
        <w:r w:rsidRPr="00E92FC0">
          <w:rPr>
            <w:rStyle w:val="a8"/>
            <w:sz w:val="28"/>
            <w:szCs w:val="28"/>
            <w:lang w:val="en-US"/>
          </w:rPr>
          <w:t>http</w:t>
        </w:r>
        <w:r w:rsidRPr="00E92FC0">
          <w:rPr>
            <w:rStyle w:val="a8"/>
            <w:sz w:val="28"/>
            <w:szCs w:val="28"/>
          </w:rPr>
          <w:t>://</w:t>
        </w:r>
        <w:r w:rsidRPr="00E92FC0">
          <w:rPr>
            <w:rStyle w:val="a8"/>
            <w:sz w:val="28"/>
            <w:szCs w:val="28"/>
            <w:lang w:val="en-US"/>
          </w:rPr>
          <w:t>lit</w:t>
        </w:r>
        <w:r w:rsidRPr="00E92FC0">
          <w:rPr>
            <w:rStyle w:val="a8"/>
            <w:sz w:val="28"/>
            <w:szCs w:val="28"/>
          </w:rPr>
          <w:t>.1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september</w:t>
        </w:r>
        <w:proofErr w:type="spellEnd"/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Коллекция «Русская и зарубежная литература для школы» Российского общеобразовательного портала.– Режим доступа: </w:t>
      </w:r>
      <w:hyperlink r:id="rId7" w:history="1">
        <w:r w:rsidRPr="00E92FC0">
          <w:rPr>
            <w:rStyle w:val="a8"/>
            <w:sz w:val="28"/>
            <w:szCs w:val="28"/>
            <w:lang w:val="en-US"/>
          </w:rPr>
          <w:t>http</w:t>
        </w:r>
        <w:r w:rsidRPr="00E92FC0">
          <w:rPr>
            <w:rStyle w:val="a8"/>
            <w:sz w:val="28"/>
            <w:szCs w:val="28"/>
          </w:rPr>
          <w:t>://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litera</w:t>
        </w:r>
        <w:proofErr w:type="spellEnd"/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edu</w:t>
        </w:r>
        <w:proofErr w:type="spellEnd"/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</w:t>
      </w:r>
      <w:proofErr w:type="spellStart"/>
      <w:r w:rsidRPr="00E92FC0">
        <w:rPr>
          <w:sz w:val="28"/>
          <w:szCs w:val="28"/>
          <w:lang w:val="en-US"/>
        </w:rPr>
        <w:t>Biblio</w:t>
      </w:r>
      <w:proofErr w:type="spellEnd"/>
      <w:r w:rsidRPr="00E92FC0">
        <w:rPr>
          <w:sz w:val="28"/>
          <w:szCs w:val="28"/>
        </w:rPr>
        <w:t xml:space="preserve">Гид – книги и дети: проект Российской государственной детской библиотеки. – Режим доступа: </w:t>
      </w:r>
      <w:hyperlink r:id="rId8" w:history="1">
        <w:r w:rsidRPr="00E92FC0">
          <w:rPr>
            <w:rStyle w:val="a8"/>
            <w:sz w:val="28"/>
            <w:szCs w:val="28"/>
          </w:rPr>
          <w:t>http://</w:t>
        </w:r>
        <w:r w:rsidRPr="00E92FC0">
          <w:rPr>
            <w:rStyle w:val="a8"/>
            <w:sz w:val="28"/>
            <w:szCs w:val="28"/>
            <w:lang w:val="en-US"/>
          </w:rPr>
          <w:t>www</w:t>
        </w:r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bibliogid</w:t>
        </w:r>
        <w:proofErr w:type="spellEnd"/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Виртуальный музей литературных героев. Режим доступа: </w:t>
      </w:r>
      <w:hyperlink r:id="rId9" w:history="1">
        <w:r w:rsidRPr="00E92FC0">
          <w:rPr>
            <w:rStyle w:val="a8"/>
            <w:sz w:val="28"/>
            <w:szCs w:val="28"/>
          </w:rPr>
          <w:t>http://</w:t>
        </w:r>
        <w:r w:rsidRPr="00E92FC0">
          <w:rPr>
            <w:rStyle w:val="a8"/>
            <w:sz w:val="28"/>
            <w:szCs w:val="28"/>
            <w:lang w:val="en-US"/>
          </w:rPr>
          <w:t>www</w:t>
        </w:r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likt</w:t>
        </w:r>
        <w:proofErr w:type="spellEnd"/>
        <w:r w:rsidRPr="00E92FC0">
          <w:rPr>
            <w:rStyle w:val="a8"/>
            <w:sz w:val="28"/>
            <w:szCs w:val="28"/>
          </w:rPr>
          <w:t>590.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E92FC0">
          <w:rPr>
            <w:rStyle w:val="a8"/>
            <w:sz w:val="28"/>
            <w:szCs w:val="28"/>
          </w:rPr>
          <w:t>/</w:t>
        </w:r>
        <w:r w:rsidRPr="00E92FC0">
          <w:rPr>
            <w:rStyle w:val="a8"/>
            <w:sz w:val="28"/>
            <w:szCs w:val="28"/>
            <w:lang w:val="en-US"/>
          </w:rPr>
          <w:t>project</w:t>
        </w:r>
        <w:r w:rsidRPr="00E92FC0">
          <w:rPr>
            <w:rStyle w:val="a8"/>
            <w:sz w:val="28"/>
            <w:szCs w:val="28"/>
          </w:rPr>
          <w:t>/</w:t>
        </w:r>
        <w:r w:rsidRPr="00E92FC0">
          <w:rPr>
            <w:rStyle w:val="a8"/>
            <w:sz w:val="28"/>
            <w:szCs w:val="28"/>
            <w:lang w:val="en-US"/>
          </w:rPr>
          <w:t>museum</w:t>
        </w:r>
        <w:r w:rsidRPr="00E92FC0">
          <w:rPr>
            <w:rStyle w:val="a8"/>
            <w:sz w:val="28"/>
            <w:szCs w:val="28"/>
          </w:rPr>
          <w:t>/</w:t>
        </w:r>
      </w:hyperlink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Кабинет русского языка и литературы Института содержания и методов обучения РАО. Режим доступа: </w:t>
      </w:r>
      <w:hyperlink r:id="rId10" w:history="1">
        <w:r w:rsidRPr="00E92FC0">
          <w:rPr>
            <w:rStyle w:val="a8"/>
            <w:sz w:val="28"/>
            <w:szCs w:val="28"/>
          </w:rPr>
          <w:t>http://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ruslit</w:t>
        </w:r>
        <w:proofErr w:type="spellEnd"/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ioso</w:t>
        </w:r>
        <w:proofErr w:type="spellEnd"/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          Русская виртуальная библиотека. - Режим доступа: </w:t>
      </w:r>
      <w:hyperlink r:id="rId11" w:history="1">
        <w:r w:rsidRPr="00E92FC0">
          <w:rPr>
            <w:rStyle w:val="a8"/>
            <w:sz w:val="28"/>
            <w:szCs w:val="28"/>
          </w:rPr>
          <w:t>http://</w:t>
        </w:r>
        <w:r w:rsidRPr="00E92FC0">
          <w:rPr>
            <w:rStyle w:val="a8"/>
            <w:sz w:val="28"/>
            <w:szCs w:val="28"/>
            <w:lang w:val="en-US"/>
          </w:rPr>
          <w:t>www</w:t>
        </w:r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rvb</w:t>
        </w:r>
        <w:proofErr w:type="spellEnd"/>
        <w:r w:rsidRPr="00E92FC0">
          <w:rPr>
            <w:rStyle w:val="a8"/>
            <w:sz w:val="28"/>
            <w:szCs w:val="28"/>
          </w:rPr>
          <w:t>.</w:t>
        </w:r>
        <w:proofErr w:type="spellStart"/>
        <w:r w:rsidRPr="00E92FC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  <w:r w:rsidRPr="00E92FC0">
        <w:rPr>
          <w:sz w:val="28"/>
          <w:szCs w:val="28"/>
        </w:rPr>
        <w:t xml:space="preserve">Для 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компьютера, экрана, </w:t>
      </w:r>
      <w:proofErr w:type="spellStart"/>
      <w:r w:rsidRPr="00E92FC0">
        <w:rPr>
          <w:sz w:val="28"/>
          <w:szCs w:val="28"/>
        </w:rPr>
        <w:t>мультимедийного</w:t>
      </w:r>
      <w:proofErr w:type="spellEnd"/>
      <w:r w:rsidRPr="00E92FC0">
        <w:rPr>
          <w:sz w:val="28"/>
          <w:szCs w:val="28"/>
        </w:rPr>
        <w:t xml:space="preserve"> проектора.</w:t>
      </w: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</w:p>
    <w:p w:rsidR="001440C7" w:rsidRPr="00E92FC0" w:rsidRDefault="001440C7" w:rsidP="001440C7">
      <w:pPr>
        <w:pStyle w:val="a6"/>
        <w:contextualSpacing/>
        <w:rPr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iCs/>
          <w:sz w:val="28"/>
          <w:szCs w:val="28"/>
        </w:rPr>
      </w:pPr>
      <w:r w:rsidRPr="00E92FC0">
        <w:rPr>
          <w:rFonts w:ascii="Times New Roman" w:hAnsi="Times New Roman" w:cs="Times New Roman"/>
          <w:b/>
          <w:iCs/>
          <w:sz w:val="28"/>
          <w:szCs w:val="28"/>
        </w:rPr>
        <w:t>Для заучивания наизусть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И.А. Крылов. Одна басня (по выбору).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А.С. Пушкин.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 xml:space="preserve">«Сказка о мертвой царевне и о семи богатырях» </w:t>
      </w:r>
      <w:r w:rsidRPr="00E92FC0">
        <w:rPr>
          <w:rFonts w:ascii="Times New Roman" w:hAnsi="Times New Roman" w:cs="Times New Roman"/>
          <w:sz w:val="28"/>
          <w:szCs w:val="28"/>
        </w:rPr>
        <w:t>(отрывок).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М.Ю. Лермонтов.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«Бородино»</w:t>
      </w:r>
      <w:r w:rsidRPr="00E92FC0">
        <w:rPr>
          <w:rFonts w:ascii="Times New Roman" w:hAnsi="Times New Roman" w:cs="Times New Roman"/>
          <w:sz w:val="28"/>
          <w:szCs w:val="28"/>
        </w:rPr>
        <w:t xml:space="preserve"> (отрывок).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Н.А. Некрасов. «Крестьянские дети» (отрывок).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Одно из стихотворений о русской природе поэтов Х</w:t>
      </w:r>
      <w:proofErr w:type="gramStart"/>
      <w:r w:rsidRPr="00E92FC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92FC0">
        <w:rPr>
          <w:rFonts w:ascii="Times New Roman" w:hAnsi="Times New Roman" w:cs="Times New Roman"/>
          <w:sz w:val="28"/>
          <w:szCs w:val="28"/>
        </w:rPr>
        <w:t>Х века.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А.А. Блок. «Летний вечер».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И.А. Бунин. Одно из стихотворений (по выбору).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С.А. Есенин. Одно из стихотворений (по выбору).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Одно из стихотворений о русской природе поэтов ХХ века.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tabs>
          <w:tab w:val="center" w:pos="8122"/>
        </w:tabs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iCs/>
          <w:sz w:val="28"/>
          <w:szCs w:val="28"/>
        </w:rPr>
        <w:t>Для домашнего чтения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 xml:space="preserve">Античные мифы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iCs/>
          <w:sz w:val="28"/>
          <w:szCs w:val="28"/>
        </w:rPr>
        <w:t>Ночь, Луна, Заря и Солнце.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iCs/>
          <w:sz w:val="28"/>
          <w:szCs w:val="28"/>
        </w:rPr>
        <w:t>Нарцисс.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Сказания русского народа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E92FC0">
        <w:rPr>
          <w:rFonts w:ascii="Times New Roman" w:hAnsi="Times New Roman" w:cs="Times New Roman"/>
          <w:bCs/>
          <w:sz w:val="28"/>
          <w:szCs w:val="28"/>
        </w:rPr>
        <w:t xml:space="preserve">Устроение мира. Первая битва Правды и Кривды. Рождение </w:t>
      </w:r>
      <w:proofErr w:type="spellStart"/>
      <w:r w:rsidRPr="00E92FC0">
        <w:rPr>
          <w:rFonts w:ascii="Times New Roman" w:hAnsi="Times New Roman" w:cs="Times New Roman"/>
          <w:bCs/>
          <w:sz w:val="28"/>
          <w:szCs w:val="28"/>
        </w:rPr>
        <w:t>Семаргала</w:t>
      </w:r>
      <w:proofErr w:type="spellEnd"/>
      <w:r w:rsidRPr="00E92FC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92FC0">
        <w:rPr>
          <w:rFonts w:ascii="Times New Roman" w:hAnsi="Times New Roman" w:cs="Times New Roman"/>
          <w:bCs/>
          <w:sz w:val="28"/>
          <w:szCs w:val="28"/>
        </w:rPr>
        <w:t>Стрибога</w:t>
      </w:r>
      <w:proofErr w:type="spellEnd"/>
      <w:r w:rsidRPr="00E92FC0">
        <w:rPr>
          <w:rFonts w:ascii="Times New Roman" w:hAnsi="Times New Roman" w:cs="Times New Roman"/>
          <w:bCs/>
          <w:sz w:val="28"/>
          <w:szCs w:val="28"/>
        </w:rPr>
        <w:t xml:space="preserve">. Битва </w:t>
      </w:r>
      <w:proofErr w:type="spellStart"/>
      <w:r w:rsidRPr="00E92FC0">
        <w:rPr>
          <w:rFonts w:ascii="Times New Roman" w:hAnsi="Times New Roman" w:cs="Times New Roman"/>
          <w:bCs/>
          <w:sz w:val="28"/>
          <w:szCs w:val="28"/>
        </w:rPr>
        <w:t>Семаргала</w:t>
      </w:r>
      <w:proofErr w:type="spellEnd"/>
      <w:r w:rsidRPr="00E92FC0">
        <w:rPr>
          <w:rFonts w:ascii="Times New Roman" w:hAnsi="Times New Roman" w:cs="Times New Roman"/>
          <w:bCs/>
          <w:sz w:val="28"/>
          <w:szCs w:val="28"/>
        </w:rPr>
        <w:t xml:space="preserve"> и Чёрного Змея.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>Детская Библия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Сказки: </w:t>
      </w:r>
      <w:r w:rsidRPr="00E92FC0">
        <w:rPr>
          <w:rFonts w:ascii="Times New Roman" w:hAnsi="Times New Roman" w:cs="Times New Roman"/>
          <w:iCs/>
          <w:sz w:val="28"/>
          <w:szCs w:val="28"/>
        </w:rPr>
        <w:t xml:space="preserve">«Лиса и журавль», «Ворона и рак», «Иван — крестьянский сын и </w:t>
      </w:r>
      <w:proofErr w:type="spellStart"/>
      <w:r w:rsidRPr="00E92FC0">
        <w:rPr>
          <w:rFonts w:ascii="Times New Roman" w:hAnsi="Times New Roman" w:cs="Times New Roman"/>
          <w:iCs/>
          <w:sz w:val="28"/>
          <w:szCs w:val="28"/>
        </w:rPr>
        <w:t>чудо-юдо</w:t>
      </w:r>
      <w:proofErr w:type="spellEnd"/>
      <w:r w:rsidRPr="00E92FC0">
        <w:rPr>
          <w:rFonts w:ascii="Times New Roman" w:hAnsi="Times New Roman" w:cs="Times New Roman"/>
          <w:iCs/>
          <w:sz w:val="28"/>
          <w:szCs w:val="28"/>
        </w:rPr>
        <w:t>», «</w:t>
      </w:r>
      <w:proofErr w:type="gramStart"/>
      <w:r w:rsidRPr="00E92FC0">
        <w:rPr>
          <w:rFonts w:ascii="Times New Roman" w:hAnsi="Times New Roman" w:cs="Times New Roman"/>
          <w:iCs/>
          <w:sz w:val="28"/>
          <w:szCs w:val="28"/>
        </w:rPr>
        <w:t>Поди</w:t>
      </w:r>
      <w:proofErr w:type="gramEnd"/>
      <w:r w:rsidRPr="00E92FC0">
        <w:rPr>
          <w:rFonts w:ascii="Times New Roman" w:hAnsi="Times New Roman" w:cs="Times New Roman"/>
          <w:iCs/>
          <w:sz w:val="28"/>
          <w:szCs w:val="28"/>
        </w:rPr>
        <w:t xml:space="preserve"> туда — не знаю куда, принеси то — не знаю что»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Загадки, частушки, пословицы, поговорки.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>Литературные сказки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В.Ф. Одоевский, Л.Н. Толстой, А.Н. Толстой (1-2 по выбору).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Сказки братьев Гримм, Ш. Перро, Х.К. Андерсена (1-2 по выбору).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iCs/>
          <w:sz w:val="28"/>
          <w:szCs w:val="28"/>
        </w:rPr>
        <w:t xml:space="preserve">Домострой. Как детям почитать и беречь отца и мать, и повиноваться им, и утешать их во всем.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Из </w:t>
      </w:r>
      <w:r w:rsidRPr="00E92FC0">
        <w:rPr>
          <w:rFonts w:ascii="Times New Roman" w:hAnsi="Times New Roman" w:cs="Times New Roman"/>
          <w:iCs/>
          <w:sz w:val="28"/>
          <w:szCs w:val="28"/>
        </w:rPr>
        <w:t xml:space="preserve">«Хождения за три моря» </w:t>
      </w:r>
      <w:r w:rsidRPr="00E92FC0">
        <w:rPr>
          <w:rFonts w:ascii="Times New Roman" w:hAnsi="Times New Roman" w:cs="Times New Roman"/>
          <w:sz w:val="28"/>
          <w:szCs w:val="28"/>
        </w:rPr>
        <w:t>Афанасия Никитина.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>Из русской литературы XVIII века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М.В. Ломоносов. «Лишь только </w:t>
      </w:r>
      <w:proofErr w:type="spellStart"/>
      <w:r w:rsidRPr="00E92FC0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E92FC0">
        <w:rPr>
          <w:rFonts w:ascii="Times New Roman" w:hAnsi="Times New Roman" w:cs="Times New Roman"/>
          <w:sz w:val="28"/>
          <w:szCs w:val="28"/>
        </w:rPr>
        <w:t xml:space="preserve"> шум умолк...»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 xml:space="preserve">Из русской литературы XIX века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И.А. Крылов.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«Листы и Корни», «Ларчик», «Обоз».</w:t>
      </w:r>
      <w:r w:rsidRPr="00E9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К.Ф. Рылеев.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«Иван Сусанин».</w:t>
      </w:r>
      <w:r w:rsidRPr="00E9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Е.А. Баратынский.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«Водопад»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 Погорельский.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«Черная курица, или Подземные жители»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А.С. Пушкин.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«Кавказ», «Выстрел»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М.Ю. Лермонтов.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«Ветка Палестины», «Пленный рыцарь», «Утес»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А.В. Кольцов.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«Осень», «Урожай»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Н.В. Гоголь.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«Заколдованное место».</w:t>
      </w:r>
      <w:r w:rsidRPr="00E9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Н.А. Некрасов.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«Накануне светлого праздника»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Д.В. Григорович.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«Гуттаперчевый мальчик»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И.С. Тургенев.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E92FC0">
        <w:rPr>
          <w:rFonts w:ascii="Times New Roman" w:hAnsi="Times New Roman" w:cs="Times New Roman"/>
          <w:iCs/>
          <w:sz w:val="28"/>
          <w:szCs w:val="28"/>
        </w:rPr>
        <w:t>Бежин</w:t>
      </w:r>
      <w:proofErr w:type="spellEnd"/>
      <w:r w:rsidRPr="00E92FC0">
        <w:rPr>
          <w:rFonts w:ascii="Times New Roman" w:hAnsi="Times New Roman" w:cs="Times New Roman"/>
          <w:iCs/>
          <w:sz w:val="28"/>
          <w:szCs w:val="28"/>
        </w:rPr>
        <w:t xml:space="preserve"> луг».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lastRenderedPageBreak/>
        <w:t xml:space="preserve">В.М. Гаршин.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«Сказка о жабе и розе».</w:t>
      </w:r>
      <w:r w:rsidRPr="00E9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А.А. Фет.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«Облаком волнистым...», «Печальная береза…»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И.С. Никитин.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«Утро», «Пахарь»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Я.П. Полонский.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«Утро»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А.Н. Майков.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«Весна», «Осенние листья по ветру кружат...»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Ф.И. Тютчев.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«Утро в горах»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Н.С. Лесков.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«Привидение в Инженерном замке. Из кадетских воспоминаний»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>А.Н.Островский «Снегурочка»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 xml:space="preserve">Из русской литературы XX века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М. Горький.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«Дети Пармы»</w:t>
      </w:r>
      <w:r w:rsidRPr="00E92FC0">
        <w:rPr>
          <w:rFonts w:ascii="Times New Roman" w:hAnsi="Times New Roman" w:cs="Times New Roman"/>
          <w:sz w:val="28"/>
          <w:szCs w:val="28"/>
        </w:rPr>
        <w:t xml:space="preserve">, из </w:t>
      </w:r>
      <w:r w:rsidRPr="00E92FC0">
        <w:rPr>
          <w:rFonts w:ascii="Times New Roman" w:hAnsi="Times New Roman" w:cs="Times New Roman"/>
          <w:iCs/>
          <w:sz w:val="28"/>
          <w:szCs w:val="28"/>
        </w:rPr>
        <w:t>«Сказок об Италии»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И.А. Бунин. </w:t>
      </w:r>
      <w:proofErr w:type="gramStart"/>
      <w:r w:rsidRPr="00E92FC0">
        <w:rPr>
          <w:rFonts w:ascii="Times New Roman" w:hAnsi="Times New Roman" w:cs="Times New Roman"/>
          <w:iCs/>
          <w:sz w:val="28"/>
          <w:szCs w:val="28"/>
        </w:rPr>
        <w:t>«Шире, грудь, распахнись...», «Деревенский нищий», «Затишье», «Высоко полный месяц стоит...», «Помню — долгий зимний вечер...».</w:t>
      </w:r>
      <w:proofErr w:type="gramEnd"/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И.С. Соколов-Микитов.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«Петька», «Зима»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М.М. Пришвин.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«Моя родина»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А.Т. Твардовский.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«Лес осенью»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К.М. Симонов.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«Майор привез мальчишку на лафете...»</w:t>
      </w:r>
      <w:r w:rsidRPr="00E9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Е.И. Носов.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«Варька»</w:t>
      </w:r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В.П. Астафьев.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«Зачем я убил коростеля?»,</w:t>
      </w:r>
      <w:r w:rsidRPr="00E92FC0">
        <w:rPr>
          <w:rFonts w:ascii="Times New Roman" w:hAnsi="Times New Roman" w:cs="Times New Roman"/>
          <w:sz w:val="28"/>
          <w:szCs w:val="28"/>
        </w:rPr>
        <w:t xml:space="preserve"> </w:t>
      </w:r>
      <w:r w:rsidRPr="00E92FC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E92FC0">
        <w:rPr>
          <w:rFonts w:ascii="Times New Roman" w:hAnsi="Times New Roman" w:cs="Times New Roman"/>
          <w:iCs/>
          <w:sz w:val="28"/>
          <w:szCs w:val="28"/>
        </w:rPr>
        <w:t>Белогрудка</w:t>
      </w:r>
      <w:proofErr w:type="spellEnd"/>
      <w:r w:rsidRPr="00E92FC0">
        <w:rPr>
          <w:rFonts w:ascii="Times New Roman" w:hAnsi="Times New Roman" w:cs="Times New Roman"/>
          <w:iCs/>
          <w:sz w:val="28"/>
          <w:szCs w:val="28"/>
        </w:rPr>
        <w:t>»</w:t>
      </w:r>
      <w:r w:rsidRPr="00E92FC0">
        <w:rPr>
          <w:rFonts w:ascii="Times New Roman" w:hAnsi="Times New Roman" w:cs="Times New Roman"/>
          <w:sz w:val="28"/>
          <w:szCs w:val="28"/>
        </w:rPr>
        <w:t xml:space="preserve"> (по выбору).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В.П. Крапивин.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«Дети синего Фламинго».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А.Г. Алексин.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«Самый счастливый день».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В.И. Белов.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«Скворцы».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 w:rsidRPr="00E92FC0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E92FC0">
        <w:rPr>
          <w:rFonts w:ascii="Times New Roman" w:hAnsi="Times New Roman" w:cs="Times New Roman"/>
          <w:sz w:val="28"/>
          <w:szCs w:val="28"/>
        </w:rPr>
        <w:t xml:space="preserve">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«Чудак из 6 “Б”».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Р.П. Погодин.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«Тишина».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92FC0">
        <w:rPr>
          <w:rFonts w:ascii="Times New Roman" w:hAnsi="Times New Roman" w:cs="Times New Roman"/>
          <w:b/>
          <w:bCs/>
          <w:sz w:val="28"/>
          <w:szCs w:val="28"/>
        </w:rPr>
        <w:t xml:space="preserve">Из зарубежной литературы 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В. Скотт.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«Айвенго».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М. Рид.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«Всадник без головы».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Ж. Верн.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«Таинственный остров», «Дети капитана Гранта»</w:t>
      </w:r>
      <w:r w:rsidRPr="00E92FC0">
        <w:rPr>
          <w:rFonts w:ascii="Times New Roman" w:hAnsi="Times New Roman" w:cs="Times New Roman"/>
          <w:sz w:val="28"/>
          <w:szCs w:val="28"/>
        </w:rPr>
        <w:t>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Дж. Лондон.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«Мексиканец».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92FC0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E92FC0">
        <w:rPr>
          <w:rFonts w:ascii="Times New Roman" w:hAnsi="Times New Roman" w:cs="Times New Roman"/>
          <w:sz w:val="28"/>
          <w:szCs w:val="28"/>
        </w:rPr>
        <w:t xml:space="preserve"> Дойл. </w:t>
      </w:r>
      <w:r w:rsidRPr="00E92FC0">
        <w:rPr>
          <w:rFonts w:ascii="Times New Roman" w:hAnsi="Times New Roman" w:cs="Times New Roman"/>
          <w:iCs/>
          <w:sz w:val="28"/>
          <w:szCs w:val="28"/>
        </w:rPr>
        <w:t>«Голубой карбункул».</w:t>
      </w:r>
    </w:p>
    <w:p w:rsidR="001440C7" w:rsidRPr="00E92FC0" w:rsidRDefault="001440C7" w:rsidP="001440C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E92FC0">
        <w:rPr>
          <w:rFonts w:ascii="Times New Roman" w:hAnsi="Times New Roman" w:cs="Times New Roman"/>
          <w:sz w:val="28"/>
          <w:szCs w:val="28"/>
        </w:rPr>
        <w:lastRenderedPageBreak/>
        <w:t xml:space="preserve">А. Линдгрен. </w:t>
      </w:r>
      <w:r w:rsidRPr="00E92FC0">
        <w:rPr>
          <w:rFonts w:ascii="Times New Roman" w:hAnsi="Times New Roman" w:cs="Times New Roman"/>
          <w:iCs/>
          <w:sz w:val="28"/>
          <w:szCs w:val="28"/>
        </w:rPr>
        <w:t xml:space="preserve">«Приключения Кале </w:t>
      </w:r>
      <w:proofErr w:type="spellStart"/>
      <w:r w:rsidRPr="00E92FC0">
        <w:rPr>
          <w:rFonts w:ascii="Times New Roman" w:hAnsi="Times New Roman" w:cs="Times New Roman"/>
          <w:iCs/>
          <w:sz w:val="28"/>
          <w:szCs w:val="28"/>
        </w:rPr>
        <w:t>Блюмквиста</w:t>
      </w:r>
      <w:proofErr w:type="spellEnd"/>
      <w:r w:rsidRPr="00E92FC0">
        <w:rPr>
          <w:rFonts w:ascii="Times New Roman" w:hAnsi="Times New Roman" w:cs="Times New Roman"/>
          <w:iCs/>
          <w:sz w:val="28"/>
          <w:szCs w:val="28"/>
        </w:rPr>
        <w:t>».</w:t>
      </w:r>
    </w:p>
    <w:p w:rsidR="001440C7" w:rsidRPr="00E92FC0" w:rsidRDefault="001440C7" w:rsidP="001440C7">
      <w:pPr>
        <w:spacing w:after="0" w:line="240" w:lineRule="auto"/>
        <w:rPr>
          <w:b/>
          <w:sz w:val="28"/>
          <w:szCs w:val="28"/>
        </w:rPr>
      </w:pPr>
    </w:p>
    <w:p w:rsidR="001440C7" w:rsidRPr="00E92FC0" w:rsidRDefault="001440C7" w:rsidP="001440C7">
      <w:pPr>
        <w:shd w:val="clear" w:color="auto" w:fill="FFFFFF"/>
        <w:spacing w:line="240" w:lineRule="auto"/>
        <w:outlineLvl w:val="0"/>
        <w:rPr>
          <w:b/>
          <w:sz w:val="28"/>
          <w:szCs w:val="28"/>
        </w:rPr>
      </w:pPr>
    </w:p>
    <w:p w:rsidR="001440C7" w:rsidRPr="00E92FC0" w:rsidRDefault="001440C7" w:rsidP="001440C7">
      <w:pPr>
        <w:shd w:val="clear" w:color="auto" w:fill="FFFFFF"/>
        <w:spacing w:line="240" w:lineRule="auto"/>
        <w:outlineLvl w:val="0"/>
        <w:rPr>
          <w:b/>
          <w:sz w:val="28"/>
          <w:szCs w:val="28"/>
        </w:rPr>
      </w:pPr>
    </w:p>
    <w:p w:rsidR="001440C7" w:rsidRPr="00E92FC0" w:rsidRDefault="001440C7" w:rsidP="001440C7">
      <w:pPr>
        <w:spacing w:after="0" w:line="24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ind w:left="567"/>
        <w:jc w:val="center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ind w:left="567"/>
        <w:jc w:val="center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ind w:left="567"/>
        <w:jc w:val="center"/>
        <w:rPr>
          <w:b/>
          <w:sz w:val="28"/>
          <w:szCs w:val="28"/>
        </w:rPr>
      </w:pPr>
    </w:p>
    <w:p w:rsidR="001440C7" w:rsidRPr="00E92FC0" w:rsidRDefault="001440C7" w:rsidP="001440C7">
      <w:pPr>
        <w:shd w:val="clear" w:color="auto" w:fill="FFFFFF"/>
        <w:spacing w:after="0" w:line="360" w:lineRule="auto"/>
        <w:jc w:val="center"/>
        <w:outlineLvl w:val="0"/>
        <w:rPr>
          <w:b/>
          <w:sz w:val="32"/>
          <w:szCs w:val="32"/>
        </w:rPr>
      </w:pPr>
      <w:r w:rsidRPr="00E92FC0">
        <w:rPr>
          <w:b/>
          <w:sz w:val="32"/>
          <w:szCs w:val="32"/>
        </w:rPr>
        <w:t>Результаты изучения предмета «Литература»</w:t>
      </w:r>
    </w:p>
    <w:p w:rsidR="001440C7" w:rsidRPr="00E92FC0" w:rsidRDefault="001440C7" w:rsidP="001440C7">
      <w:pPr>
        <w:shd w:val="clear" w:color="auto" w:fill="FFFFFF"/>
        <w:spacing w:after="0" w:line="360" w:lineRule="auto"/>
        <w:jc w:val="both"/>
        <w:outlineLvl w:val="0"/>
        <w:rPr>
          <w:b/>
          <w:sz w:val="28"/>
          <w:szCs w:val="28"/>
        </w:rPr>
      </w:pPr>
    </w:p>
    <w:p w:rsidR="001440C7" w:rsidRPr="00E92FC0" w:rsidRDefault="001440C7" w:rsidP="001440C7">
      <w:p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b/>
          <w:sz w:val="28"/>
          <w:szCs w:val="28"/>
        </w:rPr>
        <w:t>Личностными результатами</w:t>
      </w:r>
      <w:r w:rsidRPr="00E92FC0">
        <w:rPr>
          <w:sz w:val="28"/>
          <w:szCs w:val="28"/>
        </w:rPr>
        <w:t xml:space="preserve"> выпускников основной школы, формируемыми при изучении предмета «Литература», являются:</w:t>
      </w:r>
    </w:p>
    <w:p w:rsidR="001440C7" w:rsidRPr="00E92FC0" w:rsidRDefault="001440C7" w:rsidP="001440C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440C7" w:rsidRPr="00E92FC0" w:rsidRDefault="001440C7" w:rsidP="001440C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1440C7" w:rsidRPr="00E92FC0" w:rsidRDefault="001440C7" w:rsidP="001440C7">
      <w:p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  <w:proofErr w:type="spellStart"/>
      <w:r w:rsidRPr="00E92FC0">
        <w:rPr>
          <w:b/>
          <w:sz w:val="28"/>
          <w:szCs w:val="28"/>
        </w:rPr>
        <w:t>Метапредметные</w:t>
      </w:r>
      <w:proofErr w:type="spellEnd"/>
      <w:r w:rsidRPr="00E92FC0">
        <w:rPr>
          <w:b/>
          <w:sz w:val="28"/>
          <w:szCs w:val="28"/>
        </w:rPr>
        <w:t xml:space="preserve"> результаты</w:t>
      </w:r>
      <w:r w:rsidRPr="00E92FC0">
        <w:rPr>
          <w:sz w:val="28"/>
          <w:szCs w:val="28"/>
        </w:rPr>
        <w:t xml:space="preserve"> изучения предмета «Литература» в основной школе проявляются </w:t>
      </w:r>
      <w:proofErr w:type="gramStart"/>
      <w:r w:rsidRPr="00E92FC0">
        <w:rPr>
          <w:sz w:val="28"/>
          <w:szCs w:val="28"/>
        </w:rPr>
        <w:t>в</w:t>
      </w:r>
      <w:proofErr w:type="gramEnd"/>
      <w:r w:rsidRPr="00E92FC0">
        <w:rPr>
          <w:sz w:val="28"/>
          <w:szCs w:val="28"/>
        </w:rPr>
        <w:t>:</w:t>
      </w:r>
    </w:p>
    <w:p w:rsidR="001440C7" w:rsidRPr="00E92FC0" w:rsidRDefault="001440C7" w:rsidP="001440C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proofErr w:type="gramStart"/>
      <w:r w:rsidRPr="00E92FC0">
        <w:rPr>
          <w:sz w:val="28"/>
          <w:szCs w:val="28"/>
        </w:rPr>
        <w:t>умении</w:t>
      </w:r>
      <w:proofErr w:type="gramEnd"/>
      <w:r w:rsidRPr="00E92FC0">
        <w:rPr>
          <w:sz w:val="28"/>
          <w:szCs w:val="28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440C7" w:rsidRPr="00E92FC0" w:rsidRDefault="001440C7" w:rsidP="001440C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proofErr w:type="gramStart"/>
      <w:r w:rsidRPr="00E92FC0">
        <w:rPr>
          <w:sz w:val="28"/>
          <w:szCs w:val="28"/>
        </w:rPr>
        <w:t>умении</w:t>
      </w:r>
      <w:proofErr w:type="gramEnd"/>
      <w:r w:rsidRPr="00E92FC0">
        <w:rPr>
          <w:sz w:val="28"/>
          <w:szCs w:val="28"/>
        </w:rPr>
        <w:t xml:space="preserve"> самостоятельно организовывать собственную деятельность, оценивать её, определять сферу своих интересов;</w:t>
      </w:r>
    </w:p>
    <w:p w:rsidR="001440C7" w:rsidRPr="00E92FC0" w:rsidRDefault="001440C7" w:rsidP="001440C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proofErr w:type="gramStart"/>
      <w:r w:rsidRPr="00E92FC0">
        <w:rPr>
          <w:sz w:val="28"/>
          <w:szCs w:val="28"/>
        </w:rPr>
        <w:lastRenderedPageBreak/>
        <w:t>умении</w:t>
      </w:r>
      <w:proofErr w:type="gramEnd"/>
      <w:r w:rsidRPr="00E92FC0">
        <w:rPr>
          <w:sz w:val="28"/>
          <w:szCs w:val="28"/>
        </w:rPr>
        <w:t xml:space="preserve"> работать с разными источниками информации, находить её, анализировать, использовать в самостоятельной деятельности.</w:t>
      </w:r>
    </w:p>
    <w:p w:rsidR="001440C7" w:rsidRPr="00E92FC0" w:rsidRDefault="001440C7" w:rsidP="001440C7">
      <w:pPr>
        <w:shd w:val="clear" w:color="auto" w:fill="FFFFFF"/>
        <w:spacing w:after="0" w:line="360" w:lineRule="auto"/>
        <w:ind w:left="720"/>
        <w:jc w:val="both"/>
        <w:outlineLvl w:val="0"/>
        <w:rPr>
          <w:sz w:val="28"/>
          <w:szCs w:val="28"/>
        </w:rPr>
      </w:pPr>
    </w:p>
    <w:p w:rsidR="001440C7" w:rsidRPr="00E92FC0" w:rsidRDefault="001440C7" w:rsidP="001440C7">
      <w:p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b/>
          <w:sz w:val="28"/>
          <w:szCs w:val="28"/>
        </w:rPr>
        <w:t>Предметные результаты</w:t>
      </w:r>
      <w:r w:rsidRPr="00E92FC0">
        <w:rPr>
          <w:sz w:val="28"/>
          <w:szCs w:val="28"/>
        </w:rPr>
        <w:t xml:space="preserve"> выпускников основной школы состоят в следующем:</w:t>
      </w:r>
    </w:p>
    <w:p w:rsidR="001440C7" w:rsidRPr="00E92FC0" w:rsidRDefault="001440C7" w:rsidP="001440C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i/>
          <w:sz w:val="28"/>
          <w:szCs w:val="28"/>
        </w:rPr>
        <w:t>в познавательной сфере</w:t>
      </w:r>
      <w:r w:rsidRPr="00E92FC0">
        <w:rPr>
          <w:sz w:val="28"/>
          <w:szCs w:val="28"/>
        </w:rPr>
        <w:t>:</w:t>
      </w:r>
    </w:p>
    <w:p w:rsidR="001440C7" w:rsidRPr="00E92FC0" w:rsidRDefault="001440C7" w:rsidP="001440C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18в., русских писателей 19-20вв., литературы народов России и зарубежной литературы;</w:t>
      </w:r>
    </w:p>
    <w:p w:rsidR="001440C7" w:rsidRPr="00E92FC0" w:rsidRDefault="001440C7" w:rsidP="001440C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ценностей и их современного звучания;</w:t>
      </w:r>
    </w:p>
    <w:p w:rsidR="001440C7" w:rsidRPr="00E92FC0" w:rsidRDefault="001440C7" w:rsidP="001440C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440C7" w:rsidRPr="00E92FC0" w:rsidRDefault="001440C7" w:rsidP="001440C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1440C7" w:rsidRPr="00E92FC0" w:rsidRDefault="001440C7" w:rsidP="001440C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1440C7" w:rsidRPr="00E92FC0" w:rsidRDefault="001440C7" w:rsidP="001440C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i/>
          <w:sz w:val="28"/>
          <w:szCs w:val="28"/>
        </w:rPr>
        <w:t>в ценностно-ориентационной сфере</w:t>
      </w:r>
      <w:r w:rsidRPr="00E92FC0">
        <w:rPr>
          <w:sz w:val="28"/>
          <w:szCs w:val="28"/>
        </w:rPr>
        <w:t>:</w:t>
      </w:r>
    </w:p>
    <w:p w:rsidR="001440C7" w:rsidRPr="00E92FC0" w:rsidRDefault="001440C7" w:rsidP="001440C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440C7" w:rsidRPr="00E92FC0" w:rsidRDefault="001440C7" w:rsidP="001440C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lastRenderedPageBreak/>
        <w:t>формулирование собственного отношения к произведениям русской литературы, их оценка;</w:t>
      </w:r>
    </w:p>
    <w:p w:rsidR="001440C7" w:rsidRPr="00E92FC0" w:rsidRDefault="001440C7" w:rsidP="001440C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собственная интерпретация (в отдельных случаях) изученных литературных произведений;</w:t>
      </w:r>
    </w:p>
    <w:p w:rsidR="001440C7" w:rsidRPr="00E92FC0" w:rsidRDefault="001440C7" w:rsidP="001440C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понимание авторской позиции и своё отношение к ней;</w:t>
      </w:r>
    </w:p>
    <w:p w:rsidR="001440C7" w:rsidRPr="00E92FC0" w:rsidRDefault="001440C7" w:rsidP="001440C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i/>
          <w:sz w:val="28"/>
          <w:szCs w:val="28"/>
        </w:rPr>
        <w:t>в коммуникативной сфере</w:t>
      </w:r>
      <w:r w:rsidRPr="00E92FC0">
        <w:rPr>
          <w:sz w:val="28"/>
          <w:szCs w:val="28"/>
        </w:rPr>
        <w:t>:</w:t>
      </w:r>
    </w:p>
    <w:p w:rsidR="001440C7" w:rsidRPr="00E92FC0" w:rsidRDefault="001440C7" w:rsidP="001440C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1440C7" w:rsidRPr="00E92FC0" w:rsidRDefault="001440C7" w:rsidP="001440C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440C7" w:rsidRPr="00E92FC0" w:rsidRDefault="001440C7" w:rsidP="001440C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440C7" w:rsidRPr="00E92FC0" w:rsidRDefault="001440C7" w:rsidP="001440C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i/>
          <w:sz w:val="28"/>
          <w:szCs w:val="28"/>
        </w:rPr>
        <w:t>в эстетической сфере</w:t>
      </w:r>
      <w:r w:rsidRPr="00E92FC0">
        <w:rPr>
          <w:sz w:val="28"/>
          <w:szCs w:val="28"/>
        </w:rPr>
        <w:t>:</w:t>
      </w:r>
    </w:p>
    <w:p w:rsidR="001440C7" w:rsidRPr="00E92FC0" w:rsidRDefault="001440C7" w:rsidP="001440C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понимание образной природы литературы как явления словесного искусства; эстетическое восприятие  произведений литературы; формирование эстетического вкуса;</w:t>
      </w:r>
    </w:p>
    <w:p w:rsidR="001440C7" w:rsidRPr="00E92FC0" w:rsidRDefault="001440C7" w:rsidP="001440C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E92FC0">
        <w:rPr>
          <w:sz w:val="28"/>
          <w:szCs w:val="28"/>
        </w:rPr>
        <w:t>дств в с</w:t>
      </w:r>
      <w:proofErr w:type="gramEnd"/>
      <w:r w:rsidRPr="00E92FC0">
        <w:rPr>
          <w:sz w:val="28"/>
          <w:szCs w:val="28"/>
        </w:rPr>
        <w:t>оздании художественных образов литературных произведений.</w:t>
      </w:r>
    </w:p>
    <w:p w:rsidR="001440C7" w:rsidRPr="00E92FC0" w:rsidRDefault="001440C7" w:rsidP="001440C7">
      <w:pPr>
        <w:shd w:val="clear" w:color="auto" w:fill="FFFFFF"/>
        <w:spacing w:after="0" w:line="360" w:lineRule="auto"/>
        <w:ind w:left="2520"/>
        <w:jc w:val="both"/>
        <w:outlineLvl w:val="0"/>
        <w:rPr>
          <w:sz w:val="28"/>
          <w:szCs w:val="28"/>
        </w:rPr>
      </w:pPr>
    </w:p>
    <w:p w:rsidR="001440C7" w:rsidRPr="00E92FC0" w:rsidRDefault="001440C7" w:rsidP="001440C7">
      <w:pPr>
        <w:shd w:val="clear" w:color="auto" w:fill="FFFFFF"/>
        <w:spacing w:after="0" w:line="360" w:lineRule="auto"/>
        <w:ind w:left="2580"/>
        <w:jc w:val="both"/>
        <w:outlineLvl w:val="0"/>
        <w:rPr>
          <w:sz w:val="28"/>
          <w:szCs w:val="28"/>
        </w:rPr>
      </w:pPr>
    </w:p>
    <w:p w:rsidR="00824B63" w:rsidRDefault="00824B63" w:rsidP="001440C7">
      <w:pPr>
        <w:shd w:val="clear" w:color="auto" w:fill="FFFFFF"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824B63" w:rsidRDefault="00824B63" w:rsidP="001440C7">
      <w:pPr>
        <w:shd w:val="clear" w:color="auto" w:fill="FFFFFF"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824B63" w:rsidRDefault="00824B63" w:rsidP="001440C7">
      <w:pPr>
        <w:shd w:val="clear" w:color="auto" w:fill="FFFFFF"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1440C7" w:rsidRPr="00E92FC0" w:rsidRDefault="001440C7" w:rsidP="001440C7">
      <w:pPr>
        <w:shd w:val="clear" w:color="auto" w:fill="FFFFFF"/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E92FC0">
        <w:rPr>
          <w:b/>
          <w:sz w:val="28"/>
          <w:szCs w:val="28"/>
        </w:rPr>
        <w:lastRenderedPageBreak/>
        <w:t>Требования к уровню подготовки учащихся 5 класса</w:t>
      </w:r>
    </w:p>
    <w:p w:rsidR="001440C7" w:rsidRPr="00E92FC0" w:rsidRDefault="001440C7" w:rsidP="001440C7">
      <w:p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 результате изучения литературы ученик должен знать/уметь: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правильно, бегло и выразительно читать тексты художественных и публицистических произведений;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выразительно читать произведения или отрывков из них наизусть;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осмысливать и анализировать изучаемое в школе или прочитанное самостоятельно художественное произведение (сказка, стихотворение, глава повести и пр.);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обосновывать своё суждение, давать характеристику героям, аргументировать отзыв о прочитанном произведении;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выявлять роль героя, портрета, описания, детали, авторской оценки в раскрытии содержания прочитанного произведения;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составлять простой и сложный планы изучаемого произведения;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объяснять роль художественных особенностей произведения и пользоваться справочным аппаратом учебника;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владеть монологической и диалогической речью;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письменно отвечать на вопросы, писать сочинения на литературную и свободную темы;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выявлять авторское отношение к героям;</w:t>
      </w:r>
    </w:p>
    <w:p w:rsidR="001440C7" w:rsidRPr="00E92FC0" w:rsidRDefault="001440C7" w:rsidP="001440C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sz w:val="28"/>
          <w:szCs w:val="28"/>
        </w:rPr>
      </w:pPr>
      <w:r w:rsidRPr="00E92FC0">
        <w:rPr>
          <w:sz w:val="28"/>
          <w:szCs w:val="28"/>
        </w:rPr>
        <w:t>высказывать собственное суждение об иллюстрациях.</w:t>
      </w:r>
    </w:p>
    <w:p w:rsidR="001440C7" w:rsidRPr="00E92FC0" w:rsidRDefault="001440C7" w:rsidP="001440C7">
      <w:p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</w:p>
    <w:p w:rsidR="00824B63" w:rsidRDefault="00824B63" w:rsidP="001440C7">
      <w:pPr>
        <w:spacing w:after="0" w:line="360" w:lineRule="auto"/>
        <w:jc w:val="center"/>
        <w:rPr>
          <w:sz w:val="28"/>
          <w:szCs w:val="28"/>
        </w:rPr>
      </w:pPr>
    </w:p>
    <w:p w:rsidR="00824B63" w:rsidRDefault="00824B63" w:rsidP="001440C7">
      <w:pPr>
        <w:spacing w:after="0" w:line="360" w:lineRule="auto"/>
        <w:jc w:val="center"/>
        <w:rPr>
          <w:sz w:val="28"/>
          <w:szCs w:val="28"/>
        </w:rPr>
      </w:pPr>
    </w:p>
    <w:p w:rsidR="00824B63" w:rsidRDefault="00824B63" w:rsidP="001440C7">
      <w:pPr>
        <w:spacing w:after="0" w:line="360" w:lineRule="auto"/>
        <w:jc w:val="center"/>
        <w:rPr>
          <w:sz w:val="28"/>
          <w:szCs w:val="28"/>
        </w:rPr>
      </w:pPr>
    </w:p>
    <w:p w:rsidR="00824B63" w:rsidRDefault="00824B63" w:rsidP="001440C7">
      <w:pPr>
        <w:spacing w:after="0" w:line="360" w:lineRule="auto"/>
        <w:jc w:val="center"/>
        <w:rPr>
          <w:sz w:val="28"/>
          <w:szCs w:val="28"/>
        </w:rPr>
      </w:pPr>
    </w:p>
    <w:p w:rsidR="001440C7" w:rsidRDefault="001440C7" w:rsidP="001440C7">
      <w:pPr>
        <w:spacing w:after="0" w:line="360" w:lineRule="auto"/>
        <w:jc w:val="center"/>
        <w:rPr>
          <w:b/>
          <w:sz w:val="28"/>
          <w:szCs w:val="28"/>
        </w:rPr>
      </w:pPr>
      <w:r w:rsidRPr="00B02E9E">
        <w:rPr>
          <w:b/>
          <w:sz w:val="28"/>
          <w:szCs w:val="28"/>
        </w:rPr>
        <w:lastRenderedPageBreak/>
        <w:t>Оценка сочинений и изложений.</w:t>
      </w:r>
    </w:p>
    <w:p w:rsidR="001440C7" w:rsidRPr="00B02E9E" w:rsidRDefault="001440C7" w:rsidP="001440C7">
      <w:pPr>
        <w:spacing w:after="0" w:line="360" w:lineRule="auto"/>
        <w:jc w:val="center"/>
        <w:rPr>
          <w:b/>
          <w:sz w:val="28"/>
          <w:szCs w:val="28"/>
        </w:rPr>
      </w:pPr>
    </w:p>
    <w:p w:rsidR="001440C7" w:rsidRPr="00B02E9E" w:rsidRDefault="001440C7" w:rsidP="001440C7">
      <w:pPr>
        <w:spacing w:after="0" w:line="360" w:lineRule="auto"/>
        <w:rPr>
          <w:sz w:val="28"/>
          <w:szCs w:val="28"/>
        </w:rPr>
      </w:pPr>
      <w:r w:rsidRPr="00107DE5">
        <w:rPr>
          <w:b/>
          <w:sz w:val="28"/>
          <w:szCs w:val="28"/>
        </w:rPr>
        <w:t>ОТМЕТКА «5»</w:t>
      </w:r>
      <w:r w:rsidRPr="00B02E9E">
        <w:rPr>
          <w:sz w:val="28"/>
          <w:szCs w:val="28"/>
        </w:rPr>
        <w:t xml:space="preserve"> ставится, если: 1) содержание работы полностью соответствует теме; 2) фактические ошибки отсутствуют; 3) содержание излагается последовательно; 4) работа отличается богатством словаря, разнообразием используемых конструкций, точностью словоупотребления; 5) достигнуто стилевое единство и выразительность текста. </w:t>
      </w:r>
      <w:r w:rsidRPr="00B02E9E">
        <w:rPr>
          <w:i/>
          <w:sz w:val="28"/>
          <w:szCs w:val="28"/>
        </w:rPr>
        <w:t xml:space="preserve">В работе допускается 1 недочёт в содержании, 1-2 </w:t>
      </w:r>
      <w:proofErr w:type="gramStart"/>
      <w:r w:rsidRPr="00B02E9E">
        <w:rPr>
          <w:i/>
          <w:sz w:val="28"/>
          <w:szCs w:val="28"/>
        </w:rPr>
        <w:t>речевых</w:t>
      </w:r>
      <w:proofErr w:type="gramEnd"/>
      <w:r w:rsidRPr="00B02E9E">
        <w:rPr>
          <w:i/>
          <w:sz w:val="28"/>
          <w:szCs w:val="28"/>
        </w:rPr>
        <w:t xml:space="preserve"> недочёта, 1 грамматическая ошибка.</w:t>
      </w:r>
    </w:p>
    <w:p w:rsidR="001440C7" w:rsidRPr="00B02E9E" w:rsidRDefault="001440C7" w:rsidP="001440C7">
      <w:pPr>
        <w:spacing w:after="0" w:line="360" w:lineRule="auto"/>
        <w:rPr>
          <w:sz w:val="28"/>
          <w:szCs w:val="28"/>
        </w:rPr>
      </w:pPr>
      <w:r w:rsidRPr="00B02E9E">
        <w:rPr>
          <w:b/>
          <w:sz w:val="28"/>
          <w:szCs w:val="28"/>
        </w:rPr>
        <w:t>ОТМЕТКА «4»</w:t>
      </w:r>
      <w:r w:rsidRPr="00B02E9E">
        <w:rPr>
          <w:sz w:val="28"/>
          <w:szCs w:val="28"/>
        </w:rPr>
        <w:t xml:space="preserve"> ставится, если: 1) содержание работы в основном соответствует теме (имеются незначительные отклонения от темы); 2) содержание в основном достоверно, но имеются единичные фактические неточности; 3) имеются незначительные нарушения последовательности в изложении мыслей; 4) лексический и грамматический строй речи недостаточно разнообразен; </w:t>
      </w:r>
      <w:proofErr w:type="gramStart"/>
      <w:r w:rsidRPr="00B02E9E">
        <w:rPr>
          <w:sz w:val="28"/>
          <w:szCs w:val="28"/>
        </w:rPr>
        <w:t xml:space="preserve">5) </w:t>
      </w:r>
      <w:proofErr w:type="gramEnd"/>
      <w:r w:rsidRPr="00B02E9E">
        <w:rPr>
          <w:sz w:val="28"/>
          <w:szCs w:val="28"/>
        </w:rPr>
        <w:t xml:space="preserve">стиль работы отличается единством и достаточной выразительностью. </w:t>
      </w:r>
      <w:r w:rsidRPr="00B02E9E">
        <w:rPr>
          <w:i/>
          <w:sz w:val="28"/>
          <w:szCs w:val="28"/>
        </w:rPr>
        <w:t>В работе допускается не более 2 недочётов в содержании, не более 3-4 речевых недочётов, 2 грамматических ошибок.</w:t>
      </w:r>
    </w:p>
    <w:p w:rsidR="001440C7" w:rsidRPr="00B02E9E" w:rsidRDefault="001440C7" w:rsidP="001440C7">
      <w:pPr>
        <w:spacing w:after="0" w:line="360" w:lineRule="auto"/>
        <w:rPr>
          <w:i/>
          <w:sz w:val="28"/>
          <w:szCs w:val="28"/>
        </w:rPr>
      </w:pPr>
      <w:r w:rsidRPr="00B02E9E">
        <w:rPr>
          <w:b/>
          <w:sz w:val="28"/>
          <w:szCs w:val="28"/>
        </w:rPr>
        <w:t>ОТМЕТКА «3»</w:t>
      </w:r>
      <w:r w:rsidRPr="00B02E9E">
        <w:rPr>
          <w:sz w:val="28"/>
          <w:szCs w:val="28"/>
        </w:rPr>
        <w:t xml:space="preserve"> ставится, если: 1) в работе допущены существенные отклонения от темы; 2) работа достоверна в главном, но в ней имеются отдельные фактические неточности; 3) допущены отдельные нарушения последовательности изложения; 4) беден словарь и однообразны употребляемые синтаксические конструкции, встречается неправильное словоупотребление; </w:t>
      </w:r>
      <w:proofErr w:type="gramStart"/>
      <w:r w:rsidRPr="00B02E9E">
        <w:rPr>
          <w:sz w:val="28"/>
          <w:szCs w:val="28"/>
        </w:rPr>
        <w:t xml:space="preserve">5) </w:t>
      </w:r>
      <w:proofErr w:type="gramEnd"/>
      <w:r w:rsidRPr="00B02E9E">
        <w:rPr>
          <w:sz w:val="28"/>
          <w:szCs w:val="28"/>
        </w:rPr>
        <w:t xml:space="preserve">стиль работы не отличается единством, речь недостаточна выразительна. </w:t>
      </w:r>
      <w:r w:rsidRPr="00B02E9E">
        <w:rPr>
          <w:i/>
          <w:sz w:val="28"/>
          <w:szCs w:val="28"/>
        </w:rPr>
        <w:t>В работе допускается не более 4 недочетов в содержании, 5 речевых недочётов, 4 грамматических ошибок.</w:t>
      </w:r>
    </w:p>
    <w:p w:rsidR="001440C7" w:rsidRDefault="001440C7" w:rsidP="001440C7">
      <w:pPr>
        <w:spacing w:after="0" w:line="360" w:lineRule="auto"/>
        <w:rPr>
          <w:i/>
          <w:sz w:val="28"/>
          <w:szCs w:val="28"/>
        </w:rPr>
      </w:pPr>
      <w:r w:rsidRPr="00B02E9E">
        <w:rPr>
          <w:b/>
          <w:sz w:val="28"/>
          <w:szCs w:val="28"/>
        </w:rPr>
        <w:t>ОТМЕТКА «2»</w:t>
      </w:r>
      <w:r w:rsidRPr="00B02E9E">
        <w:rPr>
          <w:sz w:val="28"/>
          <w:szCs w:val="28"/>
        </w:rPr>
        <w:t xml:space="preserve"> ставится, если: 1) работа не соответствует теме; 2) допущено много фактических неточностей; 3) нарушена последовательность изложения мыслей во всех частях работы, отсутствует связь между ними, работа не соответствует плану; 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 5) нарушено стилевое единство текста. </w:t>
      </w:r>
      <w:r w:rsidRPr="00B02E9E">
        <w:rPr>
          <w:i/>
          <w:sz w:val="28"/>
          <w:szCs w:val="28"/>
        </w:rPr>
        <w:t>В работе допущено 6 недочётов в содержании, до 7 речевых недочётов и до 7 грамматических ошибок.</w:t>
      </w:r>
    </w:p>
    <w:p w:rsidR="001440C7" w:rsidRPr="00B02E9E" w:rsidRDefault="001440C7" w:rsidP="001440C7">
      <w:pPr>
        <w:spacing w:after="0" w:line="360" w:lineRule="auto"/>
        <w:rPr>
          <w:i/>
          <w:sz w:val="28"/>
          <w:szCs w:val="28"/>
        </w:rPr>
      </w:pPr>
    </w:p>
    <w:p w:rsidR="001440C7" w:rsidRPr="00B02E9E" w:rsidRDefault="001440C7" w:rsidP="001440C7">
      <w:pPr>
        <w:spacing w:after="0"/>
        <w:jc w:val="center"/>
        <w:rPr>
          <w:b/>
          <w:sz w:val="28"/>
          <w:szCs w:val="28"/>
        </w:rPr>
      </w:pPr>
      <w:r w:rsidRPr="00B02E9E">
        <w:rPr>
          <w:b/>
          <w:sz w:val="28"/>
          <w:szCs w:val="28"/>
        </w:rPr>
        <w:lastRenderedPageBreak/>
        <w:t>Критерии оценки письменных работ по литературе.</w:t>
      </w:r>
    </w:p>
    <w:p w:rsidR="001440C7" w:rsidRPr="00B02E9E" w:rsidRDefault="001440C7" w:rsidP="001440C7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3"/>
        <w:gridCol w:w="2339"/>
        <w:gridCol w:w="2340"/>
        <w:gridCol w:w="2340"/>
        <w:gridCol w:w="1339"/>
        <w:gridCol w:w="1502"/>
        <w:gridCol w:w="3573"/>
      </w:tblGrid>
      <w:tr w:rsidR="001440C7" w:rsidRPr="00B02E9E" w:rsidTr="00D27CE4">
        <w:trPr>
          <w:trHeight w:val="400"/>
        </w:trPr>
        <w:tc>
          <w:tcPr>
            <w:tcW w:w="1380" w:type="dxa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89" w:type="dxa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КОЛ-ВО КЛ. СОЧИНЕНИЙ</w:t>
            </w:r>
          </w:p>
        </w:tc>
        <w:tc>
          <w:tcPr>
            <w:tcW w:w="2389" w:type="dxa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КОЛ-ВО ДОМ. СОЧИНЕНИЙ</w:t>
            </w:r>
          </w:p>
        </w:tc>
        <w:tc>
          <w:tcPr>
            <w:tcW w:w="2389" w:type="dxa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ОБЪЁМ СОЧИНЕНИЙ</w:t>
            </w:r>
          </w:p>
        </w:tc>
        <w:tc>
          <w:tcPr>
            <w:tcW w:w="2980" w:type="dxa"/>
            <w:gridSpan w:val="2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ТЕХНИКА ЧТЕНИЯ</w:t>
            </w:r>
          </w:p>
        </w:tc>
        <w:tc>
          <w:tcPr>
            <w:tcW w:w="3825" w:type="dxa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ОЦЕНКА СОЧИНЕНИЙ ЗА ГРАМОТНОСТЬ</w:t>
            </w:r>
          </w:p>
        </w:tc>
      </w:tr>
      <w:tr w:rsidR="001440C7" w:rsidRPr="00B02E9E" w:rsidTr="00D27CE4">
        <w:trPr>
          <w:trHeight w:val="560"/>
        </w:trPr>
        <w:tc>
          <w:tcPr>
            <w:tcW w:w="1380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ВСЛУХ</w:t>
            </w: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ПРО СЕБЯ</w:t>
            </w:r>
          </w:p>
        </w:tc>
        <w:tc>
          <w:tcPr>
            <w:tcW w:w="3825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40C7" w:rsidRPr="001440C7" w:rsidTr="00D27CE4">
        <w:tc>
          <w:tcPr>
            <w:tcW w:w="1380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5 кл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0,5-1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120 слов</w:t>
            </w: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140-170</w:t>
            </w:r>
          </w:p>
        </w:tc>
        <w:tc>
          <w:tcPr>
            <w:tcW w:w="3825" w:type="dxa"/>
            <w:vMerge w:val="restart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02E9E">
              <w:rPr>
                <w:b/>
                <w:sz w:val="28"/>
                <w:szCs w:val="28"/>
                <w:lang w:val="en-US"/>
              </w:rPr>
              <w:t>«5»</w:t>
            </w:r>
            <w:r w:rsidRPr="00B02E9E">
              <w:rPr>
                <w:sz w:val="28"/>
                <w:szCs w:val="28"/>
                <w:lang w:val="en-US"/>
              </w:rPr>
              <w:t xml:space="preserve"> - I-1, V-0;  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02E9E">
              <w:rPr>
                <w:sz w:val="28"/>
                <w:szCs w:val="28"/>
                <w:lang w:val="en-US"/>
              </w:rPr>
              <w:t>I-0, V-1;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02E9E">
              <w:rPr>
                <w:b/>
                <w:sz w:val="28"/>
                <w:szCs w:val="28"/>
                <w:lang w:val="en-US"/>
              </w:rPr>
              <w:t>«4»</w:t>
            </w:r>
            <w:r w:rsidRPr="00B02E9E">
              <w:rPr>
                <w:sz w:val="28"/>
                <w:szCs w:val="28"/>
                <w:lang w:val="en-US"/>
              </w:rPr>
              <w:t xml:space="preserve"> - I-3, V-2;  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02E9E">
              <w:rPr>
                <w:sz w:val="28"/>
                <w:szCs w:val="28"/>
                <w:lang w:val="en-US"/>
              </w:rPr>
              <w:t xml:space="preserve">I-2, V-2;  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02E9E">
              <w:rPr>
                <w:sz w:val="28"/>
                <w:szCs w:val="28"/>
                <w:lang w:val="en-US"/>
              </w:rPr>
              <w:t>I-1, V-4;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02E9E">
              <w:rPr>
                <w:b/>
                <w:sz w:val="28"/>
                <w:szCs w:val="28"/>
                <w:lang w:val="en-US"/>
              </w:rPr>
              <w:t>«3»</w:t>
            </w:r>
            <w:r w:rsidRPr="00B02E9E">
              <w:rPr>
                <w:sz w:val="28"/>
                <w:szCs w:val="28"/>
                <w:lang w:val="en-US"/>
              </w:rPr>
              <w:t xml:space="preserve"> - I-6, V-4;  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02E9E">
              <w:rPr>
                <w:sz w:val="28"/>
                <w:szCs w:val="28"/>
                <w:lang w:val="en-US"/>
              </w:rPr>
              <w:t xml:space="preserve">I-4, V-6. </w:t>
            </w:r>
          </w:p>
        </w:tc>
      </w:tr>
      <w:tr w:rsidR="001440C7" w:rsidRPr="00B02E9E" w:rsidTr="00D27CE4">
        <w:tc>
          <w:tcPr>
            <w:tcW w:w="1380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6 кл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1-2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140 слов</w:t>
            </w: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170-210</w:t>
            </w:r>
          </w:p>
        </w:tc>
        <w:tc>
          <w:tcPr>
            <w:tcW w:w="3825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40C7" w:rsidRPr="00B02E9E" w:rsidTr="00D27CE4">
        <w:tc>
          <w:tcPr>
            <w:tcW w:w="1380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7 кл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2-3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150 слов</w:t>
            </w: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210-250</w:t>
            </w:r>
          </w:p>
        </w:tc>
        <w:tc>
          <w:tcPr>
            <w:tcW w:w="3825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40C7" w:rsidRPr="00B02E9E" w:rsidTr="00D27CE4">
        <w:tc>
          <w:tcPr>
            <w:tcW w:w="1380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8 кл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3-4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150 слов</w:t>
            </w: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250-260</w:t>
            </w:r>
          </w:p>
        </w:tc>
        <w:tc>
          <w:tcPr>
            <w:tcW w:w="3825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40C7" w:rsidRPr="00B02E9E" w:rsidTr="00D27CE4">
        <w:tc>
          <w:tcPr>
            <w:tcW w:w="1380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9 кл</w:t>
            </w:r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4-5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5-6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150 слов</w:t>
            </w: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260-280</w:t>
            </w:r>
          </w:p>
        </w:tc>
        <w:tc>
          <w:tcPr>
            <w:tcW w:w="3825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40C7" w:rsidRPr="00B02E9E" w:rsidTr="00D27CE4">
        <w:tc>
          <w:tcPr>
            <w:tcW w:w="1380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10 кл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4-5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5-6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40C7" w:rsidRPr="00B02E9E" w:rsidTr="00D27CE4">
        <w:tc>
          <w:tcPr>
            <w:tcW w:w="1380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02E9E">
              <w:rPr>
                <w:b/>
                <w:sz w:val="28"/>
                <w:szCs w:val="28"/>
              </w:rPr>
              <w:t>11 кл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4-5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E9E">
              <w:rPr>
                <w:sz w:val="28"/>
                <w:szCs w:val="28"/>
              </w:rPr>
              <w:t xml:space="preserve">5-6 </w:t>
            </w:r>
            <w:proofErr w:type="spellStart"/>
            <w:proofErr w:type="gramStart"/>
            <w:r w:rsidRPr="00B02E9E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1440C7" w:rsidRPr="00B02E9E" w:rsidRDefault="001440C7" w:rsidP="00D27C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440C7" w:rsidRPr="00B02E9E" w:rsidRDefault="001440C7" w:rsidP="001440C7">
      <w:pPr>
        <w:spacing w:after="0" w:line="360" w:lineRule="auto"/>
        <w:jc w:val="center"/>
        <w:rPr>
          <w:sz w:val="28"/>
          <w:szCs w:val="28"/>
        </w:rPr>
      </w:pPr>
    </w:p>
    <w:p w:rsidR="001440C7" w:rsidRPr="00B02E9E" w:rsidRDefault="001440C7" w:rsidP="001440C7">
      <w:pPr>
        <w:spacing w:after="0" w:line="360" w:lineRule="auto"/>
        <w:rPr>
          <w:sz w:val="28"/>
          <w:szCs w:val="28"/>
        </w:rPr>
      </w:pPr>
    </w:p>
    <w:p w:rsidR="001440C7" w:rsidRPr="00B02E9E" w:rsidRDefault="001440C7" w:rsidP="001440C7">
      <w:pPr>
        <w:spacing w:after="0" w:line="360" w:lineRule="auto"/>
        <w:ind w:left="567"/>
        <w:jc w:val="center"/>
        <w:rPr>
          <w:sz w:val="28"/>
          <w:szCs w:val="28"/>
        </w:rPr>
      </w:pPr>
    </w:p>
    <w:p w:rsidR="001440C7" w:rsidRPr="00B02E9E" w:rsidRDefault="001440C7" w:rsidP="001440C7">
      <w:pPr>
        <w:spacing w:after="0" w:line="360" w:lineRule="auto"/>
        <w:ind w:left="567"/>
        <w:jc w:val="center"/>
        <w:rPr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1440C7" w:rsidRDefault="001440C7" w:rsidP="001440C7">
      <w:pPr>
        <w:spacing w:after="0" w:line="360" w:lineRule="auto"/>
        <w:rPr>
          <w:b/>
          <w:sz w:val="28"/>
          <w:szCs w:val="28"/>
        </w:rPr>
      </w:pPr>
    </w:p>
    <w:p w:rsidR="00B621A8" w:rsidRPr="001440C7" w:rsidRDefault="00B621A8">
      <w:pPr>
        <w:rPr>
          <w:sz w:val="24"/>
          <w:szCs w:val="24"/>
        </w:rPr>
      </w:pPr>
    </w:p>
    <w:sectPr w:rsidR="00B621A8" w:rsidRPr="001440C7" w:rsidSect="00D27CE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1BC"/>
    <w:multiLevelType w:val="hybridMultilevel"/>
    <w:tmpl w:val="B16879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EC2356"/>
    <w:multiLevelType w:val="hybridMultilevel"/>
    <w:tmpl w:val="855E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C8A"/>
    <w:multiLevelType w:val="hybridMultilevel"/>
    <w:tmpl w:val="F832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46B1A"/>
    <w:multiLevelType w:val="hybridMultilevel"/>
    <w:tmpl w:val="FFC01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431B"/>
    <w:multiLevelType w:val="hybridMultilevel"/>
    <w:tmpl w:val="E08288E6"/>
    <w:lvl w:ilvl="0" w:tplc="7E5AD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3148C"/>
    <w:multiLevelType w:val="hybridMultilevel"/>
    <w:tmpl w:val="D0365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4F54DD"/>
    <w:multiLevelType w:val="hybridMultilevel"/>
    <w:tmpl w:val="B642A3E2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1976F84"/>
    <w:multiLevelType w:val="hybridMultilevel"/>
    <w:tmpl w:val="B352CF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83111D"/>
    <w:multiLevelType w:val="hybridMultilevel"/>
    <w:tmpl w:val="83F2565E"/>
    <w:lvl w:ilvl="0" w:tplc="0419000D">
      <w:start w:val="1"/>
      <w:numFmt w:val="bullet"/>
      <w:lvlText w:val=""/>
      <w:lvlJc w:val="left"/>
      <w:pPr>
        <w:tabs>
          <w:tab w:val="num" w:pos="1265"/>
        </w:tabs>
        <w:ind w:left="1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9">
    <w:nsid w:val="4C2F6050"/>
    <w:multiLevelType w:val="hybridMultilevel"/>
    <w:tmpl w:val="748A5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227B0"/>
    <w:multiLevelType w:val="hybridMultilevel"/>
    <w:tmpl w:val="8A08D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720173"/>
    <w:multiLevelType w:val="hybridMultilevel"/>
    <w:tmpl w:val="9034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B7126"/>
    <w:multiLevelType w:val="hybridMultilevel"/>
    <w:tmpl w:val="F8625D50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C9276CA"/>
    <w:multiLevelType w:val="hybridMultilevel"/>
    <w:tmpl w:val="DC3A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C3547"/>
    <w:multiLevelType w:val="hybridMultilevel"/>
    <w:tmpl w:val="497A2C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0A83253"/>
    <w:multiLevelType w:val="hybridMultilevel"/>
    <w:tmpl w:val="CEB82674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9226B4E"/>
    <w:multiLevelType w:val="hybridMultilevel"/>
    <w:tmpl w:val="42C042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54419"/>
    <w:multiLevelType w:val="hybridMultilevel"/>
    <w:tmpl w:val="6EA89D84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C116B28"/>
    <w:multiLevelType w:val="hybridMultilevel"/>
    <w:tmpl w:val="4E8E0A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F647E"/>
    <w:multiLevelType w:val="hybridMultilevel"/>
    <w:tmpl w:val="FF447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D76C6"/>
    <w:multiLevelType w:val="hybridMultilevel"/>
    <w:tmpl w:val="E8128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0"/>
  </w:num>
  <w:num w:numId="5">
    <w:abstractNumId w:val="7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9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6"/>
  </w:num>
  <w:num w:numId="16">
    <w:abstractNumId w:val="17"/>
  </w:num>
  <w:num w:numId="17">
    <w:abstractNumId w:val="12"/>
  </w:num>
  <w:num w:numId="18">
    <w:abstractNumId w:val="13"/>
  </w:num>
  <w:num w:numId="19">
    <w:abstractNumId w:val="11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0C7"/>
    <w:rsid w:val="00066725"/>
    <w:rsid w:val="000F5460"/>
    <w:rsid w:val="0013684C"/>
    <w:rsid w:val="001440C7"/>
    <w:rsid w:val="00162499"/>
    <w:rsid w:val="002C0F8F"/>
    <w:rsid w:val="002D35C8"/>
    <w:rsid w:val="00386D6C"/>
    <w:rsid w:val="003F4E28"/>
    <w:rsid w:val="00461517"/>
    <w:rsid w:val="00667406"/>
    <w:rsid w:val="00670CB7"/>
    <w:rsid w:val="00824B63"/>
    <w:rsid w:val="008467B4"/>
    <w:rsid w:val="008564F8"/>
    <w:rsid w:val="008D7464"/>
    <w:rsid w:val="00A05BE5"/>
    <w:rsid w:val="00AC00F2"/>
    <w:rsid w:val="00B621A8"/>
    <w:rsid w:val="00C00407"/>
    <w:rsid w:val="00C34CBB"/>
    <w:rsid w:val="00CA1B32"/>
    <w:rsid w:val="00D27CE4"/>
    <w:rsid w:val="00E90697"/>
    <w:rsid w:val="00F362EE"/>
    <w:rsid w:val="00F66569"/>
    <w:rsid w:val="00F8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1440C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440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nhideWhenUsed/>
    <w:rsid w:val="001440C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144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4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gi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tera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.1september.ru" TargetMode="External"/><Relationship Id="rId11" Type="http://schemas.openxmlformats.org/officeDocument/2006/relationships/hyperlink" Target="http://www.rv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lit.io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kt590.ru/project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B55C3-82C1-4A4B-8BCB-23976D3B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42</Pages>
  <Words>7964</Words>
  <Characters>45400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Your User Name</cp:lastModifiedBy>
  <cp:revision>22</cp:revision>
  <cp:lastPrinted>2001-12-31T22:13:00Z</cp:lastPrinted>
  <dcterms:created xsi:type="dcterms:W3CDTF">2014-09-29T11:50:00Z</dcterms:created>
  <dcterms:modified xsi:type="dcterms:W3CDTF">2001-12-31T22:19:00Z</dcterms:modified>
</cp:coreProperties>
</file>