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E9A" w:rsidRPr="0064025C" w:rsidRDefault="00992E9A" w:rsidP="0064025C">
      <w:pPr>
        <w:jc w:val="center"/>
        <w:rPr>
          <w:sz w:val="48"/>
          <w:szCs w:val="48"/>
        </w:rPr>
      </w:pPr>
      <w:r w:rsidRPr="0064025C">
        <w:rPr>
          <w:b/>
          <w:i/>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Пропуски букв у младших школьников.</w:t>
      </w:r>
    </w:p>
    <w:p w:rsidR="00992E9A" w:rsidRDefault="00992E9A" w:rsidP="00096CF4">
      <w:pPr>
        <w:ind w:firstLine="709"/>
        <w:rPr>
          <w:sz w:val="32"/>
          <w:szCs w:val="32"/>
        </w:rPr>
      </w:pPr>
    </w:p>
    <w:p w:rsidR="00992E9A" w:rsidRDefault="00992E9A" w:rsidP="00096CF4">
      <w:pPr>
        <w:ind w:firstLine="709"/>
        <w:rPr>
          <w:sz w:val="28"/>
          <w:szCs w:val="28"/>
        </w:rPr>
      </w:pPr>
      <w:r w:rsidRPr="0084316C">
        <w:rPr>
          <w:sz w:val="28"/>
          <w:szCs w:val="28"/>
        </w:rPr>
        <w:t>Уважаемые родители,</w:t>
      </w:r>
      <w:r>
        <w:t xml:space="preserve"> </w:t>
      </w:r>
      <w:r>
        <w:rPr>
          <w:sz w:val="28"/>
          <w:szCs w:val="28"/>
        </w:rPr>
        <w:t xml:space="preserve">многие из Вас столкнулись со специфическими ошибками у своих детей, таких как ПЗИ (пропуски, замены, искажения) букв, слогов. Наиболее часто встречающаяся ошибка – </w:t>
      </w:r>
      <w:r>
        <w:rPr>
          <w:i/>
          <w:sz w:val="28"/>
          <w:szCs w:val="28"/>
        </w:rPr>
        <w:t>пропуск</w:t>
      </w:r>
      <w:r>
        <w:rPr>
          <w:sz w:val="28"/>
          <w:szCs w:val="28"/>
        </w:rPr>
        <w:t xml:space="preserve"> букв, которая относится к специфическим ошибкам письма -  </w:t>
      </w:r>
      <w:proofErr w:type="spellStart"/>
      <w:r>
        <w:rPr>
          <w:i/>
          <w:sz w:val="28"/>
          <w:szCs w:val="28"/>
        </w:rPr>
        <w:t>Дисграфии</w:t>
      </w:r>
      <w:proofErr w:type="spellEnd"/>
      <w:r>
        <w:rPr>
          <w:i/>
          <w:sz w:val="28"/>
          <w:szCs w:val="28"/>
        </w:rPr>
        <w:t>.</w:t>
      </w:r>
      <w:r>
        <w:rPr>
          <w:sz w:val="28"/>
          <w:szCs w:val="28"/>
        </w:rPr>
        <w:t xml:space="preserve"> Но не забывайте, что ошибки делают все люди, но дети с </w:t>
      </w:r>
      <w:proofErr w:type="spellStart"/>
      <w:r>
        <w:rPr>
          <w:i/>
          <w:sz w:val="28"/>
          <w:szCs w:val="28"/>
        </w:rPr>
        <w:t>дисграфией</w:t>
      </w:r>
      <w:proofErr w:type="spellEnd"/>
      <w:r>
        <w:rPr>
          <w:sz w:val="28"/>
          <w:szCs w:val="28"/>
        </w:rPr>
        <w:t xml:space="preserve"> допускают много ошибок, эти ошибки носят </w:t>
      </w:r>
      <w:r>
        <w:rPr>
          <w:sz w:val="28"/>
          <w:szCs w:val="28"/>
          <w:u w:val="single"/>
        </w:rPr>
        <w:t>стойкий</w:t>
      </w:r>
      <w:r>
        <w:rPr>
          <w:sz w:val="28"/>
          <w:szCs w:val="28"/>
        </w:rPr>
        <w:t xml:space="preserve"> характер.</w:t>
      </w:r>
    </w:p>
    <w:p w:rsidR="00992E9A" w:rsidRPr="006522F2" w:rsidRDefault="00992E9A" w:rsidP="00096CF4">
      <w:pPr>
        <w:ind w:firstLine="709"/>
        <w:rPr>
          <w:sz w:val="28"/>
          <w:szCs w:val="28"/>
        </w:rPr>
      </w:pPr>
    </w:p>
    <w:p w:rsidR="00992E9A" w:rsidRPr="005316E2" w:rsidRDefault="00992E9A" w:rsidP="00096CF4">
      <w:pPr>
        <w:ind w:firstLine="709"/>
        <w:rPr>
          <w:b/>
          <w:i/>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316E2">
        <w:rPr>
          <w:b/>
          <w:i/>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Пропуски букв могут быть связаны с различными </w:t>
      </w:r>
      <w:r w:rsidRPr="005316E2">
        <w:rPr>
          <w:b/>
          <w:i/>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причинами</w:t>
      </w:r>
      <w:r w:rsidRPr="005316E2">
        <w:rPr>
          <w:b/>
          <w:i/>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992E9A" w:rsidRPr="00EE1F2D" w:rsidRDefault="00992E9A" w:rsidP="00096CF4">
      <w:pPr>
        <w:ind w:firstLine="709"/>
        <w:rPr>
          <w:i/>
          <w:sz w:val="28"/>
          <w:szCs w:val="28"/>
        </w:rPr>
      </w:pPr>
    </w:p>
    <w:p w:rsidR="00992E9A" w:rsidRPr="005316E2" w:rsidRDefault="00992E9A" w:rsidP="005316E2">
      <w:pPr>
        <w:pStyle w:val="a3"/>
        <w:numPr>
          <w:ilvl w:val="0"/>
          <w:numId w:val="5"/>
        </w:numPr>
        <w:rPr>
          <w:sz w:val="28"/>
          <w:szCs w:val="28"/>
        </w:rPr>
      </w:pPr>
      <w:r w:rsidRPr="005316E2">
        <w:rPr>
          <w:sz w:val="28"/>
          <w:szCs w:val="28"/>
        </w:rPr>
        <w:t xml:space="preserve">- </w:t>
      </w:r>
      <w:proofErr w:type="spellStart"/>
      <w:r w:rsidRPr="00CD70B8">
        <w:rPr>
          <w:i/>
          <w:color w:val="00B0F0"/>
          <w:sz w:val="28"/>
          <w:szCs w:val="28"/>
          <w:u w:val="single"/>
        </w:rPr>
        <w:t>несформированность</w:t>
      </w:r>
      <w:proofErr w:type="spellEnd"/>
      <w:r w:rsidRPr="00CD70B8">
        <w:rPr>
          <w:i/>
          <w:color w:val="00B0F0"/>
          <w:sz w:val="28"/>
          <w:szCs w:val="28"/>
          <w:u w:val="single"/>
        </w:rPr>
        <w:t xml:space="preserve"> внимания</w:t>
      </w:r>
      <w:r w:rsidRPr="005316E2">
        <w:rPr>
          <w:sz w:val="28"/>
          <w:szCs w:val="28"/>
        </w:rPr>
        <w:t>.</w:t>
      </w:r>
    </w:p>
    <w:p w:rsidR="00992E9A" w:rsidRDefault="00992E9A" w:rsidP="00096CF4">
      <w:pPr>
        <w:ind w:firstLine="709"/>
        <w:rPr>
          <w:sz w:val="28"/>
          <w:szCs w:val="28"/>
        </w:rPr>
      </w:pPr>
      <w:r>
        <w:rPr>
          <w:sz w:val="28"/>
          <w:szCs w:val="28"/>
        </w:rPr>
        <w:t xml:space="preserve">Это может быть по причине </w:t>
      </w:r>
      <w:proofErr w:type="spellStart"/>
      <w:r>
        <w:rPr>
          <w:sz w:val="28"/>
          <w:szCs w:val="28"/>
        </w:rPr>
        <w:t>гиперактивности</w:t>
      </w:r>
      <w:proofErr w:type="spellEnd"/>
      <w:r>
        <w:rPr>
          <w:sz w:val="28"/>
          <w:szCs w:val="28"/>
        </w:rPr>
        <w:t xml:space="preserve"> ребёнка, неумения контролировать своё поведение, несобранности, отвлекаемости. Они могут проявляться  при увеличении умственных нагрузок.</w:t>
      </w:r>
    </w:p>
    <w:p w:rsidR="00992E9A" w:rsidRDefault="00992E9A" w:rsidP="00096CF4">
      <w:pPr>
        <w:ind w:firstLine="709"/>
        <w:rPr>
          <w:sz w:val="28"/>
          <w:szCs w:val="28"/>
        </w:rPr>
      </w:pPr>
      <w:r>
        <w:rPr>
          <w:sz w:val="28"/>
          <w:szCs w:val="28"/>
        </w:rPr>
        <w:t>Также, возможно у ребёнка просто не развивали должный уровень внимания ещё в дошкольном возрасте.</w:t>
      </w:r>
    </w:p>
    <w:p w:rsidR="00992E9A" w:rsidRDefault="00992E9A" w:rsidP="00096CF4">
      <w:pPr>
        <w:ind w:firstLine="709"/>
        <w:rPr>
          <w:sz w:val="28"/>
          <w:szCs w:val="28"/>
        </w:rPr>
      </w:pPr>
    </w:p>
    <w:p w:rsidR="00992E9A" w:rsidRPr="005316E2" w:rsidRDefault="00992E9A" w:rsidP="005316E2">
      <w:pPr>
        <w:pStyle w:val="a3"/>
        <w:numPr>
          <w:ilvl w:val="0"/>
          <w:numId w:val="6"/>
        </w:numPr>
        <w:rPr>
          <w:sz w:val="28"/>
          <w:szCs w:val="28"/>
        </w:rPr>
      </w:pPr>
      <w:r w:rsidRPr="005316E2">
        <w:rPr>
          <w:sz w:val="28"/>
          <w:szCs w:val="28"/>
        </w:rPr>
        <w:t xml:space="preserve">- </w:t>
      </w:r>
      <w:proofErr w:type="spellStart"/>
      <w:r w:rsidRPr="00CD70B8">
        <w:rPr>
          <w:i/>
          <w:color w:val="00B0F0"/>
          <w:sz w:val="28"/>
          <w:szCs w:val="28"/>
          <w:u w:val="single"/>
        </w:rPr>
        <w:t>несформированность</w:t>
      </w:r>
      <w:proofErr w:type="spellEnd"/>
      <w:r w:rsidRPr="00CD70B8">
        <w:rPr>
          <w:i/>
          <w:color w:val="00B0F0"/>
          <w:sz w:val="28"/>
          <w:szCs w:val="28"/>
          <w:u w:val="single"/>
        </w:rPr>
        <w:t xml:space="preserve"> слогового, звукового анализа и синтеза</w:t>
      </w:r>
      <w:r w:rsidRPr="00CD70B8">
        <w:rPr>
          <w:i/>
          <w:color w:val="00B0F0"/>
          <w:sz w:val="28"/>
          <w:szCs w:val="28"/>
        </w:rPr>
        <w:t>.</w:t>
      </w:r>
      <w:r w:rsidRPr="00CD70B8">
        <w:rPr>
          <w:color w:val="00B0F0"/>
          <w:sz w:val="28"/>
          <w:szCs w:val="28"/>
        </w:rPr>
        <w:t xml:space="preserve"> </w:t>
      </w:r>
    </w:p>
    <w:p w:rsidR="00992E9A" w:rsidRDefault="00992E9A" w:rsidP="00096CF4">
      <w:pPr>
        <w:ind w:firstLine="709"/>
        <w:rPr>
          <w:sz w:val="28"/>
          <w:szCs w:val="28"/>
        </w:rPr>
      </w:pPr>
      <w:r>
        <w:rPr>
          <w:sz w:val="28"/>
          <w:szCs w:val="28"/>
        </w:rPr>
        <w:t xml:space="preserve">Это умение определить последовательность, место и количество слогов и звуков в слове (анализ); умение составлять слова из слогов, звуков, букв (синтез). Чтобы написать слово, нужно представлять его звуковой состав в умственном плане. Например: слово </w:t>
      </w:r>
      <w:r w:rsidRPr="005C110E">
        <w:rPr>
          <w:i/>
          <w:sz w:val="28"/>
          <w:szCs w:val="28"/>
        </w:rPr>
        <w:t>рука</w:t>
      </w:r>
      <w:r>
        <w:rPr>
          <w:sz w:val="28"/>
          <w:szCs w:val="28"/>
        </w:rPr>
        <w:t xml:space="preserve"> состоит из звуков (р), (у), (к), (а). Это можно сравнить с мелодией. Для того</w:t>
      </w:r>
      <w:proofErr w:type="gramStart"/>
      <w:r>
        <w:rPr>
          <w:sz w:val="28"/>
          <w:szCs w:val="28"/>
        </w:rPr>
        <w:t>,</w:t>
      </w:r>
      <w:proofErr w:type="gramEnd"/>
      <w:r>
        <w:rPr>
          <w:sz w:val="28"/>
          <w:szCs w:val="28"/>
        </w:rPr>
        <w:t xml:space="preserve"> чтобы её написать, нужно знать, из каких нот она состоит.</w:t>
      </w:r>
    </w:p>
    <w:p w:rsidR="00992E9A" w:rsidRDefault="00992E9A" w:rsidP="00096CF4">
      <w:pPr>
        <w:ind w:firstLine="709"/>
        <w:rPr>
          <w:sz w:val="28"/>
          <w:szCs w:val="28"/>
        </w:rPr>
      </w:pPr>
    </w:p>
    <w:p w:rsidR="00992E9A" w:rsidRPr="005316E2" w:rsidRDefault="00992E9A" w:rsidP="005316E2">
      <w:pPr>
        <w:pStyle w:val="a3"/>
        <w:numPr>
          <w:ilvl w:val="0"/>
          <w:numId w:val="7"/>
        </w:numPr>
        <w:rPr>
          <w:sz w:val="22"/>
          <w:szCs w:val="22"/>
        </w:rPr>
      </w:pPr>
      <w:r w:rsidRPr="005316E2">
        <w:rPr>
          <w:sz w:val="28"/>
          <w:szCs w:val="28"/>
        </w:rPr>
        <w:t xml:space="preserve">- </w:t>
      </w:r>
      <w:proofErr w:type="spellStart"/>
      <w:r w:rsidRPr="00A02FE1">
        <w:rPr>
          <w:i/>
          <w:color w:val="00B0F0"/>
          <w:sz w:val="28"/>
          <w:szCs w:val="28"/>
          <w:u w:val="single"/>
        </w:rPr>
        <w:t>несформированность</w:t>
      </w:r>
      <w:proofErr w:type="spellEnd"/>
      <w:r w:rsidRPr="00A02FE1">
        <w:rPr>
          <w:i/>
          <w:color w:val="00B0F0"/>
          <w:sz w:val="28"/>
          <w:szCs w:val="28"/>
          <w:u w:val="single"/>
        </w:rPr>
        <w:t xml:space="preserve"> звукопроизношения и </w:t>
      </w:r>
      <w:proofErr w:type="spellStart"/>
      <w:r w:rsidRPr="00A02FE1">
        <w:rPr>
          <w:i/>
          <w:color w:val="00B0F0"/>
          <w:sz w:val="28"/>
          <w:szCs w:val="28"/>
          <w:u w:val="single"/>
        </w:rPr>
        <w:t>звукоразличения</w:t>
      </w:r>
      <w:proofErr w:type="spellEnd"/>
      <w:r w:rsidRPr="005316E2">
        <w:rPr>
          <w:i/>
          <w:sz w:val="28"/>
          <w:szCs w:val="28"/>
          <w:u w:val="single"/>
        </w:rPr>
        <w:t>.</w:t>
      </w:r>
      <w:r w:rsidRPr="005316E2">
        <w:rPr>
          <w:sz w:val="28"/>
          <w:szCs w:val="28"/>
        </w:rPr>
        <w:t xml:space="preserve"> (</w:t>
      </w:r>
      <w:r w:rsidRPr="005316E2">
        <w:rPr>
          <w:sz w:val="22"/>
          <w:szCs w:val="22"/>
        </w:rPr>
        <w:t>фонетико-фонематические нарушения)</w:t>
      </w:r>
    </w:p>
    <w:p w:rsidR="00992E9A" w:rsidRDefault="00992E9A" w:rsidP="00096CF4">
      <w:pPr>
        <w:ind w:firstLine="709"/>
        <w:rPr>
          <w:sz w:val="28"/>
          <w:szCs w:val="28"/>
        </w:rPr>
      </w:pPr>
      <w:r>
        <w:rPr>
          <w:sz w:val="28"/>
          <w:szCs w:val="28"/>
        </w:rPr>
        <w:t>В случае</w:t>
      </w:r>
      <w:proofErr w:type="gramStart"/>
      <w:r>
        <w:rPr>
          <w:sz w:val="28"/>
          <w:szCs w:val="28"/>
        </w:rPr>
        <w:t>,</w:t>
      </w:r>
      <w:proofErr w:type="gramEnd"/>
      <w:r>
        <w:rPr>
          <w:sz w:val="28"/>
          <w:szCs w:val="28"/>
        </w:rPr>
        <w:t xml:space="preserve"> если ребёнок не произносит звук, пропускает его при произнесении слова, он может пропускать и букву, обозначающую данный звук при письме.</w:t>
      </w:r>
    </w:p>
    <w:p w:rsidR="00992E9A" w:rsidRDefault="00992E9A" w:rsidP="00096CF4">
      <w:pPr>
        <w:ind w:firstLine="709"/>
        <w:rPr>
          <w:sz w:val="28"/>
          <w:szCs w:val="28"/>
        </w:rPr>
      </w:pPr>
    </w:p>
    <w:p w:rsidR="00992E9A" w:rsidRPr="00DC20B0" w:rsidRDefault="00992E9A" w:rsidP="00DC20B0">
      <w:pPr>
        <w:pStyle w:val="a3"/>
        <w:numPr>
          <w:ilvl w:val="0"/>
          <w:numId w:val="8"/>
        </w:numPr>
        <w:rPr>
          <w:sz w:val="28"/>
          <w:szCs w:val="28"/>
        </w:rPr>
      </w:pPr>
      <w:r w:rsidRPr="00DC20B0">
        <w:rPr>
          <w:sz w:val="28"/>
          <w:szCs w:val="28"/>
        </w:rPr>
        <w:t xml:space="preserve">- </w:t>
      </w:r>
      <w:proofErr w:type="spellStart"/>
      <w:r w:rsidRPr="00A02FE1">
        <w:rPr>
          <w:i/>
          <w:color w:val="00B0F0"/>
          <w:sz w:val="28"/>
          <w:szCs w:val="28"/>
          <w:u w:val="single"/>
        </w:rPr>
        <w:t>несформированность</w:t>
      </w:r>
      <w:proofErr w:type="spellEnd"/>
      <w:r w:rsidRPr="00A02FE1">
        <w:rPr>
          <w:i/>
          <w:color w:val="00B0F0"/>
          <w:sz w:val="28"/>
          <w:szCs w:val="28"/>
          <w:u w:val="single"/>
        </w:rPr>
        <w:t xml:space="preserve"> слоговой структуры слова</w:t>
      </w:r>
      <w:r w:rsidRPr="00DC20B0">
        <w:rPr>
          <w:i/>
          <w:sz w:val="28"/>
          <w:szCs w:val="28"/>
          <w:u w:val="single"/>
        </w:rPr>
        <w:t>.</w:t>
      </w:r>
    </w:p>
    <w:p w:rsidR="00992E9A" w:rsidRPr="00C6390E" w:rsidRDefault="00992E9A" w:rsidP="00096CF4">
      <w:pPr>
        <w:ind w:firstLine="709"/>
        <w:rPr>
          <w:sz w:val="28"/>
          <w:szCs w:val="28"/>
        </w:rPr>
      </w:pPr>
      <w:r>
        <w:rPr>
          <w:sz w:val="28"/>
          <w:szCs w:val="28"/>
        </w:rPr>
        <w:t xml:space="preserve">При затруднениях  произносить слова со сложной слоговой структурой типа </w:t>
      </w:r>
      <w:r>
        <w:rPr>
          <w:i/>
          <w:sz w:val="28"/>
          <w:szCs w:val="28"/>
        </w:rPr>
        <w:t>баскетбол, аквалангист, регулировщик, шестнадцатиэтажный, экскурсовод</w:t>
      </w:r>
      <w:r>
        <w:rPr>
          <w:sz w:val="28"/>
          <w:szCs w:val="28"/>
        </w:rPr>
        <w:t xml:space="preserve"> и тому подобное, школьнику трудно определить и запомнить последовательность звуков и слогов в слове. Это приводит к трудности проанализировать слово и, следовательно, неправильной его записи с вероятными перестановками, пропусками букв, слогов.</w:t>
      </w:r>
    </w:p>
    <w:p w:rsidR="00992E9A" w:rsidRDefault="00992E9A" w:rsidP="00096CF4">
      <w:pPr>
        <w:ind w:firstLine="709"/>
        <w:rPr>
          <w:sz w:val="28"/>
          <w:szCs w:val="28"/>
        </w:rPr>
      </w:pPr>
    </w:p>
    <w:p w:rsidR="00992E9A" w:rsidRPr="00DC20B0" w:rsidRDefault="00992E9A" w:rsidP="00DC20B0">
      <w:pPr>
        <w:pStyle w:val="a3"/>
        <w:numPr>
          <w:ilvl w:val="0"/>
          <w:numId w:val="9"/>
        </w:numPr>
        <w:rPr>
          <w:sz w:val="28"/>
          <w:szCs w:val="28"/>
        </w:rPr>
      </w:pPr>
      <w:r w:rsidRPr="00DC20B0">
        <w:rPr>
          <w:sz w:val="28"/>
          <w:szCs w:val="28"/>
        </w:rPr>
        <w:t xml:space="preserve">- </w:t>
      </w:r>
      <w:proofErr w:type="spellStart"/>
      <w:r w:rsidRPr="00B86838">
        <w:rPr>
          <w:i/>
          <w:color w:val="00B0F0"/>
          <w:sz w:val="28"/>
          <w:szCs w:val="28"/>
          <w:u w:val="single"/>
        </w:rPr>
        <w:t>несформированность</w:t>
      </w:r>
      <w:proofErr w:type="spellEnd"/>
      <w:r w:rsidRPr="00B86838">
        <w:rPr>
          <w:i/>
          <w:color w:val="00B0F0"/>
          <w:sz w:val="28"/>
          <w:szCs w:val="28"/>
          <w:u w:val="single"/>
        </w:rPr>
        <w:t xml:space="preserve"> </w:t>
      </w:r>
      <w:proofErr w:type="spellStart"/>
      <w:r w:rsidRPr="00B86838">
        <w:rPr>
          <w:i/>
          <w:color w:val="00B0F0"/>
          <w:sz w:val="28"/>
          <w:szCs w:val="28"/>
          <w:u w:val="single"/>
        </w:rPr>
        <w:t>графомоторного</w:t>
      </w:r>
      <w:proofErr w:type="spellEnd"/>
      <w:r w:rsidRPr="00B86838">
        <w:rPr>
          <w:i/>
          <w:color w:val="00B0F0"/>
          <w:sz w:val="28"/>
          <w:szCs w:val="28"/>
          <w:u w:val="single"/>
        </w:rPr>
        <w:t xml:space="preserve"> навыка</w:t>
      </w:r>
      <w:r w:rsidRPr="00DC20B0">
        <w:rPr>
          <w:sz w:val="28"/>
          <w:szCs w:val="28"/>
        </w:rPr>
        <w:t>.</w:t>
      </w:r>
    </w:p>
    <w:p w:rsidR="00992E9A" w:rsidRDefault="00992E9A" w:rsidP="00096CF4">
      <w:pPr>
        <w:ind w:firstLine="709"/>
        <w:rPr>
          <w:sz w:val="28"/>
          <w:szCs w:val="28"/>
        </w:rPr>
      </w:pPr>
      <w:r>
        <w:rPr>
          <w:sz w:val="28"/>
          <w:szCs w:val="28"/>
        </w:rPr>
        <w:t>Письмо на начальном этапе является, прежде всего, моторным (двигательным) актом. И для автоматизации навыка многим  нужно больше времени, чем даёт школьная программа. Такие дети часто не успевают писать в одном темпе со всем классом.</w:t>
      </w:r>
    </w:p>
    <w:p w:rsidR="00992E9A" w:rsidRDefault="00992E9A" w:rsidP="00096CF4">
      <w:pPr>
        <w:ind w:firstLine="709"/>
        <w:rPr>
          <w:sz w:val="28"/>
          <w:szCs w:val="28"/>
        </w:rPr>
      </w:pPr>
    </w:p>
    <w:p w:rsidR="00992E9A" w:rsidRPr="00DC20B0" w:rsidRDefault="00992E9A" w:rsidP="00DC20B0">
      <w:pPr>
        <w:pStyle w:val="a3"/>
        <w:numPr>
          <w:ilvl w:val="0"/>
          <w:numId w:val="10"/>
        </w:numPr>
        <w:rPr>
          <w:sz w:val="28"/>
          <w:szCs w:val="28"/>
        </w:rPr>
      </w:pPr>
      <w:r w:rsidRPr="00DC20B0">
        <w:rPr>
          <w:sz w:val="28"/>
          <w:szCs w:val="28"/>
        </w:rPr>
        <w:t xml:space="preserve">- </w:t>
      </w:r>
      <w:r w:rsidRPr="00B86838">
        <w:rPr>
          <w:i/>
          <w:color w:val="00B0F0"/>
          <w:sz w:val="28"/>
          <w:szCs w:val="28"/>
          <w:u w:val="single"/>
        </w:rPr>
        <w:t>различные физиологические проблемы</w:t>
      </w:r>
      <w:r w:rsidRPr="00DC20B0">
        <w:rPr>
          <w:sz w:val="28"/>
          <w:szCs w:val="28"/>
          <w:u w:val="single"/>
        </w:rPr>
        <w:t>.</w:t>
      </w:r>
      <w:r w:rsidRPr="00DC20B0">
        <w:rPr>
          <w:sz w:val="28"/>
          <w:szCs w:val="28"/>
        </w:rPr>
        <w:t xml:space="preserve"> </w:t>
      </w:r>
    </w:p>
    <w:p w:rsidR="00992E9A" w:rsidRDefault="00992E9A" w:rsidP="00096CF4">
      <w:pPr>
        <w:ind w:firstLine="709"/>
        <w:rPr>
          <w:sz w:val="28"/>
          <w:szCs w:val="28"/>
        </w:rPr>
      </w:pPr>
      <w:r>
        <w:rPr>
          <w:sz w:val="28"/>
          <w:szCs w:val="28"/>
        </w:rPr>
        <w:t>Например, если ребёнок соматически ослаблен, он быстро утомляется, концентрация внимания падает; р</w:t>
      </w:r>
      <w:r w:rsidRPr="00E7645D">
        <w:rPr>
          <w:sz w:val="28"/>
          <w:szCs w:val="28"/>
        </w:rPr>
        <w:t xml:space="preserve">ассеянность может быть обусловлена каким-то заболеванием, нарушением мозговой деятельности или, например, воспалением носоглотки, </w:t>
      </w:r>
      <w:proofErr w:type="spellStart"/>
      <w:r w:rsidRPr="00E7645D">
        <w:rPr>
          <w:sz w:val="28"/>
          <w:szCs w:val="28"/>
        </w:rPr>
        <w:t>аденоидитом</w:t>
      </w:r>
      <w:proofErr w:type="spellEnd"/>
      <w:r w:rsidRPr="00E7645D">
        <w:rPr>
          <w:sz w:val="28"/>
          <w:szCs w:val="28"/>
        </w:rPr>
        <w:t>.; может быть</w:t>
      </w:r>
      <w:r>
        <w:t xml:space="preserve"> </w:t>
      </w:r>
      <w:r w:rsidRPr="00E7645D">
        <w:rPr>
          <w:sz w:val="28"/>
          <w:szCs w:val="28"/>
        </w:rPr>
        <w:t>и такое, что не все зоны мозга достаточно созрели, вед</w:t>
      </w:r>
      <w:r>
        <w:rPr>
          <w:sz w:val="28"/>
          <w:szCs w:val="28"/>
        </w:rPr>
        <w:t>ь все мы развиваемся по-разному.</w:t>
      </w:r>
    </w:p>
    <w:p w:rsidR="00992E9A" w:rsidRDefault="00992E9A" w:rsidP="00096CF4">
      <w:pPr>
        <w:ind w:firstLine="709"/>
        <w:rPr>
          <w:sz w:val="28"/>
          <w:szCs w:val="28"/>
        </w:rPr>
      </w:pPr>
      <w:r>
        <w:rPr>
          <w:sz w:val="28"/>
          <w:szCs w:val="28"/>
        </w:rPr>
        <w:lastRenderedPageBreak/>
        <w:t>Поэтому, возможно кому-то следует обратиться за помощью к логопеду, психологу, а кому и медицинская консультация необходима. Во многих случаях требуется комплексный подход со стороны всех специалистов.</w:t>
      </w:r>
    </w:p>
    <w:p w:rsidR="00992E9A" w:rsidRDefault="00992E9A" w:rsidP="00096CF4">
      <w:pPr>
        <w:ind w:firstLine="709"/>
        <w:rPr>
          <w:sz w:val="28"/>
          <w:szCs w:val="28"/>
        </w:rPr>
      </w:pPr>
    </w:p>
    <w:p w:rsidR="00992E9A" w:rsidRDefault="00992E9A" w:rsidP="00096CF4">
      <w:pPr>
        <w:ind w:firstLine="709"/>
        <w:rPr>
          <w:sz w:val="28"/>
          <w:szCs w:val="28"/>
        </w:rPr>
      </w:pPr>
    </w:p>
    <w:p w:rsidR="00992E9A" w:rsidRPr="001760C0" w:rsidRDefault="00992E9A" w:rsidP="00096CF4">
      <w:pPr>
        <w:ind w:firstLine="709"/>
        <w:jc w:val="center"/>
        <w:rPr>
          <w:b/>
          <w:i/>
          <w:color w:val="ED376B"/>
          <w:sz w:val="44"/>
          <w:szCs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1760C0">
        <w:rPr>
          <w:b/>
          <w:i/>
          <w:color w:val="ED376B"/>
          <w:sz w:val="44"/>
          <w:szCs w:val="44"/>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Основные  направления работы при коррекции пропуска букв</w:t>
      </w:r>
      <w:r w:rsidRPr="001760C0">
        <w:rPr>
          <w:b/>
          <w:i/>
          <w:color w:val="ED376B"/>
          <w:sz w:val="44"/>
          <w:szCs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w:t>
      </w:r>
    </w:p>
    <w:p w:rsidR="00992E9A" w:rsidRPr="006B04A4" w:rsidRDefault="00992E9A" w:rsidP="00096CF4">
      <w:pPr>
        <w:ind w:firstLine="709"/>
        <w:rPr>
          <w:sz w:val="36"/>
          <w:szCs w:val="36"/>
        </w:rPr>
      </w:pPr>
    </w:p>
    <w:p w:rsidR="00992E9A" w:rsidRPr="0001627D" w:rsidRDefault="00992E9A" w:rsidP="004B6D33">
      <w:pPr>
        <w:pStyle w:val="a3"/>
        <w:numPr>
          <w:ilvl w:val="0"/>
          <w:numId w:val="11"/>
        </w:numPr>
        <w:rPr>
          <w:b/>
          <w:i/>
          <w:color w:val="76923C" w:themeColor="accent3" w:themeShade="BF"/>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1627D">
        <w:rPr>
          <w:i/>
          <w:color w:val="0070C0"/>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развивать слоговой и звукобуквенный анализ   </w:t>
      </w:r>
    </w:p>
    <w:p w:rsidR="00992E9A" w:rsidRDefault="00992E9A" w:rsidP="00096CF4">
      <w:pPr>
        <w:ind w:firstLine="709"/>
        <w:rPr>
          <w:sz w:val="28"/>
          <w:szCs w:val="28"/>
        </w:rPr>
      </w:pPr>
      <w:r>
        <w:rPr>
          <w:sz w:val="28"/>
          <w:szCs w:val="28"/>
        </w:rPr>
        <w:t xml:space="preserve"> Если проанализировать пропускаемые буквы, то мы увидим, что чаще всего пропускаются ГЛАСНЫЕ. Дети часто считают их частью согласных. Поэтому очень важно научить ребёнка выделять в первую очередь гласные слова. </w:t>
      </w:r>
    </w:p>
    <w:p w:rsidR="00992E9A" w:rsidRPr="00974FCE" w:rsidRDefault="00992E9A" w:rsidP="00096CF4">
      <w:pPr>
        <w:ind w:firstLine="709"/>
        <w:rPr>
          <w:i/>
          <w:sz w:val="28"/>
          <w:szCs w:val="28"/>
        </w:rPr>
      </w:pPr>
      <w:r>
        <w:rPr>
          <w:i/>
          <w:sz w:val="28"/>
          <w:szCs w:val="28"/>
        </w:rPr>
        <w:t>Упражнения</w:t>
      </w:r>
      <w:r>
        <w:rPr>
          <w:sz w:val="28"/>
          <w:szCs w:val="28"/>
        </w:rPr>
        <w:t>.</w:t>
      </w:r>
    </w:p>
    <w:p w:rsidR="00992E9A" w:rsidRPr="00A43E0D" w:rsidRDefault="00992E9A" w:rsidP="009A4370">
      <w:pPr>
        <w:pStyle w:val="a3"/>
        <w:numPr>
          <w:ilvl w:val="0"/>
          <w:numId w:val="4"/>
        </w:numPr>
        <w:rPr>
          <w:color w:val="8B55D3"/>
          <w:sz w:val="28"/>
          <w:szCs w:val="28"/>
        </w:rPr>
      </w:pPr>
      <w:r w:rsidRPr="00A43E0D">
        <w:rPr>
          <w:color w:val="8B55D3"/>
          <w:sz w:val="28"/>
          <w:szCs w:val="28"/>
        </w:rPr>
        <w:t>«Подсчёт слогов и звуков в слове»</w:t>
      </w:r>
    </w:p>
    <w:p w:rsidR="00992E9A" w:rsidRDefault="00992E9A" w:rsidP="00096CF4">
      <w:pPr>
        <w:ind w:left="720" w:firstLine="709"/>
        <w:rPr>
          <w:sz w:val="28"/>
          <w:szCs w:val="28"/>
        </w:rPr>
      </w:pPr>
      <w:r>
        <w:rPr>
          <w:sz w:val="28"/>
          <w:szCs w:val="28"/>
        </w:rPr>
        <w:t xml:space="preserve">Попросите произнести ребёнка слово по СЛОГАМ; затем выделить гласный в каждом слоге. Затем назвать все гласные по порядку. Затем последовательно перечисляем все звуки слова, т.к. согласные тоже пропускаются (для такой работы лучше брать слова без мягких согласных (без йотированных гласных), чтобы не было путаницы при несовпадении количества звуков и букв). Это всё мы делаем устно, лучше с помощью цифрового ряда. Двигаемся в порядке от более </w:t>
      </w:r>
      <w:proofErr w:type="gramStart"/>
      <w:r>
        <w:rPr>
          <w:sz w:val="28"/>
          <w:szCs w:val="28"/>
        </w:rPr>
        <w:t>простого</w:t>
      </w:r>
      <w:proofErr w:type="gramEnd"/>
      <w:r>
        <w:rPr>
          <w:sz w:val="28"/>
          <w:szCs w:val="28"/>
        </w:rPr>
        <w:t xml:space="preserve"> к сложному:</w:t>
      </w:r>
    </w:p>
    <w:p w:rsidR="00992E9A" w:rsidRPr="004B6D33" w:rsidRDefault="00992E9A" w:rsidP="004B6D33">
      <w:pPr>
        <w:pStyle w:val="a3"/>
        <w:numPr>
          <w:ilvl w:val="2"/>
          <w:numId w:val="12"/>
        </w:numPr>
        <w:rPr>
          <w:sz w:val="28"/>
          <w:szCs w:val="28"/>
        </w:rPr>
      </w:pPr>
      <w:r w:rsidRPr="004B6D33">
        <w:rPr>
          <w:sz w:val="28"/>
          <w:szCs w:val="28"/>
        </w:rPr>
        <w:t xml:space="preserve">- односложные слова, типа </w:t>
      </w:r>
      <w:r w:rsidRPr="004B6D33">
        <w:rPr>
          <w:i/>
          <w:sz w:val="28"/>
          <w:szCs w:val="28"/>
        </w:rPr>
        <w:t>мак, дом, куст;</w:t>
      </w:r>
    </w:p>
    <w:p w:rsidR="00992E9A" w:rsidRPr="004B6D33" w:rsidRDefault="00992E9A" w:rsidP="004B6D33">
      <w:pPr>
        <w:pStyle w:val="a3"/>
        <w:numPr>
          <w:ilvl w:val="2"/>
          <w:numId w:val="12"/>
        </w:numPr>
        <w:rPr>
          <w:sz w:val="28"/>
          <w:szCs w:val="28"/>
        </w:rPr>
      </w:pPr>
      <w:r w:rsidRPr="004B6D33">
        <w:rPr>
          <w:sz w:val="28"/>
          <w:szCs w:val="28"/>
        </w:rPr>
        <w:t xml:space="preserve">- двусложные слова, типа </w:t>
      </w:r>
      <w:r w:rsidRPr="004B6D33">
        <w:rPr>
          <w:i/>
          <w:sz w:val="28"/>
          <w:szCs w:val="28"/>
        </w:rPr>
        <w:t>мама, луна, карта, парус, дракон;</w:t>
      </w:r>
    </w:p>
    <w:p w:rsidR="00992E9A" w:rsidRPr="004B6D33" w:rsidRDefault="00992E9A" w:rsidP="004B6D33">
      <w:pPr>
        <w:pStyle w:val="a3"/>
        <w:numPr>
          <w:ilvl w:val="2"/>
          <w:numId w:val="12"/>
        </w:numPr>
        <w:rPr>
          <w:sz w:val="28"/>
          <w:szCs w:val="28"/>
        </w:rPr>
      </w:pPr>
      <w:r w:rsidRPr="004B6D33">
        <w:rPr>
          <w:sz w:val="28"/>
          <w:szCs w:val="28"/>
        </w:rPr>
        <w:t xml:space="preserve">- трёхсложные слова, типа </w:t>
      </w:r>
      <w:r w:rsidRPr="004B6D33">
        <w:rPr>
          <w:i/>
          <w:sz w:val="28"/>
          <w:szCs w:val="28"/>
        </w:rPr>
        <w:t>рукава, капуста, скалолаз, охота;</w:t>
      </w:r>
    </w:p>
    <w:p w:rsidR="00992E9A" w:rsidRPr="004B6D33" w:rsidRDefault="00992E9A" w:rsidP="004B6D33">
      <w:pPr>
        <w:pStyle w:val="a3"/>
        <w:numPr>
          <w:ilvl w:val="2"/>
          <w:numId w:val="12"/>
        </w:numPr>
        <w:rPr>
          <w:i/>
          <w:sz w:val="28"/>
          <w:szCs w:val="28"/>
        </w:rPr>
      </w:pPr>
      <w:r w:rsidRPr="004B6D33">
        <w:rPr>
          <w:sz w:val="28"/>
          <w:szCs w:val="28"/>
        </w:rPr>
        <w:t xml:space="preserve">- четырёхсложные слова, типа </w:t>
      </w:r>
      <w:r w:rsidRPr="004B6D33">
        <w:rPr>
          <w:i/>
          <w:sz w:val="28"/>
          <w:szCs w:val="28"/>
        </w:rPr>
        <w:t>сарафаны, крокодилы, барабаны и т.д.</w:t>
      </w:r>
    </w:p>
    <w:p w:rsidR="00992E9A" w:rsidRPr="00102D0C" w:rsidRDefault="00992E9A" w:rsidP="00096CF4">
      <w:pPr>
        <w:ind w:firstLine="709"/>
        <w:rPr>
          <w:i/>
          <w:sz w:val="28"/>
          <w:szCs w:val="28"/>
        </w:rPr>
      </w:pPr>
    </w:p>
    <w:p w:rsidR="00992E9A" w:rsidRDefault="00992E9A" w:rsidP="00096CF4">
      <w:pPr>
        <w:ind w:left="720" w:firstLine="709"/>
        <w:rPr>
          <w:sz w:val="28"/>
          <w:szCs w:val="28"/>
        </w:rPr>
      </w:pPr>
      <w:r>
        <w:rPr>
          <w:sz w:val="28"/>
          <w:szCs w:val="28"/>
        </w:rPr>
        <w:t>Для школьников 2-х, 3-х классов важно, чтобы при перечислении звуков не было пауз, при которых они мысленно могут возвращаться к началу слова, заново пытаясь вычленить каждый звук. Это означает, что этот навык у них ещё не достаточно сформирован.</w:t>
      </w:r>
    </w:p>
    <w:p w:rsidR="00992E9A" w:rsidRDefault="00992E9A" w:rsidP="00096CF4">
      <w:pPr>
        <w:ind w:left="720" w:firstLine="709"/>
        <w:rPr>
          <w:sz w:val="28"/>
          <w:szCs w:val="28"/>
        </w:rPr>
      </w:pPr>
    </w:p>
    <w:p w:rsidR="00992E9A" w:rsidRPr="00A43E0D" w:rsidRDefault="009A4370" w:rsidP="009A4370">
      <w:pPr>
        <w:ind w:left="426"/>
        <w:rPr>
          <w:color w:val="8B55D3"/>
          <w:sz w:val="28"/>
          <w:szCs w:val="28"/>
        </w:rPr>
      </w:pPr>
      <w:r>
        <w:rPr>
          <w:sz w:val="28"/>
          <w:szCs w:val="28"/>
        </w:rPr>
        <w:t>2.</w:t>
      </w:r>
      <w:r w:rsidR="00992E9A">
        <w:rPr>
          <w:sz w:val="28"/>
          <w:szCs w:val="28"/>
        </w:rPr>
        <w:t xml:space="preserve"> </w:t>
      </w:r>
      <w:r w:rsidR="00992E9A" w:rsidRPr="00A43E0D">
        <w:rPr>
          <w:color w:val="8B55D3"/>
          <w:sz w:val="28"/>
          <w:szCs w:val="28"/>
        </w:rPr>
        <w:t>«Назови порядковый номер звука»</w:t>
      </w:r>
    </w:p>
    <w:p w:rsidR="00992E9A" w:rsidRDefault="009A4370" w:rsidP="009A4370">
      <w:pPr>
        <w:rPr>
          <w:sz w:val="28"/>
          <w:szCs w:val="28"/>
        </w:rPr>
      </w:pPr>
      <w:r>
        <w:rPr>
          <w:sz w:val="28"/>
          <w:szCs w:val="28"/>
        </w:rPr>
        <w:t xml:space="preserve">         </w:t>
      </w:r>
      <w:r w:rsidR="00992E9A">
        <w:rPr>
          <w:sz w:val="28"/>
          <w:szCs w:val="28"/>
        </w:rPr>
        <w:t>Можно задать два вида вопросов:</w:t>
      </w:r>
    </w:p>
    <w:p w:rsidR="00992E9A" w:rsidRDefault="005316E2" w:rsidP="005316E2">
      <w:pPr>
        <w:rPr>
          <w:sz w:val="28"/>
          <w:szCs w:val="28"/>
        </w:rPr>
      </w:pPr>
      <w:r>
        <w:rPr>
          <w:sz w:val="28"/>
          <w:szCs w:val="28"/>
        </w:rPr>
        <w:t xml:space="preserve">       </w:t>
      </w:r>
      <w:r w:rsidR="00992E9A">
        <w:rPr>
          <w:sz w:val="28"/>
          <w:szCs w:val="28"/>
        </w:rPr>
        <w:t xml:space="preserve">- Какой по счёту звук «т» в слове </w:t>
      </w:r>
      <w:r w:rsidR="00992E9A">
        <w:rPr>
          <w:i/>
          <w:sz w:val="28"/>
          <w:szCs w:val="28"/>
        </w:rPr>
        <w:t>каток</w:t>
      </w:r>
      <w:r w:rsidR="00992E9A">
        <w:rPr>
          <w:sz w:val="28"/>
          <w:szCs w:val="28"/>
        </w:rPr>
        <w:t>?</w:t>
      </w:r>
    </w:p>
    <w:p w:rsidR="00992E9A" w:rsidRDefault="005316E2" w:rsidP="005316E2">
      <w:pPr>
        <w:rPr>
          <w:sz w:val="28"/>
          <w:szCs w:val="28"/>
        </w:rPr>
      </w:pPr>
      <w:r>
        <w:rPr>
          <w:sz w:val="28"/>
          <w:szCs w:val="28"/>
        </w:rPr>
        <w:t xml:space="preserve">       </w:t>
      </w:r>
      <w:r w:rsidR="00992E9A">
        <w:rPr>
          <w:sz w:val="28"/>
          <w:szCs w:val="28"/>
        </w:rPr>
        <w:t xml:space="preserve">- Назови третий по счёту звук в слове </w:t>
      </w:r>
      <w:r w:rsidR="00992E9A">
        <w:rPr>
          <w:i/>
          <w:sz w:val="28"/>
          <w:szCs w:val="28"/>
        </w:rPr>
        <w:t>каток.</w:t>
      </w:r>
    </w:p>
    <w:p w:rsidR="00992E9A" w:rsidRDefault="00992E9A" w:rsidP="00096CF4">
      <w:pPr>
        <w:ind w:firstLine="709"/>
        <w:rPr>
          <w:sz w:val="28"/>
          <w:szCs w:val="28"/>
        </w:rPr>
      </w:pPr>
      <w:r>
        <w:rPr>
          <w:sz w:val="28"/>
          <w:szCs w:val="28"/>
        </w:rPr>
        <w:t>Для усложнения задания можно задавать такие вопросы:</w:t>
      </w:r>
    </w:p>
    <w:p w:rsidR="00992E9A" w:rsidRDefault="005316E2" w:rsidP="005316E2">
      <w:pPr>
        <w:rPr>
          <w:sz w:val="28"/>
          <w:szCs w:val="28"/>
        </w:rPr>
      </w:pPr>
      <w:r>
        <w:rPr>
          <w:sz w:val="28"/>
          <w:szCs w:val="28"/>
        </w:rPr>
        <w:t xml:space="preserve">       </w:t>
      </w:r>
      <w:r w:rsidR="00992E9A">
        <w:rPr>
          <w:sz w:val="28"/>
          <w:szCs w:val="28"/>
        </w:rPr>
        <w:t xml:space="preserve">- Какой звук идёт после звука «а» в слове </w:t>
      </w:r>
      <w:r w:rsidR="00992E9A" w:rsidRPr="00EA540D">
        <w:rPr>
          <w:i/>
          <w:sz w:val="28"/>
          <w:szCs w:val="28"/>
        </w:rPr>
        <w:t>каток</w:t>
      </w:r>
      <w:r w:rsidR="00992E9A">
        <w:rPr>
          <w:sz w:val="28"/>
          <w:szCs w:val="28"/>
        </w:rPr>
        <w:t>?</w:t>
      </w:r>
    </w:p>
    <w:p w:rsidR="00992E9A" w:rsidRDefault="005316E2" w:rsidP="005316E2">
      <w:pPr>
        <w:rPr>
          <w:sz w:val="28"/>
          <w:szCs w:val="28"/>
        </w:rPr>
      </w:pPr>
      <w:r>
        <w:rPr>
          <w:sz w:val="28"/>
          <w:szCs w:val="28"/>
        </w:rPr>
        <w:t xml:space="preserve">       </w:t>
      </w:r>
      <w:r w:rsidR="00992E9A">
        <w:rPr>
          <w:sz w:val="28"/>
          <w:szCs w:val="28"/>
        </w:rPr>
        <w:t xml:space="preserve">- Какой звук идёт перед звуком «о» в слове </w:t>
      </w:r>
      <w:r w:rsidR="00992E9A">
        <w:rPr>
          <w:i/>
          <w:sz w:val="28"/>
          <w:szCs w:val="28"/>
        </w:rPr>
        <w:t>каток</w:t>
      </w:r>
      <w:r w:rsidR="00992E9A">
        <w:rPr>
          <w:sz w:val="28"/>
          <w:szCs w:val="28"/>
        </w:rPr>
        <w:t>?</w:t>
      </w:r>
    </w:p>
    <w:p w:rsidR="00992E9A" w:rsidRDefault="005316E2" w:rsidP="005316E2">
      <w:pPr>
        <w:rPr>
          <w:sz w:val="28"/>
          <w:szCs w:val="28"/>
        </w:rPr>
      </w:pPr>
      <w:r>
        <w:rPr>
          <w:sz w:val="28"/>
          <w:szCs w:val="28"/>
        </w:rPr>
        <w:t xml:space="preserve">       </w:t>
      </w:r>
      <w:r w:rsidR="00992E9A">
        <w:rPr>
          <w:sz w:val="28"/>
          <w:szCs w:val="28"/>
        </w:rPr>
        <w:t xml:space="preserve">- Какой звук идёт между звуком «а» и звуком «о» в слове </w:t>
      </w:r>
      <w:r w:rsidR="00992E9A">
        <w:rPr>
          <w:i/>
          <w:sz w:val="28"/>
          <w:szCs w:val="28"/>
        </w:rPr>
        <w:t>каток</w:t>
      </w:r>
      <w:r w:rsidR="00992E9A">
        <w:rPr>
          <w:sz w:val="28"/>
          <w:szCs w:val="28"/>
        </w:rPr>
        <w:t>?</w:t>
      </w:r>
    </w:p>
    <w:p w:rsidR="00992E9A" w:rsidRDefault="00992E9A" w:rsidP="00096CF4">
      <w:pPr>
        <w:ind w:firstLine="709"/>
        <w:rPr>
          <w:sz w:val="28"/>
          <w:szCs w:val="28"/>
        </w:rPr>
      </w:pPr>
    </w:p>
    <w:p w:rsidR="00003B8D" w:rsidRPr="00A43E0D" w:rsidRDefault="009A4370" w:rsidP="009A4370">
      <w:pPr>
        <w:rPr>
          <w:color w:val="8B55D3"/>
          <w:sz w:val="28"/>
          <w:szCs w:val="28"/>
        </w:rPr>
      </w:pPr>
      <w:r>
        <w:rPr>
          <w:sz w:val="28"/>
          <w:szCs w:val="28"/>
        </w:rPr>
        <w:t xml:space="preserve">       </w:t>
      </w:r>
      <w:r w:rsidR="00992E9A">
        <w:rPr>
          <w:sz w:val="28"/>
          <w:szCs w:val="28"/>
        </w:rPr>
        <w:t>3</w:t>
      </w:r>
      <w:r w:rsidR="00992E9A" w:rsidRPr="00A43E0D">
        <w:rPr>
          <w:color w:val="8B55D3"/>
          <w:sz w:val="28"/>
          <w:szCs w:val="28"/>
        </w:rPr>
        <w:t>. « Схемы слов»</w:t>
      </w:r>
    </w:p>
    <w:p w:rsidR="00992E9A" w:rsidRPr="004B6D33" w:rsidRDefault="00992E9A" w:rsidP="004B6D33">
      <w:pPr>
        <w:pStyle w:val="a3"/>
        <w:numPr>
          <w:ilvl w:val="0"/>
          <w:numId w:val="13"/>
        </w:numPr>
        <w:rPr>
          <w:sz w:val="28"/>
          <w:szCs w:val="28"/>
        </w:rPr>
      </w:pPr>
      <w:r w:rsidRPr="004B6D33">
        <w:rPr>
          <w:sz w:val="28"/>
          <w:szCs w:val="28"/>
        </w:rPr>
        <w:t>-  выкладываем звуковые схемы слова с помощью красных, синих и зелёных квадратов;</w:t>
      </w:r>
    </w:p>
    <w:p w:rsidR="00992E9A" w:rsidRPr="004B6D33" w:rsidRDefault="00992E9A" w:rsidP="004B6D33">
      <w:pPr>
        <w:pStyle w:val="a3"/>
        <w:numPr>
          <w:ilvl w:val="0"/>
          <w:numId w:val="13"/>
        </w:numPr>
        <w:rPr>
          <w:sz w:val="28"/>
          <w:szCs w:val="28"/>
        </w:rPr>
      </w:pPr>
      <w:r w:rsidRPr="004B6D33">
        <w:rPr>
          <w:sz w:val="28"/>
          <w:szCs w:val="28"/>
        </w:rPr>
        <w:t>- подбираем слова к заданной схеме</w:t>
      </w:r>
    </w:p>
    <w:p w:rsidR="00992E9A" w:rsidRDefault="00992E9A" w:rsidP="00096CF4">
      <w:pPr>
        <w:ind w:firstLine="709"/>
        <w:rPr>
          <w:sz w:val="28"/>
          <w:szCs w:val="28"/>
        </w:rPr>
      </w:pPr>
    </w:p>
    <w:p w:rsidR="00992E9A" w:rsidRDefault="00A43E0D" w:rsidP="00A43E0D">
      <w:pPr>
        <w:rPr>
          <w:sz w:val="28"/>
          <w:szCs w:val="28"/>
        </w:rPr>
      </w:pPr>
      <w:r>
        <w:rPr>
          <w:sz w:val="28"/>
          <w:szCs w:val="28"/>
        </w:rPr>
        <w:t xml:space="preserve">       </w:t>
      </w:r>
      <w:r w:rsidR="00992E9A">
        <w:rPr>
          <w:sz w:val="28"/>
          <w:szCs w:val="28"/>
        </w:rPr>
        <w:t>4</w:t>
      </w:r>
      <w:r w:rsidR="00992E9A" w:rsidRPr="00A43E0D">
        <w:rPr>
          <w:color w:val="8B55D3"/>
          <w:sz w:val="28"/>
          <w:szCs w:val="28"/>
        </w:rPr>
        <w:t>.«Пишем буквы разным цветом»</w:t>
      </w:r>
    </w:p>
    <w:p w:rsidR="00992E9A" w:rsidRDefault="00992E9A" w:rsidP="00096CF4">
      <w:pPr>
        <w:ind w:left="786" w:firstLine="709"/>
        <w:rPr>
          <w:sz w:val="28"/>
          <w:szCs w:val="28"/>
        </w:rPr>
      </w:pPr>
      <w:proofErr w:type="gramStart"/>
      <w:r>
        <w:rPr>
          <w:sz w:val="28"/>
          <w:szCs w:val="28"/>
        </w:rPr>
        <w:lastRenderedPageBreak/>
        <w:t>Можно использовать такие методы, как: запись только гласных слова; запись гласных красной ручкой; запись слов тремя ручками (гласные – красной, твёрдые согласные – синей, мягкие согласные – зелёной).</w:t>
      </w:r>
      <w:proofErr w:type="gramEnd"/>
    </w:p>
    <w:p w:rsidR="00992E9A" w:rsidRPr="0008437D" w:rsidRDefault="00992E9A" w:rsidP="00096CF4">
      <w:pPr>
        <w:ind w:firstLine="709"/>
        <w:rPr>
          <w:i/>
          <w:sz w:val="28"/>
          <w:szCs w:val="28"/>
        </w:rPr>
      </w:pPr>
    </w:p>
    <w:p w:rsidR="00992E9A" w:rsidRDefault="00992E9A" w:rsidP="00096CF4">
      <w:pPr>
        <w:ind w:left="360" w:firstLine="709"/>
        <w:rPr>
          <w:sz w:val="28"/>
          <w:szCs w:val="28"/>
        </w:rPr>
      </w:pPr>
    </w:p>
    <w:p w:rsidR="00992E9A" w:rsidRDefault="00992E9A" w:rsidP="00096CF4">
      <w:pPr>
        <w:ind w:left="720" w:firstLine="709"/>
        <w:rPr>
          <w:sz w:val="28"/>
          <w:szCs w:val="28"/>
        </w:rPr>
      </w:pPr>
    </w:p>
    <w:p w:rsidR="00992E9A" w:rsidRDefault="00992E9A" w:rsidP="00096CF4">
      <w:pPr>
        <w:ind w:left="720" w:firstLine="709"/>
        <w:rPr>
          <w:sz w:val="28"/>
          <w:szCs w:val="28"/>
        </w:rPr>
      </w:pPr>
    </w:p>
    <w:p w:rsidR="00992E9A" w:rsidRPr="0001627D" w:rsidRDefault="00992E9A" w:rsidP="0001627D">
      <w:pPr>
        <w:pStyle w:val="a3"/>
        <w:numPr>
          <w:ilvl w:val="0"/>
          <w:numId w:val="14"/>
        </w:numPr>
        <w:rPr>
          <w:b/>
          <w:i/>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01627D">
        <w:rPr>
          <w:b/>
          <w:color w:val="0070C0"/>
          <w:sz w:val="28"/>
          <w:szCs w:val="28"/>
          <w14:textOutline w14:w="5270" w14:cap="flat" w14:cmpd="sng" w14:algn="ctr">
            <w14:solidFill>
              <w14:schemeClr w14:val="accent1">
                <w14:shade w14:val="88000"/>
                <w14:satMod w14:val="110000"/>
              </w14:schemeClr>
            </w14:solidFill>
            <w14:prstDash w14:val="solid"/>
            <w14:round/>
          </w14:textOutline>
        </w:rPr>
        <w:t>-</w:t>
      </w:r>
      <w:r w:rsidRPr="0001627D">
        <w:rPr>
          <w:b/>
          <w:i/>
          <w:color w:val="0070C0"/>
          <w:sz w:val="28"/>
          <w:szCs w:val="28"/>
          <w14:textOutline w14:w="5270" w14:cap="flat" w14:cmpd="sng" w14:algn="ctr">
            <w14:solidFill>
              <w14:schemeClr w14:val="accent1">
                <w14:shade w14:val="88000"/>
                <w14:satMod w14:val="110000"/>
              </w14:schemeClr>
            </w14:solidFill>
            <w14:prstDash w14:val="solid"/>
            <w14:round/>
          </w14:textOutline>
        </w:rPr>
        <w:t>развивать внимание</w:t>
      </w:r>
    </w:p>
    <w:p w:rsidR="00992E9A" w:rsidRDefault="00992E9A" w:rsidP="00096CF4">
      <w:pPr>
        <w:ind w:firstLine="709"/>
        <w:rPr>
          <w:sz w:val="28"/>
          <w:szCs w:val="28"/>
        </w:rPr>
      </w:pPr>
      <w:r>
        <w:rPr>
          <w:sz w:val="28"/>
          <w:szCs w:val="28"/>
        </w:rPr>
        <w:t xml:space="preserve">     Существует много литературы, дидактических материалов для развития внимания. </w:t>
      </w:r>
    </w:p>
    <w:p w:rsidR="00992E9A" w:rsidRDefault="00992E9A" w:rsidP="00096CF4">
      <w:pPr>
        <w:ind w:firstLine="709"/>
        <w:rPr>
          <w:sz w:val="28"/>
          <w:szCs w:val="28"/>
        </w:rPr>
      </w:pPr>
      <w:r>
        <w:rPr>
          <w:sz w:val="28"/>
          <w:szCs w:val="28"/>
        </w:rPr>
        <w:t xml:space="preserve">Вот некоторые </w:t>
      </w:r>
      <w:r>
        <w:rPr>
          <w:i/>
          <w:sz w:val="28"/>
          <w:szCs w:val="28"/>
        </w:rPr>
        <w:t>упражнения</w:t>
      </w:r>
      <w:r>
        <w:rPr>
          <w:sz w:val="28"/>
          <w:szCs w:val="28"/>
        </w:rPr>
        <w:t>:</w:t>
      </w:r>
    </w:p>
    <w:p w:rsidR="00992E9A" w:rsidRPr="007D3F7D" w:rsidRDefault="00B50E80" w:rsidP="007D3F7D">
      <w:pPr>
        <w:ind w:left="1418"/>
        <w:rPr>
          <w:color w:val="94D925"/>
          <w:sz w:val="28"/>
          <w:szCs w:val="28"/>
          <w:highlight w:val="green"/>
        </w:rPr>
      </w:pPr>
      <w:r>
        <w:rPr>
          <w:color w:val="94D925"/>
          <w:sz w:val="28"/>
          <w:szCs w:val="28"/>
        </w:rPr>
        <w:t>1</w:t>
      </w:r>
      <w:r w:rsidR="007D3F7D" w:rsidRPr="007D3F7D">
        <w:rPr>
          <w:color w:val="94D925"/>
          <w:sz w:val="28"/>
          <w:szCs w:val="28"/>
        </w:rPr>
        <w:t>.</w:t>
      </w:r>
      <w:r w:rsidR="00992E9A" w:rsidRPr="007D3F7D">
        <w:rPr>
          <w:color w:val="94D925"/>
          <w:sz w:val="28"/>
          <w:szCs w:val="28"/>
        </w:rPr>
        <w:t xml:space="preserve">Таблица цифр «методика </w:t>
      </w:r>
      <w:proofErr w:type="spellStart"/>
      <w:r w:rsidR="00992E9A" w:rsidRPr="007D3F7D">
        <w:rPr>
          <w:color w:val="94D925"/>
          <w:sz w:val="28"/>
          <w:szCs w:val="28"/>
        </w:rPr>
        <w:t>Шульте</w:t>
      </w:r>
      <w:proofErr w:type="spellEnd"/>
      <w:r w:rsidR="00992E9A" w:rsidRPr="007D3F7D">
        <w:rPr>
          <w:color w:val="94D925"/>
          <w:sz w:val="28"/>
          <w:szCs w:val="28"/>
        </w:rPr>
        <w:t>».</w:t>
      </w:r>
    </w:p>
    <w:p w:rsidR="00992E9A" w:rsidRDefault="00992E9A" w:rsidP="00096CF4">
      <w:pPr>
        <w:ind w:firstLine="709"/>
        <w:rPr>
          <w:sz w:val="28"/>
          <w:szCs w:val="28"/>
        </w:rPr>
      </w:pPr>
      <w:r>
        <w:rPr>
          <w:sz w:val="28"/>
          <w:szCs w:val="28"/>
        </w:rPr>
        <w:t>Нужно найти и назвать цифры по порядку с 1 по 25. Предлагаются различные варианты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96"/>
        <w:gridCol w:w="496"/>
        <w:gridCol w:w="496"/>
        <w:gridCol w:w="496"/>
      </w:tblGrid>
      <w:tr w:rsidR="00992E9A" w:rsidRPr="009B0870" w:rsidTr="00A12C67">
        <w:tc>
          <w:tcPr>
            <w:tcW w:w="0" w:type="auto"/>
            <w:shd w:val="clear" w:color="auto" w:fill="auto"/>
          </w:tcPr>
          <w:p w:rsidR="00992E9A" w:rsidRPr="009B0870" w:rsidRDefault="00992E9A" w:rsidP="00096CF4">
            <w:pPr>
              <w:ind w:firstLine="709"/>
              <w:rPr>
                <w:sz w:val="28"/>
                <w:szCs w:val="28"/>
              </w:rPr>
            </w:pPr>
            <w:r w:rsidRPr="009B0870">
              <w:rPr>
                <w:sz w:val="28"/>
                <w:szCs w:val="28"/>
              </w:rPr>
              <w:t>2</w:t>
            </w:r>
          </w:p>
        </w:tc>
        <w:tc>
          <w:tcPr>
            <w:tcW w:w="0" w:type="auto"/>
            <w:shd w:val="clear" w:color="auto" w:fill="auto"/>
          </w:tcPr>
          <w:p w:rsidR="00992E9A" w:rsidRPr="009B0870" w:rsidRDefault="00992E9A" w:rsidP="00096CF4">
            <w:pPr>
              <w:ind w:firstLine="709"/>
              <w:rPr>
                <w:sz w:val="28"/>
                <w:szCs w:val="28"/>
              </w:rPr>
            </w:pPr>
            <w:r w:rsidRPr="009B0870">
              <w:rPr>
                <w:sz w:val="28"/>
                <w:szCs w:val="28"/>
              </w:rPr>
              <w:t>13</w:t>
            </w:r>
          </w:p>
        </w:tc>
        <w:tc>
          <w:tcPr>
            <w:tcW w:w="0" w:type="auto"/>
            <w:shd w:val="clear" w:color="auto" w:fill="auto"/>
          </w:tcPr>
          <w:p w:rsidR="00992E9A" w:rsidRPr="009B0870" w:rsidRDefault="00992E9A" w:rsidP="00096CF4">
            <w:pPr>
              <w:ind w:firstLine="709"/>
              <w:rPr>
                <w:sz w:val="28"/>
                <w:szCs w:val="28"/>
              </w:rPr>
            </w:pPr>
            <w:r w:rsidRPr="009B0870">
              <w:rPr>
                <w:sz w:val="28"/>
                <w:szCs w:val="28"/>
              </w:rPr>
              <w:t>1</w:t>
            </w:r>
          </w:p>
        </w:tc>
        <w:tc>
          <w:tcPr>
            <w:tcW w:w="0" w:type="auto"/>
            <w:shd w:val="clear" w:color="auto" w:fill="auto"/>
          </w:tcPr>
          <w:p w:rsidR="00992E9A" w:rsidRPr="009B0870" w:rsidRDefault="00992E9A" w:rsidP="00096CF4">
            <w:pPr>
              <w:ind w:firstLine="709"/>
              <w:rPr>
                <w:sz w:val="28"/>
                <w:szCs w:val="28"/>
              </w:rPr>
            </w:pPr>
            <w:r w:rsidRPr="009B0870">
              <w:rPr>
                <w:sz w:val="28"/>
                <w:szCs w:val="28"/>
              </w:rPr>
              <w:t>8</w:t>
            </w:r>
          </w:p>
        </w:tc>
        <w:tc>
          <w:tcPr>
            <w:tcW w:w="0" w:type="auto"/>
            <w:shd w:val="clear" w:color="auto" w:fill="auto"/>
          </w:tcPr>
          <w:p w:rsidR="00992E9A" w:rsidRPr="009B0870" w:rsidRDefault="00992E9A" w:rsidP="00096CF4">
            <w:pPr>
              <w:ind w:firstLine="709"/>
              <w:rPr>
                <w:sz w:val="28"/>
                <w:szCs w:val="28"/>
              </w:rPr>
            </w:pPr>
            <w:r w:rsidRPr="009B0870">
              <w:rPr>
                <w:sz w:val="28"/>
                <w:szCs w:val="28"/>
              </w:rPr>
              <w:t>20</w:t>
            </w:r>
          </w:p>
        </w:tc>
      </w:tr>
      <w:tr w:rsidR="00992E9A" w:rsidRPr="009B0870" w:rsidTr="00A12C67">
        <w:tc>
          <w:tcPr>
            <w:tcW w:w="0" w:type="auto"/>
            <w:shd w:val="clear" w:color="auto" w:fill="auto"/>
          </w:tcPr>
          <w:p w:rsidR="00992E9A" w:rsidRPr="009B0870" w:rsidRDefault="00992E9A" w:rsidP="00096CF4">
            <w:pPr>
              <w:ind w:firstLine="709"/>
              <w:rPr>
                <w:sz w:val="28"/>
                <w:szCs w:val="28"/>
              </w:rPr>
            </w:pPr>
            <w:r w:rsidRPr="009B0870">
              <w:rPr>
                <w:sz w:val="28"/>
                <w:szCs w:val="28"/>
              </w:rPr>
              <w:t>17</w:t>
            </w:r>
          </w:p>
        </w:tc>
        <w:tc>
          <w:tcPr>
            <w:tcW w:w="0" w:type="auto"/>
            <w:shd w:val="clear" w:color="auto" w:fill="auto"/>
          </w:tcPr>
          <w:p w:rsidR="00992E9A" w:rsidRPr="009B0870" w:rsidRDefault="00992E9A" w:rsidP="00096CF4">
            <w:pPr>
              <w:ind w:firstLine="709"/>
              <w:rPr>
                <w:sz w:val="28"/>
                <w:szCs w:val="28"/>
              </w:rPr>
            </w:pPr>
            <w:r w:rsidRPr="009B0870">
              <w:rPr>
                <w:sz w:val="28"/>
                <w:szCs w:val="28"/>
              </w:rPr>
              <w:t>6</w:t>
            </w:r>
          </w:p>
        </w:tc>
        <w:tc>
          <w:tcPr>
            <w:tcW w:w="0" w:type="auto"/>
            <w:shd w:val="clear" w:color="auto" w:fill="auto"/>
          </w:tcPr>
          <w:p w:rsidR="00992E9A" w:rsidRPr="009B0870" w:rsidRDefault="00992E9A" w:rsidP="00096CF4">
            <w:pPr>
              <w:ind w:firstLine="709"/>
              <w:rPr>
                <w:sz w:val="28"/>
                <w:szCs w:val="28"/>
              </w:rPr>
            </w:pPr>
            <w:r w:rsidRPr="009B0870">
              <w:rPr>
                <w:sz w:val="28"/>
                <w:szCs w:val="28"/>
              </w:rPr>
              <w:t>25</w:t>
            </w:r>
          </w:p>
        </w:tc>
        <w:tc>
          <w:tcPr>
            <w:tcW w:w="0" w:type="auto"/>
            <w:shd w:val="clear" w:color="auto" w:fill="auto"/>
          </w:tcPr>
          <w:p w:rsidR="00992E9A" w:rsidRPr="009B0870" w:rsidRDefault="00992E9A" w:rsidP="00096CF4">
            <w:pPr>
              <w:ind w:firstLine="709"/>
              <w:rPr>
                <w:sz w:val="28"/>
                <w:szCs w:val="28"/>
              </w:rPr>
            </w:pPr>
            <w:r w:rsidRPr="009B0870">
              <w:rPr>
                <w:sz w:val="28"/>
                <w:szCs w:val="28"/>
              </w:rPr>
              <w:t>7</w:t>
            </w:r>
          </w:p>
        </w:tc>
        <w:tc>
          <w:tcPr>
            <w:tcW w:w="0" w:type="auto"/>
            <w:shd w:val="clear" w:color="auto" w:fill="auto"/>
          </w:tcPr>
          <w:p w:rsidR="00992E9A" w:rsidRPr="009B0870" w:rsidRDefault="00992E9A" w:rsidP="00096CF4">
            <w:pPr>
              <w:ind w:firstLine="709"/>
              <w:rPr>
                <w:sz w:val="28"/>
                <w:szCs w:val="28"/>
              </w:rPr>
            </w:pPr>
            <w:r w:rsidRPr="009B0870">
              <w:rPr>
                <w:sz w:val="28"/>
                <w:szCs w:val="28"/>
              </w:rPr>
              <w:t>11</w:t>
            </w:r>
          </w:p>
        </w:tc>
      </w:tr>
      <w:tr w:rsidR="00992E9A" w:rsidRPr="009B0870" w:rsidTr="00A12C67">
        <w:tc>
          <w:tcPr>
            <w:tcW w:w="0" w:type="auto"/>
            <w:shd w:val="clear" w:color="auto" w:fill="auto"/>
          </w:tcPr>
          <w:p w:rsidR="00992E9A" w:rsidRPr="009B0870" w:rsidRDefault="00992E9A" w:rsidP="00096CF4">
            <w:pPr>
              <w:ind w:firstLine="709"/>
              <w:rPr>
                <w:sz w:val="28"/>
                <w:szCs w:val="28"/>
              </w:rPr>
            </w:pPr>
            <w:r w:rsidRPr="009B0870">
              <w:rPr>
                <w:sz w:val="28"/>
                <w:szCs w:val="28"/>
              </w:rPr>
              <w:t>22</w:t>
            </w:r>
          </w:p>
        </w:tc>
        <w:tc>
          <w:tcPr>
            <w:tcW w:w="0" w:type="auto"/>
            <w:shd w:val="clear" w:color="auto" w:fill="auto"/>
          </w:tcPr>
          <w:p w:rsidR="00992E9A" w:rsidRPr="009B0870" w:rsidRDefault="00992E9A" w:rsidP="00096CF4">
            <w:pPr>
              <w:ind w:firstLine="709"/>
              <w:rPr>
                <w:sz w:val="28"/>
                <w:szCs w:val="28"/>
              </w:rPr>
            </w:pPr>
            <w:r w:rsidRPr="009B0870">
              <w:rPr>
                <w:sz w:val="28"/>
                <w:szCs w:val="28"/>
              </w:rPr>
              <w:t>18</w:t>
            </w:r>
          </w:p>
        </w:tc>
        <w:tc>
          <w:tcPr>
            <w:tcW w:w="0" w:type="auto"/>
            <w:shd w:val="clear" w:color="auto" w:fill="auto"/>
          </w:tcPr>
          <w:p w:rsidR="00992E9A" w:rsidRPr="009B0870" w:rsidRDefault="00992E9A" w:rsidP="00096CF4">
            <w:pPr>
              <w:ind w:firstLine="709"/>
              <w:rPr>
                <w:sz w:val="28"/>
                <w:szCs w:val="28"/>
              </w:rPr>
            </w:pPr>
            <w:r w:rsidRPr="009B0870">
              <w:rPr>
                <w:sz w:val="28"/>
                <w:szCs w:val="28"/>
              </w:rPr>
              <w:t>3</w:t>
            </w:r>
          </w:p>
        </w:tc>
        <w:tc>
          <w:tcPr>
            <w:tcW w:w="0" w:type="auto"/>
            <w:shd w:val="clear" w:color="auto" w:fill="auto"/>
          </w:tcPr>
          <w:p w:rsidR="00992E9A" w:rsidRPr="009B0870" w:rsidRDefault="00992E9A" w:rsidP="00096CF4">
            <w:pPr>
              <w:ind w:firstLine="709"/>
              <w:rPr>
                <w:sz w:val="28"/>
                <w:szCs w:val="28"/>
              </w:rPr>
            </w:pPr>
            <w:r w:rsidRPr="009B0870">
              <w:rPr>
                <w:sz w:val="28"/>
                <w:szCs w:val="28"/>
              </w:rPr>
              <w:t>15</w:t>
            </w:r>
          </w:p>
        </w:tc>
        <w:tc>
          <w:tcPr>
            <w:tcW w:w="0" w:type="auto"/>
            <w:shd w:val="clear" w:color="auto" w:fill="auto"/>
          </w:tcPr>
          <w:p w:rsidR="00992E9A" w:rsidRPr="009B0870" w:rsidRDefault="00992E9A" w:rsidP="00096CF4">
            <w:pPr>
              <w:ind w:firstLine="709"/>
              <w:rPr>
                <w:sz w:val="28"/>
                <w:szCs w:val="28"/>
              </w:rPr>
            </w:pPr>
            <w:r w:rsidRPr="009B0870">
              <w:rPr>
                <w:sz w:val="28"/>
                <w:szCs w:val="28"/>
              </w:rPr>
              <w:t>19</w:t>
            </w:r>
          </w:p>
        </w:tc>
      </w:tr>
      <w:tr w:rsidR="00992E9A" w:rsidRPr="009B0870" w:rsidTr="00A12C67">
        <w:tc>
          <w:tcPr>
            <w:tcW w:w="0" w:type="auto"/>
            <w:shd w:val="clear" w:color="auto" w:fill="auto"/>
          </w:tcPr>
          <w:p w:rsidR="00992E9A" w:rsidRPr="009B0870" w:rsidRDefault="00992E9A" w:rsidP="00096CF4">
            <w:pPr>
              <w:ind w:firstLine="709"/>
              <w:rPr>
                <w:sz w:val="28"/>
                <w:szCs w:val="28"/>
              </w:rPr>
            </w:pPr>
            <w:r w:rsidRPr="009B0870">
              <w:rPr>
                <w:sz w:val="28"/>
                <w:szCs w:val="28"/>
              </w:rPr>
              <w:t>10</w:t>
            </w:r>
          </w:p>
        </w:tc>
        <w:tc>
          <w:tcPr>
            <w:tcW w:w="0" w:type="auto"/>
            <w:shd w:val="clear" w:color="auto" w:fill="auto"/>
          </w:tcPr>
          <w:p w:rsidR="00992E9A" w:rsidRPr="009B0870" w:rsidRDefault="00992E9A" w:rsidP="00096CF4">
            <w:pPr>
              <w:ind w:firstLine="709"/>
              <w:rPr>
                <w:sz w:val="28"/>
                <w:szCs w:val="28"/>
              </w:rPr>
            </w:pPr>
            <w:r w:rsidRPr="009B0870">
              <w:rPr>
                <w:sz w:val="28"/>
                <w:szCs w:val="28"/>
              </w:rPr>
              <w:t>5</w:t>
            </w:r>
          </w:p>
        </w:tc>
        <w:tc>
          <w:tcPr>
            <w:tcW w:w="0" w:type="auto"/>
            <w:shd w:val="clear" w:color="auto" w:fill="auto"/>
          </w:tcPr>
          <w:p w:rsidR="00992E9A" w:rsidRPr="009B0870" w:rsidRDefault="00992E9A" w:rsidP="00096CF4">
            <w:pPr>
              <w:ind w:firstLine="709"/>
              <w:rPr>
                <w:sz w:val="28"/>
                <w:szCs w:val="28"/>
              </w:rPr>
            </w:pPr>
            <w:r w:rsidRPr="009B0870">
              <w:rPr>
                <w:sz w:val="28"/>
                <w:szCs w:val="28"/>
              </w:rPr>
              <w:t>12</w:t>
            </w:r>
          </w:p>
        </w:tc>
        <w:tc>
          <w:tcPr>
            <w:tcW w:w="0" w:type="auto"/>
            <w:shd w:val="clear" w:color="auto" w:fill="auto"/>
          </w:tcPr>
          <w:p w:rsidR="00992E9A" w:rsidRPr="009B0870" w:rsidRDefault="00992E9A" w:rsidP="00096CF4">
            <w:pPr>
              <w:ind w:firstLine="709"/>
              <w:rPr>
                <w:sz w:val="28"/>
                <w:szCs w:val="28"/>
              </w:rPr>
            </w:pPr>
            <w:r w:rsidRPr="009B0870">
              <w:rPr>
                <w:sz w:val="28"/>
                <w:szCs w:val="28"/>
              </w:rPr>
              <w:t>24</w:t>
            </w:r>
          </w:p>
        </w:tc>
        <w:tc>
          <w:tcPr>
            <w:tcW w:w="0" w:type="auto"/>
            <w:shd w:val="clear" w:color="auto" w:fill="auto"/>
          </w:tcPr>
          <w:p w:rsidR="00992E9A" w:rsidRPr="009B0870" w:rsidRDefault="00992E9A" w:rsidP="00096CF4">
            <w:pPr>
              <w:ind w:firstLine="709"/>
              <w:rPr>
                <w:sz w:val="28"/>
                <w:szCs w:val="28"/>
              </w:rPr>
            </w:pPr>
            <w:r w:rsidRPr="009B0870">
              <w:rPr>
                <w:sz w:val="28"/>
                <w:szCs w:val="28"/>
              </w:rPr>
              <w:t>16</w:t>
            </w:r>
          </w:p>
        </w:tc>
      </w:tr>
      <w:tr w:rsidR="00992E9A" w:rsidRPr="009B0870" w:rsidTr="00A12C67">
        <w:tc>
          <w:tcPr>
            <w:tcW w:w="0" w:type="auto"/>
            <w:shd w:val="clear" w:color="auto" w:fill="auto"/>
          </w:tcPr>
          <w:p w:rsidR="00992E9A" w:rsidRPr="009B0870" w:rsidRDefault="00992E9A" w:rsidP="00096CF4">
            <w:pPr>
              <w:ind w:firstLine="709"/>
              <w:rPr>
                <w:sz w:val="28"/>
                <w:szCs w:val="28"/>
              </w:rPr>
            </w:pPr>
            <w:r w:rsidRPr="009B0870">
              <w:rPr>
                <w:sz w:val="28"/>
                <w:szCs w:val="28"/>
              </w:rPr>
              <w:t>14</w:t>
            </w:r>
          </w:p>
        </w:tc>
        <w:tc>
          <w:tcPr>
            <w:tcW w:w="0" w:type="auto"/>
            <w:shd w:val="clear" w:color="auto" w:fill="auto"/>
          </w:tcPr>
          <w:p w:rsidR="00992E9A" w:rsidRPr="009B0870" w:rsidRDefault="00992E9A" w:rsidP="00096CF4">
            <w:pPr>
              <w:ind w:firstLine="709"/>
              <w:rPr>
                <w:sz w:val="28"/>
                <w:szCs w:val="28"/>
              </w:rPr>
            </w:pPr>
            <w:r w:rsidRPr="009B0870">
              <w:rPr>
                <w:sz w:val="28"/>
                <w:szCs w:val="28"/>
              </w:rPr>
              <w:t>23</w:t>
            </w:r>
          </w:p>
        </w:tc>
        <w:tc>
          <w:tcPr>
            <w:tcW w:w="0" w:type="auto"/>
            <w:shd w:val="clear" w:color="auto" w:fill="auto"/>
          </w:tcPr>
          <w:p w:rsidR="00992E9A" w:rsidRPr="009B0870" w:rsidRDefault="00992E9A" w:rsidP="00096CF4">
            <w:pPr>
              <w:ind w:firstLine="709"/>
              <w:rPr>
                <w:sz w:val="28"/>
                <w:szCs w:val="28"/>
              </w:rPr>
            </w:pPr>
            <w:r w:rsidRPr="009B0870">
              <w:rPr>
                <w:sz w:val="28"/>
                <w:szCs w:val="28"/>
              </w:rPr>
              <w:t>4</w:t>
            </w:r>
          </w:p>
        </w:tc>
        <w:tc>
          <w:tcPr>
            <w:tcW w:w="0" w:type="auto"/>
            <w:shd w:val="clear" w:color="auto" w:fill="auto"/>
          </w:tcPr>
          <w:p w:rsidR="00992E9A" w:rsidRPr="009B0870" w:rsidRDefault="00992E9A" w:rsidP="00096CF4">
            <w:pPr>
              <w:ind w:firstLine="709"/>
              <w:rPr>
                <w:sz w:val="28"/>
                <w:szCs w:val="28"/>
              </w:rPr>
            </w:pPr>
            <w:r w:rsidRPr="009B0870">
              <w:rPr>
                <w:sz w:val="28"/>
                <w:szCs w:val="28"/>
              </w:rPr>
              <w:t>9</w:t>
            </w:r>
          </w:p>
        </w:tc>
        <w:tc>
          <w:tcPr>
            <w:tcW w:w="0" w:type="auto"/>
            <w:shd w:val="clear" w:color="auto" w:fill="auto"/>
          </w:tcPr>
          <w:p w:rsidR="00992E9A" w:rsidRPr="009B0870" w:rsidRDefault="00992E9A" w:rsidP="00096CF4">
            <w:pPr>
              <w:ind w:firstLine="709"/>
              <w:rPr>
                <w:sz w:val="28"/>
                <w:szCs w:val="28"/>
              </w:rPr>
            </w:pPr>
            <w:r w:rsidRPr="009B0870">
              <w:rPr>
                <w:sz w:val="28"/>
                <w:szCs w:val="28"/>
              </w:rPr>
              <w:t>21</w:t>
            </w:r>
          </w:p>
        </w:tc>
      </w:tr>
    </w:tbl>
    <w:p w:rsidR="00992E9A" w:rsidRDefault="00992E9A" w:rsidP="00096CF4">
      <w:pPr>
        <w:ind w:firstLine="709"/>
        <w:rPr>
          <w:sz w:val="28"/>
          <w:szCs w:val="28"/>
        </w:rPr>
      </w:pPr>
    </w:p>
    <w:p w:rsidR="00992E9A" w:rsidRDefault="007D3F7D" w:rsidP="007D3F7D">
      <w:pPr>
        <w:rPr>
          <w:sz w:val="28"/>
          <w:szCs w:val="28"/>
        </w:rPr>
      </w:pPr>
      <w:r>
        <w:rPr>
          <w:color w:val="94D925"/>
          <w:sz w:val="28"/>
          <w:szCs w:val="28"/>
        </w:rPr>
        <w:t xml:space="preserve">                </w:t>
      </w:r>
      <w:r w:rsidR="00B50E80">
        <w:rPr>
          <w:color w:val="94D925"/>
          <w:sz w:val="28"/>
          <w:szCs w:val="28"/>
        </w:rPr>
        <w:t>2</w:t>
      </w:r>
      <w:r w:rsidR="0001627D" w:rsidRPr="007D3F7D">
        <w:rPr>
          <w:color w:val="94D925"/>
          <w:sz w:val="28"/>
          <w:szCs w:val="28"/>
        </w:rPr>
        <w:t>.</w:t>
      </w:r>
      <w:r w:rsidR="00992E9A" w:rsidRPr="007D3F7D">
        <w:rPr>
          <w:color w:val="94D925"/>
          <w:sz w:val="28"/>
          <w:szCs w:val="28"/>
        </w:rPr>
        <w:t>«Найди отличия»</w:t>
      </w:r>
    </w:p>
    <w:p w:rsidR="00992E9A" w:rsidRPr="007D3F7D" w:rsidRDefault="007D3F7D" w:rsidP="007D3F7D">
      <w:pPr>
        <w:pStyle w:val="a3"/>
        <w:rPr>
          <w:sz w:val="28"/>
          <w:szCs w:val="28"/>
        </w:rPr>
      </w:pPr>
      <w:r>
        <w:rPr>
          <w:sz w:val="28"/>
          <w:szCs w:val="28"/>
        </w:rPr>
        <w:t xml:space="preserve">      </w:t>
      </w:r>
      <w:r w:rsidR="00B50E80">
        <w:rPr>
          <w:color w:val="94D925"/>
          <w:sz w:val="28"/>
          <w:szCs w:val="28"/>
        </w:rPr>
        <w:t>3</w:t>
      </w:r>
      <w:r w:rsidRPr="007D3F7D">
        <w:rPr>
          <w:color w:val="94D925"/>
          <w:sz w:val="28"/>
          <w:szCs w:val="28"/>
        </w:rPr>
        <w:t xml:space="preserve">. </w:t>
      </w:r>
      <w:r w:rsidR="00992E9A" w:rsidRPr="007D3F7D">
        <w:rPr>
          <w:color w:val="94D925"/>
          <w:sz w:val="28"/>
          <w:szCs w:val="28"/>
        </w:rPr>
        <w:t xml:space="preserve">«Найди буквы (слова)» </w:t>
      </w:r>
      <w:r w:rsidR="00992E9A" w:rsidRPr="007D3F7D">
        <w:rPr>
          <w:sz w:val="28"/>
          <w:szCs w:val="28"/>
        </w:rPr>
        <w:t>Вариант «корректурных проб»</w:t>
      </w:r>
    </w:p>
    <w:p w:rsidR="00992E9A" w:rsidRDefault="00992E9A" w:rsidP="00096CF4">
      <w:pPr>
        <w:ind w:left="420" w:firstLine="709"/>
        <w:rPr>
          <w:sz w:val="28"/>
          <w:szCs w:val="28"/>
        </w:rPr>
      </w:pPr>
      <w:r>
        <w:rPr>
          <w:sz w:val="28"/>
          <w:szCs w:val="28"/>
        </w:rPr>
        <w:t>Предлагается найти заданные буквы или слова среди лишних букв.</w:t>
      </w:r>
    </w:p>
    <w:p w:rsidR="00992E9A" w:rsidRDefault="00992E9A" w:rsidP="00096CF4">
      <w:pPr>
        <w:ind w:left="420" w:firstLine="709"/>
        <w:rPr>
          <w:sz w:val="28"/>
          <w:szCs w:val="28"/>
        </w:rPr>
      </w:pPr>
      <w:r>
        <w:rPr>
          <w:sz w:val="28"/>
          <w:szCs w:val="28"/>
        </w:rPr>
        <w:t>Например:</w:t>
      </w:r>
    </w:p>
    <w:p w:rsidR="00992E9A" w:rsidRPr="00847EB5" w:rsidRDefault="00992E9A" w:rsidP="00847EB5">
      <w:pPr>
        <w:pStyle w:val="a3"/>
        <w:numPr>
          <w:ilvl w:val="0"/>
          <w:numId w:val="17"/>
        </w:numPr>
        <w:rPr>
          <w:sz w:val="28"/>
          <w:szCs w:val="28"/>
        </w:rPr>
      </w:pPr>
      <w:r w:rsidRPr="00847EB5">
        <w:rPr>
          <w:sz w:val="28"/>
          <w:szCs w:val="28"/>
        </w:rPr>
        <w:t>- Подчеркни все буквы «а» и зачеркни все буквы «о»;</w:t>
      </w:r>
    </w:p>
    <w:p w:rsidR="00992E9A" w:rsidRPr="00847EB5" w:rsidRDefault="00992E9A" w:rsidP="00847EB5">
      <w:pPr>
        <w:pStyle w:val="a3"/>
        <w:numPr>
          <w:ilvl w:val="0"/>
          <w:numId w:val="17"/>
        </w:numPr>
        <w:rPr>
          <w:sz w:val="28"/>
          <w:szCs w:val="28"/>
        </w:rPr>
      </w:pPr>
      <w:r w:rsidRPr="00847EB5">
        <w:rPr>
          <w:sz w:val="28"/>
          <w:szCs w:val="28"/>
        </w:rPr>
        <w:t>- Найди слова и подчеркни слова, обозначающие предметы – одной чертой, слова, обозначающие действия предметов – двумя чертами.</w:t>
      </w:r>
    </w:p>
    <w:p w:rsidR="00992E9A" w:rsidRDefault="00992E9A" w:rsidP="00096CF4">
      <w:pPr>
        <w:ind w:left="420" w:firstLine="709"/>
        <w:rPr>
          <w:sz w:val="28"/>
          <w:szCs w:val="28"/>
        </w:rPr>
      </w:pPr>
      <w:proofErr w:type="spellStart"/>
      <w:r>
        <w:rPr>
          <w:sz w:val="28"/>
          <w:szCs w:val="28"/>
        </w:rPr>
        <w:t>Гчругыфчайникьсшппгщшыкипетьзаьиошгвзщлотсыдпетьшпьыщшптицыщво</w:t>
      </w:r>
      <w:proofErr w:type="spellEnd"/>
      <w:r>
        <w:rPr>
          <w:sz w:val="28"/>
          <w:szCs w:val="28"/>
        </w:rPr>
        <w:t>;</w:t>
      </w:r>
    </w:p>
    <w:p w:rsidR="00992E9A" w:rsidRDefault="00992E9A" w:rsidP="00096CF4">
      <w:pPr>
        <w:ind w:left="420" w:firstLine="709"/>
        <w:rPr>
          <w:sz w:val="28"/>
          <w:szCs w:val="28"/>
        </w:rPr>
      </w:pPr>
      <w:r>
        <w:rPr>
          <w:sz w:val="28"/>
          <w:szCs w:val="28"/>
        </w:rPr>
        <w:t>- чтение и запись склеенных предложений (без использования лишних букв);</w:t>
      </w:r>
    </w:p>
    <w:p w:rsidR="00992E9A" w:rsidRDefault="00992E9A" w:rsidP="00096CF4">
      <w:pPr>
        <w:ind w:left="420" w:firstLine="709"/>
        <w:rPr>
          <w:sz w:val="28"/>
          <w:szCs w:val="28"/>
        </w:rPr>
      </w:pPr>
      <w:r>
        <w:rPr>
          <w:sz w:val="28"/>
          <w:szCs w:val="28"/>
        </w:rPr>
        <w:t xml:space="preserve">- чтение и запись склеенных предложений </w:t>
      </w:r>
      <w:proofErr w:type="gramStart"/>
      <w:r>
        <w:rPr>
          <w:sz w:val="28"/>
          <w:szCs w:val="28"/>
        </w:rPr>
        <w:t xml:space="preserve">( </w:t>
      </w:r>
      <w:proofErr w:type="gramEnd"/>
      <w:r>
        <w:rPr>
          <w:sz w:val="28"/>
          <w:szCs w:val="28"/>
        </w:rPr>
        <w:t>с использованием лишних букв).</w:t>
      </w:r>
    </w:p>
    <w:p w:rsidR="00992E9A" w:rsidRPr="007D3F7D" w:rsidRDefault="00B50E80" w:rsidP="00096CF4">
      <w:pPr>
        <w:ind w:left="420" w:firstLine="709"/>
        <w:rPr>
          <w:color w:val="94D925"/>
          <w:sz w:val="28"/>
          <w:szCs w:val="28"/>
        </w:rPr>
      </w:pPr>
      <w:r>
        <w:rPr>
          <w:color w:val="94D925"/>
          <w:sz w:val="28"/>
          <w:szCs w:val="28"/>
        </w:rPr>
        <w:t>4</w:t>
      </w:r>
      <w:r w:rsidR="00992E9A" w:rsidRPr="007D3F7D">
        <w:rPr>
          <w:color w:val="94D925"/>
          <w:sz w:val="28"/>
          <w:szCs w:val="28"/>
        </w:rPr>
        <w:t>. « Спиши буквы»</w:t>
      </w:r>
    </w:p>
    <w:p w:rsidR="00992E9A" w:rsidRDefault="00992E9A" w:rsidP="00096CF4">
      <w:pPr>
        <w:ind w:left="420" w:firstLine="709"/>
        <w:rPr>
          <w:sz w:val="28"/>
          <w:szCs w:val="28"/>
        </w:rPr>
      </w:pPr>
      <w:r>
        <w:rPr>
          <w:sz w:val="28"/>
          <w:szCs w:val="28"/>
        </w:rPr>
        <w:t>Предлагается списать ряд хаотично стоящих букв.</w:t>
      </w:r>
    </w:p>
    <w:p w:rsidR="00992E9A" w:rsidRDefault="00992E9A" w:rsidP="00096CF4">
      <w:pPr>
        <w:ind w:left="420" w:firstLine="709"/>
        <w:rPr>
          <w:sz w:val="28"/>
          <w:szCs w:val="28"/>
        </w:rPr>
      </w:pPr>
      <w:r>
        <w:rPr>
          <w:sz w:val="28"/>
          <w:szCs w:val="28"/>
        </w:rPr>
        <w:t>НТЩАКТЖВХИ</w:t>
      </w:r>
    </w:p>
    <w:p w:rsidR="00992E9A" w:rsidRPr="0033656C" w:rsidRDefault="00847EB5" w:rsidP="00096CF4">
      <w:pPr>
        <w:ind w:firstLine="709"/>
        <w:rPr>
          <w:color w:val="94D925"/>
          <w:sz w:val="28"/>
          <w:szCs w:val="28"/>
        </w:rPr>
      </w:pPr>
      <w:r>
        <w:rPr>
          <w:sz w:val="28"/>
          <w:szCs w:val="28"/>
        </w:rPr>
        <w:t xml:space="preserve">    </w:t>
      </w:r>
      <w:r w:rsidR="00992E9A">
        <w:rPr>
          <w:sz w:val="28"/>
          <w:szCs w:val="28"/>
        </w:rPr>
        <w:t xml:space="preserve">  </w:t>
      </w:r>
      <w:r w:rsidR="00B50E80">
        <w:rPr>
          <w:color w:val="94D925"/>
          <w:sz w:val="28"/>
          <w:szCs w:val="28"/>
        </w:rPr>
        <w:t>5</w:t>
      </w:r>
      <w:r w:rsidR="00992E9A" w:rsidRPr="0033656C">
        <w:rPr>
          <w:color w:val="94D925"/>
          <w:sz w:val="28"/>
          <w:szCs w:val="28"/>
        </w:rPr>
        <w:t>.«Чтение с использование алфавита»</w:t>
      </w:r>
    </w:p>
    <w:p w:rsidR="00992E9A" w:rsidRDefault="00992E9A" w:rsidP="00096CF4">
      <w:pPr>
        <w:ind w:firstLine="709"/>
        <w:rPr>
          <w:sz w:val="28"/>
          <w:szCs w:val="28"/>
        </w:rPr>
      </w:pPr>
      <w:r>
        <w:rPr>
          <w:sz w:val="28"/>
          <w:szCs w:val="28"/>
        </w:rPr>
        <w:t xml:space="preserve">      - Отгадай слова, заменяя каждую букву другой, той, которая стоит после записанной буквы.</w:t>
      </w:r>
    </w:p>
    <w:p w:rsidR="00992E9A" w:rsidRDefault="00992E9A" w:rsidP="00096CF4">
      <w:pPr>
        <w:ind w:firstLine="709"/>
        <w:rPr>
          <w:sz w:val="28"/>
          <w:szCs w:val="28"/>
        </w:rPr>
      </w:pPr>
      <w:r>
        <w:rPr>
          <w:sz w:val="28"/>
          <w:szCs w:val="28"/>
        </w:rPr>
        <w:t xml:space="preserve">     Например: ЛТФЯ – муха</w:t>
      </w:r>
    </w:p>
    <w:p w:rsidR="00992E9A" w:rsidRDefault="00992E9A" w:rsidP="00096CF4">
      <w:pPr>
        <w:ind w:firstLine="709"/>
        <w:rPr>
          <w:sz w:val="28"/>
          <w:szCs w:val="28"/>
        </w:rPr>
      </w:pPr>
      <w:r>
        <w:rPr>
          <w:sz w:val="28"/>
          <w:szCs w:val="28"/>
        </w:rPr>
        <w:t xml:space="preserve">     Можно использовать предыдущую букву.</w:t>
      </w:r>
    </w:p>
    <w:p w:rsidR="00992E9A" w:rsidRPr="0033656C" w:rsidRDefault="00992E9A" w:rsidP="00096CF4">
      <w:pPr>
        <w:ind w:left="360" w:firstLine="709"/>
        <w:rPr>
          <w:color w:val="94D925"/>
          <w:sz w:val="28"/>
          <w:szCs w:val="28"/>
        </w:rPr>
      </w:pPr>
      <w:r w:rsidRPr="0033656C">
        <w:rPr>
          <w:color w:val="94D925"/>
          <w:sz w:val="28"/>
          <w:szCs w:val="28"/>
        </w:rPr>
        <w:t xml:space="preserve"> </w:t>
      </w:r>
      <w:r w:rsidR="00B50E80">
        <w:rPr>
          <w:color w:val="94D925"/>
          <w:sz w:val="28"/>
          <w:szCs w:val="28"/>
        </w:rPr>
        <w:t>6</w:t>
      </w:r>
      <w:r w:rsidRPr="0033656C">
        <w:rPr>
          <w:color w:val="94D925"/>
          <w:sz w:val="28"/>
          <w:szCs w:val="28"/>
        </w:rPr>
        <w:t>.«Кодирование»</w:t>
      </w:r>
    </w:p>
    <w:p w:rsidR="00992E9A" w:rsidRDefault="00992E9A" w:rsidP="00096CF4">
      <w:pPr>
        <w:ind w:left="360" w:firstLine="709"/>
        <w:rPr>
          <w:sz w:val="28"/>
          <w:szCs w:val="28"/>
        </w:rPr>
      </w:pPr>
      <w:r>
        <w:rPr>
          <w:sz w:val="28"/>
          <w:szCs w:val="28"/>
        </w:rPr>
        <w:t xml:space="preserve"> - Зашифруй слова (мост – 2894)</w:t>
      </w:r>
    </w:p>
    <w:p w:rsidR="00992E9A" w:rsidRDefault="00992E9A" w:rsidP="00096CF4">
      <w:pPr>
        <w:ind w:left="360" w:firstLine="709"/>
        <w:rPr>
          <w:sz w:val="28"/>
          <w:szCs w:val="28"/>
        </w:rPr>
      </w:pPr>
      <w:r>
        <w:rPr>
          <w:sz w:val="28"/>
          <w:szCs w:val="28"/>
        </w:rPr>
        <w:t xml:space="preserve"> - Расшифруй слова (23458 – метро)</w:t>
      </w:r>
    </w:p>
    <w:p w:rsidR="00992E9A" w:rsidRDefault="00992E9A" w:rsidP="00096CF4">
      <w:pPr>
        <w:ind w:firstLine="709"/>
        <w:rPr>
          <w:sz w:val="28"/>
          <w:szCs w:val="28"/>
        </w:rPr>
      </w:pPr>
      <w:r>
        <w:rPr>
          <w:sz w:val="28"/>
          <w:szCs w:val="28"/>
        </w:rPr>
        <w:t>Дан ключ</w:t>
      </w:r>
      <w:proofErr w:type="gramStart"/>
      <w:r>
        <w:rPr>
          <w:sz w:val="28"/>
          <w:szCs w:val="28"/>
        </w:rPr>
        <w:t xml:space="preserve"> :</w:t>
      </w:r>
      <w:proofErr w:type="gramEnd"/>
      <w:r>
        <w:rPr>
          <w:sz w:val="28"/>
          <w:szCs w:val="28"/>
        </w:rPr>
        <w:t xml:space="preserve">  </w:t>
      </w:r>
    </w:p>
    <w:p w:rsidR="00992E9A" w:rsidRDefault="00992E9A" w:rsidP="00096CF4">
      <w:pPr>
        <w:ind w:firstLine="709"/>
        <w:rPr>
          <w:sz w:val="28"/>
          <w:szCs w:val="28"/>
        </w:rPr>
      </w:pPr>
      <w:r>
        <w:rPr>
          <w:sz w:val="28"/>
          <w:szCs w:val="28"/>
        </w:rPr>
        <w:t xml:space="preserve">Н М Е Т </w:t>
      </w:r>
      <w:proofErr w:type="gramStart"/>
      <w:r>
        <w:rPr>
          <w:sz w:val="28"/>
          <w:szCs w:val="28"/>
        </w:rPr>
        <w:t>Р</w:t>
      </w:r>
      <w:proofErr w:type="gramEnd"/>
      <w:r>
        <w:rPr>
          <w:sz w:val="28"/>
          <w:szCs w:val="28"/>
        </w:rPr>
        <w:t xml:space="preserve"> А Л О С</w:t>
      </w:r>
    </w:p>
    <w:p w:rsidR="00992E9A" w:rsidRPr="00847EB5" w:rsidRDefault="00992E9A" w:rsidP="00847EB5">
      <w:pPr>
        <w:pStyle w:val="a3"/>
        <w:numPr>
          <w:ilvl w:val="0"/>
          <w:numId w:val="18"/>
        </w:numPr>
        <w:rPr>
          <w:sz w:val="28"/>
          <w:szCs w:val="28"/>
        </w:rPr>
      </w:pPr>
      <w:r w:rsidRPr="00847EB5">
        <w:rPr>
          <w:sz w:val="28"/>
          <w:szCs w:val="28"/>
        </w:rPr>
        <w:lastRenderedPageBreak/>
        <w:t xml:space="preserve"> 2   3 4 5  6  7  8  9</w:t>
      </w:r>
    </w:p>
    <w:p w:rsidR="00992E9A" w:rsidRPr="0033656C" w:rsidRDefault="00847EB5" w:rsidP="00847EB5">
      <w:pPr>
        <w:ind w:left="360"/>
        <w:rPr>
          <w:color w:val="94D925"/>
          <w:sz w:val="28"/>
          <w:szCs w:val="28"/>
        </w:rPr>
      </w:pPr>
      <w:r>
        <w:rPr>
          <w:sz w:val="28"/>
          <w:szCs w:val="28"/>
        </w:rPr>
        <w:t xml:space="preserve">            </w:t>
      </w:r>
      <w:r w:rsidR="00B50E80">
        <w:rPr>
          <w:color w:val="94D925"/>
          <w:sz w:val="28"/>
          <w:szCs w:val="28"/>
        </w:rPr>
        <w:t>7</w:t>
      </w:r>
      <w:r w:rsidRPr="0033656C">
        <w:rPr>
          <w:color w:val="94D925"/>
          <w:sz w:val="28"/>
          <w:szCs w:val="28"/>
        </w:rPr>
        <w:t>.</w:t>
      </w:r>
      <w:r w:rsidR="00992E9A" w:rsidRPr="0033656C">
        <w:rPr>
          <w:color w:val="94D925"/>
          <w:sz w:val="28"/>
          <w:szCs w:val="28"/>
        </w:rPr>
        <w:t>«Чтение и запись слов и предложений, записанных или произнесённых наоборот»</w:t>
      </w:r>
    </w:p>
    <w:p w:rsidR="00992E9A" w:rsidRDefault="00992E9A" w:rsidP="00096CF4">
      <w:pPr>
        <w:ind w:left="720" w:firstLine="709"/>
        <w:rPr>
          <w:sz w:val="28"/>
          <w:szCs w:val="28"/>
        </w:rPr>
      </w:pPr>
      <w:r>
        <w:rPr>
          <w:sz w:val="28"/>
          <w:szCs w:val="28"/>
        </w:rPr>
        <w:t>Сложность постепенно увеличиваем.</w:t>
      </w:r>
    </w:p>
    <w:p w:rsidR="00992E9A" w:rsidRDefault="00847EB5" w:rsidP="00847EB5">
      <w:pPr>
        <w:rPr>
          <w:sz w:val="28"/>
          <w:szCs w:val="28"/>
        </w:rPr>
      </w:pPr>
      <w:r>
        <w:rPr>
          <w:sz w:val="28"/>
          <w:szCs w:val="28"/>
        </w:rPr>
        <w:t xml:space="preserve">                 </w:t>
      </w:r>
      <w:r w:rsidR="00B50E80">
        <w:rPr>
          <w:color w:val="94D925"/>
          <w:sz w:val="28"/>
          <w:szCs w:val="28"/>
        </w:rPr>
        <w:t>8</w:t>
      </w:r>
      <w:bookmarkStart w:id="0" w:name="_GoBack"/>
      <w:bookmarkEnd w:id="0"/>
      <w:r w:rsidRPr="0033656C">
        <w:rPr>
          <w:color w:val="94D925"/>
          <w:sz w:val="28"/>
          <w:szCs w:val="28"/>
        </w:rPr>
        <w:t>.</w:t>
      </w:r>
      <w:r w:rsidR="00992E9A" w:rsidRPr="0033656C">
        <w:rPr>
          <w:color w:val="94D925"/>
          <w:sz w:val="28"/>
          <w:szCs w:val="28"/>
        </w:rPr>
        <w:t>«Найди ошибку»</w:t>
      </w:r>
    </w:p>
    <w:p w:rsidR="00992E9A" w:rsidRDefault="00992E9A" w:rsidP="00096CF4">
      <w:pPr>
        <w:ind w:left="720" w:firstLine="709"/>
        <w:rPr>
          <w:sz w:val="28"/>
          <w:szCs w:val="28"/>
        </w:rPr>
      </w:pPr>
      <w:r>
        <w:rPr>
          <w:sz w:val="28"/>
          <w:szCs w:val="28"/>
        </w:rPr>
        <w:t>Данное задание лучше использовать на последних этапах коррекционного процесса.</w:t>
      </w:r>
    </w:p>
    <w:p w:rsidR="00992E9A" w:rsidRPr="00DB64FB" w:rsidRDefault="00992E9A" w:rsidP="00096CF4">
      <w:pPr>
        <w:ind w:firstLine="709"/>
        <w:rPr>
          <w:sz w:val="28"/>
          <w:szCs w:val="28"/>
        </w:rPr>
      </w:pPr>
    </w:p>
    <w:p w:rsidR="00992E9A" w:rsidRDefault="00992E9A" w:rsidP="00096CF4">
      <w:pPr>
        <w:ind w:firstLine="709"/>
        <w:rPr>
          <w:sz w:val="28"/>
          <w:szCs w:val="28"/>
        </w:rPr>
      </w:pPr>
      <w:r>
        <w:rPr>
          <w:sz w:val="28"/>
          <w:szCs w:val="28"/>
        </w:rPr>
        <w:t xml:space="preserve">    Желательно также менять вид деятельность через каждые 10-15 минут, т.к. концентрация внимания падает, давать ребёнку отдохнуть, подвигаться и заниматься не более часа.</w:t>
      </w:r>
    </w:p>
    <w:p w:rsidR="00992E9A" w:rsidRDefault="00992E9A" w:rsidP="00096CF4">
      <w:pPr>
        <w:ind w:firstLine="709"/>
        <w:rPr>
          <w:sz w:val="28"/>
          <w:szCs w:val="28"/>
        </w:rPr>
      </w:pPr>
    </w:p>
    <w:p w:rsidR="00992E9A" w:rsidRDefault="00992E9A" w:rsidP="00096CF4">
      <w:pPr>
        <w:ind w:firstLine="709"/>
        <w:rPr>
          <w:sz w:val="28"/>
          <w:szCs w:val="28"/>
        </w:rPr>
      </w:pPr>
    </w:p>
    <w:p w:rsidR="00992E9A" w:rsidRDefault="00992E9A" w:rsidP="00096CF4">
      <w:pPr>
        <w:ind w:firstLine="709"/>
        <w:rPr>
          <w:sz w:val="28"/>
          <w:szCs w:val="28"/>
        </w:rPr>
      </w:pPr>
    </w:p>
    <w:p w:rsidR="00992E9A" w:rsidRPr="0001627D" w:rsidRDefault="00992E9A" w:rsidP="0001627D">
      <w:pPr>
        <w:pStyle w:val="a3"/>
        <w:numPr>
          <w:ilvl w:val="0"/>
          <w:numId w:val="15"/>
        </w:numPr>
        <w:rPr>
          <w:b/>
          <w:i/>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01627D">
        <w:rPr>
          <w:b/>
          <w:i/>
          <w:color w:val="0070C0"/>
          <w:sz w:val="28"/>
          <w:szCs w:val="28"/>
          <w14:textOutline w14:w="5270" w14:cap="flat" w14:cmpd="sng" w14:algn="ctr">
            <w14:solidFill>
              <w14:schemeClr w14:val="accent1">
                <w14:shade w14:val="88000"/>
                <w14:satMod w14:val="110000"/>
              </w14:schemeClr>
            </w14:solidFill>
            <w14:prstDash w14:val="solid"/>
            <w14:round/>
          </w14:textOutline>
        </w:rPr>
        <w:t>- тренироваться в умении воспроизводить слова со сложной слоговой структурой</w:t>
      </w:r>
    </w:p>
    <w:p w:rsidR="00992E9A" w:rsidRDefault="00992E9A" w:rsidP="00096CF4">
      <w:pPr>
        <w:ind w:firstLine="709"/>
        <w:rPr>
          <w:sz w:val="28"/>
          <w:szCs w:val="28"/>
        </w:rPr>
      </w:pPr>
      <w:r>
        <w:rPr>
          <w:sz w:val="28"/>
          <w:szCs w:val="28"/>
        </w:rPr>
        <w:t>Если по каким-либо причинам Ваш ребёнок не занимается с логопедом, вот несколько советов:</w:t>
      </w:r>
    </w:p>
    <w:p w:rsidR="00992E9A" w:rsidRPr="0001627D" w:rsidRDefault="00992E9A" w:rsidP="0001627D">
      <w:pPr>
        <w:pStyle w:val="a3"/>
        <w:numPr>
          <w:ilvl w:val="0"/>
          <w:numId w:val="16"/>
        </w:numPr>
        <w:rPr>
          <w:sz w:val="28"/>
          <w:szCs w:val="28"/>
        </w:rPr>
      </w:pPr>
      <w:r w:rsidRPr="0001627D">
        <w:rPr>
          <w:sz w:val="28"/>
          <w:szCs w:val="28"/>
        </w:rPr>
        <w:t>- начинайте с более простых по слоговому составу слов;</w:t>
      </w:r>
    </w:p>
    <w:p w:rsidR="00992E9A" w:rsidRPr="0001627D" w:rsidRDefault="00992E9A" w:rsidP="0001627D">
      <w:pPr>
        <w:pStyle w:val="a3"/>
        <w:numPr>
          <w:ilvl w:val="0"/>
          <w:numId w:val="16"/>
        </w:numPr>
        <w:rPr>
          <w:sz w:val="28"/>
          <w:szCs w:val="28"/>
        </w:rPr>
      </w:pPr>
      <w:r w:rsidRPr="0001627D">
        <w:rPr>
          <w:sz w:val="28"/>
          <w:szCs w:val="28"/>
        </w:rPr>
        <w:t xml:space="preserve">- отхлопывайте, </w:t>
      </w:r>
      <w:proofErr w:type="spellStart"/>
      <w:r w:rsidRPr="0001627D">
        <w:rPr>
          <w:sz w:val="28"/>
          <w:szCs w:val="28"/>
        </w:rPr>
        <w:t>прошагивайте</w:t>
      </w:r>
      <w:proofErr w:type="spellEnd"/>
      <w:r w:rsidRPr="0001627D">
        <w:rPr>
          <w:sz w:val="28"/>
          <w:szCs w:val="28"/>
        </w:rPr>
        <w:t xml:space="preserve">, </w:t>
      </w:r>
      <w:proofErr w:type="spellStart"/>
      <w:r w:rsidRPr="0001627D">
        <w:rPr>
          <w:sz w:val="28"/>
          <w:szCs w:val="28"/>
        </w:rPr>
        <w:t>пропрыгивайте</w:t>
      </w:r>
      <w:proofErr w:type="spellEnd"/>
      <w:r w:rsidRPr="0001627D">
        <w:rPr>
          <w:sz w:val="28"/>
          <w:szCs w:val="28"/>
        </w:rPr>
        <w:t xml:space="preserve"> и т.п. слова по слогам;</w:t>
      </w:r>
    </w:p>
    <w:p w:rsidR="00992E9A" w:rsidRPr="0001627D" w:rsidRDefault="00992E9A" w:rsidP="0001627D">
      <w:pPr>
        <w:pStyle w:val="a3"/>
        <w:numPr>
          <w:ilvl w:val="0"/>
          <w:numId w:val="16"/>
        </w:numPr>
        <w:rPr>
          <w:sz w:val="28"/>
          <w:szCs w:val="28"/>
        </w:rPr>
      </w:pPr>
      <w:r w:rsidRPr="0001627D">
        <w:rPr>
          <w:sz w:val="28"/>
          <w:szCs w:val="28"/>
        </w:rPr>
        <w:t>- повторяйте «трудное» слово много раз. Например: «Скажи слово каждому пальчику»;</w:t>
      </w:r>
    </w:p>
    <w:p w:rsidR="00992E9A" w:rsidRPr="0001627D" w:rsidRDefault="00992E9A" w:rsidP="0001627D">
      <w:pPr>
        <w:pStyle w:val="a3"/>
        <w:numPr>
          <w:ilvl w:val="0"/>
          <w:numId w:val="16"/>
        </w:numPr>
        <w:rPr>
          <w:sz w:val="28"/>
          <w:szCs w:val="28"/>
        </w:rPr>
      </w:pPr>
      <w:r w:rsidRPr="0001627D">
        <w:rPr>
          <w:sz w:val="28"/>
          <w:szCs w:val="28"/>
        </w:rPr>
        <w:t>- произносите слово в словосочетаниях, предложениях с увеличением речевой нагрузки и скорости. Например: «Посчитай космонавтов» ( Один космонавт, два космонавта</w:t>
      </w:r>
      <w:proofErr w:type="gramStart"/>
      <w:r w:rsidRPr="0001627D">
        <w:rPr>
          <w:sz w:val="28"/>
          <w:szCs w:val="28"/>
        </w:rPr>
        <w:t>,….</w:t>
      </w:r>
      <w:proofErr w:type="gramEnd"/>
      <w:r w:rsidRPr="0001627D">
        <w:rPr>
          <w:sz w:val="28"/>
          <w:szCs w:val="28"/>
        </w:rPr>
        <w:t>пять космонавтов,…)</w:t>
      </w:r>
    </w:p>
    <w:p w:rsidR="00992E9A" w:rsidRDefault="00992E9A" w:rsidP="00096CF4">
      <w:pPr>
        <w:ind w:firstLine="709"/>
        <w:rPr>
          <w:sz w:val="28"/>
          <w:szCs w:val="28"/>
        </w:rPr>
      </w:pPr>
    </w:p>
    <w:p w:rsidR="00992E9A" w:rsidRPr="0001627D" w:rsidRDefault="00992E9A" w:rsidP="0001627D">
      <w:pPr>
        <w:pStyle w:val="a3"/>
        <w:numPr>
          <w:ilvl w:val="0"/>
          <w:numId w:val="15"/>
        </w:numPr>
        <w:rPr>
          <w:b/>
          <w:i/>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01627D">
        <w:rPr>
          <w:b/>
          <w:color w:val="0070C0"/>
          <w:sz w:val="28"/>
          <w:szCs w:val="28"/>
          <w14:textOutline w14:w="5270" w14:cap="flat" w14:cmpd="sng" w14:algn="ctr">
            <w14:solidFill>
              <w14:schemeClr w14:val="accent1">
                <w14:shade w14:val="88000"/>
                <w14:satMod w14:val="110000"/>
              </w14:schemeClr>
            </w14:solidFill>
            <w14:prstDash w14:val="solid"/>
            <w14:round/>
          </w14:textOutline>
        </w:rPr>
        <w:t xml:space="preserve">- </w:t>
      </w:r>
      <w:r w:rsidRPr="0001627D">
        <w:rPr>
          <w:b/>
          <w:i/>
          <w:color w:val="0070C0"/>
          <w:sz w:val="28"/>
          <w:szCs w:val="28"/>
          <w14:textOutline w14:w="5270" w14:cap="flat" w14:cmpd="sng" w14:algn="ctr">
            <w14:solidFill>
              <w14:schemeClr w14:val="accent1">
                <w14:shade w14:val="88000"/>
                <w14:satMod w14:val="110000"/>
              </w14:schemeClr>
            </w14:solidFill>
            <w14:prstDash w14:val="solid"/>
            <w14:round/>
          </w14:textOutline>
        </w:rPr>
        <w:t>развивать навык самоконтроля</w:t>
      </w:r>
    </w:p>
    <w:p w:rsidR="00992E9A" w:rsidRPr="00A30269" w:rsidRDefault="00992E9A" w:rsidP="00096CF4">
      <w:pPr>
        <w:ind w:firstLine="709"/>
        <w:rPr>
          <w:sz w:val="28"/>
          <w:szCs w:val="28"/>
        </w:rPr>
      </w:pPr>
      <w:r>
        <w:rPr>
          <w:sz w:val="28"/>
          <w:szCs w:val="28"/>
        </w:rPr>
        <w:t xml:space="preserve">Не забывайте приучать школьника тщательно </w:t>
      </w:r>
      <w:r>
        <w:rPr>
          <w:sz w:val="28"/>
          <w:szCs w:val="28"/>
          <w:u w:val="single"/>
        </w:rPr>
        <w:t xml:space="preserve">каждый раз </w:t>
      </w:r>
      <w:r>
        <w:rPr>
          <w:sz w:val="28"/>
          <w:szCs w:val="28"/>
        </w:rPr>
        <w:t xml:space="preserve">проверять свою работу. Часто при проверке написанного дети видят только общий образ слова, заранее </w:t>
      </w:r>
      <w:proofErr w:type="gramStart"/>
      <w:r>
        <w:rPr>
          <w:sz w:val="28"/>
          <w:szCs w:val="28"/>
        </w:rPr>
        <w:t>его</w:t>
      </w:r>
      <w:proofErr w:type="gramEnd"/>
      <w:r>
        <w:rPr>
          <w:sz w:val="28"/>
          <w:szCs w:val="28"/>
        </w:rPr>
        <w:t xml:space="preserve"> зная, поэтому такие* мелкие детали*, как отсутствие одной буквы не замечают.</w:t>
      </w:r>
    </w:p>
    <w:p w:rsidR="00992E9A" w:rsidRDefault="00992E9A" w:rsidP="00096CF4">
      <w:pPr>
        <w:ind w:firstLine="709"/>
        <w:rPr>
          <w:sz w:val="28"/>
          <w:szCs w:val="28"/>
        </w:rPr>
      </w:pPr>
      <w:r>
        <w:rPr>
          <w:sz w:val="28"/>
          <w:szCs w:val="28"/>
        </w:rPr>
        <w:t xml:space="preserve">Можно использовать непрозрачную линейку, закрывать ею слово и открывать постепенно, читая по слогам. </w:t>
      </w:r>
    </w:p>
    <w:p w:rsidR="00992E9A" w:rsidRDefault="00992E9A" w:rsidP="00096CF4">
      <w:pPr>
        <w:ind w:firstLine="709"/>
        <w:rPr>
          <w:sz w:val="28"/>
          <w:szCs w:val="28"/>
        </w:rPr>
      </w:pPr>
      <w:r>
        <w:rPr>
          <w:sz w:val="28"/>
          <w:szCs w:val="28"/>
        </w:rPr>
        <w:t xml:space="preserve">Можно проверять написанное слово, отмечая карандашом каждый гласный. </w:t>
      </w:r>
    </w:p>
    <w:p w:rsidR="00992E9A" w:rsidRDefault="00992E9A" w:rsidP="00096CF4">
      <w:pPr>
        <w:ind w:firstLine="709"/>
        <w:rPr>
          <w:sz w:val="28"/>
          <w:szCs w:val="28"/>
        </w:rPr>
      </w:pPr>
      <w:r>
        <w:rPr>
          <w:sz w:val="28"/>
          <w:szCs w:val="28"/>
        </w:rPr>
        <w:t>Главное, чтобы проверка вошла в привычку.</w:t>
      </w:r>
    </w:p>
    <w:p w:rsidR="00992E9A" w:rsidRDefault="00992E9A" w:rsidP="00096CF4">
      <w:pPr>
        <w:ind w:firstLine="709"/>
        <w:rPr>
          <w:sz w:val="28"/>
          <w:szCs w:val="28"/>
        </w:rPr>
      </w:pPr>
    </w:p>
    <w:p w:rsidR="00992E9A" w:rsidRPr="00655762" w:rsidRDefault="00992E9A" w:rsidP="00096CF4">
      <w:pPr>
        <w:ind w:firstLine="709"/>
        <w:rPr>
          <w:sz w:val="28"/>
          <w:szCs w:val="28"/>
        </w:rPr>
      </w:pPr>
      <w:r w:rsidRPr="00655762">
        <w:rPr>
          <w:sz w:val="28"/>
          <w:szCs w:val="28"/>
        </w:rPr>
        <w:t xml:space="preserve">     Самое главное, понять, что каждый ребёнок индивидуален в своём развитии и способностях и поэтому </w:t>
      </w:r>
      <w:r>
        <w:rPr>
          <w:sz w:val="28"/>
          <w:szCs w:val="28"/>
        </w:rPr>
        <w:t xml:space="preserve">надо </w:t>
      </w:r>
      <w:proofErr w:type="gramStart"/>
      <w:r w:rsidRPr="00655762">
        <w:rPr>
          <w:sz w:val="28"/>
          <w:szCs w:val="28"/>
        </w:rPr>
        <w:t>искать</w:t>
      </w:r>
      <w:proofErr w:type="gramEnd"/>
      <w:r w:rsidRPr="00655762">
        <w:rPr>
          <w:sz w:val="28"/>
          <w:szCs w:val="28"/>
        </w:rPr>
        <w:t xml:space="preserve"> соответствующие ему подходы.</w:t>
      </w:r>
    </w:p>
    <w:sectPr w:rsidR="00992E9A" w:rsidRPr="00655762" w:rsidSect="0071419B">
      <w:pgSz w:w="11906" w:h="16838"/>
      <w:pgMar w:top="539" w:right="566" w:bottom="719"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FD5"/>
    <w:multiLevelType w:val="hybridMultilevel"/>
    <w:tmpl w:val="FA1465A4"/>
    <w:lvl w:ilvl="0" w:tplc="16123776">
      <w:start w:val="1"/>
      <w:numFmt w:val="decimal"/>
      <w:lvlText w:val="%1."/>
      <w:lvlJc w:val="left"/>
      <w:pPr>
        <w:ind w:left="1830" w:hanging="360"/>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1">
    <w:nsid w:val="0AB751DC"/>
    <w:multiLevelType w:val="hybridMultilevel"/>
    <w:tmpl w:val="CB7AB5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5779CB"/>
    <w:multiLevelType w:val="hybridMultilevel"/>
    <w:tmpl w:val="8CBEE68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A95C9A"/>
    <w:multiLevelType w:val="hybridMultilevel"/>
    <w:tmpl w:val="25C2E9F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EC79E6"/>
    <w:multiLevelType w:val="hybridMultilevel"/>
    <w:tmpl w:val="94B676FE"/>
    <w:lvl w:ilvl="0" w:tplc="04190001">
      <w:start w:val="1"/>
      <w:numFmt w:val="bullet"/>
      <w:lvlText w:val=""/>
      <w:lvlJc w:val="left"/>
      <w:pPr>
        <w:ind w:left="1849" w:hanging="360"/>
      </w:pPr>
      <w:rPr>
        <w:rFonts w:ascii="Symbol" w:hAnsi="Symbol" w:hint="default"/>
      </w:rPr>
    </w:lvl>
    <w:lvl w:ilvl="1" w:tplc="04190003" w:tentative="1">
      <w:start w:val="1"/>
      <w:numFmt w:val="bullet"/>
      <w:lvlText w:val="o"/>
      <w:lvlJc w:val="left"/>
      <w:pPr>
        <w:ind w:left="2569" w:hanging="360"/>
      </w:pPr>
      <w:rPr>
        <w:rFonts w:ascii="Courier New" w:hAnsi="Courier New" w:cs="Courier New" w:hint="default"/>
      </w:rPr>
    </w:lvl>
    <w:lvl w:ilvl="2" w:tplc="04190005" w:tentative="1">
      <w:start w:val="1"/>
      <w:numFmt w:val="bullet"/>
      <w:lvlText w:val=""/>
      <w:lvlJc w:val="left"/>
      <w:pPr>
        <w:ind w:left="3289" w:hanging="360"/>
      </w:pPr>
      <w:rPr>
        <w:rFonts w:ascii="Wingdings" w:hAnsi="Wingdings" w:hint="default"/>
      </w:rPr>
    </w:lvl>
    <w:lvl w:ilvl="3" w:tplc="04190001" w:tentative="1">
      <w:start w:val="1"/>
      <w:numFmt w:val="bullet"/>
      <w:lvlText w:val=""/>
      <w:lvlJc w:val="left"/>
      <w:pPr>
        <w:ind w:left="4009" w:hanging="360"/>
      </w:pPr>
      <w:rPr>
        <w:rFonts w:ascii="Symbol" w:hAnsi="Symbol" w:hint="default"/>
      </w:rPr>
    </w:lvl>
    <w:lvl w:ilvl="4" w:tplc="04190003" w:tentative="1">
      <w:start w:val="1"/>
      <w:numFmt w:val="bullet"/>
      <w:lvlText w:val="o"/>
      <w:lvlJc w:val="left"/>
      <w:pPr>
        <w:ind w:left="4729" w:hanging="360"/>
      </w:pPr>
      <w:rPr>
        <w:rFonts w:ascii="Courier New" w:hAnsi="Courier New" w:cs="Courier New" w:hint="default"/>
      </w:rPr>
    </w:lvl>
    <w:lvl w:ilvl="5" w:tplc="04190005" w:tentative="1">
      <w:start w:val="1"/>
      <w:numFmt w:val="bullet"/>
      <w:lvlText w:val=""/>
      <w:lvlJc w:val="left"/>
      <w:pPr>
        <w:ind w:left="5449" w:hanging="360"/>
      </w:pPr>
      <w:rPr>
        <w:rFonts w:ascii="Wingdings" w:hAnsi="Wingdings" w:hint="default"/>
      </w:rPr>
    </w:lvl>
    <w:lvl w:ilvl="6" w:tplc="04190001" w:tentative="1">
      <w:start w:val="1"/>
      <w:numFmt w:val="bullet"/>
      <w:lvlText w:val=""/>
      <w:lvlJc w:val="left"/>
      <w:pPr>
        <w:ind w:left="6169" w:hanging="360"/>
      </w:pPr>
      <w:rPr>
        <w:rFonts w:ascii="Symbol" w:hAnsi="Symbol" w:hint="default"/>
      </w:rPr>
    </w:lvl>
    <w:lvl w:ilvl="7" w:tplc="04190003" w:tentative="1">
      <w:start w:val="1"/>
      <w:numFmt w:val="bullet"/>
      <w:lvlText w:val="o"/>
      <w:lvlJc w:val="left"/>
      <w:pPr>
        <w:ind w:left="6889" w:hanging="360"/>
      </w:pPr>
      <w:rPr>
        <w:rFonts w:ascii="Courier New" w:hAnsi="Courier New" w:cs="Courier New" w:hint="default"/>
      </w:rPr>
    </w:lvl>
    <w:lvl w:ilvl="8" w:tplc="04190005" w:tentative="1">
      <w:start w:val="1"/>
      <w:numFmt w:val="bullet"/>
      <w:lvlText w:val=""/>
      <w:lvlJc w:val="left"/>
      <w:pPr>
        <w:ind w:left="7609" w:hanging="360"/>
      </w:pPr>
      <w:rPr>
        <w:rFonts w:ascii="Wingdings" w:hAnsi="Wingdings" w:hint="default"/>
      </w:rPr>
    </w:lvl>
  </w:abstractNum>
  <w:abstractNum w:abstractNumId="5">
    <w:nsid w:val="26AA03CD"/>
    <w:multiLevelType w:val="hybridMultilevel"/>
    <w:tmpl w:val="77F09EC8"/>
    <w:lvl w:ilvl="0" w:tplc="C618049A">
      <w:start w:val="1"/>
      <w:numFmt w:val="bullet"/>
      <w:lvlText w:val=""/>
      <w:lvlJc w:val="left"/>
      <w:pPr>
        <w:ind w:left="1429" w:hanging="360"/>
      </w:pPr>
      <w:rPr>
        <w:rFonts w:ascii="Wingdings" w:hAnsi="Wingdings" w:hint="default"/>
        <w:b/>
        <w:caps w:val="0"/>
        <w:smallCaps w:val="0"/>
        <w:color w:val="EEECE1" w:themeColor="background2"/>
        <w:spacing w:val="0"/>
        <w14:glow w14:rad="0">
          <w14:srgbClr w14:val="000000"/>
        </w14:glow>
        <w14:shadow w14:blurRad="41275" w14:dist="20320" w14:dir="1800000" w14:sx="100000" w14:sy="100000" w14:kx="0" w14:ky="0" w14:algn="tl">
          <w14:srgbClr w14:val="000000">
            <w14:alpha w14:val="60000"/>
          </w14:srgbClr>
        </w14:shadow>
        <w14:reflection w14:blurRad="0" w14:stA="0" w14:stPos="0" w14:endA="0" w14:endPos="0" w14:dist="0" w14:dir="0" w14:fadeDir="0" w14:sx="0" w14:sy="0" w14:kx="0" w14:ky="0" w14:algn="none"/>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14:props3d w14:extrusionH="0" w14:contourW="0" w14:prstMateri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0E7A66"/>
    <w:multiLevelType w:val="hybridMultilevel"/>
    <w:tmpl w:val="F0B0282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3197F4A"/>
    <w:multiLevelType w:val="hybridMultilevel"/>
    <w:tmpl w:val="C28888A2"/>
    <w:lvl w:ilvl="0" w:tplc="0A58201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3ADF2E56"/>
    <w:multiLevelType w:val="hybridMultilevel"/>
    <w:tmpl w:val="9222AE2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BE63865"/>
    <w:multiLevelType w:val="hybridMultilevel"/>
    <w:tmpl w:val="4EFCA64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16B6FDF"/>
    <w:multiLevelType w:val="hybridMultilevel"/>
    <w:tmpl w:val="FA22A71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3071EEE"/>
    <w:multiLevelType w:val="hybridMultilevel"/>
    <w:tmpl w:val="222C7F0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431D6B56"/>
    <w:multiLevelType w:val="hybridMultilevel"/>
    <w:tmpl w:val="1F20999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42C03F4"/>
    <w:multiLevelType w:val="hybridMultilevel"/>
    <w:tmpl w:val="947E43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9544F60"/>
    <w:multiLevelType w:val="hybridMultilevel"/>
    <w:tmpl w:val="4CA26336"/>
    <w:lvl w:ilvl="0" w:tplc="8DFEF2C0">
      <w:start w:val="1"/>
      <w:numFmt w:val="bullet"/>
      <w:lvlText w:val=""/>
      <w:lvlJc w:val="left"/>
      <w:pPr>
        <w:ind w:left="1429" w:hanging="360"/>
      </w:pPr>
      <w:rPr>
        <w:rFonts w:ascii="Wingdings" w:hAnsi="Wingding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CBE37CD"/>
    <w:multiLevelType w:val="hybridMultilevel"/>
    <w:tmpl w:val="02048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877EE9"/>
    <w:multiLevelType w:val="hybridMultilevel"/>
    <w:tmpl w:val="1E6445B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7C36B00"/>
    <w:multiLevelType w:val="hybridMultilevel"/>
    <w:tmpl w:val="4A0E8D68"/>
    <w:lvl w:ilvl="0" w:tplc="F6A6D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D692D96"/>
    <w:multiLevelType w:val="hybridMultilevel"/>
    <w:tmpl w:val="1C16E4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7"/>
  </w:num>
  <w:num w:numId="4">
    <w:abstractNumId w:val="11"/>
  </w:num>
  <w:num w:numId="5">
    <w:abstractNumId w:val="12"/>
  </w:num>
  <w:num w:numId="6">
    <w:abstractNumId w:val="9"/>
  </w:num>
  <w:num w:numId="7">
    <w:abstractNumId w:val="14"/>
  </w:num>
  <w:num w:numId="8">
    <w:abstractNumId w:val="16"/>
  </w:num>
  <w:num w:numId="9">
    <w:abstractNumId w:val="10"/>
  </w:num>
  <w:num w:numId="10">
    <w:abstractNumId w:val="2"/>
  </w:num>
  <w:num w:numId="11">
    <w:abstractNumId w:val="5"/>
  </w:num>
  <w:num w:numId="12">
    <w:abstractNumId w:val="15"/>
  </w:num>
  <w:num w:numId="13">
    <w:abstractNumId w:val="18"/>
  </w:num>
  <w:num w:numId="14">
    <w:abstractNumId w:val="6"/>
  </w:num>
  <w:num w:numId="15">
    <w:abstractNumId w:val="8"/>
  </w:num>
  <w:num w:numId="16">
    <w:abstractNumId w:val="13"/>
  </w:num>
  <w:num w:numId="17">
    <w:abstractNumId w:val="4"/>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9A"/>
    <w:rsid w:val="00003B8D"/>
    <w:rsid w:val="0001627D"/>
    <w:rsid w:val="00096CF4"/>
    <w:rsid w:val="001215AA"/>
    <w:rsid w:val="001760C0"/>
    <w:rsid w:val="0033656C"/>
    <w:rsid w:val="004B6D33"/>
    <w:rsid w:val="005316E2"/>
    <w:rsid w:val="00633E8E"/>
    <w:rsid w:val="0064025C"/>
    <w:rsid w:val="007D3F7D"/>
    <w:rsid w:val="00847EB5"/>
    <w:rsid w:val="00992E9A"/>
    <w:rsid w:val="009A4370"/>
    <w:rsid w:val="00A02FE1"/>
    <w:rsid w:val="00A43E0D"/>
    <w:rsid w:val="00B50E80"/>
    <w:rsid w:val="00B86838"/>
    <w:rsid w:val="00CD70B8"/>
    <w:rsid w:val="00DC2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E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3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E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1161</Words>
  <Characters>6622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Olga Inc.</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17</cp:revision>
  <dcterms:created xsi:type="dcterms:W3CDTF">2013-06-07T09:01:00Z</dcterms:created>
  <dcterms:modified xsi:type="dcterms:W3CDTF">2013-06-07T09:31:00Z</dcterms:modified>
</cp:coreProperties>
</file>