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8E" w:rsidRPr="00730A45" w:rsidRDefault="00016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0A45">
        <w:rPr>
          <w:rFonts w:ascii="Times New Roman" w:hAnsi="Times New Roman" w:cs="Times New Roman"/>
          <w:sz w:val="28"/>
          <w:szCs w:val="28"/>
        </w:rPr>
        <w:t xml:space="preserve">      </w:t>
      </w:r>
      <w:r w:rsidRPr="00730A45">
        <w:rPr>
          <w:rFonts w:ascii="Times New Roman" w:hAnsi="Times New Roman" w:cs="Times New Roman"/>
          <w:b/>
          <w:sz w:val="28"/>
          <w:szCs w:val="28"/>
        </w:rPr>
        <w:t>Поэтический пафос четверостиший Фазу Алиевой</w:t>
      </w:r>
    </w:p>
    <w:p w:rsidR="00016216" w:rsidRDefault="00016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давних пор являюсь поклонником поэзии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Ф.Г.Алиевой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ценю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предугадываешь и что-то своё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личное,волнующее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заставляющее переосмысливать пережитое.</w:t>
      </w:r>
    </w:p>
    <w:p w:rsidR="00016216" w:rsidRDefault="00016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хотел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пишутся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стихи,кто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их писать и кто не имеет. Хотел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знать</w:t>
      </w:r>
      <w:r w:rsidR="00AC4795">
        <w:rPr>
          <w:rFonts w:ascii="Times New Roman" w:hAnsi="Times New Roman" w:cs="Times New Roman"/>
          <w:sz w:val="28"/>
          <w:szCs w:val="28"/>
        </w:rPr>
        <w:t>,стоят</w:t>
      </w:r>
      <w:proofErr w:type="spellEnd"/>
      <w:r w:rsidR="00AC4795">
        <w:rPr>
          <w:rFonts w:ascii="Times New Roman" w:hAnsi="Times New Roman" w:cs="Times New Roman"/>
          <w:sz w:val="28"/>
          <w:szCs w:val="28"/>
        </w:rPr>
        <w:t xml:space="preserve"> ли поэты своих собственных </w:t>
      </w:r>
      <w:proofErr w:type="spellStart"/>
      <w:r w:rsidR="00AC4795">
        <w:rPr>
          <w:rFonts w:ascii="Times New Roman" w:hAnsi="Times New Roman" w:cs="Times New Roman"/>
          <w:sz w:val="28"/>
          <w:szCs w:val="28"/>
        </w:rPr>
        <w:t>стихов,хотел</w:t>
      </w:r>
      <w:proofErr w:type="spellEnd"/>
      <w:r w:rsidR="00AC4795">
        <w:rPr>
          <w:rFonts w:ascii="Times New Roman" w:hAnsi="Times New Roman" w:cs="Times New Roman"/>
          <w:sz w:val="28"/>
          <w:szCs w:val="28"/>
        </w:rPr>
        <w:t xml:space="preserve"> понять тот удивительный </w:t>
      </w:r>
      <w:proofErr w:type="spellStart"/>
      <w:r w:rsidR="00AC4795">
        <w:rPr>
          <w:rFonts w:ascii="Times New Roman" w:hAnsi="Times New Roman" w:cs="Times New Roman"/>
          <w:sz w:val="28"/>
          <w:szCs w:val="28"/>
        </w:rPr>
        <w:t>феномен,когда</w:t>
      </w:r>
      <w:proofErr w:type="spellEnd"/>
      <w:r w:rsidR="00AC4795">
        <w:rPr>
          <w:rFonts w:ascii="Times New Roman" w:hAnsi="Times New Roman" w:cs="Times New Roman"/>
          <w:sz w:val="28"/>
          <w:szCs w:val="28"/>
        </w:rPr>
        <w:t xml:space="preserve"> плохой человек пишет </w:t>
      </w:r>
      <w:proofErr w:type="spellStart"/>
      <w:r w:rsidR="00AC4795">
        <w:rPr>
          <w:rFonts w:ascii="Times New Roman" w:hAnsi="Times New Roman" w:cs="Times New Roman"/>
          <w:sz w:val="28"/>
          <w:szCs w:val="28"/>
        </w:rPr>
        <w:t>стихи,пронизанные</w:t>
      </w:r>
      <w:proofErr w:type="spellEnd"/>
      <w:r w:rsidR="00AC4795">
        <w:rPr>
          <w:rFonts w:ascii="Times New Roman" w:hAnsi="Times New Roman" w:cs="Times New Roman"/>
          <w:sz w:val="28"/>
          <w:szCs w:val="28"/>
        </w:rPr>
        <w:t xml:space="preserve"> высоким </w:t>
      </w:r>
      <w:proofErr w:type="spellStart"/>
      <w:r w:rsidR="00AC4795">
        <w:rPr>
          <w:rFonts w:ascii="Times New Roman" w:hAnsi="Times New Roman" w:cs="Times New Roman"/>
          <w:sz w:val="28"/>
          <w:szCs w:val="28"/>
        </w:rPr>
        <w:t>благородством</w:t>
      </w:r>
      <w:proofErr w:type="gramStart"/>
      <w:r w:rsidR="00AC4795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AC4795">
        <w:rPr>
          <w:rFonts w:ascii="Times New Roman" w:hAnsi="Times New Roman" w:cs="Times New Roman"/>
          <w:sz w:val="28"/>
          <w:szCs w:val="28"/>
        </w:rPr>
        <w:t xml:space="preserve"> чтобы мне </w:t>
      </w:r>
      <w:proofErr w:type="spellStart"/>
      <w:r w:rsidR="00AC4795">
        <w:rPr>
          <w:rFonts w:ascii="Times New Roman" w:hAnsi="Times New Roman" w:cs="Times New Roman"/>
          <w:sz w:val="28"/>
          <w:szCs w:val="28"/>
        </w:rPr>
        <w:t>объяснили-для</w:t>
      </w:r>
      <w:proofErr w:type="spellEnd"/>
      <w:r w:rsidR="00AC4795">
        <w:rPr>
          <w:rFonts w:ascii="Times New Roman" w:hAnsi="Times New Roman" w:cs="Times New Roman"/>
          <w:sz w:val="28"/>
          <w:szCs w:val="28"/>
        </w:rPr>
        <w:t xml:space="preserve"> чего нужны стихи в жизни. И будут ли в завтрашнем дне</w:t>
      </w:r>
      <w:proofErr w:type="gramStart"/>
      <w:r w:rsidR="00AC4795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C4795" w:rsidRDefault="00AC4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поздно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понял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глазах современников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поэта,писателя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неизбежно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другая,чем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«потомков». Помимо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таланта,литературных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достоинств,живой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 должен быть</w:t>
      </w:r>
      <w:r w:rsidR="00BE0636">
        <w:rPr>
          <w:rFonts w:ascii="Times New Roman" w:hAnsi="Times New Roman" w:cs="Times New Roman"/>
          <w:sz w:val="28"/>
          <w:szCs w:val="28"/>
        </w:rPr>
        <w:t xml:space="preserve"> большой нравственной  </w:t>
      </w:r>
      <w:proofErr w:type="spellStart"/>
      <w:r w:rsidR="00BE0636">
        <w:rPr>
          <w:rFonts w:ascii="Times New Roman" w:hAnsi="Times New Roman" w:cs="Times New Roman"/>
          <w:sz w:val="28"/>
          <w:szCs w:val="28"/>
        </w:rPr>
        <w:t>величиной</w:t>
      </w:r>
      <w:proofErr w:type="gramStart"/>
      <w:r w:rsidR="00BE0636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BE0636">
        <w:rPr>
          <w:rFonts w:ascii="Times New Roman" w:hAnsi="Times New Roman" w:cs="Times New Roman"/>
          <w:sz w:val="28"/>
          <w:szCs w:val="28"/>
        </w:rPr>
        <w:t xml:space="preserve"> его моральным обликом современники не могут   не считаться…Нравственный авторитет ,видимо, собирается по </w:t>
      </w:r>
      <w:proofErr w:type="spellStart"/>
      <w:r w:rsidR="00BE0636">
        <w:rPr>
          <w:rFonts w:ascii="Times New Roman" w:hAnsi="Times New Roman" w:cs="Times New Roman"/>
          <w:sz w:val="28"/>
          <w:szCs w:val="28"/>
        </w:rPr>
        <w:t>капле,всю</w:t>
      </w:r>
      <w:proofErr w:type="spellEnd"/>
      <w:r w:rsidR="00BE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636">
        <w:rPr>
          <w:rFonts w:ascii="Times New Roman" w:hAnsi="Times New Roman" w:cs="Times New Roman"/>
          <w:sz w:val="28"/>
          <w:szCs w:val="28"/>
        </w:rPr>
        <w:t>жизнь.Стоит</w:t>
      </w:r>
      <w:proofErr w:type="spellEnd"/>
      <w:r w:rsidR="00BE0636">
        <w:rPr>
          <w:rFonts w:ascii="Times New Roman" w:hAnsi="Times New Roman" w:cs="Times New Roman"/>
          <w:sz w:val="28"/>
          <w:szCs w:val="28"/>
        </w:rPr>
        <w:t xml:space="preserve"> лишь </w:t>
      </w:r>
      <w:proofErr w:type="spellStart"/>
      <w:r w:rsidR="00BE0636">
        <w:rPr>
          <w:rFonts w:ascii="Times New Roman" w:hAnsi="Times New Roman" w:cs="Times New Roman"/>
          <w:sz w:val="28"/>
          <w:szCs w:val="28"/>
        </w:rPr>
        <w:t>отступиться,сделать</w:t>
      </w:r>
      <w:proofErr w:type="spellEnd"/>
      <w:r w:rsidR="00BE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636">
        <w:rPr>
          <w:rFonts w:ascii="Times New Roman" w:hAnsi="Times New Roman" w:cs="Times New Roman"/>
          <w:sz w:val="28"/>
          <w:szCs w:val="28"/>
        </w:rPr>
        <w:t>отступиться,сделать</w:t>
      </w:r>
      <w:proofErr w:type="spellEnd"/>
      <w:r w:rsidR="00BE0636">
        <w:rPr>
          <w:rFonts w:ascii="Times New Roman" w:hAnsi="Times New Roman" w:cs="Times New Roman"/>
          <w:sz w:val="28"/>
          <w:szCs w:val="28"/>
        </w:rPr>
        <w:t xml:space="preserve"> неверный </w:t>
      </w:r>
      <w:proofErr w:type="spellStart"/>
      <w:r w:rsidR="00BE0636">
        <w:rPr>
          <w:rFonts w:ascii="Times New Roman" w:hAnsi="Times New Roman" w:cs="Times New Roman"/>
          <w:sz w:val="28"/>
          <w:szCs w:val="28"/>
        </w:rPr>
        <w:t>шаг,как</w:t>
      </w:r>
      <w:proofErr w:type="spellEnd"/>
      <w:r w:rsidR="00BE0636">
        <w:rPr>
          <w:rFonts w:ascii="Times New Roman" w:hAnsi="Times New Roman" w:cs="Times New Roman"/>
          <w:sz w:val="28"/>
          <w:szCs w:val="28"/>
        </w:rPr>
        <w:t xml:space="preserve"> хрупкий стеклянный сосуд с живой кровью разбивается вдребезги. На это пути не прощают ошибок.</w:t>
      </w:r>
    </w:p>
    <w:p w:rsidR="00BE0636" w:rsidRDefault="00BE0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пору юности я ещё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поэзия-это 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опыт,личная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 и в то же время боль и опыт поколений.</w:t>
      </w:r>
    </w:p>
    <w:p w:rsidR="00BE0636" w:rsidRDefault="00BE0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понимал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тогда,что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писатель,поэт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открывают никаких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дорогам,по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которым прошёл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поэт,-уже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ходить.Что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стихи рождаются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 стихов.</w:t>
      </w:r>
    </w:p>
    <w:p w:rsidR="00BE0636" w:rsidRDefault="00BE0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понял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 в видении мира.</w:t>
      </w:r>
      <w:r w:rsidR="00EC1E7E">
        <w:rPr>
          <w:rFonts w:ascii="Times New Roman" w:hAnsi="Times New Roman" w:cs="Times New Roman"/>
          <w:sz w:val="28"/>
          <w:szCs w:val="28"/>
        </w:rPr>
        <w:t xml:space="preserve"> Если бы я видел так как </w:t>
      </w:r>
      <w:proofErr w:type="spellStart"/>
      <w:r w:rsidR="00EC1E7E">
        <w:rPr>
          <w:rFonts w:ascii="Times New Roman" w:hAnsi="Times New Roman" w:cs="Times New Roman"/>
          <w:sz w:val="28"/>
          <w:szCs w:val="28"/>
        </w:rPr>
        <w:t>Пушкин</w:t>
      </w:r>
      <w:proofErr w:type="gramStart"/>
      <w:r w:rsidR="00EC1E7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EC1E7E">
        <w:rPr>
          <w:rFonts w:ascii="Times New Roman" w:hAnsi="Times New Roman" w:cs="Times New Roman"/>
          <w:sz w:val="28"/>
          <w:szCs w:val="28"/>
        </w:rPr>
        <w:t>екрасов,Расул</w:t>
      </w:r>
      <w:proofErr w:type="spellEnd"/>
      <w:r w:rsidR="00EC1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7E">
        <w:rPr>
          <w:rFonts w:ascii="Times New Roman" w:hAnsi="Times New Roman" w:cs="Times New Roman"/>
          <w:sz w:val="28"/>
          <w:szCs w:val="28"/>
        </w:rPr>
        <w:t>Гамзатов,Ф.Алиева</w:t>
      </w:r>
      <w:proofErr w:type="spellEnd"/>
      <w:r w:rsidR="00EC1E7E">
        <w:rPr>
          <w:rFonts w:ascii="Times New Roman" w:hAnsi="Times New Roman" w:cs="Times New Roman"/>
          <w:sz w:val="28"/>
          <w:szCs w:val="28"/>
        </w:rPr>
        <w:t xml:space="preserve">,- я бы писал так </w:t>
      </w:r>
      <w:proofErr w:type="spellStart"/>
      <w:r w:rsidR="00EC1E7E">
        <w:rPr>
          <w:rFonts w:ascii="Times New Roman" w:hAnsi="Times New Roman" w:cs="Times New Roman"/>
          <w:sz w:val="28"/>
          <w:szCs w:val="28"/>
        </w:rPr>
        <w:t>же,как</w:t>
      </w:r>
      <w:proofErr w:type="spellEnd"/>
      <w:r w:rsidR="00EC1E7E">
        <w:rPr>
          <w:rFonts w:ascii="Times New Roman" w:hAnsi="Times New Roman" w:cs="Times New Roman"/>
          <w:sz w:val="28"/>
          <w:szCs w:val="28"/>
        </w:rPr>
        <w:t xml:space="preserve"> они…</w:t>
      </w:r>
    </w:p>
    <w:p w:rsidR="00EC1E7E" w:rsidRDefault="00EC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понял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стихов квалифицированных и неквалифицированных. Что есть стихи и не стихи. Что поэзия-это душевный опыт</w:t>
      </w:r>
      <w:r w:rsidR="00BA4B03">
        <w:rPr>
          <w:rFonts w:ascii="Times New Roman" w:hAnsi="Times New Roman" w:cs="Times New Roman"/>
          <w:sz w:val="28"/>
          <w:szCs w:val="28"/>
        </w:rPr>
        <w:t xml:space="preserve"> и что лицейский </w:t>
      </w:r>
      <w:proofErr w:type="spellStart"/>
      <w:r w:rsidR="00BA4B03">
        <w:rPr>
          <w:rFonts w:ascii="Times New Roman" w:hAnsi="Times New Roman" w:cs="Times New Roman"/>
          <w:sz w:val="28"/>
          <w:szCs w:val="28"/>
        </w:rPr>
        <w:t>Пушкин</w:t>
      </w:r>
      <w:proofErr w:type="gramStart"/>
      <w:r w:rsidR="00BA4B0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BA4B03">
        <w:rPr>
          <w:rFonts w:ascii="Times New Roman" w:hAnsi="Times New Roman" w:cs="Times New Roman"/>
          <w:sz w:val="28"/>
          <w:szCs w:val="28"/>
        </w:rPr>
        <w:t>екрасов,Фет,Тютчев,Гамзатов,Ф.Алиева-это</w:t>
      </w:r>
      <w:proofErr w:type="spellEnd"/>
      <w:r w:rsidR="00BA4B03">
        <w:rPr>
          <w:rFonts w:ascii="Times New Roman" w:hAnsi="Times New Roman" w:cs="Times New Roman"/>
          <w:sz w:val="28"/>
          <w:szCs w:val="28"/>
        </w:rPr>
        <w:t xml:space="preserve"> поэты для взрослых и более того: когда человек </w:t>
      </w:r>
      <w:proofErr w:type="spellStart"/>
      <w:r w:rsidR="00BA4B03">
        <w:rPr>
          <w:rFonts w:ascii="Times New Roman" w:hAnsi="Times New Roman" w:cs="Times New Roman"/>
          <w:sz w:val="28"/>
          <w:szCs w:val="28"/>
        </w:rPr>
        <w:t>поймёт,что</w:t>
      </w:r>
      <w:proofErr w:type="spellEnd"/>
      <w:r w:rsidR="00B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03">
        <w:rPr>
          <w:rFonts w:ascii="Times New Roman" w:hAnsi="Times New Roman" w:cs="Times New Roman"/>
          <w:sz w:val="28"/>
          <w:szCs w:val="28"/>
        </w:rPr>
        <w:t>они-великие</w:t>
      </w:r>
      <w:proofErr w:type="spellEnd"/>
      <w:r w:rsidR="00BA4B0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BA4B03">
        <w:rPr>
          <w:rFonts w:ascii="Times New Roman" w:hAnsi="Times New Roman" w:cs="Times New Roman"/>
          <w:sz w:val="28"/>
          <w:szCs w:val="28"/>
        </w:rPr>
        <w:t>великих,он,этот</w:t>
      </w:r>
      <w:proofErr w:type="spellEnd"/>
      <w:r w:rsidR="00B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03">
        <w:rPr>
          <w:rFonts w:ascii="Times New Roman" w:hAnsi="Times New Roman" w:cs="Times New Roman"/>
          <w:sz w:val="28"/>
          <w:szCs w:val="28"/>
        </w:rPr>
        <w:t>читатель,и</w:t>
      </w:r>
      <w:proofErr w:type="spellEnd"/>
      <w:r w:rsidR="00BA4B03">
        <w:rPr>
          <w:rFonts w:ascii="Times New Roman" w:hAnsi="Times New Roman" w:cs="Times New Roman"/>
          <w:sz w:val="28"/>
          <w:szCs w:val="28"/>
        </w:rPr>
        <w:t xml:space="preserve"> становится взрослым.</w:t>
      </w:r>
    </w:p>
    <w:p w:rsidR="00BA4B03" w:rsidRDefault="00BA4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юности мы этого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понимаем,часто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отдаём предпочтение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проходят,и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оценки наши начинают меняться.</w:t>
      </w:r>
    </w:p>
    <w:p w:rsidR="00BA4B03" w:rsidRDefault="00BA4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разобраться во всём многообразии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имён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олосов,мнений,претензий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их творчеству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нужны:мудрость,терпение,умение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понять,готовность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действию.</w:t>
      </w:r>
    </w:p>
    <w:p w:rsidR="00BA4B03" w:rsidRDefault="00BA4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этой  целью я взялся за освещение поэтического мира четверостиший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Ф.Алиевой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понимал,что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какое трудное и сложное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дело-обобщить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систематизировать в мыслях этот жанр поэзии.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данный аспект ныне является самым неисследованным на поэтической ниве дагестанской литературы.</w:t>
      </w:r>
    </w:p>
    <w:p w:rsidR="00E347EA" w:rsidRDefault="00E34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Спорить и находить в исследуемой мною теме какие-то зацепки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значит, принизить значимость своеобразия удивительного мира четверостиший Ф.Алиевой, и моё желание через призму своего видения переосмысливать её стихи.</w:t>
      </w:r>
    </w:p>
    <w:p w:rsidR="00E347EA" w:rsidRDefault="00E34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современником-творить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опережать его.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тражать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как зеркало, а как щит.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современником-творить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ысказывать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видение,поделиться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этим другими.</w:t>
      </w:r>
    </w:p>
    <w:p w:rsidR="00E347EA" w:rsidRDefault="00E34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ступенькам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воображения,я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стезю-строфу,которая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в поистине чудесный сад поэзии Ф.Алиевой.</w:t>
      </w:r>
      <w:r w:rsidR="00E76615">
        <w:rPr>
          <w:rFonts w:ascii="Times New Roman" w:hAnsi="Times New Roman" w:cs="Times New Roman"/>
          <w:sz w:val="28"/>
          <w:szCs w:val="28"/>
        </w:rPr>
        <w:t xml:space="preserve"> Открываю сборник стихов «Дагестанские тосты»</w:t>
      </w:r>
      <w:proofErr w:type="gramStart"/>
      <w:r w:rsidR="00E7661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E76615">
        <w:rPr>
          <w:rFonts w:ascii="Times New Roman" w:hAnsi="Times New Roman" w:cs="Times New Roman"/>
          <w:sz w:val="28"/>
          <w:szCs w:val="28"/>
        </w:rPr>
        <w:t xml:space="preserve">ахожу подборку четверостиший и начинаю ощупывать пульс </w:t>
      </w:r>
      <w:proofErr w:type="spellStart"/>
      <w:r w:rsidR="00E76615">
        <w:rPr>
          <w:rFonts w:ascii="Times New Roman" w:hAnsi="Times New Roman" w:cs="Times New Roman"/>
          <w:sz w:val="28"/>
          <w:szCs w:val="28"/>
        </w:rPr>
        <w:t>поэзии,чувствовать</w:t>
      </w:r>
      <w:proofErr w:type="spellEnd"/>
      <w:r w:rsidR="00E76615">
        <w:rPr>
          <w:rFonts w:ascii="Times New Roman" w:hAnsi="Times New Roman" w:cs="Times New Roman"/>
          <w:sz w:val="28"/>
          <w:szCs w:val="28"/>
        </w:rPr>
        <w:t xml:space="preserve"> дыхание </w:t>
      </w:r>
      <w:proofErr w:type="spellStart"/>
      <w:r w:rsidR="00E76615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="00E76615">
        <w:rPr>
          <w:rFonts w:ascii="Times New Roman" w:hAnsi="Times New Roman" w:cs="Times New Roman"/>
          <w:sz w:val="28"/>
          <w:szCs w:val="28"/>
        </w:rPr>
        <w:t xml:space="preserve"> лирики поэтессы. Мой выбор пал на следующие строки:</w:t>
      </w:r>
    </w:p>
    <w:p w:rsidR="00E76615" w:rsidRDefault="00E7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Чего бояться мне? Сама не знаю,-</w:t>
      </w:r>
    </w:p>
    <w:p w:rsidR="00E76615" w:rsidRDefault="00E7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Всё худшее стряслось уж со мною.</w:t>
      </w:r>
    </w:p>
    <w:p w:rsidR="00E76615" w:rsidRDefault="00E7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листья,дни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роняя</w:t>
      </w:r>
    </w:p>
    <w:p w:rsidR="00E76615" w:rsidRDefault="00E7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Как будто волчья стая за спиною.</w:t>
      </w:r>
    </w:p>
    <w:p w:rsidR="00875C06" w:rsidRDefault="00E7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Смелый вызов</w:t>
      </w:r>
      <w:r w:rsidR="00875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C06">
        <w:rPr>
          <w:rFonts w:ascii="Times New Roman" w:hAnsi="Times New Roman" w:cs="Times New Roman"/>
          <w:sz w:val="28"/>
          <w:szCs w:val="28"/>
        </w:rPr>
        <w:t>судьбе</w:t>
      </w:r>
      <w:proofErr w:type="gramStart"/>
      <w:r w:rsidR="00875C06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875C06">
        <w:rPr>
          <w:rFonts w:ascii="Times New Roman" w:hAnsi="Times New Roman" w:cs="Times New Roman"/>
          <w:sz w:val="28"/>
          <w:szCs w:val="28"/>
        </w:rPr>
        <w:t>елание</w:t>
      </w:r>
      <w:proofErr w:type="spellEnd"/>
      <w:r w:rsidR="00875C06">
        <w:rPr>
          <w:rFonts w:ascii="Times New Roman" w:hAnsi="Times New Roman" w:cs="Times New Roman"/>
          <w:sz w:val="28"/>
          <w:szCs w:val="28"/>
        </w:rPr>
        <w:t xml:space="preserve"> поделиться </w:t>
      </w:r>
      <w:proofErr w:type="spellStart"/>
      <w:r w:rsidR="00875C06">
        <w:rPr>
          <w:rFonts w:ascii="Times New Roman" w:hAnsi="Times New Roman" w:cs="Times New Roman"/>
          <w:sz w:val="28"/>
          <w:szCs w:val="28"/>
        </w:rPr>
        <w:t>печалью,меланхолические</w:t>
      </w:r>
      <w:proofErr w:type="spellEnd"/>
      <w:r w:rsidR="00875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C06">
        <w:rPr>
          <w:rFonts w:ascii="Times New Roman" w:hAnsi="Times New Roman" w:cs="Times New Roman"/>
          <w:sz w:val="28"/>
          <w:szCs w:val="28"/>
        </w:rPr>
        <w:t>чувства,порою,доходящие</w:t>
      </w:r>
      <w:proofErr w:type="spellEnd"/>
      <w:r w:rsidR="00875C06">
        <w:rPr>
          <w:rFonts w:ascii="Times New Roman" w:hAnsi="Times New Roman" w:cs="Times New Roman"/>
          <w:sz w:val="28"/>
          <w:szCs w:val="28"/>
        </w:rPr>
        <w:t xml:space="preserve"> до глубины </w:t>
      </w:r>
      <w:proofErr w:type="spellStart"/>
      <w:r w:rsidR="00875C06">
        <w:rPr>
          <w:rFonts w:ascii="Times New Roman" w:hAnsi="Times New Roman" w:cs="Times New Roman"/>
          <w:sz w:val="28"/>
          <w:szCs w:val="28"/>
        </w:rPr>
        <w:t>души-вот</w:t>
      </w:r>
      <w:proofErr w:type="spellEnd"/>
      <w:r w:rsidR="00875C06">
        <w:rPr>
          <w:rFonts w:ascii="Times New Roman" w:hAnsi="Times New Roman" w:cs="Times New Roman"/>
          <w:sz w:val="28"/>
          <w:szCs w:val="28"/>
        </w:rPr>
        <w:t xml:space="preserve"> мотив данного четверостишия поэтессы.</w:t>
      </w:r>
    </w:p>
    <w:p w:rsidR="00E76615" w:rsidRDefault="0087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Удивительные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етафоры,способствующие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почувствовать внутреннюю динамику печали. Истинные чувства поэтессы легко воспринимаются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вряд ли найдётся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тот,кто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разделял бы чувства горечи и сострадания в дни кручин и скорби удивительно мужественной женщины</w:t>
      </w:r>
      <w:r w:rsidR="00AC02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горянки</w:t>
      </w:r>
      <w:r w:rsidR="00AC02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02E5">
        <w:rPr>
          <w:rFonts w:ascii="Times New Roman" w:hAnsi="Times New Roman" w:cs="Times New Roman"/>
          <w:sz w:val="28"/>
          <w:szCs w:val="28"/>
        </w:rPr>
        <w:t>Видимо</w:t>
      </w:r>
      <w:proofErr w:type="gramStart"/>
      <w:r w:rsidR="00AC02E5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AC02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C02E5">
        <w:rPr>
          <w:rFonts w:ascii="Times New Roman" w:hAnsi="Times New Roman" w:cs="Times New Roman"/>
          <w:sz w:val="28"/>
          <w:szCs w:val="28"/>
        </w:rPr>
        <w:t xml:space="preserve"> у</w:t>
      </w:r>
      <w:r w:rsidR="004B251A">
        <w:rPr>
          <w:rFonts w:ascii="Times New Roman" w:hAnsi="Times New Roman" w:cs="Times New Roman"/>
          <w:sz w:val="28"/>
          <w:szCs w:val="28"/>
        </w:rPr>
        <w:t>далось привыкнуть ко всем перипе</w:t>
      </w:r>
      <w:r w:rsidR="00AC02E5">
        <w:rPr>
          <w:rFonts w:ascii="Times New Roman" w:hAnsi="Times New Roman" w:cs="Times New Roman"/>
          <w:sz w:val="28"/>
          <w:szCs w:val="28"/>
        </w:rPr>
        <w:t>тиям судьбы</w:t>
      </w:r>
      <w:r w:rsidR="00E76615">
        <w:rPr>
          <w:rFonts w:ascii="Times New Roman" w:hAnsi="Times New Roman" w:cs="Times New Roman"/>
          <w:sz w:val="28"/>
          <w:szCs w:val="28"/>
        </w:rPr>
        <w:t xml:space="preserve"> </w:t>
      </w:r>
      <w:r w:rsidR="004B251A">
        <w:rPr>
          <w:rFonts w:ascii="Times New Roman" w:hAnsi="Times New Roman" w:cs="Times New Roman"/>
          <w:sz w:val="28"/>
          <w:szCs w:val="28"/>
        </w:rPr>
        <w:t xml:space="preserve">,найти </w:t>
      </w:r>
      <w:proofErr w:type="spellStart"/>
      <w:r w:rsidR="004B251A">
        <w:rPr>
          <w:rFonts w:ascii="Times New Roman" w:hAnsi="Times New Roman" w:cs="Times New Roman"/>
          <w:sz w:val="28"/>
          <w:szCs w:val="28"/>
        </w:rPr>
        <w:t>силу,придающую</w:t>
      </w:r>
      <w:proofErr w:type="spellEnd"/>
      <w:r w:rsidR="004B251A">
        <w:rPr>
          <w:rFonts w:ascii="Times New Roman" w:hAnsi="Times New Roman" w:cs="Times New Roman"/>
          <w:sz w:val="28"/>
          <w:szCs w:val="28"/>
        </w:rPr>
        <w:t xml:space="preserve"> энергию духу и разуму.</w:t>
      </w:r>
    </w:p>
    <w:p w:rsidR="004B251A" w:rsidRDefault="004B2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Читаешь и словно наяву представляешь её перед собой: уравновешенною, мужественною и женственною.</w:t>
      </w:r>
    </w:p>
    <w:p w:rsidR="004B251A" w:rsidRDefault="004B2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Характерной особенностью четверостиший Ф.Алиевой является перекличка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ирота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мыслей,образность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лаконичность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слога,желание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донести до сердца читателя</w:t>
      </w:r>
      <w:r w:rsidR="002A51FB">
        <w:rPr>
          <w:rFonts w:ascii="Times New Roman" w:hAnsi="Times New Roman" w:cs="Times New Roman"/>
          <w:sz w:val="28"/>
          <w:szCs w:val="28"/>
        </w:rPr>
        <w:t xml:space="preserve"> мудрость и значимость бытия.</w:t>
      </w:r>
    </w:p>
    <w:p w:rsidR="002A51FB" w:rsidRDefault="002A5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Одновременно с этим она оберегает нас от всего косного, лицемерного, подлого и высокомерного. А как много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сорняка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сожалению, в душах современных людей!</w:t>
      </w:r>
    </w:p>
    <w:p w:rsidR="002A51FB" w:rsidRDefault="002A5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Внимательно вслушайтесь в следующие строки:</w:t>
      </w:r>
    </w:p>
    <w:p w:rsidR="002A51FB" w:rsidRDefault="002A5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Забыта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оспетая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издревле,</w:t>
      </w:r>
    </w:p>
    <w:p w:rsidR="002A51FB" w:rsidRDefault="002A5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горько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властвует обман.</w:t>
      </w:r>
    </w:p>
    <w:p w:rsidR="002A51FB" w:rsidRDefault="002A5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друга продают теперь дешевле,</w:t>
      </w:r>
    </w:p>
    <w:p w:rsidR="002A51FB" w:rsidRDefault="002A5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Чем покупают семечек стакан.</w:t>
      </w:r>
    </w:p>
    <w:p w:rsidR="00091D6B" w:rsidRDefault="002A5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Мне на память приходят удивительные строки величайшего лирика мировой</w:t>
      </w:r>
      <w:r w:rsidR="00091D6B">
        <w:rPr>
          <w:rFonts w:ascii="Times New Roman" w:hAnsi="Times New Roman" w:cs="Times New Roman"/>
          <w:sz w:val="28"/>
          <w:szCs w:val="28"/>
        </w:rPr>
        <w:t xml:space="preserve"> литературы </w:t>
      </w:r>
      <w:proofErr w:type="spellStart"/>
      <w:r w:rsidR="00091D6B">
        <w:rPr>
          <w:rFonts w:ascii="Times New Roman" w:hAnsi="Times New Roman" w:cs="Times New Roman"/>
          <w:sz w:val="28"/>
          <w:szCs w:val="28"/>
        </w:rPr>
        <w:t>Шамсиддина</w:t>
      </w:r>
      <w:proofErr w:type="spellEnd"/>
      <w:r w:rsidR="0009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D6B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="0009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D6B">
        <w:rPr>
          <w:rFonts w:ascii="Times New Roman" w:hAnsi="Times New Roman" w:cs="Times New Roman"/>
          <w:sz w:val="28"/>
          <w:szCs w:val="28"/>
        </w:rPr>
        <w:t>Хафиза</w:t>
      </w:r>
      <w:proofErr w:type="spellEnd"/>
      <w:r w:rsidR="00091D6B">
        <w:rPr>
          <w:rFonts w:ascii="Times New Roman" w:hAnsi="Times New Roman" w:cs="Times New Roman"/>
          <w:sz w:val="28"/>
          <w:szCs w:val="28"/>
        </w:rPr>
        <w:t>:</w:t>
      </w:r>
    </w:p>
    <w:p w:rsidR="00BF44F6" w:rsidRPr="00BF44F6" w:rsidRDefault="00BF44F6" w:rsidP="00BF4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F6">
        <w:rPr>
          <w:rFonts w:ascii="Times New Roman" w:hAnsi="Times New Roman" w:cs="Times New Roman"/>
          <w:sz w:val="28"/>
          <w:szCs w:val="28"/>
        </w:rPr>
        <w:t xml:space="preserve">Вошла в обычай подлость. В мире </w:t>
      </w:r>
      <w:proofErr w:type="gramStart"/>
      <w:r w:rsidRPr="00BF44F6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BF44F6" w:rsidRPr="00BF44F6" w:rsidRDefault="00BF44F6" w:rsidP="00BF4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F6">
        <w:rPr>
          <w:rFonts w:ascii="Times New Roman" w:hAnsi="Times New Roman" w:cs="Times New Roman"/>
          <w:sz w:val="28"/>
          <w:szCs w:val="28"/>
        </w:rPr>
        <w:t>Ни честности, ни верности обету.</w:t>
      </w:r>
    </w:p>
    <w:p w:rsidR="00BF44F6" w:rsidRPr="00BF44F6" w:rsidRDefault="00BF44F6" w:rsidP="00BF4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F6">
        <w:rPr>
          <w:rFonts w:ascii="Times New Roman" w:hAnsi="Times New Roman" w:cs="Times New Roman"/>
          <w:sz w:val="28"/>
          <w:szCs w:val="28"/>
        </w:rPr>
        <w:t>Талант стоит с протянутой рукою,</w:t>
      </w:r>
    </w:p>
    <w:p w:rsidR="00BF44F6" w:rsidRPr="00BF44F6" w:rsidRDefault="00BF44F6" w:rsidP="00BF4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F6">
        <w:rPr>
          <w:rFonts w:ascii="Times New Roman" w:hAnsi="Times New Roman" w:cs="Times New Roman"/>
          <w:sz w:val="28"/>
          <w:szCs w:val="28"/>
        </w:rPr>
        <w:t>Выпрашивая медную монету.</w:t>
      </w:r>
    </w:p>
    <w:p w:rsidR="00BF44F6" w:rsidRPr="00BF44F6" w:rsidRDefault="00BF44F6" w:rsidP="00BF4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F6">
        <w:rPr>
          <w:rFonts w:ascii="Times New Roman" w:hAnsi="Times New Roman" w:cs="Times New Roman"/>
          <w:sz w:val="28"/>
          <w:szCs w:val="28"/>
        </w:rPr>
        <w:t>От нищеты и бед ища защиту,</w:t>
      </w:r>
    </w:p>
    <w:p w:rsidR="00BF44F6" w:rsidRPr="00BF44F6" w:rsidRDefault="00BF44F6" w:rsidP="00BF4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F6">
        <w:rPr>
          <w:rFonts w:ascii="Times New Roman" w:hAnsi="Times New Roman" w:cs="Times New Roman"/>
          <w:sz w:val="28"/>
          <w:szCs w:val="28"/>
        </w:rPr>
        <w:t>Ученый муж скитается по свету.</w:t>
      </w:r>
    </w:p>
    <w:p w:rsidR="00BF44F6" w:rsidRPr="00BF44F6" w:rsidRDefault="00BF44F6" w:rsidP="00BF4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F6">
        <w:rPr>
          <w:rFonts w:ascii="Times New Roman" w:hAnsi="Times New Roman" w:cs="Times New Roman"/>
          <w:sz w:val="28"/>
          <w:szCs w:val="28"/>
        </w:rPr>
        <w:t>Зато невежда нынче процветает:</w:t>
      </w:r>
    </w:p>
    <w:p w:rsidR="002A51FB" w:rsidRDefault="00BF44F6" w:rsidP="00BF4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F6">
        <w:rPr>
          <w:rFonts w:ascii="Times New Roman" w:hAnsi="Times New Roman" w:cs="Times New Roman"/>
          <w:sz w:val="28"/>
          <w:szCs w:val="28"/>
        </w:rPr>
        <w:t>Его не тронь - вмиг призовет к ответу!</w:t>
      </w:r>
    </w:p>
    <w:p w:rsidR="00BF44F6" w:rsidRDefault="00BF44F6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Сравниваю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жил великий мыслитель и мудрец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исповедует нам поэтесса. И невольно задаюсь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вопросом-почему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стали мельчать в поступках? Почему</w:t>
      </w:r>
      <w:r w:rsidR="00FA4267">
        <w:rPr>
          <w:rFonts w:ascii="Times New Roman" w:hAnsi="Times New Roman" w:cs="Times New Roman"/>
          <w:sz w:val="28"/>
          <w:szCs w:val="28"/>
        </w:rPr>
        <w:t xml:space="preserve"> же столь долгие </w:t>
      </w:r>
      <w:proofErr w:type="spellStart"/>
      <w:r w:rsidR="00FA4267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FA426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A4267">
        <w:rPr>
          <w:rFonts w:ascii="Times New Roman" w:hAnsi="Times New Roman" w:cs="Times New Roman"/>
          <w:sz w:val="28"/>
          <w:szCs w:val="28"/>
        </w:rPr>
        <w:t>итавшая</w:t>
      </w:r>
      <w:proofErr w:type="spellEnd"/>
      <w:r w:rsidR="00FA4267">
        <w:rPr>
          <w:rFonts w:ascii="Times New Roman" w:hAnsi="Times New Roman" w:cs="Times New Roman"/>
          <w:sz w:val="28"/>
          <w:szCs w:val="28"/>
        </w:rPr>
        <w:t xml:space="preserve"> истинных горцев понятии «честь», «порядочность», «</w:t>
      </w:r>
      <w:proofErr w:type="spellStart"/>
      <w:r w:rsidR="00FA4267"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 w:rsidR="00FA4267">
        <w:rPr>
          <w:rFonts w:ascii="Times New Roman" w:hAnsi="Times New Roman" w:cs="Times New Roman"/>
          <w:sz w:val="28"/>
          <w:szCs w:val="28"/>
        </w:rPr>
        <w:t xml:space="preserve">» растворились в грязной круговерти жизни? Кто повинен в </w:t>
      </w:r>
      <w:proofErr w:type="spellStart"/>
      <w:r w:rsidR="00FA4267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="00FA426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A426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FA4267">
        <w:rPr>
          <w:rFonts w:ascii="Times New Roman" w:hAnsi="Times New Roman" w:cs="Times New Roman"/>
          <w:sz w:val="28"/>
          <w:szCs w:val="28"/>
        </w:rPr>
        <w:t xml:space="preserve"> мы полностью </w:t>
      </w:r>
      <w:proofErr w:type="spellStart"/>
      <w:r w:rsidR="00FA4267">
        <w:rPr>
          <w:rFonts w:ascii="Times New Roman" w:hAnsi="Times New Roman" w:cs="Times New Roman"/>
          <w:sz w:val="28"/>
          <w:szCs w:val="28"/>
        </w:rPr>
        <w:t>утратили,потеряли</w:t>
      </w:r>
      <w:proofErr w:type="spellEnd"/>
      <w:r w:rsidR="00FA4267">
        <w:rPr>
          <w:rFonts w:ascii="Times New Roman" w:hAnsi="Times New Roman" w:cs="Times New Roman"/>
          <w:sz w:val="28"/>
          <w:szCs w:val="28"/>
        </w:rPr>
        <w:t xml:space="preserve"> человеческое лицо? </w:t>
      </w:r>
      <w:proofErr w:type="spellStart"/>
      <w:r w:rsidR="00FA4267">
        <w:rPr>
          <w:rFonts w:ascii="Times New Roman" w:hAnsi="Times New Roman" w:cs="Times New Roman"/>
          <w:sz w:val="28"/>
          <w:szCs w:val="28"/>
        </w:rPr>
        <w:t>Вдумайтесь</w:t>
      </w:r>
      <w:proofErr w:type="gramStart"/>
      <w:r w:rsidR="00FA426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FA4267">
        <w:rPr>
          <w:rFonts w:ascii="Times New Roman" w:hAnsi="Times New Roman" w:cs="Times New Roman"/>
          <w:sz w:val="28"/>
          <w:szCs w:val="28"/>
        </w:rPr>
        <w:t>ысленно</w:t>
      </w:r>
      <w:proofErr w:type="spellEnd"/>
      <w:r w:rsidR="00FA4267">
        <w:rPr>
          <w:rFonts w:ascii="Times New Roman" w:hAnsi="Times New Roman" w:cs="Times New Roman"/>
          <w:sz w:val="28"/>
          <w:szCs w:val="28"/>
        </w:rPr>
        <w:t xml:space="preserve"> представьте себе данное четверостишие и постарайтесь вникнуть в суть.</w:t>
      </w:r>
    </w:p>
    <w:p w:rsidR="00FA4267" w:rsidRDefault="00FA4267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оно даёт пощечину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тем,кто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живёт обманом, продажностью и лицемерием.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>!  Сердца многих глухи к прекрасному творчеству Ф.Алиевой</w:t>
      </w:r>
      <w:r w:rsidR="00DB51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энергии</w:t>
      </w:r>
      <w:proofErr w:type="gramStart"/>
      <w:r w:rsidR="00DB51E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DB51EB">
        <w:rPr>
          <w:rFonts w:ascii="Times New Roman" w:hAnsi="Times New Roman" w:cs="Times New Roman"/>
          <w:sz w:val="28"/>
          <w:szCs w:val="28"/>
        </w:rPr>
        <w:t>адора,мудрости</w:t>
      </w:r>
      <w:proofErr w:type="spellEnd"/>
      <w:r w:rsidR="00DB51EB">
        <w:rPr>
          <w:rFonts w:ascii="Times New Roman" w:hAnsi="Times New Roman" w:cs="Times New Roman"/>
          <w:sz w:val="28"/>
          <w:szCs w:val="28"/>
        </w:rPr>
        <w:t xml:space="preserve"> можно почерпнуть из удивительно сотканного ковра-поэзии </w:t>
      </w:r>
      <w:proofErr w:type="spellStart"/>
      <w:r w:rsidR="00DB51EB">
        <w:rPr>
          <w:rFonts w:ascii="Times New Roman" w:hAnsi="Times New Roman" w:cs="Times New Roman"/>
          <w:sz w:val="28"/>
          <w:szCs w:val="28"/>
        </w:rPr>
        <w:t>мыслей,как</w:t>
      </w:r>
      <w:proofErr w:type="spellEnd"/>
      <w:r w:rsidR="00DB51EB">
        <w:rPr>
          <w:rFonts w:ascii="Times New Roman" w:hAnsi="Times New Roman" w:cs="Times New Roman"/>
          <w:sz w:val="28"/>
          <w:szCs w:val="28"/>
        </w:rPr>
        <w:t xml:space="preserve"> возвышают и обнадёживают они стремление стать чуточку лучше.</w:t>
      </w:r>
    </w:p>
    <w:p w:rsidR="00DB51EB" w:rsidRDefault="00DB51EB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Поистине фантастичны и точны следующие строчки поэтессы по глубине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немало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угодников,бросающих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упрёки и камешки в  «огород» поэзии Ф.Алиевой. Пусть каждый из них знает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</w:p>
    <w:p w:rsidR="00DB51EB" w:rsidRDefault="00DB51EB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Не в том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заслужила,</w:t>
      </w:r>
    </w:p>
    <w:p w:rsidR="00DB51EB" w:rsidRDefault="00DB51EB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успех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никогда</w:t>
      </w:r>
    </w:p>
    <w:p w:rsidR="00DB51EB" w:rsidRDefault="00DB51EB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никому рабыней не служила,</w:t>
      </w:r>
    </w:p>
    <w:p w:rsidR="00DB51EB" w:rsidRDefault="00DB51EB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 век была рабынею труда.</w:t>
      </w:r>
    </w:p>
    <w:p w:rsidR="00027767" w:rsidRDefault="00DB51EB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этом её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упрекнёшь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поэтические мозоли слишком неприметны в поэзии и многим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кажется,что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стихи-проще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простого. И вот открытый вызов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кликунам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ерзающим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душу поэзии Фазу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в своём четверостишии даёт знать тем скептикам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рабыней труда, а не чьей-то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рабыней-не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парадоксальный отчёт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поэтессы,а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истина. И пусть знают те, что заслуженный успех</w:t>
      </w:r>
      <w:r w:rsidR="00027767">
        <w:rPr>
          <w:rFonts w:ascii="Times New Roman" w:hAnsi="Times New Roman" w:cs="Times New Roman"/>
          <w:sz w:val="28"/>
          <w:szCs w:val="28"/>
        </w:rPr>
        <w:t xml:space="preserve"> сам по себе не приходит, и она не привыкла быть </w:t>
      </w:r>
      <w:proofErr w:type="spellStart"/>
      <w:r w:rsidR="00027767">
        <w:rPr>
          <w:rFonts w:ascii="Times New Roman" w:hAnsi="Times New Roman" w:cs="Times New Roman"/>
          <w:sz w:val="28"/>
          <w:szCs w:val="28"/>
        </w:rPr>
        <w:t>поэтессой</w:t>
      </w:r>
      <w:proofErr w:type="gramStart"/>
      <w:r w:rsidR="0002776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27767">
        <w:rPr>
          <w:rFonts w:ascii="Times New Roman" w:hAnsi="Times New Roman" w:cs="Times New Roman"/>
          <w:sz w:val="28"/>
          <w:szCs w:val="28"/>
        </w:rPr>
        <w:t>ишущей</w:t>
      </w:r>
      <w:proofErr w:type="spellEnd"/>
      <w:r w:rsidR="00027767">
        <w:rPr>
          <w:rFonts w:ascii="Times New Roman" w:hAnsi="Times New Roman" w:cs="Times New Roman"/>
          <w:sz w:val="28"/>
          <w:szCs w:val="28"/>
        </w:rPr>
        <w:t xml:space="preserve"> по велению избранных.</w:t>
      </w:r>
    </w:p>
    <w:p w:rsidR="00F31B1D" w:rsidRDefault="00027767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1B1D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="00F31B1D">
        <w:rPr>
          <w:rFonts w:ascii="Times New Roman" w:hAnsi="Times New Roman" w:cs="Times New Roman"/>
          <w:sz w:val="28"/>
          <w:szCs w:val="28"/>
        </w:rPr>
        <w:t>понять,что</w:t>
      </w:r>
      <w:proofErr w:type="spellEnd"/>
      <w:r w:rsidR="00F31B1D">
        <w:rPr>
          <w:rFonts w:ascii="Times New Roman" w:hAnsi="Times New Roman" w:cs="Times New Roman"/>
          <w:sz w:val="28"/>
          <w:szCs w:val="28"/>
        </w:rPr>
        <w:t xml:space="preserve"> принесла нам на своих крыльях муза </w:t>
      </w:r>
      <w:proofErr w:type="spellStart"/>
      <w:r w:rsidR="00F31B1D">
        <w:rPr>
          <w:rFonts w:ascii="Times New Roman" w:hAnsi="Times New Roman" w:cs="Times New Roman"/>
          <w:sz w:val="28"/>
          <w:szCs w:val="28"/>
        </w:rPr>
        <w:t>Ф.Алиевой,излишне</w:t>
      </w:r>
      <w:proofErr w:type="spellEnd"/>
      <w:r w:rsidR="00F31B1D">
        <w:rPr>
          <w:rFonts w:ascii="Times New Roman" w:hAnsi="Times New Roman" w:cs="Times New Roman"/>
          <w:sz w:val="28"/>
          <w:szCs w:val="28"/>
        </w:rPr>
        <w:t xml:space="preserve"> заглянуть в набросанные её рукой </w:t>
      </w:r>
      <w:proofErr w:type="spellStart"/>
      <w:r w:rsidR="00F31B1D">
        <w:rPr>
          <w:rFonts w:ascii="Times New Roman" w:hAnsi="Times New Roman" w:cs="Times New Roman"/>
          <w:sz w:val="28"/>
          <w:szCs w:val="28"/>
        </w:rPr>
        <w:t>четверостишия</w:t>
      </w:r>
      <w:proofErr w:type="gramStart"/>
      <w:r w:rsidR="00F31B1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31B1D">
        <w:rPr>
          <w:rFonts w:ascii="Times New Roman" w:hAnsi="Times New Roman" w:cs="Times New Roman"/>
          <w:sz w:val="28"/>
          <w:szCs w:val="28"/>
        </w:rPr>
        <w:t>умаю,что</w:t>
      </w:r>
      <w:proofErr w:type="spellEnd"/>
      <w:r w:rsidR="00F31B1D">
        <w:rPr>
          <w:rFonts w:ascii="Times New Roman" w:hAnsi="Times New Roman" w:cs="Times New Roman"/>
          <w:sz w:val="28"/>
          <w:szCs w:val="28"/>
        </w:rPr>
        <w:t xml:space="preserve"> нынче поэзии Ф.Алиевой необходим охранительный </w:t>
      </w:r>
      <w:proofErr w:type="spellStart"/>
      <w:r w:rsidR="00F31B1D">
        <w:rPr>
          <w:rFonts w:ascii="Times New Roman" w:hAnsi="Times New Roman" w:cs="Times New Roman"/>
          <w:sz w:val="28"/>
          <w:szCs w:val="28"/>
        </w:rPr>
        <w:t>взгляд,потому</w:t>
      </w:r>
      <w:proofErr w:type="spellEnd"/>
      <w:r w:rsidR="00F31B1D">
        <w:rPr>
          <w:rFonts w:ascii="Times New Roman" w:hAnsi="Times New Roman" w:cs="Times New Roman"/>
          <w:sz w:val="28"/>
          <w:szCs w:val="28"/>
        </w:rPr>
        <w:t xml:space="preserve"> что её поэзия ещё хранит воспоминание в каждом </w:t>
      </w:r>
      <w:proofErr w:type="spellStart"/>
      <w:r w:rsidR="00F31B1D">
        <w:rPr>
          <w:rFonts w:ascii="Times New Roman" w:hAnsi="Times New Roman" w:cs="Times New Roman"/>
          <w:sz w:val="28"/>
          <w:szCs w:val="28"/>
        </w:rPr>
        <w:t>четверостишии-быть</w:t>
      </w:r>
      <w:proofErr w:type="spellEnd"/>
      <w:r w:rsidR="00F3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1D">
        <w:rPr>
          <w:rFonts w:ascii="Times New Roman" w:hAnsi="Times New Roman" w:cs="Times New Roman"/>
          <w:sz w:val="28"/>
          <w:szCs w:val="28"/>
        </w:rPr>
        <w:t>может,наиболее</w:t>
      </w:r>
      <w:proofErr w:type="spellEnd"/>
      <w:r w:rsidR="00F31B1D">
        <w:rPr>
          <w:rFonts w:ascii="Times New Roman" w:hAnsi="Times New Roman" w:cs="Times New Roman"/>
          <w:sz w:val="28"/>
          <w:szCs w:val="28"/>
        </w:rPr>
        <w:t xml:space="preserve"> стойком проявлении чувства </w:t>
      </w:r>
      <w:proofErr w:type="spellStart"/>
      <w:r w:rsidR="00F31B1D">
        <w:rPr>
          <w:rFonts w:ascii="Times New Roman" w:hAnsi="Times New Roman" w:cs="Times New Roman"/>
          <w:sz w:val="28"/>
          <w:szCs w:val="28"/>
        </w:rPr>
        <w:t>равновесия,красоты</w:t>
      </w:r>
      <w:proofErr w:type="spellEnd"/>
      <w:r w:rsidR="00F31B1D">
        <w:rPr>
          <w:rFonts w:ascii="Times New Roman" w:hAnsi="Times New Roman" w:cs="Times New Roman"/>
          <w:sz w:val="28"/>
          <w:szCs w:val="28"/>
        </w:rPr>
        <w:t xml:space="preserve"> и гармонии.</w:t>
      </w:r>
    </w:p>
    <w:p w:rsidR="00F31B1D" w:rsidRDefault="00F31B1D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её четверостишиях 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омпозиционная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закономерность,слово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именно в полноударной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строке,полноударные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строки чередуются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строчками,облегчёнными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первой строке. Такое чередование «тяжёлых» и «лёгких» строп подкрепляет зрительный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оьраз-игру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и остановки.</w:t>
      </w:r>
    </w:p>
    <w:p w:rsidR="00F31B1D" w:rsidRDefault="00F31B1D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Ты душе остывающей пламя принёс,</w:t>
      </w:r>
    </w:p>
    <w:p w:rsidR="00F31B1D" w:rsidRDefault="00F31B1D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Дай наплакаться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стирая моих слёз,</w:t>
      </w:r>
    </w:p>
    <w:p w:rsidR="00DB51EB" w:rsidRDefault="00F31B1D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B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Разливаются буйные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1B1D" w:rsidRDefault="00F31B1D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Начинается таянье снега и льда.</w:t>
      </w:r>
    </w:p>
    <w:p w:rsidR="000E6A65" w:rsidRDefault="000E6A65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Здесь одновременно стих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перносит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в глубоко сопереживающий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поэтессы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ытающейся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самоуспокоиться,дав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«наплакаться всласть»,ибо со слезами уходит из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сопереживание,оставив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миг утешения.</w:t>
      </w:r>
    </w:p>
    <w:p w:rsidR="000E6A65" w:rsidRDefault="000E6A65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прессованный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переживаниях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Ф.Аливой,способен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временем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остыть,потому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она ко всему привыкла; её чувства не понять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тому,кто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прошёл через изумительный волшебный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сад-поэзии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четверостиший.</w:t>
      </w:r>
    </w:p>
    <w:p w:rsidR="000E6A65" w:rsidRDefault="000E6A65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Мы-две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низу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обрыв отвесный,</w:t>
      </w:r>
    </w:p>
    <w:p w:rsidR="000E6A65" w:rsidRDefault="000E6A65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Не перейти через ущелье вброд.</w:t>
      </w:r>
    </w:p>
    <w:p w:rsidR="000E6A65" w:rsidRDefault="000E6A65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Река любви на дне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ездна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E6A65" w:rsidRDefault="000E6A65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на вершинах серебрится лёд.</w:t>
      </w:r>
    </w:p>
    <w:p w:rsidR="00D161E1" w:rsidRDefault="000E6A65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161E1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="00D161E1">
        <w:rPr>
          <w:rFonts w:ascii="Times New Roman" w:hAnsi="Times New Roman" w:cs="Times New Roman"/>
          <w:sz w:val="28"/>
          <w:szCs w:val="28"/>
        </w:rPr>
        <w:t>сходятся</w:t>
      </w:r>
      <w:proofErr w:type="gramStart"/>
      <w:r w:rsidR="00D161E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161E1">
        <w:rPr>
          <w:rFonts w:ascii="Times New Roman" w:hAnsi="Times New Roman" w:cs="Times New Roman"/>
          <w:sz w:val="28"/>
          <w:szCs w:val="28"/>
        </w:rPr>
        <w:t>ересекаются</w:t>
      </w:r>
      <w:proofErr w:type="spellEnd"/>
      <w:r w:rsidR="00D161E1">
        <w:rPr>
          <w:rFonts w:ascii="Times New Roman" w:hAnsi="Times New Roman" w:cs="Times New Roman"/>
          <w:sz w:val="28"/>
          <w:szCs w:val="28"/>
        </w:rPr>
        <w:t xml:space="preserve"> поэтический интерес к </w:t>
      </w:r>
      <w:proofErr w:type="spellStart"/>
      <w:r w:rsidR="00D161E1">
        <w:rPr>
          <w:rFonts w:ascii="Times New Roman" w:hAnsi="Times New Roman" w:cs="Times New Roman"/>
          <w:sz w:val="28"/>
          <w:szCs w:val="28"/>
        </w:rPr>
        <w:t>природе,через</w:t>
      </w:r>
      <w:proofErr w:type="spellEnd"/>
      <w:r w:rsidR="00D161E1">
        <w:rPr>
          <w:rFonts w:ascii="Times New Roman" w:hAnsi="Times New Roman" w:cs="Times New Roman"/>
          <w:sz w:val="28"/>
          <w:szCs w:val="28"/>
        </w:rPr>
        <w:t xml:space="preserve"> восприятие </w:t>
      </w:r>
      <w:proofErr w:type="spellStart"/>
      <w:r w:rsidR="00D161E1">
        <w:rPr>
          <w:rFonts w:ascii="Times New Roman" w:hAnsi="Times New Roman" w:cs="Times New Roman"/>
          <w:sz w:val="28"/>
          <w:szCs w:val="28"/>
        </w:rPr>
        <w:t>сравнений,удачно</w:t>
      </w:r>
      <w:proofErr w:type="spellEnd"/>
      <w:r w:rsidR="00D161E1">
        <w:rPr>
          <w:rFonts w:ascii="Times New Roman" w:hAnsi="Times New Roman" w:cs="Times New Roman"/>
          <w:sz w:val="28"/>
          <w:szCs w:val="28"/>
        </w:rPr>
        <w:t xml:space="preserve"> сочетающихся и раскрывающихся через </w:t>
      </w:r>
      <w:proofErr w:type="spellStart"/>
      <w:r w:rsidR="00D161E1">
        <w:rPr>
          <w:rFonts w:ascii="Times New Roman" w:hAnsi="Times New Roman" w:cs="Times New Roman"/>
          <w:sz w:val="28"/>
          <w:szCs w:val="28"/>
        </w:rPr>
        <w:t>эстетизацию</w:t>
      </w:r>
      <w:proofErr w:type="spellEnd"/>
      <w:r w:rsidR="00D161E1">
        <w:rPr>
          <w:rFonts w:ascii="Times New Roman" w:hAnsi="Times New Roman" w:cs="Times New Roman"/>
          <w:sz w:val="28"/>
          <w:szCs w:val="28"/>
        </w:rPr>
        <w:t xml:space="preserve"> живого и неживого.</w:t>
      </w:r>
    </w:p>
    <w:p w:rsidR="00D161E1" w:rsidRDefault="00D161E1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Строгая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скульптурность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ластичность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удачно просвечивают тревоги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поэтессы,дают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тому,что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стремление осуществимо. И если вспомнить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Тютчева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питает поэзию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Ф.Алиевой,то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уместно привести здесь ещё одно четверостишие:</w:t>
      </w:r>
    </w:p>
    <w:p w:rsidR="00F23F7C" w:rsidRDefault="00D161E1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3F7C">
        <w:rPr>
          <w:rFonts w:ascii="Times New Roman" w:hAnsi="Times New Roman" w:cs="Times New Roman"/>
          <w:sz w:val="28"/>
          <w:szCs w:val="28"/>
        </w:rPr>
        <w:t xml:space="preserve">Как три </w:t>
      </w:r>
      <w:proofErr w:type="spellStart"/>
      <w:r w:rsidR="00F23F7C">
        <w:rPr>
          <w:rFonts w:ascii="Times New Roman" w:hAnsi="Times New Roman" w:cs="Times New Roman"/>
          <w:sz w:val="28"/>
          <w:szCs w:val="28"/>
        </w:rPr>
        <w:t>святыни</w:t>
      </w:r>
      <w:proofErr w:type="gramStart"/>
      <w:r w:rsidR="00F23F7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F23F7C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="00F23F7C">
        <w:rPr>
          <w:rFonts w:ascii="Times New Roman" w:hAnsi="Times New Roman" w:cs="Times New Roman"/>
          <w:sz w:val="28"/>
          <w:szCs w:val="28"/>
        </w:rPr>
        <w:t xml:space="preserve"> и в дороге,</w:t>
      </w:r>
    </w:p>
    <w:p w:rsidR="00F23F7C" w:rsidRDefault="00F23F7C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Коран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мною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F7C" w:rsidRDefault="00F23F7C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Они рассеют все мои тревоги,</w:t>
      </w:r>
    </w:p>
    <w:p w:rsidR="007669CA" w:rsidRDefault="00F23F7C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669CA">
        <w:rPr>
          <w:rFonts w:ascii="Times New Roman" w:hAnsi="Times New Roman" w:cs="Times New Roman"/>
          <w:sz w:val="28"/>
          <w:szCs w:val="28"/>
        </w:rPr>
        <w:t>На все вопросы мне ответ дадут.</w:t>
      </w:r>
    </w:p>
    <w:p w:rsidR="007669CA" w:rsidRDefault="007669CA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логично обращение поэтессы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святыням,ибо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оно позволяет автору свободно поделиться с читателем наблюдениями и размышлениями. Если бы в жизни каждого из нас были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придерживается Фазу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наверное,духовность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стала бы истинной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чистой,но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увы,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этого,ох,как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далеко! Критерии человечности в наши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растоптаны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унижена,вера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оскорбляется-к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чему бы всё это?</w:t>
      </w:r>
    </w:p>
    <w:p w:rsidR="00381493" w:rsidRDefault="007669CA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поэтессы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набатный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колокол,пробивает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к глухим,</w:t>
      </w:r>
      <w:r w:rsidR="00381493">
        <w:rPr>
          <w:rFonts w:ascii="Times New Roman" w:hAnsi="Times New Roman" w:cs="Times New Roman"/>
          <w:sz w:val="28"/>
          <w:szCs w:val="28"/>
        </w:rPr>
        <w:t xml:space="preserve"> одеревеневшим </w:t>
      </w:r>
      <w:proofErr w:type="spellStart"/>
      <w:r w:rsidR="00381493">
        <w:rPr>
          <w:rFonts w:ascii="Times New Roman" w:hAnsi="Times New Roman" w:cs="Times New Roman"/>
          <w:sz w:val="28"/>
          <w:szCs w:val="28"/>
        </w:rPr>
        <w:t>душам,пытается</w:t>
      </w:r>
      <w:proofErr w:type="spellEnd"/>
      <w:r w:rsidR="00381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493">
        <w:rPr>
          <w:rFonts w:ascii="Times New Roman" w:hAnsi="Times New Roman" w:cs="Times New Roman"/>
          <w:sz w:val="28"/>
          <w:szCs w:val="28"/>
        </w:rPr>
        <w:t>облагоразумить,отвести</w:t>
      </w:r>
      <w:proofErr w:type="spellEnd"/>
      <w:r w:rsidR="00381493">
        <w:rPr>
          <w:rFonts w:ascii="Times New Roman" w:hAnsi="Times New Roman" w:cs="Times New Roman"/>
          <w:sz w:val="28"/>
          <w:szCs w:val="28"/>
        </w:rPr>
        <w:t xml:space="preserve"> нас от </w:t>
      </w:r>
      <w:proofErr w:type="spellStart"/>
      <w:r w:rsidR="00381493">
        <w:rPr>
          <w:rFonts w:ascii="Times New Roman" w:hAnsi="Times New Roman" w:cs="Times New Roman"/>
          <w:sz w:val="28"/>
          <w:szCs w:val="28"/>
        </w:rPr>
        <w:t>пошлости,обывательщины,тупоумия</w:t>
      </w:r>
      <w:proofErr w:type="spellEnd"/>
      <w:r w:rsidR="00381493">
        <w:rPr>
          <w:rFonts w:ascii="Times New Roman" w:hAnsi="Times New Roman" w:cs="Times New Roman"/>
          <w:sz w:val="28"/>
          <w:szCs w:val="28"/>
        </w:rPr>
        <w:t xml:space="preserve"> и невежества.</w:t>
      </w:r>
    </w:p>
    <w:p w:rsidR="00381493" w:rsidRDefault="00381493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Резонно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спрашивать-до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абывшим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истинные заветы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предков,поправшим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ценности жизни?</w:t>
      </w:r>
    </w:p>
    <w:p w:rsidR="00FB09B0" w:rsidRDefault="00381493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Где-то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тиши, слышится отповедь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души,раскрывающий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суть современности.                           </w:t>
      </w:r>
    </w:p>
    <w:p w:rsidR="00FB09B0" w:rsidRDefault="00FB09B0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81493">
        <w:rPr>
          <w:rFonts w:ascii="Times New Roman" w:hAnsi="Times New Roman" w:cs="Times New Roman"/>
          <w:sz w:val="28"/>
          <w:szCs w:val="28"/>
        </w:rPr>
        <w:t>У зависти</w:t>
      </w:r>
      <w:r>
        <w:rPr>
          <w:rFonts w:ascii="Times New Roman" w:hAnsi="Times New Roman" w:cs="Times New Roman"/>
          <w:sz w:val="28"/>
          <w:szCs w:val="28"/>
        </w:rPr>
        <w:t xml:space="preserve"> всё тот же чёрный лик,</w:t>
      </w:r>
    </w:p>
    <w:p w:rsidR="00FB09B0" w:rsidRDefault="00FB09B0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подлость на земле неистребима.</w:t>
      </w:r>
    </w:p>
    <w:p w:rsidR="00FB09B0" w:rsidRDefault="00FB09B0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Воистину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рошедший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мимо,</w:t>
      </w:r>
    </w:p>
    <w:p w:rsidR="00FB09B0" w:rsidRDefault="00FB09B0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душу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запачкавший о них.</w:t>
      </w:r>
    </w:p>
    <w:p w:rsidR="00FB09B0" w:rsidRDefault="00FB09B0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данном четверостишии налицо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предупреждение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рик,желание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на расстоянии от человеческой ржи-зависти и подлости, съедающие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добродетелей,терзающие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путь благих.</w:t>
      </w:r>
    </w:p>
    <w:p w:rsidR="00423BEB" w:rsidRDefault="00FB09B0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пороки</w:t>
      </w:r>
      <w:r w:rsidR="0038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человеке,потому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поэтесса словно,</w:t>
      </w:r>
      <w:r w:rsidR="0042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сопереживая</w:t>
      </w:r>
      <w:r w:rsidR="00423BEB">
        <w:rPr>
          <w:rFonts w:ascii="Times New Roman" w:hAnsi="Times New Roman" w:cs="Times New Roman"/>
          <w:sz w:val="28"/>
          <w:szCs w:val="28"/>
        </w:rPr>
        <w:t xml:space="preserve">, призывает нас к осторожности, взвешенности, ибо, запачкав хоть раз </w:t>
      </w:r>
      <w:proofErr w:type="spellStart"/>
      <w:r w:rsidR="00423BEB">
        <w:rPr>
          <w:rFonts w:ascii="Times New Roman" w:hAnsi="Times New Roman" w:cs="Times New Roman"/>
          <w:sz w:val="28"/>
          <w:szCs w:val="28"/>
        </w:rPr>
        <w:t>душу,потом</w:t>
      </w:r>
      <w:proofErr w:type="spellEnd"/>
      <w:r w:rsidR="00F31B1D">
        <w:rPr>
          <w:rFonts w:ascii="Times New Roman" w:hAnsi="Times New Roman" w:cs="Times New Roman"/>
          <w:sz w:val="28"/>
          <w:szCs w:val="28"/>
        </w:rPr>
        <w:t xml:space="preserve">  </w:t>
      </w:r>
      <w:r w:rsidR="00423BEB">
        <w:rPr>
          <w:rFonts w:ascii="Times New Roman" w:hAnsi="Times New Roman" w:cs="Times New Roman"/>
          <w:sz w:val="28"/>
          <w:szCs w:val="28"/>
        </w:rPr>
        <w:t>не очистишься от греховного пути.</w:t>
      </w:r>
    </w:p>
    <w:p w:rsidR="00423BEB" w:rsidRDefault="00423BEB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Универсальность четверостиший достигается функциональностью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ритмика,интонация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строго лаконичны и соразмерны с мыслью. Гармония и содержание четверостиший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Ф.</w:t>
      </w:r>
      <w:proofErr w:type="gramStart"/>
      <w:r>
        <w:rPr>
          <w:rFonts w:ascii="Times New Roman" w:hAnsi="Times New Roman" w:cs="Times New Roman"/>
          <w:sz w:val="28"/>
          <w:szCs w:val="28"/>
        </w:rPr>
        <w:t>Алиевой-итог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подлинной поэзии.</w:t>
      </w:r>
    </w:p>
    <w:p w:rsidR="00F31B1D" w:rsidRDefault="00423BEB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этот жанр она обрела  ещё в начале творческого пути,</w:t>
      </w:r>
      <w:r w:rsidR="0096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и они занимают особое место в золотом фонде</w:t>
      </w:r>
      <w:r w:rsidR="00F31B1D">
        <w:rPr>
          <w:rFonts w:ascii="Times New Roman" w:hAnsi="Times New Roman" w:cs="Times New Roman"/>
          <w:sz w:val="28"/>
          <w:szCs w:val="28"/>
        </w:rPr>
        <w:t xml:space="preserve">  </w:t>
      </w:r>
      <w:r w:rsidR="009636E3">
        <w:rPr>
          <w:rFonts w:ascii="Times New Roman" w:hAnsi="Times New Roman" w:cs="Times New Roman"/>
          <w:sz w:val="28"/>
          <w:szCs w:val="28"/>
        </w:rPr>
        <w:t>современной дагестанской литературы.</w:t>
      </w:r>
    </w:p>
    <w:p w:rsidR="009636E3" w:rsidRDefault="009636E3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читать поэзию Ф.Алиевой и не извлекать</w:t>
      </w:r>
      <w:r w:rsidR="00472AE6">
        <w:rPr>
          <w:rFonts w:ascii="Times New Roman" w:hAnsi="Times New Roman" w:cs="Times New Roman"/>
          <w:sz w:val="28"/>
          <w:szCs w:val="28"/>
        </w:rPr>
        <w:t xml:space="preserve"> для себя жизненных </w:t>
      </w:r>
      <w:proofErr w:type="spellStart"/>
      <w:r w:rsidR="00472AE6">
        <w:rPr>
          <w:rFonts w:ascii="Times New Roman" w:hAnsi="Times New Roman" w:cs="Times New Roman"/>
          <w:sz w:val="28"/>
          <w:szCs w:val="28"/>
        </w:rPr>
        <w:t>уроков</w:t>
      </w:r>
      <w:proofErr w:type="gramStart"/>
      <w:r w:rsidR="00472AE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472AE6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="00472AE6">
        <w:rPr>
          <w:rFonts w:ascii="Times New Roman" w:hAnsi="Times New Roman" w:cs="Times New Roman"/>
          <w:sz w:val="28"/>
          <w:szCs w:val="28"/>
        </w:rPr>
        <w:t xml:space="preserve"> обретения духовной </w:t>
      </w:r>
      <w:proofErr w:type="spellStart"/>
      <w:r w:rsidR="00472AE6">
        <w:rPr>
          <w:rFonts w:ascii="Times New Roman" w:hAnsi="Times New Roman" w:cs="Times New Roman"/>
          <w:sz w:val="28"/>
          <w:szCs w:val="28"/>
        </w:rPr>
        <w:t>чистоты,по-моему,неэтично</w:t>
      </w:r>
      <w:proofErr w:type="spellEnd"/>
      <w:r w:rsidR="00472AE6">
        <w:rPr>
          <w:rFonts w:ascii="Times New Roman" w:hAnsi="Times New Roman" w:cs="Times New Roman"/>
          <w:sz w:val="28"/>
          <w:szCs w:val="28"/>
        </w:rPr>
        <w:t>.</w:t>
      </w:r>
    </w:p>
    <w:p w:rsidR="00472AE6" w:rsidRDefault="00472AE6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Пылай моё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ечалься,кричи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,-</w:t>
      </w:r>
    </w:p>
    <w:p w:rsidR="00472AE6" w:rsidRDefault="00472AE6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Лишь в тёмную бездну не падай бескрыло.</w:t>
      </w:r>
    </w:p>
    <w:p w:rsidR="00472AE6" w:rsidRDefault="00472AE6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Пусть слёзы мои в одинокой ночи,</w:t>
      </w:r>
    </w:p>
    <w:p w:rsidR="00472AE6" w:rsidRDefault="00472AE6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обожгут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не остыло!...</w:t>
      </w:r>
    </w:p>
    <w:p w:rsidR="00472AE6" w:rsidRDefault="00472AE6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хочется расставаться с волшебным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ухом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страстностью поэтического дара Ф.Алиевой. Для её поэзии характерна огромная искренность и чувство ответственности перед читателем. Крупный поэт-это всегда личность и одна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ярчайших-Ф</w:t>
      </w:r>
      <w:proofErr w:type="gramEnd"/>
      <w:r>
        <w:rPr>
          <w:rFonts w:ascii="Times New Roman" w:hAnsi="Times New Roman" w:cs="Times New Roman"/>
          <w:sz w:val="28"/>
          <w:szCs w:val="28"/>
        </w:rPr>
        <w:t>.Г.Алиева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AE6" w:rsidRDefault="00472AE6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с этим чувством я закрываю 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четверостиший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надежде вновь и вновь вернуться  чарующий мир поэзии корифея дагестанской литературы.</w:t>
      </w:r>
    </w:p>
    <w:p w:rsidR="00730A45" w:rsidRDefault="00472AE6" w:rsidP="00BF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величайший 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чьём творчестве объединилось образное содержание мотивов  </w:t>
      </w:r>
      <w:r w:rsidR="00DC6526">
        <w:rPr>
          <w:rFonts w:ascii="Times New Roman" w:hAnsi="Times New Roman" w:cs="Times New Roman"/>
          <w:sz w:val="28"/>
          <w:szCs w:val="28"/>
        </w:rPr>
        <w:t xml:space="preserve">,высокое </w:t>
      </w:r>
      <w:proofErr w:type="spellStart"/>
      <w:r w:rsidR="00DC6526">
        <w:rPr>
          <w:rFonts w:ascii="Times New Roman" w:hAnsi="Times New Roman" w:cs="Times New Roman"/>
          <w:sz w:val="28"/>
          <w:szCs w:val="28"/>
        </w:rPr>
        <w:t>мастерство,разнообразное</w:t>
      </w:r>
      <w:proofErr w:type="spellEnd"/>
      <w:r w:rsidR="00DC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526">
        <w:rPr>
          <w:rFonts w:ascii="Times New Roman" w:hAnsi="Times New Roman" w:cs="Times New Roman"/>
          <w:sz w:val="28"/>
          <w:szCs w:val="28"/>
        </w:rPr>
        <w:t>содержание,основанное</w:t>
      </w:r>
      <w:proofErr w:type="spellEnd"/>
      <w:r w:rsidR="00DC6526">
        <w:rPr>
          <w:rFonts w:ascii="Times New Roman" w:hAnsi="Times New Roman" w:cs="Times New Roman"/>
          <w:sz w:val="28"/>
          <w:szCs w:val="28"/>
        </w:rPr>
        <w:t xml:space="preserve"> на исключительной откровенности и образованности </w:t>
      </w:r>
      <w:proofErr w:type="spellStart"/>
      <w:r w:rsidR="00DC6526">
        <w:rPr>
          <w:rFonts w:ascii="Times New Roman" w:hAnsi="Times New Roman" w:cs="Times New Roman"/>
          <w:sz w:val="28"/>
          <w:szCs w:val="28"/>
        </w:rPr>
        <w:t>поэтессы,народные</w:t>
      </w:r>
      <w:proofErr w:type="spellEnd"/>
      <w:r w:rsidR="00DC6526">
        <w:rPr>
          <w:rFonts w:ascii="Times New Roman" w:hAnsi="Times New Roman" w:cs="Times New Roman"/>
          <w:sz w:val="28"/>
          <w:szCs w:val="28"/>
        </w:rPr>
        <w:t xml:space="preserve"> мотивы и богатство родного </w:t>
      </w:r>
      <w:proofErr w:type="spellStart"/>
      <w:r w:rsidR="00DC6526">
        <w:rPr>
          <w:rFonts w:ascii="Times New Roman" w:hAnsi="Times New Roman" w:cs="Times New Roman"/>
          <w:sz w:val="28"/>
          <w:szCs w:val="28"/>
        </w:rPr>
        <w:t>языка</w:t>
      </w:r>
      <w:r w:rsidR="00742EDD">
        <w:rPr>
          <w:rFonts w:ascii="Times New Roman" w:hAnsi="Times New Roman" w:cs="Times New Roman"/>
          <w:sz w:val="28"/>
          <w:szCs w:val="28"/>
        </w:rPr>
        <w:t>-все</w:t>
      </w:r>
      <w:proofErr w:type="spellEnd"/>
      <w:r w:rsidR="00742EDD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742EDD">
        <w:rPr>
          <w:rFonts w:ascii="Times New Roman" w:hAnsi="Times New Roman" w:cs="Times New Roman"/>
          <w:sz w:val="28"/>
          <w:szCs w:val="28"/>
        </w:rPr>
        <w:t>черты,которые</w:t>
      </w:r>
      <w:proofErr w:type="spellEnd"/>
      <w:r w:rsidR="00742EDD">
        <w:rPr>
          <w:rFonts w:ascii="Times New Roman" w:hAnsi="Times New Roman" w:cs="Times New Roman"/>
          <w:sz w:val="28"/>
          <w:szCs w:val="28"/>
        </w:rPr>
        <w:t xml:space="preserve"> сделали её четверостишия </w:t>
      </w:r>
      <w:proofErr w:type="spellStart"/>
      <w:r w:rsidR="00742EDD">
        <w:rPr>
          <w:rFonts w:ascii="Times New Roman" w:hAnsi="Times New Roman" w:cs="Times New Roman"/>
          <w:sz w:val="28"/>
          <w:szCs w:val="28"/>
        </w:rPr>
        <w:t>жизненными,самобытными</w:t>
      </w:r>
      <w:proofErr w:type="spellEnd"/>
      <w:r w:rsidR="00742EDD">
        <w:rPr>
          <w:rFonts w:ascii="Times New Roman" w:hAnsi="Times New Roman" w:cs="Times New Roman"/>
          <w:sz w:val="28"/>
          <w:szCs w:val="28"/>
        </w:rPr>
        <w:t xml:space="preserve"> и привлекательными для современных читателей.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0A45" w:rsidRDefault="00730A45" w:rsidP="00730A45">
      <w:pPr>
        <w:rPr>
          <w:rFonts w:ascii="Times New Roman" w:hAnsi="Times New Roman" w:cs="Times New Roman"/>
          <w:sz w:val="28"/>
          <w:szCs w:val="28"/>
        </w:rPr>
      </w:pPr>
    </w:p>
    <w:p w:rsidR="00730A45" w:rsidRDefault="00730A45" w:rsidP="00730A45">
      <w:pPr>
        <w:rPr>
          <w:rFonts w:ascii="Times New Roman" w:hAnsi="Times New Roman" w:cs="Times New Roman"/>
          <w:sz w:val="28"/>
          <w:szCs w:val="28"/>
        </w:rPr>
      </w:pPr>
    </w:p>
    <w:p w:rsidR="00730A45" w:rsidRPr="00730A45" w:rsidRDefault="00730A45" w:rsidP="00730A45">
      <w:pPr>
        <w:tabs>
          <w:tab w:val="left" w:pos="3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A4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30A45">
        <w:rPr>
          <w:rFonts w:ascii="Times New Roman" w:hAnsi="Times New Roman" w:cs="Times New Roman"/>
          <w:b/>
          <w:sz w:val="28"/>
          <w:szCs w:val="28"/>
        </w:rPr>
        <w:t>Эфендиев</w:t>
      </w:r>
      <w:proofErr w:type="spellEnd"/>
      <w:r w:rsidRPr="00730A45">
        <w:rPr>
          <w:rFonts w:ascii="Times New Roman" w:hAnsi="Times New Roman" w:cs="Times New Roman"/>
          <w:b/>
          <w:sz w:val="28"/>
          <w:szCs w:val="28"/>
        </w:rPr>
        <w:t xml:space="preserve"> Муртаза</w:t>
      </w:r>
    </w:p>
    <w:p w:rsidR="00472AE6" w:rsidRPr="00730A45" w:rsidRDefault="00730A45" w:rsidP="0073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учитель русского языка МКОУ «</w:t>
      </w:r>
      <w:proofErr w:type="spellStart"/>
      <w:r w:rsidRPr="00730A45">
        <w:rPr>
          <w:rFonts w:ascii="Times New Roman" w:hAnsi="Times New Roman" w:cs="Times New Roman"/>
          <w:b/>
          <w:sz w:val="28"/>
          <w:szCs w:val="28"/>
        </w:rPr>
        <w:t>Игалинская</w:t>
      </w:r>
      <w:proofErr w:type="spellEnd"/>
      <w:r w:rsidRPr="00730A45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472AE6" w:rsidRPr="00730A45" w:rsidSect="00742E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16216"/>
    <w:rsid w:val="00016216"/>
    <w:rsid w:val="00027767"/>
    <w:rsid w:val="0004097F"/>
    <w:rsid w:val="00091D6B"/>
    <w:rsid w:val="000E6A65"/>
    <w:rsid w:val="002A51FB"/>
    <w:rsid w:val="00381493"/>
    <w:rsid w:val="00423BEB"/>
    <w:rsid w:val="00472AE6"/>
    <w:rsid w:val="004B251A"/>
    <w:rsid w:val="00730A45"/>
    <w:rsid w:val="00742EDD"/>
    <w:rsid w:val="00756D14"/>
    <w:rsid w:val="007669CA"/>
    <w:rsid w:val="0087558E"/>
    <w:rsid w:val="00875C06"/>
    <w:rsid w:val="009636E3"/>
    <w:rsid w:val="00AC02E5"/>
    <w:rsid w:val="00AC4795"/>
    <w:rsid w:val="00BA4B03"/>
    <w:rsid w:val="00BE0636"/>
    <w:rsid w:val="00BF44F6"/>
    <w:rsid w:val="00D161E1"/>
    <w:rsid w:val="00DB51EB"/>
    <w:rsid w:val="00DC6526"/>
    <w:rsid w:val="00E347EA"/>
    <w:rsid w:val="00E76615"/>
    <w:rsid w:val="00EC1E7E"/>
    <w:rsid w:val="00F23F7C"/>
    <w:rsid w:val="00F31B1D"/>
    <w:rsid w:val="00FA4267"/>
    <w:rsid w:val="00FB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24</cp:revision>
  <dcterms:created xsi:type="dcterms:W3CDTF">2014-11-27T15:56:00Z</dcterms:created>
  <dcterms:modified xsi:type="dcterms:W3CDTF">2014-11-27T18:25:00Z</dcterms:modified>
</cp:coreProperties>
</file>