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E" w:rsidRDefault="00A85239" w:rsidP="00A85239">
      <w:pPr>
        <w:rPr>
          <w:rFonts w:ascii="Times New Roman" w:hAnsi="Times New Roman" w:cs="Times New Roman"/>
        </w:rPr>
      </w:pPr>
      <w:r w:rsidRPr="00A85239">
        <w:rPr>
          <w:rFonts w:ascii="Times New Roman" w:hAnsi="Times New Roman" w:cs="Times New Roman"/>
          <w:b/>
          <w:sz w:val="32"/>
          <w:szCs w:val="32"/>
        </w:rPr>
        <w:t>Музыка и литература раннего Средневековья</w:t>
      </w:r>
    </w:p>
    <w:p w:rsidR="00A817AA" w:rsidRDefault="00FD2425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5239">
        <w:rPr>
          <w:rFonts w:ascii="Times New Roman" w:hAnsi="Times New Roman" w:cs="Times New Roman"/>
        </w:rPr>
        <w:t xml:space="preserve">Формирование </w:t>
      </w:r>
      <w:r w:rsidR="00A85239" w:rsidRPr="00FD2425">
        <w:rPr>
          <w:rFonts w:ascii="Times New Roman" w:hAnsi="Times New Roman" w:cs="Times New Roman"/>
          <w:b/>
        </w:rPr>
        <w:t>музыкальной культуры раннего</w:t>
      </w:r>
      <w:r w:rsidR="00A85239">
        <w:rPr>
          <w:rFonts w:ascii="Times New Roman" w:hAnsi="Times New Roman" w:cs="Times New Roman"/>
        </w:rPr>
        <w:t xml:space="preserve"> Средневековья, так же как и изобразительного искусства и архитектуры, теснейшим образом связано с утверждением христианства. Ее истоки лежат в античных трактатах «последних римлян» Боэция, </w:t>
      </w:r>
      <w:proofErr w:type="spellStart"/>
      <w:r w:rsidR="00A85239">
        <w:rPr>
          <w:rFonts w:ascii="Times New Roman" w:hAnsi="Times New Roman" w:cs="Times New Roman"/>
        </w:rPr>
        <w:t>Кассиодора</w:t>
      </w:r>
      <w:proofErr w:type="spellEnd"/>
      <w:r w:rsidR="00A85239">
        <w:rPr>
          <w:rFonts w:ascii="Times New Roman" w:hAnsi="Times New Roman" w:cs="Times New Roman"/>
        </w:rPr>
        <w:t xml:space="preserve"> и раннехристианского ученого </w:t>
      </w:r>
      <w:proofErr w:type="spellStart"/>
      <w:r w:rsidR="00A85239">
        <w:rPr>
          <w:rFonts w:ascii="Times New Roman" w:hAnsi="Times New Roman" w:cs="Times New Roman"/>
        </w:rPr>
        <w:t>Аврелия</w:t>
      </w:r>
      <w:proofErr w:type="spellEnd"/>
      <w:r w:rsidR="00A85239">
        <w:rPr>
          <w:rFonts w:ascii="Times New Roman" w:hAnsi="Times New Roman" w:cs="Times New Roman"/>
        </w:rPr>
        <w:t xml:space="preserve"> Августина, благодаря которым музыку рассматривали как помощницу слову </w:t>
      </w:r>
      <w:r w:rsidR="00A817AA">
        <w:rPr>
          <w:rFonts w:ascii="Times New Roman" w:hAnsi="Times New Roman" w:cs="Times New Roman"/>
        </w:rPr>
        <w:t>Божьему.</w:t>
      </w:r>
    </w:p>
    <w:p w:rsidR="00A817AA" w:rsidRDefault="00A817AA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Боэций в «Пяти книгах о музыке» выделяет три вида музыки:</w:t>
      </w:r>
    </w:p>
    <w:p w:rsidR="00A817AA" w:rsidRDefault="00A817AA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музыка всемирная, или  «гармония сфер» - звучащая гармония космоса (небесных светил);</w:t>
      </w:r>
    </w:p>
    <w:p w:rsidR="00A817AA" w:rsidRDefault="00A817AA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музыка человеческая  - внутренняя гармония разума, души и тела;</w:t>
      </w:r>
    </w:p>
    <w:p w:rsidR="00A817AA" w:rsidRDefault="00A817AA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музыка инструментальная – созерцание числовых пропорций.</w:t>
      </w:r>
    </w:p>
    <w:p w:rsidR="00C92145" w:rsidRDefault="00C92145" w:rsidP="00A817AA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C92145" w:rsidRDefault="00FD2425" w:rsidP="00A817AA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C92145">
        <w:rPr>
          <w:rFonts w:ascii="Times New Roman" w:hAnsi="Times New Roman" w:cs="Times New Roman"/>
        </w:rPr>
        <w:t xml:space="preserve">Музыкальная культура </w:t>
      </w:r>
      <w:r w:rsidR="00C92145">
        <w:rPr>
          <w:rFonts w:ascii="Times New Roman" w:hAnsi="Times New Roman" w:cs="Times New Roman"/>
          <w:lang w:val="en-US"/>
        </w:rPr>
        <w:t>V</w:t>
      </w:r>
      <w:r w:rsidR="00C92145" w:rsidRPr="00C92145">
        <w:rPr>
          <w:rFonts w:ascii="Times New Roman" w:hAnsi="Times New Roman" w:cs="Times New Roman"/>
        </w:rPr>
        <w:t xml:space="preserve"> – </w:t>
      </w:r>
      <w:r w:rsidR="00C92145">
        <w:rPr>
          <w:rFonts w:ascii="Times New Roman" w:hAnsi="Times New Roman" w:cs="Times New Roman"/>
          <w:lang w:val="en-US"/>
        </w:rPr>
        <w:t>X</w:t>
      </w:r>
      <w:r w:rsidR="00C92145">
        <w:rPr>
          <w:rFonts w:ascii="Times New Roman" w:hAnsi="Times New Roman" w:cs="Times New Roman"/>
        </w:rPr>
        <w:t xml:space="preserve"> вв. представлена главным образом церковной музыкой, основными жанрами которой были </w:t>
      </w:r>
      <w:r w:rsidR="00C92145" w:rsidRPr="00C92145">
        <w:rPr>
          <w:rFonts w:ascii="Times New Roman" w:hAnsi="Times New Roman" w:cs="Times New Roman"/>
          <w:b/>
        </w:rPr>
        <w:t>гимны, псалмы, антифоны</w:t>
      </w:r>
      <w:r w:rsidR="00C92145">
        <w:rPr>
          <w:rFonts w:ascii="Times New Roman" w:hAnsi="Times New Roman" w:cs="Times New Roman"/>
        </w:rPr>
        <w:t xml:space="preserve">. Жизнь средневекового человека была связана с церковными службами, которые он должен был посещать не менее трех раз в день. Приходя в церковь, прихожанин попадал в другой мир, о котором ему рассказывали мозаики, фрески, скульптурные рельефы. На него также воздействовало светлое и спокойное </w:t>
      </w:r>
      <w:r w:rsidR="004360BE">
        <w:rPr>
          <w:rFonts w:ascii="Times New Roman" w:hAnsi="Times New Roman" w:cs="Times New Roman"/>
        </w:rPr>
        <w:t xml:space="preserve">внутреннее пространство храма. И завершающую точку в создании образа Божьего мира ставила </w:t>
      </w:r>
      <w:r w:rsidR="004360BE" w:rsidRPr="004360BE">
        <w:rPr>
          <w:rFonts w:ascii="Times New Roman" w:hAnsi="Times New Roman" w:cs="Times New Roman"/>
          <w:b/>
        </w:rPr>
        <w:t>музыка.</w:t>
      </w:r>
      <w:r w:rsidR="004360BE">
        <w:rPr>
          <w:rFonts w:ascii="Times New Roman" w:hAnsi="Times New Roman" w:cs="Times New Roman"/>
          <w:b/>
        </w:rPr>
        <w:t xml:space="preserve"> </w:t>
      </w:r>
    </w:p>
    <w:p w:rsidR="004360BE" w:rsidRDefault="00FD2425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360BE" w:rsidRPr="004360BE">
        <w:rPr>
          <w:rFonts w:ascii="Times New Roman" w:hAnsi="Times New Roman" w:cs="Times New Roman"/>
        </w:rPr>
        <w:t>Церковное</w:t>
      </w:r>
      <w:r w:rsidR="004360BE">
        <w:rPr>
          <w:rFonts w:ascii="Times New Roman" w:hAnsi="Times New Roman" w:cs="Times New Roman"/>
        </w:rPr>
        <w:t xml:space="preserve"> пение раннего Средневековья  -  это одноголосные мелодии, исполняемые небольшим мужским хором в унисон, когда одновременно звучат два или несколько звуков одной и той же высоты.</w:t>
      </w:r>
    </w:p>
    <w:p w:rsidR="00E50FD5" w:rsidRDefault="00FD2425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50FD5">
        <w:rPr>
          <w:rFonts w:ascii="Times New Roman" w:hAnsi="Times New Roman" w:cs="Times New Roman"/>
        </w:rPr>
        <w:t xml:space="preserve">Папа римский Григорий Великий, находившийся на престоле с 590 г. по 604 г., отобрал 200 хоровых напевов. Этот свод католических песнопений спустя 300 лет после смерти Григория </w:t>
      </w:r>
      <w:r w:rsidR="00E50FD5">
        <w:rPr>
          <w:rFonts w:ascii="Times New Roman" w:hAnsi="Times New Roman" w:cs="Times New Roman"/>
          <w:lang w:val="en-US"/>
        </w:rPr>
        <w:t>I</w:t>
      </w:r>
      <w:r w:rsidR="00E50FD5">
        <w:rPr>
          <w:rFonts w:ascii="Times New Roman" w:hAnsi="Times New Roman" w:cs="Times New Roman"/>
        </w:rPr>
        <w:t xml:space="preserve"> получил название «григорианский </w:t>
      </w:r>
      <w:proofErr w:type="spellStart"/>
      <w:r w:rsidR="00E50FD5">
        <w:rPr>
          <w:rFonts w:ascii="Times New Roman" w:hAnsi="Times New Roman" w:cs="Times New Roman"/>
        </w:rPr>
        <w:t>антифонарий</w:t>
      </w:r>
      <w:proofErr w:type="spellEnd"/>
      <w:r w:rsidR="00E50FD5">
        <w:rPr>
          <w:rFonts w:ascii="Times New Roman" w:hAnsi="Times New Roman" w:cs="Times New Roman"/>
        </w:rPr>
        <w:t xml:space="preserve">», а позднее – </w:t>
      </w:r>
      <w:r w:rsidR="00E50FD5" w:rsidRPr="00FD2425">
        <w:rPr>
          <w:rFonts w:ascii="Times New Roman" w:hAnsi="Times New Roman" w:cs="Times New Roman"/>
          <w:b/>
        </w:rPr>
        <w:t>«григорианский хорал».</w:t>
      </w:r>
      <w:r w:rsidR="00E50FD5">
        <w:rPr>
          <w:rFonts w:ascii="Times New Roman" w:hAnsi="Times New Roman" w:cs="Times New Roman"/>
        </w:rPr>
        <w:t xml:space="preserve"> Григорианский хорал  исполнялся на латинском языке,</w:t>
      </w:r>
      <w:r>
        <w:rPr>
          <w:rFonts w:ascii="Times New Roman" w:hAnsi="Times New Roman" w:cs="Times New Roman"/>
        </w:rPr>
        <w:t xml:space="preserve"> а тексты были заимствованы из Библии. Таким образом, григорианский хорал – это одноголосное, унисонное пение мужского хора на латинском языке без музыкального сопровождения, которое способствовало созданию возвышенного, отрешенного состояния. Слушая григорианский хорал, человек забывал все обыденное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мелочное и погружался в состояние высокой сосредоточенности духа. Григорианские хоралы легли в основу католической мессы (воскресного богослужения, литургии).</w:t>
      </w:r>
    </w:p>
    <w:p w:rsidR="00FD2425" w:rsidRDefault="00FD2425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 концу </w:t>
      </w:r>
      <w:r>
        <w:rPr>
          <w:rFonts w:ascii="Times New Roman" w:hAnsi="Times New Roman" w:cs="Times New Roman"/>
          <w:lang w:val="en-US"/>
        </w:rPr>
        <w:t>IX</w:t>
      </w:r>
      <w:r w:rsidRPr="00FD2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века вся католическая церковь была объединена общими формами богослужебного пения. К этому времени в Западной Европе получил распространение пришедший из Византии </w:t>
      </w:r>
      <w:r w:rsidRPr="00FD2425">
        <w:rPr>
          <w:rFonts w:ascii="Times New Roman" w:hAnsi="Times New Roman" w:cs="Times New Roman"/>
          <w:b/>
        </w:rPr>
        <w:t>орган.</w:t>
      </w:r>
      <w:r>
        <w:rPr>
          <w:rFonts w:ascii="Times New Roman" w:hAnsi="Times New Roman" w:cs="Times New Roman"/>
        </w:rPr>
        <w:t xml:space="preserve"> </w:t>
      </w:r>
    </w:p>
    <w:p w:rsidR="00FD2425" w:rsidRDefault="00FD2425" w:rsidP="00A817AA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FD2425" w:rsidRDefault="00FD2425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 w:rsidRPr="00FD2425">
        <w:rPr>
          <w:rFonts w:ascii="Times New Roman" w:hAnsi="Times New Roman" w:cs="Times New Roman"/>
          <w:b/>
        </w:rPr>
        <w:t xml:space="preserve">Литература </w:t>
      </w:r>
      <w:r>
        <w:rPr>
          <w:rFonts w:ascii="Times New Roman" w:hAnsi="Times New Roman" w:cs="Times New Roman"/>
        </w:rPr>
        <w:t>раннего западного Средневековья создавалась новыми народами</w:t>
      </w:r>
      <w:r w:rsidR="00623277">
        <w:rPr>
          <w:rFonts w:ascii="Times New Roman" w:hAnsi="Times New Roman" w:cs="Times New Roman"/>
        </w:rPr>
        <w:t xml:space="preserve">: населяющими западную часть Европы кельтами (бритты, галлы, белги, </w:t>
      </w:r>
      <w:proofErr w:type="spellStart"/>
      <w:r w:rsidR="00623277">
        <w:rPr>
          <w:rFonts w:ascii="Times New Roman" w:hAnsi="Times New Roman" w:cs="Times New Roman"/>
        </w:rPr>
        <w:t>гельветы</w:t>
      </w:r>
      <w:proofErr w:type="spellEnd"/>
      <w:r w:rsidR="00623277">
        <w:rPr>
          <w:rFonts w:ascii="Times New Roman" w:hAnsi="Times New Roman" w:cs="Times New Roman"/>
        </w:rPr>
        <w:t xml:space="preserve">) и древними германцами.  Эти народы поклонялись сначала языческим племенным богам, а позже приняли христианство и уверовали в единого Бога. Литература этих народов представлена следующими произведениями: </w:t>
      </w:r>
    </w:p>
    <w:p w:rsidR="00623277" w:rsidRDefault="00623277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рассказы о жизни святых – агиографии. «Жития святых», видения и заклинания;</w:t>
      </w:r>
    </w:p>
    <w:p w:rsidR="00623277" w:rsidRDefault="00623277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энциклопедические, научные и историографические труды;</w:t>
      </w:r>
    </w:p>
    <w:p w:rsidR="00623277" w:rsidRDefault="00623277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мифология и героико-эпические поэмы, саги и песни кельтских и германских народов.</w:t>
      </w:r>
    </w:p>
    <w:p w:rsidR="00623277" w:rsidRDefault="00623277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 w:rsidRPr="00623277">
        <w:rPr>
          <w:rFonts w:ascii="Times New Roman" w:hAnsi="Times New Roman" w:cs="Times New Roman"/>
          <w:b/>
        </w:rPr>
        <w:t>Героический эпос</w:t>
      </w:r>
      <w:r>
        <w:rPr>
          <w:rFonts w:ascii="Times New Roman" w:hAnsi="Times New Roman" w:cs="Times New Roman"/>
        </w:rPr>
        <w:t xml:space="preserve">  - это </w:t>
      </w:r>
      <w:r w:rsidR="00102A96">
        <w:rPr>
          <w:rFonts w:ascii="Times New Roman" w:hAnsi="Times New Roman" w:cs="Times New Roman"/>
        </w:rPr>
        <w:t xml:space="preserve">самое значительное наследие литературы раннего Средневековья. Самый древний – ирландский эпос. Он формируется с </w:t>
      </w:r>
      <w:r w:rsidR="00102A96">
        <w:rPr>
          <w:rFonts w:ascii="Times New Roman" w:hAnsi="Times New Roman" w:cs="Times New Roman"/>
          <w:lang w:val="en-US"/>
        </w:rPr>
        <w:t>III</w:t>
      </w:r>
      <w:r w:rsidR="00102A96" w:rsidRPr="00102A96">
        <w:rPr>
          <w:rFonts w:ascii="Times New Roman" w:hAnsi="Times New Roman" w:cs="Times New Roman"/>
        </w:rPr>
        <w:t xml:space="preserve"> </w:t>
      </w:r>
      <w:r w:rsidR="00102A96">
        <w:rPr>
          <w:rFonts w:ascii="Times New Roman" w:hAnsi="Times New Roman" w:cs="Times New Roman"/>
        </w:rPr>
        <w:t xml:space="preserve">в. по </w:t>
      </w:r>
      <w:r w:rsidR="00102A96">
        <w:rPr>
          <w:rFonts w:ascii="Times New Roman" w:hAnsi="Times New Roman" w:cs="Times New Roman"/>
          <w:lang w:val="en-US"/>
        </w:rPr>
        <w:t>VIII</w:t>
      </w:r>
      <w:r w:rsidR="00102A96" w:rsidRPr="00102A96">
        <w:rPr>
          <w:rFonts w:ascii="Times New Roman" w:hAnsi="Times New Roman" w:cs="Times New Roman"/>
        </w:rPr>
        <w:t xml:space="preserve"> </w:t>
      </w:r>
      <w:r w:rsidR="00102A96">
        <w:rPr>
          <w:rFonts w:ascii="Times New Roman" w:hAnsi="Times New Roman" w:cs="Times New Roman"/>
        </w:rPr>
        <w:t xml:space="preserve">в. Созданные народом еще в языческий период эпические поэмы о героях – воинах сначала существовали в устной форме и передавались из уст в уста. </w:t>
      </w:r>
      <w:r w:rsidR="008D4F6D">
        <w:rPr>
          <w:rFonts w:ascii="Times New Roman" w:hAnsi="Times New Roman" w:cs="Times New Roman"/>
        </w:rPr>
        <w:t xml:space="preserve">Позднее, в </w:t>
      </w:r>
      <w:r w:rsidR="008D4F6D">
        <w:rPr>
          <w:rFonts w:ascii="Times New Roman" w:hAnsi="Times New Roman" w:cs="Times New Roman"/>
          <w:lang w:val="en-US"/>
        </w:rPr>
        <w:t>VII</w:t>
      </w:r>
      <w:r w:rsidR="008D4F6D" w:rsidRPr="008D4F6D">
        <w:rPr>
          <w:rFonts w:ascii="Times New Roman" w:hAnsi="Times New Roman" w:cs="Times New Roman"/>
        </w:rPr>
        <w:t xml:space="preserve"> </w:t>
      </w:r>
      <w:r w:rsidR="008D4F6D">
        <w:rPr>
          <w:rFonts w:ascii="Times New Roman" w:hAnsi="Times New Roman" w:cs="Times New Roman"/>
        </w:rPr>
        <w:t xml:space="preserve">и </w:t>
      </w:r>
      <w:r w:rsidR="008D4F6D">
        <w:rPr>
          <w:rFonts w:ascii="Times New Roman" w:hAnsi="Times New Roman" w:cs="Times New Roman"/>
          <w:lang w:val="en-US"/>
        </w:rPr>
        <w:t>VIII</w:t>
      </w:r>
      <w:r w:rsidR="008D4F6D" w:rsidRPr="008D4F6D">
        <w:rPr>
          <w:rFonts w:ascii="Times New Roman" w:hAnsi="Times New Roman" w:cs="Times New Roman"/>
        </w:rPr>
        <w:t xml:space="preserve"> </w:t>
      </w:r>
      <w:r w:rsidR="008D4F6D">
        <w:rPr>
          <w:rFonts w:ascii="Times New Roman" w:hAnsi="Times New Roman" w:cs="Times New Roman"/>
        </w:rPr>
        <w:t>вв., уже после христианизации, они были переработаны и записаны учеными – поэтами, имена которых остались неизвестными.</w:t>
      </w:r>
    </w:p>
    <w:p w:rsidR="008D4F6D" w:rsidRPr="008D4F6D" w:rsidRDefault="008D4F6D" w:rsidP="00A817AA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8D4F6D">
        <w:rPr>
          <w:rFonts w:ascii="Times New Roman" w:hAnsi="Times New Roman" w:cs="Times New Roman"/>
          <w:b/>
        </w:rPr>
        <w:t>Героический эпос – это:</w:t>
      </w:r>
    </w:p>
    <w:p w:rsidR="008D4F6D" w:rsidRDefault="008D4F6D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воспевание подвигов богатырей;</w:t>
      </w:r>
    </w:p>
    <w:p w:rsidR="008D4F6D" w:rsidRDefault="008D4F6D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переплетение исторического фона и вымысла;</w:t>
      </w:r>
    </w:p>
    <w:p w:rsidR="008D4F6D" w:rsidRDefault="008D4F6D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прославление богатырской силы и подвигов главных героев;</w:t>
      </w:r>
    </w:p>
    <w:p w:rsidR="008D4F6D" w:rsidRDefault="008D4F6D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идеализация феодального государства.</w:t>
      </w:r>
    </w:p>
    <w:p w:rsidR="00F3697B" w:rsidRDefault="00F3697B" w:rsidP="00A817AA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Часто эпос и мифы настолько связаны и переплетаются между собой, что провести границу между ними довольно трудно. Эта связь особенно заметна в сагах -  древнеисландских прозаических повествованиях (исландское слово «сага» происходит от глагола «сказать»). Складывали саги поэты </w:t>
      </w:r>
      <w:r>
        <w:rPr>
          <w:rFonts w:ascii="Times New Roman" w:hAnsi="Times New Roman" w:cs="Times New Roman"/>
          <w:lang w:val="en-US"/>
        </w:rPr>
        <w:t>IX</w:t>
      </w:r>
      <w:r w:rsidRPr="003C1BF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XII</w:t>
      </w:r>
      <w:r w:rsidRPr="003C1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веков – </w:t>
      </w:r>
      <w:r w:rsidRPr="00F3697B">
        <w:rPr>
          <w:rFonts w:ascii="Times New Roman" w:hAnsi="Times New Roman" w:cs="Times New Roman"/>
          <w:b/>
        </w:rPr>
        <w:t>скальды.</w:t>
      </w:r>
    </w:p>
    <w:p w:rsidR="003C1BFC" w:rsidRDefault="003C1BFC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Собрание древнеисландских саг дошло до нас в виде двух Эдд: «Старшей Эдды» и «Младшей Эдды». «Младшая Эдда» - это прозаический пересказ древнегерманских  мифов и сказаний, </w:t>
      </w:r>
      <w:r>
        <w:rPr>
          <w:rFonts w:ascii="Times New Roman" w:hAnsi="Times New Roman" w:cs="Times New Roman"/>
        </w:rPr>
        <w:lastRenderedPageBreak/>
        <w:t xml:space="preserve">выполненный исландским историком и поэтом </w:t>
      </w:r>
      <w:proofErr w:type="spellStart"/>
      <w:r>
        <w:rPr>
          <w:rFonts w:ascii="Times New Roman" w:hAnsi="Times New Roman" w:cs="Times New Roman"/>
        </w:rPr>
        <w:t>Снорри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Стурлусоном</w:t>
      </w:r>
      <w:proofErr w:type="spellEnd"/>
      <w:r>
        <w:rPr>
          <w:rFonts w:ascii="Times New Roman" w:hAnsi="Times New Roman" w:cs="Times New Roman"/>
        </w:rPr>
        <w:t xml:space="preserve"> в 1222 -1223 гг.</w:t>
      </w:r>
      <w:r w:rsidR="00E60A1E">
        <w:rPr>
          <w:rFonts w:ascii="Times New Roman" w:hAnsi="Times New Roman" w:cs="Times New Roman"/>
        </w:rPr>
        <w:t xml:space="preserve"> «Старшая Эдда» - это сборник двенадцати стихотворных песен о богах и героях. Сжатые и динамичные песни «Старшей Эдды» делятся на две группы: сказания о богах и сказания о героях. Главный из богов – одноглазый</w:t>
      </w:r>
      <w:proofErr w:type="gramStart"/>
      <w:r w:rsidR="00E60A1E">
        <w:rPr>
          <w:rFonts w:ascii="Times New Roman" w:hAnsi="Times New Roman" w:cs="Times New Roman"/>
        </w:rPr>
        <w:t xml:space="preserve"> О</w:t>
      </w:r>
      <w:proofErr w:type="gramEnd"/>
      <w:r w:rsidR="00E60A1E">
        <w:rPr>
          <w:rFonts w:ascii="Times New Roman" w:hAnsi="Times New Roman" w:cs="Times New Roman"/>
        </w:rPr>
        <w:t xml:space="preserve">дин, который первоначально был богом войны. Второй по значению после Одина – бог грозы и плодородия Тор. </w:t>
      </w:r>
      <w:r w:rsidR="00232BCD">
        <w:rPr>
          <w:rFonts w:ascii="Times New Roman" w:hAnsi="Times New Roman" w:cs="Times New Roman"/>
        </w:rPr>
        <w:t xml:space="preserve">Третий – зловредный бог Локи. А самый значительный герой – богатырь </w:t>
      </w:r>
      <w:proofErr w:type="spellStart"/>
      <w:r w:rsidR="00232BCD">
        <w:rPr>
          <w:rFonts w:ascii="Times New Roman" w:hAnsi="Times New Roman" w:cs="Times New Roman"/>
        </w:rPr>
        <w:t>Сигурд</w:t>
      </w:r>
      <w:proofErr w:type="spellEnd"/>
      <w:r w:rsidR="00232BCD">
        <w:rPr>
          <w:rFonts w:ascii="Times New Roman" w:hAnsi="Times New Roman" w:cs="Times New Roman"/>
        </w:rPr>
        <w:t xml:space="preserve">. В основе героических песен «Старшей Эдды» лежат общегерманские эпические сказания о золоте </w:t>
      </w:r>
      <w:proofErr w:type="spellStart"/>
      <w:r w:rsidR="00232BCD">
        <w:rPr>
          <w:rFonts w:ascii="Times New Roman" w:hAnsi="Times New Roman" w:cs="Times New Roman"/>
        </w:rPr>
        <w:t>нибелунгов</w:t>
      </w:r>
      <w:proofErr w:type="spellEnd"/>
      <w:r w:rsidR="00232BCD">
        <w:rPr>
          <w:rFonts w:ascii="Times New Roman" w:hAnsi="Times New Roman" w:cs="Times New Roman"/>
        </w:rPr>
        <w:t>, на котором лежит проклятие и которое всем приносит несчастье.</w:t>
      </w:r>
    </w:p>
    <w:p w:rsidR="00232BCD" w:rsidRDefault="00234F2C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Саги получили распространение и в Ирландии – самом крупном очаге кельтской культуры в средние века. Это была единственная страна Западной Европы, куда не ступала нога римского легионера. Ирландские сказания создавали и передавали потомкам друиды (жрецы), барды (певцы-поэты), </w:t>
      </w:r>
      <w:proofErr w:type="spellStart"/>
      <w:r>
        <w:rPr>
          <w:rFonts w:ascii="Times New Roman" w:hAnsi="Times New Roman" w:cs="Times New Roman"/>
        </w:rPr>
        <w:t>фелиды</w:t>
      </w:r>
      <w:proofErr w:type="spellEnd"/>
      <w:r>
        <w:rPr>
          <w:rFonts w:ascii="Times New Roman" w:hAnsi="Times New Roman" w:cs="Times New Roman"/>
        </w:rPr>
        <w:t xml:space="preserve">  (предсказатели). Четкий и сжатый ирландский эпос сложился не в стихах, а в прозе. Его можно разделить на саги героические и саги фантастические. Главным героем героических саг был благородный, смелый и справедливый </w:t>
      </w:r>
      <w:proofErr w:type="spellStart"/>
      <w:r>
        <w:rPr>
          <w:rFonts w:ascii="Times New Roman" w:hAnsi="Times New Roman" w:cs="Times New Roman"/>
        </w:rPr>
        <w:t>Кухулин</w:t>
      </w:r>
      <w:proofErr w:type="spellEnd"/>
      <w:r>
        <w:rPr>
          <w:rFonts w:ascii="Times New Roman" w:hAnsi="Times New Roman" w:cs="Times New Roman"/>
        </w:rPr>
        <w:t xml:space="preserve">. Его мать – сестра короля, а отец – бог света. Три недостатка было у </w:t>
      </w:r>
      <w:proofErr w:type="spellStart"/>
      <w:r>
        <w:rPr>
          <w:rFonts w:ascii="Times New Roman" w:hAnsi="Times New Roman" w:cs="Times New Roman"/>
        </w:rPr>
        <w:t>Кухулина</w:t>
      </w:r>
      <w:proofErr w:type="spellEnd"/>
      <w:r>
        <w:rPr>
          <w:rFonts w:ascii="Times New Roman" w:hAnsi="Times New Roman" w:cs="Times New Roman"/>
        </w:rPr>
        <w:t xml:space="preserve">: он был слишком  молод, слишком смел и </w:t>
      </w:r>
      <w:proofErr w:type="gramStart"/>
      <w:r>
        <w:rPr>
          <w:rFonts w:ascii="Times New Roman" w:hAnsi="Times New Roman" w:cs="Times New Roman"/>
        </w:rPr>
        <w:t>слишком  прекрасен</w:t>
      </w:r>
      <w:proofErr w:type="gramEnd"/>
      <w:r>
        <w:rPr>
          <w:rFonts w:ascii="Times New Roman" w:hAnsi="Times New Roman" w:cs="Times New Roman"/>
        </w:rPr>
        <w:t xml:space="preserve">. В образе </w:t>
      </w:r>
      <w:proofErr w:type="spellStart"/>
      <w:r>
        <w:rPr>
          <w:rFonts w:ascii="Times New Roman" w:hAnsi="Times New Roman" w:cs="Times New Roman"/>
        </w:rPr>
        <w:t>Кухулина</w:t>
      </w:r>
      <w:proofErr w:type="spellEnd"/>
      <w:r>
        <w:rPr>
          <w:rFonts w:ascii="Times New Roman" w:hAnsi="Times New Roman" w:cs="Times New Roman"/>
        </w:rPr>
        <w:t xml:space="preserve"> древняя Ирландия воплотила свой идеал доблести и нравственного совершенства.</w:t>
      </w:r>
    </w:p>
    <w:p w:rsidR="0075656E" w:rsidRDefault="0075656E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поэме «</w:t>
      </w:r>
      <w:proofErr w:type="spellStart"/>
      <w:r>
        <w:rPr>
          <w:rFonts w:ascii="Times New Roman" w:hAnsi="Times New Roman" w:cs="Times New Roman"/>
        </w:rPr>
        <w:t>Беовульф</w:t>
      </w:r>
      <w:proofErr w:type="spellEnd"/>
      <w:r>
        <w:rPr>
          <w:rFonts w:ascii="Times New Roman" w:hAnsi="Times New Roman" w:cs="Times New Roman"/>
        </w:rPr>
        <w:t>» - героическом эпосе англосаксов, дошедшем до нас в рукописях начала Х в., фантастические приключения героев также происходят на фоне исторических событий. Мир «</w:t>
      </w:r>
      <w:proofErr w:type="spellStart"/>
      <w:r>
        <w:rPr>
          <w:rFonts w:ascii="Times New Roman" w:hAnsi="Times New Roman" w:cs="Times New Roman"/>
        </w:rPr>
        <w:t>Беовульфа</w:t>
      </w:r>
      <w:proofErr w:type="spellEnd"/>
      <w:r>
        <w:rPr>
          <w:rFonts w:ascii="Times New Roman" w:hAnsi="Times New Roman" w:cs="Times New Roman"/>
        </w:rPr>
        <w:t xml:space="preserve">» -  это мир королей и дружинников, мир пиров, битв, поединков. Герой поэмы  - храбрый и великодушный воин из народа </w:t>
      </w:r>
      <w:proofErr w:type="spellStart"/>
      <w:r>
        <w:rPr>
          <w:rFonts w:ascii="Times New Roman" w:hAnsi="Times New Roman" w:cs="Times New Roman"/>
        </w:rPr>
        <w:t>Беовульф</w:t>
      </w:r>
      <w:proofErr w:type="spellEnd"/>
      <w:r>
        <w:rPr>
          <w:rFonts w:ascii="Times New Roman" w:hAnsi="Times New Roman" w:cs="Times New Roman"/>
        </w:rPr>
        <w:t xml:space="preserve">, который совершает подвиги и всегда готов прийти на помощь людям. </w:t>
      </w:r>
      <w:proofErr w:type="spellStart"/>
      <w:r>
        <w:rPr>
          <w:rFonts w:ascii="Times New Roman" w:hAnsi="Times New Roman" w:cs="Times New Roman"/>
        </w:rPr>
        <w:t>Беовульф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щедр</w:t>
      </w:r>
      <w:proofErr w:type="gramEnd"/>
      <w:r>
        <w:rPr>
          <w:rFonts w:ascii="Times New Roman" w:hAnsi="Times New Roman" w:cs="Times New Roman"/>
        </w:rPr>
        <w:t xml:space="preserve">, милостив, верен вождю и жаден до славы и наград. Он совершил много подвигов: выступил против чудовища по имени </w:t>
      </w:r>
      <w:proofErr w:type="spellStart"/>
      <w:r>
        <w:rPr>
          <w:rFonts w:ascii="Times New Roman" w:hAnsi="Times New Roman" w:cs="Times New Roman"/>
        </w:rPr>
        <w:t>Грендель</w:t>
      </w:r>
      <w:proofErr w:type="spellEnd"/>
      <w:r>
        <w:rPr>
          <w:rFonts w:ascii="Times New Roman" w:hAnsi="Times New Roman" w:cs="Times New Roman"/>
        </w:rPr>
        <w:t xml:space="preserve"> и уничтожил его; победил в подводном жилище другое чудовище – мать </w:t>
      </w:r>
      <w:proofErr w:type="spellStart"/>
      <w:r>
        <w:rPr>
          <w:rFonts w:ascii="Times New Roman" w:hAnsi="Times New Roman" w:cs="Times New Roman"/>
        </w:rPr>
        <w:t>Гренделя</w:t>
      </w:r>
      <w:proofErr w:type="spellEnd"/>
      <w:r>
        <w:rPr>
          <w:rFonts w:ascii="Times New Roman" w:hAnsi="Times New Roman" w:cs="Times New Roman"/>
        </w:rPr>
        <w:t xml:space="preserve">; вступил в бой с огнедышащим драконом, который опустошал страну. Ценой собственной жизни </w:t>
      </w:r>
      <w:proofErr w:type="spellStart"/>
      <w:r>
        <w:rPr>
          <w:rFonts w:ascii="Times New Roman" w:hAnsi="Times New Roman" w:cs="Times New Roman"/>
        </w:rPr>
        <w:t>Беовульфу</w:t>
      </w:r>
      <w:proofErr w:type="spellEnd"/>
      <w:r>
        <w:rPr>
          <w:rFonts w:ascii="Times New Roman" w:hAnsi="Times New Roman" w:cs="Times New Roman"/>
        </w:rPr>
        <w:t xml:space="preserve"> удалось победить дракона. Завершается песнь сценой торжественного сожжения на погребальном костре</w:t>
      </w:r>
      <w:r w:rsidR="00B02F91">
        <w:rPr>
          <w:rFonts w:ascii="Times New Roman" w:hAnsi="Times New Roman" w:cs="Times New Roman"/>
        </w:rPr>
        <w:t xml:space="preserve"> тела героя и сооружения кургана над его прахом. </w:t>
      </w:r>
    </w:p>
    <w:p w:rsidR="00B02F91" w:rsidRPr="003C1BFC" w:rsidRDefault="00B02F91" w:rsidP="00A817AA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Бессмертным памятником народного творчества является «Калевала» - карело-финский эпос о подвигах и приключениях героев сказочной страны </w:t>
      </w:r>
      <w:proofErr w:type="spellStart"/>
      <w:r>
        <w:rPr>
          <w:rFonts w:ascii="Times New Roman" w:hAnsi="Times New Roman" w:cs="Times New Roman"/>
        </w:rPr>
        <w:t>Калева</w:t>
      </w:r>
      <w:proofErr w:type="spellEnd"/>
      <w:r>
        <w:rPr>
          <w:rFonts w:ascii="Times New Roman" w:hAnsi="Times New Roman" w:cs="Times New Roman"/>
        </w:rPr>
        <w:t>.  «Калевала» составлена из народных песен (рун). Вся «Калевала» - это неустанное восхваление человеческого труда, в ней нет и намека на «придворную» поэзию. По словам М. Шагинян: «Мощные образы людей, навсегда вам запоминающиеся, грандиозные картины природы, точное описание процессов труда, одежды, крестьянского быта – все это воплощало в рунах «Калевалы» высокую поэзию».</w:t>
      </w:r>
      <w:bookmarkStart w:id="0" w:name="_GoBack"/>
      <w:bookmarkEnd w:id="0"/>
    </w:p>
    <w:p w:rsidR="00A817AA" w:rsidRPr="00F3697B" w:rsidRDefault="00A817AA" w:rsidP="00A817AA">
      <w:pPr>
        <w:spacing w:after="0"/>
        <w:jc w:val="left"/>
        <w:rPr>
          <w:rFonts w:ascii="Times New Roman" w:hAnsi="Times New Roman" w:cs="Times New Roman"/>
          <w:b/>
        </w:rPr>
      </w:pPr>
    </w:p>
    <w:p w:rsidR="00A85239" w:rsidRPr="00A85239" w:rsidRDefault="00A85239" w:rsidP="00A85239">
      <w:pPr>
        <w:rPr>
          <w:rFonts w:ascii="Times New Roman" w:hAnsi="Times New Roman" w:cs="Times New Roman"/>
        </w:rPr>
      </w:pPr>
    </w:p>
    <w:sectPr w:rsidR="00A85239" w:rsidRPr="00A85239" w:rsidSect="00A852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39"/>
    <w:rsid w:val="00102A96"/>
    <w:rsid w:val="00232BCD"/>
    <w:rsid w:val="00234F2C"/>
    <w:rsid w:val="00283E50"/>
    <w:rsid w:val="003C1BFC"/>
    <w:rsid w:val="004360BE"/>
    <w:rsid w:val="00623277"/>
    <w:rsid w:val="0075656E"/>
    <w:rsid w:val="008D4F6D"/>
    <w:rsid w:val="00A817AA"/>
    <w:rsid w:val="00A85239"/>
    <w:rsid w:val="00B02F91"/>
    <w:rsid w:val="00C92145"/>
    <w:rsid w:val="00CA38AE"/>
    <w:rsid w:val="00E50FD5"/>
    <w:rsid w:val="00E60A1E"/>
    <w:rsid w:val="00F3697B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5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52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5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2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85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5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52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9</cp:revision>
  <dcterms:created xsi:type="dcterms:W3CDTF">2014-06-12T18:45:00Z</dcterms:created>
  <dcterms:modified xsi:type="dcterms:W3CDTF">2014-06-13T15:55:00Z</dcterms:modified>
</cp:coreProperties>
</file>