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D5" w:rsidRDefault="009261D5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1D5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9261D5" w:rsidRDefault="009261D5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пгтДаровской Кировской области</w:t>
      </w: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A17D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7D2B">
        <w:rPr>
          <w:rFonts w:ascii="Times New Roman" w:hAnsi="Times New Roman" w:cs="Times New Roman"/>
          <w:b/>
          <w:sz w:val="72"/>
          <w:szCs w:val="72"/>
        </w:rPr>
        <w:t>Математическая увертюра</w:t>
      </w:r>
    </w:p>
    <w:p w:rsidR="00A17D2B" w:rsidRDefault="00A17D2B" w:rsidP="00A17D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17D2B" w:rsidRDefault="00A17D2B" w:rsidP="00A17D2B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A17D2B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A17D2B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A17D2B" w:rsidRPr="00A17D2B" w:rsidRDefault="00A17D2B" w:rsidP="00A17D2B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7D2B">
        <w:rPr>
          <w:rFonts w:ascii="Times New Roman" w:hAnsi="Times New Roman" w:cs="Times New Roman"/>
          <w:sz w:val="28"/>
          <w:szCs w:val="28"/>
        </w:rPr>
        <w:t>чебное занятие в 5 классе</w:t>
      </w:r>
      <w:r>
        <w:rPr>
          <w:rFonts w:ascii="Times New Roman" w:hAnsi="Times New Roman" w:cs="Times New Roman"/>
          <w:sz w:val="28"/>
          <w:szCs w:val="28"/>
        </w:rPr>
        <w:t xml:space="preserve"> разработала и провела учитель математики Дудина Т. В.</w:t>
      </w: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2B" w:rsidRDefault="00A17D2B" w:rsidP="005D3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9261D5" w:rsidRDefault="009261D5" w:rsidP="00A17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1D5">
        <w:rPr>
          <w:rFonts w:ascii="Times New Roman" w:hAnsi="Times New Roman" w:cs="Times New Roman"/>
          <w:sz w:val="28"/>
          <w:szCs w:val="28"/>
        </w:rPr>
        <w:br w:type="page"/>
      </w:r>
    </w:p>
    <w:p w:rsidR="00793485" w:rsidRDefault="00793485" w:rsidP="005D3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93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7F3" w:rsidRDefault="009407F3" w:rsidP="008A6C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6E3" w:rsidRDefault="00672BBB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BBB">
        <w:rPr>
          <w:rFonts w:ascii="Times New Roman" w:hAnsi="Times New Roman" w:cs="Times New Roman"/>
          <w:b/>
          <w:sz w:val="28"/>
          <w:szCs w:val="28"/>
        </w:rPr>
        <w:t>Тема:</w:t>
      </w:r>
      <w:r w:rsidRPr="00672BBB">
        <w:rPr>
          <w:rFonts w:ascii="Times New Roman" w:hAnsi="Times New Roman" w:cs="Times New Roman"/>
          <w:sz w:val="28"/>
          <w:szCs w:val="28"/>
        </w:rPr>
        <w:t xml:space="preserve"> Доли</w:t>
      </w:r>
    </w:p>
    <w:p w:rsidR="005F123F" w:rsidRPr="00E0555E" w:rsidRDefault="00E0555E" w:rsidP="008A6C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урока в теме: </w:t>
      </w:r>
      <w:r w:rsidRPr="00E0555E">
        <w:rPr>
          <w:rFonts w:ascii="Times New Roman" w:hAnsi="Times New Roman" w:cs="Times New Roman"/>
          <w:sz w:val="28"/>
          <w:szCs w:val="28"/>
        </w:rPr>
        <w:t>первый урок в теме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555E">
        <w:rPr>
          <w:rFonts w:ascii="Times New Roman" w:hAnsi="Times New Roman" w:cs="Times New Roman"/>
          <w:sz w:val="28"/>
          <w:szCs w:val="28"/>
        </w:rPr>
        <w:t>оли и дроби»</w:t>
      </w:r>
    </w:p>
    <w:p w:rsidR="00672BBB" w:rsidRDefault="00672BBB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BB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672BBB" w:rsidRPr="00672BBB" w:rsidRDefault="00672BBB" w:rsidP="008A6C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B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72BBB" w:rsidRDefault="00672BBB" w:rsidP="008A6CF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доле как части целого, умений        находить долю от целого и целого по его доле через систематизацию знаний и решение задач </w:t>
      </w:r>
    </w:p>
    <w:p w:rsidR="00672BBB" w:rsidRDefault="00672BBB" w:rsidP="008A6C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682" w:rsidRPr="00C63682" w:rsidRDefault="00C63682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63682" w:rsidRDefault="00C63682" w:rsidP="008A6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понятие доли как части целого через использование личностного опыта учащихся</w:t>
      </w:r>
    </w:p>
    <w:p w:rsidR="00672BBB" w:rsidRDefault="00C63682" w:rsidP="008A6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графически интерпретировать понятия половина, треть, четверть и т.д.</w:t>
      </w:r>
    </w:p>
    <w:p w:rsidR="00C63682" w:rsidRDefault="00C63682" w:rsidP="008A6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решать задачи на нахождение доли от целого и целого по его доле</w:t>
      </w:r>
    </w:p>
    <w:p w:rsidR="00C63682" w:rsidRPr="0052675E" w:rsidRDefault="00C63682" w:rsidP="0052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5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63682" w:rsidRDefault="00C63682" w:rsidP="008A6C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творческую активность учащихся</w:t>
      </w:r>
    </w:p>
    <w:p w:rsidR="006D0A93" w:rsidRPr="006D0A93" w:rsidRDefault="006D0A93" w:rsidP="008A6C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кругозор учащихся</w:t>
      </w:r>
    </w:p>
    <w:p w:rsidR="00C63682" w:rsidRDefault="00C63682" w:rsidP="008A6C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коммуникативной культуры учащихся</w:t>
      </w:r>
    </w:p>
    <w:p w:rsidR="0052675E" w:rsidRPr="0052675E" w:rsidRDefault="0052675E" w:rsidP="005267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видеть взаимосвязь между предметами </w:t>
      </w:r>
      <w:r>
        <w:rPr>
          <w:rFonts w:ascii="Times New Roman" w:hAnsi="Times New Roman"/>
          <w:sz w:val="28"/>
          <w:szCs w:val="28"/>
        </w:rPr>
        <w:t>(математика, музыка, русский язык)</w:t>
      </w:r>
    </w:p>
    <w:p w:rsidR="00C63682" w:rsidRDefault="00C63682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63682" w:rsidRDefault="00C63682" w:rsidP="008A6C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682">
        <w:rPr>
          <w:rFonts w:ascii="Times New Roman" w:hAnsi="Times New Roman" w:cs="Times New Roman"/>
          <w:sz w:val="28"/>
          <w:szCs w:val="28"/>
        </w:rPr>
        <w:t>Создать условия для формирования доброжелательного отношения внутри коллектива</w:t>
      </w:r>
    </w:p>
    <w:p w:rsidR="0052675E" w:rsidRPr="0052675E" w:rsidRDefault="00C63682" w:rsidP="005267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воспитания положительного интереса к математике</w:t>
      </w:r>
    </w:p>
    <w:p w:rsidR="00F82537" w:rsidRPr="00F82537" w:rsidRDefault="00F82537" w:rsidP="006D0A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3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0C83" w:rsidRPr="009C0C83">
        <w:rPr>
          <w:rFonts w:ascii="Times New Roman" w:hAnsi="Times New Roman" w:cs="Times New Roman"/>
          <w:sz w:val="28"/>
          <w:szCs w:val="28"/>
        </w:rPr>
        <w:t>компьютер</w:t>
      </w:r>
      <w:r w:rsidR="009C0C83">
        <w:rPr>
          <w:rFonts w:ascii="Times New Roman" w:hAnsi="Times New Roman" w:cs="Times New Roman"/>
          <w:sz w:val="28"/>
          <w:szCs w:val="28"/>
        </w:rPr>
        <w:t xml:space="preserve">, проектор, </w:t>
      </w:r>
      <w:r w:rsidRPr="00F82537">
        <w:rPr>
          <w:rFonts w:ascii="Times New Roman" w:hAnsi="Times New Roman" w:cs="Times New Roman"/>
          <w:sz w:val="28"/>
          <w:szCs w:val="28"/>
        </w:rPr>
        <w:t>модели для каждого ученика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82537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68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из цветной двусторонний бумаги желтого цвета</w:t>
      </w:r>
      <w:r w:rsidR="006D0A93">
        <w:rPr>
          <w:rFonts w:ascii="Times New Roman" w:hAnsi="Times New Roman" w:cs="Times New Roman"/>
          <w:sz w:val="28"/>
          <w:szCs w:val="28"/>
        </w:rPr>
        <w:t>, информационный лист с лексическим значением музыкальных терминов</w:t>
      </w:r>
    </w:p>
    <w:p w:rsidR="00E0555E" w:rsidRDefault="00E0555E" w:rsidP="008A6C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E0555E" w:rsidRPr="00F82537" w:rsidRDefault="00E0555E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7">
        <w:rPr>
          <w:rFonts w:ascii="Times New Roman" w:hAnsi="Times New Roman" w:cs="Times New Roman"/>
          <w:sz w:val="28"/>
          <w:szCs w:val="28"/>
        </w:rPr>
        <w:t>Организационный</w:t>
      </w:r>
    </w:p>
    <w:p w:rsidR="00E0555E" w:rsidRPr="00F82537" w:rsidRDefault="00E0555E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7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E0555E" w:rsidRPr="00F82537" w:rsidRDefault="00E0555E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7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E0555E" w:rsidRPr="00F82537" w:rsidRDefault="00E0555E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7"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E0555E" w:rsidRPr="00F82537" w:rsidRDefault="00E0555E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7">
        <w:rPr>
          <w:rFonts w:ascii="Times New Roman" w:hAnsi="Times New Roman" w:cs="Times New Roman"/>
          <w:sz w:val="28"/>
          <w:szCs w:val="28"/>
        </w:rPr>
        <w:t>Первичное закрепление</w:t>
      </w:r>
    </w:p>
    <w:p w:rsidR="00E0555E" w:rsidRDefault="00E0555E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537">
        <w:rPr>
          <w:rFonts w:ascii="Times New Roman" w:hAnsi="Times New Roman" w:cs="Times New Roman"/>
          <w:sz w:val="28"/>
          <w:szCs w:val="28"/>
        </w:rPr>
        <w:t>Рефлексия</w:t>
      </w:r>
    </w:p>
    <w:p w:rsidR="00793485" w:rsidRPr="00F82537" w:rsidRDefault="00793485" w:rsidP="008A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F005EE" w:rsidRDefault="00E0555E" w:rsidP="008A6CFA">
      <w:pPr>
        <w:spacing w:after="0"/>
        <w:jc w:val="both"/>
        <w:rPr>
          <w:rStyle w:val="a7"/>
          <w:rFonts w:ascii="Georgia" w:hAnsi="Georgia"/>
          <w:color w:val="222222"/>
          <w:sz w:val="21"/>
          <w:szCs w:val="21"/>
          <w:shd w:val="clear" w:color="auto" w:fill="FFFFFF"/>
        </w:rPr>
      </w:pPr>
      <w:r w:rsidRPr="00F82537">
        <w:rPr>
          <w:rFonts w:ascii="Times New Roman" w:hAnsi="Times New Roman" w:cs="Times New Roman"/>
          <w:sz w:val="28"/>
          <w:szCs w:val="28"/>
        </w:rPr>
        <w:t>Инструктаж по домашнему заданию</w:t>
      </w:r>
    </w:p>
    <w:p w:rsidR="0003756E" w:rsidRDefault="0003756E" w:rsidP="008A6CFA">
      <w:pPr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03756E" w:rsidSect="00793485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390"/>
        <w:gridCol w:w="2410"/>
        <w:gridCol w:w="6798"/>
        <w:gridCol w:w="6386"/>
      </w:tblGrid>
      <w:tr w:rsidR="0003756E" w:rsidTr="006D5A6B">
        <w:tc>
          <w:tcPr>
            <w:tcW w:w="390" w:type="dxa"/>
          </w:tcPr>
          <w:p w:rsidR="0003756E" w:rsidRPr="006D5A6B" w:rsidRDefault="0003756E" w:rsidP="0003756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03756E" w:rsidRPr="006D5A6B" w:rsidRDefault="0003756E" w:rsidP="0003756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Этапы урока:</w:t>
            </w:r>
          </w:p>
        </w:tc>
        <w:tc>
          <w:tcPr>
            <w:tcW w:w="6798" w:type="dxa"/>
          </w:tcPr>
          <w:p w:rsidR="0003756E" w:rsidRPr="006D5A6B" w:rsidRDefault="0003756E" w:rsidP="0003756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386" w:type="dxa"/>
          </w:tcPr>
          <w:p w:rsidR="0003756E" w:rsidRPr="006D5A6B" w:rsidRDefault="0003756E" w:rsidP="00C728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</w:t>
            </w:r>
            <w:r w:rsidR="00C72828" w:rsidRPr="006D5A6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3756E" w:rsidTr="006D5A6B">
        <w:tc>
          <w:tcPr>
            <w:tcW w:w="390" w:type="dxa"/>
          </w:tcPr>
          <w:p w:rsidR="0003756E" w:rsidRPr="006D5A6B" w:rsidRDefault="0003756E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3756E" w:rsidRPr="006D5A6B" w:rsidRDefault="0003756E" w:rsidP="001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6798" w:type="dxa"/>
          </w:tcPr>
          <w:p w:rsidR="0003756E" w:rsidRPr="006D5A6B" w:rsidRDefault="00104674" w:rsidP="001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86" w:type="dxa"/>
          </w:tcPr>
          <w:p w:rsidR="0003756E" w:rsidRPr="006D5A6B" w:rsidRDefault="00104674" w:rsidP="001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Настрой на учебную деятельность</w:t>
            </w:r>
          </w:p>
        </w:tc>
      </w:tr>
      <w:tr w:rsidR="0003756E" w:rsidTr="006D5A6B">
        <w:tc>
          <w:tcPr>
            <w:tcW w:w="390" w:type="dxa"/>
          </w:tcPr>
          <w:p w:rsidR="0003756E" w:rsidRPr="006D5A6B" w:rsidRDefault="0003756E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3756E" w:rsidRPr="006D5A6B" w:rsidRDefault="0003756E" w:rsidP="0003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03756E" w:rsidRPr="006D5A6B" w:rsidRDefault="0003756E" w:rsidP="0003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C72828" w:rsidRPr="006D5A6B" w:rsidRDefault="00C72828" w:rsidP="0010467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задания устно:</w:t>
            </w:r>
          </w:p>
          <w:p w:rsidR="00C72828" w:rsidRPr="006D5A6B" w:rsidRDefault="00C72828" w:rsidP="006F4A0F">
            <w:pPr>
              <w:pStyle w:val="a3"/>
              <w:numPr>
                <w:ilvl w:val="0"/>
                <w:numId w:val="7"/>
              </w:num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Сравните числа, расскажите, каким правилом сравнения вы  пользуетесь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2406 и 2409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589 и 1200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145 и 146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а и с 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см. рис)</w:t>
            </w:r>
          </w:p>
          <w:p w:rsidR="00C72828" w:rsidRPr="006D5A6B" w:rsidRDefault="00E86D31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   </w:t>
            </w:r>
            <w:proofErr w:type="gramStart"/>
            <w:r w:rsidR="00C72828"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0</w:t>
            </w:r>
            <w:proofErr w:type="gramEnd"/>
            <w:r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      </w:t>
            </w:r>
            <w:r w:rsidR="00C72828"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а    </w:t>
            </w:r>
            <w:r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 </w:t>
            </w:r>
            <w:r w:rsidR="00C72828"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1   </w:t>
            </w:r>
            <w:r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="00C72828" w:rsidRPr="006D5A6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 с</w:t>
            </w:r>
          </w:p>
          <w:p w:rsidR="00C72828" w:rsidRPr="006D5A6B" w:rsidRDefault="00416F81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26" style="position:absolute;left:0;text-align:lef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83.8pt,7.25pt" to="8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" strokecolor="#4a7ebb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" o:spid="_x0000_s1031" style="position:absolute;left:0;text-align:lef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9.3pt,6.5pt" to="19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" strokecolor="#4a7ebb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3" o:spid="_x0000_s1030" type="#_x0000_t120" style="position:absolute;left:0;text-align:left;margin-left:115.3pt;margin-top:5pt;width:3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" fillcolor="#4f81bd" strokecolor="#385d8a" strokeweight="2pt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Блок-схема: узел 2" o:spid="_x0000_s1029" type="#_x0000_t120" style="position:absolute;left:0;text-align:left;margin-left:51.55pt;margin-top: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" fillcolor="#4f81bd" strokecolor="#385d8a" strokeweight="2pt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8" type="#_x0000_t32" style="position:absolute;left:0;text-align:left;margin-left:19.3pt;margin-top:8pt;width:139.5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" strokecolor="#4a7ebb">
                  <v:stroke endarrow="open"/>
                  <o:lock v:ext="edit" shapetype="f"/>
                </v:shape>
              </w:pict>
            </w:r>
          </w:p>
          <w:p w:rsidR="00C72828" w:rsidRPr="006D5A6B" w:rsidRDefault="00C72828" w:rsidP="00C72828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456 – 31 – 69              482 + 177 + 18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874 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99 + 874             25 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78 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:rsidR="00C72828" w:rsidRPr="006D5A6B" w:rsidRDefault="00C72828" w:rsidP="00C72828">
            <w:pPr>
              <w:pStyle w:val="a3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Выразите 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11 дм=…см         2 ч=…мин</w:t>
            </w:r>
          </w:p>
          <w:p w:rsidR="00C72828" w:rsidRPr="006D5A6B" w:rsidRDefault="00C72828" w:rsidP="00C7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3 кг= …г             13 м=…см</w:t>
            </w:r>
          </w:p>
          <w:p w:rsidR="0003756E" w:rsidRPr="006D5A6B" w:rsidRDefault="00C72828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а ц=…кг              х </w:t>
            </w:r>
            <w:r w:rsidRPr="006D5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m=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…кг</w:t>
            </w:r>
          </w:p>
        </w:tc>
        <w:tc>
          <w:tcPr>
            <w:tcW w:w="6386" w:type="dxa"/>
          </w:tcPr>
          <w:p w:rsidR="00D40AD3" w:rsidRDefault="00D40AD3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28" w:rsidRPr="006D5A6B" w:rsidRDefault="00C72828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задания:</w:t>
            </w:r>
          </w:p>
          <w:p w:rsidR="00C72828" w:rsidRPr="006D5A6B" w:rsidRDefault="00C72828" w:rsidP="00C7282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Сравнивают числа</w:t>
            </w:r>
          </w:p>
          <w:p w:rsidR="00C72828" w:rsidRPr="006D5A6B" w:rsidRDefault="00C72828" w:rsidP="00C7282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Вычисляют, применяя законы действий</w:t>
            </w:r>
          </w:p>
          <w:p w:rsidR="0003756E" w:rsidRPr="006D5A6B" w:rsidRDefault="00C72828" w:rsidP="00C7282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Повторяют единицы измерения длины, массы, времени</w:t>
            </w:r>
          </w:p>
        </w:tc>
      </w:tr>
      <w:tr w:rsidR="0003756E" w:rsidTr="006D5A6B">
        <w:tc>
          <w:tcPr>
            <w:tcW w:w="390" w:type="dxa"/>
          </w:tcPr>
          <w:p w:rsidR="0003756E" w:rsidRPr="006D5A6B" w:rsidRDefault="0003756E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3756E" w:rsidRPr="006D5A6B" w:rsidRDefault="0003756E" w:rsidP="0003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03756E" w:rsidRPr="006D5A6B" w:rsidRDefault="0003756E" w:rsidP="0003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6D5A6B" w:rsidRDefault="00147F17" w:rsidP="006D5A6B">
            <w:pPr>
              <w:pStyle w:val="a3"/>
              <w:numPr>
                <w:ilvl w:val="0"/>
                <w:numId w:val="14"/>
              </w:numPr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Демонстрирует видеоролик (без звука)</w:t>
            </w:r>
            <w:r w:rsidR="007F258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01F" w:rsidRPr="006D5A6B" w:rsidRDefault="007F258B" w:rsidP="006D5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6D5A6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r w:rsidR="006D5A6B" w:rsidRPr="006D5A6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756E" w:rsidRPr="006D5A6B" w:rsidRDefault="00C728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</w:t>
            </w:r>
            <w:r w:rsidR="00104674" w:rsidRPr="006D5A6B">
              <w:rPr>
                <w:rFonts w:ascii="Times New Roman" w:hAnsi="Times New Roman" w:cs="Times New Roman"/>
                <w:sz w:val="28"/>
                <w:szCs w:val="28"/>
              </w:rPr>
              <w:t>беседа по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104674" w:rsidRPr="006D5A6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828" w:rsidRPr="006D5A6B" w:rsidRDefault="00C728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Что делают звери?</w:t>
            </w:r>
          </w:p>
          <w:p w:rsidR="00C72828" w:rsidRPr="006D5A6B" w:rsidRDefault="00C728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На что делят</w:t>
            </w:r>
            <w:r w:rsidR="00104674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апельсин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2828" w:rsidRPr="006D5A6B" w:rsidRDefault="00104674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2828" w:rsidRPr="006D5A6B">
              <w:rPr>
                <w:rFonts w:ascii="Times New Roman" w:hAnsi="Times New Roman" w:cs="Times New Roman"/>
                <w:sz w:val="28"/>
                <w:szCs w:val="28"/>
              </w:rPr>
              <w:t>В математике равные части называют доли</w:t>
            </w:r>
          </w:p>
          <w:p w:rsidR="00C72828" w:rsidRPr="006D5A6B" w:rsidRDefault="00104674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2828" w:rsidRPr="006D5A6B">
              <w:rPr>
                <w:rFonts w:ascii="Times New Roman" w:hAnsi="Times New Roman" w:cs="Times New Roman"/>
                <w:sz w:val="28"/>
                <w:szCs w:val="28"/>
              </w:rPr>
              <w:t>Тема урока «Доли»</w:t>
            </w:r>
            <w:r w:rsidR="00E24E33" w:rsidRPr="006D5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E33" w:rsidRPr="006D5A6B" w:rsidRDefault="00E24E3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А что будем изучать в теме «Доли»</w:t>
            </w:r>
          </w:p>
          <w:p w:rsidR="00147F17" w:rsidRPr="006D5A6B" w:rsidRDefault="00147F17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17" w:rsidRPr="006D5A6B" w:rsidRDefault="00147F17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17" w:rsidRPr="006D5A6B" w:rsidRDefault="00147F17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74" w:rsidRPr="006D5A6B" w:rsidRDefault="00104674" w:rsidP="006D5A6B">
            <w:pPr>
              <w:pStyle w:val="a3"/>
              <w:numPr>
                <w:ilvl w:val="0"/>
                <w:numId w:val="14"/>
              </w:numPr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Совместно с учащимися ставит цель и задачи урока.</w:t>
            </w:r>
          </w:p>
        </w:tc>
        <w:tc>
          <w:tcPr>
            <w:tcW w:w="6386" w:type="dxa"/>
          </w:tcPr>
          <w:p w:rsidR="00C72828" w:rsidRPr="006D5A6B" w:rsidRDefault="00C72828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Смотрят видеоролик. Отвечают на вопросы.</w:t>
            </w:r>
          </w:p>
          <w:p w:rsidR="00C72828" w:rsidRPr="006D5A6B" w:rsidRDefault="00C72828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Примерные ответы:</w:t>
            </w:r>
          </w:p>
          <w:p w:rsidR="00C72828" w:rsidRPr="006D5A6B" w:rsidRDefault="00C72828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Делят апельсин.</w:t>
            </w:r>
          </w:p>
          <w:p w:rsidR="00C72828" w:rsidRPr="006D5A6B" w:rsidRDefault="00C72828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Делят на части, на дольки.</w:t>
            </w:r>
          </w:p>
          <w:p w:rsidR="00C72828" w:rsidRPr="006D5A6B" w:rsidRDefault="00C72828" w:rsidP="00C72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33" w:rsidRPr="006D5A6B" w:rsidRDefault="00E24E33" w:rsidP="00E24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A0F" w:rsidRPr="006D5A6B" w:rsidRDefault="00E24E33" w:rsidP="00E24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ответы: </w:t>
            </w:r>
          </w:p>
          <w:p w:rsidR="006F4A0F" w:rsidRPr="006D5A6B" w:rsidRDefault="00E24E33" w:rsidP="00E24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что такое доли</w:t>
            </w:r>
            <w:r w:rsidR="002F76F9" w:rsidRPr="006D5A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A0F" w:rsidRPr="006D5A6B" w:rsidRDefault="00E24E33" w:rsidP="00E24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где встречаются</w:t>
            </w:r>
            <w:r w:rsidR="002F76F9" w:rsidRPr="006D5A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A0F" w:rsidRPr="006D5A6B" w:rsidRDefault="00E24E33" w:rsidP="00E24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зачем нужны</w:t>
            </w:r>
            <w:r w:rsidR="002F76F9" w:rsidRPr="006D5A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4E33" w:rsidRPr="006D5A6B" w:rsidRDefault="00E24E33" w:rsidP="00E24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будем решать различные примеры и задачи.</w:t>
            </w:r>
          </w:p>
          <w:p w:rsidR="00E24E33" w:rsidRPr="006D5A6B" w:rsidRDefault="00E24E33" w:rsidP="00E24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Оформляют работу в тетради (число, тема</w:t>
            </w:r>
            <w:r w:rsidR="006D0A93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«Доли»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0A93" w:rsidRPr="006D5A6B">
              <w:rPr>
                <w:rFonts w:ascii="Times New Roman" w:hAnsi="Times New Roman" w:cs="Times New Roman"/>
                <w:sz w:val="28"/>
                <w:szCs w:val="28"/>
              </w:rPr>
              <w:t>, оставляя дополнительно пустую строку</w:t>
            </w:r>
          </w:p>
        </w:tc>
      </w:tr>
      <w:tr w:rsidR="00EF7028" w:rsidTr="00D40AD3">
        <w:trPr>
          <w:trHeight w:val="4391"/>
        </w:trPr>
        <w:tc>
          <w:tcPr>
            <w:tcW w:w="390" w:type="dxa"/>
          </w:tcPr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EF7028" w:rsidRPr="006D5A6B" w:rsidRDefault="00EF7028" w:rsidP="0003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  <w:p w:rsidR="00EF7028" w:rsidRPr="006D5A6B" w:rsidRDefault="00EF7028" w:rsidP="0003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EF7028" w:rsidRPr="006D5A6B" w:rsidRDefault="00104674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>Доли образуются при делении целого на равные части.</w:t>
            </w:r>
          </w:p>
          <w:p w:rsidR="00EF7028" w:rsidRPr="006D5A6B" w:rsidRDefault="00104674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доля, если целое  разделить  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на 2 части? 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на 3 части?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на 4 части?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на 5 частей? 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на 6 частей?  …</w:t>
            </w:r>
          </w:p>
          <w:p w:rsidR="00EF7028" w:rsidRPr="006D5A6B" w:rsidRDefault="00104674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>Слова половина, треть, четверть существуют, но смешных слов «</w:t>
            </w:r>
            <w:proofErr w:type="spellStart"/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>пятерть</w:t>
            </w:r>
            <w:proofErr w:type="spellEnd"/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>шестерть</w:t>
            </w:r>
            <w:proofErr w:type="spellEnd"/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>» не существует. Чтобы назвать доли пользуются словами «пятая», «шестая» и т.д.</w:t>
            </w:r>
          </w:p>
          <w:p w:rsidR="00EF7028" w:rsidRPr="006D5A6B" w:rsidRDefault="00104674" w:rsidP="006F4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7028" w:rsidRPr="006D5A6B">
              <w:rPr>
                <w:rFonts w:ascii="Times New Roman" w:hAnsi="Times New Roman" w:cs="Times New Roman"/>
                <w:sz w:val="28"/>
                <w:szCs w:val="28"/>
              </w:rPr>
              <w:t>А бывает «сотая», назовите сотую часть рубля.</w:t>
            </w:r>
          </w:p>
          <w:p w:rsidR="00EF7028" w:rsidRPr="006D5A6B" w:rsidRDefault="00EF7028" w:rsidP="000E101F">
            <w:pPr>
              <w:pStyle w:val="a3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 парах выполнить задание  с последующей проверкой, № 366 (текст заданий см. </w:t>
            </w:r>
            <w:hyperlink r:id="rId7" w:history="1">
              <w:r w:rsidRPr="006D5A6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r w:rsidR="00147F17" w:rsidRPr="006D5A6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6D5A6B" w:rsidRPr="006D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F7028" w:rsidRPr="006D5A6B" w:rsidRDefault="00EF7028" w:rsidP="006F4A0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Корректирует при необходимости ответы учащихся.</w:t>
            </w:r>
          </w:p>
          <w:p w:rsidR="006D5A6B" w:rsidRDefault="00EF7028" w:rsidP="00586C09">
            <w:pPr>
              <w:pStyle w:val="a3"/>
              <w:numPr>
                <w:ilvl w:val="0"/>
                <w:numId w:val="10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Предлагает фронтально выполнить задания</w:t>
            </w:r>
          </w:p>
          <w:p w:rsidR="00EF7028" w:rsidRPr="006D5A6B" w:rsidRDefault="00EF7028" w:rsidP="006D5A6B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№ 368, 369 </w:t>
            </w:r>
          </w:p>
          <w:p w:rsidR="00EF7028" w:rsidRPr="006D5A6B" w:rsidRDefault="00EF7028" w:rsidP="00586C09">
            <w:pPr>
              <w:pStyle w:val="a3"/>
              <w:numPr>
                <w:ilvl w:val="0"/>
                <w:numId w:val="10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</w:p>
          <w:p w:rsidR="00EF7028" w:rsidRPr="006D5A6B" w:rsidRDefault="00EF7028" w:rsidP="00586C09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1) изобразить в тетради отрезок длиной 6 см, а затем изобразить отрезок, равный </w:t>
            </w:r>
          </w:p>
          <w:p w:rsidR="00EF7028" w:rsidRPr="006D5A6B" w:rsidRDefault="00EF7028" w:rsidP="00420B3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Половине этого отрезка;</w:t>
            </w:r>
          </w:p>
          <w:p w:rsidR="00EF7028" w:rsidRPr="006D5A6B" w:rsidRDefault="00EF7028" w:rsidP="00586C0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Трети этого отрезка; </w:t>
            </w:r>
          </w:p>
          <w:p w:rsidR="00EF7028" w:rsidRPr="006D5A6B" w:rsidRDefault="00EF7028" w:rsidP="00586C0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Четверти этого отрезка; </w:t>
            </w:r>
          </w:p>
          <w:p w:rsidR="00EF7028" w:rsidRPr="006D5A6B" w:rsidRDefault="00EF7028" w:rsidP="00586C0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Шестой части исходного отрезка.</w:t>
            </w:r>
          </w:p>
          <w:p w:rsidR="00EF7028" w:rsidRPr="006D5A6B" w:rsidRDefault="00EF7028" w:rsidP="00586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2) Сравнить полученные части отрезка.</w:t>
            </w:r>
          </w:p>
          <w:p w:rsidR="00EF7028" w:rsidRPr="006D5A6B" w:rsidRDefault="00EF7028" w:rsidP="00586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Помогает сделать вывод по сравнению частей отрезка</w:t>
            </w:r>
          </w:p>
          <w:p w:rsidR="00EF7028" w:rsidRPr="006D5A6B" w:rsidRDefault="00EF7028" w:rsidP="007436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Предлагает решить обратную задачу:</w:t>
            </w:r>
          </w:p>
          <w:p w:rsidR="00EF7028" w:rsidRDefault="00EF7028" w:rsidP="00743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 части построить целый отрезок, от которого взята целая часть. № 371.</w:t>
            </w:r>
          </w:p>
          <w:p w:rsidR="00D40AD3" w:rsidRPr="006D5A6B" w:rsidRDefault="00D40AD3" w:rsidP="00743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7436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Подводит итог решения двух задач (прямой и 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обратной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), организуя фронтальную работу по следующим вопросам</w:t>
            </w:r>
          </w:p>
          <w:p w:rsidR="00EF7028" w:rsidRPr="006D5A6B" w:rsidRDefault="00EF7028" w:rsidP="006F4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1) Что общего и чем отличаются задания № 370 и № 371?</w:t>
            </w:r>
          </w:p>
          <w:p w:rsidR="00EF7028" w:rsidRPr="006D5A6B" w:rsidRDefault="00EF7028" w:rsidP="005E2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2) Как найти долю от целого?</w:t>
            </w:r>
          </w:p>
          <w:p w:rsidR="00EF7028" w:rsidRPr="006D5A6B" w:rsidRDefault="00EF7028" w:rsidP="005E2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3)Как найти целое по его доле?</w:t>
            </w:r>
          </w:p>
          <w:p w:rsidR="00EF7028" w:rsidRPr="006D5A6B" w:rsidRDefault="00EF7028" w:rsidP="00EC4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F9" w:rsidRPr="006D5A6B" w:rsidRDefault="00AD23F9" w:rsidP="00EC4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AD23F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Предлагает реализовать план поиска доли от целого и целого по его доле  при решении задач № 372 (1, 3, 5)</w:t>
            </w:r>
          </w:p>
        </w:tc>
        <w:tc>
          <w:tcPr>
            <w:tcW w:w="6386" w:type="dxa"/>
          </w:tcPr>
          <w:p w:rsidR="00EF7028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Pr="006D5A6B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Ответы: 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треть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proofErr w:type="spell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пятерть</w:t>
            </w:r>
            <w:proofErr w:type="spellEnd"/>
            <w:r w:rsidR="00064F8C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могут быть и такие ответы)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proofErr w:type="spell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шестерть</w:t>
            </w:r>
            <w:proofErr w:type="spellEnd"/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Pr="006D5A6B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0E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 копейка</w:t>
            </w:r>
          </w:p>
          <w:p w:rsidR="00EF7028" w:rsidRPr="006D5A6B" w:rsidRDefault="00EF7028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Выполняют № 366 письменно в тетрадях, работая в парах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ри фронтальном обсуждении выполнения заданий с классом ученики проверяют правильность своих ответов.</w:t>
            </w: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устно № 368, 369, обосновывают свои ответы. </w:t>
            </w:r>
          </w:p>
          <w:p w:rsidR="00D40AD3" w:rsidRDefault="00D40AD3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Строят отрезки заданной длины (№ 370)</w:t>
            </w: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Сравнивают части отрезка 6 см, делают вывод:</w:t>
            </w: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Чем больше частей, на которые делится отрезок, тем меньше сама часть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естая часть самая маленькая из построенных отрезков, а вторая часть самая большая)</w:t>
            </w:r>
          </w:p>
          <w:p w:rsidR="00EF7028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Строят отрезки по заданию № 371</w:t>
            </w: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Pr="006D5A6B" w:rsidRDefault="00D40AD3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42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Примерные ответы:</w:t>
            </w:r>
          </w:p>
          <w:p w:rsidR="00EF7028" w:rsidRPr="006D5A6B" w:rsidRDefault="00EF7028" w:rsidP="003923C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В каждой задаче отрезок и его часть. </w:t>
            </w:r>
          </w:p>
          <w:p w:rsidR="00EF7028" w:rsidRPr="006D5A6B" w:rsidRDefault="00EF7028" w:rsidP="00392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В одной: известна длина отрезка, нужно найти длину его части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другой: известна длина части отрезка, нужно найти длину всего</w:t>
            </w:r>
          </w:p>
          <w:p w:rsidR="00EF7028" w:rsidRPr="006D5A6B" w:rsidRDefault="00EF7028" w:rsidP="003923C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 помощью деления;</w:t>
            </w:r>
          </w:p>
          <w:p w:rsidR="00EF7028" w:rsidRPr="006D5A6B" w:rsidRDefault="00EF7028" w:rsidP="00EC4C4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 помощью умножения</w:t>
            </w:r>
          </w:p>
          <w:p w:rsidR="00104674" w:rsidRPr="006D5A6B" w:rsidRDefault="00AD23F9" w:rsidP="001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Составляют план решения каждого типа задач.</w:t>
            </w:r>
          </w:p>
          <w:p w:rsidR="00EF7028" w:rsidRPr="006D5A6B" w:rsidRDefault="00EF7028" w:rsidP="00392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28" w:rsidRPr="006D5A6B" w:rsidRDefault="00EF7028" w:rsidP="00392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Решают задачи по действиям с пояснениями</w:t>
            </w:r>
          </w:p>
        </w:tc>
      </w:tr>
      <w:tr w:rsidR="0003756E" w:rsidTr="006D5A6B">
        <w:tc>
          <w:tcPr>
            <w:tcW w:w="390" w:type="dxa"/>
          </w:tcPr>
          <w:p w:rsidR="0003756E" w:rsidRPr="006D5A6B" w:rsidRDefault="00064F8C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03756E" w:rsidRPr="006D5A6B" w:rsidRDefault="00EF7028" w:rsidP="0003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6798" w:type="dxa"/>
          </w:tcPr>
          <w:p w:rsidR="0003756E" w:rsidRPr="006D5A6B" w:rsidRDefault="00AD23F9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C0D" w:rsidRPr="006D5A6B">
              <w:rPr>
                <w:rFonts w:ascii="Times New Roman" w:hAnsi="Times New Roman" w:cs="Times New Roman"/>
                <w:sz w:val="28"/>
                <w:szCs w:val="28"/>
              </w:rPr>
              <w:t>А где вы еще встречали дроби?</w:t>
            </w:r>
          </w:p>
          <w:p w:rsidR="004F6C0D" w:rsidRPr="006D5A6B" w:rsidRDefault="004F6C0D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При необходимости подводит к связи доли - ноты</w:t>
            </w:r>
          </w:p>
          <w:p w:rsidR="004F6C0D" w:rsidRPr="006D5A6B" w:rsidRDefault="00AD23F9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C0D" w:rsidRPr="006D5A6B">
              <w:rPr>
                <w:rFonts w:ascii="Times New Roman" w:hAnsi="Times New Roman" w:cs="Times New Roman"/>
                <w:sz w:val="28"/>
                <w:szCs w:val="28"/>
              </w:rPr>
              <w:t>Примером применения долей явл</w:t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яется нотная запись в музыке. </w:t>
            </w:r>
          </w:p>
          <w:p w:rsidR="00D40AD3" w:rsidRDefault="000F0DCE" w:rsidP="00AD23F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Демонстрирует на эк</w:t>
            </w:r>
            <w:r w:rsidR="00064F8C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ране изображение и название нот </w:t>
            </w:r>
          </w:p>
          <w:p w:rsidR="000F0DCE" w:rsidRPr="006D5A6B" w:rsidRDefault="00064F8C" w:rsidP="00D40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(работа со слайдами</w:t>
            </w:r>
            <w:r w:rsidR="007F258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7F258B" w:rsidRPr="006D5A6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приложение 3</w:t>
              </w:r>
            </w:hyperlink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0DCE" w:rsidRPr="006D5A6B" w:rsidRDefault="00801CB8" w:rsidP="000F0DCE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C98C7E" wp14:editId="321FA5B3">
                  <wp:extent cx="219075" cy="151342"/>
                  <wp:effectExtent l="0" t="0" r="0" b="127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1" t="39560" r="35211" b="21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1" cy="15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0F0DCE" w:rsidRPr="006D5A6B" w:rsidRDefault="00801CB8" w:rsidP="000F0DCE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249B66" wp14:editId="2E6A4397">
                  <wp:extent cx="172974" cy="390525"/>
                  <wp:effectExtent l="0" t="0" r="0" b="0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9" cy="39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>Половинн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0F0DCE" w:rsidRPr="006D5A6B" w:rsidRDefault="00801CB8" w:rsidP="000F0DCE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AFBFCA" wp14:editId="1A5D8140">
                  <wp:extent cx="200025" cy="368697"/>
                  <wp:effectExtent l="0" t="0" r="0" b="0"/>
                  <wp:docPr id="20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5" cy="37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>Четвертн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F76F9" w:rsidRPr="006D5A6B" w:rsidRDefault="00801CB8" w:rsidP="000F0DCE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343810" wp14:editId="3E57800D">
                  <wp:extent cx="217271" cy="326849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1" cy="32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>Восьм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и т.д. </w:t>
            </w:r>
          </w:p>
          <w:p w:rsidR="000F0DCE" w:rsidRPr="006D5A6B" w:rsidRDefault="00AD23F9" w:rsidP="000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>Используя ноты, можно записать любое музыкальное произведение.</w:t>
            </w:r>
          </w:p>
          <w:p w:rsidR="000F0DCE" w:rsidRPr="006D5A6B" w:rsidRDefault="00AD23F9" w:rsidP="000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>Что значит записать ноты, а как их читать?</w:t>
            </w:r>
          </w:p>
          <w:p w:rsidR="000F0DCE" w:rsidRPr="006D5A6B" w:rsidRDefault="00AD23F9" w:rsidP="000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DCE" w:rsidRPr="006D5A6B">
              <w:rPr>
                <w:rFonts w:ascii="Times New Roman" w:hAnsi="Times New Roman" w:cs="Times New Roman"/>
                <w:sz w:val="28"/>
                <w:szCs w:val="28"/>
              </w:rPr>
              <w:t>Условной записью показывают длительность ноты</w:t>
            </w:r>
            <w:r w:rsidR="00F82537" w:rsidRPr="006D5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F81" w:rsidRDefault="00416F81" w:rsidP="000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416F81" w:rsidP="000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Блок-схема: узел 8" o:spid="_x0000_s1027" type="#_x0000_t120" style="position:absolute;left:0;text-align:left;margin-left:159.15pt;margin-top:4.9pt;width:21.75pt;height:22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" fillcolor="#ffc000" strokecolor="#ffc000" strokeweight="2pt">
                  <v:path arrowok="t"/>
                </v:shape>
              </w:pict>
            </w:r>
            <w:r w:rsidR="00F82537" w:rsidRPr="006D5A6B">
              <w:rPr>
                <w:rFonts w:ascii="Times New Roman" w:hAnsi="Times New Roman" w:cs="Times New Roman"/>
                <w:sz w:val="28"/>
                <w:szCs w:val="28"/>
              </w:rPr>
              <w:t>Покаж</w:t>
            </w:r>
            <w:r w:rsidR="00202833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ите </w:t>
            </w:r>
            <w:r w:rsidR="00F82537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на «модели» </w:t>
            </w:r>
            <w:r w:rsidR="00D40A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82537" w:rsidRPr="006D5A6B">
              <w:rPr>
                <w:rFonts w:ascii="Times New Roman" w:hAnsi="Times New Roman" w:cs="Times New Roman"/>
                <w:sz w:val="28"/>
                <w:szCs w:val="28"/>
              </w:rPr>
              <w:t>длительность нот</w:t>
            </w:r>
          </w:p>
          <w:p w:rsidR="006C0634" w:rsidRPr="006D5A6B" w:rsidRDefault="006C0634" w:rsidP="00F82537">
            <w:pPr>
              <w:ind w:left="2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F82537">
            <w:pPr>
              <w:ind w:left="2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Целой</w:t>
            </w:r>
          </w:p>
          <w:p w:rsidR="00F82537" w:rsidRPr="006D5A6B" w:rsidRDefault="00F82537" w:rsidP="00F82537">
            <w:pPr>
              <w:ind w:left="2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Половинной</w:t>
            </w:r>
          </w:p>
          <w:p w:rsidR="00F82537" w:rsidRPr="006D5A6B" w:rsidRDefault="00F82537" w:rsidP="00F82537">
            <w:pPr>
              <w:ind w:left="2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Четвертной</w:t>
            </w:r>
          </w:p>
          <w:p w:rsidR="00F82537" w:rsidRPr="006D5A6B" w:rsidRDefault="00F82537" w:rsidP="00F82537">
            <w:pPr>
              <w:ind w:left="2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</w:p>
          <w:p w:rsidR="00F82537" w:rsidRPr="006D5A6B" w:rsidRDefault="001B747A" w:rsidP="00F82537">
            <w:pPr>
              <w:ind w:left="2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82537" w:rsidRPr="006D5A6B">
              <w:rPr>
                <w:rFonts w:ascii="Times New Roman" w:hAnsi="Times New Roman" w:cs="Times New Roman"/>
                <w:sz w:val="28"/>
                <w:szCs w:val="28"/>
              </w:rPr>
              <w:t>естнадцатой</w:t>
            </w:r>
          </w:p>
          <w:p w:rsidR="001B747A" w:rsidRPr="006D5A6B" w:rsidRDefault="00AD23F9" w:rsidP="001B747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747A" w:rsidRPr="006D5A6B">
              <w:rPr>
                <w:rFonts w:ascii="Times New Roman" w:hAnsi="Times New Roman" w:cs="Times New Roman"/>
                <w:sz w:val="28"/>
                <w:szCs w:val="28"/>
              </w:rPr>
              <w:t>Мы работали с моделью, а на что она похожа?</w:t>
            </w:r>
          </w:p>
          <w:p w:rsidR="00AD23F9" w:rsidRPr="006D5A6B" w:rsidRDefault="00AD23F9" w:rsidP="001B747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47A" w:rsidRPr="006D5A6B" w:rsidRDefault="00AD23F9" w:rsidP="001B747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747A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на модели </w:t>
            </w:r>
          </w:p>
          <w:p w:rsidR="001B747A" w:rsidRPr="006D5A6B" w:rsidRDefault="001B747A" w:rsidP="001B747A">
            <w:pPr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целый блин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47A" w:rsidRPr="006D5A6B" w:rsidRDefault="001B747A" w:rsidP="001B747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половину блина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47A" w:rsidRPr="006D5A6B" w:rsidRDefault="001B747A" w:rsidP="001B747A">
            <w:pPr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четверть блина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47A" w:rsidRPr="006D5A6B" w:rsidRDefault="001B747A" w:rsidP="001B747A">
            <w:pPr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восьмую блина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47A" w:rsidRPr="006D5A6B" w:rsidRDefault="001B747A" w:rsidP="001B747A">
            <w:pPr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шестнадцатую блина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A40" w:rsidRPr="006D5A6B" w:rsidRDefault="00AD23F9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А шестнадцатая часть блина – это много?</w:t>
            </w:r>
          </w:p>
          <w:p w:rsidR="008B7A40" w:rsidRPr="006D5A6B" w:rsidRDefault="008B7A40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Разделимся на 4 группы (по рядам)</w:t>
            </w:r>
          </w:p>
          <w:p w:rsidR="008B7A40" w:rsidRPr="006D5A6B" w:rsidRDefault="008B7A40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 группа – демонстрирует целый блин</w:t>
            </w:r>
          </w:p>
          <w:p w:rsidR="008B7A40" w:rsidRPr="006D5A6B" w:rsidRDefault="008B7A40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2 группа – половину</w:t>
            </w:r>
          </w:p>
          <w:p w:rsidR="008B7A40" w:rsidRPr="006D5A6B" w:rsidRDefault="008B7A40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3 группа – четверть</w:t>
            </w:r>
          </w:p>
          <w:p w:rsidR="008B7A40" w:rsidRPr="006D5A6B" w:rsidRDefault="008B7A40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4 группа – шестнадцатую часть блина.</w:t>
            </w:r>
          </w:p>
          <w:p w:rsidR="008B7A40" w:rsidRPr="006D5A6B" w:rsidRDefault="008B7A40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споем, о 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что демонстрируем</w:t>
            </w:r>
          </w:p>
          <w:p w:rsidR="0027331D" w:rsidRPr="006D5A6B" w:rsidRDefault="0027331D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Будем петь, пользуясь подсказкой – моделью</w:t>
            </w:r>
          </w:p>
          <w:p w:rsidR="0027331D" w:rsidRPr="006D5A6B" w:rsidRDefault="0027331D" w:rsidP="008B7A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(модель, демонстрирует и </w:t>
            </w:r>
            <w:r w:rsidR="002F76F9" w:rsidRPr="006D5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2F76F9" w:rsidRPr="006D5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, и длительность исполнения текста): 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 группа – блин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2 группа – полблина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3 группа – четверть блина,</w:t>
            </w:r>
          </w:p>
          <w:p w:rsidR="00202833" w:rsidRPr="006D5A6B" w:rsidRDefault="00202833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3" w:rsidRDefault="00202833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1D" w:rsidRPr="006D5A6B" w:rsidRDefault="00AD23F9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А что петь 4 группе?</w:t>
            </w:r>
            <w:r w:rsidR="00A51ACD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Шестнадцатая часть блина? </w:t>
            </w:r>
          </w:p>
          <w:p w:rsidR="00AD23F9" w:rsidRPr="006D5A6B" w:rsidRDefault="00AD23F9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AD23F9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Мы сравнивали части блина. Шестнадцатая часть блина – это очень мало</w:t>
            </w:r>
            <w:r w:rsidR="005E2AF2" w:rsidRPr="006D5A6B">
              <w:rPr>
                <w:rFonts w:ascii="Times New Roman" w:hAnsi="Times New Roman" w:cs="Times New Roman"/>
                <w:sz w:val="28"/>
                <w:szCs w:val="28"/>
              </w:rPr>
              <w:t>, поэтому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4 группа поет</w:t>
            </w:r>
          </w:p>
          <w:p w:rsidR="00AB09CB" w:rsidRPr="006D5A6B" w:rsidRDefault="00AB09CB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«Нет блинов, одна сметана». </w:t>
            </w:r>
          </w:p>
          <w:p w:rsidR="00F82537" w:rsidRPr="006D5A6B" w:rsidRDefault="00AB09CB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А сколько раз они должны спеть свою партию, пока 1 группа поет «Блин».</w:t>
            </w:r>
          </w:p>
          <w:p w:rsidR="005E2AF2" w:rsidRPr="006D5A6B" w:rsidRDefault="005E2AF2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B" w:rsidRPr="006D5A6B" w:rsidRDefault="00AD23F9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 w:rsidR="002F76F9" w:rsidRPr="006D5A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8 раз.</w:t>
            </w: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F9" w:rsidRPr="006D5A6B" w:rsidRDefault="00AD23F9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F9" w:rsidRPr="006D5A6B" w:rsidRDefault="00AD23F9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AB09C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6386" w:type="dxa"/>
          </w:tcPr>
          <w:p w:rsidR="000F0DCE" w:rsidRPr="006D5A6B" w:rsidRDefault="004F6C0D" w:rsidP="000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дают различные ответы. </w:t>
            </w:r>
            <w:r w:rsidR="005E2AF2" w:rsidRPr="006D5A6B">
              <w:rPr>
                <w:rFonts w:ascii="Times New Roman" w:hAnsi="Times New Roman" w:cs="Times New Roman"/>
                <w:sz w:val="28"/>
                <w:szCs w:val="28"/>
              </w:rPr>
              <w:t>В том числе ноты</w:t>
            </w:r>
          </w:p>
          <w:p w:rsidR="000F0DCE" w:rsidRPr="006D5A6B" w:rsidRDefault="000F0DCE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CE" w:rsidRPr="006D5A6B" w:rsidRDefault="000F0DCE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82537" w:rsidRPr="006D5A6B" w:rsidRDefault="00587BDE" w:rsidP="00F8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1B747A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82537" w:rsidRPr="006D5A6B">
              <w:rPr>
                <w:rFonts w:ascii="Times New Roman" w:hAnsi="Times New Roman" w:cs="Times New Roman"/>
                <w:sz w:val="28"/>
                <w:szCs w:val="28"/>
              </w:rPr>
              <w:t>емонстрируют целый круг</w:t>
            </w:r>
          </w:p>
          <w:p w:rsidR="00F82537" w:rsidRPr="006D5A6B" w:rsidRDefault="00F82537" w:rsidP="004F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сгибают модель пополам</w:t>
            </w:r>
          </w:p>
          <w:p w:rsidR="00F82537" w:rsidRPr="006D5A6B" w:rsidRDefault="00F82537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1B747A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сгибают еще пополам </w:t>
            </w:r>
          </w:p>
          <w:p w:rsidR="001B747A" w:rsidRPr="006D5A6B" w:rsidRDefault="001B747A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сгибают еще пополам</w:t>
            </w:r>
          </w:p>
          <w:p w:rsidR="001B747A" w:rsidRPr="006D5A6B" w:rsidRDefault="001B747A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сгибают еще пополам</w:t>
            </w:r>
          </w:p>
          <w:p w:rsidR="005E2AF2" w:rsidRPr="006D5A6B" w:rsidRDefault="005E2AF2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47A" w:rsidRPr="006D5A6B" w:rsidRDefault="001B747A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Различные ответы, среди них «блин»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A40" w:rsidRPr="006D5A6B" w:rsidRDefault="008B7A40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40" w:rsidRPr="006D5A6B" w:rsidRDefault="008B7A40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40" w:rsidRPr="006D5A6B" w:rsidRDefault="008B7A40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40" w:rsidRPr="006D5A6B" w:rsidRDefault="008B7A40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40" w:rsidRPr="006D5A6B" w:rsidRDefault="008B7A40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40" w:rsidRPr="006D5A6B" w:rsidRDefault="00AD23F9" w:rsidP="001B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7A40" w:rsidRPr="006D5A6B">
              <w:rPr>
                <w:rFonts w:ascii="Times New Roman" w:hAnsi="Times New Roman" w:cs="Times New Roman"/>
                <w:sz w:val="28"/>
                <w:szCs w:val="28"/>
              </w:rPr>
              <w:t>Очень мало.</w:t>
            </w:r>
          </w:p>
          <w:p w:rsidR="005E2AF2" w:rsidRPr="006D5A6B" w:rsidRDefault="005E2AF2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40" w:rsidRPr="006D5A6B" w:rsidRDefault="008B7A40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Организуются  в 4 группы </w:t>
            </w:r>
          </w:p>
          <w:p w:rsidR="0027331D" w:rsidRPr="006D5A6B" w:rsidRDefault="0027331D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1D" w:rsidRPr="006D5A6B" w:rsidRDefault="0027331D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1D" w:rsidRPr="006D5A6B" w:rsidRDefault="0027331D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1D" w:rsidRPr="006D5A6B" w:rsidRDefault="0027331D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1D" w:rsidRPr="006D5A6B" w:rsidRDefault="0027331D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Поют по группам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1 группа – блин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2 группа – полблина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3 группа – четверть блина,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Поют вместе, вступая последовательно, пользуясь подсказкой – моделью:</w:t>
            </w:r>
          </w:p>
          <w:p w:rsidR="0027331D" w:rsidRPr="006D5A6B" w:rsidRDefault="0027331D" w:rsidP="002733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так что пока 1группа поет «блин», 2 группа споет два раза свою фразу. А 3 группа  успе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вает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4 раза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спеть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свои  слова</w:t>
            </w: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???</w:t>
            </w: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B" w:rsidRPr="006D5A6B" w:rsidRDefault="00AD23F9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Восемь раз?</w:t>
            </w: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3" w:rsidRPr="006D5A6B" w:rsidRDefault="00CF3AD3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Поют: </w:t>
            </w: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Начинает 1группа</w:t>
            </w:r>
          </w:p>
          <w:p w:rsidR="00AB09CB" w:rsidRPr="006D5A6B" w:rsidRDefault="00AD23F9" w:rsidP="00CF3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C0634" w:rsidRPr="006D5A6B">
              <w:rPr>
                <w:rFonts w:ascii="Times New Roman" w:hAnsi="Times New Roman" w:cs="Times New Roman"/>
                <w:sz w:val="28"/>
                <w:szCs w:val="28"/>
              </w:rPr>
              <w:t>Блиии</w:t>
            </w:r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Присоединяется 2 группа (звучит одновременно):</w:t>
            </w:r>
          </w:p>
          <w:p w:rsidR="00AB09CB" w:rsidRPr="006D5A6B" w:rsidRDefault="00AD23F9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Блииин</w:t>
            </w:r>
            <w:proofErr w:type="spellEnd"/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 + полблина, полблина</w:t>
            </w:r>
          </w:p>
          <w:p w:rsidR="00AB09CB" w:rsidRPr="006D5A6B" w:rsidRDefault="00AB09CB" w:rsidP="008B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Присоединяется 3 группа:</w:t>
            </w:r>
          </w:p>
          <w:p w:rsidR="00AB09CB" w:rsidRPr="006D5A6B" w:rsidRDefault="00AD23F9" w:rsidP="00AB0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>Блииин</w:t>
            </w:r>
            <w:proofErr w:type="spellEnd"/>
            <w:r w:rsidR="00AB09CB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 + полблина, полблина + четверть блина, четверть блина, четверть блина, четверть блина</w:t>
            </w:r>
          </w:p>
          <w:p w:rsidR="00AB09CB" w:rsidRPr="006D5A6B" w:rsidRDefault="00CF3AD3" w:rsidP="005E2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Присоединяется 4 группа …</w:t>
            </w:r>
          </w:p>
        </w:tc>
      </w:tr>
      <w:tr w:rsidR="0003756E" w:rsidTr="006D5A6B">
        <w:tc>
          <w:tcPr>
            <w:tcW w:w="390" w:type="dxa"/>
          </w:tcPr>
          <w:p w:rsidR="0003756E" w:rsidRPr="006D5A6B" w:rsidRDefault="004F6C0D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4F6C0D" w:rsidRPr="006D5A6B" w:rsidRDefault="004F6C0D" w:rsidP="004F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3756E" w:rsidRPr="006D5A6B" w:rsidRDefault="0003756E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A95537" w:rsidRPr="006D5A6B" w:rsidRDefault="00A95537" w:rsidP="00A9553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23F9" w:rsidRPr="006D5A6B" w:rsidRDefault="00AD23F9" w:rsidP="00AD23F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Предлагает расправить модель</w:t>
            </w:r>
          </w:p>
          <w:p w:rsidR="0003756E" w:rsidRPr="006D5A6B" w:rsidRDefault="00CF3AD3" w:rsidP="00AD23F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23F9" w:rsidRPr="006D5A6B">
              <w:rPr>
                <w:rFonts w:ascii="Times New Roman" w:hAnsi="Times New Roman" w:cs="Times New Roman"/>
                <w:sz w:val="28"/>
                <w:szCs w:val="28"/>
              </w:rPr>
              <w:t>редлагает детям оценить свою работу на уроке</w:t>
            </w:r>
            <w:r w:rsidR="00F26C1C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D23F9" w:rsidRPr="006D5A6B">
              <w:rPr>
                <w:rFonts w:ascii="Times New Roman" w:hAnsi="Times New Roman" w:cs="Times New Roman"/>
                <w:sz w:val="28"/>
                <w:szCs w:val="28"/>
              </w:rPr>
              <w:t>с помощью модели показать</w:t>
            </w:r>
            <w:r w:rsidR="00F26C1C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оценку</w:t>
            </w:r>
            <w:r w:rsidR="00AD23F9" w:rsidRPr="006D5A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0634" w:rsidRPr="006D5A6B" w:rsidRDefault="006C0634" w:rsidP="005E2AF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E9" w:rsidRPr="006D5A6B" w:rsidRDefault="009C27E9" w:rsidP="005E2AF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34" w:rsidRPr="006D5A6B" w:rsidRDefault="006C0634" w:rsidP="00F26C1C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CA" w:rsidRPr="006D5A6B" w:rsidRDefault="006B61CA" w:rsidP="00F26C1C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CA" w:rsidRPr="006D5A6B" w:rsidRDefault="006B61CA" w:rsidP="006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6" w:type="dxa"/>
          </w:tcPr>
          <w:p w:rsidR="00D40AD3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6E" w:rsidRPr="006D5A6B" w:rsidRDefault="00144471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 </w:t>
            </w:r>
            <w:r w:rsidR="00F26C1C" w:rsidRPr="006D5A6B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="002F76F9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работы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модели</w:t>
            </w:r>
          </w:p>
          <w:p w:rsidR="00A95537" w:rsidRPr="006D5A6B" w:rsidRDefault="00A95537" w:rsidP="00F26C1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1C" w:rsidRPr="006D5A6B" w:rsidRDefault="009118B1" w:rsidP="00F26C1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C32A4C0" wp14:editId="1DE73564">
                  <wp:simplePos x="0" y="0"/>
                  <wp:positionH relativeFrom="column">
                    <wp:posOffset>3008630</wp:posOffset>
                  </wp:positionH>
                  <wp:positionV relativeFrom="paragraph">
                    <wp:posOffset>142240</wp:posOffset>
                  </wp:positionV>
                  <wp:extent cx="185420" cy="193040"/>
                  <wp:effectExtent l="0" t="0" r="0" b="0"/>
                  <wp:wrapTight wrapText="bothSides">
                    <wp:wrapPolygon edited="0">
                      <wp:start x="0" y="0"/>
                      <wp:lineTo x="0" y="19184"/>
                      <wp:lineTo x="19973" y="19184"/>
                      <wp:lineTo x="1997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6C1C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Мне было все понятно на уроке, </w:t>
            </w:r>
          </w:p>
          <w:p w:rsidR="00144471" w:rsidRPr="006D5A6B" w:rsidRDefault="00F26C1C" w:rsidP="00F26C1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со всеми заданиями я справился</w:t>
            </w:r>
          </w:p>
          <w:p w:rsidR="00144471" w:rsidRPr="006D5A6B" w:rsidRDefault="00144471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37" w:rsidRPr="006D5A6B" w:rsidRDefault="00F26C1C" w:rsidP="00F26C1C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Мне нужно еще поработать,</w:t>
            </w:r>
            <w:r w:rsidR="0091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F26C1C" w:rsidRPr="006D5A6B" w:rsidRDefault="00F26C1C" w:rsidP="00F26C1C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как есть вопросы  мне непонятные                           </w:t>
            </w:r>
          </w:p>
          <w:p w:rsidR="00144471" w:rsidRPr="006D5A6B" w:rsidRDefault="009118B1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CB9A592" wp14:editId="1911A1D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-409575</wp:posOffset>
                  </wp:positionV>
                  <wp:extent cx="128270" cy="243840"/>
                  <wp:effectExtent l="0" t="0" r="0" b="0"/>
                  <wp:wrapTight wrapText="bothSides">
                    <wp:wrapPolygon edited="0">
                      <wp:start x="3208" y="0"/>
                      <wp:lineTo x="0" y="1688"/>
                      <wp:lineTo x="0" y="16875"/>
                      <wp:lineTo x="3208" y="20250"/>
                      <wp:lineTo x="19248" y="20250"/>
                      <wp:lineTo x="19248" y="0"/>
                      <wp:lineTo x="3208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61CA" w:rsidTr="006D5A6B">
        <w:tc>
          <w:tcPr>
            <w:tcW w:w="390" w:type="dxa"/>
          </w:tcPr>
          <w:p w:rsidR="006B61CA" w:rsidRPr="006D5A6B" w:rsidRDefault="006B61CA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B61CA" w:rsidRPr="006D5A6B" w:rsidRDefault="0052675E" w:rsidP="0052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Поведение и</w:t>
            </w:r>
            <w:r w:rsidR="006B61CA" w:rsidRPr="006D5A6B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6798" w:type="dxa"/>
          </w:tcPr>
          <w:p w:rsidR="007D4409" w:rsidRPr="006D5A6B" w:rsidRDefault="007D4409" w:rsidP="007D4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1CA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отлично потрудились, но есть 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незаполненная строка</w:t>
            </w:r>
            <w:r w:rsidR="006B61CA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в нашей работе. </w:t>
            </w:r>
          </w:p>
          <w:p w:rsidR="006B61CA" w:rsidRPr="006D5A6B" w:rsidRDefault="007D4409" w:rsidP="007D4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1CA" w:rsidRPr="006D5A6B">
              <w:rPr>
                <w:rFonts w:ascii="Times New Roman" w:hAnsi="Times New Roman" w:cs="Times New Roman"/>
                <w:sz w:val="28"/>
                <w:szCs w:val="28"/>
              </w:rPr>
              <w:t>Возьмите, пожалу</w:t>
            </w:r>
            <w:r w:rsidR="00282ADA" w:rsidRPr="006D5A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61CA" w:rsidRPr="006D5A6B">
              <w:rPr>
                <w:rFonts w:ascii="Times New Roman" w:hAnsi="Times New Roman" w:cs="Times New Roman"/>
                <w:sz w:val="28"/>
                <w:szCs w:val="28"/>
              </w:rPr>
              <w:t>ста, информационные листы</w:t>
            </w:r>
            <w:r w:rsidR="0091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9118B1" w:rsidRPr="009118B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(приложение 4</w:t>
              </w:r>
              <w:r w:rsidR="00147F17" w:rsidRPr="009118B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</w:p>
          <w:p w:rsidR="007D4409" w:rsidRPr="006D5A6B" w:rsidRDefault="007D4409" w:rsidP="007D4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2" w:rsidRPr="006D5A6B" w:rsidRDefault="00282ADA" w:rsidP="0028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Звучалали рапсодия на уроке?</w:t>
            </w:r>
          </w:p>
          <w:p w:rsidR="005A31D2" w:rsidRPr="006D5A6B" w:rsidRDefault="00282ADA" w:rsidP="00FE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А что такое увертюра? </w:t>
            </w:r>
          </w:p>
          <w:p w:rsidR="007D4409" w:rsidRPr="006D5A6B" w:rsidRDefault="007D4409" w:rsidP="00FE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409" w:rsidRPr="006D5A6B" w:rsidRDefault="007D4409" w:rsidP="00FE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DA" w:rsidRPr="006D5A6B" w:rsidRDefault="00FE3CC2" w:rsidP="00FE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Подумайте, к</w:t>
            </w:r>
            <w:r w:rsidR="00282ADA" w:rsidRPr="006D5A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2ADA" w:rsidRPr="006D5A6B">
              <w:rPr>
                <w:rFonts w:ascii="Times New Roman" w:hAnsi="Times New Roman" w:cs="Times New Roman"/>
                <w:sz w:val="28"/>
                <w:szCs w:val="28"/>
              </w:rPr>
              <w:t>ое из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лексических значений можно отнести к нашему уроку.</w:t>
            </w:r>
          </w:p>
          <w:p w:rsidR="00FE3CC2" w:rsidRPr="006D5A6B" w:rsidRDefault="00FE3CC2" w:rsidP="00FE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Совместно с детьми формулиру</w:t>
            </w:r>
            <w:r w:rsidR="007D4409" w:rsidRPr="006D5A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D4409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вывод:</w:t>
            </w:r>
          </w:p>
          <w:p w:rsidR="00FE3CC2" w:rsidRPr="006D5A6B" w:rsidRDefault="00FE3CC2" w:rsidP="00FE3CC2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Самостоятельное произведение – это урок сегодня.</w:t>
            </w:r>
          </w:p>
          <w:p w:rsidR="007D4409" w:rsidRPr="006D5A6B" w:rsidRDefault="007D4409" w:rsidP="00FE3CC2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FE3CC2" w:rsidP="00FE3CC2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И он является вступлением к изучению новой</w:t>
            </w:r>
            <w:r w:rsidR="007D4409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большой 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темы «Дроби»</w:t>
            </w:r>
          </w:p>
          <w:p w:rsidR="00FE3CC2" w:rsidRPr="006D5A6B" w:rsidRDefault="00FE3CC2" w:rsidP="00FE3CC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FE3CC2" w:rsidP="00FE3CC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«Концертная увертюра» - читаем мы в примерах информационного листа, а как назвать наш урок  - … увертюра</w:t>
            </w:r>
          </w:p>
          <w:p w:rsidR="00FE3CC2" w:rsidRPr="006D5A6B" w:rsidRDefault="00FE3CC2" w:rsidP="00FE3CC2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7D4409" w:rsidP="00FE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Запишите название урока</w:t>
            </w:r>
          </w:p>
        </w:tc>
        <w:tc>
          <w:tcPr>
            <w:tcW w:w="6386" w:type="dxa"/>
          </w:tcPr>
          <w:p w:rsidR="006B61CA" w:rsidRPr="006D5A6B" w:rsidRDefault="006B61CA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409" w:rsidRPr="006D5A6B" w:rsidRDefault="007D4409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409" w:rsidRDefault="00282ADA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Знакомятся лексическим значением музыкальных терминов</w:t>
            </w:r>
          </w:p>
          <w:p w:rsidR="00D40AD3" w:rsidRPr="006D5A6B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DA" w:rsidRPr="006D5A6B" w:rsidRDefault="005A31D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можно назвать рапсодией то, что мы пели.</w:t>
            </w:r>
          </w:p>
          <w:p w:rsidR="00FE3CC2" w:rsidRPr="006D5A6B" w:rsidRDefault="005A31D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Читают информационный лист:</w:t>
            </w:r>
          </w:p>
          <w:p w:rsidR="005A31D2" w:rsidRPr="006D5A6B" w:rsidRDefault="005A31D2" w:rsidP="005A31D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Музыкальное вступление к опере, балету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инофильму</w:t>
            </w:r>
            <w:r w:rsidR="007D4409" w:rsidRPr="006D5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409" w:rsidRPr="006D5A6B" w:rsidRDefault="007D4409" w:rsidP="005A31D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Самостоятельное музыкальное произведение для оркестра в одной части</w:t>
            </w: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увертюра) </w:t>
            </w:r>
          </w:p>
          <w:p w:rsidR="00FE3CC2" w:rsidRPr="006D5A6B" w:rsidRDefault="00FE3CC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FE3CC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FE3CC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FE3CC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FE3CC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409" w:rsidRPr="006D5A6B" w:rsidRDefault="007D4409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2" w:rsidRPr="006D5A6B" w:rsidRDefault="00FE3CC2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Математическая увертюра</w:t>
            </w:r>
          </w:p>
          <w:p w:rsidR="007D4409" w:rsidRPr="006D5A6B" w:rsidRDefault="007D4409" w:rsidP="007D4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8DF" w:rsidRPr="006D5A6B" w:rsidRDefault="002918DF" w:rsidP="007D4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Записывают в пустую</w:t>
            </w:r>
            <w:proofErr w:type="gramEnd"/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строку название урока</w:t>
            </w:r>
            <w:r w:rsidR="007D4409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«Математическая увертюра»</w:t>
            </w:r>
          </w:p>
          <w:p w:rsidR="007D4409" w:rsidRPr="006D5A6B" w:rsidRDefault="007D4409" w:rsidP="007D4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6E" w:rsidTr="006D5A6B">
        <w:tc>
          <w:tcPr>
            <w:tcW w:w="390" w:type="dxa"/>
          </w:tcPr>
          <w:p w:rsidR="0003756E" w:rsidRDefault="0003756E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D3" w:rsidRPr="006D5A6B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40AD3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6E" w:rsidRPr="006D5A6B" w:rsidRDefault="004F6C0D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Инструктаж по домашнему заданию</w:t>
            </w:r>
          </w:p>
        </w:tc>
        <w:tc>
          <w:tcPr>
            <w:tcW w:w="6798" w:type="dxa"/>
          </w:tcPr>
          <w:p w:rsidR="00D40AD3" w:rsidRDefault="00D40AD3" w:rsidP="0014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37" w:rsidRPr="006D5A6B" w:rsidRDefault="00A95537" w:rsidP="0014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4471" w:rsidRPr="006D5A6B">
              <w:rPr>
                <w:rFonts w:ascii="Times New Roman" w:hAnsi="Times New Roman" w:cs="Times New Roman"/>
                <w:sz w:val="28"/>
                <w:szCs w:val="28"/>
              </w:rPr>
              <w:t>Выполнить решение задач № 372 (2, 4, 6)</w:t>
            </w:r>
          </w:p>
          <w:p w:rsidR="00A95537" w:rsidRPr="006D5A6B" w:rsidRDefault="00A95537" w:rsidP="00A9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144471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ешить задачи по действиям с пояснениями, </w:t>
            </w:r>
          </w:p>
          <w:p w:rsidR="0003756E" w:rsidRPr="006D5A6B" w:rsidRDefault="00144471" w:rsidP="00A9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затем записать решение выражением</w:t>
            </w:r>
          </w:p>
          <w:p w:rsidR="002918DF" w:rsidRPr="006D5A6B" w:rsidRDefault="002918DF" w:rsidP="00A9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выучить лексическое значениеслов </w:t>
            </w:r>
            <w:r w:rsidR="005A31D2" w:rsidRPr="006D5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увертюра</w:t>
            </w:r>
            <w:r w:rsidR="005A31D2" w:rsidRPr="006D5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A31D2" w:rsidRPr="006D5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рапсодия</w:t>
            </w:r>
            <w:r w:rsidR="005A31D2" w:rsidRPr="006D5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18DF" w:rsidRDefault="002918DF" w:rsidP="005A3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31D2"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целой ноты</w:t>
            </w:r>
          </w:p>
          <w:p w:rsidR="00D40AD3" w:rsidRPr="006D5A6B" w:rsidRDefault="00D40AD3" w:rsidP="005A31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86" w:type="dxa"/>
          </w:tcPr>
          <w:p w:rsidR="00D40AD3" w:rsidRDefault="00D40AD3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6E" w:rsidRPr="006D5A6B" w:rsidRDefault="009C27E9" w:rsidP="008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6B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</w:t>
            </w:r>
          </w:p>
        </w:tc>
      </w:tr>
    </w:tbl>
    <w:p w:rsidR="00A3246F" w:rsidRDefault="00A3246F" w:rsidP="00EF70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18B1" w:rsidRDefault="009118B1" w:rsidP="00EF70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18B1" w:rsidRDefault="009118B1" w:rsidP="00EF70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118B1" w:rsidSect="00E11C8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45D24" w:rsidRPr="00E86D31" w:rsidRDefault="00A45D24" w:rsidP="009118B1">
      <w:pPr>
        <w:spacing w:after="0"/>
        <w:ind w:right="-739"/>
        <w:rPr>
          <w:rFonts w:ascii="Times New Roman" w:hAnsi="Times New Roman" w:cs="Times New Roman"/>
          <w:sz w:val="28"/>
          <w:szCs w:val="28"/>
        </w:rPr>
      </w:pPr>
    </w:p>
    <w:sectPr w:rsidR="00A45D24" w:rsidRPr="00E86D31" w:rsidSect="009118B1">
      <w:pgSz w:w="16838" w:h="11906" w:orient="landscape"/>
      <w:pgMar w:top="567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6F"/>
    <w:multiLevelType w:val="hybridMultilevel"/>
    <w:tmpl w:val="E1E0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110B"/>
    <w:multiLevelType w:val="hybridMultilevel"/>
    <w:tmpl w:val="32320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436A4"/>
    <w:multiLevelType w:val="hybridMultilevel"/>
    <w:tmpl w:val="88209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3408"/>
    <w:multiLevelType w:val="hybridMultilevel"/>
    <w:tmpl w:val="E540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3527"/>
    <w:multiLevelType w:val="hybridMultilevel"/>
    <w:tmpl w:val="5BFC4F1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4309F2"/>
    <w:multiLevelType w:val="hybridMultilevel"/>
    <w:tmpl w:val="96BE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6CDB"/>
    <w:multiLevelType w:val="hybridMultilevel"/>
    <w:tmpl w:val="BC7A159E"/>
    <w:lvl w:ilvl="0" w:tplc="606457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74091"/>
    <w:multiLevelType w:val="hybridMultilevel"/>
    <w:tmpl w:val="9D600D76"/>
    <w:lvl w:ilvl="0" w:tplc="606457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3661B"/>
    <w:multiLevelType w:val="hybridMultilevel"/>
    <w:tmpl w:val="C1DA5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E3523"/>
    <w:multiLevelType w:val="hybridMultilevel"/>
    <w:tmpl w:val="CB56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297D"/>
    <w:multiLevelType w:val="hybridMultilevel"/>
    <w:tmpl w:val="BE02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87DB0"/>
    <w:multiLevelType w:val="hybridMultilevel"/>
    <w:tmpl w:val="56DEE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93E35"/>
    <w:multiLevelType w:val="hybridMultilevel"/>
    <w:tmpl w:val="DC5E8746"/>
    <w:lvl w:ilvl="0" w:tplc="0A3A92F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42ACC"/>
    <w:multiLevelType w:val="hybridMultilevel"/>
    <w:tmpl w:val="F998C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90120"/>
    <w:multiLevelType w:val="hybridMultilevel"/>
    <w:tmpl w:val="8F24B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CB1F30"/>
    <w:multiLevelType w:val="hybridMultilevel"/>
    <w:tmpl w:val="3258E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421FC"/>
    <w:multiLevelType w:val="hybridMultilevel"/>
    <w:tmpl w:val="1AB6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6086E"/>
    <w:multiLevelType w:val="hybridMultilevel"/>
    <w:tmpl w:val="2A78B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763"/>
    <w:multiLevelType w:val="hybridMultilevel"/>
    <w:tmpl w:val="2B746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E6918"/>
    <w:multiLevelType w:val="hybridMultilevel"/>
    <w:tmpl w:val="33B06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1"/>
  </w:num>
  <w:num w:numId="5">
    <w:abstractNumId w:val="4"/>
  </w:num>
  <w:num w:numId="6">
    <w:abstractNumId w:val="1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BBB"/>
    <w:rsid w:val="0003756E"/>
    <w:rsid w:val="00064F8C"/>
    <w:rsid w:val="000E101F"/>
    <w:rsid w:val="000F0DCE"/>
    <w:rsid w:val="00104674"/>
    <w:rsid w:val="00144471"/>
    <w:rsid w:val="00147F17"/>
    <w:rsid w:val="001743C1"/>
    <w:rsid w:val="001A40BE"/>
    <w:rsid w:val="001B747A"/>
    <w:rsid w:val="001E4A27"/>
    <w:rsid w:val="001F0DBF"/>
    <w:rsid w:val="00202833"/>
    <w:rsid w:val="00225C61"/>
    <w:rsid w:val="0027331D"/>
    <w:rsid w:val="00282ADA"/>
    <w:rsid w:val="002918DF"/>
    <w:rsid w:val="002C08EE"/>
    <w:rsid w:val="002F76F9"/>
    <w:rsid w:val="00313EEE"/>
    <w:rsid w:val="00344C83"/>
    <w:rsid w:val="003923C7"/>
    <w:rsid w:val="003A2A23"/>
    <w:rsid w:val="003C3A77"/>
    <w:rsid w:val="003E0326"/>
    <w:rsid w:val="00416F81"/>
    <w:rsid w:val="00420B36"/>
    <w:rsid w:val="004F6C0D"/>
    <w:rsid w:val="0050101D"/>
    <w:rsid w:val="00525413"/>
    <w:rsid w:val="0052675E"/>
    <w:rsid w:val="00586C09"/>
    <w:rsid w:val="00587BDE"/>
    <w:rsid w:val="00590E88"/>
    <w:rsid w:val="00592E97"/>
    <w:rsid w:val="005A31D2"/>
    <w:rsid w:val="005C6DEB"/>
    <w:rsid w:val="005D3639"/>
    <w:rsid w:val="005E2AF2"/>
    <w:rsid w:val="005F123F"/>
    <w:rsid w:val="00672BBB"/>
    <w:rsid w:val="00692750"/>
    <w:rsid w:val="006960CF"/>
    <w:rsid w:val="006B2795"/>
    <w:rsid w:val="006B61CA"/>
    <w:rsid w:val="006C0634"/>
    <w:rsid w:val="006D0A93"/>
    <w:rsid w:val="006D5A6B"/>
    <w:rsid w:val="006E58A6"/>
    <w:rsid w:val="006F4A0F"/>
    <w:rsid w:val="0070256C"/>
    <w:rsid w:val="00706B61"/>
    <w:rsid w:val="0074363C"/>
    <w:rsid w:val="00747C3F"/>
    <w:rsid w:val="00793485"/>
    <w:rsid w:val="007D4409"/>
    <w:rsid w:val="007F258B"/>
    <w:rsid w:val="00801CB8"/>
    <w:rsid w:val="008A6CFA"/>
    <w:rsid w:val="008B7A40"/>
    <w:rsid w:val="008C6828"/>
    <w:rsid w:val="009118B1"/>
    <w:rsid w:val="009261D5"/>
    <w:rsid w:val="009407F3"/>
    <w:rsid w:val="009C0C83"/>
    <w:rsid w:val="009C27E9"/>
    <w:rsid w:val="009D48CC"/>
    <w:rsid w:val="00A17D2B"/>
    <w:rsid w:val="00A3246F"/>
    <w:rsid w:val="00A45D24"/>
    <w:rsid w:val="00A51ACD"/>
    <w:rsid w:val="00A95537"/>
    <w:rsid w:val="00AB09CB"/>
    <w:rsid w:val="00AD23F9"/>
    <w:rsid w:val="00B0227D"/>
    <w:rsid w:val="00B559F9"/>
    <w:rsid w:val="00B77372"/>
    <w:rsid w:val="00C63682"/>
    <w:rsid w:val="00C72828"/>
    <w:rsid w:val="00CD5B74"/>
    <w:rsid w:val="00CF3AD3"/>
    <w:rsid w:val="00D40AD3"/>
    <w:rsid w:val="00D556E3"/>
    <w:rsid w:val="00E0555E"/>
    <w:rsid w:val="00E05929"/>
    <w:rsid w:val="00E11C87"/>
    <w:rsid w:val="00E24E33"/>
    <w:rsid w:val="00E730B7"/>
    <w:rsid w:val="00E86D31"/>
    <w:rsid w:val="00EC4C48"/>
    <w:rsid w:val="00EF7028"/>
    <w:rsid w:val="00F005EE"/>
    <w:rsid w:val="00F26C1C"/>
    <w:rsid w:val="00F33AD8"/>
    <w:rsid w:val="00F47D5C"/>
    <w:rsid w:val="00F54466"/>
    <w:rsid w:val="00F82537"/>
    <w:rsid w:val="00FE3CC2"/>
    <w:rsid w:val="00FE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BB"/>
    <w:pPr>
      <w:ind w:left="720"/>
      <w:contextualSpacing/>
    </w:pPr>
  </w:style>
  <w:style w:type="table" w:styleId="a4">
    <w:name w:val="Table Grid"/>
    <w:basedOn w:val="a1"/>
    <w:uiPriority w:val="59"/>
    <w:rsid w:val="0003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C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05EE"/>
    <w:rPr>
      <w:b/>
      <w:bCs/>
    </w:rPr>
  </w:style>
  <w:style w:type="character" w:customStyle="1" w:styleId="apple-converted-space">
    <w:name w:val="apple-converted-space"/>
    <w:basedOn w:val="a0"/>
    <w:rsid w:val="00F005EE"/>
  </w:style>
  <w:style w:type="character" w:styleId="a8">
    <w:name w:val="Hyperlink"/>
    <w:basedOn w:val="a0"/>
    <w:uiPriority w:val="99"/>
    <w:unhideWhenUsed/>
    <w:rsid w:val="00F005EE"/>
    <w:rPr>
      <w:color w:val="0000FF"/>
      <w:u w:val="single"/>
    </w:rPr>
  </w:style>
  <w:style w:type="character" w:styleId="a9">
    <w:name w:val="Emphasis"/>
    <w:basedOn w:val="a0"/>
    <w:uiPriority w:val="20"/>
    <w:qFormat/>
    <w:rsid w:val="00F005E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A32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BB"/>
    <w:pPr>
      <w:ind w:left="720"/>
      <w:contextualSpacing/>
    </w:pPr>
  </w:style>
  <w:style w:type="table" w:styleId="a4">
    <w:name w:val="Table Grid"/>
    <w:basedOn w:val="a1"/>
    <w:uiPriority w:val="59"/>
    <w:rsid w:val="0003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C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05EE"/>
    <w:rPr>
      <w:b/>
      <w:bCs/>
    </w:rPr>
  </w:style>
  <w:style w:type="character" w:customStyle="1" w:styleId="apple-converted-space">
    <w:name w:val="apple-converted-space"/>
    <w:basedOn w:val="a0"/>
    <w:rsid w:val="00F005EE"/>
  </w:style>
  <w:style w:type="character" w:styleId="a8">
    <w:name w:val="Hyperlink"/>
    <w:basedOn w:val="a0"/>
    <w:uiPriority w:val="99"/>
    <w:semiHidden/>
    <w:unhideWhenUsed/>
    <w:rsid w:val="00F005EE"/>
    <w:rPr>
      <w:color w:val="0000FF"/>
      <w:u w:val="single"/>
    </w:rPr>
  </w:style>
  <w:style w:type="character" w:styleId="a9">
    <w:name w:val="Emphasis"/>
    <w:basedOn w:val="a0"/>
    <w:uiPriority w:val="20"/>
    <w:qFormat/>
    <w:rsid w:val="00F005E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A32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3.pptx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&#1055;&#1088;&#1080;&#1083;&#1086;&#1078;&#1077;&#1085;&#1080;&#1077;%201.docx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&#1055;&#1077;&#1089;&#1085;&#1080;%20&#1080;&#1079;%20&#1084;&#1091;&#1083;&#1100;&#1090;&#1092;&#1080;&#1083;&#1100;&#1084;&#1086;&#1074;%20-%20&#1052;&#1099;%20&#1076;&#1077;&#1083;&#1080;&#1083;&#1080;%20&#1072;&#1087;&#1077;&#1083;&#1100;&#1089;&#1080;&#1085;%20(&#1042;&#1077;&#1089;&#1105;&#1083;&#1072;&#1103;%20&#1082;&#1072;&#1088;&#1091;&#1089;&#1077;&#1083;&#1100;%20&#8470;%208)_0001.mp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4.docx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СДА</dc:creator>
  <cp:lastModifiedBy>СДА</cp:lastModifiedBy>
  <cp:revision>11</cp:revision>
  <cp:lastPrinted>2015-01-30T15:58:00Z</cp:lastPrinted>
  <dcterms:created xsi:type="dcterms:W3CDTF">2015-02-04T12:46:00Z</dcterms:created>
  <dcterms:modified xsi:type="dcterms:W3CDTF">2015-03-01T18:05:00Z</dcterms:modified>
</cp:coreProperties>
</file>