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3" w:rsidRPr="00455713" w:rsidRDefault="00455713" w:rsidP="00455713">
      <w:pPr>
        <w:keepNext/>
        <w:keepLines/>
        <w:spacing w:after="240" w:line="240" w:lineRule="auto"/>
        <w:ind w:left="5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455713">
        <w:rPr>
          <w:rFonts w:ascii="Tahoma" w:eastAsia="Times New Roman" w:hAnsi="Tahoma" w:cs="Tahoma"/>
          <w:b/>
          <w:bCs/>
        </w:rPr>
        <w:t>§ 7. Социализация и воспитание</w:t>
      </w:r>
      <w:bookmarkEnd w:id="0"/>
    </w:p>
    <w:p w:rsidR="00455713" w:rsidRPr="00455713" w:rsidRDefault="00455713" w:rsidP="00455713">
      <w:pPr>
        <w:spacing w:before="240" w:after="0" w:line="245" w:lineRule="exact"/>
        <w:ind w:left="580" w:right="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Times New Roman" w:eastAsia="Times New Roman" w:hAnsi="Times New Roman" w:cs="Times New Roman"/>
          <w:sz w:val="21"/>
          <w:szCs w:val="21"/>
          <w:u w:val="single"/>
        </w:rPr>
        <w:t>| А</w:t>
      </w:r>
      <w:proofErr w:type="gramStart"/>
      <w:r w:rsidRPr="00455713">
        <w:rPr>
          <w:rFonts w:ascii="Times New Roman" w:eastAsia="Times New Roman" w:hAnsi="Times New Roman" w:cs="Times New Roman"/>
          <w:sz w:val="21"/>
          <w:szCs w:val="21"/>
          <w:u w:val="single"/>
        </w:rPr>
        <w:t>1</w:t>
      </w:r>
      <w:proofErr w:type="gramEnd"/>
      <w:r w:rsidRPr="00455713">
        <w:rPr>
          <w:rFonts w:ascii="Times New Roman" w:eastAsia="Times New Roman" w:hAnsi="Times New Roman" w:cs="Times New Roman"/>
          <w:sz w:val="21"/>
          <w:szCs w:val="21"/>
        </w:rPr>
        <w:t xml:space="preserve"> | Верны ли следующие суждения о социализации в совре</w:t>
      </w:r>
      <w:r w:rsidRPr="00455713">
        <w:rPr>
          <w:rFonts w:ascii="Times New Roman" w:eastAsia="Times New Roman" w:hAnsi="Times New Roman" w:cs="Times New Roman"/>
          <w:sz w:val="21"/>
          <w:szCs w:val="21"/>
        </w:rPr>
        <w:softHyphen/>
        <w:t>менном обществе?</w:t>
      </w:r>
    </w:p>
    <w:p w:rsidR="00455713" w:rsidRPr="00455713" w:rsidRDefault="00455713" w:rsidP="00455713">
      <w:pPr>
        <w:spacing w:after="0" w:line="245" w:lineRule="exact"/>
        <w:ind w:left="580" w:right="40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А. Начальная стадия социализации по сравнению с тра</w:t>
      </w:r>
      <w:r w:rsidRPr="00455713">
        <w:rPr>
          <w:rFonts w:ascii="Times New Roman" w:eastAsia="Times New Roman" w:hAnsi="Times New Roman" w:cs="Times New Roman"/>
          <w:sz w:val="21"/>
          <w:szCs w:val="21"/>
        </w:rPr>
        <w:softHyphen/>
        <w:t>диционным обществом стала более короткой. Б. Современные люди получают образование в основном на продолженной стадии социализации.</w:t>
      </w:r>
    </w:p>
    <w:p w:rsidR="00455713" w:rsidRPr="00455713" w:rsidRDefault="00455713" w:rsidP="00455713">
      <w:pPr>
        <w:numPr>
          <w:ilvl w:val="2"/>
          <w:numId w:val="1"/>
        </w:numPr>
        <w:tabs>
          <w:tab w:val="left" w:pos="820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Верно только</w:t>
      </w:r>
      <w:proofErr w:type="gramStart"/>
      <w:r w:rsidRPr="00455713"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proofErr w:type="gramEnd"/>
      <w:r w:rsidRPr="00455713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455713" w:rsidRPr="00455713" w:rsidRDefault="00455713" w:rsidP="00455713">
      <w:pPr>
        <w:numPr>
          <w:ilvl w:val="2"/>
          <w:numId w:val="1"/>
        </w:numPr>
        <w:tabs>
          <w:tab w:val="left" w:pos="830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верно только</w:t>
      </w:r>
      <w:proofErr w:type="gramStart"/>
      <w:r w:rsidRPr="00455713">
        <w:rPr>
          <w:rFonts w:ascii="Times New Roman" w:eastAsia="Times New Roman" w:hAnsi="Times New Roman" w:cs="Times New Roman"/>
          <w:sz w:val="21"/>
          <w:szCs w:val="21"/>
        </w:rPr>
        <w:t xml:space="preserve"> Б</w:t>
      </w:r>
      <w:proofErr w:type="gramEnd"/>
      <w:r w:rsidRPr="00455713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455713" w:rsidRPr="00455713" w:rsidRDefault="00455713" w:rsidP="00455713">
      <w:pPr>
        <w:numPr>
          <w:ilvl w:val="2"/>
          <w:numId w:val="1"/>
        </w:numPr>
        <w:tabs>
          <w:tab w:val="left" w:pos="834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верны оба суждения;</w:t>
      </w:r>
    </w:p>
    <w:p w:rsidR="00455713" w:rsidRPr="00455713" w:rsidRDefault="00455713" w:rsidP="00455713">
      <w:pPr>
        <w:numPr>
          <w:ilvl w:val="2"/>
          <w:numId w:val="1"/>
        </w:numPr>
        <w:tabs>
          <w:tab w:val="left" w:pos="830"/>
        </w:tabs>
        <w:spacing w:after="24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оба суждения неверны.</w:t>
      </w:r>
    </w:p>
    <w:p w:rsidR="00455713" w:rsidRPr="00455713" w:rsidRDefault="00455713" w:rsidP="00455713">
      <w:pPr>
        <w:keepNext/>
        <w:keepLines/>
        <w:spacing w:before="240" w:after="0" w:line="240" w:lineRule="auto"/>
        <w:ind w:left="580" w:hanging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455713">
        <w:rPr>
          <w:rFonts w:ascii="Times New Roman" w:eastAsia="Times New Roman" w:hAnsi="Times New Roman" w:cs="Times New Roman"/>
          <w:sz w:val="21"/>
          <w:szCs w:val="21"/>
        </w:rPr>
        <w:t>А</w:t>
      </w:r>
      <w:proofErr w:type="gramStart"/>
      <w:r w:rsidRPr="00455713">
        <w:rPr>
          <w:rFonts w:ascii="Times New Roman" w:eastAsia="Times New Roman" w:hAnsi="Times New Roman" w:cs="Times New Roman"/>
          <w:sz w:val="21"/>
          <w:szCs w:val="21"/>
        </w:rPr>
        <w:t>2</w:t>
      </w:r>
      <w:bookmarkEnd w:id="1"/>
      <w:proofErr w:type="gramEnd"/>
    </w:p>
    <w:p w:rsidR="00455713" w:rsidRPr="00455713" w:rsidRDefault="00455713" w:rsidP="00455713">
      <w:pPr>
        <w:spacing w:after="0" w:line="245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К продолженным стадиям социализации относится:</w:t>
      </w:r>
    </w:p>
    <w:p w:rsidR="00455713" w:rsidRPr="00455713" w:rsidRDefault="00455713" w:rsidP="00455713">
      <w:pPr>
        <w:numPr>
          <w:ilvl w:val="3"/>
          <w:numId w:val="1"/>
        </w:numPr>
        <w:tabs>
          <w:tab w:val="left" w:pos="820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юность;</w:t>
      </w:r>
    </w:p>
    <w:p w:rsidR="00455713" w:rsidRPr="00455713" w:rsidRDefault="00455713" w:rsidP="00455713">
      <w:pPr>
        <w:numPr>
          <w:ilvl w:val="3"/>
          <w:numId w:val="1"/>
        </w:numPr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старость;</w:t>
      </w:r>
    </w:p>
    <w:p w:rsidR="00455713" w:rsidRPr="00455713" w:rsidRDefault="00455713" w:rsidP="00455713">
      <w:pPr>
        <w:numPr>
          <w:ilvl w:val="3"/>
          <w:numId w:val="1"/>
        </w:numPr>
        <w:tabs>
          <w:tab w:val="left" w:pos="830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детство;</w:t>
      </w:r>
    </w:p>
    <w:p w:rsidR="00455713" w:rsidRPr="00455713" w:rsidRDefault="00455713" w:rsidP="00455713">
      <w:pPr>
        <w:numPr>
          <w:ilvl w:val="3"/>
          <w:numId w:val="1"/>
        </w:numPr>
        <w:tabs>
          <w:tab w:val="left" w:pos="830"/>
        </w:tabs>
        <w:spacing w:after="24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верно 1 и 2.</w:t>
      </w:r>
    </w:p>
    <w:p w:rsidR="00455713" w:rsidRPr="00455713" w:rsidRDefault="00455713" w:rsidP="00455713">
      <w:pPr>
        <w:spacing w:before="240" w:after="0" w:line="240" w:lineRule="auto"/>
        <w:ind w:left="5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A3</w:t>
      </w:r>
    </w:p>
    <w:p w:rsidR="00455713" w:rsidRPr="00455713" w:rsidRDefault="00455713" w:rsidP="00455713">
      <w:pPr>
        <w:spacing w:after="0" w:line="245" w:lineRule="exact"/>
        <w:ind w:left="580" w:right="40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 xml:space="preserve">После выхода на пенсию </w:t>
      </w:r>
      <w:r w:rsidRPr="00455713">
        <w:rPr>
          <w:rFonts w:ascii="Times New Roman" w:eastAsia="Times New Roman" w:hAnsi="Times New Roman" w:cs="Times New Roman"/>
          <w:sz w:val="21"/>
          <w:szCs w:val="21"/>
          <w:lang w:val="en-US" w:eastAsia="en-US"/>
        </w:rPr>
        <w:t>JI</w:t>
      </w:r>
      <w:r w:rsidRPr="00455713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. </w:t>
      </w:r>
      <w:r w:rsidRPr="00455713">
        <w:rPr>
          <w:rFonts w:ascii="Times New Roman" w:eastAsia="Times New Roman" w:hAnsi="Times New Roman" w:cs="Times New Roman"/>
          <w:sz w:val="21"/>
          <w:szCs w:val="21"/>
        </w:rPr>
        <w:t>увлекся рыбалкой и вступил в общество рыболовов-любителей. Это пример:</w:t>
      </w:r>
    </w:p>
    <w:p w:rsidR="00455713" w:rsidRPr="00455713" w:rsidRDefault="00455713" w:rsidP="00455713">
      <w:pPr>
        <w:numPr>
          <w:ilvl w:val="4"/>
          <w:numId w:val="1"/>
        </w:numPr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воспитания;</w:t>
      </w:r>
    </w:p>
    <w:p w:rsidR="00455713" w:rsidRPr="00455713" w:rsidRDefault="00455713" w:rsidP="00455713">
      <w:pPr>
        <w:numPr>
          <w:ilvl w:val="4"/>
          <w:numId w:val="1"/>
        </w:numPr>
        <w:tabs>
          <w:tab w:val="left" w:pos="825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социализации;</w:t>
      </w:r>
    </w:p>
    <w:p w:rsidR="00455713" w:rsidRPr="00455713" w:rsidRDefault="00455713" w:rsidP="00455713">
      <w:pPr>
        <w:numPr>
          <w:ilvl w:val="4"/>
          <w:numId w:val="1"/>
        </w:numPr>
        <w:tabs>
          <w:tab w:val="left" w:pos="830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самовоспитания;</w:t>
      </w:r>
    </w:p>
    <w:p w:rsidR="00455713" w:rsidRPr="00455713" w:rsidRDefault="00455713" w:rsidP="00455713">
      <w:pPr>
        <w:numPr>
          <w:ilvl w:val="4"/>
          <w:numId w:val="1"/>
        </w:numPr>
        <w:spacing w:after="24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самоконтроля.</w:t>
      </w:r>
    </w:p>
    <w:p w:rsidR="00455713" w:rsidRPr="00455713" w:rsidRDefault="00455713" w:rsidP="00455713">
      <w:pPr>
        <w:spacing w:before="240" w:after="0" w:line="245" w:lineRule="exact"/>
        <w:ind w:left="580" w:right="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Times New Roman" w:eastAsia="Times New Roman" w:hAnsi="Times New Roman" w:cs="Times New Roman"/>
          <w:sz w:val="21"/>
          <w:szCs w:val="21"/>
          <w:u w:val="single"/>
        </w:rPr>
        <w:t>[ А</w:t>
      </w:r>
      <w:proofErr w:type="gramStart"/>
      <w:r w:rsidRPr="00455713">
        <w:rPr>
          <w:rFonts w:ascii="Times New Roman" w:eastAsia="Times New Roman" w:hAnsi="Times New Roman" w:cs="Times New Roman"/>
          <w:sz w:val="21"/>
          <w:szCs w:val="21"/>
          <w:u w:val="single"/>
        </w:rPr>
        <w:t>4</w:t>
      </w:r>
      <w:proofErr w:type="gramEnd"/>
      <w:r w:rsidRPr="0045571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I</w:t>
      </w:r>
      <w:r w:rsidRPr="00455713">
        <w:rPr>
          <w:rFonts w:ascii="Times New Roman" w:eastAsia="Times New Roman" w:hAnsi="Times New Roman" w:cs="Times New Roman"/>
          <w:sz w:val="21"/>
          <w:szCs w:val="21"/>
        </w:rPr>
        <w:t xml:space="preserve"> Верны ли следующие суждения о воспитании в семье? А. В процессе воспитания не только родители воспиты</w:t>
      </w:r>
      <w:r w:rsidRPr="00455713">
        <w:rPr>
          <w:rFonts w:ascii="Times New Roman" w:eastAsia="Times New Roman" w:hAnsi="Times New Roman" w:cs="Times New Roman"/>
          <w:sz w:val="21"/>
          <w:szCs w:val="21"/>
        </w:rPr>
        <w:softHyphen/>
        <w:t>вают детей, но и дети влияют на воспитание родителей. Б. Негативное поведение родителей может содейство</w:t>
      </w:r>
      <w:r w:rsidRPr="00455713">
        <w:rPr>
          <w:rFonts w:ascii="Times New Roman" w:eastAsia="Times New Roman" w:hAnsi="Times New Roman" w:cs="Times New Roman"/>
          <w:sz w:val="21"/>
          <w:szCs w:val="21"/>
        </w:rPr>
        <w:softHyphen/>
        <w:t>вать плохому воспитанию детей.</w:t>
      </w:r>
    </w:p>
    <w:p w:rsidR="00455713" w:rsidRPr="00455713" w:rsidRDefault="00455713" w:rsidP="00455713">
      <w:pPr>
        <w:numPr>
          <w:ilvl w:val="5"/>
          <w:numId w:val="1"/>
        </w:numPr>
        <w:tabs>
          <w:tab w:val="left" w:pos="815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Верно только</w:t>
      </w:r>
      <w:proofErr w:type="gramStart"/>
      <w:r w:rsidRPr="00455713"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proofErr w:type="gramEnd"/>
      <w:r w:rsidRPr="00455713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455713" w:rsidRPr="00455713" w:rsidRDefault="00455713" w:rsidP="00455713">
      <w:pPr>
        <w:numPr>
          <w:ilvl w:val="5"/>
          <w:numId w:val="1"/>
        </w:numPr>
        <w:tabs>
          <w:tab w:val="left" w:pos="1463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верно</w:t>
      </w:r>
      <w:r w:rsidRPr="00455713">
        <w:rPr>
          <w:rFonts w:ascii="Times New Roman" w:eastAsia="Times New Roman" w:hAnsi="Times New Roman" w:cs="Times New Roman"/>
          <w:sz w:val="21"/>
          <w:szCs w:val="21"/>
        </w:rPr>
        <w:tab/>
        <w:t>только</w:t>
      </w:r>
      <w:proofErr w:type="gramStart"/>
      <w:r w:rsidRPr="00455713">
        <w:rPr>
          <w:rFonts w:ascii="Times New Roman" w:eastAsia="Times New Roman" w:hAnsi="Times New Roman" w:cs="Times New Roman"/>
          <w:sz w:val="21"/>
          <w:szCs w:val="21"/>
        </w:rPr>
        <w:t xml:space="preserve"> Б</w:t>
      </w:r>
      <w:proofErr w:type="gramEnd"/>
      <w:r w:rsidRPr="00455713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455713" w:rsidRPr="00455713" w:rsidRDefault="00455713" w:rsidP="00455713">
      <w:pPr>
        <w:numPr>
          <w:ilvl w:val="5"/>
          <w:numId w:val="1"/>
        </w:numPr>
        <w:tabs>
          <w:tab w:val="left" w:pos="834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верны оба суждения;</w:t>
      </w:r>
    </w:p>
    <w:p w:rsidR="00455713" w:rsidRPr="00455713" w:rsidRDefault="00455713" w:rsidP="00455713">
      <w:pPr>
        <w:numPr>
          <w:ilvl w:val="5"/>
          <w:numId w:val="1"/>
        </w:numPr>
        <w:tabs>
          <w:tab w:val="left" w:pos="834"/>
        </w:tabs>
        <w:spacing w:after="24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оба суждения неверны.</w:t>
      </w:r>
    </w:p>
    <w:p w:rsidR="00455713" w:rsidRPr="00455713" w:rsidRDefault="00455713" w:rsidP="00455713">
      <w:pPr>
        <w:spacing w:before="240" w:after="0" w:line="245" w:lineRule="exact"/>
        <w:ind w:left="58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Times New Roman" w:eastAsia="Times New Roman" w:hAnsi="Times New Roman" w:cs="Times New Roman"/>
          <w:sz w:val="21"/>
          <w:szCs w:val="21"/>
          <w:u w:val="single"/>
        </w:rPr>
        <w:t>| А5 |</w:t>
      </w:r>
      <w:r w:rsidRPr="00455713">
        <w:rPr>
          <w:rFonts w:ascii="Times New Roman" w:eastAsia="Times New Roman" w:hAnsi="Times New Roman" w:cs="Times New Roman"/>
          <w:sz w:val="21"/>
          <w:szCs w:val="21"/>
        </w:rPr>
        <w:t xml:space="preserve"> Социализация проходит </w:t>
      </w:r>
      <w:proofErr w:type="gramStart"/>
      <w:r w:rsidRPr="00455713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455713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455713" w:rsidRPr="00455713" w:rsidRDefault="00455713" w:rsidP="00455713">
      <w:pPr>
        <w:numPr>
          <w:ilvl w:val="6"/>
          <w:numId w:val="1"/>
        </w:numPr>
        <w:tabs>
          <w:tab w:val="left" w:pos="820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семье;</w:t>
      </w:r>
    </w:p>
    <w:p w:rsidR="00455713" w:rsidRPr="00455713" w:rsidRDefault="00455713" w:rsidP="00455713">
      <w:pPr>
        <w:numPr>
          <w:ilvl w:val="6"/>
          <w:numId w:val="1"/>
        </w:numPr>
        <w:tabs>
          <w:tab w:val="left" w:pos="830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школе;</w:t>
      </w:r>
    </w:p>
    <w:p w:rsidR="00455713" w:rsidRPr="00455713" w:rsidRDefault="00455713" w:rsidP="00455713">
      <w:pPr>
        <w:numPr>
          <w:ilvl w:val="6"/>
          <w:numId w:val="1"/>
        </w:numPr>
        <w:tabs>
          <w:tab w:val="left" w:pos="834"/>
        </w:tabs>
        <w:spacing w:after="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группе друзей;</w:t>
      </w:r>
    </w:p>
    <w:p w:rsidR="00455713" w:rsidRPr="00455713" w:rsidRDefault="00455713" w:rsidP="00455713">
      <w:pPr>
        <w:numPr>
          <w:ilvl w:val="6"/>
          <w:numId w:val="1"/>
        </w:numPr>
        <w:tabs>
          <w:tab w:val="left" w:pos="834"/>
        </w:tabs>
        <w:spacing w:after="120" w:line="245" w:lineRule="exact"/>
        <w:ind w:left="580"/>
        <w:rPr>
          <w:rFonts w:ascii="Times New Roman" w:eastAsia="Times New Roman" w:hAnsi="Times New Roman" w:cs="Times New Roman"/>
          <w:sz w:val="21"/>
          <w:szCs w:val="21"/>
        </w:rPr>
      </w:pPr>
      <w:r w:rsidRPr="00455713">
        <w:rPr>
          <w:rFonts w:ascii="Times New Roman" w:eastAsia="Times New Roman" w:hAnsi="Times New Roman" w:cs="Times New Roman"/>
          <w:sz w:val="21"/>
          <w:szCs w:val="21"/>
        </w:rPr>
        <w:t>верно все перечисленное.</w:t>
      </w:r>
    </w:p>
    <w:p w:rsidR="00455713" w:rsidRPr="00455713" w:rsidRDefault="00455713" w:rsidP="00455713">
      <w:pPr>
        <w:spacing w:after="0" w:line="254" w:lineRule="exact"/>
        <w:ind w:left="600" w:right="4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5713">
        <w:rPr>
          <w:rFonts w:ascii="Century Schoolbook" w:eastAsia="Times New Roman" w:hAnsi="Century Schoolbook" w:cs="Century Schoolbook"/>
          <w:sz w:val="20"/>
          <w:szCs w:val="20"/>
          <w:lang w:val="en-US" w:eastAsia="en-US"/>
        </w:rPr>
        <w:t>A</w:t>
      </w:r>
      <w:r w:rsidRPr="00455713">
        <w:rPr>
          <w:rFonts w:ascii="Century Schoolbook" w:eastAsia="Times New Roman" w:hAnsi="Century Schoolbook" w:cs="Century Schoolbook"/>
          <w:sz w:val="20"/>
          <w:szCs w:val="20"/>
          <w:lang w:eastAsia="en-US"/>
        </w:rPr>
        <w:t xml:space="preserve">6 </w:t>
      </w:r>
      <w:r w:rsidRPr="00455713">
        <w:rPr>
          <w:rFonts w:ascii="Century Schoolbook" w:eastAsia="Times New Roman" w:hAnsi="Century Schoolbook" w:cs="Century Schoolbook"/>
          <w:sz w:val="20"/>
          <w:szCs w:val="20"/>
        </w:rPr>
        <w:t>| Девятилетний Саша, копируя поведение отца, всегда бе</w:t>
      </w:r>
      <w:r w:rsidRPr="00455713">
        <w:rPr>
          <w:rFonts w:ascii="Century Schoolbook" w:eastAsia="Times New Roman" w:hAnsi="Century Schoolbook" w:cs="Century Schoolbook"/>
          <w:sz w:val="20"/>
          <w:szCs w:val="20"/>
        </w:rPr>
        <w:softHyphen/>
        <w:t>рет у мамы тяжелые сумки с продуктами, помогает ей во время уборки квартиры.</w:t>
      </w:r>
      <w:proofErr w:type="gramEnd"/>
      <w:r w:rsidRPr="00455713">
        <w:rPr>
          <w:rFonts w:ascii="Century Schoolbook" w:eastAsia="Times New Roman" w:hAnsi="Century Schoolbook" w:cs="Century Schoolbook"/>
          <w:sz w:val="20"/>
          <w:szCs w:val="20"/>
        </w:rPr>
        <w:t xml:space="preserve"> Это пример:</w:t>
      </w:r>
    </w:p>
    <w:p w:rsidR="00455713" w:rsidRPr="00455713" w:rsidRDefault="00455713" w:rsidP="00455713">
      <w:pPr>
        <w:numPr>
          <w:ilvl w:val="0"/>
          <w:numId w:val="2"/>
        </w:numPr>
        <w:tabs>
          <w:tab w:val="left" w:pos="840"/>
        </w:tabs>
        <w:spacing w:after="0" w:line="254" w:lineRule="exact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целенаправленного воспитания в семье;</w:t>
      </w:r>
    </w:p>
    <w:p w:rsidR="00455713" w:rsidRPr="00455713" w:rsidRDefault="00455713" w:rsidP="00455713">
      <w:pPr>
        <w:numPr>
          <w:ilvl w:val="0"/>
          <w:numId w:val="2"/>
        </w:numPr>
        <w:tabs>
          <w:tab w:val="left" w:pos="845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стихийного воспитания в семье;</w:t>
      </w:r>
    </w:p>
    <w:p w:rsidR="00455713" w:rsidRPr="00455713" w:rsidRDefault="00455713" w:rsidP="00455713">
      <w:pPr>
        <w:numPr>
          <w:ilvl w:val="0"/>
          <w:numId w:val="2"/>
        </w:numPr>
        <w:tabs>
          <w:tab w:val="left" w:pos="854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продолженной социализации;</w:t>
      </w:r>
    </w:p>
    <w:p w:rsidR="00455713" w:rsidRPr="00455713" w:rsidRDefault="00455713" w:rsidP="00455713">
      <w:pPr>
        <w:numPr>
          <w:ilvl w:val="0"/>
          <w:numId w:val="2"/>
        </w:numPr>
        <w:tabs>
          <w:tab w:val="left" w:pos="854"/>
        </w:tabs>
        <w:spacing w:after="24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влияния дальней социальной среды.</w:t>
      </w:r>
    </w:p>
    <w:p w:rsidR="00455713" w:rsidRPr="00455713" w:rsidRDefault="00455713" w:rsidP="00455713">
      <w:pPr>
        <w:spacing w:before="240" w:after="0" w:line="254" w:lineRule="exact"/>
        <w:ind w:left="600" w:right="4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  <w:u w:val="single"/>
        </w:rPr>
        <w:t>| В1 I</w:t>
      </w:r>
      <w:proofErr w:type="gramStart"/>
      <w:r w:rsidRPr="00455713">
        <w:rPr>
          <w:rFonts w:ascii="Century Schoolbook" w:eastAsia="Times New Roman" w:hAnsi="Century Schoolbook" w:cs="Century Schoolbook"/>
          <w:sz w:val="20"/>
          <w:szCs w:val="20"/>
        </w:rPr>
        <w:t xml:space="preserve"> Н</w:t>
      </w:r>
      <w:proofErr w:type="gramEnd"/>
      <w:r w:rsidRPr="00455713">
        <w:rPr>
          <w:rFonts w:ascii="Century Schoolbook" w:eastAsia="Times New Roman" w:hAnsi="Century Schoolbook" w:cs="Century Schoolbook"/>
          <w:sz w:val="20"/>
          <w:szCs w:val="20"/>
        </w:rPr>
        <w:t>айдите черты сходства и отличия целенаправленного и стихийного воспитания.</w:t>
      </w:r>
    </w:p>
    <w:p w:rsidR="00455713" w:rsidRPr="00455713" w:rsidRDefault="00455713" w:rsidP="00455713">
      <w:pPr>
        <w:numPr>
          <w:ilvl w:val="1"/>
          <w:numId w:val="2"/>
        </w:numPr>
        <w:tabs>
          <w:tab w:val="left" w:pos="84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Проходит неосознанно;</w:t>
      </w:r>
    </w:p>
    <w:p w:rsidR="00455713" w:rsidRPr="00455713" w:rsidRDefault="00455713" w:rsidP="00455713">
      <w:pPr>
        <w:numPr>
          <w:ilvl w:val="1"/>
          <w:numId w:val="2"/>
        </w:numPr>
        <w:tabs>
          <w:tab w:val="left" w:pos="85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определяется обществом;</w:t>
      </w:r>
    </w:p>
    <w:p w:rsidR="00455713" w:rsidRPr="00455713" w:rsidRDefault="00455713" w:rsidP="00455713">
      <w:pPr>
        <w:numPr>
          <w:ilvl w:val="1"/>
          <w:numId w:val="2"/>
        </w:numPr>
        <w:tabs>
          <w:tab w:val="left" w:pos="85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формирует личность человека;</w:t>
      </w:r>
    </w:p>
    <w:p w:rsidR="00455713" w:rsidRPr="00455713" w:rsidRDefault="00455713" w:rsidP="00455713">
      <w:pPr>
        <w:numPr>
          <w:ilvl w:val="1"/>
          <w:numId w:val="2"/>
        </w:numPr>
        <w:tabs>
          <w:tab w:val="left" w:pos="854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прививается через повторение и закрепление;</w:t>
      </w:r>
    </w:p>
    <w:p w:rsidR="00455713" w:rsidRPr="00455713" w:rsidRDefault="00455713" w:rsidP="00455713">
      <w:pPr>
        <w:numPr>
          <w:ilvl w:val="1"/>
          <w:numId w:val="2"/>
        </w:numPr>
        <w:tabs>
          <w:tab w:val="left" w:pos="845"/>
        </w:tabs>
        <w:spacing w:after="24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является частью социализации.</w:t>
      </w:r>
    </w:p>
    <w:p w:rsidR="00455713" w:rsidRPr="00455713" w:rsidRDefault="00455713" w:rsidP="00455713">
      <w:pPr>
        <w:spacing w:before="240" w:after="120" w:line="259" w:lineRule="exact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Выберите и запишите в первую колонку таблицы поряд</w:t>
      </w:r>
      <w:r w:rsidRPr="00455713">
        <w:rPr>
          <w:rFonts w:ascii="Century Schoolbook" w:eastAsia="Times New Roman" w:hAnsi="Century Schoolbook" w:cs="Century Schoolbook"/>
          <w:sz w:val="20"/>
          <w:szCs w:val="20"/>
        </w:rPr>
        <w:softHyphen/>
        <w:t>ковые номера черт сходства, а во вторую колонку — по</w:t>
      </w:r>
      <w:r w:rsidRPr="00455713">
        <w:rPr>
          <w:rFonts w:ascii="Century Schoolbook" w:eastAsia="Times New Roman" w:hAnsi="Century Schoolbook" w:cs="Century Schoolbook"/>
          <w:sz w:val="20"/>
          <w:szCs w:val="20"/>
        </w:rPr>
        <w:softHyphen/>
        <w:t>рядковые номера черт отличия.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2923"/>
      </w:tblGrid>
      <w:tr w:rsidR="00455713" w:rsidRPr="00455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455713" w:rsidRDefault="00455713" w:rsidP="0045571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3">
              <w:rPr>
                <w:rFonts w:ascii="Century Schoolbook" w:eastAsia="Times New Roman" w:hAnsi="Century Schoolbook" w:cs="Century Schoolbook"/>
                <w:sz w:val="20"/>
                <w:szCs w:val="20"/>
              </w:rPr>
              <w:lastRenderedPageBreak/>
              <w:t>Черты сходства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455713" w:rsidRDefault="00455713" w:rsidP="0045571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3">
              <w:rPr>
                <w:rFonts w:ascii="Century Schoolbook" w:eastAsia="Times New Roman" w:hAnsi="Century Schoolbook" w:cs="Century Schoolbook"/>
                <w:sz w:val="20"/>
                <w:szCs w:val="20"/>
              </w:rPr>
              <w:t>Черты отличия</w:t>
            </w:r>
          </w:p>
        </w:tc>
      </w:tr>
      <w:tr w:rsidR="00455713" w:rsidRPr="00455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455713" w:rsidRDefault="00455713" w:rsidP="0045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3" w:rsidRPr="00455713" w:rsidRDefault="00455713" w:rsidP="0045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55713" w:rsidRPr="00455713" w:rsidRDefault="00455713" w:rsidP="00455713">
      <w:pPr>
        <w:spacing w:before="30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В</w:t>
      </w:r>
      <w:proofErr w:type="gramStart"/>
      <w:r w:rsidRPr="00455713">
        <w:rPr>
          <w:rFonts w:ascii="Century Schoolbook" w:eastAsia="Times New Roman" w:hAnsi="Century Schoolbook" w:cs="Century Schoolbook"/>
          <w:sz w:val="20"/>
          <w:szCs w:val="20"/>
        </w:rPr>
        <w:t>2</w:t>
      </w:r>
      <w:proofErr w:type="gramEnd"/>
    </w:p>
    <w:p w:rsidR="00455713" w:rsidRPr="00455713" w:rsidRDefault="00455713" w:rsidP="00455713">
      <w:pPr>
        <w:spacing w:after="0" w:line="254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Найдите в предложенном списке черты социализации.</w:t>
      </w:r>
    </w:p>
    <w:p w:rsidR="00455713" w:rsidRPr="00455713" w:rsidRDefault="00455713" w:rsidP="00455713">
      <w:pPr>
        <w:numPr>
          <w:ilvl w:val="2"/>
          <w:numId w:val="2"/>
        </w:numPr>
        <w:tabs>
          <w:tab w:val="left" w:pos="845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Завершается с наступлением зрелости человека;</w:t>
      </w:r>
    </w:p>
    <w:p w:rsidR="00455713" w:rsidRPr="00455713" w:rsidRDefault="00455713" w:rsidP="00455713">
      <w:pPr>
        <w:numPr>
          <w:ilvl w:val="2"/>
          <w:numId w:val="2"/>
        </w:numPr>
        <w:tabs>
          <w:tab w:val="left" w:pos="854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proofErr w:type="gramStart"/>
      <w:r w:rsidRPr="00455713">
        <w:rPr>
          <w:rFonts w:ascii="Century Schoolbook" w:eastAsia="Times New Roman" w:hAnsi="Century Schoolbook" w:cs="Century Schoolbook"/>
          <w:sz w:val="20"/>
          <w:szCs w:val="20"/>
        </w:rPr>
        <w:t>невозможна</w:t>
      </w:r>
      <w:proofErr w:type="gramEnd"/>
      <w:r w:rsidRPr="00455713">
        <w:rPr>
          <w:rFonts w:ascii="Century Schoolbook" w:eastAsia="Times New Roman" w:hAnsi="Century Schoolbook" w:cs="Century Schoolbook"/>
          <w:sz w:val="20"/>
          <w:szCs w:val="20"/>
        </w:rPr>
        <w:t xml:space="preserve"> вне общества;</w:t>
      </w:r>
    </w:p>
    <w:p w:rsidR="00455713" w:rsidRPr="00455713" w:rsidRDefault="00455713" w:rsidP="00455713">
      <w:pPr>
        <w:numPr>
          <w:ilvl w:val="2"/>
          <w:numId w:val="2"/>
        </w:numPr>
        <w:tabs>
          <w:tab w:val="left" w:pos="854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proofErr w:type="gramStart"/>
      <w:r w:rsidRPr="00455713">
        <w:rPr>
          <w:rFonts w:ascii="Century Schoolbook" w:eastAsia="Times New Roman" w:hAnsi="Century Schoolbook" w:cs="Century Schoolbook"/>
          <w:sz w:val="20"/>
          <w:szCs w:val="20"/>
        </w:rPr>
        <w:t>возможна</w:t>
      </w:r>
      <w:proofErr w:type="gramEnd"/>
      <w:r w:rsidRPr="00455713">
        <w:rPr>
          <w:rFonts w:ascii="Century Schoolbook" w:eastAsia="Times New Roman" w:hAnsi="Century Schoolbook" w:cs="Century Schoolbook"/>
          <w:sz w:val="20"/>
          <w:szCs w:val="20"/>
        </w:rPr>
        <w:t xml:space="preserve"> вне общества;</w:t>
      </w:r>
    </w:p>
    <w:p w:rsidR="00455713" w:rsidRPr="00455713" w:rsidRDefault="00455713" w:rsidP="00455713">
      <w:pPr>
        <w:numPr>
          <w:ilvl w:val="2"/>
          <w:numId w:val="2"/>
        </w:numPr>
        <w:tabs>
          <w:tab w:val="left" w:pos="859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не включает в себя процесс воспитания;</w:t>
      </w:r>
    </w:p>
    <w:p w:rsidR="00455713" w:rsidRPr="00455713" w:rsidRDefault="00455713" w:rsidP="00455713">
      <w:pPr>
        <w:numPr>
          <w:ilvl w:val="2"/>
          <w:numId w:val="2"/>
        </w:numPr>
        <w:tabs>
          <w:tab w:val="left" w:pos="85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не включает в себя процесс самовоспитания;</w:t>
      </w:r>
    </w:p>
    <w:p w:rsidR="00455713" w:rsidRPr="00455713" w:rsidRDefault="00455713" w:rsidP="00455713">
      <w:pPr>
        <w:numPr>
          <w:ilvl w:val="2"/>
          <w:numId w:val="2"/>
        </w:numPr>
        <w:tabs>
          <w:tab w:val="left" w:pos="85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proofErr w:type="gramStart"/>
      <w:r w:rsidRPr="00455713">
        <w:rPr>
          <w:rFonts w:ascii="Century Schoolbook" w:eastAsia="Times New Roman" w:hAnsi="Century Schoolbook" w:cs="Century Schoolbook"/>
          <w:sz w:val="20"/>
          <w:szCs w:val="20"/>
        </w:rPr>
        <w:t>связана</w:t>
      </w:r>
      <w:proofErr w:type="gramEnd"/>
      <w:r w:rsidRPr="00455713">
        <w:rPr>
          <w:rFonts w:ascii="Century Schoolbook" w:eastAsia="Times New Roman" w:hAnsi="Century Schoolbook" w:cs="Century Schoolbook"/>
          <w:sz w:val="20"/>
          <w:szCs w:val="20"/>
        </w:rPr>
        <w:t xml:space="preserve"> с освоением социальных ролей;</w:t>
      </w:r>
    </w:p>
    <w:p w:rsidR="00455713" w:rsidRPr="00455713" w:rsidRDefault="00455713" w:rsidP="00455713">
      <w:pPr>
        <w:numPr>
          <w:ilvl w:val="2"/>
          <w:numId w:val="2"/>
        </w:numPr>
        <w:tabs>
          <w:tab w:val="left" w:pos="840"/>
        </w:tabs>
        <w:spacing w:after="24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proofErr w:type="gramStart"/>
      <w:r w:rsidRPr="00455713">
        <w:rPr>
          <w:rFonts w:ascii="Century Schoolbook" w:eastAsia="Times New Roman" w:hAnsi="Century Schoolbook" w:cs="Century Schoolbook"/>
          <w:sz w:val="20"/>
          <w:szCs w:val="20"/>
        </w:rPr>
        <w:t>связана</w:t>
      </w:r>
      <w:proofErr w:type="gramEnd"/>
      <w:r w:rsidRPr="00455713">
        <w:rPr>
          <w:rFonts w:ascii="Century Schoolbook" w:eastAsia="Times New Roman" w:hAnsi="Century Schoolbook" w:cs="Century Schoolbook"/>
          <w:sz w:val="20"/>
          <w:szCs w:val="20"/>
        </w:rPr>
        <w:t xml:space="preserve"> с усвоением культурных норм.</w:t>
      </w:r>
    </w:p>
    <w:p w:rsidR="00455713" w:rsidRPr="00455713" w:rsidRDefault="00455713" w:rsidP="00455713">
      <w:pPr>
        <w:tabs>
          <w:tab w:val="left" w:leader="underscore" w:pos="3331"/>
        </w:tabs>
        <w:spacing w:before="240" w:after="240" w:line="254" w:lineRule="exact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 xml:space="preserve">Номера, под которыми указаны черты социализации, выпишите в порядке возрастания. </w:t>
      </w:r>
      <w:r w:rsidRPr="00455713">
        <w:rPr>
          <w:rFonts w:ascii="Century Schoolbook" w:eastAsia="Times New Roman" w:hAnsi="Century Schoolbook" w:cs="Century Schoolbook"/>
          <w:i/>
          <w:iCs/>
          <w:sz w:val="20"/>
          <w:szCs w:val="20"/>
        </w:rPr>
        <w:t>Ответ:</w:t>
      </w:r>
      <w:r w:rsidRPr="00455713">
        <w:rPr>
          <w:rFonts w:ascii="Century Schoolbook" w:eastAsia="Times New Roman" w:hAnsi="Century Schoolbook" w:cs="Century Schoolbook"/>
          <w:i/>
          <w:iCs/>
          <w:sz w:val="20"/>
          <w:szCs w:val="20"/>
        </w:rPr>
        <w:tab/>
      </w:r>
    </w:p>
    <w:p w:rsidR="00455713" w:rsidRPr="00455713" w:rsidRDefault="00455713" w:rsidP="00455713">
      <w:pPr>
        <w:spacing w:before="240" w:after="0" w:line="254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13">
        <w:rPr>
          <w:rFonts w:ascii="Century Schoolbook" w:eastAsia="Times New Roman" w:hAnsi="Century Schoolbook" w:cs="Century Schoolbook"/>
          <w:sz w:val="20"/>
          <w:szCs w:val="20"/>
        </w:rPr>
        <w:t>Установите соответствие между формами воспитания и их проявлениями: к каждой позиции, данной в первом</w:t>
      </w:r>
    </w:p>
    <w:p w:rsidR="008A579B" w:rsidRPr="008A579B" w:rsidRDefault="008A579B" w:rsidP="008A579B">
      <w:pPr>
        <w:spacing w:after="0" w:line="254" w:lineRule="exact"/>
        <w:ind w:left="600" w:right="4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время уборки квартиры. Это пример:</w:t>
      </w:r>
    </w:p>
    <w:p w:rsidR="008A579B" w:rsidRPr="008A579B" w:rsidRDefault="008A579B" w:rsidP="008A579B">
      <w:pPr>
        <w:numPr>
          <w:ilvl w:val="0"/>
          <w:numId w:val="3"/>
        </w:numPr>
        <w:tabs>
          <w:tab w:val="left" w:pos="840"/>
        </w:tabs>
        <w:spacing w:after="0" w:line="254" w:lineRule="exact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целенаправленного воспитания в семье;</w:t>
      </w:r>
    </w:p>
    <w:p w:rsidR="008A579B" w:rsidRPr="008A579B" w:rsidRDefault="008A579B" w:rsidP="008A579B">
      <w:pPr>
        <w:numPr>
          <w:ilvl w:val="0"/>
          <w:numId w:val="3"/>
        </w:numPr>
        <w:tabs>
          <w:tab w:val="left" w:pos="845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стихийного воспитания в семье;</w:t>
      </w:r>
    </w:p>
    <w:p w:rsidR="008A579B" w:rsidRPr="008A579B" w:rsidRDefault="008A579B" w:rsidP="008A579B">
      <w:pPr>
        <w:numPr>
          <w:ilvl w:val="0"/>
          <w:numId w:val="3"/>
        </w:numPr>
        <w:tabs>
          <w:tab w:val="left" w:pos="854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продолженной социализации;</w:t>
      </w:r>
    </w:p>
    <w:p w:rsidR="008A579B" w:rsidRPr="008A579B" w:rsidRDefault="008A579B" w:rsidP="008A579B">
      <w:pPr>
        <w:numPr>
          <w:ilvl w:val="0"/>
          <w:numId w:val="3"/>
        </w:numPr>
        <w:tabs>
          <w:tab w:val="left" w:pos="854"/>
        </w:tabs>
        <w:spacing w:after="24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влияния дальней социальной среды.</w:t>
      </w:r>
    </w:p>
    <w:p w:rsidR="008A579B" w:rsidRPr="008A579B" w:rsidRDefault="008A579B" w:rsidP="008A579B">
      <w:pPr>
        <w:spacing w:before="240" w:after="0" w:line="254" w:lineRule="exact"/>
        <w:ind w:left="600" w:right="4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  <w:u w:val="single"/>
        </w:rPr>
        <w:t>| В1 I</w:t>
      </w:r>
      <w:proofErr w:type="gramStart"/>
      <w:r w:rsidRPr="008A579B">
        <w:rPr>
          <w:rFonts w:ascii="Century Schoolbook" w:eastAsia="Times New Roman" w:hAnsi="Century Schoolbook" w:cs="Century Schoolbook"/>
          <w:sz w:val="20"/>
          <w:szCs w:val="20"/>
        </w:rPr>
        <w:t xml:space="preserve"> Н</w:t>
      </w:r>
      <w:proofErr w:type="gramEnd"/>
      <w:r w:rsidRPr="008A579B">
        <w:rPr>
          <w:rFonts w:ascii="Century Schoolbook" w:eastAsia="Times New Roman" w:hAnsi="Century Schoolbook" w:cs="Century Schoolbook"/>
          <w:sz w:val="20"/>
          <w:szCs w:val="20"/>
        </w:rPr>
        <w:t>айдите черты сходства и отличия целенаправленного и стихийного воспитания.</w:t>
      </w:r>
    </w:p>
    <w:p w:rsidR="008A579B" w:rsidRPr="008A579B" w:rsidRDefault="008A579B" w:rsidP="008A579B">
      <w:pPr>
        <w:numPr>
          <w:ilvl w:val="1"/>
          <w:numId w:val="3"/>
        </w:numPr>
        <w:tabs>
          <w:tab w:val="left" w:pos="84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Проходит неосознанно;</w:t>
      </w:r>
    </w:p>
    <w:p w:rsidR="008A579B" w:rsidRPr="008A579B" w:rsidRDefault="008A579B" w:rsidP="008A579B">
      <w:pPr>
        <w:numPr>
          <w:ilvl w:val="1"/>
          <w:numId w:val="3"/>
        </w:numPr>
        <w:tabs>
          <w:tab w:val="left" w:pos="85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определяется обществом;</w:t>
      </w:r>
    </w:p>
    <w:p w:rsidR="008A579B" w:rsidRPr="008A579B" w:rsidRDefault="008A579B" w:rsidP="008A579B">
      <w:pPr>
        <w:numPr>
          <w:ilvl w:val="1"/>
          <w:numId w:val="3"/>
        </w:numPr>
        <w:tabs>
          <w:tab w:val="left" w:pos="85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формирует личность человека;</w:t>
      </w:r>
    </w:p>
    <w:p w:rsidR="008A579B" w:rsidRPr="008A579B" w:rsidRDefault="008A579B" w:rsidP="008A579B">
      <w:pPr>
        <w:numPr>
          <w:ilvl w:val="1"/>
          <w:numId w:val="3"/>
        </w:numPr>
        <w:tabs>
          <w:tab w:val="left" w:pos="854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прививается через повторение и закрепление;</w:t>
      </w:r>
    </w:p>
    <w:p w:rsidR="008A579B" w:rsidRPr="008A579B" w:rsidRDefault="008A579B" w:rsidP="008A579B">
      <w:pPr>
        <w:numPr>
          <w:ilvl w:val="1"/>
          <w:numId w:val="3"/>
        </w:numPr>
        <w:tabs>
          <w:tab w:val="left" w:pos="845"/>
        </w:tabs>
        <w:spacing w:after="24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является частью социализации.</w:t>
      </w:r>
    </w:p>
    <w:p w:rsidR="008A579B" w:rsidRPr="008A579B" w:rsidRDefault="008A579B" w:rsidP="008A579B">
      <w:pPr>
        <w:spacing w:before="240" w:after="120" w:line="259" w:lineRule="exact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Выберите и запишите в первую колонку таблицы поряд</w:t>
      </w:r>
      <w:r w:rsidRPr="008A579B">
        <w:rPr>
          <w:rFonts w:ascii="Century Schoolbook" w:eastAsia="Times New Roman" w:hAnsi="Century Schoolbook" w:cs="Century Schoolbook"/>
          <w:sz w:val="20"/>
          <w:szCs w:val="20"/>
        </w:rPr>
        <w:softHyphen/>
        <w:t>ковые номера черт сходства, а во вторую колонку — по</w:t>
      </w:r>
      <w:r w:rsidRPr="008A579B">
        <w:rPr>
          <w:rFonts w:ascii="Century Schoolbook" w:eastAsia="Times New Roman" w:hAnsi="Century Schoolbook" w:cs="Century Schoolbook"/>
          <w:sz w:val="20"/>
          <w:szCs w:val="20"/>
        </w:rPr>
        <w:softHyphen/>
        <w:t>рядковые номера черт отличия.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2923"/>
      </w:tblGrid>
      <w:tr w:rsidR="008A579B" w:rsidRPr="008A5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Century Schoolbook" w:eastAsia="Times New Roman" w:hAnsi="Century Schoolbook" w:cs="Century Schoolbook"/>
                <w:sz w:val="20"/>
                <w:szCs w:val="20"/>
              </w:rPr>
              <w:t>Черты сходства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Century Schoolbook" w:eastAsia="Times New Roman" w:hAnsi="Century Schoolbook" w:cs="Century Schoolbook"/>
                <w:sz w:val="20"/>
                <w:szCs w:val="20"/>
              </w:rPr>
              <w:t>Черты отличия</w:t>
            </w:r>
          </w:p>
        </w:tc>
      </w:tr>
      <w:tr w:rsidR="008A579B" w:rsidRPr="008A5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A579B" w:rsidRPr="008A579B" w:rsidRDefault="008A579B" w:rsidP="008A579B">
      <w:pPr>
        <w:spacing w:before="30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В</w:t>
      </w:r>
      <w:proofErr w:type="gramStart"/>
      <w:r w:rsidRPr="008A579B">
        <w:rPr>
          <w:rFonts w:ascii="Century Schoolbook" w:eastAsia="Times New Roman" w:hAnsi="Century Schoolbook" w:cs="Century Schoolbook"/>
          <w:sz w:val="20"/>
          <w:szCs w:val="20"/>
        </w:rPr>
        <w:t>2</w:t>
      </w:r>
      <w:proofErr w:type="gramEnd"/>
    </w:p>
    <w:p w:rsidR="008A579B" w:rsidRPr="008A579B" w:rsidRDefault="008A579B" w:rsidP="008A579B">
      <w:pPr>
        <w:spacing w:after="0" w:line="254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Найдите в предложенном списке черты социализации.</w:t>
      </w:r>
    </w:p>
    <w:p w:rsidR="008A579B" w:rsidRPr="008A579B" w:rsidRDefault="008A579B" w:rsidP="008A579B">
      <w:pPr>
        <w:numPr>
          <w:ilvl w:val="2"/>
          <w:numId w:val="3"/>
        </w:numPr>
        <w:tabs>
          <w:tab w:val="left" w:pos="845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Завершается с наступлением зрелости человека;</w:t>
      </w:r>
    </w:p>
    <w:p w:rsidR="008A579B" w:rsidRPr="008A579B" w:rsidRDefault="008A579B" w:rsidP="008A579B">
      <w:pPr>
        <w:numPr>
          <w:ilvl w:val="2"/>
          <w:numId w:val="3"/>
        </w:numPr>
        <w:tabs>
          <w:tab w:val="left" w:pos="854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proofErr w:type="gramStart"/>
      <w:r w:rsidRPr="008A579B">
        <w:rPr>
          <w:rFonts w:ascii="Century Schoolbook" w:eastAsia="Times New Roman" w:hAnsi="Century Schoolbook" w:cs="Century Schoolbook"/>
          <w:sz w:val="20"/>
          <w:szCs w:val="20"/>
        </w:rPr>
        <w:t>невозможна</w:t>
      </w:r>
      <w:proofErr w:type="gramEnd"/>
      <w:r w:rsidRPr="008A579B">
        <w:rPr>
          <w:rFonts w:ascii="Century Schoolbook" w:eastAsia="Times New Roman" w:hAnsi="Century Schoolbook" w:cs="Century Schoolbook"/>
          <w:sz w:val="20"/>
          <w:szCs w:val="20"/>
        </w:rPr>
        <w:t xml:space="preserve"> вне общества;</w:t>
      </w:r>
    </w:p>
    <w:p w:rsidR="008A579B" w:rsidRPr="008A579B" w:rsidRDefault="008A579B" w:rsidP="008A579B">
      <w:pPr>
        <w:numPr>
          <w:ilvl w:val="2"/>
          <w:numId w:val="3"/>
        </w:numPr>
        <w:tabs>
          <w:tab w:val="left" w:pos="854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proofErr w:type="gramStart"/>
      <w:r w:rsidRPr="008A579B">
        <w:rPr>
          <w:rFonts w:ascii="Century Schoolbook" w:eastAsia="Times New Roman" w:hAnsi="Century Schoolbook" w:cs="Century Schoolbook"/>
          <w:sz w:val="20"/>
          <w:szCs w:val="20"/>
        </w:rPr>
        <w:t>возможна</w:t>
      </w:r>
      <w:proofErr w:type="gramEnd"/>
      <w:r w:rsidRPr="008A579B">
        <w:rPr>
          <w:rFonts w:ascii="Century Schoolbook" w:eastAsia="Times New Roman" w:hAnsi="Century Schoolbook" w:cs="Century Schoolbook"/>
          <w:sz w:val="20"/>
          <w:szCs w:val="20"/>
        </w:rPr>
        <w:t xml:space="preserve"> вне общества;</w:t>
      </w:r>
    </w:p>
    <w:p w:rsidR="008A579B" w:rsidRPr="008A579B" w:rsidRDefault="008A579B" w:rsidP="008A579B">
      <w:pPr>
        <w:numPr>
          <w:ilvl w:val="2"/>
          <w:numId w:val="3"/>
        </w:numPr>
        <w:tabs>
          <w:tab w:val="left" w:pos="859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не включает в себя процесс воспитания;</w:t>
      </w:r>
    </w:p>
    <w:p w:rsidR="008A579B" w:rsidRPr="008A579B" w:rsidRDefault="008A579B" w:rsidP="008A579B">
      <w:pPr>
        <w:numPr>
          <w:ilvl w:val="2"/>
          <w:numId w:val="3"/>
        </w:numPr>
        <w:tabs>
          <w:tab w:val="left" w:pos="85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не включает в себя процесс самовоспитания;</w:t>
      </w:r>
    </w:p>
    <w:p w:rsidR="008A579B" w:rsidRPr="008A579B" w:rsidRDefault="008A579B" w:rsidP="008A579B">
      <w:pPr>
        <w:numPr>
          <w:ilvl w:val="2"/>
          <w:numId w:val="3"/>
        </w:numPr>
        <w:tabs>
          <w:tab w:val="left" w:pos="850"/>
        </w:tabs>
        <w:spacing w:after="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proofErr w:type="gramStart"/>
      <w:r w:rsidRPr="008A579B">
        <w:rPr>
          <w:rFonts w:ascii="Century Schoolbook" w:eastAsia="Times New Roman" w:hAnsi="Century Schoolbook" w:cs="Century Schoolbook"/>
          <w:sz w:val="20"/>
          <w:szCs w:val="20"/>
        </w:rPr>
        <w:t>связана</w:t>
      </w:r>
      <w:proofErr w:type="gramEnd"/>
      <w:r w:rsidRPr="008A579B">
        <w:rPr>
          <w:rFonts w:ascii="Century Schoolbook" w:eastAsia="Times New Roman" w:hAnsi="Century Schoolbook" w:cs="Century Schoolbook"/>
          <w:sz w:val="20"/>
          <w:szCs w:val="20"/>
        </w:rPr>
        <w:t xml:space="preserve"> с освоением социальных ролей;</w:t>
      </w:r>
    </w:p>
    <w:p w:rsidR="008A579B" w:rsidRPr="008A579B" w:rsidRDefault="008A579B" w:rsidP="008A579B">
      <w:pPr>
        <w:numPr>
          <w:ilvl w:val="2"/>
          <w:numId w:val="3"/>
        </w:numPr>
        <w:tabs>
          <w:tab w:val="left" w:pos="840"/>
        </w:tabs>
        <w:spacing w:after="240" w:line="254" w:lineRule="exact"/>
        <w:ind w:left="600"/>
        <w:jc w:val="both"/>
        <w:rPr>
          <w:rFonts w:ascii="Century Schoolbook" w:eastAsia="Times New Roman" w:hAnsi="Century Schoolbook" w:cs="Century Schoolbook"/>
          <w:sz w:val="20"/>
          <w:szCs w:val="20"/>
        </w:rPr>
      </w:pPr>
      <w:proofErr w:type="gramStart"/>
      <w:r w:rsidRPr="008A579B">
        <w:rPr>
          <w:rFonts w:ascii="Century Schoolbook" w:eastAsia="Times New Roman" w:hAnsi="Century Schoolbook" w:cs="Century Schoolbook"/>
          <w:sz w:val="20"/>
          <w:szCs w:val="20"/>
        </w:rPr>
        <w:t>связана</w:t>
      </w:r>
      <w:proofErr w:type="gramEnd"/>
      <w:r w:rsidRPr="008A579B">
        <w:rPr>
          <w:rFonts w:ascii="Century Schoolbook" w:eastAsia="Times New Roman" w:hAnsi="Century Schoolbook" w:cs="Century Schoolbook"/>
          <w:sz w:val="20"/>
          <w:szCs w:val="20"/>
        </w:rPr>
        <w:t xml:space="preserve"> с усвоением культурных норм.</w:t>
      </w:r>
    </w:p>
    <w:p w:rsidR="008A579B" w:rsidRPr="008A579B" w:rsidRDefault="008A579B" w:rsidP="008A579B">
      <w:pPr>
        <w:tabs>
          <w:tab w:val="left" w:leader="underscore" w:pos="3331"/>
        </w:tabs>
        <w:spacing w:before="240" w:after="240" w:line="254" w:lineRule="exact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 xml:space="preserve">Номера, под которыми указаны черты социализации, выпишите в порядке возрастания. </w:t>
      </w:r>
      <w:r w:rsidRPr="008A579B">
        <w:rPr>
          <w:rFonts w:ascii="Century Schoolbook" w:eastAsia="Times New Roman" w:hAnsi="Century Schoolbook" w:cs="Century Schoolbook"/>
          <w:i/>
          <w:iCs/>
          <w:sz w:val="20"/>
          <w:szCs w:val="20"/>
        </w:rPr>
        <w:t>Ответ:</w:t>
      </w:r>
      <w:r w:rsidRPr="008A579B">
        <w:rPr>
          <w:rFonts w:ascii="Century Schoolbook" w:eastAsia="Times New Roman" w:hAnsi="Century Schoolbook" w:cs="Century Schoolbook"/>
          <w:i/>
          <w:iCs/>
          <w:sz w:val="20"/>
          <w:szCs w:val="20"/>
        </w:rPr>
        <w:tab/>
      </w:r>
    </w:p>
    <w:p w:rsidR="008A579B" w:rsidRPr="008A579B" w:rsidRDefault="008A579B" w:rsidP="008A579B">
      <w:pPr>
        <w:spacing w:before="240" w:after="0" w:line="254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Установите соответствие между формами воспитания и их проявлениями: к каждой позиции, данной в первом</w:t>
      </w:r>
    </w:p>
    <w:p w:rsidR="008A579B" w:rsidRPr="008A579B" w:rsidRDefault="008A579B" w:rsidP="008A579B">
      <w:pPr>
        <w:spacing w:after="120" w:line="259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79B">
        <w:rPr>
          <w:rFonts w:ascii="Century Schoolbook" w:eastAsia="Times New Roman" w:hAnsi="Century Schoolbook" w:cs="Century Schoolbook"/>
          <w:sz w:val="20"/>
          <w:szCs w:val="20"/>
        </w:rPr>
        <w:lastRenderedPageBreak/>
        <w:t>столбце</w:t>
      </w:r>
      <w:proofErr w:type="gramEnd"/>
      <w:r w:rsidRPr="008A579B">
        <w:rPr>
          <w:rFonts w:ascii="Century Schoolbook" w:eastAsia="Times New Roman" w:hAnsi="Century Schoolbook" w:cs="Century Schoolbook"/>
          <w:sz w:val="20"/>
          <w:szCs w:val="20"/>
        </w:rPr>
        <w:t>, подберите соответствующую позицию из второ</w:t>
      </w:r>
      <w:r w:rsidRPr="008A579B">
        <w:rPr>
          <w:rFonts w:ascii="Century Schoolbook" w:eastAsia="Times New Roman" w:hAnsi="Century Schoolbook" w:cs="Century Schoolbook"/>
          <w:sz w:val="20"/>
          <w:szCs w:val="20"/>
        </w:rPr>
        <w:softHyphen/>
        <w:t>го столбца.</w:t>
      </w:r>
    </w:p>
    <w:p w:rsidR="008A579B" w:rsidRPr="008A579B" w:rsidRDefault="008A579B" w:rsidP="008A579B">
      <w:pPr>
        <w:spacing w:before="120" w:after="120" w:line="240" w:lineRule="auto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ПРОЯВЛЕНИЯ</w:t>
      </w:r>
    </w:p>
    <w:p w:rsidR="008A579B" w:rsidRPr="008A579B" w:rsidRDefault="008A579B" w:rsidP="008A579B">
      <w:pPr>
        <w:numPr>
          <w:ilvl w:val="3"/>
          <w:numId w:val="3"/>
        </w:numPr>
        <w:tabs>
          <w:tab w:val="left" w:pos="279"/>
        </w:tabs>
        <w:spacing w:before="120" w:after="0" w:line="274" w:lineRule="exact"/>
        <w:ind w:left="20" w:right="20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Любить родителей и за</w:t>
      </w:r>
      <w:r w:rsidRPr="008A579B">
        <w:rPr>
          <w:rFonts w:ascii="Century Schoolbook" w:eastAsia="Times New Roman" w:hAnsi="Century Schoolbook" w:cs="Century Schoolbook"/>
          <w:sz w:val="20"/>
          <w:szCs w:val="20"/>
        </w:rPr>
        <w:softHyphen/>
        <w:t>ботиться о них.</w:t>
      </w:r>
    </w:p>
    <w:p w:rsidR="008A579B" w:rsidRPr="008A579B" w:rsidRDefault="008A579B" w:rsidP="008A579B">
      <w:pPr>
        <w:numPr>
          <w:ilvl w:val="3"/>
          <w:numId w:val="3"/>
        </w:numPr>
        <w:tabs>
          <w:tab w:val="left" w:pos="274"/>
        </w:tabs>
        <w:spacing w:after="0" w:line="274" w:lineRule="exact"/>
        <w:ind w:left="20" w:right="20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Уступать место в транс</w:t>
      </w:r>
      <w:r w:rsidRPr="008A579B">
        <w:rPr>
          <w:rFonts w:ascii="Century Schoolbook" w:eastAsia="Times New Roman" w:hAnsi="Century Schoolbook" w:cs="Century Schoolbook"/>
          <w:sz w:val="20"/>
          <w:szCs w:val="20"/>
        </w:rPr>
        <w:softHyphen/>
        <w:t>порте пожилым людям.</w:t>
      </w:r>
    </w:p>
    <w:p w:rsidR="008A579B" w:rsidRPr="008A579B" w:rsidRDefault="008A579B" w:rsidP="008A579B">
      <w:pPr>
        <w:numPr>
          <w:ilvl w:val="3"/>
          <w:numId w:val="3"/>
        </w:numPr>
        <w:tabs>
          <w:tab w:val="left" w:pos="322"/>
        </w:tabs>
        <w:spacing w:after="240" w:line="274" w:lineRule="exact"/>
        <w:ind w:left="3160" w:right="20" w:hanging="3140"/>
        <w:rPr>
          <w:rFonts w:ascii="Century Schoolbook" w:eastAsia="Times New Roman" w:hAnsi="Century Schoolbook" w:cs="Century Schoolbook"/>
          <w:sz w:val="20"/>
          <w:szCs w:val="20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Чистить зубы утром и вечером.</w:t>
      </w:r>
    </w:p>
    <w:p w:rsidR="008A579B" w:rsidRPr="008A579B" w:rsidRDefault="008A579B" w:rsidP="008A579B">
      <w:pPr>
        <w:spacing w:before="240" w:after="1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Запишите в таблицу выбранные цифры.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56"/>
        <w:gridCol w:w="475"/>
      </w:tblGrid>
      <w:tr w:rsidR="008A579B" w:rsidRPr="008A5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Century Schoolbook" w:eastAsia="Times New Roman" w:hAnsi="Century Schoolbook" w:cs="Century Schoolbook"/>
                <w:sz w:val="20"/>
                <w:szCs w:val="20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Century Schoolbook" w:eastAsia="Times New Roman" w:hAnsi="Century Schoolbook" w:cs="Century Schoolbook"/>
                <w:sz w:val="20"/>
                <w:szCs w:val="20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Century Schoolbook" w:eastAsia="Times New Roman" w:hAnsi="Century Schoolbook" w:cs="Century Schoolbook"/>
                <w:sz w:val="20"/>
                <w:szCs w:val="20"/>
              </w:rPr>
              <w:t>В</w:t>
            </w:r>
          </w:p>
        </w:tc>
      </w:tr>
      <w:tr w:rsidR="008A579B" w:rsidRPr="008A5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9B" w:rsidRPr="008A579B" w:rsidRDefault="008A579B" w:rsidP="008A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A579B" w:rsidRPr="008A579B" w:rsidRDefault="008A579B" w:rsidP="008A579B">
      <w:pPr>
        <w:spacing w:before="420" w:after="240" w:line="264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Все перечисленные ниже термины, за исключением од</w:t>
      </w:r>
      <w:r w:rsidRPr="008A579B">
        <w:rPr>
          <w:rFonts w:ascii="Century Schoolbook" w:eastAsia="Times New Roman" w:hAnsi="Century Schoolbook" w:cs="Century Schoolbook"/>
          <w:sz w:val="20"/>
          <w:szCs w:val="20"/>
        </w:rPr>
        <w:softHyphen/>
        <w:t xml:space="preserve">ного, относятся к понятию «воспитание». </w:t>
      </w:r>
      <w:r w:rsidRPr="008A579B">
        <w:rPr>
          <w:rFonts w:ascii="Century Schoolbook" w:eastAsia="Times New Roman" w:hAnsi="Century Schoolbook" w:cs="Century Schoolbook"/>
          <w:i/>
          <w:iCs/>
          <w:sz w:val="20"/>
          <w:szCs w:val="20"/>
        </w:rPr>
        <w:t>Бытовые правила, культурные правила, самореализа</w:t>
      </w:r>
      <w:r w:rsidRPr="008A579B">
        <w:rPr>
          <w:rFonts w:ascii="Century Schoolbook" w:eastAsia="Times New Roman" w:hAnsi="Century Schoolbook" w:cs="Century Schoolbook"/>
          <w:i/>
          <w:iCs/>
          <w:sz w:val="20"/>
          <w:szCs w:val="20"/>
        </w:rPr>
        <w:softHyphen/>
        <w:t>ция, ценности и идеалы.</w:t>
      </w:r>
    </w:p>
    <w:p w:rsidR="008A579B" w:rsidRPr="008A579B" w:rsidRDefault="008A579B" w:rsidP="008A579B">
      <w:pPr>
        <w:spacing w:before="240" w:after="0" w:line="274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8A579B">
        <w:rPr>
          <w:rFonts w:ascii="Century Schoolbook" w:eastAsia="Times New Roman" w:hAnsi="Century Schoolbook" w:cs="Century Schoolbook"/>
          <w:sz w:val="20"/>
          <w:szCs w:val="20"/>
        </w:rPr>
        <w:t>Найдите и укажите термин, «выпадающий» из этого ряда.</w:t>
      </w:r>
    </w:p>
    <w:p w:rsidR="007D3888" w:rsidRDefault="008A579B" w:rsidP="008A579B">
      <w:r w:rsidRPr="008A579B">
        <w:rPr>
          <w:rFonts w:ascii="Century Schoolbook" w:eastAsia="Times New Roman" w:hAnsi="Century Schoolbook" w:cs="Century Schoolbook"/>
          <w:i/>
          <w:iCs/>
          <w:sz w:val="20"/>
          <w:szCs w:val="20"/>
        </w:rPr>
        <w:t>Ответ:</w:t>
      </w:r>
      <w:r w:rsidRPr="008A579B">
        <w:rPr>
          <w:rFonts w:ascii="Century Schoolbook" w:eastAsia="Times New Roman" w:hAnsi="Century Schoolbook" w:cs="Century Schoolbook"/>
          <w:i/>
          <w:iCs/>
          <w:sz w:val="20"/>
          <w:szCs w:val="20"/>
        </w:rPr>
        <w:tab/>
      </w:r>
    </w:p>
    <w:sectPr w:rsidR="007D3888" w:rsidSect="0045571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68A6947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6A3D69E7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55713"/>
    <w:rsid w:val="00455713"/>
    <w:rsid w:val="007D3888"/>
    <w:rsid w:val="008A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2011-09-18T04:09:00Z</dcterms:created>
  <dcterms:modified xsi:type="dcterms:W3CDTF">2011-09-18T04:12:00Z</dcterms:modified>
</cp:coreProperties>
</file>