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1A" w:rsidRPr="00C23972" w:rsidRDefault="000A101A" w:rsidP="000A10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1BA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C72072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0A101A" w:rsidRPr="006641BA" w:rsidRDefault="003B7884" w:rsidP="000A10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1B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0A101A" w:rsidRPr="006641BA">
        <w:rPr>
          <w:rFonts w:ascii="Times New Roman" w:hAnsi="Times New Roman" w:cs="Times New Roman"/>
          <w:b/>
          <w:sz w:val="28"/>
          <w:szCs w:val="28"/>
        </w:rPr>
        <w:t>«Психологический портрет учителя профессионала».</w:t>
      </w:r>
    </w:p>
    <w:p w:rsidR="000A101A" w:rsidRDefault="00C23972" w:rsidP="000A1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любой </w:t>
      </w:r>
      <w:bookmarkStart w:id="0" w:name="_GoBack"/>
      <w:bookmarkEnd w:id="0"/>
      <w:r w:rsidR="000A101A">
        <w:rPr>
          <w:rFonts w:ascii="Times New Roman" w:hAnsi="Times New Roman" w:cs="Times New Roman"/>
          <w:sz w:val="28"/>
          <w:szCs w:val="28"/>
        </w:rPr>
        <w:t xml:space="preserve"> школе есть учителя, способные   к профессиональному и личностному росту. Именно они помогают своим воспитанникам  преодолеть отчуждение от школы, благодаря этим учителям ученики идут на уроки не с отвращением и страхом, а с интересом и удовольствием.</w:t>
      </w:r>
    </w:p>
    <w:p w:rsidR="000A101A" w:rsidRDefault="000A101A" w:rsidP="000A1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Учитель профессионал справедлив и честен перед собой, своими учениками коллегами, он чувствует состояние другого человека, умеет наладить контакт с каждым учеником . Он гибок, т.е. способен проявить большую жёсткость или мягкость в зависимости от ситуации. Умеет задавать вопросы, может показать свою компетентность в преподаваемом предмете, устанавливает чёткие процедуры проверки знаний учеников,  при этом демонстрируя желание помощь учащимся.</w:t>
      </w:r>
      <w:r w:rsidR="003B7884">
        <w:rPr>
          <w:rFonts w:ascii="Times New Roman" w:hAnsi="Times New Roman" w:cs="Times New Roman"/>
          <w:sz w:val="28"/>
          <w:szCs w:val="28"/>
        </w:rPr>
        <w:t xml:space="preserve"> Такой учитель любит и умеет экспериментировать,</w:t>
      </w:r>
      <w:r w:rsidR="006641BA">
        <w:rPr>
          <w:rFonts w:ascii="Times New Roman" w:hAnsi="Times New Roman" w:cs="Times New Roman"/>
          <w:sz w:val="28"/>
          <w:szCs w:val="28"/>
        </w:rPr>
        <w:t xml:space="preserve"> ищет новые формы и методы работы.</w:t>
      </w:r>
    </w:p>
    <w:p w:rsidR="003B7884" w:rsidRDefault="003B7884" w:rsidP="000A1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Исследование профессиональных </w:t>
      </w:r>
      <w:r w:rsidR="00CD63C9">
        <w:rPr>
          <w:rFonts w:ascii="Times New Roman" w:hAnsi="Times New Roman" w:cs="Times New Roman"/>
          <w:sz w:val="28"/>
          <w:szCs w:val="28"/>
        </w:rPr>
        <w:t xml:space="preserve"> компетенций учителя позволило выделить блок профессионально важных качеств:</w:t>
      </w:r>
    </w:p>
    <w:p w:rsidR="00CD63C9" w:rsidRPr="008618E2" w:rsidRDefault="00CD63C9" w:rsidP="00CD63C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18E2">
        <w:rPr>
          <w:rFonts w:ascii="Times New Roman" w:hAnsi="Times New Roman" w:cs="Times New Roman"/>
          <w:b/>
          <w:sz w:val="28"/>
          <w:szCs w:val="28"/>
        </w:rPr>
        <w:t>Ценностные ориентации.</w:t>
      </w:r>
    </w:p>
    <w:p w:rsidR="00CD63C9" w:rsidRDefault="00CD63C9" w:rsidP="00CD63C9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 важные качества учителя- любовь к детям, стремление понять и помочь. Если общение с детьми не является приоритетной ценностью  учителя, ему не стоит рассчитывать на любовь  и доверие детей, даже если он прекрасно знает свой предмет и методику преподавания.</w:t>
      </w:r>
    </w:p>
    <w:p w:rsidR="00CD63C9" w:rsidRPr="008618E2" w:rsidRDefault="00CD63C9" w:rsidP="00CD63C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18E2">
        <w:rPr>
          <w:rFonts w:ascii="Times New Roman" w:hAnsi="Times New Roman" w:cs="Times New Roman"/>
          <w:b/>
          <w:sz w:val="28"/>
          <w:szCs w:val="28"/>
        </w:rPr>
        <w:t>Стиль преподавания.</w:t>
      </w:r>
    </w:p>
    <w:p w:rsidR="00CD63C9" w:rsidRDefault="00CD63C9" w:rsidP="00CD63C9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формирование стиля  оказывает влияние целый ряд факторов: Личностные особенности, жизненные установки, опыт работы.</w:t>
      </w:r>
    </w:p>
    <w:p w:rsidR="00916683" w:rsidRDefault="00CD63C9" w:rsidP="00CD63C9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</w:t>
      </w:r>
      <w:r w:rsidR="009166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выделяют 3 стиля преподавания: </w:t>
      </w:r>
    </w:p>
    <w:p w:rsidR="00916683" w:rsidRDefault="00916683" w:rsidP="00CD63C9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63C9">
        <w:rPr>
          <w:rFonts w:ascii="Times New Roman" w:hAnsi="Times New Roman" w:cs="Times New Roman"/>
          <w:sz w:val="28"/>
          <w:szCs w:val="28"/>
        </w:rPr>
        <w:t>демократический</w:t>
      </w:r>
      <w:r>
        <w:rPr>
          <w:rFonts w:ascii="Times New Roman" w:hAnsi="Times New Roman" w:cs="Times New Roman"/>
          <w:sz w:val="28"/>
          <w:szCs w:val="28"/>
        </w:rPr>
        <w:t xml:space="preserve"> (учитываются интересы и мнение уч-ся, </w:t>
      </w:r>
    </w:p>
    <w:p w:rsidR="00CD63C9" w:rsidRDefault="00916683" w:rsidP="00CD63C9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стиль «согласия»);</w:t>
      </w:r>
    </w:p>
    <w:p w:rsidR="00916683" w:rsidRDefault="00916683" w:rsidP="00CD63C9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либеральный «попустительский» (уч-ся предоставлены сами себе, принятие решений и инициатива передаётся детям, организация и контроль деятельности  учащиеся осуществляют без системы.)</w:t>
      </w:r>
    </w:p>
    <w:p w:rsidR="00916683" w:rsidRDefault="008618E2" w:rsidP="00CD63C9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916683">
        <w:rPr>
          <w:rFonts w:ascii="Times New Roman" w:hAnsi="Times New Roman" w:cs="Times New Roman"/>
          <w:sz w:val="28"/>
          <w:szCs w:val="28"/>
        </w:rPr>
        <w:t>вторитарный (Учителя навязывают своё мнение воспитанникам, стиль «подавления».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618E2" w:rsidRDefault="008618E2" w:rsidP="00CD63C9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Стиль преподавания может способствовать эффективной работы учителя  или осложнять выполнение учителем своих профессиональных обязанностей.</w:t>
      </w:r>
    </w:p>
    <w:p w:rsidR="006641BA" w:rsidRDefault="006641BA" w:rsidP="00CD63C9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6641BA" w:rsidRDefault="006641BA" w:rsidP="00CD63C9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8618E2" w:rsidRDefault="008618E2" w:rsidP="00CD63C9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8618E2" w:rsidRPr="00FF3E2B" w:rsidRDefault="008618E2" w:rsidP="008618E2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3E2B">
        <w:rPr>
          <w:rFonts w:ascii="Times New Roman" w:hAnsi="Times New Roman" w:cs="Times New Roman"/>
          <w:b/>
          <w:sz w:val="28"/>
          <w:szCs w:val="28"/>
        </w:rPr>
        <w:lastRenderedPageBreak/>
        <w:t>Самооценка.</w:t>
      </w:r>
    </w:p>
    <w:p w:rsidR="00FF3E2B" w:rsidRPr="0053175A" w:rsidRDefault="008618E2" w:rsidP="00FF3E2B">
      <w:pPr>
        <w:spacing w:after="0"/>
        <w:jc w:val="center"/>
        <w:rPr>
          <w:rFonts w:ascii="Monotype Corsiva" w:hAnsi="Monotype Corsiva"/>
        </w:rPr>
      </w:pPr>
      <w:r>
        <w:rPr>
          <w:rFonts w:ascii="Times New Roman" w:hAnsi="Times New Roman" w:cs="Times New Roman"/>
          <w:sz w:val="28"/>
          <w:szCs w:val="28"/>
        </w:rPr>
        <w:t>Самооценка или самовосприятие – это оценка человеком самого себя, своих возможностей, качеств и места  среди других людей. Представления учителя о принципах преподавания , вся его «личная педагогическая философия» во  многом  определяется его самооценкой. Учит</w:t>
      </w:r>
      <w:r w:rsidR="00FF3E2B">
        <w:rPr>
          <w:rFonts w:ascii="Times New Roman" w:hAnsi="Times New Roman" w:cs="Times New Roman"/>
          <w:sz w:val="28"/>
          <w:szCs w:val="28"/>
        </w:rPr>
        <w:t xml:space="preserve">елям , обладающим позитивным </w:t>
      </w:r>
      <w:r>
        <w:rPr>
          <w:rFonts w:ascii="Times New Roman" w:hAnsi="Times New Roman" w:cs="Times New Roman"/>
          <w:sz w:val="28"/>
          <w:szCs w:val="28"/>
        </w:rPr>
        <w:t xml:space="preserve">самовосприятием </w:t>
      </w:r>
      <w:r w:rsidR="00AC3C77">
        <w:rPr>
          <w:rFonts w:ascii="Times New Roman" w:hAnsi="Times New Roman" w:cs="Times New Roman"/>
          <w:sz w:val="28"/>
          <w:szCs w:val="28"/>
        </w:rPr>
        <w:t xml:space="preserve">, легко создавать на </w:t>
      </w:r>
      <w:r w:rsidR="00FF3E2B">
        <w:rPr>
          <w:rFonts w:ascii="Times New Roman" w:hAnsi="Times New Roman" w:cs="Times New Roman"/>
          <w:sz w:val="28"/>
          <w:szCs w:val="28"/>
        </w:rPr>
        <w:t xml:space="preserve">уроке атмосферу живого общения, </w:t>
      </w:r>
      <w:r w:rsidR="00AC3C77">
        <w:rPr>
          <w:rFonts w:ascii="Times New Roman" w:hAnsi="Times New Roman" w:cs="Times New Roman"/>
          <w:sz w:val="28"/>
          <w:szCs w:val="28"/>
        </w:rPr>
        <w:t xml:space="preserve">вступая с уч-ся в тесный контакт и оказывая </w:t>
      </w:r>
      <w:r w:rsidR="00FF3E2B">
        <w:rPr>
          <w:rFonts w:ascii="Times New Roman" w:hAnsi="Times New Roman" w:cs="Times New Roman"/>
          <w:sz w:val="28"/>
          <w:szCs w:val="28"/>
        </w:rPr>
        <w:t xml:space="preserve">им </w:t>
      </w:r>
    </w:p>
    <w:p w:rsidR="008618E2" w:rsidRDefault="00AC3C77" w:rsidP="008618E2">
      <w:pPr>
        <w:pStyle w:val="a7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психологическую поддержку.</w:t>
      </w:r>
    </w:p>
    <w:p w:rsidR="00AC3C77" w:rsidRDefault="00AC3C77" w:rsidP="00AC3C77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3E2B">
        <w:rPr>
          <w:rFonts w:ascii="Times New Roman" w:hAnsi="Times New Roman" w:cs="Times New Roman"/>
          <w:b/>
          <w:sz w:val="28"/>
          <w:szCs w:val="28"/>
        </w:rPr>
        <w:t>Уровень субъективного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C77" w:rsidRDefault="00AC3C77" w:rsidP="00AC3C77">
      <w:pPr>
        <w:pStyle w:val="a7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 учителя требует готовности отвечать  за другого человека, иногда ценой своего  душевного комфорта и личного времени. Учителя с высоким  субъективным уровнем не склонны подчинятся давлению других людей , остро реагируют на посягательства на личную свободу, обладают высокой поисковой активностью и уверенностью в себе.  Существует прямая зависимость  между уровнем  субъективного контроля  учителя и степенью его удовлетворённости своей профессиональной деятельностью. Учителя имеющие низкий уровень субъективного контроля, более других подвержены феномену «сгорания».</w:t>
      </w:r>
    </w:p>
    <w:p w:rsidR="00AC3C77" w:rsidRDefault="00AC3C77" w:rsidP="00AC3C77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3E2B">
        <w:rPr>
          <w:rFonts w:ascii="Times New Roman" w:hAnsi="Times New Roman" w:cs="Times New Roman"/>
          <w:b/>
          <w:sz w:val="28"/>
          <w:szCs w:val="28"/>
        </w:rPr>
        <w:t>Психоэмоциональное состояние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C77" w:rsidRDefault="00AC3C77" w:rsidP="00AC3C77">
      <w:pPr>
        <w:pStyle w:val="a7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поведения и восприятия учителя во многом  обусловлены  состоянием его нервной системы. При информационных и эмоциональных перегрузках</w:t>
      </w:r>
      <w:r w:rsidR="00FF3E2B">
        <w:rPr>
          <w:rFonts w:ascii="Times New Roman" w:hAnsi="Times New Roman" w:cs="Times New Roman"/>
          <w:sz w:val="28"/>
          <w:szCs w:val="28"/>
        </w:rPr>
        <w:t>, характерных для работы в школе, возможны проблемы со здоровьем.  Т.к. наша профессия на 1 месте в рейтинге профессий ведущих к профессиональному «выгоранию». Поэтому учитель профессионал должен владеть различными способами релаксации.</w:t>
      </w:r>
    </w:p>
    <w:p w:rsidR="00FF3E2B" w:rsidRDefault="00FF3E2B" w:rsidP="00AC3C77">
      <w:pPr>
        <w:pStyle w:val="a7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F3E2B" w:rsidRDefault="00FF3E2B" w:rsidP="00AC3C77">
      <w:pPr>
        <w:pStyle w:val="a7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F3E2B" w:rsidRPr="002C1333" w:rsidRDefault="00FF3E2B" w:rsidP="00FF3E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333">
        <w:rPr>
          <w:rFonts w:ascii="Times New Roman" w:hAnsi="Times New Roman" w:cs="Times New Roman"/>
          <w:b/>
          <w:sz w:val="28"/>
          <w:szCs w:val="28"/>
        </w:rPr>
        <w:t>Противострессовая памятка учителю</w:t>
      </w:r>
    </w:p>
    <w:p w:rsidR="00FF3E2B" w:rsidRPr="002C1333" w:rsidRDefault="00FF3E2B" w:rsidP="00FF3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333">
        <w:rPr>
          <w:rFonts w:ascii="Times New Roman" w:hAnsi="Times New Roman" w:cs="Times New Roman"/>
          <w:b/>
          <w:sz w:val="28"/>
          <w:szCs w:val="28"/>
        </w:rPr>
        <w:t xml:space="preserve">(способы снятия нервно-психологического напряжения) </w:t>
      </w:r>
    </w:p>
    <w:p w:rsidR="00FF3E2B" w:rsidRPr="002C1333" w:rsidRDefault="00FF3E2B" w:rsidP="00FF3E2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1333">
        <w:rPr>
          <w:rFonts w:ascii="Times New Roman" w:hAnsi="Times New Roman" w:cs="Times New Roman"/>
          <w:sz w:val="28"/>
          <w:szCs w:val="28"/>
        </w:rPr>
        <w:t>Противострессовое дыхание.  Вдохнуть глубоко 10 раз, при этом выдох  должен быть продолжительнее в 2 раза вдоха.</w:t>
      </w:r>
    </w:p>
    <w:p w:rsidR="00FF3E2B" w:rsidRPr="002C1333" w:rsidRDefault="00FF3E2B" w:rsidP="00FF3E2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1333">
        <w:rPr>
          <w:rFonts w:ascii="Times New Roman" w:hAnsi="Times New Roman" w:cs="Times New Roman"/>
          <w:sz w:val="28"/>
          <w:szCs w:val="28"/>
        </w:rPr>
        <w:t>Послушайте любимую музыку.  Рекомендуется инструментальная, классическая, звуки природы.</w:t>
      </w:r>
    </w:p>
    <w:p w:rsidR="00FF3E2B" w:rsidRPr="002C1333" w:rsidRDefault="00FF3E2B" w:rsidP="00FF3E2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1333">
        <w:rPr>
          <w:rFonts w:ascii="Times New Roman" w:hAnsi="Times New Roman" w:cs="Times New Roman"/>
          <w:sz w:val="28"/>
          <w:szCs w:val="28"/>
        </w:rPr>
        <w:t>Скомкать газету и выбросить её, можно порвать газету на мелкие кусочки.</w:t>
      </w:r>
    </w:p>
    <w:p w:rsidR="00FF3E2B" w:rsidRPr="002C1333" w:rsidRDefault="00FF3E2B" w:rsidP="00FF3E2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1333">
        <w:rPr>
          <w:rFonts w:ascii="Times New Roman" w:hAnsi="Times New Roman" w:cs="Times New Roman"/>
          <w:sz w:val="28"/>
          <w:szCs w:val="28"/>
        </w:rPr>
        <w:t>Примите контрастный душ или наполните ванну тёплой водой.</w:t>
      </w:r>
    </w:p>
    <w:p w:rsidR="00FF3E2B" w:rsidRPr="002C1333" w:rsidRDefault="00FF3E2B" w:rsidP="00FF3E2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1333">
        <w:rPr>
          <w:rFonts w:ascii="Times New Roman" w:hAnsi="Times New Roman" w:cs="Times New Roman"/>
          <w:sz w:val="28"/>
          <w:szCs w:val="28"/>
        </w:rPr>
        <w:t>Отвлечение любой деятельностью  н-р стирка белья, мытьё посуды и т.д.</w:t>
      </w:r>
    </w:p>
    <w:p w:rsidR="00FF3E2B" w:rsidRPr="002C1333" w:rsidRDefault="00FF3E2B" w:rsidP="00FF3E2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1333">
        <w:rPr>
          <w:rFonts w:ascii="Times New Roman" w:hAnsi="Times New Roman" w:cs="Times New Roman"/>
          <w:sz w:val="28"/>
          <w:szCs w:val="28"/>
        </w:rPr>
        <w:lastRenderedPageBreak/>
        <w:t>Общение. Заварите крепкого чая или сварите кофе, поговорите на отвлечённую тему с любым человеком.</w:t>
      </w:r>
    </w:p>
    <w:p w:rsidR="00FF3E2B" w:rsidRPr="002C1333" w:rsidRDefault="00FF3E2B" w:rsidP="00FF3E2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1333">
        <w:rPr>
          <w:rFonts w:ascii="Times New Roman" w:hAnsi="Times New Roman" w:cs="Times New Roman"/>
          <w:sz w:val="28"/>
          <w:szCs w:val="28"/>
        </w:rPr>
        <w:t>Прогулка на свежем воздухе. Больше ходить пешком для снятия мышечного напряжения и отрицательных эмоций.</w:t>
      </w:r>
    </w:p>
    <w:p w:rsidR="00FF3E2B" w:rsidRPr="002C1333" w:rsidRDefault="00FF3E2B" w:rsidP="0007280C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1333">
        <w:rPr>
          <w:rFonts w:ascii="Times New Roman" w:hAnsi="Times New Roman" w:cs="Times New Roman"/>
          <w:sz w:val="28"/>
          <w:szCs w:val="28"/>
        </w:rPr>
        <w:t>Научить жить с юмором «Юмор-соль жизни, говорил К. Чапек- кто лучше просолен, дольше живёт».</w:t>
      </w:r>
    </w:p>
    <w:p w:rsidR="008618E2" w:rsidRPr="002C1333" w:rsidRDefault="00FF3E2B" w:rsidP="0099154F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3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И вы опять полны сил и энергии!</w:t>
      </w:r>
    </w:p>
    <w:p w:rsidR="008618E2" w:rsidRPr="002C1333" w:rsidRDefault="008618E2" w:rsidP="00CD63C9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2C1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884" w:rsidRDefault="0099154F" w:rsidP="000A1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43758">
        <w:rPr>
          <w:rFonts w:ascii="Times New Roman" w:hAnsi="Times New Roman" w:cs="Times New Roman"/>
          <w:sz w:val="28"/>
          <w:szCs w:val="28"/>
        </w:rPr>
        <w:t>Мы с вами можем творить, двигаться, любить, мыслить,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758">
        <w:rPr>
          <w:rFonts w:ascii="Times New Roman" w:hAnsi="Times New Roman" w:cs="Times New Roman"/>
          <w:sz w:val="28"/>
          <w:szCs w:val="28"/>
        </w:rPr>
        <w:t>мечтать,</w:t>
      </w:r>
      <w:r w:rsidR="003B78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самосовершенствоваться . Вопрос лишь в том умеем ли мы это замечать, ощущать,  </w:t>
      </w:r>
      <w:r w:rsidR="003B7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радоваться</w:t>
      </w:r>
      <w:r w:rsidR="006641BA">
        <w:rPr>
          <w:rFonts w:ascii="Times New Roman" w:hAnsi="Times New Roman" w:cs="Times New Roman"/>
          <w:sz w:val="28"/>
          <w:szCs w:val="28"/>
        </w:rPr>
        <w:t>. Опорой в жизни является- позитивное отношение  к жизни. Жизнь ритмична: спады чередуются подъёмами.</w:t>
      </w:r>
      <w:r>
        <w:rPr>
          <w:rFonts w:ascii="Times New Roman" w:hAnsi="Times New Roman" w:cs="Times New Roman"/>
          <w:sz w:val="28"/>
          <w:szCs w:val="28"/>
        </w:rPr>
        <w:t xml:space="preserve"> Неурядицы- это норма жизни, они не должны занимать в нашем сознании  больше места, чем того стоят.   </w:t>
      </w:r>
    </w:p>
    <w:p w:rsidR="0099154F" w:rsidRDefault="0099154F" w:rsidP="000A1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Одним из способов  релаксации является   метод арттерапии- терапия искусством. Я хочу</w:t>
      </w:r>
      <w:r w:rsidR="005B3B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сейчас ваше ценное «Я» расслабилось после напряжённого трудового дня и предлагаю вам созерцание произведениями искусства  картин  в стиле Сальвадора Дали.</w:t>
      </w:r>
    </w:p>
    <w:p w:rsidR="005B3B69" w:rsidRDefault="0007280C" w:rsidP="000A1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B3B69">
        <w:rPr>
          <w:rFonts w:ascii="Times New Roman" w:hAnsi="Times New Roman" w:cs="Times New Roman"/>
          <w:sz w:val="28"/>
          <w:szCs w:val="28"/>
        </w:rPr>
        <w:t>(просмотр слайдов).</w:t>
      </w:r>
    </w:p>
    <w:p w:rsidR="006641BA" w:rsidRDefault="006641BA" w:rsidP="000A1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1BA" w:rsidRPr="000A101A" w:rsidRDefault="006641BA" w:rsidP="000A1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Заключение: Задача моего выступления была дать вам « информацию к размышлению». Учитель профессионал должен быть объективным и критичным не только к своим ученикам , но и к самому себе. Осознавать свои сильные и слабые стороны для дальнейшей реализации своего творческого потенциала.</w:t>
      </w:r>
    </w:p>
    <w:p w:rsidR="000A101A" w:rsidRPr="000A101A" w:rsidRDefault="006641BA" w:rsidP="000A1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0A101A" w:rsidRPr="000A101A" w:rsidSect="00D40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419" w:rsidRDefault="00320419" w:rsidP="000A101A">
      <w:pPr>
        <w:spacing w:after="0" w:line="240" w:lineRule="auto"/>
      </w:pPr>
      <w:r>
        <w:separator/>
      </w:r>
    </w:p>
  </w:endnote>
  <w:endnote w:type="continuationSeparator" w:id="0">
    <w:p w:rsidR="00320419" w:rsidRDefault="00320419" w:rsidP="000A1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419" w:rsidRDefault="00320419" w:rsidP="000A101A">
      <w:pPr>
        <w:spacing w:after="0" w:line="240" w:lineRule="auto"/>
      </w:pPr>
      <w:r>
        <w:separator/>
      </w:r>
    </w:p>
  </w:footnote>
  <w:footnote w:type="continuationSeparator" w:id="0">
    <w:p w:rsidR="00320419" w:rsidRDefault="00320419" w:rsidP="000A1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4A3"/>
    <w:multiLevelType w:val="hybridMultilevel"/>
    <w:tmpl w:val="53C8A8FA"/>
    <w:lvl w:ilvl="0" w:tplc="BEE4DD1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93072D"/>
    <w:multiLevelType w:val="hybridMultilevel"/>
    <w:tmpl w:val="492A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61BA2"/>
    <w:multiLevelType w:val="hybridMultilevel"/>
    <w:tmpl w:val="DB8E84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101A"/>
    <w:rsid w:val="0007280C"/>
    <w:rsid w:val="000A101A"/>
    <w:rsid w:val="00243758"/>
    <w:rsid w:val="0026426F"/>
    <w:rsid w:val="002C1333"/>
    <w:rsid w:val="00312088"/>
    <w:rsid w:val="00320419"/>
    <w:rsid w:val="003B7884"/>
    <w:rsid w:val="0059403B"/>
    <w:rsid w:val="005B3B69"/>
    <w:rsid w:val="006641BA"/>
    <w:rsid w:val="007964E8"/>
    <w:rsid w:val="008618E2"/>
    <w:rsid w:val="00916683"/>
    <w:rsid w:val="009274A0"/>
    <w:rsid w:val="0099154F"/>
    <w:rsid w:val="00A324AA"/>
    <w:rsid w:val="00AA743E"/>
    <w:rsid w:val="00AC3C77"/>
    <w:rsid w:val="00C23972"/>
    <w:rsid w:val="00C72072"/>
    <w:rsid w:val="00CD63C9"/>
    <w:rsid w:val="00D16F55"/>
    <w:rsid w:val="00D40520"/>
    <w:rsid w:val="00D63362"/>
    <w:rsid w:val="00EE54F5"/>
    <w:rsid w:val="00F5424C"/>
    <w:rsid w:val="00F65690"/>
    <w:rsid w:val="00F817ED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1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101A"/>
  </w:style>
  <w:style w:type="paragraph" w:styleId="a5">
    <w:name w:val="footer"/>
    <w:basedOn w:val="a"/>
    <w:link w:val="a6"/>
    <w:uiPriority w:val="99"/>
    <w:semiHidden/>
    <w:unhideWhenUsed/>
    <w:rsid w:val="000A1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101A"/>
  </w:style>
  <w:style w:type="paragraph" w:styleId="a7">
    <w:name w:val="List Paragraph"/>
    <w:basedOn w:val="a"/>
    <w:uiPriority w:val="34"/>
    <w:qFormat/>
    <w:rsid w:val="00CD6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Deafult User</cp:lastModifiedBy>
  <cp:revision>15</cp:revision>
  <dcterms:created xsi:type="dcterms:W3CDTF">2009-02-06T06:18:00Z</dcterms:created>
  <dcterms:modified xsi:type="dcterms:W3CDTF">2013-01-02T14:51:00Z</dcterms:modified>
</cp:coreProperties>
</file>