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4D" w:rsidRDefault="00CD194D" w:rsidP="00CD194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5C3E66" w:rsidRPr="00975F28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5F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работы лите</w:t>
      </w:r>
      <w:r w:rsidR="00CD1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ратурного клуба «Зеленая лампа»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5C3E66" w:rsidRPr="00E41D49" w:rsidRDefault="00E41D49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Внеклассная работа по предмету</w:t>
      </w:r>
      <w:r w:rsidR="005C3E66" w:rsidRPr="00E41D49">
        <w:rPr>
          <w:rFonts w:ascii="Times New Roman" w:hAnsi="Times New Roman" w:cs="Times New Roman"/>
          <w:sz w:val="24"/>
          <w:szCs w:val="24"/>
        </w:rPr>
        <w:t xml:space="preserve"> литература </w:t>
      </w:r>
      <w:r w:rsidR="005C3E66" w:rsidRPr="00E41D49">
        <w:rPr>
          <w:rFonts w:ascii="Times New Roman" w:hAnsi="Times New Roman" w:cs="Times New Roman"/>
          <w:b/>
          <w:bCs/>
          <w:sz w:val="24"/>
          <w:szCs w:val="24"/>
        </w:rPr>
        <w:t>обеспечивает</w:t>
      </w:r>
      <w:r w:rsidR="005C3E66" w:rsidRPr="00E41D49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самореализации и самоопределения личности школьника.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Внеклассные занятия по литературным темам </w:t>
      </w:r>
      <w:r w:rsidRPr="00E41D49">
        <w:rPr>
          <w:rFonts w:ascii="Times New Roman" w:hAnsi="Times New Roman" w:cs="Times New Roman"/>
          <w:b/>
          <w:bCs/>
          <w:sz w:val="24"/>
          <w:szCs w:val="24"/>
        </w:rPr>
        <w:t xml:space="preserve">влияют </w:t>
      </w:r>
      <w:r w:rsidRPr="00E41D49">
        <w:rPr>
          <w:rFonts w:ascii="Times New Roman" w:hAnsi="Times New Roman" w:cs="Times New Roman"/>
          <w:sz w:val="24"/>
          <w:szCs w:val="24"/>
        </w:rPr>
        <w:t>на духовное становление человека, формирование его культуры, выявление художественной одаренности. Детей, активизацию познавательной активности учащихся, обеспечивают развитие познавательного интереса человека.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Занятия в литературном клубе «Зеленая лампа» </w:t>
      </w:r>
      <w:r w:rsidRPr="00E41D49">
        <w:rPr>
          <w:rFonts w:ascii="Times New Roman" w:hAnsi="Times New Roman" w:cs="Times New Roman"/>
          <w:b/>
          <w:bCs/>
          <w:sz w:val="24"/>
          <w:szCs w:val="24"/>
        </w:rPr>
        <w:t>способствуют: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- формированию эмоционально – нравственного отклика на произведение искусства;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- расширению знаний по разным видам искусства;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- рождению собственных суждений, взглядов, позиций по отношению к произведению искусства; 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- воспитанию художественного вкуса;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- развитию творческих способностей учащихся.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Поскольку искусство «систематизирует особенную атмосферу психики – именно сферу чувства» (Л.С.  Выготский), при проведении занятий клуба предусматривают обращение к разным видам искусства: музыке, живописи, театру.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Программа содержит материал для учащихся 5-11 класса, где предусматриваются  индивидуальные занятия и задания для учащихся разного возраста с учетом особенностей  художественного вкуса.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Pr="00E41D49">
        <w:rPr>
          <w:rFonts w:ascii="Times New Roman" w:hAnsi="Times New Roman" w:cs="Times New Roman"/>
          <w:sz w:val="24"/>
          <w:szCs w:val="24"/>
        </w:rPr>
        <w:t xml:space="preserve"> на заседаниях клуба «Зеленая лампа»: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Написание мини – сочинений, эссе;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Инсценировка литературных произведений (отрывков);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Прослушивание музыки;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Исполнение музыкальных произведений;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Экскурсии;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D49">
        <w:rPr>
          <w:rFonts w:ascii="Times New Roman" w:hAnsi="Times New Roman" w:cs="Times New Roman"/>
          <w:sz w:val="24"/>
          <w:szCs w:val="24"/>
        </w:rPr>
        <w:t>Кинозанятия</w:t>
      </w:r>
      <w:proofErr w:type="spellEnd"/>
      <w:r w:rsidRPr="00E41D49">
        <w:rPr>
          <w:rFonts w:ascii="Times New Roman" w:hAnsi="Times New Roman" w:cs="Times New Roman"/>
          <w:sz w:val="24"/>
          <w:szCs w:val="24"/>
        </w:rPr>
        <w:t>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Концертные выступления;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Диспуты;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Конкурсы выразительного чтения;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5C3E66" w:rsidRPr="00E41D49" w:rsidRDefault="005C3E66" w:rsidP="00E41D4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lastRenderedPageBreak/>
        <w:t>Литературные гостиные.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>Цель работы клуба</w:t>
      </w:r>
      <w:r w:rsidRPr="00E41D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3E66" w:rsidRPr="00E41D49" w:rsidRDefault="005C3E66" w:rsidP="00E41D4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учащихся, воспитание любви к литературе, чтению.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Занятие клуба пл</w:t>
      </w:r>
      <w:r w:rsidR="00E41D49" w:rsidRPr="00E41D49">
        <w:rPr>
          <w:rFonts w:ascii="Times New Roman" w:hAnsi="Times New Roman" w:cs="Times New Roman"/>
          <w:sz w:val="24"/>
          <w:szCs w:val="24"/>
        </w:rPr>
        <w:t>анируется для учащихся 5-7, 8-9, 10</w:t>
      </w:r>
      <w:r w:rsidRPr="00E41D49">
        <w:rPr>
          <w:rFonts w:ascii="Times New Roman" w:hAnsi="Times New Roman" w:cs="Times New Roman"/>
          <w:sz w:val="24"/>
          <w:szCs w:val="24"/>
        </w:rPr>
        <w:t>-11 классов. Темы выбираются учащимися совместно с учителем. Отдается предпочтение авторам и произведениям, которые  вызывают интерес у детей, близки им по духу. Заниматься в клубе – желание детей, но основной состав группы – учащиеся, проявляющие интерес к литературному чтению, способные в данной области знаний.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Темы занятий лучше соотносить с датами школьных, российских праздников. Основная форма занятия – литературная гостиная, которая проводится 1 раз в месяц. При еженедельных занятиях – это подготовка к тематической литературной гостиной. Учитель выбирает, с какой группой учащихся он будет работать в этом году. 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Для работы в группе старшеклассников могут привлекаться учащиеся других классов.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>Примерное содержание работы клуба «Зеленая лампа».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Введение. Литература в моей жизни.</w:t>
      </w:r>
    </w:p>
    <w:p w:rsidR="005C3E66" w:rsidRPr="00E41D49" w:rsidRDefault="00975F28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</w:t>
      </w:r>
      <w:r w:rsidR="005C3E66" w:rsidRPr="00E41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C3E66" w:rsidRPr="00E41D49">
        <w:rPr>
          <w:rFonts w:ascii="Times New Roman" w:hAnsi="Times New Roman" w:cs="Times New Roman"/>
          <w:sz w:val="24"/>
          <w:szCs w:val="24"/>
        </w:rPr>
        <w:t>оэзии. Мои любимые тихи. Выразительное чтение.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Рифма и ритм, или как писать стихи.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Подготовка </w:t>
      </w:r>
    </w:p>
    <w:p w:rsidR="005C3E66" w:rsidRPr="00E41D49" w:rsidRDefault="00975F28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Литературно-музыкальная композиция «Чтобы вырвать век из плена», посвящённая творчеству О. Мандельштама</w:t>
      </w:r>
      <w:r w:rsidR="005C3E66" w:rsidRPr="00E41D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Час поэзии подготовка к литер</w:t>
      </w:r>
      <w:r w:rsidR="00975F28">
        <w:rPr>
          <w:rFonts w:ascii="Times New Roman" w:hAnsi="Times New Roman" w:cs="Times New Roman"/>
          <w:sz w:val="24"/>
          <w:szCs w:val="24"/>
        </w:rPr>
        <w:t>атурной гостиной</w:t>
      </w:r>
      <w:r w:rsidRPr="00E41D49">
        <w:rPr>
          <w:rFonts w:ascii="Times New Roman" w:hAnsi="Times New Roman" w:cs="Times New Roman"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Подготовк</w:t>
      </w:r>
      <w:r w:rsidR="00975F28">
        <w:rPr>
          <w:rFonts w:ascii="Times New Roman" w:hAnsi="Times New Roman" w:cs="Times New Roman"/>
          <w:sz w:val="24"/>
          <w:szCs w:val="24"/>
        </w:rPr>
        <w:t>а сценических миниатюр</w:t>
      </w:r>
      <w:r w:rsidRPr="00E41D49">
        <w:rPr>
          <w:rFonts w:ascii="Times New Roman" w:hAnsi="Times New Roman" w:cs="Times New Roman"/>
          <w:sz w:val="24"/>
          <w:szCs w:val="24"/>
        </w:rPr>
        <w:t xml:space="preserve"> к литературной гостиной.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Подготовка оформления к литературной гостиной.</w:t>
      </w:r>
    </w:p>
    <w:p w:rsidR="005C3E66" w:rsidRPr="00E41D49" w:rsidRDefault="00975F28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клуба, посвящённое творчеству А. Блока «Выхожу я в путь, открытый взорам»</w:t>
      </w:r>
      <w:r w:rsidR="005C3E66" w:rsidRPr="00E41D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Выразите</w:t>
      </w:r>
      <w:r w:rsidR="00975F28">
        <w:rPr>
          <w:rFonts w:ascii="Times New Roman" w:hAnsi="Times New Roman" w:cs="Times New Roman"/>
          <w:sz w:val="24"/>
          <w:szCs w:val="24"/>
        </w:rPr>
        <w:t>льное чтение стихов С. А. Есенина</w:t>
      </w:r>
      <w:r w:rsidRPr="00E41D49">
        <w:rPr>
          <w:rFonts w:ascii="Times New Roman" w:hAnsi="Times New Roman" w:cs="Times New Roman"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Подготовка сценических миниатюр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Репетиция литературной гостиной.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</w:t>
      </w:r>
      <w:r w:rsidR="00975F28">
        <w:rPr>
          <w:rFonts w:ascii="Times New Roman" w:hAnsi="Times New Roman" w:cs="Times New Roman"/>
          <w:b/>
          <w:bCs/>
          <w:sz w:val="24"/>
          <w:szCs w:val="24"/>
        </w:rPr>
        <w:t>Поэтический час, посвящённый творчеству С. А. Есенина</w:t>
      </w:r>
      <w:r w:rsidR="00E605F1">
        <w:rPr>
          <w:rFonts w:ascii="Times New Roman" w:hAnsi="Times New Roman" w:cs="Times New Roman"/>
          <w:b/>
          <w:bCs/>
          <w:sz w:val="24"/>
          <w:szCs w:val="24"/>
        </w:rPr>
        <w:t xml:space="preserve"> «Я сердцем никогда не лгу».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Подготовка и выразительное чтение к литературной гостиной.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Подготовка оформления  (стенд, слайд, литературной газеты).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lastRenderedPageBreak/>
        <w:t xml:space="preserve"> Репетиция. Сценические миниатюры к литературной гос</w:t>
      </w:r>
      <w:r w:rsidR="00E605F1">
        <w:rPr>
          <w:rFonts w:ascii="Times New Roman" w:hAnsi="Times New Roman" w:cs="Times New Roman"/>
          <w:sz w:val="24"/>
          <w:szCs w:val="24"/>
        </w:rPr>
        <w:t>тиной по творчеству Б. Л. Пастернака</w:t>
      </w:r>
      <w:r w:rsidRPr="00E41D49">
        <w:rPr>
          <w:rFonts w:ascii="Times New Roman" w:hAnsi="Times New Roman" w:cs="Times New Roman"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</w:t>
      </w:r>
      <w:r w:rsidR="00E605F1">
        <w:rPr>
          <w:rFonts w:ascii="Times New Roman" w:hAnsi="Times New Roman" w:cs="Times New Roman"/>
          <w:b/>
          <w:bCs/>
          <w:sz w:val="24"/>
          <w:szCs w:val="24"/>
        </w:rPr>
        <w:t>Поэтический час «Чтобы вовек твоя свеча во мне горела» по поэзии Б. Пастернака</w:t>
      </w:r>
      <w:r w:rsidRPr="00E41D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5F1">
        <w:rPr>
          <w:rFonts w:ascii="Times New Roman" w:hAnsi="Times New Roman" w:cs="Times New Roman"/>
          <w:sz w:val="24"/>
          <w:szCs w:val="24"/>
        </w:rPr>
        <w:t>Отбор материала для заседания клуба, посвящённого творчеству В. Высоцкого «Автор, поэт, композитор».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E605F1">
        <w:rPr>
          <w:rFonts w:ascii="Times New Roman" w:hAnsi="Times New Roman" w:cs="Times New Roman"/>
          <w:sz w:val="24"/>
          <w:szCs w:val="24"/>
        </w:rPr>
        <w:t>сценария</w:t>
      </w:r>
      <w:r w:rsidRPr="00E41D49">
        <w:rPr>
          <w:rFonts w:ascii="Times New Roman" w:hAnsi="Times New Roman" w:cs="Times New Roman"/>
          <w:sz w:val="24"/>
          <w:szCs w:val="24"/>
        </w:rPr>
        <w:t>.</w:t>
      </w:r>
    </w:p>
    <w:p w:rsidR="005C3E66" w:rsidRPr="00E41D49" w:rsidRDefault="00E605F1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Репетиция.</w:t>
      </w:r>
    </w:p>
    <w:p w:rsidR="005C3E66" w:rsidRPr="00E41D49" w:rsidRDefault="00E605F1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клуба, посвящённое творчеству В. Высоцкого «Автор, поэт, композитор»</w:t>
      </w:r>
      <w:r w:rsidR="005C3E66" w:rsidRPr="00E41D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D49">
        <w:rPr>
          <w:rFonts w:ascii="Times New Roman" w:hAnsi="Times New Roman" w:cs="Times New Roman"/>
          <w:sz w:val="24"/>
          <w:szCs w:val="24"/>
        </w:rPr>
        <w:t>Создание сценария</w:t>
      </w:r>
      <w:r w:rsidR="00E605F1">
        <w:rPr>
          <w:rFonts w:ascii="Times New Roman" w:hAnsi="Times New Roman" w:cs="Times New Roman"/>
          <w:sz w:val="24"/>
          <w:szCs w:val="24"/>
        </w:rPr>
        <w:t xml:space="preserve"> литературной гостиной</w:t>
      </w:r>
      <w:r w:rsidR="0028254E">
        <w:rPr>
          <w:rFonts w:ascii="Times New Roman" w:hAnsi="Times New Roman" w:cs="Times New Roman"/>
          <w:sz w:val="24"/>
          <w:szCs w:val="24"/>
        </w:rPr>
        <w:t>, посвящённой творчеству Ф. И. Тютчева</w:t>
      </w:r>
      <w:r w:rsidRPr="00E41D49">
        <w:rPr>
          <w:rFonts w:ascii="Times New Roman" w:hAnsi="Times New Roman" w:cs="Times New Roman"/>
          <w:sz w:val="24"/>
          <w:szCs w:val="24"/>
        </w:rPr>
        <w:t>.</w:t>
      </w:r>
    </w:p>
    <w:p w:rsidR="0028254E" w:rsidRDefault="005C3E66" w:rsidP="0028254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Репетиция. Создание сценических миниатюр</w:t>
      </w:r>
    </w:p>
    <w:p w:rsidR="005C3E66" w:rsidRPr="0028254E" w:rsidRDefault="0028254E" w:rsidP="0028254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композиция, посвящённая творчеству Ф. И. Тютчева «Любовь в жизни Ф. И Тютчева»</w:t>
      </w:r>
      <w:r w:rsidR="005C3E66" w:rsidRPr="002825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E66" w:rsidRPr="00E41D49" w:rsidRDefault="00D55483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материала для литературной гостиной, посвящённой творчеству М. И. Цветаевой</w:t>
      </w:r>
      <w:r w:rsidR="005C3E66" w:rsidRPr="00E41D49">
        <w:rPr>
          <w:rFonts w:ascii="Times New Roman" w:hAnsi="Times New Roman" w:cs="Times New Roman"/>
          <w:sz w:val="24"/>
          <w:szCs w:val="24"/>
        </w:rPr>
        <w:t>.</w:t>
      </w:r>
    </w:p>
    <w:p w:rsidR="005C3E66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Создание сценария и репетиция номеров</w:t>
      </w:r>
      <w:r w:rsidR="00D55483">
        <w:rPr>
          <w:rFonts w:ascii="Times New Roman" w:hAnsi="Times New Roman" w:cs="Times New Roman"/>
          <w:sz w:val="24"/>
          <w:szCs w:val="24"/>
        </w:rPr>
        <w:t xml:space="preserve"> к литературной гостиной</w:t>
      </w:r>
      <w:r w:rsidRPr="00E41D49">
        <w:rPr>
          <w:rFonts w:ascii="Times New Roman" w:hAnsi="Times New Roman" w:cs="Times New Roman"/>
          <w:sz w:val="24"/>
          <w:szCs w:val="24"/>
        </w:rPr>
        <w:t>.</w:t>
      </w:r>
    </w:p>
    <w:p w:rsidR="00D55483" w:rsidRPr="00D55483" w:rsidRDefault="00D55483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«Моим стихам…настанет свой черёд», посвящённая творчеству М. И. Цветаевой.</w:t>
      </w:r>
    </w:p>
    <w:p w:rsidR="00D55483" w:rsidRDefault="001A08B0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сценария литературной гостиной, посвящённой творчеству Н. В. Гоголя.</w:t>
      </w:r>
    </w:p>
    <w:p w:rsidR="001A08B0" w:rsidRDefault="001A08B0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Репетиция. Создание сценических миниатюр по произведениям Н. В. Гоголя.</w:t>
      </w:r>
    </w:p>
    <w:p w:rsidR="001A08B0" w:rsidRPr="001A08B0" w:rsidRDefault="001A08B0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Литературная гостиная, посвящённая творчеству Н. В. Гоголя.</w:t>
      </w:r>
    </w:p>
    <w:p w:rsidR="001A08B0" w:rsidRDefault="001A08B0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материала для литературно-музыкальной композиции, посвящённой творчеству А. А. Ахматовой.</w:t>
      </w:r>
    </w:p>
    <w:p w:rsidR="001A08B0" w:rsidRDefault="001A08B0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сценария и репетиция номеров к литературно-музыкальной композиции.</w:t>
      </w:r>
    </w:p>
    <w:p w:rsidR="001A08B0" w:rsidRPr="00390EC5" w:rsidRDefault="001A08B0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Литературно-музыкальная композиция «Тема любви в лирике А. А. Ахматовой».</w:t>
      </w:r>
    </w:p>
    <w:p w:rsidR="00390EC5" w:rsidRDefault="00390EC5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сценария к литературной гостиной, посвящённой творчеству В. Шекспира.</w:t>
      </w:r>
    </w:p>
    <w:p w:rsidR="00390EC5" w:rsidRDefault="00390EC5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Репетиция номеров к литературной гостиной.</w:t>
      </w:r>
    </w:p>
    <w:p w:rsidR="00390EC5" w:rsidRPr="00390EC5" w:rsidRDefault="00390EC5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Литературная гостиная «Удивительный Шекспир».</w:t>
      </w:r>
    </w:p>
    <w:p w:rsidR="00390EC5" w:rsidRPr="00390EC5" w:rsidRDefault="00390EC5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материала.</w:t>
      </w:r>
    </w:p>
    <w:p w:rsidR="00390EC5" w:rsidRPr="00E41D49" w:rsidRDefault="00390EC5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сценария и репетиция номеров к литературной гостиной, посвящённой 9 Мая.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>Литературная гостиная «Сороковые пороховые…». (Великая Отечественная Война в русской литературе).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Выразительное чтение стихов к литературной гостиной.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Создание сценария к  литературной гостиной.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>Репетиция музыкальных номеров.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</w:t>
      </w:r>
      <w:r w:rsidRPr="00E41D49">
        <w:rPr>
          <w:rFonts w:ascii="Times New Roman" w:hAnsi="Times New Roman" w:cs="Times New Roman"/>
          <w:b/>
          <w:bCs/>
          <w:sz w:val="24"/>
          <w:szCs w:val="24"/>
        </w:rPr>
        <w:t>Литературная гостиная «Ах Арбат, мой Арбат» (авторская песня).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D49">
        <w:rPr>
          <w:rFonts w:ascii="Times New Roman" w:hAnsi="Times New Roman" w:cs="Times New Roman"/>
          <w:sz w:val="24"/>
          <w:szCs w:val="24"/>
        </w:rPr>
        <w:t>Последние встречи учебного года. Час поэзии.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Последние встречи учебного года. Час поэзии.</w:t>
      </w:r>
    </w:p>
    <w:p w:rsidR="005C3E66" w:rsidRPr="00E41D49" w:rsidRDefault="005C3E66" w:rsidP="00E41D4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D49">
        <w:rPr>
          <w:rFonts w:ascii="Times New Roman" w:hAnsi="Times New Roman" w:cs="Times New Roman"/>
          <w:sz w:val="24"/>
          <w:szCs w:val="24"/>
        </w:rPr>
        <w:t xml:space="preserve"> </w:t>
      </w:r>
      <w:r w:rsidRPr="00E41D49">
        <w:rPr>
          <w:rFonts w:ascii="Times New Roman" w:hAnsi="Times New Roman" w:cs="Times New Roman"/>
          <w:b/>
          <w:bCs/>
          <w:sz w:val="24"/>
          <w:szCs w:val="24"/>
        </w:rPr>
        <w:t>Отчетное открытое мероприятие «Божество, Вдохновение, Любовь».</w:t>
      </w: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E66" w:rsidRPr="00E41D49" w:rsidRDefault="005C3E66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25D7B" w:rsidRPr="00E41D49" w:rsidRDefault="00A25D7B" w:rsidP="00E41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5D7B" w:rsidRPr="00E41D49" w:rsidSect="0012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CF0"/>
    <w:multiLevelType w:val="hybridMultilevel"/>
    <w:tmpl w:val="6128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202D4"/>
    <w:multiLevelType w:val="hybridMultilevel"/>
    <w:tmpl w:val="70CE0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6231B"/>
    <w:multiLevelType w:val="hybridMultilevel"/>
    <w:tmpl w:val="0D8270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66"/>
    <w:rsid w:val="00120ABB"/>
    <w:rsid w:val="001A08B0"/>
    <w:rsid w:val="0028254E"/>
    <w:rsid w:val="00390EC5"/>
    <w:rsid w:val="005C3E66"/>
    <w:rsid w:val="00692155"/>
    <w:rsid w:val="007A7D25"/>
    <w:rsid w:val="00975F28"/>
    <w:rsid w:val="00A25D7B"/>
    <w:rsid w:val="00CD194D"/>
    <w:rsid w:val="00D55483"/>
    <w:rsid w:val="00E41D49"/>
    <w:rsid w:val="00E6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2014-01-21T10:01:00Z</dcterms:created>
  <dcterms:modified xsi:type="dcterms:W3CDTF">2014-03-14T01:03:00Z</dcterms:modified>
</cp:coreProperties>
</file>