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1926"/>
        <w:gridCol w:w="2312"/>
      </w:tblGrid>
      <w:tr w:rsidR="00094086" w:rsidTr="00EE3091">
        <w:trPr>
          <w:trHeight w:val="546"/>
        </w:trPr>
        <w:tc>
          <w:tcPr>
            <w:tcW w:w="1617" w:type="dxa"/>
          </w:tcPr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212" w:type="dxa"/>
          </w:tcPr>
          <w:p w:rsidR="00094086" w:rsidRPr="000766AA" w:rsidRDefault="00094086" w:rsidP="0009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Наименование темы урока</w:t>
            </w:r>
          </w:p>
        </w:tc>
        <w:tc>
          <w:tcPr>
            <w:tcW w:w="2026" w:type="dxa"/>
          </w:tcPr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94086" w:rsidTr="00EE3091">
        <w:trPr>
          <w:trHeight w:val="630"/>
        </w:trPr>
        <w:tc>
          <w:tcPr>
            <w:tcW w:w="1617" w:type="dxa"/>
          </w:tcPr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</w:tcPr>
          <w:p w:rsidR="00094086" w:rsidRPr="000766AA" w:rsidRDefault="00094086" w:rsidP="0009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Тема № 1.1. Основы товароведения продовольственных товаров.</w:t>
            </w:r>
          </w:p>
        </w:tc>
        <w:tc>
          <w:tcPr>
            <w:tcW w:w="2026" w:type="dxa"/>
          </w:tcPr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086" w:rsidTr="00EE3091">
        <w:trPr>
          <w:trHeight w:val="225"/>
        </w:trPr>
        <w:tc>
          <w:tcPr>
            <w:tcW w:w="1617" w:type="dxa"/>
          </w:tcPr>
          <w:p w:rsidR="00094086" w:rsidRPr="000766AA" w:rsidRDefault="00094086" w:rsidP="008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212" w:type="dxa"/>
          </w:tcPr>
          <w:p w:rsidR="00094086" w:rsidRPr="000766AA" w:rsidRDefault="008B7ECD" w:rsidP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Цели и задачи учебной дисциплины. Особенности пищевых продуктов как сырья для производства продуктов питания. Общая классификация продовольственных товаров. Состояние рынков. Перспективы развития рынка.</w:t>
            </w:r>
          </w:p>
        </w:tc>
        <w:tc>
          <w:tcPr>
            <w:tcW w:w="2026" w:type="dxa"/>
          </w:tcPr>
          <w:p w:rsidR="00094086" w:rsidRPr="000766AA" w:rsidRDefault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5-10</w:t>
            </w:r>
          </w:p>
        </w:tc>
      </w:tr>
      <w:tr w:rsidR="00094086" w:rsidTr="00EE3091">
        <w:trPr>
          <w:trHeight w:val="240"/>
        </w:trPr>
        <w:tc>
          <w:tcPr>
            <w:tcW w:w="1617" w:type="dxa"/>
          </w:tcPr>
          <w:p w:rsidR="00094086" w:rsidRPr="000766AA" w:rsidRDefault="008B7ECD" w:rsidP="00DF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212" w:type="dxa"/>
          </w:tcPr>
          <w:p w:rsidR="00094086" w:rsidRPr="000766AA" w:rsidRDefault="008B7ECD" w:rsidP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Пищевая ценность продуктов питания. Свойства пищевой ценности: энергетическая, биологическая, физиологическая, органолептическая, биологическая эффективность, усвояемость и безопасность показателей нормы рационального питания. Значение питания для жизни обеспечения потребителей.</w:t>
            </w:r>
          </w:p>
        </w:tc>
        <w:tc>
          <w:tcPr>
            <w:tcW w:w="2026" w:type="dxa"/>
          </w:tcPr>
          <w:p w:rsidR="00094086" w:rsidRPr="000766AA" w:rsidRDefault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20-36</w:t>
            </w:r>
            <w:bookmarkEnd w:id="0"/>
          </w:p>
        </w:tc>
      </w:tr>
      <w:tr w:rsidR="00094086" w:rsidTr="00EE3091">
        <w:trPr>
          <w:trHeight w:val="285"/>
        </w:trPr>
        <w:tc>
          <w:tcPr>
            <w:tcW w:w="1617" w:type="dxa"/>
          </w:tcPr>
          <w:p w:rsidR="00094086" w:rsidRPr="000766AA" w:rsidRDefault="008B7ECD" w:rsidP="00DF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212" w:type="dxa"/>
          </w:tcPr>
          <w:p w:rsidR="00094086" w:rsidRPr="000766AA" w:rsidRDefault="008B7ECD" w:rsidP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пищевых продуктов. Понятие качества. Свойства и показатели качества: </w:t>
            </w:r>
            <w:r w:rsidR="00306D12" w:rsidRPr="000766AA">
              <w:rPr>
                <w:rFonts w:ascii="Times New Roman" w:hAnsi="Times New Roman" w:cs="Times New Roman"/>
                <w:sz w:val="28"/>
                <w:szCs w:val="28"/>
              </w:rPr>
              <w:t>органолептические</w:t>
            </w: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и физико-химические. </w:t>
            </w:r>
          </w:p>
          <w:p w:rsidR="008B7ECD" w:rsidRPr="000766AA" w:rsidRDefault="008B7ECD" w:rsidP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Градация пищевых продуктов по качеству, размеру, товарному сорту, классу, типу, номерку марки.</w:t>
            </w:r>
          </w:p>
          <w:p w:rsidR="008B7ECD" w:rsidRPr="000766AA" w:rsidRDefault="008B7ECD" w:rsidP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Пересортица товаров. Причины возникновения, способы обнаружения. Дефекты; понятие классификация, диагностика, причины возникновения и способы устранения.</w:t>
            </w:r>
          </w:p>
        </w:tc>
        <w:tc>
          <w:tcPr>
            <w:tcW w:w="2026" w:type="dxa"/>
          </w:tcPr>
          <w:p w:rsidR="00094086" w:rsidRPr="000766AA" w:rsidRDefault="008B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13-</w:t>
            </w:r>
          </w:p>
        </w:tc>
      </w:tr>
      <w:tr w:rsidR="00094086" w:rsidTr="00EE3091">
        <w:trPr>
          <w:trHeight w:val="240"/>
        </w:trPr>
        <w:tc>
          <w:tcPr>
            <w:tcW w:w="1617" w:type="dxa"/>
          </w:tcPr>
          <w:p w:rsidR="00094086" w:rsidRPr="000766AA" w:rsidRDefault="00325FD6" w:rsidP="00DF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212" w:type="dxa"/>
          </w:tcPr>
          <w:p w:rsidR="0009408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Условия и сроки хранения и годности, товарные потери. Условия и сроки хранения товаров. Классификация продуктов; по температурному и влажному режиму. Сроки годности и хранения.</w:t>
            </w:r>
          </w:p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Товарные потери. Виды разновидности. Порядок списания. Меры предотвращения.</w:t>
            </w:r>
          </w:p>
        </w:tc>
        <w:tc>
          <w:tcPr>
            <w:tcW w:w="2026" w:type="dxa"/>
          </w:tcPr>
          <w:p w:rsidR="0009408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44-48</w:t>
            </w:r>
          </w:p>
        </w:tc>
      </w:tr>
      <w:tr w:rsidR="00094086" w:rsidTr="00EE3091">
        <w:trPr>
          <w:trHeight w:val="195"/>
        </w:trPr>
        <w:tc>
          <w:tcPr>
            <w:tcW w:w="1617" w:type="dxa"/>
          </w:tcPr>
          <w:p w:rsidR="0009408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12212" w:type="dxa"/>
          </w:tcPr>
          <w:p w:rsidR="0009408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Консервирование. Понятие. Назначение. Методы консервирования. Тенденция к расширению методов консервирования. 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:rsidR="00094086" w:rsidRPr="000766AA" w:rsidRDefault="0009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D6" w:rsidTr="00EE3091">
        <w:trPr>
          <w:trHeight w:val="570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1.12.</w:t>
            </w:r>
          </w:p>
        </w:tc>
        <w:tc>
          <w:tcPr>
            <w:tcW w:w="12212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: расчет естественной убыли.</w:t>
            </w:r>
          </w:p>
        </w:tc>
        <w:tc>
          <w:tcPr>
            <w:tcW w:w="2026" w:type="dxa"/>
          </w:tcPr>
          <w:p w:rsidR="00325FD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убыли в ресторане</w:t>
            </w:r>
            <w:proofErr w:type="gramStart"/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стр. 46-48)</w:t>
            </w:r>
          </w:p>
        </w:tc>
      </w:tr>
      <w:tr w:rsidR="00325FD6" w:rsidTr="00EE3091">
        <w:trPr>
          <w:trHeight w:val="240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1.14.</w:t>
            </w:r>
          </w:p>
        </w:tc>
        <w:tc>
          <w:tcPr>
            <w:tcW w:w="12212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естественной убыли</w:t>
            </w:r>
          </w:p>
        </w:tc>
        <w:tc>
          <w:tcPr>
            <w:tcW w:w="2026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убыли в ресторане</w:t>
            </w:r>
            <w:proofErr w:type="gramStart"/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тр. 46-48)</w:t>
            </w:r>
          </w:p>
        </w:tc>
      </w:tr>
      <w:tr w:rsidR="00094086" w:rsidTr="00EE3091">
        <w:trPr>
          <w:trHeight w:val="315"/>
        </w:trPr>
        <w:tc>
          <w:tcPr>
            <w:tcW w:w="1617" w:type="dxa"/>
          </w:tcPr>
          <w:p w:rsidR="0009408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1.16.</w:t>
            </w:r>
          </w:p>
        </w:tc>
        <w:tc>
          <w:tcPr>
            <w:tcW w:w="12212" w:type="dxa"/>
          </w:tcPr>
          <w:p w:rsidR="0009408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Оценка качества продовольственных товаров по органолептическим показателям.</w:t>
            </w:r>
          </w:p>
        </w:tc>
        <w:tc>
          <w:tcPr>
            <w:tcW w:w="2026" w:type="dxa"/>
          </w:tcPr>
          <w:p w:rsidR="0009408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proofErr w:type="gramStart"/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тр. 15-31</w:t>
            </w:r>
          </w:p>
        </w:tc>
      </w:tr>
      <w:tr w:rsidR="00094086" w:rsidTr="00EE3091">
        <w:trPr>
          <w:trHeight w:val="225"/>
        </w:trPr>
        <w:tc>
          <w:tcPr>
            <w:tcW w:w="1617" w:type="dxa"/>
          </w:tcPr>
          <w:p w:rsidR="0009408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1.18.</w:t>
            </w:r>
          </w:p>
        </w:tc>
        <w:tc>
          <w:tcPr>
            <w:tcW w:w="12212" w:type="dxa"/>
          </w:tcPr>
          <w:p w:rsidR="0009408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калорийности блюд.</w:t>
            </w:r>
          </w:p>
        </w:tc>
        <w:tc>
          <w:tcPr>
            <w:tcW w:w="2026" w:type="dxa"/>
          </w:tcPr>
          <w:p w:rsidR="0009408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Решение задачи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тр. 20-30</w:t>
            </w:r>
          </w:p>
        </w:tc>
      </w:tr>
      <w:tr w:rsidR="00325FD6" w:rsidTr="00EE3091">
        <w:trPr>
          <w:trHeight w:val="300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1.20.</w:t>
            </w:r>
          </w:p>
        </w:tc>
        <w:tc>
          <w:tcPr>
            <w:tcW w:w="12212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калорийности блюд.</w:t>
            </w:r>
          </w:p>
        </w:tc>
        <w:tc>
          <w:tcPr>
            <w:tcW w:w="2026" w:type="dxa"/>
          </w:tcPr>
          <w:p w:rsidR="00325FD6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Стр. 22-32</w:t>
            </w:r>
          </w:p>
        </w:tc>
      </w:tr>
      <w:tr w:rsidR="00325FD6" w:rsidTr="00EE3091">
        <w:trPr>
          <w:trHeight w:val="270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1.22.</w:t>
            </w:r>
          </w:p>
        </w:tc>
        <w:tc>
          <w:tcPr>
            <w:tcW w:w="12212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Расчет калорийности блюд.</w:t>
            </w:r>
          </w:p>
        </w:tc>
        <w:tc>
          <w:tcPr>
            <w:tcW w:w="2026" w:type="dxa"/>
          </w:tcPr>
          <w:p w:rsidR="00325FD6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325FD6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20-34</w:t>
            </w:r>
          </w:p>
        </w:tc>
      </w:tr>
      <w:tr w:rsidR="00325FD6" w:rsidTr="00EE3091">
        <w:trPr>
          <w:trHeight w:val="195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1.24.</w:t>
            </w:r>
          </w:p>
        </w:tc>
        <w:tc>
          <w:tcPr>
            <w:tcW w:w="12212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 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 и зарубежных товаров по натуральным образцам.</w:t>
            </w:r>
          </w:p>
        </w:tc>
        <w:tc>
          <w:tcPr>
            <w:tcW w:w="2026" w:type="dxa"/>
          </w:tcPr>
          <w:p w:rsidR="00325FD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отчет.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86</w:t>
            </w:r>
          </w:p>
        </w:tc>
      </w:tr>
      <w:tr w:rsidR="00325FD6" w:rsidTr="00EE3091">
        <w:trPr>
          <w:trHeight w:val="210"/>
        </w:trPr>
        <w:tc>
          <w:tcPr>
            <w:tcW w:w="1617" w:type="dxa"/>
          </w:tcPr>
          <w:p w:rsidR="00325FD6" w:rsidRPr="000766AA" w:rsidRDefault="00325FD6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1.26.</w:t>
            </w:r>
          </w:p>
        </w:tc>
        <w:tc>
          <w:tcPr>
            <w:tcW w:w="12212" w:type="dxa"/>
          </w:tcPr>
          <w:p w:rsidR="00325FD6" w:rsidRPr="000766AA" w:rsidRDefault="00DF0978" w:rsidP="00DF0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 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 и зарубежных товаров по натуральным образцам.</w:t>
            </w:r>
          </w:p>
        </w:tc>
        <w:tc>
          <w:tcPr>
            <w:tcW w:w="2026" w:type="dxa"/>
          </w:tcPr>
          <w:p w:rsidR="00325FD6" w:rsidRPr="000766AA" w:rsidRDefault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отчет.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86-88</w:t>
            </w:r>
          </w:p>
        </w:tc>
      </w:tr>
      <w:tr w:rsidR="00EE3091" w:rsidTr="00EE3091">
        <w:trPr>
          <w:trHeight w:val="210"/>
        </w:trPr>
        <w:tc>
          <w:tcPr>
            <w:tcW w:w="1617" w:type="dxa"/>
          </w:tcPr>
          <w:p w:rsidR="00EE3091" w:rsidRPr="000766AA" w:rsidRDefault="00EE3091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1.28</w:t>
            </w:r>
          </w:p>
        </w:tc>
        <w:tc>
          <w:tcPr>
            <w:tcW w:w="12212" w:type="dxa"/>
          </w:tcPr>
          <w:p w:rsidR="00EE3091" w:rsidRPr="000766AA" w:rsidRDefault="00EE3091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информации 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 и зарубежных товаров по натуральным образцам.</w:t>
            </w:r>
          </w:p>
        </w:tc>
        <w:tc>
          <w:tcPr>
            <w:tcW w:w="2026" w:type="dxa"/>
          </w:tcPr>
          <w:p w:rsidR="00EE3091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стр. 86-88</w:t>
            </w:r>
          </w:p>
        </w:tc>
      </w:tr>
      <w:tr w:rsidR="00325FD6" w:rsidTr="00EE3091">
        <w:trPr>
          <w:trHeight w:val="210"/>
        </w:trPr>
        <w:tc>
          <w:tcPr>
            <w:tcW w:w="1617" w:type="dxa"/>
          </w:tcPr>
          <w:p w:rsidR="00325FD6" w:rsidRPr="000766AA" w:rsidRDefault="00325FD6" w:rsidP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2" w:type="dxa"/>
          </w:tcPr>
          <w:p w:rsidR="00325FD6" w:rsidRPr="000766AA" w:rsidRDefault="00DF0978" w:rsidP="0009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Ассортимент и качество </w:t>
            </w:r>
            <w:proofErr w:type="gramStart"/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вино-водочных</w:t>
            </w:r>
            <w:proofErr w:type="gramEnd"/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изделий.</w:t>
            </w:r>
          </w:p>
        </w:tc>
        <w:tc>
          <w:tcPr>
            <w:tcW w:w="2026" w:type="dxa"/>
          </w:tcPr>
          <w:p w:rsidR="00325FD6" w:rsidRPr="000766AA" w:rsidRDefault="00325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D6" w:rsidTr="00EE3091">
        <w:trPr>
          <w:trHeight w:val="240"/>
        </w:trPr>
        <w:tc>
          <w:tcPr>
            <w:tcW w:w="1617" w:type="dxa"/>
          </w:tcPr>
          <w:p w:rsidR="00325FD6" w:rsidRPr="000766AA" w:rsidRDefault="00DF0978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1.30.</w:t>
            </w:r>
          </w:p>
        </w:tc>
        <w:tc>
          <w:tcPr>
            <w:tcW w:w="12212" w:type="dxa"/>
          </w:tcPr>
          <w:p w:rsidR="00325FD6" w:rsidRPr="000766AA" w:rsidRDefault="00DF0978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и качество 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вино-водочных</w:t>
            </w:r>
            <w:proofErr w:type="gramEnd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изделий.</w:t>
            </w:r>
          </w:p>
        </w:tc>
        <w:tc>
          <w:tcPr>
            <w:tcW w:w="2026" w:type="dxa"/>
          </w:tcPr>
          <w:p w:rsidR="00325FD6" w:rsidRPr="000766AA" w:rsidRDefault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55-59</w:t>
            </w:r>
          </w:p>
        </w:tc>
      </w:tr>
      <w:tr w:rsidR="00A633F2" w:rsidTr="00EE3091">
        <w:trPr>
          <w:trHeight w:val="217"/>
        </w:trPr>
        <w:tc>
          <w:tcPr>
            <w:tcW w:w="1617" w:type="dxa"/>
          </w:tcPr>
          <w:p w:rsidR="00A633F2" w:rsidRPr="00EE3091" w:rsidRDefault="00A633F2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91">
              <w:rPr>
                <w:rFonts w:ascii="Times New Roman" w:hAnsi="Times New Roman" w:cs="Times New Roman"/>
                <w:b/>
                <w:sz w:val="28"/>
                <w:szCs w:val="28"/>
              </w:rPr>
              <w:t>1.32.</w:t>
            </w:r>
          </w:p>
        </w:tc>
        <w:tc>
          <w:tcPr>
            <w:tcW w:w="12212" w:type="dxa"/>
          </w:tcPr>
          <w:p w:rsidR="00A633F2" w:rsidRPr="000766AA" w:rsidRDefault="00A633F2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Этиловый спирт. Требования к качеству, хранение.</w:t>
            </w:r>
          </w:p>
        </w:tc>
        <w:tc>
          <w:tcPr>
            <w:tcW w:w="2026" w:type="dxa"/>
          </w:tcPr>
          <w:p w:rsidR="00A633F2" w:rsidRPr="000766AA" w:rsidRDefault="00A633F2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18-21</w:t>
            </w:r>
          </w:p>
        </w:tc>
      </w:tr>
      <w:tr w:rsidR="00A633F2" w:rsidTr="00EE3091">
        <w:trPr>
          <w:trHeight w:val="255"/>
        </w:trPr>
        <w:tc>
          <w:tcPr>
            <w:tcW w:w="1617" w:type="dxa"/>
          </w:tcPr>
          <w:p w:rsidR="00A633F2" w:rsidRPr="000766AA" w:rsidRDefault="00A633F2" w:rsidP="00EE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1.34.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Водка, ассортимент.</w:t>
            </w:r>
          </w:p>
        </w:tc>
        <w:tc>
          <w:tcPr>
            <w:tcW w:w="2026" w:type="dxa"/>
          </w:tcPr>
          <w:p w:rsidR="00004C17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22-28</w:t>
            </w:r>
          </w:p>
        </w:tc>
      </w:tr>
      <w:tr w:rsidR="00A633F2" w:rsidTr="00EE3091">
        <w:trPr>
          <w:trHeight w:val="195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1.36.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качеству, хранение.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27-28</w:t>
            </w:r>
          </w:p>
        </w:tc>
      </w:tr>
      <w:tr w:rsidR="00A633F2" w:rsidTr="00EE3091">
        <w:trPr>
          <w:trHeight w:val="270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1.38.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Ликероводочные изделия. 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Ликёры, наливки, настойки, бальзамы, пунши, аперитивы, напитки десертные, коктейли, напитки слабоградусные.</w:t>
            </w:r>
            <w:proofErr w:type="gramEnd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Разлив, упаковка, требования к качеству. Виноградные вина. Натуральные, специальные, игристые, безалкогольные вина, вина зарубежных стран. Производство, классификация, маркировка, требования к качеству, хранение.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29-32</w:t>
            </w:r>
          </w:p>
        </w:tc>
      </w:tr>
      <w:tr w:rsidR="00A633F2" w:rsidTr="00EE3091">
        <w:trPr>
          <w:trHeight w:val="165"/>
        </w:trPr>
        <w:tc>
          <w:tcPr>
            <w:tcW w:w="1617" w:type="dxa"/>
          </w:tcPr>
          <w:p w:rsidR="00A633F2" w:rsidRPr="000766AA" w:rsidRDefault="00004C17" w:rsidP="0000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1.40.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Коньяк и бренди. Российские коньяки, стран СНГ, коньяки других стран мира. Бренди. Технология производства, категории, классификация, требования к качеству, условия хранения.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78-90</w:t>
            </w:r>
          </w:p>
        </w:tc>
      </w:tr>
      <w:tr w:rsidR="00A633F2" w:rsidTr="00EE3091">
        <w:trPr>
          <w:trHeight w:val="90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1.42.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Прочие алкогольные напитки.</w:t>
            </w:r>
          </w:p>
        </w:tc>
        <w:tc>
          <w:tcPr>
            <w:tcW w:w="2026" w:type="dxa"/>
          </w:tcPr>
          <w:p w:rsidR="00A633F2" w:rsidRPr="000766AA" w:rsidRDefault="00A633F2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F2" w:rsidTr="00EE3091">
        <w:trPr>
          <w:trHeight w:val="97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1.44.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Плодовые вина, винные напитки, медовое вино.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92-98</w:t>
            </w:r>
          </w:p>
        </w:tc>
      </w:tr>
      <w:tr w:rsidR="00A633F2" w:rsidTr="00EE3091">
        <w:trPr>
          <w:trHeight w:val="225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1.46.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Виски, получение, виды, ассортимент.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48-49</w:t>
            </w:r>
          </w:p>
        </w:tc>
      </w:tr>
      <w:tr w:rsidR="00A633F2" w:rsidTr="00EE3091">
        <w:trPr>
          <w:trHeight w:val="285"/>
        </w:trPr>
        <w:tc>
          <w:tcPr>
            <w:tcW w:w="1617" w:type="dxa"/>
          </w:tcPr>
          <w:p w:rsidR="00A633F2" w:rsidRPr="000766AA" w:rsidRDefault="00004C17" w:rsidP="00DF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1.48.</w:t>
            </w:r>
          </w:p>
        </w:tc>
        <w:tc>
          <w:tcPr>
            <w:tcW w:w="12212" w:type="dxa"/>
          </w:tcPr>
          <w:p w:rsidR="00A633F2" w:rsidRPr="000766AA" w:rsidRDefault="00004C17" w:rsidP="00DF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Ром, получение, виды, ассортимент.</w:t>
            </w:r>
          </w:p>
        </w:tc>
        <w:tc>
          <w:tcPr>
            <w:tcW w:w="2026" w:type="dxa"/>
          </w:tcPr>
          <w:p w:rsidR="00A633F2" w:rsidRPr="000766AA" w:rsidRDefault="00004C17" w:rsidP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49-54</w:t>
            </w:r>
          </w:p>
        </w:tc>
      </w:tr>
      <w:tr w:rsidR="00094086" w:rsidTr="00EE3091">
        <w:trPr>
          <w:trHeight w:val="375"/>
        </w:trPr>
        <w:tc>
          <w:tcPr>
            <w:tcW w:w="1617" w:type="dxa"/>
          </w:tcPr>
          <w:p w:rsidR="00094086" w:rsidRPr="000766AA" w:rsidRDefault="00004C17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1.50.</w:t>
            </w:r>
          </w:p>
        </w:tc>
        <w:tc>
          <w:tcPr>
            <w:tcW w:w="12212" w:type="dxa"/>
          </w:tcPr>
          <w:p w:rsidR="00094086" w:rsidRPr="000766AA" w:rsidRDefault="0000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Джин, технология приготовления.</w:t>
            </w:r>
          </w:p>
        </w:tc>
        <w:tc>
          <w:tcPr>
            <w:tcW w:w="2026" w:type="dxa"/>
          </w:tcPr>
          <w:p w:rsidR="00094086" w:rsidRPr="000766AA" w:rsidRDefault="0000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54-60</w:t>
            </w:r>
          </w:p>
        </w:tc>
      </w:tr>
      <w:tr w:rsidR="00A633F2" w:rsidTr="00EE3091">
        <w:trPr>
          <w:trHeight w:val="270"/>
        </w:trPr>
        <w:tc>
          <w:tcPr>
            <w:tcW w:w="1617" w:type="dxa"/>
          </w:tcPr>
          <w:p w:rsidR="00A633F2" w:rsidRPr="000766AA" w:rsidRDefault="00004C17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1.52.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Абсент, текила, получение, виды, ассортимент.</w:t>
            </w:r>
          </w:p>
        </w:tc>
        <w:tc>
          <w:tcPr>
            <w:tcW w:w="2026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60-70</w:t>
            </w:r>
          </w:p>
        </w:tc>
      </w:tr>
      <w:tr w:rsidR="00A633F2" w:rsidTr="00EE3091">
        <w:trPr>
          <w:trHeight w:val="420"/>
        </w:trPr>
        <w:tc>
          <w:tcPr>
            <w:tcW w:w="1617" w:type="dxa"/>
          </w:tcPr>
          <w:p w:rsidR="00A633F2" w:rsidRPr="000766AA" w:rsidRDefault="00856298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1.54.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приготовления, требования к качеству, упаковка, хранение.</w:t>
            </w:r>
          </w:p>
        </w:tc>
        <w:tc>
          <w:tcPr>
            <w:tcW w:w="2026" w:type="dxa"/>
          </w:tcPr>
          <w:p w:rsidR="00A633F2" w:rsidRPr="000766AA" w:rsidRDefault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F2" w:rsidTr="00EE3091">
        <w:trPr>
          <w:trHeight w:val="300"/>
        </w:trPr>
        <w:tc>
          <w:tcPr>
            <w:tcW w:w="1617" w:type="dxa"/>
          </w:tcPr>
          <w:p w:rsidR="00A633F2" w:rsidRPr="000766AA" w:rsidRDefault="00856298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1.56.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Пиво. Технология, виды, требования к качеству, упаковка.</w:t>
            </w:r>
          </w:p>
        </w:tc>
        <w:tc>
          <w:tcPr>
            <w:tcW w:w="2026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70-75</w:t>
            </w:r>
          </w:p>
        </w:tc>
      </w:tr>
      <w:tr w:rsidR="00A633F2" w:rsidTr="00EE3091">
        <w:trPr>
          <w:trHeight w:val="375"/>
        </w:trPr>
        <w:tc>
          <w:tcPr>
            <w:tcW w:w="1617" w:type="dxa"/>
          </w:tcPr>
          <w:p w:rsidR="00A633F2" w:rsidRPr="000766AA" w:rsidRDefault="00856298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1.58.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Особенности маркировки, условия и сроки хранения.</w:t>
            </w:r>
          </w:p>
        </w:tc>
        <w:tc>
          <w:tcPr>
            <w:tcW w:w="2026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Стр. 75-90</w:t>
            </w:r>
          </w:p>
        </w:tc>
      </w:tr>
      <w:tr w:rsidR="00A633F2" w:rsidTr="00EE3091">
        <w:trPr>
          <w:trHeight w:val="435"/>
        </w:trPr>
        <w:tc>
          <w:tcPr>
            <w:tcW w:w="1617" w:type="dxa"/>
          </w:tcPr>
          <w:p w:rsidR="00A633F2" w:rsidRPr="000766AA" w:rsidRDefault="00A633F2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</w:tc>
        <w:tc>
          <w:tcPr>
            <w:tcW w:w="2026" w:type="dxa"/>
          </w:tcPr>
          <w:p w:rsidR="00A633F2" w:rsidRPr="000766AA" w:rsidRDefault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F2" w:rsidTr="00EE3091">
        <w:trPr>
          <w:trHeight w:val="525"/>
        </w:trPr>
        <w:tc>
          <w:tcPr>
            <w:tcW w:w="1617" w:type="dxa"/>
          </w:tcPr>
          <w:p w:rsidR="00A633F2" w:rsidRPr="000766AA" w:rsidRDefault="00856298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1.60.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Органолептическая оценка качества безалкогольного вина.</w:t>
            </w:r>
          </w:p>
        </w:tc>
        <w:tc>
          <w:tcPr>
            <w:tcW w:w="2026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 отчет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3F2" w:rsidTr="00EE3091">
        <w:trPr>
          <w:trHeight w:val="480"/>
        </w:trPr>
        <w:tc>
          <w:tcPr>
            <w:tcW w:w="1617" w:type="dxa"/>
          </w:tcPr>
          <w:p w:rsidR="00A633F2" w:rsidRPr="000766AA" w:rsidRDefault="00856298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1.62.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Приготовление коктейля с использованием безалкогольного вина</w:t>
            </w:r>
          </w:p>
        </w:tc>
        <w:tc>
          <w:tcPr>
            <w:tcW w:w="2026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 отчет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3F2" w:rsidTr="00EE3091">
        <w:trPr>
          <w:trHeight w:val="165"/>
        </w:trPr>
        <w:tc>
          <w:tcPr>
            <w:tcW w:w="1617" w:type="dxa"/>
          </w:tcPr>
          <w:p w:rsidR="00A633F2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026" w:type="dxa"/>
          </w:tcPr>
          <w:p w:rsidR="00A633F2" w:rsidRPr="000766AA" w:rsidRDefault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F2" w:rsidTr="00EE3091">
        <w:trPr>
          <w:trHeight w:val="210"/>
        </w:trPr>
        <w:tc>
          <w:tcPr>
            <w:tcW w:w="1617" w:type="dxa"/>
          </w:tcPr>
          <w:p w:rsidR="00A633F2" w:rsidRPr="000766AA" w:rsidRDefault="00A633F2" w:rsidP="0001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2026" w:type="dxa"/>
          </w:tcPr>
          <w:p w:rsidR="00A633F2" w:rsidRPr="000766AA" w:rsidRDefault="00A6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F2" w:rsidTr="00EE3091">
        <w:trPr>
          <w:trHeight w:val="225"/>
        </w:trPr>
        <w:tc>
          <w:tcPr>
            <w:tcW w:w="1617" w:type="dxa"/>
          </w:tcPr>
          <w:p w:rsidR="00A633F2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ассортимента водки и спирта по натуральным образцам </w:t>
            </w:r>
          </w:p>
        </w:tc>
        <w:tc>
          <w:tcPr>
            <w:tcW w:w="2026" w:type="dxa"/>
          </w:tcPr>
          <w:p w:rsidR="00A633F2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A633F2" w:rsidTr="00EE3091">
        <w:trPr>
          <w:trHeight w:val="240"/>
        </w:trPr>
        <w:tc>
          <w:tcPr>
            <w:tcW w:w="1617" w:type="dxa"/>
          </w:tcPr>
          <w:p w:rsidR="00A633F2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ассортимента водки и спирта по натуральным образцам</w:t>
            </w:r>
          </w:p>
        </w:tc>
        <w:tc>
          <w:tcPr>
            <w:tcW w:w="2026" w:type="dxa"/>
          </w:tcPr>
          <w:p w:rsidR="00A633F2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856298" w:rsidTr="00EE3091">
        <w:trPr>
          <w:trHeight w:val="254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ассортимента ликёроводочных изделий по натуральным образцам.</w:t>
            </w:r>
          </w:p>
        </w:tc>
        <w:tc>
          <w:tcPr>
            <w:tcW w:w="2026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55-60</w:t>
            </w:r>
          </w:p>
        </w:tc>
      </w:tr>
      <w:tr w:rsidR="00856298" w:rsidTr="00EE3091">
        <w:trPr>
          <w:trHeight w:val="150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ассортимента ликёроводочных изделий по натуральным образцам.</w:t>
            </w:r>
          </w:p>
        </w:tc>
        <w:tc>
          <w:tcPr>
            <w:tcW w:w="2026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  <w:r w:rsidR="00013939"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55-60 </w:t>
            </w:r>
          </w:p>
        </w:tc>
      </w:tr>
      <w:tr w:rsidR="00856298" w:rsidTr="00EE3091">
        <w:trPr>
          <w:trHeight w:val="360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маркировки отечественных товаров.</w:t>
            </w:r>
          </w:p>
        </w:tc>
        <w:tc>
          <w:tcPr>
            <w:tcW w:w="2026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Составить схему.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81-99</w:t>
            </w:r>
          </w:p>
        </w:tc>
      </w:tr>
      <w:tr w:rsidR="00856298" w:rsidTr="00EE3091">
        <w:trPr>
          <w:trHeight w:val="300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маркировки отечественных товаров.</w:t>
            </w:r>
          </w:p>
        </w:tc>
        <w:tc>
          <w:tcPr>
            <w:tcW w:w="2026" w:type="dxa"/>
          </w:tcPr>
          <w:p w:rsidR="00856298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81- 88</w:t>
            </w:r>
          </w:p>
        </w:tc>
      </w:tr>
      <w:tr w:rsidR="00A633F2" w:rsidTr="00EE3091">
        <w:trPr>
          <w:trHeight w:val="360"/>
        </w:trPr>
        <w:tc>
          <w:tcPr>
            <w:tcW w:w="1617" w:type="dxa"/>
          </w:tcPr>
          <w:p w:rsidR="00A633F2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A633F2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маркировки импортных товаров.</w:t>
            </w:r>
          </w:p>
        </w:tc>
        <w:tc>
          <w:tcPr>
            <w:tcW w:w="2026" w:type="dxa"/>
          </w:tcPr>
          <w:p w:rsidR="00A633F2" w:rsidRPr="000766AA" w:rsidRDefault="00856298" w:rsidP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Start"/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3091">
              <w:rPr>
                <w:rFonts w:ascii="Times New Roman" w:hAnsi="Times New Roman" w:cs="Times New Roman"/>
                <w:sz w:val="28"/>
                <w:szCs w:val="28"/>
              </w:rPr>
              <w:t>тр. 85</w:t>
            </w:r>
          </w:p>
        </w:tc>
      </w:tr>
      <w:tr w:rsidR="00856298" w:rsidTr="00EE3091">
        <w:trPr>
          <w:trHeight w:val="180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Ознакомление с технологией и ассортиментом продукции на ликёроводочном заводе.</w:t>
            </w:r>
          </w:p>
        </w:tc>
        <w:tc>
          <w:tcPr>
            <w:tcW w:w="2026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схему.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89-96</w:t>
            </w:r>
          </w:p>
        </w:tc>
      </w:tr>
      <w:tr w:rsidR="00856298" w:rsidTr="00EE3091">
        <w:trPr>
          <w:trHeight w:val="240"/>
        </w:trPr>
        <w:tc>
          <w:tcPr>
            <w:tcW w:w="1617" w:type="dxa"/>
          </w:tcPr>
          <w:p w:rsidR="00856298" w:rsidRPr="000766AA" w:rsidRDefault="00856298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Ознакомление с технологией и ассортиментом продукции на ликёроводочном заводе.</w:t>
            </w:r>
          </w:p>
        </w:tc>
        <w:tc>
          <w:tcPr>
            <w:tcW w:w="2026" w:type="dxa"/>
          </w:tcPr>
          <w:p w:rsidR="00856298" w:rsidRPr="000766AA" w:rsidRDefault="0085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схему.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 xml:space="preserve"> Стр. 124</w:t>
            </w:r>
          </w:p>
        </w:tc>
      </w:tr>
      <w:tr w:rsidR="00856298" w:rsidTr="00EE3091">
        <w:trPr>
          <w:trHeight w:val="255"/>
        </w:trPr>
        <w:tc>
          <w:tcPr>
            <w:tcW w:w="1617" w:type="dxa"/>
          </w:tcPr>
          <w:p w:rsidR="00856298" w:rsidRPr="000766AA" w:rsidRDefault="00013939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технологией производства пива.</w:t>
            </w:r>
          </w:p>
        </w:tc>
        <w:tc>
          <w:tcPr>
            <w:tcW w:w="2026" w:type="dxa"/>
          </w:tcPr>
          <w:p w:rsidR="00856298" w:rsidRPr="000766AA" w:rsidRDefault="00856298" w:rsidP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</w:t>
            </w:r>
            <w:r w:rsidR="00EE3091">
              <w:rPr>
                <w:rFonts w:ascii="Times New Roman" w:hAnsi="Times New Roman" w:cs="Times New Roman"/>
                <w:sz w:val="28"/>
                <w:szCs w:val="28"/>
              </w:rPr>
              <w:t>технологическую карту.</w:t>
            </w:r>
          </w:p>
        </w:tc>
      </w:tr>
      <w:tr w:rsidR="00856298" w:rsidTr="00EE3091">
        <w:trPr>
          <w:trHeight w:val="330"/>
        </w:trPr>
        <w:tc>
          <w:tcPr>
            <w:tcW w:w="1617" w:type="dxa"/>
          </w:tcPr>
          <w:p w:rsidR="00856298" w:rsidRPr="000766AA" w:rsidRDefault="00013939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ассортимента вина в баре ресторана.</w:t>
            </w:r>
          </w:p>
        </w:tc>
        <w:tc>
          <w:tcPr>
            <w:tcW w:w="2026" w:type="dxa"/>
          </w:tcPr>
          <w:p w:rsidR="00856298" w:rsidRPr="000766AA" w:rsidRDefault="000B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анализ. </w:t>
            </w:r>
          </w:p>
        </w:tc>
      </w:tr>
      <w:tr w:rsidR="00856298" w:rsidTr="00EE3091">
        <w:trPr>
          <w:trHeight w:val="225"/>
        </w:trPr>
        <w:tc>
          <w:tcPr>
            <w:tcW w:w="1617" w:type="dxa"/>
          </w:tcPr>
          <w:p w:rsidR="00856298" w:rsidRPr="000766AA" w:rsidRDefault="00013939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Pr="000766AA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ассортимента пива в пивном баре.</w:t>
            </w:r>
          </w:p>
        </w:tc>
        <w:tc>
          <w:tcPr>
            <w:tcW w:w="2026" w:type="dxa"/>
          </w:tcPr>
          <w:p w:rsidR="00856298" w:rsidRPr="000766AA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таблицу.</w:t>
            </w:r>
            <w:r w:rsidR="000B65EE">
              <w:rPr>
                <w:rFonts w:ascii="Times New Roman" w:hAnsi="Times New Roman" w:cs="Times New Roman"/>
                <w:sz w:val="28"/>
                <w:szCs w:val="28"/>
              </w:rPr>
              <w:t xml:space="preserve"> Стр. 89</w:t>
            </w:r>
          </w:p>
        </w:tc>
      </w:tr>
      <w:tr w:rsidR="00856298" w:rsidTr="00EE3091">
        <w:trPr>
          <w:trHeight w:val="240"/>
        </w:trPr>
        <w:tc>
          <w:tcPr>
            <w:tcW w:w="1617" w:type="dxa"/>
          </w:tcPr>
          <w:p w:rsidR="00856298" w:rsidRPr="000766AA" w:rsidRDefault="00013939" w:rsidP="00E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091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076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12" w:type="dxa"/>
          </w:tcPr>
          <w:p w:rsidR="00856298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Изучение ассортимента пива в пивном баре.</w:t>
            </w:r>
          </w:p>
          <w:p w:rsidR="00EE3091" w:rsidRPr="000766AA" w:rsidRDefault="00EE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Маркировка и упаковка отечественных и импортных коньяков.</w:t>
            </w:r>
          </w:p>
        </w:tc>
        <w:tc>
          <w:tcPr>
            <w:tcW w:w="2026" w:type="dxa"/>
          </w:tcPr>
          <w:p w:rsidR="00856298" w:rsidRPr="000766AA" w:rsidRDefault="0001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A">
              <w:rPr>
                <w:rFonts w:ascii="Times New Roman" w:hAnsi="Times New Roman" w:cs="Times New Roman"/>
                <w:sz w:val="28"/>
                <w:szCs w:val="28"/>
              </w:rPr>
              <w:t>Заполнить таблицу.</w:t>
            </w:r>
          </w:p>
        </w:tc>
      </w:tr>
    </w:tbl>
    <w:p w:rsidR="000712A3" w:rsidRDefault="000712A3"/>
    <w:p w:rsidR="00337794" w:rsidRDefault="00337794"/>
    <w:p w:rsidR="00337794" w:rsidRPr="00337794" w:rsidRDefault="00337794" w:rsidP="00337794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337794">
        <w:rPr>
          <w:rFonts w:ascii="Times New Roman" w:eastAsia="Calibri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3D4DCC" wp14:editId="57DE7E93">
            <wp:simplePos x="0" y="0"/>
            <wp:positionH relativeFrom="column">
              <wp:posOffset>-367665</wp:posOffset>
            </wp:positionH>
            <wp:positionV relativeFrom="paragraph">
              <wp:posOffset>-292100</wp:posOffset>
            </wp:positionV>
            <wp:extent cx="1323975" cy="419100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79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государственное автономное образовательное учреждение среднего профессионального образования</w:t>
      </w:r>
    </w:p>
    <w:p w:rsidR="00337794" w:rsidRPr="00337794" w:rsidRDefault="00337794" w:rsidP="00337794">
      <w:pPr>
        <w:widowControl w:val="0"/>
        <w:suppressAutoHyphens/>
        <w:spacing w:after="12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33779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Калининградской области «Колледж сервиса и туризма»</w:t>
      </w:r>
    </w:p>
    <w:p w:rsidR="00337794" w:rsidRPr="00337794" w:rsidRDefault="00337794" w:rsidP="003377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5"/>
        <w:gridCol w:w="3691"/>
      </w:tblGrid>
      <w:tr w:rsidR="00337794" w:rsidRPr="00337794" w:rsidTr="005C0827">
        <w:trPr>
          <w:tblHeader/>
        </w:trPr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Одобрено 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предметно-цикловой комиссией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_______________________________</w:t>
            </w:r>
          </w:p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______________________дисциплин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_______________________________</w:t>
            </w:r>
          </w:p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Протокол № ______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От «____»______________ 2013г.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3779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Председатель ПЦК _______________</w:t>
            </w: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37794" w:rsidRPr="00337794" w:rsidTr="005C0827">
        <w:tc>
          <w:tcPr>
            <w:tcW w:w="10485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5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691" w:type="dxa"/>
          </w:tcPr>
          <w:p w:rsidR="00337794" w:rsidRPr="00337794" w:rsidRDefault="00337794" w:rsidP="00337794">
            <w:pPr>
              <w:widowControl w:val="0"/>
              <w:suppressLineNumbers/>
              <w:suppressAutoHyphens/>
              <w:spacing w:after="0" w:line="240" w:lineRule="auto"/>
              <w:ind w:left="426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37794" w:rsidRPr="00337794" w:rsidRDefault="00337794" w:rsidP="00337794">
      <w:pPr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794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ПЕРСПЕКТИВНО-ТЕМАТИЧЕСКИЙ ПЛАН</w:t>
      </w:r>
    </w:p>
    <w:p w:rsidR="00337794" w:rsidRPr="00337794" w:rsidRDefault="00337794" w:rsidP="003377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794">
        <w:rPr>
          <w:rFonts w:ascii="Times New Roman" w:eastAsia="Calibri" w:hAnsi="Times New Roman" w:cs="Times New Roman"/>
          <w:sz w:val="28"/>
          <w:szCs w:val="28"/>
        </w:rPr>
        <w:t xml:space="preserve">                 По дисциплине __Товароведение продовольственных товаров и продукции товаров и продукции общественного питания___</w:t>
      </w:r>
    </w:p>
    <w:p w:rsidR="00337794" w:rsidRPr="00337794" w:rsidRDefault="00337794" w:rsidP="00337794">
      <w:pPr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794">
        <w:rPr>
          <w:rFonts w:ascii="Times New Roman" w:eastAsia="Calibri" w:hAnsi="Times New Roman" w:cs="Times New Roman"/>
          <w:sz w:val="28"/>
          <w:szCs w:val="28"/>
        </w:rPr>
        <w:t>Курс    _____1_____</w:t>
      </w:r>
    </w:p>
    <w:p w:rsidR="00337794" w:rsidRPr="00337794" w:rsidRDefault="00337794" w:rsidP="00337794">
      <w:pPr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794">
        <w:rPr>
          <w:rFonts w:ascii="Times New Roman" w:eastAsia="Calibri" w:hAnsi="Times New Roman" w:cs="Times New Roman"/>
          <w:sz w:val="28"/>
          <w:szCs w:val="28"/>
        </w:rPr>
        <w:t xml:space="preserve">                    Специальность: _100114_ «Организация обслуживания в общественном питании» __</w:t>
      </w:r>
    </w:p>
    <w:p w:rsidR="00337794" w:rsidRPr="00337794" w:rsidRDefault="00337794" w:rsidP="00337794">
      <w:pPr>
        <w:ind w:firstLine="426"/>
        <w:jc w:val="center"/>
        <w:rPr>
          <w:rFonts w:ascii="Calibri" w:eastAsia="Calibri" w:hAnsi="Calibri" w:cs="Times New Roman"/>
        </w:rPr>
      </w:pPr>
      <w:r w:rsidRPr="00337794">
        <w:rPr>
          <w:rFonts w:ascii="Times New Roman" w:eastAsia="Calibri" w:hAnsi="Times New Roman" w:cs="Times New Roman"/>
          <w:sz w:val="28"/>
          <w:szCs w:val="28"/>
        </w:rPr>
        <w:t>Преподаватель: __________Овчинникова И.В.____</w:t>
      </w:r>
    </w:p>
    <w:p w:rsidR="00337794" w:rsidRDefault="00337794"/>
    <w:sectPr w:rsidR="00337794" w:rsidSect="000940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7530"/>
    <w:multiLevelType w:val="hybridMultilevel"/>
    <w:tmpl w:val="16C4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1A22"/>
    <w:multiLevelType w:val="hybridMultilevel"/>
    <w:tmpl w:val="329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086"/>
    <w:rsid w:val="00004C17"/>
    <w:rsid w:val="0000599F"/>
    <w:rsid w:val="00010203"/>
    <w:rsid w:val="00013939"/>
    <w:rsid w:val="000326AA"/>
    <w:rsid w:val="0003384A"/>
    <w:rsid w:val="000342DD"/>
    <w:rsid w:val="0006064F"/>
    <w:rsid w:val="000712A3"/>
    <w:rsid w:val="000766AA"/>
    <w:rsid w:val="00092F16"/>
    <w:rsid w:val="00094086"/>
    <w:rsid w:val="000B65EE"/>
    <w:rsid w:val="00107235"/>
    <w:rsid w:val="001A0F79"/>
    <w:rsid w:val="001C1157"/>
    <w:rsid w:val="002407D3"/>
    <w:rsid w:val="0026101B"/>
    <w:rsid w:val="00282EA6"/>
    <w:rsid w:val="002A3329"/>
    <w:rsid w:val="002A5603"/>
    <w:rsid w:val="002B117C"/>
    <w:rsid w:val="002B79D4"/>
    <w:rsid w:val="002C21A3"/>
    <w:rsid w:val="00306D12"/>
    <w:rsid w:val="00311EAC"/>
    <w:rsid w:val="00325FD6"/>
    <w:rsid w:val="00337794"/>
    <w:rsid w:val="00346756"/>
    <w:rsid w:val="00383D9D"/>
    <w:rsid w:val="003D49ED"/>
    <w:rsid w:val="00474DE5"/>
    <w:rsid w:val="00482674"/>
    <w:rsid w:val="00485984"/>
    <w:rsid w:val="004A44D4"/>
    <w:rsid w:val="004D6668"/>
    <w:rsid w:val="00500953"/>
    <w:rsid w:val="00506129"/>
    <w:rsid w:val="00510F97"/>
    <w:rsid w:val="0051516C"/>
    <w:rsid w:val="005B764E"/>
    <w:rsid w:val="006023C9"/>
    <w:rsid w:val="00607BA0"/>
    <w:rsid w:val="00620A50"/>
    <w:rsid w:val="00621672"/>
    <w:rsid w:val="00634403"/>
    <w:rsid w:val="00663DE1"/>
    <w:rsid w:val="006800AC"/>
    <w:rsid w:val="006A6D83"/>
    <w:rsid w:val="006A78BC"/>
    <w:rsid w:val="006B23FD"/>
    <w:rsid w:val="006F1EBD"/>
    <w:rsid w:val="00751879"/>
    <w:rsid w:val="007535C2"/>
    <w:rsid w:val="007674D5"/>
    <w:rsid w:val="00780D97"/>
    <w:rsid w:val="00782AA8"/>
    <w:rsid w:val="007D0AE0"/>
    <w:rsid w:val="007D275D"/>
    <w:rsid w:val="007D4725"/>
    <w:rsid w:val="007F02B1"/>
    <w:rsid w:val="00813513"/>
    <w:rsid w:val="008162E8"/>
    <w:rsid w:val="00831512"/>
    <w:rsid w:val="00841422"/>
    <w:rsid w:val="00856298"/>
    <w:rsid w:val="0089272C"/>
    <w:rsid w:val="008A5840"/>
    <w:rsid w:val="008B29A8"/>
    <w:rsid w:val="008B6E66"/>
    <w:rsid w:val="008B7ECD"/>
    <w:rsid w:val="008D454B"/>
    <w:rsid w:val="008E7AB9"/>
    <w:rsid w:val="0092121C"/>
    <w:rsid w:val="009222E6"/>
    <w:rsid w:val="00936D2D"/>
    <w:rsid w:val="00943A24"/>
    <w:rsid w:val="00972C6A"/>
    <w:rsid w:val="009E307B"/>
    <w:rsid w:val="00A02B8A"/>
    <w:rsid w:val="00A10282"/>
    <w:rsid w:val="00A35C74"/>
    <w:rsid w:val="00A517F6"/>
    <w:rsid w:val="00A52063"/>
    <w:rsid w:val="00A62541"/>
    <w:rsid w:val="00A633F2"/>
    <w:rsid w:val="00A65573"/>
    <w:rsid w:val="00AA1FC8"/>
    <w:rsid w:val="00AD3DEA"/>
    <w:rsid w:val="00B06AB3"/>
    <w:rsid w:val="00B507FE"/>
    <w:rsid w:val="00B81DBE"/>
    <w:rsid w:val="00BA089F"/>
    <w:rsid w:val="00BD54C8"/>
    <w:rsid w:val="00BE63E7"/>
    <w:rsid w:val="00BE735A"/>
    <w:rsid w:val="00C007CC"/>
    <w:rsid w:val="00C46CAD"/>
    <w:rsid w:val="00C77082"/>
    <w:rsid w:val="00CC6CAB"/>
    <w:rsid w:val="00CF5B96"/>
    <w:rsid w:val="00D059EF"/>
    <w:rsid w:val="00DA5793"/>
    <w:rsid w:val="00DB1BC6"/>
    <w:rsid w:val="00DB4FD5"/>
    <w:rsid w:val="00DC2A5F"/>
    <w:rsid w:val="00DF0978"/>
    <w:rsid w:val="00E05850"/>
    <w:rsid w:val="00E11985"/>
    <w:rsid w:val="00E4707E"/>
    <w:rsid w:val="00EE3091"/>
    <w:rsid w:val="00EF03CE"/>
    <w:rsid w:val="00F06132"/>
    <w:rsid w:val="00F32C38"/>
    <w:rsid w:val="00F349EE"/>
    <w:rsid w:val="00F466C3"/>
    <w:rsid w:val="00F47C02"/>
    <w:rsid w:val="00F61B5D"/>
    <w:rsid w:val="00F96AA3"/>
    <w:rsid w:val="00FA3FE6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Kate_Furman</dc:creator>
  <cp:lastModifiedBy>sekretar_otd1</cp:lastModifiedBy>
  <cp:revision>9</cp:revision>
  <cp:lastPrinted>2014-01-31T14:32:00Z</cp:lastPrinted>
  <dcterms:created xsi:type="dcterms:W3CDTF">2013-09-10T15:07:00Z</dcterms:created>
  <dcterms:modified xsi:type="dcterms:W3CDTF">2014-01-31T15:11:00Z</dcterms:modified>
</cp:coreProperties>
</file>