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4" w:rsidRDefault="00261644" w:rsidP="00261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Учебно-тематическое планирование</w:t>
      </w:r>
    </w:p>
    <w:p w:rsidR="00261644" w:rsidRDefault="00261644" w:rsidP="00261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основам здорового образа жизни</w:t>
      </w:r>
    </w:p>
    <w:p w:rsidR="00261644" w:rsidRDefault="00261644" w:rsidP="0026164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:rsidR="00261644" w:rsidRDefault="00261644" w:rsidP="00261644">
      <w:pPr>
        <w:ind w:left="360"/>
        <w:rPr>
          <w:sz w:val="28"/>
          <w:szCs w:val="28"/>
        </w:rPr>
      </w:pPr>
    </w:p>
    <w:p w:rsidR="00261644" w:rsidRPr="00A062CA" w:rsidRDefault="00261644" w:rsidP="002616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Класс:  </w:t>
      </w:r>
      <w:r w:rsidRPr="00A062CA">
        <w:rPr>
          <w:b/>
          <w:sz w:val="28"/>
          <w:szCs w:val="28"/>
          <w:u w:val="single"/>
        </w:rPr>
        <w:t>8</w:t>
      </w:r>
    </w:p>
    <w:p w:rsidR="00261644" w:rsidRDefault="00261644" w:rsidP="002616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   </w:t>
      </w:r>
      <w:r>
        <w:rPr>
          <w:sz w:val="28"/>
          <w:szCs w:val="28"/>
        </w:rPr>
        <w:t>Степанова В.Е.</w:t>
      </w:r>
    </w:p>
    <w:p w:rsidR="00261644" w:rsidRDefault="00261644" w:rsidP="002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часов:</w:t>
      </w:r>
    </w:p>
    <w:p w:rsidR="00261644" w:rsidRDefault="00261644" w:rsidP="002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Всего:  </w:t>
      </w:r>
      <w:r>
        <w:rPr>
          <w:b/>
          <w:sz w:val="28"/>
          <w:szCs w:val="28"/>
          <w:u w:val="single"/>
        </w:rPr>
        <w:t xml:space="preserve">34 </w:t>
      </w:r>
      <w:r>
        <w:rPr>
          <w:b/>
          <w:sz w:val="28"/>
          <w:szCs w:val="28"/>
        </w:rPr>
        <w:t xml:space="preserve">часа;    в неделю </w:t>
      </w:r>
      <w:r>
        <w:rPr>
          <w:b/>
          <w:sz w:val="28"/>
          <w:szCs w:val="28"/>
          <w:u w:val="single"/>
        </w:rPr>
        <w:t xml:space="preserve">1 </w:t>
      </w:r>
      <w:r>
        <w:rPr>
          <w:b/>
          <w:sz w:val="28"/>
          <w:szCs w:val="28"/>
        </w:rPr>
        <w:t xml:space="preserve"> час.</w:t>
      </w:r>
    </w:p>
    <w:p w:rsidR="00261644" w:rsidRPr="00A062CA" w:rsidRDefault="00261644" w:rsidP="00261644">
      <w:pPr>
        <w:rPr>
          <w:b/>
          <w:color w:val="76923C"/>
          <w:sz w:val="28"/>
          <w:szCs w:val="28"/>
        </w:rPr>
      </w:pPr>
      <w:r w:rsidRPr="00A062CA">
        <w:rPr>
          <w:b/>
          <w:color w:val="76923C"/>
          <w:sz w:val="28"/>
          <w:szCs w:val="28"/>
        </w:rPr>
        <w:t>.</w:t>
      </w:r>
    </w:p>
    <w:p w:rsidR="00261644" w:rsidRPr="00523381" w:rsidRDefault="00261644" w:rsidP="00261644">
      <w:pPr>
        <w:rPr>
          <w:b/>
          <w:sz w:val="28"/>
          <w:szCs w:val="28"/>
        </w:rPr>
      </w:pPr>
    </w:p>
    <w:p w:rsidR="00261644" w:rsidRPr="00523381" w:rsidRDefault="00261644" w:rsidP="00261644">
      <w:pPr>
        <w:pStyle w:val="3"/>
        <w:spacing w:after="0" w:line="204" w:lineRule="auto"/>
        <w:rPr>
          <w:b/>
          <w:sz w:val="28"/>
          <w:szCs w:val="28"/>
        </w:rPr>
      </w:pPr>
      <w:r w:rsidRPr="00523381">
        <w:rPr>
          <w:b/>
          <w:sz w:val="28"/>
          <w:szCs w:val="28"/>
        </w:rPr>
        <w:t>Планирование составлено на основе</w:t>
      </w:r>
      <w:r w:rsidRPr="00523381">
        <w:rPr>
          <w:b/>
          <w:i/>
          <w:sz w:val="28"/>
          <w:szCs w:val="28"/>
        </w:rPr>
        <w:t xml:space="preserve">  </w:t>
      </w:r>
      <w:r w:rsidRPr="00523381">
        <w:rPr>
          <w:i/>
          <w:sz w:val="28"/>
          <w:szCs w:val="28"/>
        </w:rPr>
        <w:t>программы Министерства образования Саратовской области и Министерства здравоохранения Саратовской области, Пример</w:t>
      </w:r>
      <w:r w:rsidRPr="00523381">
        <w:rPr>
          <w:i/>
          <w:sz w:val="28"/>
          <w:szCs w:val="28"/>
        </w:rPr>
        <w:softHyphen/>
        <w:t xml:space="preserve">ной программы для средних классов общеобразовательного учреждения, авторов </w:t>
      </w:r>
      <w:proofErr w:type="spellStart"/>
      <w:r w:rsidRPr="00523381">
        <w:rPr>
          <w:i/>
          <w:sz w:val="28"/>
          <w:szCs w:val="28"/>
        </w:rPr>
        <w:t>М.В.Лысогорской</w:t>
      </w:r>
      <w:proofErr w:type="spellEnd"/>
      <w:r w:rsidRPr="00523381">
        <w:rPr>
          <w:i/>
          <w:sz w:val="28"/>
          <w:szCs w:val="28"/>
        </w:rPr>
        <w:t xml:space="preserve">, М.М. Орловой, М.А.Павловой, </w:t>
      </w:r>
      <w:proofErr w:type="spellStart"/>
      <w:r w:rsidRPr="00523381">
        <w:rPr>
          <w:i/>
          <w:sz w:val="28"/>
          <w:szCs w:val="28"/>
        </w:rPr>
        <w:t>Т.В.Парсиковой</w:t>
      </w:r>
      <w:proofErr w:type="spellEnd"/>
      <w:r w:rsidRPr="00523381">
        <w:rPr>
          <w:i/>
          <w:sz w:val="28"/>
          <w:szCs w:val="28"/>
        </w:rPr>
        <w:t xml:space="preserve">, М.А.Тяпкиной, </w:t>
      </w:r>
      <w:proofErr w:type="spellStart"/>
      <w:r w:rsidRPr="00523381">
        <w:rPr>
          <w:i/>
          <w:sz w:val="28"/>
          <w:szCs w:val="28"/>
        </w:rPr>
        <w:t>Л.Е.Федкулиной</w:t>
      </w:r>
      <w:proofErr w:type="spellEnd"/>
      <w:r w:rsidRPr="00523381">
        <w:rPr>
          <w:i/>
          <w:sz w:val="28"/>
          <w:szCs w:val="28"/>
        </w:rPr>
        <w:t xml:space="preserve">. Изд. 2-е, доп. и </w:t>
      </w:r>
      <w:proofErr w:type="spellStart"/>
      <w:r w:rsidRPr="00523381">
        <w:rPr>
          <w:i/>
          <w:sz w:val="28"/>
          <w:szCs w:val="28"/>
        </w:rPr>
        <w:t>перераб</w:t>
      </w:r>
      <w:proofErr w:type="spellEnd"/>
      <w:r w:rsidRPr="00523381">
        <w:rPr>
          <w:i/>
          <w:sz w:val="28"/>
          <w:szCs w:val="28"/>
        </w:rPr>
        <w:t>. Саратов: Слово, 2001</w:t>
      </w:r>
      <w:r w:rsidRPr="00523381">
        <w:rPr>
          <w:b/>
          <w:i/>
          <w:sz w:val="28"/>
          <w:szCs w:val="28"/>
        </w:rPr>
        <w:t xml:space="preserve">.  </w:t>
      </w:r>
    </w:p>
    <w:p w:rsidR="00261644" w:rsidRPr="00523381" w:rsidRDefault="00261644" w:rsidP="00261644">
      <w:pPr>
        <w:rPr>
          <w:b/>
          <w:sz w:val="28"/>
          <w:szCs w:val="28"/>
        </w:rPr>
      </w:pPr>
    </w:p>
    <w:p w:rsidR="00261644" w:rsidRPr="00523381" w:rsidRDefault="00261644" w:rsidP="002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261644" w:rsidRDefault="00261644" w:rsidP="00261644">
      <w:pPr>
        <w:pStyle w:val="31"/>
      </w:pPr>
      <w:r>
        <w:t xml:space="preserve">Алмазов Б.Н. Профилактика конфликтов в работе с педагогически запущенными учащимися. </w:t>
      </w:r>
      <w:proofErr w:type="spellStart"/>
      <w:r>
        <w:t>Учебн</w:t>
      </w:r>
      <w:proofErr w:type="gramStart"/>
      <w:r>
        <w:t>.-</w:t>
      </w:r>
      <w:proofErr w:type="gramEnd"/>
      <w:r>
        <w:t>метод</w:t>
      </w:r>
      <w:proofErr w:type="spellEnd"/>
      <w:r>
        <w:t>. пособие. ВНМУ, 1991.</w:t>
      </w:r>
    </w:p>
    <w:p w:rsidR="00261644" w:rsidRDefault="00261644" w:rsidP="00261644">
      <w:pPr>
        <w:pStyle w:val="a5"/>
        <w:spacing w:line="204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Анастази</w:t>
      </w:r>
      <w:proofErr w:type="spellEnd"/>
      <w:r>
        <w:rPr>
          <w:sz w:val="28"/>
          <w:szCs w:val="28"/>
        </w:rPr>
        <w:t xml:space="preserve"> А. Психологическое тестирование. М.: Изд-во </w:t>
      </w:r>
      <w:proofErr w:type="spellStart"/>
      <w:r>
        <w:rPr>
          <w:sz w:val="28"/>
          <w:szCs w:val="28"/>
        </w:rPr>
        <w:t>Москов</w:t>
      </w:r>
      <w:proofErr w:type="spellEnd"/>
      <w:r>
        <w:rPr>
          <w:sz w:val="28"/>
          <w:szCs w:val="28"/>
        </w:rPr>
        <w:t xml:space="preserve">. ун-та, 1982.Анохина Т. Сделать свою жизнь // Анохина Т.Б., Крылова Н.Б. </w:t>
      </w:r>
    </w:p>
    <w:p w:rsidR="00261644" w:rsidRDefault="00261644" w:rsidP="00261644">
      <w:pPr>
        <w:pStyle w:val="31"/>
      </w:pPr>
      <w:proofErr w:type="spellStart"/>
      <w:r>
        <w:t>Франкл</w:t>
      </w:r>
      <w:proofErr w:type="spellEnd"/>
      <w:r>
        <w:t xml:space="preserve"> В. Человек в поисках смысла. М.: Прогресс, 1990.</w:t>
      </w:r>
    </w:p>
    <w:p w:rsidR="00261644" w:rsidRDefault="00261644" w:rsidP="00261644">
      <w:pPr>
        <w:pStyle w:val="31"/>
      </w:pPr>
      <w:proofErr w:type="spellStart"/>
      <w:r>
        <w:t>Харчев</w:t>
      </w:r>
      <w:proofErr w:type="spellEnd"/>
      <w:r>
        <w:t xml:space="preserve"> А.Г. Быт, семья, досуг. М.: Просвещение, 1969.</w:t>
      </w:r>
    </w:p>
    <w:p w:rsidR="00261644" w:rsidRDefault="00261644" w:rsidP="00261644">
      <w:pPr>
        <w:pStyle w:val="31"/>
      </w:pPr>
      <w:r>
        <w:t>Шварцман К.А. Философия воспитания. М., 1989.</w:t>
      </w:r>
    </w:p>
    <w:p w:rsidR="00261644" w:rsidRDefault="00261644" w:rsidP="00261644">
      <w:pPr>
        <w:pStyle w:val="a5"/>
        <w:spacing w:line="204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 xml:space="preserve"> К. Как снять стресс. М., 1993.</w:t>
      </w:r>
    </w:p>
    <w:p w:rsidR="00261644" w:rsidRDefault="00261644" w:rsidP="00261644">
      <w:pPr>
        <w:pStyle w:val="21"/>
        <w:tabs>
          <w:tab w:val="left" w:pos="644"/>
        </w:tabs>
        <w:spacing w:after="0" w:line="204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Щуркова</w:t>
      </w:r>
      <w:proofErr w:type="spellEnd"/>
      <w:r>
        <w:rPr>
          <w:sz w:val="28"/>
          <w:szCs w:val="28"/>
        </w:rPr>
        <w:t xml:space="preserve"> Н.Е. Три принципа воспитания. Смоленск: 1996..</w:t>
      </w:r>
    </w:p>
    <w:p w:rsidR="00261644" w:rsidRDefault="00261644" w:rsidP="00261644">
      <w:pPr>
        <w:pStyle w:val="31"/>
      </w:pPr>
      <w:r>
        <w:t>Энциклопедия молодой женщины. 1991.</w:t>
      </w:r>
    </w:p>
    <w:p w:rsidR="00261644" w:rsidRDefault="00261644" w:rsidP="00261644">
      <w:pPr>
        <w:pStyle w:val="31"/>
      </w:pPr>
      <w:proofErr w:type="spellStart"/>
      <w:r>
        <w:t>Яикова</w:t>
      </w:r>
      <w:proofErr w:type="spellEnd"/>
      <w:r>
        <w:t xml:space="preserve"> З.А. Городская семья М.: Наука. 1979.</w:t>
      </w:r>
    </w:p>
    <w:p w:rsidR="00261644" w:rsidRDefault="00261644" w:rsidP="00261644">
      <w:pPr>
        <w:pStyle w:val="31"/>
      </w:pPr>
    </w:p>
    <w:p w:rsidR="00261644" w:rsidRDefault="00261644" w:rsidP="002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  для учащихся:</w:t>
      </w:r>
    </w:p>
    <w:p w:rsidR="00261644" w:rsidRDefault="00261644" w:rsidP="00261644">
      <w:pPr>
        <w:rPr>
          <w:sz w:val="28"/>
          <w:szCs w:val="28"/>
        </w:rPr>
      </w:pPr>
      <w:r>
        <w:rPr>
          <w:sz w:val="28"/>
          <w:szCs w:val="28"/>
        </w:rPr>
        <w:t xml:space="preserve">Михайлина М.Ю., </w:t>
      </w:r>
      <w:proofErr w:type="spellStart"/>
      <w:r>
        <w:rPr>
          <w:sz w:val="28"/>
          <w:szCs w:val="28"/>
        </w:rPr>
        <w:t>Лысогорская</w:t>
      </w:r>
      <w:proofErr w:type="spellEnd"/>
      <w:r>
        <w:rPr>
          <w:sz w:val="28"/>
          <w:szCs w:val="28"/>
        </w:rPr>
        <w:t xml:space="preserve"> М.В., Павлова М.А. Здоровый образ жизни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Рабочая тетрадь для учащихся 8 классов. – Саратов: КИЦ «</w:t>
      </w:r>
      <w:proofErr w:type="spellStart"/>
      <w:r>
        <w:rPr>
          <w:sz w:val="28"/>
          <w:szCs w:val="28"/>
        </w:rPr>
        <w:t>Саратовтелефильм</w:t>
      </w:r>
      <w:proofErr w:type="spellEnd"/>
      <w:r>
        <w:rPr>
          <w:sz w:val="28"/>
          <w:szCs w:val="28"/>
        </w:rPr>
        <w:t>» -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>» , 2008. – 48 с.</w:t>
      </w:r>
    </w:p>
    <w:p w:rsidR="00261644" w:rsidRDefault="00261644" w:rsidP="00261644">
      <w:pPr>
        <w:jc w:val="center"/>
        <w:rPr>
          <w:b/>
          <w:sz w:val="28"/>
          <w:szCs w:val="28"/>
        </w:rPr>
      </w:pPr>
    </w:p>
    <w:p w:rsidR="00261644" w:rsidRDefault="00261644" w:rsidP="00261644">
      <w:pPr>
        <w:jc w:val="center"/>
        <w:rPr>
          <w:b/>
          <w:sz w:val="28"/>
          <w:szCs w:val="28"/>
        </w:rPr>
      </w:pPr>
    </w:p>
    <w:p w:rsidR="00261644" w:rsidRDefault="00261644" w:rsidP="00261644">
      <w:pPr>
        <w:jc w:val="center"/>
        <w:rPr>
          <w:b/>
          <w:sz w:val="28"/>
          <w:szCs w:val="28"/>
        </w:rPr>
      </w:pPr>
    </w:p>
    <w:p w:rsidR="00261644" w:rsidRDefault="00261644" w:rsidP="00261644">
      <w:pPr>
        <w:jc w:val="center"/>
        <w:rPr>
          <w:b/>
          <w:sz w:val="28"/>
          <w:szCs w:val="28"/>
        </w:rPr>
      </w:pPr>
    </w:p>
    <w:p w:rsidR="00261644" w:rsidRPr="00A062CA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</w:p>
    <w:p w:rsidR="00261644" w:rsidRDefault="00261644" w:rsidP="0026164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ОЗОЖ</w:t>
      </w:r>
    </w:p>
    <w:p w:rsidR="00261644" w:rsidRDefault="00261644" w:rsidP="00261644">
      <w:pPr>
        <w:jc w:val="center"/>
        <w:rPr>
          <w:b/>
          <w:sz w:val="28"/>
          <w:szCs w:val="28"/>
        </w:rPr>
      </w:pPr>
      <w:r w:rsidRPr="002616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</w:t>
      </w:r>
    </w:p>
    <w:p w:rsidR="00261644" w:rsidRDefault="00261644" w:rsidP="0026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61644" w:rsidRPr="008945A4" w:rsidRDefault="00261644" w:rsidP="002616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Планирование составлено на основе</w:t>
      </w:r>
      <w:r>
        <w:rPr>
          <w:sz w:val="28"/>
          <w:szCs w:val="28"/>
        </w:rPr>
        <w:t>: программы Министерства образования Саратовской области и Министерства здравоохранения Саратовской области, Пример</w:t>
      </w:r>
      <w:r>
        <w:rPr>
          <w:sz w:val="28"/>
          <w:szCs w:val="28"/>
        </w:rPr>
        <w:softHyphen/>
        <w:t xml:space="preserve">ной программы для средних классов общеобразовательного учреждения, авторов </w:t>
      </w:r>
      <w:proofErr w:type="spellStart"/>
      <w:r>
        <w:rPr>
          <w:sz w:val="28"/>
          <w:szCs w:val="28"/>
        </w:rPr>
        <w:t>М.В.Лысогорской</w:t>
      </w:r>
      <w:proofErr w:type="spellEnd"/>
      <w:r>
        <w:rPr>
          <w:sz w:val="28"/>
          <w:szCs w:val="28"/>
        </w:rPr>
        <w:t xml:space="preserve">, М.М. Орловой, М.А.Павловой, </w:t>
      </w:r>
      <w:proofErr w:type="spellStart"/>
      <w:r>
        <w:rPr>
          <w:sz w:val="28"/>
          <w:szCs w:val="28"/>
        </w:rPr>
        <w:t>Т.В.Парсиковой</w:t>
      </w:r>
      <w:proofErr w:type="spellEnd"/>
      <w:r>
        <w:rPr>
          <w:sz w:val="28"/>
          <w:szCs w:val="28"/>
        </w:rPr>
        <w:t xml:space="preserve">, М.А.Тяпкиной, </w:t>
      </w:r>
      <w:proofErr w:type="spellStart"/>
      <w:r>
        <w:rPr>
          <w:sz w:val="28"/>
          <w:szCs w:val="28"/>
        </w:rPr>
        <w:t>Л.Е.Федкулиной</w:t>
      </w:r>
      <w:proofErr w:type="spellEnd"/>
      <w:r>
        <w:rPr>
          <w:sz w:val="28"/>
          <w:szCs w:val="28"/>
        </w:rPr>
        <w:t xml:space="preserve">. Изд. 2-е,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Саратов: Слово, 2001.  </w:t>
      </w:r>
    </w:p>
    <w:p w:rsidR="00261644" w:rsidRPr="008945A4" w:rsidRDefault="00261644" w:rsidP="0026164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В  рабочей программе нашли отражение цели и задачи изучения основ здорового образа жизни на ступени</w:t>
      </w:r>
      <w:r>
        <w:rPr>
          <w:color w:val="787878"/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образования.</w:t>
      </w:r>
    </w:p>
    <w:p w:rsidR="00261644" w:rsidRPr="008945A4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Цели </w:t>
      </w:r>
      <w:r>
        <w:rPr>
          <w:b/>
          <w:sz w:val="28"/>
          <w:szCs w:val="28"/>
        </w:rPr>
        <w:t>регионального курса «Основы здорового образа жизни»:</w:t>
      </w:r>
      <w:r>
        <w:rPr>
          <w:sz w:val="28"/>
          <w:szCs w:val="28"/>
        </w:rPr>
        <w:t xml:space="preserve">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и безопасного поведения.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>Программа предусматривает: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-получение учениками знаний и навыков, необходимых для создания семейных отношений и воспитания детей;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потребности в здоровом образе жизни;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 навыков гигиены и профилактики заболеваний;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ухода за больными; </w:t>
      </w:r>
    </w:p>
    <w:p w:rsidR="00261644" w:rsidRPr="00A062CA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 рационального питания и других способов самосовершенствования.</w:t>
      </w:r>
    </w:p>
    <w:p w:rsidR="00261644" w:rsidRDefault="00261644" w:rsidP="00261644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  На основании примерной программы, содержащих требования к минимальному объему содержания по ОЗОЖ в </w:t>
      </w:r>
      <w:r w:rsidRPr="009031F9">
        <w:rPr>
          <w:sz w:val="28"/>
          <w:szCs w:val="28"/>
        </w:rPr>
        <w:t>8</w:t>
      </w:r>
      <w:r>
        <w:rPr>
          <w:sz w:val="28"/>
          <w:szCs w:val="28"/>
        </w:rPr>
        <w:t xml:space="preserve">-х классах, реализуется </w:t>
      </w:r>
      <w:r>
        <w:rPr>
          <w:bCs/>
          <w:iCs/>
          <w:sz w:val="28"/>
          <w:szCs w:val="28"/>
        </w:rPr>
        <w:t xml:space="preserve">базисный и продвинутый уровни </w:t>
      </w:r>
      <w:r>
        <w:rPr>
          <w:sz w:val="28"/>
          <w:szCs w:val="28"/>
        </w:rPr>
        <w:t xml:space="preserve">преподавания, что позволяет реализовать индивидуальный подход к обучению, развитие познавательной активности младших подростков и формирование </w:t>
      </w:r>
      <w:r>
        <w:rPr>
          <w:iCs/>
          <w:sz w:val="28"/>
          <w:szCs w:val="28"/>
        </w:rPr>
        <w:t>познавательной и информационных</w:t>
      </w:r>
      <w:r>
        <w:rPr>
          <w:sz w:val="28"/>
          <w:szCs w:val="28"/>
        </w:rPr>
        <w:t xml:space="preserve"> компетентностей учащихся.</w:t>
      </w:r>
    </w:p>
    <w:p w:rsidR="00261644" w:rsidRDefault="00261644" w:rsidP="002616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>
        <w:rPr>
          <w:sz w:val="28"/>
          <w:szCs w:val="28"/>
        </w:rPr>
        <w:t>семьеведения</w:t>
      </w:r>
      <w:proofErr w:type="spellEnd"/>
      <w:r>
        <w:rPr>
          <w:sz w:val="28"/>
          <w:szCs w:val="28"/>
        </w:rPr>
        <w:t xml:space="preserve">, сексологии, физиологии, анатомии и гигиены человека в аспекте пропаганды, обучения и воспитания здорового образа жизни. </w:t>
      </w:r>
    </w:p>
    <w:p w:rsidR="00261644" w:rsidRPr="008945A4" w:rsidRDefault="00261644" w:rsidP="00261644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форме лекций, семинаров, бесед, дискуссий.</w:t>
      </w:r>
    </w:p>
    <w:p w:rsidR="00261644" w:rsidRPr="009031F9" w:rsidRDefault="00261644" w:rsidP="00261644">
      <w:pPr>
        <w:spacing w:line="204" w:lineRule="auto"/>
        <w:jc w:val="both"/>
        <w:rPr>
          <w:b/>
          <w:sz w:val="28"/>
          <w:szCs w:val="28"/>
        </w:rPr>
      </w:pPr>
      <w:r w:rsidRPr="009031F9">
        <w:rPr>
          <w:sz w:val="28"/>
          <w:szCs w:val="28"/>
        </w:rPr>
        <w:t xml:space="preserve"> Раздел программы изучаемый в 8 классе называется</w:t>
      </w:r>
      <w:r w:rsidRPr="009031F9">
        <w:rPr>
          <w:b/>
          <w:sz w:val="28"/>
          <w:szCs w:val="28"/>
        </w:rPr>
        <w:t>:</w:t>
      </w:r>
      <w:r w:rsidRPr="009031F9">
        <w:rPr>
          <w:rFonts w:ascii="Arial" w:hAnsi="Arial" w:cs="Arial"/>
          <w:b/>
          <w:sz w:val="28"/>
          <w:szCs w:val="28"/>
        </w:rPr>
        <w:t xml:space="preserve"> </w:t>
      </w:r>
      <w:r w:rsidRPr="009031F9">
        <w:rPr>
          <w:b/>
          <w:sz w:val="28"/>
          <w:szCs w:val="28"/>
        </w:rPr>
        <w:t>«Все начинается с любви»</w:t>
      </w:r>
    </w:p>
    <w:p w:rsidR="00261644" w:rsidRPr="009031F9" w:rsidRDefault="00261644" w:rsidP="00261644">
      <w:pPr>
        <w:pStyle w:val="a3"/>
        <w:jc w:val="both"/>
        <w:rPr>
          <w:sz w:val="28"/>
          <w:szCs w:val="28"/>
        </w:rPr>
      </w:pPr>
      <w:r w:rsidRPr="009031F9">
        <w:rPr>
          <w:sz w:val="28"/>
          <w:szCs w:val="28"/>
        </w:rPr>
        <w:t>Рабочая программа для 8 класса предполагает б</w:t>
      </w:r>
      <w:r>
        <w:rPr>
          <w:sz w:val="28"/>
          <w:szCs w:val="28"/>
        </w:rPr>
        <w:t>лочный принцип построения курса, состоит из 5 блоков:</w:t>
      </w:r>
    </w:p>
    <w:p w:rsidR="00261644" w:rsidRPr="009031F9" w:rsidRDefault="00261644" w:rsidP="00261644">
      <w:pPr>
        <w:pStyle w:val="a3"/>
        <w:jc w:val="center"/>
        <w:rPr>
          <w:sz w:val="28"/>
          <w:szCs w:val="28"/>
        </w:rPr>
      </w:pPr>
    </w:p>
    <w:p w:rsidR="00261644" w:rsidRDefault="00261644" w:rsidP="00261644">
      <w:pPr>
        <w:pStyle w:val="a3"/>
        <w:jc w:val="center"/>
      </w:pPr>
    </w:p>
    <w:p w:rsidR="00261644" w:rsidRDefault="00261644" w:rsidP="00261644">
      <w:pPr>
        <w:pStyle w:val="a3"/>
        <w:jc w:val="center"/>
      </w:pPr>
    </w:p>
    <w:p w:rsidR="00261644" w:rsidRDefault="00261644" w:rsidP="00261644">
      <w:pPr>
        <w:pStyle w:val="a3"/>
        <w:jc w:val="center"/>
      </w:pPr>
    </w:p>
    <w:p w:rsidR="00261644" w:rsidRPr="007733BC" w:rsidRDefault="00261644" w:rsidP="00261644">
      <w:pPr>
        <w:pStyle w:val="a3"/>
        <w:jc w:val="center"/>
        <w:rPr>
          <w:sz w:val="28"/>
          <w:szCs w:val="28"/>
        </w:rPr>
      </w:pPr>
    </w:p>
    <w:p w:rsidR="00261644" w:rsidRPr="007733BC" w:rsidRDefault="00261644" w:rsidP="00261644">
      <w:pPr>
        <w:pStyle w:val="2"/>
        <w:spacing w:after="0" w:line="204" w:lineRule="auto"/>
        <w:rPr>
          <w:b/>
          <w:sz w:val="28"/>
          <w:szCs w:val="28"/>
        </w:rPr>
      </w:pPr>
      <w:r w:rsidRPr="007733BC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Этический блок (4</w:t>
      </w:r>
      <w:r w:rsidRPr="007733BC">
        <w:rPr>
          <w:b/>
          <w:sz w:val="28"/>
          <w:szCs w:val="28"/>
        </w:rPr>
        <w:t xml:space="preserve"> часов)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 xml:space="preserve">Понятие любви. Любовь, как этическое понятие. Религиозные учения о сущности любви. 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Христианство, как основа русской культуры. Христианское понимание любви.</w:t>
      </w:r>
    </w:p>
    <w:p w:rsidR="00261644" w:rsidRPr="007733BC" w:rsidRDefault="00261644" w:rsidP="00261644">
      <w:pPr>
        <w:pStyle w:val="2"/>
        <w:spacing w:after="0" w:line="204" w:lineRule="auto"/>
        <w:rPr>
          <w:b/>
          <w:sz w:val="28"/>
          <w:szCs w:val="28"/>
        </w:rPr>
      </w:pPr>
      <w:r w:rsidRPr="007733B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Психологический блок (9</w:t>
      </w:r>
      <w:r w:rsidRPr="007733BC">
        <w:rPr>
          <w:b/>
          <w:sz w:val="28"/>
          <w:szCs w:val="28"/>
        </w:rPr>
        <w:t xml:space="preserve"> часов)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 xml:space="preserve">Мотивы межличностных отношений, Свобода выражения чувств. Способы расслабления. Умение слушать собеседника. Представление об идеалах. Проблемы в отношениях с людьми. 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Эмоции человека. Симпатия, дружба, влюбленность, любовь.</w:t>
      </w:r>
    </w:p>
    <w:p w:rsidR="00261644" w:rsidRPr="007733BC" w:rsidRDefault="00261644" w:rsidP="00261644">
      <w:pPr>
        <w:pStyle w:val="2"/>
        <w:spacing w:after="0" w:line="20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733B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Правовой блок (5</w:t>
      </w:r>
      <w:r w:rsidRPr="007733BC">
        <w:rPr>
          <w:b/>
          <w:sz w:val="28"/>
          <w:szCs w:val="28"/>
        </w:rPr>
        <w:t xml:space="preserve"> часов)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Правила поведения в опасных для жизни ситуациях (драка, разбойное нападение, изнасилование и т.д.).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Способы защиты. Приемы самообороны. Службы срочной помощи: милиция, скорая помощь, служба спасения.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Болезнь, как опасная для жизни ситуация. Ответственное и безответственное отношение к своему здоровью и здоровью окружающих. Инфекционные заболевания. Ответственность за заражение заболеваниями.</w:t>
      </w:r>
    </w:p>
    <w:p w:rsidR="00261644" w:rsidRPr="007733BC" w:rsidRDefault="00261644" w:rsidP="00261644">
      <w:pPr>
        <w:pStyle w:val="2"/>
        <w:spacing w:after="0" w:line="20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733BC">
        <w:rPr>
          <w:b/>
          <w:sz w:val="28"/>
          <w:szCs w:val="28"/>
        </w:rPr>
        <w:t xml:space="preserve">. </w:t>
      </w:r>
      <w:proofErr w:type="spellStart"/>
      <w:r w:rsidRPr="007733BC">
        <w:rPr>
          <w:b/>
          <w:sz w:val="28"/>
          <w:szCs w:val="28"/>
        </w:rPr>
        <w:t>Семьеведческий</w:t>
      </w:r>
      <w:proofErr w:type="spellEnd"/>
      <w:r w:rsidRPr="007733BC">
        <w:rPr>
          <w:b/>
          <w:sz w:val="28"/>
          <w:szCs w:val="28"/>
        </w:rPr>
        <w:t xml:space="preserve"> блок (6 часов)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Понятие конфликта, особенности семейных конфликтов. Объективные и субъективные предпосылки конфликтов в семье: изменение общественных процессов и их влияние на характер семейно-брачных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эмоциональная 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proofErr w:type="gramStart"/>
      <w:r w:rsidRPr="007733BC">
        <w:rPr>
          <w:sz w:val="28"/>
          <w:szCs w:val="28"/>
        </w:rPr>
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 принципиальность, уступчивость.</w:t>
      </w:r>
      <w:proofErr w:type="gramEnd"/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Помощь семье:</w:t>
      </w:r>
      <w:r w:rsidRPr="007733BC">
        <w:rPr>
          <w:b/>
          <w:sz w:val="28"/>
          <w:szCs w:val="28"/>
        </w:rPr>
        <w:t xml:space="preserve"> </w:t>
      </w:r>
      <w:r w:rsidRPr="007733BC">
        <w:rPr>
          <w:sz w:val="28"/>
          <w:szCs w:val="28"/>
        </w:rPr>
        <w:t>факультеты семейно-бытовой культуры, консультации «Брак и семья», телефоны доверия, центры планирования семьи.</w:t>
      </w:r>
    </w:p>
    <w:p w:rsidR="00261644" w:rsidRPr="007733BC" w:rsidRDefault="00261644" w:rsidP="00261644">
      <w:pPr>
        <w:pStyle w:val="2"/>
        <w:spacing w:after="0" w:line="204" w:lineRule="auto"/>
        <w:rPr>
          <w:b/>
          <w:sz w:val="28"/>
          <w:szCs w:val="28"/>
        </w:rPr>
      </w:pPr>
      <w:r w:rsidRPr="007733BC">
        <w:rPr>
          <w:b/>
          <w:sz w:val="28"/>
          <w:szCs w:val="28"/>
        </w:rPr>
        <w:t>5. Медико-гигиенический блок (8 часов)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Гигиена физического развития подростков. Проблема акселерации.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Биология пола и половое поведение.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Компоненты полового влечения. Особенности полового влечения юноши и девушки. Половые отношения и стиль жизни. Ранние половые связи и их влияние на здоровье.</w:t>
      </w:r>
    </w:p>
    <w:p w:rsidR="00261644" w:rsidRPr="007733BC" w:rsidRDefault="00261644" w:rsidP="00261644">
      <w:pPr>
        <w:pStyle w:val="a3"/>
        <w:spacing w:line="204" w:lineRule="auto"/>
        <w:ind w:firstLine="708"/>
        <w:rPr>
          <w:sz w:val="28"/>
          <w:szCs w:val="28"/>
        </w:rPr>
      </w:pPr>
      <w:r w:rsidRPr="007733BC">
        <w:rPr>
          <w:sz w:val="28"/>
          <w:szCs w:val="28"/>
        </w:rPr>
        <w:t>Утомление и переутомление. Нетрадиционные методы оздоровления. Лечение музыкой, камнем, цветом.</w:t>
      </w:r>
    </w:p>
    <w:p w:rsidR="00261644" w:rsidRDefault="00261644" w:rsidP="00261644">
      <w:pPr>
        <w:pStyle w:val="a3"/>
        <w:spacing w:line="204" w:lineRule="auto"/>
        <w:ind w:firstLine="708"/>
        <w:jc w:val="both"/>
        <w:rPr>
          <w:sz w:val="28"/>
          <w:szCs w:val="28"/>
        </w:rPr>
      </w:pPr>
      <w:r w:rsidRPr="007733BC">
        <w:rPr>
          <w:sz w:val="28"/>
          <w:szCs w:val="28"/>
        </w:rPr>
        <w:t>Система уроков сориентирована не столько на передачу «готовых знаний», сколько на формирование активной личности, мотивированной к</w:t>
      </w:r>
      <w:r>
        <w:rPr>
          <w:sz w:val="28"/>
          <w:szCs w:val="28"/>
        </w:rPr>
        <w:t xml:space="preserve"> самообразованию, обладающей достаточными навыками и психологическими установками к самостоятельному поиску, отбору, анализу </w:t>
      </w:r>
      <w:r>
        <w:rPr>
          <w:sz w:val="28"/>
          <w:szCs w:val="28"/>
        </w:rPr>
        <w:lastRenderedPageBreak/>
        <w:t>и использованию информации.</w:t>
      </w:r>
      <w:r>
        <w:rPr>
          <w:sz w:val="28"/>
          <w:szCs w:val="28"/>
        </w:rPr>
        <w:br/>
        <w:t xml:space="preserve">Особое внимание уделяется познавательной активности учащихся, их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к самостоятельной учебной работе. </w:t>
      </w:r>
    </w:p>
    <w:p w:rsidR="00261644" w:rsidRDefault="00261644" w:rsidP="00261644">
      <w:pPr>
        <w:shd w:val="clear" w:color="auto" w:fill="FFFFFF"/>
        <w:spacing w:line="274" w:lineRule="exact"/>
        <w:ind w:lef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Программа курса рассчитана на учащихся </w:t>
      </w:r>
      <w:r w:rsidRPr="007A74DD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 класса общеобразовательных школ.  </w:t>
      </w:r>
    </w:p>
    <w:p w:rsidR="00261644" w:rsidRDefault="00261644" w:rsidP="00261644">
      <w:pPr>
        <w:shd w:val="clear" w:color="auto" w:fill="FFFFFF"/>
        <w:spacing w:line="274" w:lineRule="exact"/>
        <w:ind w:lef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Всего 34 часа, 1 час в неделю.</w:t>
      </w:r>
    </w:p>
    <w:p w:rsidR="00261644" w:rsidRDefault="00261644" w:rsidP="00261644">
      <w:pPr>
        <w:shd w:val="clear" w:color="auto" w:fill="FFFFFF"/>
        <w:spacing w:line="274" w:lineRule="exact"/>
        <w:ind w:left="10" w:right="3533"/>
        <w:rPr>
          <w:sz w:val="28"/>
          <w:szCs w:val="28"/>
        </w:rPr>
      </w:pPr>
      <w:r>
        <w:rPr>
          <w:b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 проводится в виде  тестов.</w:t>
      </w:r>
    </w:p>
    <w:p w:rsidR="00261644" w:rsidRDefault="00261644" w:rsidP="00261644">
      <w:pPr>
        <w:shd w:val="clear" w:color="auto" w:fill="FFFFFF"/>
        <w:spacing w:line="274" w:lineRule="exact"/>
        <w:ind w:left="10" w:right="3533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Условные </w:t>
      </w:r>
      <w:r>
        <w:rPr>
          <w:b/>
          <w:bCs/>
          <w:sz w:val="28"/>
          <w:szCs w:val="28"/>
        </w:rPr>
        <w:t>обозначения:</w:t>
      </w:r>
    </w:p>
    <w:p w:rsidR="00261644" w:rsidRPr="007733BC" w:rsidRDefault="00261644" w:rsidP="00261644">
      <w:pPr>
        <w:shd w:val="clear" w:color="auto" w:fill="FFFFFF"/>
        <w:spacing w:line="269" w:lineRule="exact"/>
        <w:ind w:left="14" w:right="397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УОНМ - урок ознакомления с новым материалом</w:t>
      </w:r>
    </w:p>
    <w:p w:rsidR="00261644" w:rsidRDefault="00261644" w:rsidP="00261644">
      <w:pPr>
        <w:shd w:val="clear" w:color="auto" w:fill="FFFFFF"/>
        <w:spacing w:line="269" w:lineRule="exact"/>
        <w:ind w:left="14" w:right="3974"/>
        <w:rPr>
          <w:sz w:val="28"/>
          <w:szCs w:val="28"/>
        </w:rPr>
      </w:pPr>
      <w:r w:rsidRPr="007733B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УПЗУ - урок применения знаний и умений </w:t>
      </w:r>
    </w:p>
    <w:p w:rsidR="00261644" w:rsidRPr="007733BC" w:rsidRDefault="00261644" w:rsidP="00261644">
      <w:pPr>
        <w:shd w:val="clear" w:color="auto" w:fill="FFFFFF"/>
        <w:spacing w:line="269" w:lineRule="exact"/>
        <w:ind w:left="14" w:right="3974"/>
        <w:rPr>
          <w:sz w:val="28"/>
          <w:szCs w:val="28"/>
        </w:rPr>
      </w:pPr>
      <w:r>
        <w:rPr>
          <w:sz w:val="28"/>
          <w:szCs w:val="28"/>
        </w:rPr>
        <w:t xml:space="preserve">КУ - комбинированный урок </w:t>
      </w:r>
    </w:p>
    <w:p w:rsidR="00261644" w:rsidRDefault="00261644" w:rsidP="00261644">
      <w:pPr>
        <w:shd w:val="clear" w:color="auto" w:fill="FFFFFF"/>
        <w:spacing w:line="269" w:lineRule="exact"/>
        <w:ind w:left="14" w:right="3974"/>
        <w:rPr>
          <w:rFonts w:ascii="Arial" w:hAnsi="Arial" w:cs="Arial"/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- урок контроля</w:t>
      </w:r>
    </w:p>
    <w:p w:rsidR="00261644" w:rsidRPr="007733BC" w:rsidRDefault="00261644" w:rsidP="00261644">
      <w:pPr>
        <w:pStyle w:val="a3"/>
        <w:jc w:val="both"/>
        <w:rPr>
          <w:sz w:val="28"/>
          <w:szCs w:val="28"/>
        </w:rPr>
      </w:pPr>
    </w:p>
    <w:p w:rsidR="00261644" w:rsidRDefault="00261644" w:rsidP="0026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УЧАЩИХСЯ</w:t>
      </w:r>
    </w:p>
    <w:p w:rsidR="00261644" w:rsidRDefault="00261644" w:rsidP="0026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КЛАССА</w:t>
      </w:r>
    </w:p>
    <w:p w:rsidR="00261644" w:rsidRDefault="00261644" w:rsidP="00261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КУРСУ «ОЗОЖ»</w:t>
      </w:r>
    </w:p>
    <w:p w:rsidR="00261644" w:rsidRPr="009031F9" w:rsidRDefault="00261644" w:rsidP="00261644">
      <w:pPr>
        <w:spacing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7A74DD">
        <w:rPr>
          <w:b/>
          <w:sz w:val="28"/>
          <w:szCs w:val="28"/>
        </w:rPr>
        <w:t xml:space="preserve"> </w:t>
      </w:r>
      <w:r w:rsidRPr="009031F9">
        <w:rPr>
          <w:b/>
          <w:sz w:val="28"/>
          <w:szCs w:val="28"/>
        </w:rPr>
        <w:t>«Все начинается с любви»</w:t>
      </w:r>
    </w:p>
    <w:p w:rsidR="00261644" w:rsidRPr="007A74DD" w:rsidRDefault="00261644" w:rsidP="00261644">
      <w:pPr>
        <w:spacing w:line="204" w:lineRule="auto"/>
        <w:jc w:val="center"/>
        <w:rPr>
          <w:b/>
          <w:sz w:val="28"/>
          <w:szCs w:val="28"/>
        </w:rPr>
      </w:pPr>
    </w:p>
    <w:p w:rsidR="00261644" w:rsidRDefault="00261644" w:rsidP="00261644">
      <w:pPr>
        <w:rPr>
          <w:i/>
          <w:spacing w:val="-8"/>
          <w:sz w:val="28"/>
          <w:szCs w:val="28"/>
        </w:rPr>
      </w:pPr>
    </w:p>
    <w:p w:rsidR="00261644" w:rsidRDefault="00261644" w:rsidP="00261644">
      <w:pPr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Знать: 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b/>
        </w:rPr>
        <w:t xml:space="preserve">- </w:t>
      </w:r>
      <w:r>
        <w:rPr>
          <w:spacing w:val="-8"/>
          <w:sz w:val="28"/>
          <w:szCs w:val="28"/>
        </w:rPr>
        <w:t>что такое симпатия, дружба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-определения понятия любви, влюбленности.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E341B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определения понятия любви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определение сущности любви с точки зрения религиозного учения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мировые религии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что такое христианство</w:t>
      </w:r>
    </w:p>
    <w:p w:rsidR="00261644" w:rsidRDefault="00261644" w:rsidP="00261644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 м</w:t>
      </w:r>
      <w:r>
        <w:rPr>
          <w:sz w:val="28"/>
          <w:szCs w:val="28"/>
        </w:rPr>
        <w:t>отивы межличностных отношений</w:t>
      </w:r>
    </w:p>
    <w:p w:rsidR="00261644" w:rsidRDefault="00261644" w:rsidP="00261644">
      <w:pPr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Pr="007733BC">
        <w:rPr>
          <w:sz w:val="28"/>
          <w:szCs w:val="28"/>
        </w:rPr>
        <w:t>пособы расслабления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что такое вина и стыд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что такое тревога, страх</w:t>
      </w:r>
    </w:p>
    <w:p w:rsid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что такое агрессия; виды агрессии</w:t>
      </w:r>
    </w:p>
    <w:p w:rsidR="00261644" w:rsidRPr="00261644" w:rsidRDefault="00261644" w:rsidP="002616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понятие здоровье,  стресс, фазы стресса</w:t>
      </w:r>
    </w:p>
    <w:p w:rsidR="00261644" w:rsidRDefault="00261644" w:rsidP="00261644">
      <w:pPr>
        <w:jc w:val="both"/>
        <w:rPr>
          <w:sz w:val="28"/>
          <w:szCs w:val="28"/>
        </w:rPr>
      </w:pPr>
      <w:r w:rsidRPr="002855CA">
        <w:rPr>
          <w:spacing w:val="-8"/>
        </w:rPr>
        <w:t xml:space="preserve">- </w:t>
      </w:r>
      <w:r w:rsidRPr="002855CA">
        <w:rPr>
          <w:spacing w:val="-8"/>
          <w:sz w:val="28"/>
          <w:szCs w:val="28"/>
        </w:rPr>
        <w:t>п</w:t>
      </w:r>
      <w:r w:rsidRPr="002855CA">
        <w:rPr>
          <w:sz w:val="28"/>
          <w:szCs w:val="28"/>
        </w:rPr>
        <w:t>равила поведения в опасных для жизни ситуациях (драка, разбойное нападение, изнасилование и т.д</w:t>
      </w:r>
      <w:r>
        <w:rPr>
          <w:sz w:val="28"/>
          <w:szCs w:val="28"/>
        </w:rPr>
        <w:t>.); с</w:t>
      </w:r>
      <w:r w:rsidRPr="002855CA">
        <w:rPr>
          <w:sz w:val="28"/>
          <w:szCs w:val="28"/>
        </w:rPr>
        <w:t>пос</w:t>
      </w:r>
      <w:r>
        <w:rPr>
          <w:sz w:val="28"/>
          <w:szCs w:val="28"/>
        </w:rPr>
        <w:t>обы защиты, приемы само</w:t>
      </w:r>
      <w:r>
        <w:rPr>
          <w:sz w:val="28"/>
          <w:szCs w:val="28"/>
        </w:rPr>
        <w:softHyphen/>
        <w:t xml:space="preserve">обороны; телефоны служб срочной помощи: </w:t>
      </w:r>
      <w:r w:rsidRPr="002855CA">
        <w:rPr>
          <w:sz w:val="28"/>
          <w:szCs w:val="28"/>
        </w:rPr>
        <w:t>милиция, скорая помощь, городской телефон спасения</w:t>
      </w:r>
    </w:p>
    <w:p w:rsidR="00261644" w:rsidRPr="00261644" w:rsidRDefault="00261644" w:rsidP="00261644">
      <w:pPr>
        <w:pStyle w:val="a3"/>
        <w:spacing w:line="204" w:lineRule="auto"/>
        <w:rPr>
          <w:sz w:val="28"/>
          <w:szCs w:val="28"/>
        </w:rPr>
      </w:pPr>
      <w:proofErr w:type="gramStart"/>
      <w:r w:rsidRPr="00D11D6B">
        <w:rPr>
          <w:sz w:val="28"/>
          <w:szCs w:val="28"/>
        </w:rPr>
        <w:t>-  наиболее опасные инфекционные заболевания, их эпидемиологию (симптоматику</w:t>
      </w:r>
      <w:r w:rsidRPr="00D11D6B">
        <w:rPr>
          <w:noProof/>
          <w:sz w:val="28"/>
          <w:szCs w:val="28"/>
        </w:rPr>
        <w:t xml:space="preserve"> ,</w:t>
      </w:r>
      <w:r w:rsidRPr="00D11D6B">
        <w:rPr>
          <w:sz w:val="28"/>
          <w:szCs w:val="28"/>
        </w:rPr>
        <w:t xml:space="preserve"> пути заражения, инкубационный пе</w:t>
      </w:r>
      <w:r w:rsidRPr="00D11D6B">
        <w:rPr>
          <w:sz w:val="28"/>
          <w:szCs w:val="28"/>
        </w:rPr>
        <w:softHyphen/>
        <w:t>риод, течение болезни, ее последствия); что является носителем  инфекции; правила безопасности в общении с больными (дезинфекция, безопасный секс</w:t>
      </w:r>
      <w:r w:rsidRPr="00D11D6B">
        <w:rPr>
          <w:noProof/>
          <w:sz w:val="28"/>
          <w:szCs w:val="28"/>
        </w:rPr>
        <w:t xml:space="preserve"> ); понятие  </w:t>
      </w:r>
      <w:r w:rsidRPr="00D11D6B">
        <w:rPr>
          <w:sz w:val="28"/>
          <w:szCs w:val="28"/>
        </w:rPr>
        <w:t>проституция, беспорядочные сексуальные связи; об уголовной  ответст</w:t>
      </w:r>
      <w:r w:rsidRPr="00D11D6B">
        <w:rPr>
          <w:sz w:val="28"/>
          <w:szCs w:val="28"/>
        </w:rPr>
        <w:softHyphen/>
        <w:t>венности (соответствующие статьи УК РФ)</w:t>
      </w:r>
      <w:proofErr w:type="gramEnd"/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  <w:r w:rsidRPr="00D11D6B">
        <w:rPr>
          <w:sz w:val="28"/>
          <w:szCs w:val="28"/>
        </w:rPr>
        <w:t xml:space="preserve">- </w:t>
      </w:r>
      <w:proofErr w:type="gramStart"/>
      <w:r w:rsidRPr="00D11D6B">
        <w:rPr>
          <w:sz w:val="28"/>
          <w:szCs w:val="28"/>
          <w:lang w:val="en-US"/>
        </w:rPr>
        <w:t>c</w:t>
      </w:r>
      <w:proofErr w:type="spellStart"/>
      <w:proofErr w:type="gramEnd"/>
      <w:r w:rsidRPr="00D11D6B">
        <w:rPr>
          <w:sz w:val="28"/>
          <w:szCs w:val="28"/>
        </w:rPr>
        <w:t>пособы</w:t>
      </w:r>
      <w:proofErr w:type="spellEnd"/>
      <w:r w:rsidRPr="00D11D6B">
        <w:rPr>
          <w:sz w:val="28"/>
          <w:szCs w:val="28"/>
        </w:rPr>
        <w:t xml:space="preserve"> принуждения: угроза, шантаж, вымогательство, обман, психологическое или физическое давление и т.д.</w:t>
      </w:r>
      <w:r>
        <w:rPr>
          <w:sz w:val="28"/>
          <w:szCs w:val="28"/>
        </w:rPr>
        <w:t>; об  ответственности  за принуждение</w:t>
      </w:r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8"/>
          <w:sz w:val="28"/>
          <w:szCs w:val="28"/>
        </w:rPr>
        <w:t>что такое конфликт, причины возникновения конфликтных ситуаций. Пути разрешения конфликтов.</w:t>
      </w:r>
      <w:r w:rsidRPr="005B220E">
        <w:rPr>
          <w:sz w:val="28"/>
          <w:szCs w:val="28"/>
        </w:rPr>
        <w:t xml:space="preserve"> Научить способам профилактики и</w:t>
      </w:r>
      <w:r>
        <w:rPr>
          <w:sz w:val="28"/>
          <w:szCs w:val="28"/>
        </w:rPr>
        <w:t xml:space="preserve"> разрешения семейных конфликтов</w:t>
      </w:r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- понятие семейного договора; формы обсуждения договора </w:t>
      </w:r>
    </w:p>
    <w:p w:rsidR="00261644" w:rsidRDefault="00261644" w:rsidP="00261644">
      <w:pPr>
        <w:rPr>
          <w:sz w:val="28"/>
          <w:szCs w:val="28"/>
        </w:rPr>
      </w:pPr>
      <w:r>
        <w:t xml:space="preserve">- </w:t>
      </w:r>
      <w:r w:rsidRPr="004D6AF7">
        <w:rPr>
          <w:spacing w:val="-8"/>
          <w:sz w:val="28"/>
          <w:szCs w:val="28"/>
        </w:rPr>
        <w:t xml:space="preserve">о </w:t>
      </w:r>
      <w:r w:rsidRPr="004D6AF7">
        <w:rPr>
          <w:sz w:val="28"/>
          <w:szCs w:val="28"/>
        </w:rPr>
        <w:t>последствиях ранних половых связей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об особенностях полового влечения юноши и девушки</w:t>
      </w:r>
    </w:p>
    <w:p w:rsidR="00261644" w:rsidRPr="004D6AF7" w:rsidRDefault="00261644" w:rsidP="00261644">
      <w:pPr>
        <w:rPr>
          <w:b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366F94">
        <w:rPr>
          <w:sz w:val="28"/>
          <w:szCs w:val="28"/>
        </w:rPr>
        <w:t xml:space="preserve"> о правильной организации учебного процесса</w:t>
      </w:r>
      <w:r>
        <w:rPr>
          <w:sz w:val="24"/>
        </w:rPr>
        <w:t xml:space="preserve">, </w:t>
      </w:r>
      <w:r w:rsidRPr="00366F94">
        <w:rPr>
          <w:sz w:val="28"/>
          <w:szCs w:val="28"/>
        </w:rPr>
        <w:t>о профилактике переутомления</w:t>
      </w:r>
    </w:p>
    <w:p w:rsidR="00261644" w:rsidRPr="0026439F" w:rsidRDefault="00261644" w:rsidP="00261644">
      <w:pPr>
        <w:rPr>
          <w:spacing w:val="-8"/>
          <w:sz w:val="28"/>
          <w:szCs w:val="28"/>
        </w:rPr>
      </w:pPr>
    </w:p>
    <w:p w:rsidR="00261644" w:rsidRDefault="00261644" w:rsidP="00261644">
      <w:pPr>
        <w:pStyle w:val="a3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Уметь:</w:t>
      </w:r>
    </w:p>
    <w:p w:rsidR="00261644" w:rsidRDefault="00261644" w:rsidP="0026164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характеризовать</w:t>
      </w:r>
      <w:r>
        <w:rPr>
          <w:bCs/>
          <w:sz w:val="28"/>
          <w:szCs w:val="28"/>
        </w:rPr>
        <w:t xml:space="preserve">  </w:t>
      </w:r>
    </w:p>
    <w:p w:rsidR="00261644" w:rsidRDefault="00261644" w:rsidP="00261644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 xml:space="preserve">характеризовать  </w:t>
      </w:r>
    </w:p>
    <w:p w:rsidR="00261644" w:rsidRDefault="00261644" w:rsidP="0026164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pacing w:val="-8"/>
          <w:sz w:val="28"/>
          <w:szCs w:val="28"/>
        </w:rPr>
        <w:t>отличать симпатию от дружбы.</w:t>
      </w:r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отличать любовь от влюбленности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z w:val="28"/>
          <w:szCs w:val="28"/>
        </w:rPr>
        <w:t>-</w:t>
      </w:r>
      <w:r w:rsidRPr="00E341B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объяснять понятие любви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Pr="00E341BE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объяснять понятие любви с точки зрения мировых религий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объяснять христианское понимание любви</w:t>
      </w:r>
      <w:r w:rsidRPr="005E4183">
        <w:rPr>
          <w:spacing w:val="-8"/>
          <w:sz w:val="28"/>
          <w:szCs w:val="28"/>
        </w:rPr>
        <w:t xml:space="preserve"> </w:t>
      </w:r>
    </w:p>
    <w:p w:rsidR="00261644" w:rsidRDefault="00261644" w:rsidP="00261644">
      <w:pPr>
        <w:pStyle w:val="a3"/>
        <w:jc w:val="both"/>
        <w:rPr>
          <w:sz w:val="28"/>
          <w:szCs w:val="28"/>
        </w:rPr>
      </w:pPr>
      <w:r w:rsidRPr="005E4183">
        <w:rPr>
          <w:sz w:val="28"/>
          <w:szCs w:val="28"/>
        </w:rPr>
        <w:t>- характеризовать</w:t>
      </w:r>
      <w:r w:rsidRPr="005E4183">
        <w:rPr>
          <w:bCs/>
          <w:sz w:val="28"/>
          <w:szCs w:val="28"/>
        </w:rPr>
        <w:t xml:space="preserve">  </w:t>
      </w:r>
      <w:r w:rsidRPr="005E4183">
        <w:rPr>
          <w:sz w:val="28"/>
          <w:szCs w:val="28"/>
        </w:rPr>
        <w:t>проблемы в отношениях с людьми</w:t>
      </w:r>
    </w:p>
    <w:p w:rsidR="00261644" w:rsidRDefault="00261644" w:rsidP="00261644">
      <w:pPr>
        <w:pStyle w:val="a3"/>
        <w:jc w:val="both"/>
        <w:rPr>
          <w:sz w:val="28"/>
          <w:szCs w:val="28"/>
        </w:rPr>
      </w:pPr>
      <w:r w:rsidRPr="005E4183">
        <w:rPr>
          <w:sz w:val="28"/>
          <w:szCs w:val="28"/>
        </w:rPr>
        <w:t>- слушать собеседника</w:t>
      </w:r>
    </w:p>
    <w:p w:rsidR="00261644" w:rsidRDefault="00261644" w:rsidP="00261644">
      <w:pPr>
        <w:pStyle w:val="a3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характеризовать  эмоции человека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характеризовать  формы проявления агрессии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0B30A9">
        <w:rPr>
          <w:spacing w:val="-8"/>
          <w:sz w:val="28"/>
          <w:szCs w:val="28"/>
        </w:rPr>
        <w:t>выходить из сложных ситуаций</w:t>
      </w:r>
    </w:p>
    <w:p w:rsidR="00261644" w:rsidRPr="00261644" w:rsidRDefault="00261644" w:rsidP="00261644">
      <w:pPr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Pr="00D55B9B">
        <w:rPr>
          <w:spacing w:val="-8"/>
          <w:sz w:val="28"/>
          <w:szCs w:val="28"/>
        </w:rPr>
        <w:t xml:space="preserve">характеризовать </w:t>
      </w:r>
      <w:r w:rsidRPr="00D55B9B">
        <w:rPr>
          <w:sz w:val="28"/>
          <w:szCs w:val="28"/>
        </w:rPr>
        <w:t>наиболее опасные инфекционные заболевания</w:t>
      </w:r>
    </w:p>
    <w:p w:rsidR="00261644" w:rsidRDefault="00261644" w:rsidP="00261644">
      <w:pPr>
        <w:pStyle w:val="a3"/>
        <w:spacing w:line="204" w:lineRule="auto"/>
        <w:jc w:val="both"/>
        <w:rPr>
          <w:spacing w:val="-8"/>
          <w:sz w:val="28"/>
          <w:szCs w:val="28"/>
        </w:rPr>
      </w:pPr>
      <w:r w:rsidRPr="004D6AF7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spacing w:val="-8"/>
          <w:sz w:val="28"/>
          <w:szCs w:val="28"/>
        </w:rPr>
        <w:t>ротивостоять принуждению</w:t>
      </w:r>
    </w:p>
    <w:p w:rsidR="00261644" w:rsidRDefault="00261644" w:rsidP="00261644">
      <w:pPr>
        <w:pStyle w:val="a3"/>
        <w:spacing w:line="204" w:lineRule="auto"/>
        <w:jc w:val="both"/>
        <w:rPr>
          <w:sz w:val="28"/>
          <w:szCs w:val="28"/>
        </w:rPr>
      </w:pPr>
      <w:r>
        <w:t xml:space="preserve">- </w:t>
      </w:r>
      <w:r w:rsidRPr="004D6AF7">
        <w:rPr>
          <w:sz w:val="28"/>
          <w:szCs w:val="28"/>
        </w:rPr>
        <w:t xml:space="preserve">характеризовать причины конфликтов в семье. Находить выход из конфликтных ситуаций </w:t>
      </w:r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- заключать различные  формы согласия</w:t>
      </w:r>
    </w:p>
    <w:p w:rsidR="00261644" w:rsidRDefault="00261644" w:rsidP="00261644">
      <w:pPr>
        <w:pStyle w:val="a3"/>
        <w:spacing w:line="204" w:lineRule="auto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8"/>
          <w:sz w:val="28"/>
          <w:szCs w:val="28"/>
        </w:rPr>
        <w:t>характеризовать взаимоотношения полов</w:t>
      </w:r>
    </w:p>
    <w:p w:rsidR="00261644" w:rsidRDefault="00261644" w:rsidP="00261644">
      <w:pPr>
        <w:pStyle w:val="a3"/>
        <w:spacing w:line="204" w:lineRule="auto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характеризовать влияние на здоровье ранних половых связей</w:t>
      </w:r>
    </w:p>
    <w:p w:rsidR="00261644" w:rsidRDefault="00261644" w:rsidP="00261644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правильно организовать свой режим дня.</w:t>
      </w:r>
    </w:p>
    <w:p w:rsidR="00261644" w:rsidRPr="0026439F" w:rsidRDefault="00261644" w:rsidP="00261644">
      <w:pPr>
        <w:rPr>
          <w:spacing w:val="-8"/>
          <w:sz w:val="28"/>
          <w:szCs w:val="28"/>
        </w:rPr>
      </w:pPr>
    </w:p>
    <w:p w:rsidR="00261644" w:rsidRDefault="00261644" w:rsidP="00261644">
      <w:pPr>
        <w:pStyle w:val="a3"/>
        <w:spacing w:line="204" w:lineRule="auto"/>
        <w:rPr>
          <w:sz w:val="28"/>
          <w:szCs w:val="28"/>
        </w:rPr>
      </w:pPr>
    </w:p>
    <w:p w:rsidR="00261644" w:rsidRPr="00E341BE" w:rsidRDefault="00261644" w:rsidP="00261644">
      <w:pPr>
        <w:pStyle w:val="a3"/>
        <w:jc w:val="both"/>
        <w:rPr>
          <w:spacing w:val="-8"/>
          <w:sz w:val="28"/>
          <w:szCs w:val="28"/>
        </w:rPr>
        <w:sectPr w:rsidR="00261644" w:rsidRPr="00E341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644" w:rsidRPr="00492E56" w:rsidRDefault="00261644" w:rsidP="00261644"/>
    <w:tbl>
      <w:tblPr>
        <w:tblpPr w:leftFromText="180" w:rightFromText="180" w:vertAnchor="page" w:horzAnchor="margin" w:tblpX="-352" w:tblpY="2242"/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15"/>
        <w:gridCol w:w="3005"/>
        <w:gridCol w:w="22"/>
        <w:gridCol w:w="719"/>
        <w:gridCol w:w="1080"/>
        <w:gridCol w:w="7"/>
        <w:gridCol w:w="3217"/>
        <w:gridCol w:w="36"/>
        <w:gridCol w:w="3140"/>
        <w:gridCol w:w="11"/>
        <w:gridCol w:w="1559"/>
        <w:gridCol w:w="10"/>
        <w:gridCol w:w="1249"/>
        <w:gridCol w:w="18"/>
        <w:gridCol w:w="219"/>
      </w:tblGrid>
      <w:tr w:rsidR="00261644" w:rsidRPr="00217665" w:rsidTr="002C6147">
        <w:trPr>
          <w:trHeight w:val="557"/>
        </w:trPr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8"/>
                <w:sz w:val="24"/>
                <w:szCs w:val="24"/>
              </w:rPr>
              <w:t>№</w:t>
            </w:r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4"/>
                <w:sz w:val="24"/>
                <w:szCs w:val="24"/>
              </w:rPr>
            </w:pPr>
            <w:r w:rsidRPr="00217665">
              <w:rPr>
                <w:b/>
                <w:spacing w:val="-4"/>
                <w:sz w:val="24"/>
                <w:szCs w:val="24"/>
              </w:rPr>
              <w:t>Наименование разделов</w:t>
            </w:r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17665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Ко</w:t>
            </w:r>
          </w:p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r w:rsidRPr="00217665">
              <w:rPr>
                <w:b/>
                <w:spacing w:val="-3"/>
                <w:sz w:val="24"/>
                <w:szCs w:val="24"/>
              </w:rPr>
              <w:t>личе</w:t>
            </w:r>
            <w:proofErr w:type="spellEnd"/>
          </w:p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17665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</w:p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во</w:t>
            </w:r>
          </w:p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proofErr w:type="spellStart"/>
            <w:r w:rsidRPr="00217665">
              <w:rPr>
                <w:b/>
                <w:sz w:val="24"/>
                <w:szCs w:val="24"/>
              </w:rPr>
              <w:t>ча</w:t>
            </w:r>
            <w:proofErr w:type="spellEnd"/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Вид</w:t>
            </w:r>
          </w:p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7665">
              <w:rPr>
                <w:b/>
                <w:sz w:val="24"/>
                <w:szCs w:val="24"/>
              </w:rPr>
              <w:t>Заня</w:t>
            </w:r>
            <w:proofErr w:type="spellEnd"/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7665">
              <w:rPr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Содержание тем</w:t>
            </w:r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 xml:space="preserve"> учебного курса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Требования</w:t>
            </w:r>
          </w:p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 xml:space="preserve"> к уровню подготовки</w:t>
            </w:r>
          </w:p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8"/>
                <w:sz w:val="24"/>
                <w:szCs w:val="24"/>
              </w:rPr>
              <w:t>Время проведения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261644" w:rsidRPr="00217665" w:rsidTr="002C6147">
        <w:trPr>
          <w:trHeight w:val="820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</w:p>
        </w:tc>
      </w:tr>
      <w:tr w:rsidR="00261644" w:rsidRPr="00217665" w:rsidTr="002C6147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ind w:left="5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261644" w:rsidRPr="00217665" w:rsidRDefault="00261644" w:rsidP="002C6147">
            <w:pPr>
              <w:shd w:val="clear" w:color="auto" w:fill="FFFFFF"/>
              <w:spacing w:line="278" w:lineRule="exact"/>
              <w:ind w:left="5"/>
              <w:rPr>
                <w:b/>
                <w:sz w:val="24"/>
                <w:szCs w:val="24"/>
              </w:rPr>
            </w:pPr>
          </w:p>
        </w:tc>
      </w:tr>
      <w:tr w:rsidR="00261644" w:rsidRPr="00217665" w:rsidTr="002C6147"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4"/>
                <w:szCs w:val="24"/>
              </w:rPr>
            </w:pPr>
            <w:r w:rsidRPr="00217665">
              <w:rPr>
                <w:b/>
                <w:spacing w:val="-8"/>
                <w:sz w:val="24"/>
                <w:szCs w:val="24"/>
              </w:rPr>
              <w:t>1.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4"/>
                <w:sz w:val="24"/>
                <w:szCs w:val="24"/>
              </w:rPr>
            </w:pPr>
            <w:r w:rsidRPr="00217665">
              <w:rPr>
                <w:spacing w:val="-4"/>
                <w:sz w:val="24"/>
                <w:szCs w:val="24"/>
              </w:rPr>
              <w:t>Вводный урок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shd w:val="clear" w:color="auto" w:fill="FFFFFF"/>
              <w:spacing w:line="274" w:lineRule="exact"/>
              <w:ind w:left="5"/>
              <w:rPr>
                <w:b/>
                <w:sz w:val="24"/>
                <w:szCs w:val="24"/>
              </w:rPr>
            </w:pPr>
            <w:r w:rsidRPr="00217665">
              <w:rPr>
                <w:b/>
                <w:sz w:val="24"/>
                <w:szCs w:val="24"/>
              </w:rPr>
              <w:t>7.09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5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44" w:rsidRPr="00217665" w:rsidRDefault="00261644" w:rsidP="002C6147">
            <w:pPr>
              <w:shd w:val="clear" w:color="auto" w:fill="FFFFFF"/>
              <w:spacing w:line="278" w:lineRule="exact"/>
              <w:ind w:left="5"/>
              <w:rPr>
                <w:b/>
                <w:sz w:val="24"/>
                <w:szCs w:val="24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1492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t xml:space="preserve">                                                                    1. Этический блок (4 часов)</w:t>
            </w:r>
          </w:p>
          <w:p w:rsidR="00261644" w:rsidRPr="00217665" w:rsidRDefault="00261644" w:rsidP="002C6147">
            <w:pPr>
              <w:shd w:val="clear" w:color="auto" w:fill="FFFFFF"/>
              <w:spacing w:line="278" w:lineRule="exact"/>
              <w:ind w:left="5"/>
              <w:rPr>
                <w:b/>
                <w:sz w:val="24"/>
                <w:szCs w:val="24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Понятие любви, </w:t>
            </w:r>
            <w:proofErr w:type="spellStart"/>
            <w:r w:rsidRPr="00217665">
              <w:rPr>
                <w:sz w:val="28"/>
                <w:szCs w:val="28"/>
              </w:rPr>
              <w:t>бружбы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Понятие любви. Симпатия, дружба, влюбленность, любовь.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i/>
                <w:lang w:val="en-US"/>
              </w:rPr>
            </w:pPr>
            <w:r w:rsidRPr="00217665">
              <w:rPr>
                <w:i/>
              </w:rPr>
              <w:t>любовь, как этическое понятие.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что такое симпатия, дружба.</w:t>
            </w:r>
          </w:p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Отличать симпатию от дружбы.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14.09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Влюбленность. Любовь.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дискуссия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Любовь, как этическое понятие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определения понятия любви, влюбленности.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отличать любовь от влюбленности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21.09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Религиозные учения о сущности любви.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61644" w:rsidRDefault="00261644" w:rsidP="002C6147">
            <w:pPr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Религиозные учения о сущности любви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i/>
              </w:rPr>
            </w:pPr>
            <w:r w:rsidRPr="00217665">
              <w:rPr>
                <w:i/>
              </w:rPr>
              <w:t xml:space="preserve">мировые религии; </w:t>
            </w:r>
          </w:p>
          <w:p w:rsidR="00261644" w:rsidRPr="00261644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spacing w:val="-8"/>
                <w:sz w:val="28"/>
                <w:szCs w:val="28"/>
              </w:rPr>
              <w:t xml:space="preserve"> определение сущности любви с точки зрения религиозного 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28.09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Мировые религии.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61644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Религиозные учения о сущности любви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i/>
              </w:rPr>
            </w:pPr>
            <w:r w:rsidRPr="00217665">
              <w:rPr>
                <w:i/>
              </w:rPr>
              <w:t xml:space="preserve">мировые религии; </w:t>
            </w:r>
          </w:p>
          <w:p w:rsidR="00261644" w:rsidRPr="00217665" w:rsidRDefault="00261644" w:rsidP="002C6147">
            <w:pPr>
              <w:rPr>
                <w:i/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Мировые религии.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объяснять понятие любви с точки зрения мировых религий.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4.10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c>
          <w:tcPr>
            <w:tcW w:w="14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jc w:val="center"/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lastRenderedPageBreak/>
              <w:t>2. Психологический блок (9 часов)</w:t>
            </w:r>
          </w:p>
          <w:p w:rsidR="00261644" w:rsidRPr="00217665" w:rsidRDefault="00261644" w:rsidP="002C6147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44" w:rsidRPr="00217665" w:rsidRDefault="00261644" w:rsidP="002C6147">
            <w:pPr>
              <w:widowControl/>
              <w:autoSpaceDE/>
              <w:autoSpaceDN/>
              <w:adjustRightInd/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Знакомство и установление взаимоотношений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11.10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7-8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Эмоции и чувства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Мотивы межличностных отношений. Свобода выражения чувств. Способы расслабления. Умение слушать собеседника. Представление об идеалах. 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Эмоции человека</w:t>
            </w:r>
            <w:proofErr w:type="gramStart"/>
            <w:r w:rsidRPr="00217665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sz w:val="28"/>
                <w:szCs w:val="28"/>
              </w:rPr>
              <w:t xml:space="preserve"> Мотивы межличностных отношений. Способы расслабления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z w:val="28"/>
                <w:szCs w:val="28"/>
              </w:rPr>
              <w:t xml:space="preserve"> слушать собеседника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19.10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26.10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 xml:space="preserve">Эмоции «полезные и вредные для здоровья»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Проблемы в отношениях с людьми. 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что такое вина и стыд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проблемы в отношениях с людьми.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9.11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Тревога и страх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Эмоции человека.</w:t>
            </w:r>
          </w:p>
        </w:tc>
        <w:tc>
          <w:tcPr>
            <w:tcW w:w="31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что такое тревога, страх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эмоции человека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16.11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Злость и агрессия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Эмоции человека.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что такое агрессия; виды</w:t>
            </w:r>
            <w:r w:rsidR="002E2CBE">
              <w:rPr>
                <w:spacing w:val="-8"/>
                <w:sz w:val="28"/>
                <w:szCs w:val="28"/>
              </w:rPr>
              <w:t xml:space="preserve"> </w:t>
            </w:r>
            <w:r w:rsidRPr="00217665">
              <w:rPr>
                <w:spacing w:val="-8"/>
                <w:sz w:val="28"/>
                <w:szCs w:val="28"/>
              </w:rPr>
              <w:t>агрессии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формы проявления агрессии с. 40-41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30.11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Вина и стыд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Эмоции человека.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z w:val="28"/>
                <w:szCs w:val="28"/>
              </w:rPr>
              <w:t>Эмоции человека.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эмоции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7.12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 xml:space="preserve">Здоровье и стресс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тесты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Эмоции человека.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понятие здоровье, стресс, фазы стресса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характеризовать эмоции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14.12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14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Мой внутренний мир. Анкетирование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21.12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c>
          <w:tcPr>
            <w:tcW w:w="149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jc w:val="center"/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217665">
              <w:rPr>
                <w:b/>
                <w:sz w:val="28"/>
                <w:szCs w:val="28"/>
              </w:rPr>
              <w:t>Семьеведческий</w:t>
            </w:r>
            <w:proofErr w:type="spellEnd"/>
            <w:r w:rsidRPr="00217665">
              <w:rPr>
                <w:b/>
                <w:sz w:val="28"/>
                <w:szCs w:val="28"/>
              </w:rPr>
              <w:t xml:space="preserve"> блок (6 часов)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44" w:rsidRPr="00217665" w:rsidRDefault="00261644" w:rsidP="002C6147">
            <w:pPr>
              <w:widowControl/>
              <w:autoSpaceDE/>
              <w:autoSpaceDN/>
              <w:adjustRightInd/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trHeight w:val="1640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15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16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17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Конфликты</w:t>
            </w:r>
            <w:proofErr w:type="gramStart"/>
            <w:r w:rsidRPr="00217665">
              <w:rPr>
                <w:sz w:val="28"/>
                <w:szCs w:val="28"/>
              </w:rPr>
              <w:t xml:space="preserve"> .</w:t>
            </w:r>
            <w:proofErr w:type="gramEnd"/>
            <w:r w:rsidRPr="00217665">
              <w:rPr>
                <w:sz w:val="28"/>
                <w:szCs w:val="28"/>
              </w:rPr>
              <w:t xml:space="preserve"> </w:t>
            </w:r>
          </w:p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Причины. Пути разрешения конфликта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Понятие конфликта, особенности семейных конфликтов. Объективные и субъективные предпосылки конфликтов в семье: изменение общественных процессов и их влияние на характер семейно-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брачных отношений; проблемы соотношения домашнего и общественного труда; изменение положения женщин в обществе; жилищные и материальные трудности; уровень притязаний супругов и их реализация в браке. Причины возникновения конфликтных ситуаций: недостаток культуры общения, эмоциональная отчужденность, интимная дисгармония, вредные привычки, различие установок супругов на разделение домашних обязанностей; бытовые неурядицы; различие взглядов и убеждений супругов; борьба за лидерство.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proofErr w:type="gramStart"/>
            <w:r w:rsidRPr="00217665">
              <w:rPr>
                <w:sz w:val="28"/>
                <w:szCs w:val="28"/>
              </w:rPr>
              <w:t>Пути разрешения конфликтов: взаимопонимание; компромисс; сопереживание; обоюдная забота; единство целей и средств в воспитании детей; эмоциональное переключение, тактичность,  принципиальность, уступчивость.</w:t>
            </w:r>
            <w:proofErr w:type="gramEnd"/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Помощь семье:</w:t>
            </w:r>
            <w:r w:rsidRPr="00217665">
              <w:rPr>
                <w:b/>
                <w:sz w:val="28"/>
                <w:szCs w:val="28"/>
              </w:rPr>
              <w:t xml:space="preserve"> </w:t>
            </w:r>
            <w:r w:rsidRPr="00217665">
              <w:rPr>
                <w:sz w:val="28"/>
                <w:szCs w:val="28"/>
              </w:rPr>
              <w:t>факультеты семейно-бытовой культуры, консультации «Брак и семья», телефоны доверия, центры планирования семьи.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sz w:val="28"/>
                <w:szCs w:val="28"/>
              </w:rPr>
              <w:t xml:space="preserve"> </w:t>
            </w:r>
            <w:r w:rsidRPr="00217665">
              <w:rPr>
                <w:spacing w:val="-8"/>
                <w:sz w:val="28"/>
                <w:szCs w:val="28"/>
              </w:rPr>
              <w:t>что такое конфликт, причины возникновения конфликтных ситуаций. Пути разрешения конфликтов.</w:t>
            </w:r>
            <w:r w:rsidRPr="00217665">
              <w:rPr>
                <w:sz w:val="28"/>
                <w:szCs w:val="28"/>
              </w:rPr>
              <w:t xml:space="preserve"> Научить способам профилактики и разрешения семейных конфликтов.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t xml:space="preserve">Основные понятия: </w:t>
            </w:r>
            <w:r w:rsidRPr="00217665">
              <w:rPr>
                <w:sz w:val="28"/>
                <w:szCs w:val="28"/>
              </w:rPr>
              <w:t>конфликт; семейный конфликт; профилактика конфликта разрешение конфликтов.</w:t>
            </w:r>
          </w:p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причины конфликтов в семье. Находить выход из конфликтных ситуаций.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11.01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18.01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25.01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trHeight w:val="4120"/>
        </w:trPr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18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19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2</w:t>
            </w:r>
            <w:r w:rsidRPr="00217665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0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Семейный договор и другие пути согласия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3</w:t>
            </w:r>
          </w:p>
        </w:tc>
        <w:tc>
          <w:tcPr>
            <w:tcW w:w="1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тесты</w:t>
            </w:r>
          </w:p>
        </w:tc>
        <w:tc>
          <w:tcPr>
            <w:tcW w:w="64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Понятие семейного договора. Формы обсуждения договора. Разыгрывание ситуаций в рамках семейного договора (обсуждение пунктов договора в парах). Установление согласия через изменение установок в отношении конфликтной ситуации. Анализ ложных установок, мешающих прийти к согласию. Установление согласия через проявление мудрости и доброжелательности одного из супругов. Установление согласия через сотрудничество, проявление безусловной любви, понимания и принятия чувств партнера и т.д.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b/>
                <w:bCs/>
                <w:sz w:val="28"/>
                <w:szCs w:val="28"/>
              </w:rPr>
              <w:t xml:space="preserve"> </w:t>
            </w:r>
            <w:r w:rsidRPr="00217665">
              <w:rPr>
                <w:sz w:val="28"/>
                <w:szCs w:val="28"/>
              </w:rPr>
              <w:t xml:space="preserve">понятие семейного договора; формы обсуждения договора. </w:t>
            </w:r>
          </w:p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>
              <w:t xml:space="preserve"> </w:t>
            </w:r>
            <w:r w:rsidRPr="00217665">
              <w:rPr>
                <w:sz w:val="28"/>
                <w:szCs w:val="28"/>
              </w:rPr>
              <w:t xml:space="preserve"> заключать различные  формы согласия.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8.02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15.02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22.02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2"/>
          <w:wAfter w:w="237" w:type="dxa"/>
          <w:trHeight w:val="322"/>
        </w:trPr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64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14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jc w:val="center"/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t>4. Правовой блок (5 часов)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</w:rPr>
              <w:t>21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22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noProof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Правила поведения в опасных для жизни ситуациях (драка, раз</w:t>
            </w:r>
            <w:r w:rsidRPr="00217665">
              <w:rPr>
                <w:sz w:val="28"/>
                <w:szCs w:val="28"/>
              </w:rPr>
              <w:softHyphen/>
              <w:t>бойное нападение, изнасилование и т.д.</w:t>
            </w:r>
            <w:r w:rsidRPr="00217665">
              <w:rPr>
                <w:noProof/>
                <w:sz w:val="28"/>
                <w:szCs w:val="28"/>
              </w:rPr>
              <w:t>).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Правила поведения в опасных для жизни ситуациях (драка, разбойное нападение, изнасилование и т.д.).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Способы защиты. Приемы самообороны. Службы срочной помощи: милиция, скорая помощь, служба спасения.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sz w:val="28"/>
                <w:szCs w:val="28"/>
              </w:rPr>
              <w:t xml:space="preserve"> Правила поведения в опасных для жизни ситуациях (драка, разбойное нападение, изнасилование и т.д.). Способы защиты, приемы само</w:t>
            </w:r>
            <w:r w:rsidRPr="00217665">
              <w:rPr>
                <w:sz w:val="28"/>
                <w:szCs w:val="28"/>
              </w:rPr>
              <w:softHyphen/>
              <w:t>обороны Телефоны служб срочной помощи милиция, скорая помощь, городской телефон спасения.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</w:p>
          <w:p w:rsidR="00261644" w:rsidRDefault="00261644" w:rsidP="002C6147">
            <w:pPr>
              <w:pStyle w:val="a3"/>
              <w:spacing w:line="204" w:lineRule="auto"/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выходить из сложных ситуаций.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1.03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15.03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22.03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Ответственность за заражение заболеваниями (сифилис, СПИД и т.д.)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Болезнь, как опасная для жизни ситуация. Ответственное и безответственное отношение к своему здоровью и здоровью окружающих. Инфекционные заболевания. Ответственность за заражение заболеваниями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proofErr w:type="gramStart"/>
            <w:r w:rsidRPr="00217665">
              <w:rPr>
                <w:b/>
                <w:spacing w:val="-8"/>
              </w:rPr>
              <w:t>Знать:</w:t>
            </w:r>
            <w:r>
              <w:t xml:space="preserve"> </w:t>
            </w:r>
            <w:r w:rsidRPr="00217665">
              <w:rPr>
                <w:sz w:val="28"/>
                <w:szCs w:val="28"/>
              </w:rPr>
              <w:t>наиболее опасные инфекционные заболевания, их эпидемиологию (симптоматику</w:t>
            </w:r>
            <w:r w:rsidRPr="00217665">
              <w:rPr>
                <w:noProof/>
                <w:sz w:val="28"/>
                <w:szCs w:val="28"/>
              </w:rPr>
              <w:t xml:space="preserve"> ,</w:t>
            </w:r>
            <w:r w:rsidRPr="00217665">
              <w:rPr>
                <w:sz w:val="28"/>
                <w:szCs w:val="28"/>
              </w:rPr>
              <w:t xml:space="preserve"> пути заражения, инкубационный пе</w:t>
            </w:r>
            <w:r w:rsidRPr="00217665">
              <w:rPr>
                <w:sz w:val="28"/>
                <w:szCs w:val="28"/>
              </w:rPr>
              <w:softHyphen/>
              <w:t>риод, течение болезни, ее последствия) Носитель инфекции Правила безопасности в общении с больными (дезинфекция, безопасный секс</w:t>
            </w:r>
            <w:r w:rsidRPr="00217665">
              <w:rPr>
                <w:noProof/>
                <w:sz w:val="28"/>
                <w:szCs w:val="28"/>
              </w:rPr>
              <w:t xml:space="preserve"> ) </w:t>
            </w:r>
            <w:r w:rsidRPr="00217665">
              <w:rPr>
                <w:sz w:val="28"/>
                <w:szCs w:val="28"/>
              </w:rPr>
              <w:t>Проституция, беспорядочные сексуальные связи Уголовная ответст</w:t>
            </w:r>
            <w:r w:rsidRPr="00217665">
              <w:rPr>
                <w:sz w:val="28"/>
                <w:szCs w:val="28"/>
              </w:rPr>
              <w:softHyphen/>
              <w:t xml:space="preserve">венность (соответствующие статьи УК РФ) </w:t>
            </w:r>
            <w:proofErr w:type="gramEnd"/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 xml:space="preserve">характеризовать </w:t>
            </w:r>
            <w:r w:rsidRPr="00217665">
              <w:rPr>
                <w:sz w:val="28"/>
                <w:szCs w:val="28"/>
              </w:rPr>
              <w:t>наиболее опасные инфекционные заболевания.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5.04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24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b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Уголовный кодекс РФ.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</w:rPr>
              <w:t>Лекция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lastRenderedPageBreak/>
              <w:t xml:space="preserve"> Знакомство со статьями из Уголовного кодекса </w:t>
            </w:r>
            <w:r w:rsidRPr="00217665">
              <w:rPr>
                <w:sz w:val="28"/>
                <w:szCs w:val="28"/>
              </w:rPr>
              <w:lastRenderedPageBreak/>
              <w:t>Российской Федерации.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Понятие принуждения, т.е. действия, к которым могут принудить человека. Способы принуждения: угроза, шантаж, вымогательство, обман, психологическое или физическое давление и т.д. Ответственность за принуждение.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Склонение к преступлению. Отягчающие вину обстоятельства. </w:t>
            </w:r>
          </w:p>
          <w:p w:rsidR="00261644" w:rsidRPr="003F0F07" w:rsidRDefault="00261644" w:rsidP="002C6147">
            <w:pPr>
              <w:pStyle w:val="a3"/>
              <w:spacing w:line="204" w:lineRule="auto"/>
            </w:pPr>
            <w:r w:rsidRPr="00217665">
              <w:rPr>
                <w:sz w:val="28"/>
                <w:szCs w:val="28"/>
              </w:rPr>
              <w:t xml:space="preserve">Способы противостояния принуждению. Повышение </w:t>
            </w:r>
            <w:proofErr w:type="gramStart"/>
            <w:r w:rsidRPr="00217665">
              <w:rPr>
                <w:sz w:val="28"/>
                <w:szCs w:val="28"/>
              </w:rPr>
              <w:t>личностной</w:t>
            </w:r>
            <w:proofErr w:type="gramEnd"/>
            <w:r w:rsidRPr="00217665">
              <w:rPr>
                <w:sz w:val="28"/>
                <w:szCs w:val="28"/>
              </w:rPr>
              <w:t xml:space="preserve"> </w:t>
            </w:r>
            <w:proofErr w:type="spellStart"/>
            <w:r w:rsidRPr="00217665">
              <w:rPr>
                <w:sz w:val="28"/>
                <w:szCs w:val="28"/>
              </w:rPr>
              <w:t>самоценности</w:t>
            </w:r>
            <w:proofErr w:type="spellEnd"/>
            <w:r w:rsidRPr="00217665">
              <w:rPr>
                <w:sz w:val="28"/>
                <w:szCs w:val="28"/>
              </w:rPr>
              <w:t xml:space="preserve"> и развитие навыков уверенного поведения</w:t>
            </w:r>
            <w:r w:rsidRPr="006540DE"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lastRenderedPageBreak/>
              <w:t>Знать:</w:t>
            </w:r>
            <w:r w:rsidRPr="00217665">
              <w:rPr>
                <w:sz w:val="28"/>
                <w:szCs w:val="28"/>
              </w:rPr>
              <w:t xml:space="preserve"> Способы принуждения: угроза, </w:t>
            </w:r>
            <w:r w:rsidRPr="00217665">
              <w:rPr>
                <w:sz w:val="28"/>
                <w:szCs w:val="28"/>
              </w:rPr>
              <w:lastRenderedPageBreak/>
              <w:t>шантаж, вымогательство, обман, психологическое или физическое давление и т.д. Ответственность за принуждение.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противостоять принуждению.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12.04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1484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b/>
                <w:sz w:val="28"/>
                <w:szCs w:val="28"/>
              </w:rPr>
            </w:pPr>
            <w:r w:rsidRPr="00217665">
              <w:rPr>
                <w:b/>
                <w:sz w:val="28"/>
                <w:szCs w:val="28"/>
              </w:rPr>
              <w:t xml:space="preserve">                                                                   5. Медико-гигиенический блок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25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26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27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Гигиена физического развития подростков.  Проблема акселерации.</w:t>
            </w:r>
          </w:p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диспут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Гигиена физического развития подростков. Проблема акселерации.</w:t>
            </w:r>
          </w:p>
          <w:p w:rsidR="00261644" w:rsidRPr="00217665" w:rsidRDefault="00261644" w:rsidP="002C6147">
            <w:pPr>
              <w:pStyle w:val="a3"/>
              <w:spacing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Биология пола и </w:t>
            </w:r>
            <w:r w:rsidRPr="00217665">
              <w:rPr>
                <w:sz w:val="28"/>
                <w:szCs w:val="28"/>
              </w:rPr>
              <w:lastRenderedPageBreak/>
              <w:t>половое поведение.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lastRenderedPageBreak/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 xml:space="preserve">о </w:t>
            </w:r>
          </w:p>
          <w:p w:rsidR="00261644" w:rsidRPr="00217665" w:rsidRDefault="00261644" w:rsidP="002C6147">
            <w:pPr>
              <w:pStyle w:val="2"/>
              <w:spacing w:after="0" w:line="204" w:lineRule="auto"/>
              <w:rPr>
                <w:sz w:val="28"/>
                <w:szCs w:val="28"/>
              </w:rPr>
            </w:pPr>
            <w:proofErr w:type="gramStart"/>
            <w:r w:rsidRPr="00217665">
              <w:rPr>
                <w:sz w:val="28"/>
                <w:szCs w:val="28"/>
              </w:rPr>
              <w:t>последствиях</w:t>
            </w:r>
            <w:proofErr w:type="gramEnd"/>
            <w:r w:rsidRPr="00217665">
              <w:rPr>
                <w:sz w:val="28"/>
                <w:szCs w:val="28"/>
              </w:rPr>
              <w:t xml:space="preserve"> ранних половых связей. 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Уметь:</w:t>
            </w:r>
            <w:r w:rsidRPr="00217665">
              <w:rPr>
                <w:spacing w:val="-8"/>
                <w:sz w:val="28"/>
                <w:szCs w:val="28"/>
              </w:rPr>
              <w:t xml:space="preserve"> характеризовать взаимоотношения полов.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19.04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26.04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lastRenderedPageBreak/>
              <w:t>28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 xml:space="preserve">Половые отношения и стиль жизни. Последствия ранних половых связей. 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  <w:lang w:val="en-US"/>
              </w:rPr>
            </w:pPr>
            <w:r w:rsidRPr="00217665">
              <w:rPr>
                <w:spacing w:val="-8"/>
                <w:sz w:val="28"/>
                <w:szCs w:val="28"/>
                <w:lang w:val="en-US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Компоненты полового влечения. Особенности полового влечения юноши и девушки. Половые отношения и стиль жизни. Ранние половые связи и их влияние на здоровье.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Знать: </w:t>
            </w:r>
            <w:r w:rsidRPr="00217665">
              <w:rPr>
                <w:spacing w:val="-8"/>
                <w:sz w:val="28"/>
                <w:szCs w:val="28"/>
              </w:rPr>
              <w:t>об особенностях полового влечения юноши и девушки.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характеризовать влияние на здоровье ранних половых связей.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3.05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  <w:trHeight w:val="3860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29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30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31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pStyle w:val="2"/>
              <w:spacing w:after="0" w:line="204" w:lineRule="auto"/>
              <w:rPr>
                <w:sz w:val="28"/>
                <w:szCs w:val="28"/>
                <w:lang w:val="en-US"/>
              </w:rPr>
            </w:pPr>
            <w:r w:rsidRPr="00217665">
              <w:rPr>
                <w:sz w:val="28"/>
                <w:szCs w:val="28"/>
              </w:rPr>
              <w:t xml:space="preserve">Гигиена учебного процесса восьмиклассника. Утомление и переутомление. Гигиена труда подростков. 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УОНМ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КУ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К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тесты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Утомление и переутомление. Нетрадиционные методы оздоровления. Лечение музыкой, камнем, цветом.</w:t>
            </w:r>
            <w:r w:rsidRPr="00217665">
              <w:rPr>
                <w:b/>
                <w:bCs/>
                <w:i/>
                <w:sz w:val="24"/>
              </w:rPr>
              <w:t xml:space="preserve"> Основные понятия:</w:t>
            </w:r>
            <w:r w:rsidRPr="00217665">
              <w:rPr>
                <w:i/>
                <w:sz w:val="24"/>
              </w:rPr>
              <w:t xml:space="preserve"> гигиена учебного процесса; утомление; профилактика переутомления, цели трудового обучения школьника; гигиенические требования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>Знать:</w:t>
            </w:r>
            <w:r w:rsidRPr="00217665">
              <w:rPr>
                <w:sz w:val="28"/>
                <w:szCs w:val="28"/>
              </w:rPr>
              <w:t xml:space="preserve"> о правильной организации учебного процесса</w:t>
            </w:r>
            <w:r w:rsidRPr="00217665">
              <w:rPr>
                <w:sz w:val="24"/>
              </w:rPr>
              <w:t xml:space="preserve">, </w:t>
            </w:r>
            <w:r w:rsidRPr="00217665">
              <w:rPr>
                <w:sz w:val="28"/>
                <w:szCs w:val="28"/>
              </w:rPr>
              <w:t>о профилактике переутомления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b/>
                <w:spacing w:val="-8"/>
                <w:sz w:val="28"/>
                <w:szCs w:val="28"/>
              </w:rPr>
              <w:t xml:space="preserve">Уметь: </w:t>
            </w:r>
            <w:r w:rsidRPr="00217665">
              <w:rPr>
                <w:spacing w:val="-8"/>
                <w:sz w:val="28"/>
                <w:szCs w:val="28"/>
              </w:rPr>
              <w:t>правильно организовать свой режим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10.05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17.05</w:t>
            </w:r>
          </w:p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24.05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  <w:tr w:rsidR="00261644" w:rsidRPr="00217665" w:rsidTr="002C6147">
        <w:trPr>
          <w:gridAfter w:val="1"/>
          <w:wAfter w:w="219" w:type="dxa"/>
          <w:trHeight w:val="320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32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z w:val="28"/>
                <w:szCs w:val="28"/>
              </w:rPr>
            </w:pPr>
            <w:r w:rsidRPr="0021766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b/>
                <w:spacing w:val="-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  <w:r w:rsidRPr="00217665">
              <w:rPr>
                <w:spacing w:val="-8"/>
                <w:sz w:val="28"/>
                <w:szCs w:val="28"/>
              </w:rPr>
              <w:t>31.05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44" w:rsidRPr="00217665" w:rsidRDefault="00261644" w:rsidP="002C6147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</w:pPr>
    </w:p>
    <w:p w:rsidR="00261644" w:rsidRPr="004435FF" w:rsidRDefault="00261644" w:rsidP="00261644">
      <w:pPr>
        <w:tabs>
          <w:tab w:val="left" w:pos="3240"/>
        </w:tabs>
      </w:pPr>
    </w:p>
    <w:p w:rsidR="00261644" w:rsidRPr="004435FF" w:rsidRDefault="00261644" w:rsidP="00261644">
      <w:pPr>
        <w:tabs>
          <w:tab w:val="left" w:pos="3240"/>
        </w:tabs>
      </w:pPr>
    </w:p>
    <w:p w:rsidR="00261644" w:rsidRPr="004435FF" w:rsidRDefault="00261644" w:rsidP="00261644">
      <w:pPr>
        <w:tabs>
          <w:tab w:val="left" w:pos="3240"/>
        </w:tabs>
      </w:pPr>
    </w:p>
    <w:p w:rsidR="00261644" w:rsidRPr="004435FF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B4271A" w:rsidRDefault="00261644" w:rsidP="00261644">
      <w:pPr>
        <w:tabs>
          <w:tab w:val="left" w:pos="3240"/>
        </w:tabs>
        <w:rPr>
          <w:sz w:val="28"/>
          <w:szCs w:val="28"/>
        </w:rPr>
      </w:pPr>
    </w:p>
    <w:p w:rsidR="00261644" w:rsidRPr="00B4271A" w:rsidRDefault="00261644" w:rsidP="00261644">
      <w:pPr>
        <w:tabs>
          <w:tab w:val="left" w:pos="3240"/>
        </w:tabs>
        <w:rPr>
          <w:sz w:val="28"/>
          <w:szCs w:val="28"/>
        </w:rPr>
      </w:pPr>
    </w:p>
    <w:p w:rsidR="00261644" w:rsidRPr="00B4271A" w:rsidRDefault="00261644" w:rsidP="00261644">
      <w:pPr>
        <w:tabs>
          <w:tab w:val="left" w:pos="3240"/>
        </w:tabs>
        <w:rPr>
          <w:sz w:val="28"/>
          <w:szCs w:val="28"/>
        </w:rPr>
      </w:pPr>
    </w:p>
    <w:p w:rsidR="00261644" w:rsidRPr="00B4271A" w:rsidRDefault="00261644" w:rsidP="00261644">
      <w:pPr>
        <w:tabs>
          <w:tab w:val="left" w:pos="3240"/>
        </w:tabs>
        <w:rPr>
          <w:sz w:val="28"/>
          <w:szCs w:val="28"/>
        </w:rPr>
      </w:pPr>
    </w:p>
    <w:p w:rsidR="00261644" w:rsidRPr="00B4271A" w:rsidRDefault="00261644" w:rsidP="00261644">
      <w:pPr>
        <w:tabs>
          <w:tab w:val="left" w:pos="3240"/>
        </w:tabs>
        <w:rPr>
          <w:sz w:val="28"/>
          <w:szCs w:val="28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4435FF" w:rsidRDefault="00261644" w:rsidP="00261644">
      <w:pPr>
        <w:tabs>
          <w:tab w:val="left" w:pos="3240"/>
        </w:tabs>
        <w:rPr>
          <w:sz w:val="24"/>
          <w:szCs w:val="24"/>
        </w:rPr>
      </w:pPr>
    </w:p>
    <w:p w:rsidR="00261644" w:rsidRPr="007733BC" w:rsidRDefault="00261644" w:rsidP="00261644">
      <w:pPr>
        <w:tabs>
          <w:tab w:val="left" w:pos="3240"/>
        </w:tabs>
      </w:pPr>
    </w:p>
    <w:p w:rsidR="00261644" w:rsidRPr="007733BC" w:rsidRDefault="00261644" w:rsidP="00261644">
      <w:pPr>
        <w:tabs>
          <w:tab w:val="left" w:pos="3240"/>
        </w:tabs>
        <w:sectPr w:rsidR="00261644" w:rsidRPr="007733BC" w:rsidSect="007A74DD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F2A1A" w:rsidRDefault="002E2CBE"/>
    <w:sectPr w:rsidR="00FF2A1A" w:rsidSect="007A74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61644"/>
    <w:rsid w:val="00261644"/>
    <w:rsid w:val="002E2CBE"/>
    <w:rsid w:val="008A2F25"/>
    <w:rsid w:val="00B06D27"/>
    <w:rsid w:val="00C6454F"/>
    <w:rsid w:val="00C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64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6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16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1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616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16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26164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6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164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61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.Заголовок_3"/>
    <w:autoRedefine/>
    <w:rsid w:val="00261644"/>
    <w:pPr>
      <w:snapToGrid w:val="0"/>
      <w:spacing w:after="0" w:line="204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2477</Words>
  <Characters>14122</Characters>
  <Application>Microsoft Office Word</Application>
  <DocSecurity>0</DocSecurity>
  <Lines>117</Lines>
  <Paragraphs>33</Paragraphs>
  <ScaleCrop>false</ScaleCrop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2014-03-25T17:18:00Z</dcterms:created>
  <dcterms:modified xsi:type="dcterms:W3CDTF">2014-10-22T17:09:00Z</dcterms:modified>
</cp:coreProperties>
</file>