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8F" w:rsidRDefault="00586A8F" w:rsidP="00586A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ГБОУ СПО «Армавирский медицинский колледж» министерства здравоохранения Краснодарского края</w:t>
      </w:r>
    </w:p>
    <w:p w:rsidR="00586A8F" w:rsidRDefault="00586A8F" w:rsidP="00586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A8F" w:rsidRDefault="00586A8F" w:rsidP="00586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A8F" w:rsidRDefault="00586A8F" w:rsidP="00586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A8F" w:rsidRDefault="00586A8F" w:rsidP="00586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A8F" w:rsidRDefault="00586A8F" w:rsidP="00586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A8F" w:rsidRDefault="00586A8F" w:rsidP="00586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«ЗДОРОВЬЕСБЕРЕГАЮЩАЯ ПЕДАГОГИГА»</w:t>
      </w:r>
    </w:p>
    <w:p w:rsidR="00586A8F" w:rsidRDefault="00586A8F" w:rsidP="00586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A8F" w:rsidRDefault="00586A8F" w:rsidP="00586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A8F" w:rsidRDefault="00586A8F" w:rsidP="00586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A8F" w:rsidRDefault="00586A8F" w:rsidP="00586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A8F" w:rsidRDefault="00586A8F" w:rsidP="00586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A8F" w:rsidRDefault="00586A8F" w:rsidP="00586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A8F" w:rsidRDefault="00586A8F" w:rsidP="00586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A8F" w:rsidRDefault="00586A8F" w:rsidP="00586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A8F" w:rsidRDefault="00586A8F" w:rsidP="00586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Подготовила </w:t>
      </w:r>
    </w:p>
    <w:p w:rsidR="00586A8F" w:rsidRDefault="00586A8F" w:rsidP="00586A8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Болоцких Т.Н.</w:t>
      </w:r>
    </w:p>
    <w:p w:rsidR="00586A8F" w:rsidRDefault="00586A8F" w:rsidP="00586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6A8F" w:rsidRDefault="00586A8F" w:rsidP="00586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ЗДОРОВЬЕСБЕРЕГАЮЩАЯ ПЕДАГОГИГА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может выражаться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- то конкретной образовательной технологией. В то же время, понятие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технологии» объединяет в себе все направления деятельности учреждения по формированию, сохранению и укреплению здоровья учащихся.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 современного обучения - подготовка студентов к жизни. Каждый студент должен получить во время учёбы знания, которые будут востребованы им в дальнейшем в жизни.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Достижение названной цели в сегодняшнем вузе может быть достигнуто с помощью технологий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педагогике, которые рассматривают как совокупность приёмов  и методов организации учебно-воспитательного процесса без ущерба для здоровья студентов и педагогов. Педагог, владея современными педагогическими знаниями, в тесном взаимодействии  с учащимися, с их родителями, с медицинскими работниками, с коллегам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планирует свою работу с учётом приоритетов сохранения и укрепления, здоровья участников педагогического процесса.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Нет какой- то одной уникальной технологии здоровья.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выступать как одна из задач некоего образовательного процесса. Это может быть образовательный процесс медико-гигиенической направленности (осуществляемые при тесном контакте педаго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медицинский работник- студент); Физкультурно-  оздоровительной (отдаётся приоритет знаниям физкультурной направленности); экологической ( создание гармоничных взаимоотношений с природой) и др. Только благодаря комплексному подходу к обучению студентов могут быть решены задачи формирования и укрепления здоровья учащихся.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образовательные технологи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многие из знакомых большинству педагогов психолого-педагогических приёмов и </w:t>
      </w:r>
      <w:r>
        <w:rPr>
          <w:rFonts w:ascii="Times New Roman" w:hAnsi="Times New Roman" w:cs="Times New Roman"/>
          <w:sz w:val="28"/>
          <w:szCs w:val="28"/>
        </w:rPr>
        <w:lastRenderedPageBreak/>
        <w:t>методов работы, технологий, подходов к реализации возможных проблем плюс постоянное стремление самого педагога к самосовершенствованию. Мы только тогда можем сказать, что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образовательный процесс осуществляется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сдоровьесберегающим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образовательным технологиям, если при реализации используемой педагогической системы решается задача сохранения здоровья учащихся педагогов.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Основополагающие приоритеты для педагогики оздоровления следующие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Оздоровлени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совокупность лечебно- профилактических мер, а форма развития психофизиологических возможностей детей.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Индивидуальн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дифференцированный подход- основное средство оздоровительно- развивающей работы с учащимися. 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обучени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обеспечить студенту возможность сохранения здоровья за период  обучения в колледже, сформировать у него необходимые знания, умения и навыки по здоровому образу жизни. Основной показатель, отличающей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образовательные технологии – регулярная экспрес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диагностика состояния учащихся  и отслеживание основных параметров развития организма в динамике (начало- конец учебного года), что позволяет сделать соответствующие выводы  о состоянии здоровья учащихся.</w:t>
      </w:r>
    </w:p>
    <w:p w:rsidR="00586A8F" w:rsidRDefault="00586A8F" w:rsidP="00586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ЗДОРОВЬЕСБЕРЕГАЮЩЕЙ ПЕДАГОГИКИ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технологий  обучения определяют принципы обучения, которые отражают насущные  общественные потребности.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Принципы выступают в органическом единстве, образуя систему, в которую входят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общеметодические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принципы и специфические принципы, выражающие специфические закономерности педагогики оздоровления.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Это основные положения определяющие содержание, организационные формы и методы учебного процесса в соответствии с общими целями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технологий.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Систематическое взаимодействие на организм и психику учащихся может быть успешным только в том случае, если методика применения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 будет согласованна с  закономерностями этого применения.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Принципы сознательности и активности -  нацеливает на формирование у учащихся глубокого понимания, устойчивого интереса, осмысленного отношения к познавательной деятельности. Повышению сознательности и активности способствует применение педагогом специальных методических приемов, решающих проблемы педагогики оздоровления. Осознавая оздоровительное воздействие активной деятельности на организм, студент учится самостоятельно и творчески решать задачи познавательного характера.    Принцип активност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предполагает в учащихся высокую степень самостоятельности, инициативы и творчества.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Принцип наглядности - обязывает строить процесс обучения с максимальным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 привлечения органов чувств человека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процессу познания. Принцип наглядности предназначен для связи чувственного восприятия с мышлением. Он способствует направленному воздействию на функции сенсорных систем, участвующих в познавательном процессе.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Принцип систематичности и последовательности  проявляется во взаимосвязи знаний, умений, навыков. Система подготовительных и подводящих действий позволяет перейти к освоению нового и, опираясь на него, приступить к познанию последующего, более сложного материала. Регулярность, планомерность, непрерывность в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процессе на протяжении всего периода обучения в общеобразовательной  школе обеспечивают принцип систематичности.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Среди специфических принципов, выражающих специфические закономерности педагогики оздоровления, важнейшим можно назвать принцип «Не навреди!»- одинаково актуальный как для медиков, так и для педагогов.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Усвоение пользы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требуют  их повторяемости.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повторения умений и навыков является одним из важнейших. В результате многократных повторений вырабатываются динамические стереотипы. Характер элементов деятельности может проявляться в изменении упражнений и условий их выполнения, в разнообразии методов и приёмов, в различных формах заданий.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Включение вариантных изменений в стереотипы предполагает соблюдение принципа постепенности. Он предполагает преемственность от одной ступени обучения к другой.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Принцип непрерывности выражает закономерности построения педагогики оздоровления как целостного процесса. Он тесно связан с принципом системного чередования нагрузок и отдыха. Сочетания высокой активности и отдыха в разных формах деятельности учащихся повышает их эффективность, что выражается в динамичности закономерных изменений содержания и формы параметров функциональных нагрузок от занятия к занятию, от этапа к этапу.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Упорядочению процесса педагогики оздоровления способствует принцип цикличности. Он заключается в повторяющейся последовательности занятий, что улучшает подготовленность ребёнка  к каждому последующему этапу  обучения.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Формирование двигательных  умений и навыков, двигательные способности студента, функциональные возможности организма развиваются в процессе использования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на основе принципа учёта возрастных и индивидуальных особенностей учащихся. Важнейшие значение имеет принцип всестороннего и грамотного развития личности. Он содействует развитию психофизических способностей, двигательных умений и навыков, осуществляемых в единстве и направленных на всесторонне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физическое, интеллектуальное, духовное, нравственное и эстетическое- развитие личности студента.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Принцип оздоровительной направленности решает задачи у крепления здоровья студента в процессе обучения.</w:t>
      </w:r>
    </w:p>
    <w:p w:rsidR="00586A8F" w:rsidRDefault="00586A8F" w:rsidP="00586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ЗДОРОВЬЕСБЕРЕГАЮЩИХ ТЕХНОЛОГИЙ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достижения целей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обучения применяются следующие группы средств: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Средства двигательной направленности;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Оздоровительные силы природы;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Гигиенические факторы;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Комплексное использование этих средств позволяет решать задачи педагогики оздоровления.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средствам двигательной направленности относят такие двигательные действия, которые направлены на реализацию задач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обучения. Эт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движение; физические упражнения; физкультминутки и подвижные перемены; эмоциональные разрядки и «минутки покоя»; гимнастика (оздоровительная гимнастика, пальчиковая, корригирующая, дыхательная, для профилактики простудных заболеваний для бодрости); лечебная физкультура; подвижные игры; специально организованная двигательная активность ребёнка (занятия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оздоровительной физкультурой, своевременное развитие основ двигательных навыков); массаж; самомассаж;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   тренинги и др.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Использование оздоровительных сил природы оказывает существенное влияние на достижение целей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обучения. Проведения занятий на свежем воздухе способствует активизации биологических процессов, вызываемых процессом обучения, повышают общую работоспособность организма, замедляют процесс утомления и т. д. 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Учёт влияния метеорологических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солнечное излучение, воздействие температуры воздуха и воды, изменения атмосферного давления, движение и ионизация воздуха и др.) на определённые биохимические изменения в организме человека, которые приводят к изменению состояния здоровья и работоспособности учащихся может способствовать снятию негативного воздействия обучения на школьников.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относительно самостоятельные средства оздоровления можно выделить солнечные и воздушные ванны, водные процедуры, фитотерапию,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араматерапию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ингаляцию, витаминотерапию (витаминизацию пищевого рациона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йодирование питьевой воды, использование аминокислоты глицина дважды в год- в декабре и весной с целью укрепления памяти школьников); возможно привнесение в жизнь школы новых элементов-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фитобары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 кабинет физиотерапии, оздоровительные тренинги для педагогов и учащихся.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гигиеническим средствам достижения целей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обучения, содействующим укреплению здоровья, и стимулирующие развитие адаптивных свойств организма, относятся: выполнение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гигиенических требований, регламентированных СанПиНами; личная и общественная гигиена (частота тела, частота мест занятий, воздуха и т.д.); проветривание и влажная уборка помещений; соблюдение общего режима дня, режима двигательной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активности, режима питания и сна; привитие детям элементарных навыков при мытье рук, использовании носового платка при чихании и кашле и т.д.; обучение детей элементарным приёмам здорового образа жизни (ЗОЖ), простейшим навыкам оказания первой медицинской помощи при порезах, ссадинах, ожогах, укусах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 порядка проведения прививок учащихся с целью предупреждения инфекций; ограничение предельного уровня учебной нагрузке во избежание переутомления.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Несоблюдение гигиенических требований к проведению занятий снижает положительный эффект здоровье сберегающих образовательных технологий обучения.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Одним из главных требований к использованию перечисленных выше средств является их  системное и комплексное применение в виде занятий с использованием профилактических методик; с применением функциональной музыки;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аудиосопровождение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уроков, с чередованием занятий с высокой и низкой двигательной активностью; в виде реабилитационных мероприятий; через массовые оздоровительные мероприятия, спортивн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оздоровительные праздники, тематические праздники здоровья; выход на природу, экскурсии,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процесса обучения и развития в работе с семьёй с целью пропаганды здорового образа жизни, в системе 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теоретических и практических занятий в родительских лекториях, в работе с педагогическим коллективом как обучение педагогического коллектива в условиях инновационного образовательного учреждения.</w:t>
      </w:r>
    </w:p>
    <w:p w:rsidR="00586A8F" w:rsidRDefault="00586A8F" w:rsidP="00586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6A8F" w:rsidRDefault="00586A8F" w:rsidP="00586A8F"/>
    <w:p w:rsidR="00981679" w:rsidRDefault="00981679">
      <w:bookmarkStart w:id="0" w:name="_GoBack"/>
      <w:bookmarkEnd w:id="0"/>
    </w:p>
    <w:sectPr w:rsidR="0098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8F"/>
    <w:rsid w:val="00586A8F"/>
    <w:rsid w:val="009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1741</Words>
  <Characters>9926</Characters>
  <Application>Microsoft Office Word</Application>
  <DocSecurity>0</DocSecurity>
  <Lines>82</Lines>
  <Paragraphs>23</Paragraphs>
  <ScaleCrop>false</ScaleCrop>
  <Company/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Asus101</dc:creator>
  <cp:lastModifiedBy>Asus101</cp:lastModifiedBy>
  <cp:revision>1</cp:revision>
  <dcterms:created xsi:type="dcterms:W3CDTF">2014-05-26T06:15:00Z</dcterms:created>
  <dcterms:modified xsi:type="dcterms:W3CDTF">2014-05-26T06:17:00Z</dcterms:modified>
</cp:coreProperties>
</file>