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55" w:rsidRDefault="000B6755" w:rsidP="00371175">
      <w:pPr>
        <w:spacing w:after="0" w:line="36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2F2F2"/>
        </w:rPr>
      </w:pPr>
    </w:p>
    <w:p w:rsidR="00EA269E" w:rsidRPr="00371175" w:rsidRDefault="00EA269E" w:rsidP="0037117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1175">
        <w:rPr>
          <w:rFonts w:ascii="Times New Roman" w:hAnsi="Times New Roman" w:cs="Times New Roman"/>
          <w:b/>
          <w:i/>
          <w:sz w:val="28"/>
          <w:szCs w:val="28"/>
        </w:rPr>
        <w:t>Форми</w:t>
      </w:r>
      <w:r w:rsidR="00033FED" w:rsidRPr="0037117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371175">
        <w:rPr>
          <w:rFonts w:ascii="Times New Roman" w:hAnsi="Times New Roman" w:cs="Times New Roman"/>
          <w:b/>
          <w:i/>
          <w:sz w:val="28"/>
          <w:szCs w:val="28"/>
        </w:rPr>
        <w:t xml:space="preserve">ование </w:t>
      </w:r>
      <w:r w:rsidR="00371175" w:rsidRPr="00371175">
        <w:rPr>
          <w:rFonts w:ascii="Times New Roman" w:hAnsi="Times New Roman" w:cs="Times New Roman"/>
          <w:b/>
          <w:i/>
          <w:sz w:val="28"/>
          <w:szCs w:val="28"/>
        </w:rPr>
        <w:t xml:space="preserve">нравственных качеств личности </w:t>
      </w:r>
      <w:r w:rsidRPr="00371175">
        <w:rPr>
          <w:rFonts w:ascii="Times New Roman" w:hAnsi="Times New Roman" w:cs="Times New Roman"/>
          <w:b/>
          <w:i/>
          <w:sz w:val="28"/>
          <w:szCs w:val="28"/>
        </w:rPr>
        <w:t xml:space="preserve"> подростков средствами художественной литературы</w:t>
      </w:r>
    </w:p>
    <w:p w:rsidR="00EA269E" w:rsidRPr="00371175" w:rsidRDefault="00EA269E" w:rsidP="003711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1175">
        <w:rPr>
          <w:rFonts w:ascii="Times New Roman" w:hAnsi="Times New Roman" w:cs="Times New Roman"/>
          <w:sz w:val="24"/>
          <w:szCs w:val="24"/>
        </w:rPr>
        <w:t>Есть много родов образования и развития,</w:t>
      </w:r>
    </w:p>
    <w:p w:rsidR="00EA269E" w:rsidRPr="00371175" w:rsidRDefault="00371175" w:rsidP="003711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A269E" w:rsidRPr="00371175">
        <w:rPr>
          <w:rFonts w:ascii="Times New Roman" w:hAnsi="Times New Roman" w:cs="Times New Roman"/>
          <w:sz w:val="24"/>
          <w:szCs w:val="24"/>
        </w:rPr>
        <w:t xml:space="preserve"> и каждое из них важно само по себе, но</w:t>
      </w:r>
    </w:p>
    <w:p w:rsidR="00EA269E" w:rsidRPr="00371175" w:rsidRDefault="00371175" w:rsidP="003711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A269E" w:rsidRPr="00371175">
        <w:rPr>
          <w:rFonts w:ascii="Times New Roman" w:hAnsi="Times New Roman" w:cs="Times New Roman"/>
          <w:sz w:val="24"/>
          <w:szCs w:val="24"/>
        </w:rPr>
        <w:t xml:space="preserve"> всех выше должно стоять образование</w:t>
      </w:r>
    </w:p>
    <w:p w:rsidR="00EA269E" w:rsidRPr="00371175" w:rsidRDefault="00371175" w:rsidP="003711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A269E" w:rsidRPr="00371175">
        <w:rPr>
          <w:rFonts w:ascii="Times New Roman" w:hAnsi="Times New Roman" w:cs="Times New Roman"/>
          <w:sz w:val="24"/>
          <w:szCs w:val="24"/>
        </w:rPr>
        <w:t xml:space="preserve"> нравстенное.</w:t>
      </w:r>
    </w:p>
    <w:p w:rsidR="00EA269E" w:rsidRPr="00371175" w:rsidRDefault="00EA269E" w:rsidP="003711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1175">
        <w:rPr>
          <w:rFonts w:ascii="Times New Roman" w:hAnsi="Times New Roman" w:cs="Times New Roman"/>
          <w:sz w:val="24"/>
          <w:szCs w:val="24"/>
        </w:rPr>
        <w:t xml:space="preserve"> В.Г.Белинский</w:t>
      </w:r>
    </w:p>
    <w:p w:rsidR="008436EA" w:rsidRPr="00371175" w:rsidRDefault="00371175" w:rsidP="00371175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269E" w:rsidRPr="00371175">
        <w:rPr>
          <w:rFonts w:ascii="Times New Roman" w:hAnsi="Times New Roman" w:cs="Times New Roman"/>
          <w:sz w:val="24"/>
          <w:szCs w:val="24"/>
        </w:rPr>
        <w:t xml:space="preserve"> </w:t>
      </w:r>
      <w:r w:rsidR="008770E3" w:rsidRPr="00371175">
        <w:rPr>
          <w:rFonts w:ascii="Times New Roman" w:hAnsi="Times New Roman" w:cs="Times New Roman"/>
          <w:sz w:val="24"/>
          <w:szCs w:val="24"/>
        </w:rPr>
        <w:t>В данное время  в современном российском обществе возникла проблема падения нр</w:t>
      </w:r>
      <w:r w:rsidR="008436EA" w:rsidRPr="00371175">
        <w:rPr>
          <w:rFonts w:ascii="Times New Roman" w:hAnsi="Times New Roman" w:cs="Times New Roman"/>
          <w:sz w:val="24"/>
          <w:szCs w:val="24"/>
        </w:rPr>
        <w:t>авственности, смены ценностей, з</w:t>
      </w:r>
      <w:r w:rsidR="008770E3" w:rsidRPr="00371175">
        <w:rPr>
          <w:rFonts w:ascii="Times New Roman" w:hAnsi="Times New Roman" w:cs="Times New Roman"/>
          <w:sz w:val="24"/>
          <w:szCs w:val="24"/>
        </w:rPr>
        <w:t>аме</w:t>
      </w:r>
      <w:r w:rsidR="008436EA" w:rsidRPr="00371175">
        <w:rPr>
          <w:rFonts w:ascii="Times New Roman" w:hAnsi="Times New Roman" w:cs="Times New Roman"/>
          <w:sz w:val="24"/>
          <w:szCs w:val="24"/>
        </w:rPr>
        <w:t>ны</w:t>
      </w:r>
      <w:r w:rsidR="008770E3" w:rsidRPr="00371175">
        <w:rPr>
          <w:rFonts w:ascii="Times New Roman" w:hAnsi="Times New Roman" w:cs="Times New Roman"/>
          <w:sz w:val="24"/>
          <w:szCs w:val="24"/>
        </w:rPr>
        <w:t xml:space="preserve"> духовного на сугубо материальное</w:t>
      </w:r>
      <w:r w:rsidR="007B41D4" w:rsidRPr="00371175">
        <w:rPr>
          <w:rFonts w:ascii="Times New Roman" w:hAnsi="Times New Roman" w:cs="Times New Roman"/>
          <w:sz w:val="24"/>
          <w:szCs w:val="24"/>
        </w:rPr>
        <w:t xml:space="preserve">. </w:t>
      </w:r>
      <w:r w:rsidR="008436EA" w:rsidRPr="00371175">
        <w:rPr>
          <w:rFonts w:ascii="Times New Roman" w:hAnsi="Times New Roman" w:cs="Times New Roman"/>
          <w:sz w:val="24"/>
          <w:szCs w:val="24"/>
        </w:rPr>
        <w:t xml:space="preserve">Современный учитель-словесник работает в условиях сокрушительного духовного и нравственного слома. Всѐ исконное, народное, традиционное теряет силу примера, в том числе и нравственные уроки классической литературы.  </w:t>
      </w:r>
      <w:r w:rsidR="007B41D4" w:rsidRPr="00371175">
        <w:rPr>
          <w:rFonts w:ascii="Times New Roman" w:hAnsi="Times New Roman" w:cs="Times New Roman"/>
          <w:sz w:val="24"/>
          <w:szCs w:val="24"/>
        </w:rPr>
        <w:t xml:space="preserve">Культ силы и беспринципности опасно разлагает современное общество, средства массовой информации и виртуальные игры словно задались целью этому помогать. </w:t>
      </w:r>
      <w:r w:rsidR="000D67A9" w:rsidRPr="00371175">
        <w:rPr>
          <w:rFonts w:ascii="Times New Roman" w:hAnsi="Times New Roman" w:cs="Times New Roman"/>
          <w:sz w:val="24"/>
          <w:szCs w:val="24"/>
        </w:rPr>
        <w:t xml:space="preserve"> Родители не в</w:t>
      </w:r>
      <w:r w:rsidR="008436EA" w:rsidRPr="00371175">
        <w:rPr>
          <w:rFonts w:ascii="Times New Roman" w:hAnsi="Times New Roman" w:cs="Times New Roman"/>
          <w:sz w:val="24"/>
          <w:szCs w:val="24"/>
        </w:rPr>
        <w:t xml:space="preserve"> </w:t>
      </w:r>
      <w:r w:rsidR="000D67A9" w:rsidRPr="00371175">
        <w:rPr>
          <w:rFonts w:ascii="Times New Roman" w:hAnsi="Times New Roman" w:cs="Times New Roman"/>
          <w:sz w:val="24"/>
          <w:szCs w:val="24"/>
        </w:rPr>
        <w:t xml:space="preserve">состоянии в течение суток </w:t>
      </w:r>
      <w:r w:rsidR="008436EA" w:rsidRPr="00371175">
        <w:rPr>
          <w:rFonts w:ascii="Times New Roman" w:hAnsi="Times New Roman" w:cs="Times New Roman"/>
          <w:sz w:val="24"/>
          <w:szCs w:val="24"/>
        </w:rPr>
        <w:t>контрол</w:t>
      </w:r>
      <w:r w:rsidR="000D67A9" w:rsidRPr="00371175">
        <w:rPr>
          <w:rFonts w:ascii="Times New Roman" w:hAnsi="Times New Roman" w:cs="Times New Roman"/>
          <w:sz w:val="24"/>
          <w:szCs w:val="24"/>
        </w:rPr>
        <w:t>ировать содержание передач, которые смотрят дети по телевизору, резкий взлет престижа «</w:t>
      </w:r>
      <w:r w:rsidR="008436EA" w:rsidRPr="00371175">
        <w:rPr>
          <w:rFonts w:ascii="Times New Roman" w:hAnsi="Times New Roman" w:cs="Times New Roman"/>
          <w:sz w:val="24"/>
          <w:szCs w:val="24"/>
        </w:rPr>
        <w:t>у</w:t>
      </w:r>
      <w:r w:rsidR="000D67A9" w:rsidRPr="00371175">
        <w:rPr>
          <w:rFonts w:ascii="Times New Roman" w:hAnsi="Times New Roman" w:cs="Times New Roman"/>
          <w:sz w:val="24"/>
          <w:szCs w:val="24"/>
        </w:rPr>
        <w:t xml:space="preserve">меющих жить» побуждает стремиться к подражанию им. На фоне всего этого </w:t>
      </w:r>
      <w:r w:rsidR="008436EA" w:rsidRPr="00371175">
        <w:rPr>
          <w:rFonts w:ascii="Times New Roman" w:hAnsi="Times New Roman" w:cs="Times New Roman"/>
          <w:sz w:val="24"/>
          <w:szCs w:val="24"/>
        </w:rPr>
        <w:t>«устар</w:t>
      </w:r>
      <w:r w:rsidR="000D67A9" w:rsidRPr="00371175">
        <w:rPr>
          <w:rFonts w:ascii="Times New Roman" w:hAnsi="Times New Roman" w:cs="Times New Roman"/>
          <w:sz w:val="24"/>
          <w:szCs w:val="24"/>
        </w:rPr>
        <w:t xml:space="preserve">ели», стали </w:t>
      </w:r>
      <w:r w:rsidR="008436EA" w:rsidRPr="00371175">
        <w:rPr>
          <w:rFonts w:ascii="Times New Roman" w:hAnsi="Times New Roman" w:cs="Times New Roman"/>
          <w:sz w:val="24"/>
          <w:szCs w:val="24"/>
        </w:rPr>
        <w:t>необязате</w:t>
      </w:r>
      <w:r w:rsidR="000D67A9" w:rsidRPr="00371175">
        <w:rPr>
          <w:rFonts w:ascii="Times New Roman" w:hAnsi="Times New Roman" w:cs="Times New Roman"/>
          <w:sz w:val="24"/>
          <w:szCs w:val="24"/>
        </w:rPr>
        <w:t>льными ценившиеся ранее нравственные устои, традиции, понятия о добре и зле, стремление к нравственному самосовершенствованию.</w:t>
      </w:r>
      <w:r w:rsidR="008436EA" w:rsidRPr="00371175">
        <w:rPr>
          <w:rFonts w:ascii="Times New Roman" w:hAnsi="Times New Roman" w:cs="Times New Roman"/>
        </w:rPr>
        <w:t xml:space="preserve"> </w:t>
      </w:r>
    </w:p>
    <w:p w:rsidR="00AD0932" w:rsidRPr="00371175" w:rsidRDefault="000D67A9" w:rsidP="00371175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371175">
        <w:rPr>
          <w:rFonts w:ascii="Times New Roman" w:hAnsi="Times New Roman" w:cs="Times New Roman"/>
          <w:sz w:val="24"/>
          <w:szCs w:val="24"/>
        </w:rPr>
        <w:t>Произведения литературы либо вовсе не читаются детьми, загруженными с лихвой другими информационными источниками, либо проходят у них как повинн</w:t>
      </w:r>
      <w:r w:rsidR="00371175">
        <w:rPr>
          <w:rFonts w:ascii="Times New Roman" w:hAnsi="Times New Roman" w:cs="Times New Roman"/>
          <w:sz w:val="24"/>
          <w:szCs w:val="24"/>
        </w:rPr>
        <w:t>о</w:t>
      </w:r>
      <w:r w:rsidRPr="00371175">
        <w:rPr>
          <w:rFonts w:ascii="Times New Roman" w:hAnsi="Times New Roman" w:cs="Times New Roman"/>
          <w:sz w:val="24"/>
          <w:szCs w:val="24"/>
        </w:rPr>
        <w:t>сть школьной дисциплины литература и не воспринимаются как средство примера, поучения</w:t>
      </w:r>
      <w:r w:rsidR="00AD0932" w:rsidRPr="00371175">
        <w:rPr>
          <w:rFonts w:ascii="Times New Roman" w:hAnsi="Times New Roman" w:cs="Times New Roman"/>
          <w:sz w:val="24"/>
          <w:szCs w:val="24"/>
        </w:rPr>
        <w:t>, материала</w:t>
      </w:r>
      <w:r w:rsidRPr="00371175">
        <w:rPr>
          <w:rFonts w:ascii="Times New Roman" w:hAnsi="Times New Roman" w:cs="Times New Roman"/>
          <w:sz w:val="24"/>
          <w:szCs w:val="24"/>
        </w:rPr>
        <w:t xml:space="preserve"> для подражания</w:t>
      </w:r>
      <w:r w:rsidR="00AD0932" w:rsidRPr="00371175">
        <w:rPr>
          <w:rFonts w:ascii="Times New Roman" w:hAnsi="Times New Roman" w:cs="Times New Roman"/>
          <w:sz w:val="24"/>
          <w:szCs w:val="24"/>
        </w:rPr>
        <w:t xml:space="preserve">. </w:t>
      </w:r>
      <w:r w:rsidR="00636D24" w:rsidRPr="00371175">
        <w:rPr>
          <w:rFonts w:ascii="Times New Roman" w:hAnsi="Times New Roman" w:cs="Times New Roman"/>
          <w:sz w:val="24"/>
          <w:szCs w:val="24"/>
        </w:rPr>
        <w:t>Современные дети</w:t>
      </w:r>
      <w:r w:rsidR="00636D24">
        <w:rPr>
          <w:rFonts w:ascii="Times New Roman" w:hAnsi="Times New Roman" w:cs="Times New Roman"/>
          <w:sz w:val="24"/>
          <w:szCs w:val="24"/>
        </w:rPr>
        <w:t xml:space="preserve"> </w:t>
      </w:r>
      <w:r w:rsidR="00BB704E">
        <w:rPr>
          <w:rFonts w:ascii="Times New Roman" w:hAnsi="Times New Roman" w:cs="Times New Roman"/>
          <w:sz w:val="24"/>
          <w:szCs w:val="24"/>
        </w:rPr>
        <w:t xml:space="preserve">по собственному желанию </w:t>
      </w:r>
      <w:r w:rsidR="00636D24">
        <w:rPr>
          <w:rFonts w:ascii="Times New Roman" w:hAnsi="Times New Roman" w:cs="Times New Roman"/>
          <w:sz w:val="24"/>
          <w:szCs w:val="24"/>
        </w:rPr>
        <w:t xml:space="preserve">почти не читают художественную литературу, а </w:t>
      </w:r>
      <w:r w:rsidR="00636D24" w:rsidRPr="00371175">
        <w:rPr>
          <w:rFonts w:ascii="Times New Roman" w:hAnsi="Times New Roman" w:cs="Times New Roman"/>
          <w:sz w:val="24"/>
          <w:szCs w:val="24"/>
        </w:rPr>
        <w:t>если и обращаются к книгам, выбирают для себя захваты</w:t>
      </w:r>
      <w:r w:rsidR="00636D24">
        <w:rPr>
          <w:rFonts w:ascii="Times New Roman" w:hAnsi="Times New Roman" w:cs="Times New Roman"/>
          <w:sz w:val="24"/>
          <w:szCs w:val="24"/>
        </w:rPr>
        <w:t xml:space="preserve">вающие сюжеты с приключениями, фэнтези, детские детективы, школьницы – «Энциклопедию для девочек», </w:t>
      </w:r>
      <w:r w:rsidR="00636D24" w:rsidRPr="00371175">
        <w:rPr>
          <w:rFonts w:ascii="Times New Roman" w:hAnsi="Times New Roman" w:cs="Times New Roman"/>
          <w:sz w:val="24"/>
          <w:szCs w:val="24"/>
        </w:rPr>
        <w:t xml:space="preserve"> а расссказы, например, Куприна</w:t>
      </w:r>
      <w:r w:rsidR="00636D24">
        <w:rPr>
          <w:rFonts w:ascii="Times New Roman" w:hAnsi="Times New Roman" w:cs="Times New Roman"/>
          <w:sz w:val="24"/>
          <w:szCs w:val="24"/>
        </w:rPr>
        <w:t xml:space="preserve">, Бунина </w:t>
      </w:r>
      <w:r w:rsidR="00636D24" w:rsidRPr="00371175">
        <w:rPr>
          <w:rFonts w:ascii="Times New Roman" w:hAnsi="Times New Roman" w:cs="Times New Roman"/>
          <w:sz w:val="24"/>
          <w:szCs w:val="24"/>
        </w:rPr>
        <w:t xml:space="preserve"> воспринимают только как повинность на урок</w:t>
      </w:r>
      <w:r w:rsidR="00636D24">
        <w:rPr>
          <w:rFonts w:ascii="Times New Roman" w:hAnsi="Times New Roman" w:cs="Times New Roman"/>
          <w:sz w:val="24"/>
          <w:szCs w:val="24"/>
        </w:rPr>
        <w:t>е</w:t>
      </w:r>
      <w:r w:rsidR="00636D24" w:rsidRPr="00371175">
        <w:rPr>
          <w:rFonts w:ascii="Times New Roman" w:hAnsi="Times New Roman" w:cs="Times New Roman"/>
          <w:sz w:val="24"/>
          <w:szCs w:val="24"/>
        </w:rPr>
        <w:t>.</w:t>
      </w:r>
      <w:r w:rsidR="00636D24" w:rsidRPr="00636D24">
        <w:rPr>
          <w:rFonts w:ascii="Times New Roman" w:hAnsi="Times New Roman" w:cs="Times New Roman"/>
          <w:sz w:val="24"/>
          <w:szCs w:val="24"/>
        </w:rPr>
        <w:t xml:space="preserve"> </w:t>
      </w:r>
      <w:r w:rsidR="00636D24" w:rsidRPr="00371175">
        <w:rPr>
          <w:rFonts w:ascii="Times New Roman" w:hAnsi="Times New Roman" w:cs="Times New Roman"/>
          <w:sz w:val="24"/>
          <w:szCs w:val="24"/>
        </w:rPr>
        <w:t>При такой установке не избежать последующего извращенного восприятия действительности.</w:t>
      </w:r>
    </w:p>
    <w:p w:rsidR="00CF1E72" w:rsidRPr="002E513D" w:rsidRDefault="00636D24" w:rsidP="002E513D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0932" w:rsidRPr="00371175">
        <w:rPr>
          <w:rFonts w:ascii="Times New Roman" w:hAnsi="Times New Roman" w:cs="Times New Roman"/>
          <w:sz w:val="24"/>
          <w:szCs w:val="24"/>
        </w:rPr>
        <w:t>Еще Аристотель в своей «Поэтике» говорил о важности искусства,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932" w:rsidRPr="00371175">
        <w:rPr>
          <w:rFonts w:ascii="Times New Roman" w:hAnsi="Times New Roman" w:cs="Times New Roman"/>
          <w:sz w:val="24"/>
          <w:szCs w:val="24"/>
        </w:rPr>
        <w:t>в частности литературы</w:t>
      </w:r>
      <w:r w:rsidR="00D545AC" w:rsidRPr="00371175">
        <w:rPr>
          <w:rFonts w:ascii="Times New Roman" w:hAnsi="Times New Roman" w:cs="Times New Roman"/>
          <w:sz w:val="24"/>
          <w:szCs w:val="24"/>
        </w:rPr>
        <w:t xml:space="preserve">, для личности, для государства.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545AC" w:rsidRPr="00371175">
        <w:rPr>
          <w:rFonts w:ascii="Times New Roman" w:hAnsi="Times New Roman" w:cs="Times New Roman"/>
          <w:sz w:val="24"/>
          <w:szCs w:val="24"/>
        </w:rPr>
        <w:t>нига содержит материал для воздействия на человека, примеры для подражания. Человек должен подражать тому, что вызвало в нем инт</w:t>
      </w:r>
      <w:r>
        <w:rPr>
          <w:rFonts w:ascii="Times New Roman" w:hAnsi="Times New Roman" w:cs="Times New Roman"/>
          <w:sz w:val="24"/>
          <w:szCs w:val="24"/>
        </w:rPr>
        <w:t>ерес, и здесь необходимо  побудит</w:t>
      </w:r>
      <w:r w:rsidR="00D545AC" w:rsidRPr="00371175">
        <w:rPr>
          <w:rFonts w:ascii="Times New Roman" w:hAnsi="Times New Roman" w:cs="Times New Roman"/>
          <w:sz w:val="24"/>
          <w:szCs w:val="24"/>
        </w:rPr>
        <w:t>ь его читать</w:t>
      </w:r>
      <w:r w:rsidR="00BB704E">
        <w:rPr>
          <w:rFonts w:ascii="Times New Roman" w:hAnsi="Times New Roman" w:cs="Times New Roman"/>
          <w:sz w:val="24"/>
          <w:szCs w:val="24"/>
        </w:rPr>
        <w:t xml:space="preserve"> и правильно оценивать прочитанное. </w:t>
      </w:r>
      <w:r w:rsidR="002E513D">
        <w:rPr>
          <w:rFonts w:ascii="Times New Roman" w:hAnsi="Times New Roman" w:cs="Times New Roman"/>
          <w:sz w:val="24"/>
          <w:szCs w:val="24"/>
        </w:rPr>
        <w:t>Н</w:t>
      </w:r>
      <w:r w:rsidR="002E513D" w:rsidRPr="00371175">
        <w:rPr>
          <w:rFonts w:ascii="Times New Roman" w:hAnsi="Times New Roman" w:cs="Times New Roman"/>
          <w:sz w:val="24"/>
          <w:szCs w:val="24"/>
        </w:rPr>
        <w:t>ужно приобщать детей к размышлениям над прочитанным,  нравственной беседе</w:t>
      </w:r>
      <w:r w:rsidR="002E513D">
        <w:rPr>
          <w:rFonts w:ascii="Times New Roman" w:hAnsi="Times New Roman" w:cs="Times New Roman"/>
          <w:sz w:val="24"/>
          <w:szCs w:val="24"/>
        </w:rPr>
        <w:t>, которая поможет д</w:t>
      </w:r>
      <w:r w:rsidR="002E513D" w:rsidRPr="00371175">
        <w:rPr>
          <w:rFonts w:ascii="Times New Roman" w:hAnsi="Times New Roman" w:cs="Times New Roman"/>
          <w:sz w:val="24"/>
          <w:szCs w:val="24"/>
        </w:rPr>
        <w:t xml:space="preserve">онести до ребенка, подростка необходимую мораль, </w:t>
      </w:r>
      <w:r w:rsidR="002E513D">
        <w:rPr>
          <w:rFonts w:ascii="Times New Roman" w:hAnsi="Times New Roman" w:cs="Times New Roman"/>
          <w:sz w:val="24"/>
          <w:szCs w:val="24"/>
        </w:rPr>
        <w:t>о</w:t>
      </w:r>
      <w:r w:rsidR="002E513D" w:rsidRPr="00371175">
        <w:rPr>
          <w:rFonts w:ascii="Times New Roman" w:hAnsi="Times New Roman" w:cs="Times New Roman"/>
          <w:sz w:val="24"/>
          <w:szCs w:val="24"/>
        </w:rPr>
        <w:t>бращая внимание ученика на самое важное</w:t>
      </w:r>
      <w:r w:rsidR="002E513D">
        <w:rPr>
          <w:rFonts w:ascii="Times New Roman" w:hAnsi="Times New Roman" w:cs="Times New Roman"/>
          <w:sz w:val="24"/>
          <w:szCs w:val="24"/>
        </w:rPr>
        <w:t xml:space="preserve">. </w:t>
      </w:r>
      <w:r w:rsidR="002E513D" w:rsidRPr="00371175">
        <w:rPr>
          <w:rFonts w:ascii="Times New Roman" w:hAnsi="Times New Roman" w:cs="Times New Roman"/>
          <w:sz w:val="24"/>
          <w:szCs w:val="24"/>
        </w:rPr>
        <w:t>Контролируя и корректируя зарождающееся мировоззрение</w:t>
      </w:r>
      <w:r w:rsidR="002E513D">
        <w:rPr>
          <w:rFonts w:ascii="Times New Roman" w:hAnsi="Times New Roman" w:cs="Times New Roman"/>
          <w:sz w:val="24"/>
          <w:szCs w:val="24"/>
        </w:rPr>
        <w:t xml:space="preserve"> </w:t>
      </w:r>
      <w:r w:rsidR="002E513D">
        <w:rPr>
          <w:rFonts w:ascii="Times New Roman" w:hAnsi="Times New Roman" w:cs="Times New Roman"/>
          <w:sz w:val="24"/>
          <w:szCs w:val="24"/>
        </w:rPr>
        <w:lastRenderedPageBreak/>
        <w:t>подростка</w:t>
      </w:r>
      <w:r w:rsidR="002E513D" w:rsidRPr="00371175">
        <w:rPr>
          <w:rFonts w:ascii="Times New Roman" w:hAnsi="Times New Roman" w:cs="Times New Roman"/>
          <w:sz w:val="24"/>
          <w:szCs w:val="24"/>
        </w:rPr>
        <w:t>, учитель получит желаемые результаты  своего труда.</w:t>
      </w:r>
      <w:r w:rsidR="002E513D">
        <w:rPr>
          <w:rFonts w:ascii="Times New Roman" w:hAnsi="Times New Roman" w:cs="Times New Roman"/>
          <w:sz w:val="24"/>
          <w:szCs w:val="24"/>
        </w:rPr>
        <w:t xml:space="preserve"> </w:t>
      </w:r>
      <w:r w:rsidR="00D545AC" w:rsidRPr="00371175">
        <w:rPr>
          <w:rFonts w:ascii="Times New Roman" w:hAnsi="Times New Roman" w:cs="Times New Roman"/>
          <w:sz w:val="24"/>
          <w:szCs w:val="24"/>
        </w:rPr>
        <w:t>В этом  - важность миссии уроков литературы. Ее прямое предназначение</w:t>
      </w:r>
      <w:r w:rsidR="00D545AC" w:rsidRPr="002E513D">
        <w:rPr>
          <w:rFonts w:ascii="Times New Roman" w:hAnsi="Times New Roman" w:cs="Times New Roman"/>
          <w:sz w:val="24"/>
          <w:szCs w:val="24"/>
        </w:rPr>
        <w:t xml:space="preserve">. </w:t>
      </w:r>
      <w:r w:rsidR="00CF1E72" w:rsidRPr="002E513D">
        <w:rPr>
          <w:rFonts w:ascii="Times New Roman" w:hAnsi="Times New Roman" w:cs="Times New Roman"/>
          <w:sz w:val="24"/>
          <w:szCs w:val="24"/>
        </w:rPr>
        <w:t>След, который должны оставлять мы, учителя, - это доброе слово, посеянное в душах</w:t>
      </w:r>
      <w:r w:rsidR="003614EF" w:rsidRPr="002E513D">
        <w:rPr>
          <w:rFonts w:ascii="Times New Roman" w:hAnsi="Times New Roman" w:cs="Times New Roman"/>
          <w:sz w:val="24"/>
          <w:szCs w:val="24"/>
        </w:rPr>
        <w:t xml:space="preserve"> </w:t>
      </w:r>
      <w:r w:rsidR="00CF1E72" w:rsidRPr="002E513D">
        <w:rPr>
          <w:rFonts w:ascii="Times New Roman" w:hAnsi="Times New Roman" w:cs="Times New Roman"/>
          <w:sz w:val="24"/>
          <w:szCs w:val="24"/>
        </w:rPr>
        <w:t>учеников. А.С.Пушкин взял в качестве эпиграфа к «Капитанской дочке» слова «Береги</w:t>
      </w:r>
      <w:r w:rsidR="003614EF" w:rsidRPr="002E513D">
        <w:rPr>
          <w:rFonts w:ascii="Times New Roman" w:hAnsi="Times New Roman" w:cs="Times New Roman"/>
          <w:sz w:val="24"/>
          <w:szCs w:val="24"/>
        </w:rPr>
        <w:t xml:space="preserve"> </w:t>
      </w:r>
      <w:r w:rsidR="00CF1E72" w:rsidRPr="002E513D">
        <w:rPr>
          <w:rFonts w:ascii="Times New Roman" w:hAnsi="Times New Roman" w:cs="Times New Roman"/>
          <w:sz w:val="24"/>
          <w:szCs w:val="24"/>
        </w:rPr>
        <w:t>честь смолоду». Молодость всему открыта, она верит тому, что видит, не сформированы</w:t>
      </w:r>
      <w:r w:rsidR="003614EF" w:rsidRPr="002E513D">
        <w:rPr>
          <w:rFonts w:ascii="Times New Roman" w:hAnsi="Times New Roman" w:cs="Times New Roman"/>
          <w:sz w:val="24"/>
          <w:szCs w:val="24"/>
        </w:rPr>
        <w:t xml:space="preserve"> </w:t>
      </w:r>
      <w:r w:rsidR="00CF1E72" w:rsidRPr="002E513D">
        <w:rPr>
          <w:rFonts w:ascii="Times New Roman" w:hAnsi="Times New Roman" w:cs="Times New Roman"/>
          <w:sz w:val="24"/>
          <w:szCs w:val="24"/>
        </w:rPr>
        <w:t>еще социальные шаблоны, не довлеют над юной личностью предрассудки: что посеешь</w:t>
      </w:r>
      <w:r w:rsidR="003614EF" w:rsidRPr="002E513D">
        <w:rPr>
          <w:rFonts w:ascii="Times New Roman" w:hAnsi="Times New Roman" w:cs="Times New Roman"/>
          <w:sz w:val="24"/>
          <w:szCs w:val="24"/>
        </w:rPr>
        <w:t xml:space="preserve"> </w:t>
      </w:r>
      <w:r w:rsidR="00CF1E72" w:rsidRPr="002E513D">
        <w:rPr>
          <w:rFonts w:ascii="Times New Roman" w:hAnsi="Times New Roman" w:cs="Times New Roman"/>
          <w:sz w:val="24"/>
          <w:szCs w:val="24"/>
        </w:rPr>
        <w:t>сейчас в этой душе, то и пожнешь потом.</w:t>
      </w:r>
    </w:p>
    <w:p w:rsidR="00CF1E72" w:rsidRPr="00371175" w:rsidRDefault="00CF1E72" w:rsidP="00371175">
      <w:pPr>
        <w:spacing w:after="0" w:line="360" w:lineRule="auto"/>
        <w:ind w:firstLine="709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Именно поэтому мы все вместе должны защитить наших детей от мира насилия,</w:t>
      </w:r>
      <w:r w:rsidR="00371175">
        <w:rPr>
          <w:rFonts w:ascii="Times New Roman" w:hAnsi="Times New Roman" w:cs="Times New Roman"/>
        </w:rPr>
        <w:t xml:space="preserve"> </w:t>
      </w:r>
      <w:r w:rsidRPr="00371175">
        <w:rPr>
          <w:rFonts w:ascii="Times New Roman" w:hAnsi="Times New Roman" w:cs="Times New Roman"/>
        </w:rPr>
        <w:t>сделать их невосприимчивыми к злу и способными творить добро. А это можно решить</w:t>
      </w:r>
      <w:r w:rsidR="00371175">
        <w:rPr>
          <w:rFonts w:ascii="Times New Roman" w:hAnsi="Times New Roman" w:cs="Times New Roman"/>
        </w:rPr>
        <w:t xml:space="preserve"> </w:t>
      </w:r>
      <w:r w:rsidRPr="00371175">
        <w:rPr>
          <w:rFonts w:ascii="Times New Roman" w:hAnsi="Times New Roman" w:cs="Times New Roman"/>
        </w:rPr>
        <w:t>одним – единственным способом – дать подрастающему поколению полноценное духовно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– нравственное воспитание, основа которого – многовековая традиция российского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образования и воспитания, сформировавшаяся на нравственных и этических ценностях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христианства</w:t>
      </w:r>
      <w:r w:rsidR="003614EF" w:rsidRPr="00371175">
        <w:rPr>
          <w:rFonts w:ascii="Times New Roman" w:hAnsi="Times New Roman" w:cs="Times New Roman"/>
        </w:rPr>
        <w:t>.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Под ―духовно-нравственным воспитанием‖ понимается процесс содействия духовно-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нравственному становлению человека, формированию у него: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• нравственных чувств (совести, долга, веры, ответственности, гражданственности,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патриотизма),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• нравственного облика (терпения, милосердия, кротости, незлобивости),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• нравственной позиции (способности к различению добра и зла, проявлению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самоотверженной любви, готовности к преодолению жизненных испытаний),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• нравственного поведения (готовности служения людям и Отечеству, проявления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духовной рассудительно</w:t>
      </w:r>
      <w:r w:rsidR="002E513D">
        <w:rPr>
          <w:rFonts w:ascii="Times New Roman" w:hAnsi="Times New Roman" w:cs="Times New Roman"/>
        </w:rPr>
        <w:t xml:space="preserve">сти, послушания, доброй воли). </w:t>
      </w:r>
    </w:p>
    <w:p w:rsidR="00CF1E72" w:rsidRPr="00371175" w:rsidRDefault="00371175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F1E72" w:rsidRPr="00371175">
        <w:rPr>
          <w:rFonts w:ascii="Times New Roman" w:hAnsi="Times New Roman" w:cs="Times New Roman"/>
        </w:rPr>
        <w:t xml:space="preserve"> В руках у учителя литературы самое богатое наследие в мире, самое влиятельное на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душу учение о добре, самые чудные страницы о детстве от Аксакова и Толстого до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Шмелева и дальше до Евг. Носова и Белова. Это могучая ограда от зла – если ее правильно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выстроить.</w:t>
      </w:r>
      <w:r w:rsidR="002E513D">
        <w:rPr>
          <w:rFonts w:ascii="Times New Roman" w:hAnsi="Times New Roman" w:cs="Times New Roman"/>
        </w:rPr>
        <w:t xml:space="preserve"> </w:t>
      </w:r>
      <w:r w:rsidRPr="00371175">
        <w:rPr>
          <w:rFonts w:ascii="Times New Roman" w:hAnsi="Times New Roman" w:cs="Times New Roman"/>
        </w:rPr>
        <w:t>Любая тема в литературе может рассматриваться с точки зрения духовно-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нравственного понимания. Но это понятие мы не всегда употребляем на занятиях, заменяя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его составляющими: дружба, любовь, уважение к окружающим, честность, порядочность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и др.</w:t>
      </w:r>
      <w:r w:rsidR="003614EF" w:rsidRPr="00371175">
        <w:rPr>
          <w:rFonts w:ascii="Times New Roman" w:hAnsi="Times New Roman" w:cs="Times New Roman"/>
        </w:rPr>
        <w:t xml:space="preserve"> </w:t>
      </w:r>
      <w:r w:rsidRPr="00371175">
        <w:rPr>
          <w:rFonts w:ascii="Times New Roman" w:hAnsi="Times New Roman" w:cs="Times New Roman"/>
        </w:rPr>
        <w:t xml:space="preserve"> Русская классическая (образцовая) литература всегда проповедовала добро.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Обратимся к истокам: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Русские сказки (побеждает добро в конце)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2E513D">
        <w:rPr>
          <w:rFonts w:ascii="Times New Roman" w:hAnsi="Times New Roman" w:cs="Times New Roman"/>
          <w:b/>
        </w:rPr>
        <w:t>Былины.</w:t>
      </w:r>
      <w:r w:rsidRPr="00371175">
        <w:rPr>
          <w:rFonts w:ascii="Times New Roman" w:hAnsi="Times New Roman" w:cs="Times New Roman"/>
        </w:rPr>
        <w:t xml:space="preserve"> </w:t>
      </w:r>
      <w:r w:rsidR="002E513D">
        <w:rPr>
          <w:rFonts w:ascii="Times New Roman" w:hAnsi="Times New Roman" w:cs="Times New Roman"/>
        </w:rPr>
        <w:t>Например, «Илья Муромец»: с</w:t>
      </w:r>
      <w:r w:rsidRPr="00371175">
        <w:rPr>
          <w:rFonts w:ascii="Times New Roman" w:hAnsi="Times New Roman" w:cs="Times New Roman"/>
        </w:rPr>
        <w:t>транники наставляли Илью Муромца: «Не помысли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злом на татарина, не убей в чистом поле христианина». Ведь это здорово! Не сотвори зла,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не помысли злом. И родитель дает ему благословление на добрые дела, « а на худые дела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благословления нет».</w:t>
      </w:r>
    </w:p>
    <w:p w:rsidR="002E513D" w:rsidRPr="00371175" w:rsidRDefault="002E513D" w:rsidP="002E513D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2E513D">
        <w:rPr>
          <w:rFonts w:ascii="Times New Roman" w:hAnsi="Times New Roman" w:cs="Times New Roman"/>
          <w:b/>
        </w:rPr>
        <w:t>«Поучение Владимира Мономаха»</w:t>
      </w:r>
      <w:r>
        <w:rPr>
          <w:rFonts w:ascii="Times New Roman" w:hAnsi="Times New Roman" w:cs="Times New Roman"/>
        </w:rPr>
        <w:t xml:space="preserve"> дает ценнейшие нравственные заветы </w:t>
      </w:r>
      <w:r w:rsidRPr="00371175">
        <w:rPr>
          <w:rFonts w:ascii="Times New Roman" w:hAnsi="Times New Roman" w:cs="Times New Roman"/>
        </w:rPr>
        <w:t>молодому</w:t>
      </w:r>
    </w:p>
    <w:p w:rsidR="00CF1E72" w:rsidRPr="00371175" w:rsidRDefault="002E513D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поколению.</w:t>
      </w:r>
      <w:r>
        <w:rPr>
          <w:rFonts w:ascii="Times New Roman" w:hAnsi="Times New Roman" w:cs="Times New Roman"/>
        </w:rPr>
        <w:t xml:space="preserve"> </w:t>
      </w:r>
      <w:r w:rsidR="00CF1E72" w:rsidRPr="00371175">
        <w:rPr>
          <w:rFonts w:ascii="Times New Roman" w:hAnsi="Times New Roman" w:cs="Times New Roman"/>
        </w:rPr>
        <w:t>Вот некоторые</w:t>
      </w:r>
      <w:r>
        <w:rPr>
          <w:rFonts w:ascii="Times New Roman" w:hAnsi="Times New Roman" w:cs="Times New Roman"/>
        </w:rPr>
        <w:t xml:space="preserve"> из них</w:t>
      </w:r>
      <w:r w:rsidR="00CF1E72" w:rsidRPr="00371175">
        <w:rPr>
          <w:rFonts w:ascii="Times New Roman" w:hAnsi="Times New Roman" w:cs="Times New Roman"/>
        </w:rPr>
        <w:t>: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- ни питью, ни еде, ни спанью не предавайтесь;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lastRenderedPageBreak/>
        <w:t>- лжи остерегайтесь и пьянства, от того душа погиб</w:t>
      </w:r>
      <w:r w:rsidR="002E513D">
        <w:rPr>
          <w:rFonts w:ascii="Times New Roman" w:hAnsi="Times New Roman" w:cs="Times New Roman"/>
        </w:rPr>
        <w:t>ает и тело и т.д.</w:t>
      </w:r>
    </w:p>
    <w:p w:rsidR="00CF1E72" w:rsidRPr="00371175" w:rsidRDefault="002E513D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2E513D">
        <w:rPr>
          <w:rFonts w:ascii="Times New Roman" w:hAnsi="Times New Roman" w:cs="Times New Roman"/>
          <w:b/>
        </w:rPr>
        <w:t xml:space="preserve"> </w:t>
      </w:r>
      <w:r w:rsidR="00CF1E72" w:rsidRPr="002E513D">
        <w:rPr>
          <w:rFonts w:ascii="Times New Roman" w:hAnsi="Times New Roman" w:cs="Times New Roman"/>
          <w:b/>
        </w:rPr>
        <w:t>«Домострой»</w:t>
      </w:r>
      <w:r w:rsidR="00CF1E72" w:rsidRPr="00371175">
        <w:rPr>
          <w:rFonts w:ascii="Times New Roman" w:hAnsi="Times New Roman" w:cs="Times New Roman"/>
        </w:rPr>
        <w:t xml:space="preserve"> 16 век – краеугольное сочинение эпохи формирования русской нации. Книга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эта наставляла хранить свою веру, почитать старших, служить государству, беречь в душе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 xml:space="preserve">чувство благоговения к святыням и </w:t>
      </w:r>
      <w:r w:rsidR="002E513D">
        <w:rPr>
          <w:rFonts w:ascii="Times New Roman" w:hAnsi="Times New Roman" w:cs="Times New Roman"/>
        </w:rPr>
        <w:t>главное</w:t>
      </w:r>
      <w:r w:rsidRPr="00371175">
        <w:rPr>
          <w:rFonts w:ascii="Times New Roman" w:hAnsi="Times New Roman" w:cs="Times New Roman"/>
        </w:rPr>
        <w:t xml:space="preserve"> –</w:t>
      </w:r>
      <w:r w:rsidR="002E513D">
        <w:rPr>
          <w:rFonts w:ascii="Times New Roman" w:hAnsi="Times New Roman" w:cs="Times New Roman"/>
        </w:rPr>
        <w:t xml:space="preserve"> </w:t>
      </w:r>
      <w:r w:rsidRPr="00371175">
        <w:rPr>
          <w:rFonts w:ascii="Times New Roman" w:hAnsi="Times New Roman" w:cs="Times New Roman"/>
        </w:rPr>
        <w:t>учила, как нести эти чувства в семью, как строить свой «внутренний храм» и семейный</w:t>
      </w:r>
      <w:r w:rsidR="002E513D">
        <w:rPr>
          <w:rFonts w:ascii="Times New Roman" w:hAnsi="Times New Roman" w:cs="Times New Roman"/>
        </w:rPr>
        <w:t xml:space="preserve"> </w:t>
      </w:r>
      <w:r w:rsidRPr="00371175">
        <w:rPr>
          <w:rFonts w:ascii="Times New Roman" w:hAnsi="Times New Roman" w:cs="Times New Roman"/>
        </w:rPr>
        <w:t>дом.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 xml:space="preserve"> Достаточно перечислить только название глав и сразу станет ясно, какой национальный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памятник был запрещен в 1918 году: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- похвала женам;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- как детей растить;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- как детям отца и мать любить. и беречь, и повиноваться им, и утешать их во всем</w:t>
      </w:r>
      <w:r w:rsidR="002E513D">
        <w:rPr>
          <w:rFonts w:ascii="Times New Roman" w:hAnsi="Times New Roman" w:cs="Times New Roman"/>
        </w:rPr>
        <w:t>;</w:t>
      </w:r>
    </w:p>
    <w:p w:rsidR="00CF1E72" w:rsidRPr="00371175" w:rsidRDefault="00371175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F1E72" w:rsidRPr="00371175">
        <w:rPr>
          <w:rFonts w:ascii="Times New Roman" w:hAnsi="Times New Roman" w:cs="Times New Roman"/>
        </w:rPr>
        <w:t xml:space="preserve"> как дом содержать; даже как щи готовить и т.д. 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 xml:space="preserve"> Идея духовного развития человека должна быть в основе воспитания.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Мы не постигли многих законов развития общества, но ряд закономерностей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прослеживается на протяжении тысячелетий. Все доброе, гуманное прививается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человечеству через борьбу со злом, агрессивностью, жестокостью.</w:t>
      </w:r>
    </w:p>
    <w:p w:rsidR="00CF1E72" w:rsidRPr="00371175" w:rsidRDefault="002E513D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F1E72" w:rsidRPr="00371175">
        <w:rPr>
          <w:rFonts w:ascii="Times New Roman" w:hAnsi="Times New Roman" w:cs="Times New Roman"/>
        </w:rPr>
        <w:t>Бесценной является русская классика. Здесь все выверено временем, нет ни единого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лишнего</w:t>
      </w:r>
      <w:r w:rsidR="003614EF" w:rsidRPr="00371175">
        <w:rPr>
          <w:rFonts w:ascii="Times New Roman" w:hAnsi="Times New Roman" w:cs="Times New Roman"/>
        </w:rPr>
        <w:t xml:space="preserve"> слова. </w:t>
      </w:r>
      <w:r w:rsidRPr="00371175">
        <w:rPr>
          <w:rFonts w:ascii="Times New Roman" w:hAnsi="Times New Roman" w:cs="Times New Roman"/>
        </w:rPr>
        <w:t>Огромное внимание уделяла русская литература семейному воспитанию. Роман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«Евгений Онегин». Разное воспитание Онегина и Татьяны. Русское национальное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воспитание в семье Лариных (идея, дух, верность русским традициям, старина и т.д.).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« Но я другому отдана, я буду век ему верна», - говорит любимая героиня Пушкина. Даем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правильное толкование, почему Татьяна не приняла любовь Е.Онегина после замужества?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 xml:space="preserve"> М.Ю.Лермонтов в «Песне про купца Калашникова…» выставил героем удалого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купца Степана Парамоновича, который защищает честь жены, свою честь, честь семьи</w:t>
      </w:r>
    </w:p>
    <w:p w:rsidR="00CF1E72" w:rsidRPr="00371175" w:rsidRDefault="00CF1E72" w:rsidP="00401262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ценой жизни. Нарушил семейную святы</w:t>
      </w:r>
      <w:r w:rsidR="00401262">
        <w:rPr>
          <w:rFonts w:ascii="Times New Roman" w:hAnsi="Times New Roman" w:cs="Times New Roman"/>
        </w:rPr>
        <w:t>ню Кирибеевич– басурманский сын.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 xml:space="preserve"> Эту же тему продолжает Н.В.Гоголь в повести «Тарас Бульба»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 xml:space="preserve"> -Так предать, предать веру,- говорит старый Тарас своему сыну Андрею.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 xml:space="preserve"> Тема семейных отношений нашла отражение в творчестве Толстого, Тургенева,</w:t>
      </w:r>
    </w:p>
    <w:p w:rsidR="00CF1E72" w:rsidRPr="00371175" w:rsidRDefault="00CF1E72" w:rsidP="00401262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 xml:space="preserve">Гончарова, Шолохова и т.д. Семья, где нет духовности, – распадается. 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Прекрасны в русской литературе женские образы. Тургеневские девушки – мечта многих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мужчин и сейчас.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Силу характера русского человека мы видим у Лескова в «Очарованном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страннике», у А.Толстого в «Русском характере», у М.Шолохова в «Судьбе</w:t>
      </w:r>
    </w:p>
    <w:p w:rsidR="00CF1E72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человека» и т.д.</w:t>
      </w:r>
    </w:p>
    <w:p w:rsidR="00401262" w:rsidRPr="00371175" w:rsidRDefault="0040126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оставляет детей равнодушными и повесть В. Распутина «Уроки французского», где мы говорим о душевной щедрости и чуткости учительницы</w:t>
      </w:r>
      <w:r w:rsidR="0048088F">
        <w:rPr>
          <w:rFonts w:ascii="Times New Roman" w:hAnsi="Times New Roman" w:cs="Times New Roman"/>
        </w:rPr>
        <w:t>, приходим к выводу, что память о милосердном поступке греет душу , а о злом -  отравляет.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Огромную возможность для духовно-нравственного воспитания учителям-словесникам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дают пословицы и поговорки русского народа, фразеологизмы, крылатые выражения.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lastRenderedPageBreak/>
        <w:t>Нужно только умело их преподносить детям.</w:t>
      </w:r>
      <w:r w:rsidR="0048088F">
        <w:rPr>
          <w:rFonts w:ascii="Times New Roman" w:hAnsi="Times New Roman" w:cs="Times New Roman"/>
        </w:rPr>
        <w:t xml:space="preserve"> В каждом программном произведении важно найти то, что наиболее близко, понятно детям, поучительно, и донести это так, чтобы произведение прежде всего помогало разобраться, осмыслить окружающее, сегодняшнее. Только тогда герои книг смогут заговорить взволнованно и страстно, как живые с живыми, ведь литература – предмет личностный.</w:t>
      </w:r>
    </w:p>
    <w:p w:rsidR="00401262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 xml:space="preserve"> </w:t>
      </w:r>
      <w:r w:rsidR="0048088F">
        <w:rPr>
          <w:rFonts w:ascii="Times New Roman" w:hAnsi="Times New Roman" w:cs="Times New Roman"/>
        </w:rPr>
        <w:t xml:space="preserve">           </w:t>
      </w:r>
      <w:r w:rsidRPr="00371175">
        <w:rPr>
          <w:rFonts w:ascii="Times New Roman" w:hAnsi="Times New Roman" w:cs="Times New Roman"/>
        </w:rPr>
        <w:t xml:space="preserve">Весьма ценны </w:t>
      </w:r>
      <w:r w:rsidR="0048088F">
        <w:rPr>
          <w:rFonts w:ascii="Times New Roman" w:hAnsi="Times New Roman" w:cs="Times New Roman"/>
        </w:rPr>
        <w:t>на уроках и во</w:t>
      </w:r>
      <w:r w:rsidR="00401262">
        <w:rPr>
          <w:rFonts w:ascii="Times New Roman" w:hAnsi="Times New Roman" w:cs="Times New Roman"/>
        </w:rPr>
        <w:t xml:space="preserve"> внеурочной деятельности </w:t>
      </w:r>
      <w:r w:rsidRPr="00371175">
        <w:rPr>
          <w:rFonts w:ascii="Times New Roman" w:hAnsi="Times New Roman" w:cs="Times New Roman"/>
        </w:rPr>
        <w:t>литературные дискуссии. Они развивают самостоятельность суждений,</w:t>
      </w:r>
      <w:r w:rsidR="00401262">
        <w:rPr>
          <w:rFonts w:ascii="Times New Roman" w:hAnsi="Times New Roman" w:cs="Times New Roman"/>
        </w:rPr>
        <w:t xml:space="preserve"> </w:t>
      </w:r>
      <w:r w:rsidRPr="00371175">
        <w:rPr>
          <w:rFonts w:ascii="Times New Roman" w:hAnsi="Times New Roman" w:cs="Times New Roman"/>
        </w:rPr>
        <w:t>готовя</w:t>
      </w:r>
      <w:r w:rsidR="00401262">
        <w:rPr>
          <w:rFonts w:ascii="Times New Roman" w:hAnsi="Times New Roman" w:cs="Times New Roman"/>
        </w:rPr>
        <w:t>т школьников к реальной жизни, г</w:t>
      </w:r>
      <w:r w:rsidRPr="00371175">
        <w:rPr>
          <w:rFonts w:ascii="Times New Roman" w:hAnsi="Times New Roman" w:cs="Times New Roman"/>
        </w:rPr>
        <w:t>де неизменно сталкиваются характеры, где надо</w:t>
      </w:r>
      <w:r w:rsidR="0048088F">
        <w:rPr>
          <w:rFonts w:ascii="Times New Roman" w:hAnsi="Times New Roman" w:cs="Times New Roman"/>
        </w:rPr>
        <w:t xml:space="preserve"> </w:t>
      </w:r>
      <w:r w:rsidRPr="00371175">
        <w:rPr>
          <w:rFonts w:ascii="Times New Roman" w:hAnsi="Times New Roman" w:cs="Times New Roman"/>
        </w:rPr>
        <w:t>уметь быстро отличить реальные и мнимые ценности, хорошие и плохие поступки,</w:t>
      </w:r>
      <w:r w:rsidR="00401262">
        <w:rPr>
          <w:rFonts w:ascii="Times New Roman" w:hAnsi="Times New Roman" w:cs="Times New Roman"/>
        </w:rPr>
        <w:t xml:space="preserve"> </w:t>
      </w:r>
      <w:r w:rsidRPr="00371175">
        <w:rPr>
          <w:rFonts w:ascii="Times New Roman" w:hAnsi="Times New Roman" w:cs="Times New Roman"/>
        </w:rPr>
        <w:t xml:space="preserve">действия. Особую </w:t>
      </w:r>
      <w:r w:rsidR="0048088F">
        <w:rPr>
          <w:rFonts w:ascii="Times New Roman" w:hAnsi="Times New Roman" w:cs="Times New Roman"/>
        </w:rPr>
        <w:t>важн</w:t>
      </w:r>
      <w:r w:rsidRPr="00371175">
        <w:rPr>
          <w:rFonts w:ascii="Times New Roman" w:hAnsi="Times New Roman" w:cs="Times New Roman"/>
        </w:rPr>
        <w:t>ость представляет и форма обсуждения, ролевая игра, групповая</w:t>
      </w:r>
      <w:r w:rsidR="0048088F">
        <w:rPr>
          <w:rFonts w:ascii="Times New Roman" w:hAnsi="Times New Roman" w:cs="Times New Roman"/>
        </w:rPr>
        <w:t xml:space="preserve"> </w:t>
      </w:r>
      <w:r w:rsidRPr="00371175">
        <w:rPr>
          <w:rFonts w:ascii="Times New Roman" w:hAnsi="Times New Roman" w:cs="Times New Roman"/>
        </w:rPr>
        <w:t xml:space="preserve">форма работы, тренинги, анкетирование. </w:t>
      </w:r>
    </w:p>
    <w:p w:rsidR="00CF1E72" w:rsidRPr="00371175" w:rsidRDefault="0040126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8088F">
        <w:rPr>
          <w:rFonts w:ascii="Times New Roman" w:hAnsi="Times New Roman" w:cs="Times New Roman"/>
        </w:rPr>
        <w:t>Кроме прочего, д</w:t>
      </w:r>
      <w:r w:rsidR="00CF1E72" w:rsidRPr="00371175">
        <w:rPr>
          <w:rFonts w:ascii="Times New Roman" w:hAnsi="Times New Roman" w:cs="Times New Roman"/>
        </w:rPr>
        <w:t xml:space="preserve">ля решения </w:t>
      </w:r>
      <w:r>
        <w:rPr>
          <w:rFonts w:ascii="Times New Roman" w:hAnsi="Times New Roman" w:cs="Times New Roman"/>
        </w:rPr>
        <w:t xml:space="preserve">проблем </w:t>
      </w:r>
      <w:r w:rsidR="00CF1E72" w:rsidRPr="00371175">
        <w:rPr>
          <w:rFonts w:ascii="Times New Roman" w:hAnsi="Times New Roman" w:cs="Times New Roman"/>
        </w:rPr>
        <w:t>духовно-нравственного воспитания</w:t>
      </w:r>
      <w:r>
        <w:rPr>
          <w:rFonts w:ascii="Times New Roman" w:hAnsi="Times New Roman" w:cs="Times New Roman"/>
        </w:rPr>
        <w:t xml:space="preserve"> </w:t>
      </w:r>
      <w:r w:rsidR="00CF1E72" w:rsidRPr="00371175">
        <w:rPr>
          <w:rFonts w:ascii="Times New Roman" w:hAnsi="Times New Roman" w:cs="Times New Roman"/>
        </w:rPr>
        <w:t xml:space="preserve">на уроках литературы я провожу уроки-исследования, беседы, </w:t>
      </w:r>
      <w:r>
        <w:rPr>
          <w:rFonts w:ascii="Times New Roman" w:hAnsi="Times New Roman" w:cs="Times New Roman"/>
        </w:rPr>
        <w:t xml:space="preserve"> </w:t>
      </w:r>
      <w:r w:rsidR="00CF1E72" w:rsidRPr="00371175">
        <w:rPr>
          <w:rFonts w:ascii="Times New Roman" w:hAnsi="Times New Roman" w:cs="Times New Roman"/>
        </w:rPr>
        <w:t>которые позволяют в непринужденной беседе рассуждать о настоящих человеческих</w:t>
      </w:r>
      <w:r>
        <w:rPr>
          <w:rFonts w:ascii="Times New Roman" w:hAnsi="Times New Roman" w:cs="Times New Roman"/>
        </w:rPr>
        <w:t xml:space="preserve"> </w:t>
      </w:r>
      <w:r w:rsidR="00CF1E72" w:rsidRPr="00371175">
        <w:rPr>
          <w:rFonts w:ascii="Times New Roman" w:hAnsi="Times New Roman" w:cs="Times New Roman"/>
        </w:rPr>
        <w:t>ценностях: о долге, о чести, об ответственности за свои поступки, о величайшей силе</w:t>
      </w:r>
      <w:r>
        <w:rPr>
          <w:rFonts w:ascii="Times New Roman" w:hAnsi="Times New Roman" w:cs="Times New Roman"/>
        </w:rPr>
        <w:t xml:space="preserve"> </w:t>
      </w:r>
      <w:r w:rsidR="00CF1E72" w:rsidRPr="00371175">
        <w:rPr>
          <w:rFonts w:ascii="Times New Roman" w:hAnsi="Times New Roman" w:cs="Times New Roman"/>
        </w:rPr>
        <w:t>любви, о семье.</w:t>
      </w:r>
    </w:p>
    <w:p w:rsidR="00CF1E72" w:rsidRPr="00371175" w:rsidRDefault="0040126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F1E72" w:rsidRPr="00371175">
        <w:rPr>
          <w:rFonts w:ascii="Times New Roman" w:hAnsi="Times New Roman" w:cs="Times New Roman"/>
        </w:rPr>
        <w:t xml:space="preserve"> Но не все при этом бывает легко и просто. Хочется поделиться одним примером из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опыта работы. Нынешние мои восьмиклассники, когда были в 6 классе и читали рассказ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В.П.Астафьева «Конь с розовой гривой», искренне говорили о том, что главный герой,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обманувший бабушку, был не прав, что так поступать нельзя, даже если очень хочется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что-то получить. В 7 классе они сопереживали вместе с автором, когда читали рассказ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Ф.Абрамова «О чем плачут лошади», им было искренне жаль собачку из произведения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Л.Андреева «Кусака».</w:t>
      </w:r>
      <w:r w:rsidR="00371175">
        <w:rPr>
          <w:rFonts w:ascii="Times New Roman" w:hAnsi="Times New Roman" w:cs="Times New Roman"/>
        </w:rPr>
        <w:t xml:space="preserve"> </w:t>
      </w:r>
      <w:r w:rsidRPr="00371175">
        <w:rPr>
          <w:rFonts w:ascii="Times New Roman" w:hAnsi="Times New Roman" w:cs="Times New Roman"/>
        </w:rPr>
        <w:t xml:space="preserve"> А в 8 классе совсем иного мнения при чтении рассказа Л.Н.Толстого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«После бала</w:t>
      </w:r>
      <w:r w:rsidR="0048088F">
        <w:rPr>
          <w:rFonts w:ascii="Times New Roman" w:hAnsi="Times New Roman" w:cs="Times New Roman"/>
        </w:rPr>
        <w:t>»</w:t>
      </w:r>
      <w:r w:rsidRPr="00371175">
        <w:rPr>
          <w:rFonts w:ascii="Times New Roman" w:hAnsi="Times New Roman" w:cs="Times New Roman"/>
        </w:rPr>
        <w:t xml:space="preserve">, </w:t>
      </w:r>
      <w:r w:rsidR="0048088F">
        <w:rPr>
          <w:rFonts w:ascii="Times New Roman" w:hAnsi="Times New Roman" w:cs="Times New Roman"/>
        </w:rPr>
        <w:t xml:space="preserve"> </w:t>
      </w:r>
      <w:r w:rsidRPr="00371175">
        <w:rPr>
          <w:rFonts w:ascii="Times New Roman" w:hAnsi="Times New Roman" w:cs="Times New Roman"/>
        </w:rPr>
        <w:t>которое условно можно разделить на две части: «На балу», где главный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герой, полковник, очень вежлив, учтив, благороден со всеми,</w:t>
      </w:r>
      <w:r w:rsidR="00401262">
        <w:rPr>
          <w:rFonts w:ascii="Times New Roman" w:hAnsi="Times New Roman" w:cs="Times New Roman"/>
        </w:rPr>
        <w:t xml:space="preserve"> </w:t>
      </w:r>
      <w:r w:rsidRPr="00371175">
        <w:rPr>
          <w:rFonts w:ascii="Times New Roman" w:hAnsi="Times New Roman" w:cs="Times New Roman"/>
        </w:rPr>
        <w:t>вызывает симпатию не только у рассказчика, но и у читателей, и «После бала», где</w:t>
      </w:r>
      <w:r w:rsidR="00401262">
        <w:rPr>
          <w:rFonts w:ascii="Times New Roman" w:hAnsi="Times New Roman" w:cs="Times New Roman"/>
        </w:rPr>
        <w:t xml:space="preserve"> </w:t>
      </w:r>
      <w:r w:rsidRPr="00371175">
        <w:rPr>
          <w:rFonts w:ascii="Times New Roman" w:hAnsi="Times New Roman" w:cs="Times New Roman"/>
        </w:rPr>
        <w:t>описывается наказание татарина прохождением сквозь строй солдат, которым руководит</w:t>
      </w:r>
      <w:r w:rsidR="00401262">
        <w:rPr>
          <w:rFonts w:ascii="Times New Roman" w:hAnsi="Times New Roman" w:cs="Times New Roman"/>
        </w:rPr>
        <w:t xml:space="preserve"> </w:t>
      </w:r>
      <w:r w:rsidRPr="00371175">
        <w:rPr>
          <w:rFonts w:ascii="Times New Roman" w:hAnsi="Times New Roman" w:cs="Times New Roman"/>
        </w:rPr>
        <w:t>тот же полковник. Меня поразил тот факт, что при анализе образа полковника во второй части ученики говорят, что в этом эпизоде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главный герой показан хорошим военным, добросовестно исполняющим свой долг. Я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пытаюсь навести их на правильное понимание текста, говорю, что это жестоко избивать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человека. А они отвечают, что это армия, там так положено, если заслужил - получи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серьезное наказание. Думаю, куда делась жалостливость детей, их сопереживание, почему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они так рассуждают. Я долго потом размышляла над такими ответами, пытаясь понять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причину. А причина, видимо, в том, что эти дети родились и выросли уже в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постперестроечное время. Это новое поколение, которое воспитывалось не на добрых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мультиках, а на фильмах ужасов, агрессивных боевиках</w:t>
      </w:r>
      <w:r w:rsidR="00401262">
        <w:rPr>
          <w:rFonts w:ascii="Times New Roman" w:hAnsi="Times New Roman" w:cs="Times New Roman"/>
        </w:rPr>
        <w:t>, п</w:t>
      </w:r>
      <w:r w:rsidRPr="00371175">
        <w:rPr>
          <w:rFonts w:ascii="Times New Roman" w:hAnsi="Times New Roman" w:cs="Times New Roman"/>
        </w:rPr>
        <w:t>оэтому они говорят, что полковник всего лишь добросовестно выполняет долг</w:t>
      </w:r>
      <w:r w:rsidR="00401262">
        <w:rPr>
          <w:rFonts w:ascii="Times New Roman" w:hAnsi="Times New Roman" w:cs="Times New Roman"/>
        </w:rPr>
        <w:t xml:space="preserve"> </w:t>
      </w:r>
      <w:r w:rsidRPr="00371175">
        <w:rPr>
          <w:rFonts w:ascii="Times New Roman" w:hAnsi="Times New Roman" w:cs="Times New Roman"/>
        </w:rPr>
        <w:t>военного начальника, он же не просто бьет человека, а наказывает его.</w:t>
      </w:r>
      <w:r w:rsidR="00401262">
        <w:rPr>
          <w:rFonts w:ascii="Times New Roman" w:hAnsi="Times New Roman" w:cs="Times New Roman"/>
        </w:rPr>
        <w:t xml:space="preserve">  </w:t>
      </w:r>
      <w:r w:rsidRPr="00371175">
        <w:rPr>
          <w:rFonts w:ascii="Times New Roman" w:hAnsi="Times New Roman" w:cs="Times New Roman"/>
        </w:rPr>
        <w:t>Конечно, я постаралась подвести учеников все же к адекватному восприятию текста,</w:t>
      </w:r>
      <w:r w:rsidR="00401262">
        <w:rPr>
          <w:rFonts w:ascii="Times New Roman" w:hAnsi="Times New Roman" w:cs="Times New Roman"/>
        </w:rPr>
        <w:t xml:space="preserve">  </w:t>
      </w:r>
      <w:r w:rsidRPr="00371175">
        <w:rPr>
          <w:rFonts w:ascii="Times New Roman" w:hAnsi="Times New Roman" w:cs="Times New Roman"/>
        </w:rPr>
        <w:t>т.е. к правильному пониманию авторской позиции, к тому, что полковник на самом деле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жестокий человек, а в первой части на нем была лишь маска великодушия. Но что же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lastRenderedPageBreak/>
        <w:t>получается – я учу одному, а общество учит другому. Изменение общественных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отношений в нашей стране повлекло за собой сложные духовные проблемы, которые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выразились в обесценивании многих жизненных идеалов и образовании идеологической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пустоты.</w:t>
      </w:r>
      <w:r w:rsidR="00401262">
        <w:rPr>
          <w:rFonts w:ascii="Times New Roman" w:hAnsi="Times New Roman" w:cs="Times New Roman"/>
        </w:rPr>
        <w:t xml:space="preserve">  Так ч</w:t>
      </w:r>
      <w:r w:rsidRPr="00371175">
        <w:rPr>
          <w:rFonts w:ascii="Times New Roman" w:hAnsi="Times New Roman" w:cs="Times New Roman"/>
        </w:rPr>
        <w:t>ерез учебный диалог учителя и ученика происходит культурное, нравственное и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духовное взаимообогащение обучающихся и преподавателя.</w:t>
      </w:r>
    </w:p>
    <w:p w:rsidR="00CF1E72" w:rsidRPr="00371175" w:rsidRDefault="00CF1E72" w:rsidP="00371175">
      <w:pPr>
        <w:spacing w:after="0" w:line="360" w:lineRule="auto"/>
        <w:ind w:firstLine="709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Итак, нравственность - наивысшая мера человечности. Она начинается с осознания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долга личности, с добровольного решения поступиться своими интересами в пользу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другого человека в обмен на обыкновенное чувство благодарности. И наша обязанность -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воспитать это в детях, чтобы они поступали именно так.</w:t>
      </w:r>
    </w:p>
    <w:p w:rsidR="00CF1E72" w:rsidRPr="00371175" w:rsidRDefault="0040126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F1E72" w:rsidRPr="00371175">
        <w:rPr>
          <w:rFonts w:ascii="Times New Roman" w:hAnsi="Times New Roman" w:cs="Times New Roman"/>
        </w:rPr>
        <w:t>Процесс формирования духовных ценностей – длительный, быстрого результата быть не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может, но та работа, которая проводится учителями на уроках русского языка и</w:t>
      </w:r>
    </w:p>
    <w:p w:rsidR="00CF1E72" w:rsidRPr="00371175" w:rsidRDefault="00CF1E72" w:rsidP="00371175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71175">
        <w:rPr>
          <w:rFonts w:ascii="Times New Roman" w:hAnsi="Times New Roman" w:cs="Times New Roman"/>
        </w:rPr>
        <w:t>литературы, поможет «заронить» драгоценное зерно в души наших учеников.</w:t>
      </w:r>
    </w:p>
    <w:p w:rsidR="00CF1E72" w:rsidRPr="00371175" w:rsidRDefault="00CF1E72" w:rsidP="00371175">
      <w:pPr>
        <w:spacing w:after="0" w:line="360" w:lineRule="auto"/>
        <w:ind w:firstLine="709"/>
        <w:outlineLvl w:val="0"/>
        <w:rPr>
          <w:rFonts w:ascii="Times New Roman" w:hAnsi="Times New Roman" w:cs="Times New Roman"/>
        </w:rPr>
      </w:pPr>
    </w:p>
    <w:p w:rsidR="00AF0845" w:rsidRPr="00371175" w:rsidRDefault="00AF0845" w:rsidP="00371175">
      <w:pPr>
        <w:spacing w:after="0" w:line="360" w:lineRule="auto"/>
        <w:ind w:firstLine="709"/>
        <w:outlineLvl w:val="0"/>
        <w:rPr>
          <w:rFonts w:ascii="Times New Roman" w:hAnsi="Times New Roman" w:cs="Times New Roman"/>
        </w:rPr>
      </w:pPr>
    </w:p>
    <w:sectPr w:rsidR="00AF0845" w:rsidRPr="00371175" w:rsidSect="00AF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69E"/>
    <w:rsid w:val="00033FED"/>
    <w:rsid w:val="000B6755"/>
    <w:rsid w:val="000D67A9"/>
    <w:rsid w:val="002E513D"/>
    <w:rsid w:val="0030234A"/>
    <w:rsid w:val="003614EF"/>
    <w:rsid w:val="00371175"/>
    <w:rsid w:val="00401262"/>
    <w:rsid w:val="0048088F"/>
    <w:rsid w:val="00636D24"/>
    <w:rsid w:val="006D3DC3"/>
    <w:rsid w:val="007B41D4"/>
    <w:rsid w:val="008436EA"/>
    <w:rsid w:val="008770E3"/>
    <w:rsid w:val="0087766F"/>
    <w:rsid w:val="00A94E7E"/>
    <w:rsid w:val="00AD0932"/>
    <w:rsid w:val="00AF0845"/>
    <w:rsid w:val="00BB704E"/>
    <w:rsid w:val="00CC510D"/>
    <w:rsid w:val="00CF1E72"/>
    <w:rsid w:val="00D545AC"/>
    <w:rsid w:val="00EA269E"/>
    <w:rsid w:val="00F1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рика</dc:creator>
  <cp:keywords/>
  <dc:description/>
  <cp:lastModifiedBy>рика</cp:lastModifiedBy>
  <cp:revision>7</cp:revision>
  <dcterms:created xsi:type="dcterms:W3CDTF">2014-12-15T16:15:00Z</dcterms:created>
  <dcterms:modified xsi:type="dcterms:W3CDTF">2015-01-29T18:19:00Z</dcterms:modified>
</cp:coreProperties>
</file>