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17" w:rsidRPr="00121BC8" w:rsidRDefault="00C11617" w:rsidP="00C11617">
      <w:pPr>
        <w:pStyle w:val="31"/>
        <w:spacing w:before="0" w:after="0" w:line="240" w:lineRule="auto"/>
        <w:ind w:left="460"/>
        <w:rPr>
          <w:sz w:val="28"/>
          <w:szCs w:val="28"/>
        </w:rPr>
      </w:pPr>
      <w:r w:rsidRPr="00121BC8">
        <w:rPr>
          <w:sz w:val="28"/>
          <w:szCs w:val="28"/>
        </w:rPr>
        <w:t>Государственное бюджетное образовательное учреждение Краснодарского края</w:t>
      </w:r>
    </w:p>
    <w:p w:rsidR="00C11617" w:rsidRPr="00121BC8" w:rsidRDefault="00C11617" w:rsidP="00C11617">
      <w:pPr>
        <w:pStyle w:val="31"/>
        <w:spacing w:before="0" w:after="0" w:line="240" w:lineRule="auto"/>
        <w:ind w:left="460"/>
        <w:rPr>
          <w:sz w:val="28"/>
          <w:szCs w:val="28"/>
        </w:rPr>
      </w:pPr>
      <w:r w:rsidRPr="00121BC8">
        <w:rPr>
          <w:sz w:val="28"/>
          <w:szCs w:val="28"/>
        </w:rPr>
        <w:t>специальная (коррекционная) школа-интернат</w:t>
      </w:r>
    </w:p>
    <w:p w:rsidR="00C11617" w:rsidRPr="00121BC8" w:rsidRDefault="00C11617" w:rsidP="00C11617">
      <w:pPr>
        <w:pStyle w:val="31"/>
        <w:tabs>
          <w:tab w:val="left" w:pos="10348"/>
        </w:tabs>
        <w:spacing w:before="0" w:after="0" w:line="240" w:lineRule="auto"/>
        <w:ind w:left="460" w:right="709"/>
        <w:rPr>
          <w:sz w:val="28"/>
          <w:szCs w:val="28"/>
        </w:rPr>
      </w:pPr>
      <w:proofErr w:type="spellStart"/>
      <w:r w:rsidRPr="00121BC8">
        <w:rPr>
          <w:sz w:val="28"/>
          <w:szCs w:val="28"/>
        </w:rPr>
        <w:t>ст-цы</w:t>
      </w:r>
      <w:proofErr w:type="spellEnd"/>
      <w:r w:rsidRPr="00121BC8">
        <w:rPr>
          <w:sz w:val="28"/>
          <w:szCs w:val="28"/>
        </w:rPr>
        <w:t xml:space="preserve"> Платнировской</w:t>
      </w:r>
    </w:p>
    <w:p w:rsidR="00C11617" w:rsidRPr="00121BC8" w:rsidRDefault="00C11617" w:rsidP="00C11617">
      <w:pPr>
        <w:pStyle w:val="31"/>
        <w:spacing w:before="0" w:after="0" w:line="240" w:lineRule="auto"/>
        <w:ind w:left="460"/>
        <w:rPr>
          <w:sz w:val="28"/>
          <w:szCs w:val="28"/>
        </w:rPr>
      </w:pPr>
    </w:p>
    <w:p w:rsidR="00C11617" w:rsidRPr="00121BC8" w:rsidRDefault="00C11617" w:rsidP="00C11617">
      <w:pPr>
        <w:pStyle w:val="31"/>
        <w:spacing w:before="0" w:after="0" w:line="240" w:lineRule="auto"/>
        <w:ind w:left="460"/>
        <w:rPr>
          <w:sz w:val="28"/>
          <w:szCs w:val="28"/>
        </w:rPr>
      </w:pPr>
    </w:p>
    <w:p w:rsidR="00C11617" w:rsidRPr="00121BC8" w:rsidRDefault="00C11617" w:rsidP="00C11617">
      <w:pPr>
        <w:pStyle w:val="31"/>
        <w:spacing w:before="0" w:after="0" w:line="240" w:lineRule="auto"/>
        <w:ind w:left="460"/>
        <w:rPr>
          <w:sz w:val="28"/>
          <w:szCs w:val="28"/>
        </w:rPr>
      </w:pPr>
    </w:p>
    <w:tbl>
      <w:tblPr>
        <w:tblStyle w:val="a5"/>
        <w:tblW w:w="9843" w:type="dxa"/>
        <w:tblInd w:w="20" w:type="dxa"/>
        <w:tblLook w:val="04A0" w:firstRow="1" w:lastRow="0" w:firstColumn="1" w:lastColumn="0" w:noHBand="0" w:noVBand="1"/>
      </w:tblPr>
      <w:tblGrid>
        <w:gridCol w:w="3341"/>
        <w:gridCol w:w="3341"/>
        <w:gridCol w:w="3161"/>
      </w:tblGrid>
      <w:tr w:rsidR="00C11617" w:rsidRPr="00121BC8" w:rsidTr="00171F76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17" w:rsidRPr="00121BC8" w:rsidRDefault="00C11617" w:rsidP="00171F76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BC8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Рассмотрено:</w:t>
            </w:r>
          </w:p>
          <w:p w:rsidR="00C11617" w:rsidRPr="00121BC8" w:rsidRDefault="00C11617" w:rsidP="00171F76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BC8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C11617" w:rsidRPr="00121BC8" w:rsidRDefault="00C11617" w:rsidP="00171F76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617" w:rsidRPr="00121BC8" w:rsidRDefault="00C11617" w:rsidP="00171F76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BC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proofErr w:type="spellStart"/>
            <w:r w:rsidRPr="00121BC8">
              <w:rPr>
                <w:rFonts w:ascii="Times New Roman" w:hAnsi="Times New Roman" w:cs="Times New Roman"/>
                <w:sz w:val="28"/>
                <w:szCs w:val="28"/>
              </w:rPr>
              <w:t>Кибкало</w:t>
            </w:r>
            <w:proofErr w:type="spellEnd"/>
            <w:r w:rsidRPr="00121BC8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  <w:p w:rsidR="00C11617" w:rsidRPr="00121BC8" w:rsidRDefault="00C11617" w:rsidP="00171F76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617" w:rsidRPr="00121BC8" w:rsidRDefault="00C11617" w:rsidP="00171F76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BC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___ </w:t>
            </w:r>
            <w:proofErr w:type="gramStart"/>
            <w:r w:rsidRPr="00121BC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C11617" w:rsidRPr="00121BC8" w:rsidRDefault="00C11617" w:rsidP="00171F76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BC8">
              <w:rPr>
                <w:rFonts w:ascii="Times New Roman" w:hAnsi="Times New Roman" w:cs="Times New Roman"/>
                <w:sz w:val="28"/>
                <w:szCs w:val="28"/>
              </w:rPr>
              <w:t>«____»___________20__г.</w:t>
            </w:r>
          </w:p>
          <w:p w:rsidR="00C11617" w:rsidRPr="00121BC8" w:rsidRDefault="00C11617" w:rsidP="00171F76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17" w:rsidRPr="00121BC8" w:rsidRDefault="00C11617" w:rsidP="00171F76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BC8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C11617" w:rsidRPr="00121BC8" w:rsidRDefault="00C11617" w:rsidP="00171F76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1BC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:rsidR="00C11617" w:rsidRPr="00121BC8" w:rsidRDefault="00C11617" w:rsidP="00171F76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BC8">
              <w:rPr>
                <w:rFonts w:ascii="Times New Roman" w:hAnsi="Times New Roman" w:cs="Times New Roman"/>
                <w:sz w:val="28"/>
                <w:szCs w:val="28"/>
              </w:rPr>
              <w:t>_________Власенко С.В.</w:t>
            </w:r>
          </w:p>
          <w:p w:rsidR="00C11617" w:rsidRPr="00121BC8" w:rsidRDefault="00C11617" w:rsidP="00171F76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617" w:rsidRPr="00121BC8" w:rsidRDefault="00C11617" w:rsidP="00171F76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617" w:rsidRPr="00121BC8" w:rsidRDefault="00C11617" w:rsidP="00171F76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BC8">
              <w:rPr>
                <w:rFonts w:ascii="Times New Roman" w:hAnsi="Times New Roman" w:cs="Times New Roman"/>
                <w:sz w:val="28"/>
                <w:szCs w:val="28"/>
              </w:rPr>
              <w:t>«____»___________20__г.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1617" w:rsidRPr="00121BC8" w:rsidRDefault="00C11617" w:rsidP="00171F76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BC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Утверждено:</w:t>
            </w:r>
          </w:p>
          <w:p w:rsidR="00C11617" w:rsidRPr="00121BC8" w:rsidRDefault="00C11617" w:rsidP="00171F76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1BC8">
              <w:rPr>
                <w:rFonts w:ascii="Times New Roman" w:hAnsi="Times New Roman" w:cs="Times New Roman"/>
                <w:sz w:val="28"/>
                <w:szCs w:val="28"/>
              </w:rPr>
              <w:t>Решение педсовета</w:t>
            </w:r>
          </w:p>
          <w:p w:rsidR="00C11617" w:rsidRPr="00121BC8" w:rsidRDefault="00C11617" w:rsidP="00171F76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1BC8">
              <w:rPr>
                <w:rFonts w:ascii="Times New Roman" w:hAnsi="Times New Roman" w:cs="Times New Roman"/>
                <w:sz w:val="28"/>
                <w:szCs w:val="28"/>
              </w:rPr>
              <w:t>Председатель педсовета __________</w:t>
            </w:r>
            <w:proofErr w:type="spellStart"/>
            <w:r w:rsidRPr="00121BC8">
              <w:rPr>
                <w:rFonts w:ascii="Times New Roman" w:hAnsi="Times New Roman" w:cs="Times New Roman"/>
                <w:sz w:val="28"/>
                <w:szCs w:val="28"/>
              </w:rPr>
              <w:t>Скубий</w:t>
            </w:r>
            <w:proofErr w:type="spellEnd"/>
            <w:r w:rsidRPr="00121BC8"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  <w:p w:rsidR="00C11617" w:rsidRPr="00121BC8" w:rsidRDefault="00C11617" w:rsidP="00171F76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BC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 </w:t>
            </w:r>
            <w:proofErr w:type="gramStart"/>
            <w:r w:rsidRPr="00121BC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C11617" w:rsidRPr="00121BC8" w:rsidRDefault="00C11617" w:rsidP="00171F76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BC8">
              <w:rPr>
                <w:rFonts w:ascii="Times New Roman" w:hAnsi="Times New Roman" w:cs="Times New Roman"/>
                <w:sz w:val="28"/>
                <w:szCs w:val="28"/>
              </w:rPr>
              <w:t>«___   »  августа 2015г.</w:t>
            </w:r>
          </w:p>
          <w:p w:rsidR="00C11617" w:rsidRPr="00121BC8" w:rsidRDefault="00C11617" w:rsidP="00171F76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11617" w:rsidRPr="00121BC8" w:rsidRDefault="00C11617" w:rsidP="00C11617">
      <w:pPr>
        <w:pStyle w:val="3"/>
        <w:shd w:val="clear" w:color="auto" w:fill="auto"/>
        <w:spacing w:line="240" w:lineRule="auto"/>
        <w:ind w:left="20" w:right="260"/>
        <w:jc w:val="center"/>
        <w:rPr>
          <w:rStyle w:val="1"/>
          <w:b/>
          <w:i/>
          <w:sz w:val="28"/>
          <w:szCs w:val="28"/>
        </w:rPr>
      </w:pPr>
    </w:p>
    <w:p w:rsidR="00C11617" w:rsidRDefault="00C11617" w:rsidP="00C11617">
      <w:pPr>
        <w:rPr>
          <w:rStyle w:val="1"/>
          <w:rFonts w:eastAsiaTheme="minorHAnsi"/>
          <w:i/>
          <w:sz w:val="28"/>
          <w:szCs w:val="28"/>
        </w:rPr>
      </w:pPr>
      <w:r w:rsidRPr="00121BC8">
        <w:rPr>
          <w:rStyle w:val="1"/>
          <w:rFonts w:eastAsiaTheme="minorHAnsi"/>
          <w:i/>
          <w:sz w:val="28"/>
          <w:szCs w:val="28"/>
        </w:rPr>
        <w:t xml:space="preserve">                            </w:t>
      </w:r>
    </w:p>
    <w:p w:rsidR="00C11617" w:rsidRDefault="00C11617" w:rsidP="00C11617">
      <w:pPr>
        <w:rPr>
          <w:rStyle w:val="1"/>
          <w:rFonts w:eastAsiaTheme="minorHAnsi"/>
          <w:i/>
          <w:sz w:val="28"/>
          <w:szCs w:val="28"/>
        </w:rPr>
      </w:pPr>
    </w:p>
    <w:p w:rsidR="00C11617" w:rsidRPr="00114CB5" w:rsidRDefault="00C11617" w:rsidP="00C116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4CB5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C11617" w:rsidRPr="00114CB5" w:rsidRDefault="00C11617" w:rsidP="00C116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4CB5">
        <w:rPr>
          <w:rFonts w:ascii="Times New Roman" w:hAnsi="Times New Roman" w:cs="Times New Roman"/>
          <w:b/>
          <w:sz w:val="32"/>
          <w:szCs w:val="32"/>
        </w:rPr>
        <w:t>по  профессионально-трудовому</w:t>
      </w:r>
    </w:p>
    <w:tbl>
      <w:tblPr>
        <w:tblpPr w:leftFromText="180" w:rightFromText="180" w:vertAnchor="text" w:horzAnchor="margin" w:tblpY="1124"/>
        <w:tblW w:w="0" w:type="auto"/>
        <w:tblLook w:val="01E0" w:firstRow="1" w:lastRow="1" w:firstColumn="1" w:lastColumn="1" w:noHBand="0" w:noVBand="0"/>
      </w:tblPr>
      <w:tblGrid>
        <w:gridCol w:w="2799"/>
        <w:gridCol w:w="2385"/>
        <w:gridCol w:w="1670"/>
        <w:gridCol w:w="1590"/>
      </w:tblGrid>
      <w:tr w:rsidR="00C11617" w:rsidRPr="00121BC8" w:rsidTr="00171F76">
        <w:tc>
          <w:tcPr>
            <w:tcW w:w="2799" w:type="dxa"/>
          </w:tcPr>
          <w:p w:rsidR="00C11617" w:rsidRPr="00121BC8" w:rsidRDefault="00C11617" w:rsidP="00171F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:rsidR="00C11617" w:rsidRPr="00121BC8" w:rsidRDefault="00C11617" w:rsidP="00171F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0" w:type="dxa"/>
          </w:tcPr>
          <w:p w:rsidR="00C11617" w:rsidRPr="00121BC8" w:rsidRDefault="00C11617" w:rsidP="00171F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C11617" w:rsidRPr="00121BC8" w:rsidRDefault="00C11617" w:rsidP="00171F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1617" w:rsidRPr="00121BC8" w:rsidTr="00171F76">
        <w:tc>
          <w:tcPr>
            <w:tcW w:w="2799" w:type="dxa"/>
            <w:hideMark/>
          </w:tcPr>
          <w:p w:rsidR="00C11617" w:rsidRPr="00121BC8" w:rsidRDefault="00C11617" w:rsidP="00171F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1BC8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</w:p>
        </w:tc>
        <w:tc>
          <w:tcPr>
            <w:tcW w:w="2385" w:type="dxa"/>
            <w:hideMark/>
          </w:tcPr>
          <w:p w:rsidR="00C11617" w:rsidRPr="00121BC8" w:rsidRDefault="00C11617" w:rsidP="00171F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1BC8">
              <w:rPr>
                <w:rFonts w:ascii="Times New Roman" w:hAnsi="Times New Roman" w:cs="Times New Roman"/>
                <w:b/>
                <w:sz w:val="28"/>
                <w:szCs w:val="28"/>
              </w:rPr>
              <w:t>5                    136</w:t>
            </w:r>
          </w:p>
        </w:tc>
        <w:tc>
          <w:tcPr>
            <w:tcW w:w="1670" w:type="dxa"/>
            <w:hideMark/>
          </w:tcPr>
          <w:p w:rsidR="00C11617" w:rsidRPr="00121BC8" w:rsidRDefault="00C11617" w:rsidP="00171F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1BC8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590" w:type="dxa"/>
            <w:hideMark/>
          </w:tcPr>
          <w:p w:rsidR="00C11617" w:rsidRPr="00121BC8" w:rsidRDefault="00C11617" w:rsidP="00171F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1BC8">
              <w:rPr>
                <w:rFonts w:ascii="Times New Roman" w:hAnsi="Times New Roman" w:cs="Times New Roman"/>
                <w:b/>
                <w:sz w:val="28"/>
                <w:szCs w:val="28"/>
              </w:rPr>
              <w:t>6 часов в неделю</w:t>
            </w:r>
          </w:p>
        </w:tc>
      </w:tr>
      <w:tr w:rsidR="00C11617" w:rsidRPr="00121BC8" w:rsidTr="00171F76">
        <w:tc>
          <w:tcPr>
            <w:tcW w:w="2799" w:type="dxa"/>
            <w:hideMark/>
          </w:tcPr>
          <w:p w:rsidR="00C11617" w:rsidRPr="00121BC8" w:rsidRDefault="00C11617" w:rsidP="00171F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1BC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</w:p>
        </w:tc>
        <w:tc>
          <w:tcPr>
            <w:tcW w:w="2385" w:type="dxa"/>
            <w:hideMark/>
          </w:tcPr>
          <w:p w:rsidR="00C11617" w:rsidRPr="00121BC8" w:rsidRDefault="00C11617" w:rsidP="00171F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1BC8">
              <w:rPr>
                <w:rFonts w:ascii="Times New Roman" w:hAnsi="Times New Roman" w:cs="Times New Roman"/>
                <w:b/>
                <w:sz w:val="28"/>
                <w:szCs w:val="28"/>
              </w:rPr>
              <w:t>Гарькуша</w:t>
            </w:r>
            <w:proofErr w:type="spellEnd"/>
            <w:r w:rsidRPr="00121B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670" w:type="dxa"/>
          </w:tcPr>
          <w:p w:rsidR="00C11617" w:rsidRPr="00121BC8" w:rsidRDefault="00C11617" w:rsidP="00171F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C11617" w:rsidRPr="00121BC8" w:rsidRDefault="00C11617" w:rsidP="00171F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1617" w:rsidRPr="00121BC8" w:rsidTr="00171F76">
        <w:tc>
          <w:tcPr>
            <w:tcW w:w="2799" w:type="dxa"/>
            <w:hideMark/>
          </w:tcPr>
          <w:p w:rsidR="00C11617" w:rsidRPr="00121BC8" w:rsidRDefault="00C11617" w:rsidP="00171F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1BC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Учебный год:</w:t>
            </w:r>
          </w:p>
        </w:tc>
        <w:tc>
          <w:tcPr>
            <w:tcW w:w="2385" w:type="dxa"/>
          </w:tcPr>
          <w:p w:rsidR="00C11617" w:rsidRPr="00121BC8" w:rsidRDefault="00C11617" w:rsidP="00171F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1617" w:rsidRPr="00121BC8" w:rsidRDefault="00C11617" w:rsidP="00171F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1BC8"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1670" w:type="dxa"/>
          </w:tcPr>
          <w:p w:rsidR="00C11617" w:rsidRPr="00121BC8" w:rsidRDefault="00C11617" w:rsidP="00171F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C11617" w:rsidRPr="00121BC8" w:rsidRDefault="00C11617" w:rsidP="00171F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1617" w:rsidRPr="00114CB5" w:rsidRDefault="00C11617" w:rsidP="00C11617">
      <w:pPr>
        <w:jc w:val="center"/>
        <w:rPr>
          <w:rFonts w:ascii="Times New Roman" w:hAnsi="Times New Roman" w:cs="Times New Roman"/>
          <w:sz w:val="32"/>
          <w:szCs w:val="32"/>
        </w:rPr>
      </w:pPr>
      <w:r w:rsidRPr="00114CB5">
        <w:rPr>
          <w:rFonts w:ascii="Times New Roman" w:hAnsi="Times New Roman" w:cs="Times New Roman"/>
          <w:b/>
          <w:sz w:val="32"/>
          <w:szCs w:val="32"/>
        </w:rPr>
        <w:t>обучению</w:t>
      </w:r>
    </w:p>
    <w:p w:rsidR="00C11617" w:rsidRPr="00121BC8" w:rsidRDefault="00C11617" w:rsidP="00C11617">
      <w:pPr>
        <w:rPr>
          <w:rFonts w:ascii="Times New Roman" w:hAnsi="Times New Roman" w:cs="Times New Roman"/>
          <w:sz w:val="28"/>
          <w:szCs w:val="28"/>
        </w:rPr>
      </w:pPr>
    </w:p>
    <w:p w:rsidR="00C11617" w:rsidRPr="00121BC8" w:rsidRDefault="00C11617" w:rsidP="00C11617">
      <w:pPr>
        <w:rPr>
          <w:rFonts w:ascii="Times New Roman" w:hAnsi="Times New Roman" w:cs="Times New Roman"/>
          <w:b/>
          <w:sz w:val="28"/>
          <w:szCs w:val="28"/>
        </w:rPr>
      </w:pPr>
    </w:p>
    <w:p w:rsidR="00C11617" w:rsidRPr="00121BC8" w:rsidRDefault="00C11617" w:rsidP="00C11617">
      <w:pPr>
        <w:rPr>
          <w:rFonts w:ascii="Times New Roman" w:hAnsi="Times New Roman" w:cs="Times New Roman"/>
          <w:sz w:val="28"/>
          <w:szCs w:val="28"/>
        </w:rPr>
      </w:pPr>
    </w:p>
    <w:p w:rsidR="00C11617" w:rsidRPr="00121BC8" w:rsidRDefault="00C11617" w:rsidP="00C11617">
      <w:pPr>
        <w:rPr>
          <w:rFonts w:ascii="Times New Roman" w:eastAsia="Times New Roman" w:hAnsi="Times New Roman" w:cs="Times New Roman"/>
          <w:sz w:val="28"/>
          <w:szCs w:val="28"/>
        </w:rPr>
      </w:pPr>
      <w:r w:rsidRPr="00121B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C11617" w:rsidRPr="00121BC8" w:rsidRDefault="00C11617" w:rsidP="00C11617">
      <w:pPr>
        <w:rPr>
          <w:rFonts w:ascii="Times New Roman" w:hAnsi="Times New Roman" w:cs="Times New Roman"/>
          <w:sz w:val="28"/>
          <w:szCs w:val="28"/>
        </w:rPr>
      </w:pPr>
    </w:p>
    <w:p w:rsidR="00C11617" w:rsidRPr="00121BC8" w:rsidRDefault="00C11617" w:rsidP="00C11617">
      <w:pPr>
        <w:rPr>
          <w:rFonts w:ascii="Times New Roman" w:hAnsi="Times New Roman" w:cs="Times New Roman"/>
          <w:sz w:val="28"/>
          <w:szCs w:val="28"/>
        </w:rPr>
      </w:pPr>
      <w:r w:rsidRPr="00121BC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C11617" w:rsidRPr="00121BC8" w:rsidRDefault="00C11617" w:rsidP="00C11617">
      <w:pPr>
        <w:rPr>
          <w:rFonts w:ascii="Times New Roman" w:hAnsi="Times New Roman" w:cs="Times New Roman"/>
          <w:sz w:val="28"/>
          <w:szCs w:val="28"/>
        </w:rPr>
      </w:pPr>
      <w:r w:rsidRPr="00121BC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C11617" w:rsidRPr="00121BC8" w:rsidRDefault="00C11617" w:rsidP="00C11617">
      <w:pPr>
        <w:rPr>
          <w:rFonts w:ascii="Times New Roman" w:hAnsi="Times New Roman" w:cs="Times New Roman"/>
          <w:sz w:val="28"/>
          <w:szCs w:val="28"/>
        </w:rPr>
      </w:pPr>
    </w:p>
    <w:p w:rsidR="00C11617" w:rsidRPr="00121BC8" w:rsidRDefault="00C11617" w:rsidP="00C11617">
      <w:pPr>
        <w:rPr>
          <w:rFonts w:ascii="Times New Roman" w:hAnsi="Times New Roman" w:cs="Times New Roman"/>
          <w:sz w:val="28"/>
          <w:szCs w:val="28"/>
        </w:rPr>
      </w:pPr>
    </w:p>
    <w:p w:rsidR="00C11617" w:rsidRPr="00121BC8" w:rsidRDefault="00C11617" w:rsidP="00C116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BC8">
        <w:rPr>
          <w:rFonts w:ascii="Times New Roman" w:hAnsi="Times New Roman" w:cs="Times New Roman"/>
          <w:sz w:val="28"/>
          <w:szCs w:val="28"/>
        </w:rPr>
        <w:t>ст. Платнировская</w:t>
      </w:r>
    </w:p>
    <w:p w:rsidR="00C11617" w:rsidRPr="00121BC8" w:rsidRDefault="00C11617" w:rsidP="00C116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BC8">
        <w:rPr>
          <w:rFonts w:ascii="Times New Roman" w:hAnsi="Times New Roman" w:cs="Times New Roman"/>
          <w:sz w:val="28"/>
          <w:szCs w:val="28"/>
        </w:rPr>
        <w:t>2015г.</w:t>
      </w:r>
    </w:p>
    <w:p w:rsidR="00C11617" w:rsidRDefault="00C11617" w:rsidP="00C11617">
      <w:pPr>
        <w:jc w:val="center"/>
        <w:rPr>
          <w:rStyle w:val="1"/>
          <w:rFonts w:eastAsiaTheme="minorEastAsia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11617" w:rsidRDefault="00C11617" w:rsidP="00C11617">
      <w:pPr>
        <w:pStyle w:val="3"/>
        <w:shd w:val="clear" w:color="auto" w:fill="auto"/>
        <w:spacing w:line="240" w:lineRule="auto"/>
        <w:ind w:left="20" w:right="260"/>
        <w:jc w:val="both"/>
        <w:rPr>
          <w:rStyle w:val="1"/>
          <w:sz w:val="28"/>
          <w:szCs w:val="28"/>
        </w:rPr>
      </w:pPr>
      <w:r>
        <w:rPr>
          <w:rStyle w:val="1"/>
          <w:szCs w:val="28"/>
        </w:rPr>
        <w:tab/>
      </w:r>
      <w:r>
        <w:rPr>
          <w:rStyle w:val="1"/>
          <w:sz w:val="28"/>
          <w:szCs w:val="28"/>
        </w:rPr>
        <w:t>Рабочая программа разработана на основе н</w:t>
      </w:r>
      <w:r>
        <w:rPr>
          <w:sz w:val="28"/>
          <w:szCs w:val="28"/>
        </w:rPr>
        <w:t xml:space="preserve">ормативных документов и педагогических литературных  источников: </w:t>
      </w:r>
    </w:p>
    <w:p w:rsidR="00C11617" w:rsidRDefault="00C11617" w:rsidP="00C11617">
      <w:pPr>
        <w:pStyle w:val="3"/>
        <w:shd w:val="clear" w:color="auto" w:fill="auto"/>
        <w:spacing w:line="240" w:lineRule="auto"/>
        <w:ind w:left="20" w:right="260"/>
        <w:jc w:val="both"/>
        <w:rPr>
          <w:rStyle w:val="1"/>
          <w:i/>
          <w:sz w:val="28"/>
          <w:szCs w:val="28"/>
        </w:rPr>
      </w:pPr>
    </w:p>
    <w:p w:rsidR="00C11617" w:rsidRDefault="00C11617" w:rsidP="00C11617">
      <w:pPr>
        <w:pStyle w:val="a9"/>
        <w:numPr>
          <w:ilvl w:val="0"/>
          <w:numId w:val="2"/>
        </w:numPr>
        <w:spacing w:after="0" w:line="240" w:lineRule="auto"/>
        <w:ind w:left="720"/>
        <w:jc w:val="both"/>
        <w:rPr>
          <w:rStyle w:val="1"/>
          <w:rFonts w:eastAsia="Calibri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 xml:space="preserve">Программа разработана на основе программ специальных (коррекционных) общеобразовательных учреждений </w:t>
      </w:r>
      <w:r>
        <w:rPr>
          <w:rStyle w:val="1"/>
          <w:rFonts w:eastAsia="Courier New"/>
          <w:sz w:val="28"/>
          <w:szCs w:val="28"/>
          <w:lang w:val="en-US"/>
        </w:rPr>
        <w:t>VIII</w:t>
      </w:r>
      <w:r>
        <w:rPr>
          <w:rStyle w:val="1"/>
          <w:rFonts w:eastAsia="Courier New"/>
          <w:sz w:val="28"/>
          <w:szCs w:val="28"/>
        </w:rPr>
        <w:t xml:space="preserve"> вида 5-9 классы, сборник 2 под редакцией </w:t>
      </w:r>
      <w:proofErr w:type="spellStart"/>
      <w:r>
        <w:rPr>
          <w:rStyle w:val="1"/>
          <w:rFonts w:eastAsia="Courier New"/>
          <w:sz w:val="28"/>
          <w:szCs w:val="28"/>
        </w:rPr>
        <w:t>В.В.Воронковой</w:t>
      </w:r>
      <w:proofErr w:type="spellEnd"/>
      <w:r>
        <w:rPr>
          <w:rStyle w:val="1"/>
          <w:rFonts w:eastAsia="Courier New"/>
          <w:sz w:val="28"/>
          <w:szCs w:val="28"/>
        </w:rPr>
        <w:t>. Гуманитарный издательский центр «</w:t>
      </w:r>
      <w:proofErr w:type="spellStart"/>
      <w:r>
        <w:rPr>
          <w:rStyle w:val="1"/>
          <w:rFonts w:eastAsia="Courier New"/>
          <w:sz w:val="28"/>
          <w:szCs w:val="28"/>
        </w:rPr>
        <w:t>Владос</w:t>
      </w:r>
      <w:proofErr w:type="spellEnd"/>
      <w:r>
        <w:rPr>
          <w:rStyle w:val="1"/>
          <w:rFonts w:eastAsia="Courier New"/>
          <w:sz w:val="28"/>
          <w:szCs w:val="28"/>
        </w:rPr>
        <w:t>» Москва 2011г.</w:t>
      </w:r>
    </w:p>
    <w:p w:rsidR="00C11617" w:rsidRDefault="00C11617" w:rsidP="00C11617">
      <w:pPr>
        <w:pStyle w:val="a9"/>
        <w:widowControl w:val="0"/>
        <w:numPr>
          <w:ilvl w:val="0"/>
          <w:numId w:val="2"/>
        </w:numPr>
        <w:tabs>
          <w:tab w:val="left" w:pos="218"/>
          <w:tab w:val="left" w:pos="284"/>
          <w:tab w:val="left" w:pos="1954"/>
        </w:tabs>
        <w:suppressAutoHyphens/>
        <w:autoSpaceDE w:val="0"/>
        <w:spacing w:after="0" w:line="240" w:lineRule="auto"/>
        <w:ind w:left="720"/>
        <w:jc w:val="both"/>
      </w:pPr>
      <w:r>
        <w:rPr>
          <w:rFonts w:ascii="Times New Roman" w:hAnsi="Times New Roman" w:cs="Times New Roman"/>
          <w:sz w:val="28"/>
          <w:szCs w:val="28"/>
        </w:rPr>
        <w:t>Базисный учебный план специальных (коррекционных) образовательных учреждений для обучающихся, воспитанников с отклонениями в развитии, утвержденного  МО РФ 10.04.2002 г.       29/2065-п.</w:t>
      </w:r>
    </w:p>
    <w:p w:rsidR="00C11617" w:rsidRDefault="00C11617" w:rsidP="00C11617">
      <w:pPr>
        <w:pStyle w:val="a9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Базисный учебный план специальных (коррекционных) образовательных учреждений для обучающихся, воспитанников с отклонениями в развитии, утвержденного  МО  РТ, дополнение к приказу МО РФ 10.04.2002 г. № 29/2065-п. </w:t>
      </w:r>
    </w:p>
    <w:p w:rsidR="00C11617" w:rsidRDefault="00C11617" w:rsidP="00C11617">
      <w:pPr>
        <w:pStyle w:val="a9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Министерства образования РФ «О направлении Рекомендаций по порядку проведения экзаменов по трудовому обучению выпускников специальных (коррекционных) общеобразовательных учреждений  VIII вида», от 14.03.2001 г. №29/1448-6.</w:t>
      </w:r>
    </w:p>
    <w:p w:rsidR="00C11617" w:rsidRDefault="00C11617" w:rsidP="00C11617">
      <w:pPr>
        <w:pStyle w:val="a9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ГБОУ школы-интерната  ст. Платнировской на 2015-2016 учебный  год, утверждённый решением  педсовета №6 от 28.08.2015 г.</w:t>
      </w:r>
    </w:p>
    <w:p w:rsidR="00C11617" w:rsidRDefault="00C11617" w:rsidP="00C11617">
      <w:pPr>
        <w:pStyle w:val="a9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«Об образовании в Российской Федерации» №273-ФЗ, принятого Государственной Думой РФ от 21.12.2012 г.</w:t>
      </w:r>
    </w:p>
    <w:p w:rsidR="00C11617" w:rsidRDefault="00C11617" w:rsidP="00C11617">
      <w:pPr>
        <w:pStyle w:val="a9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720" w:right="23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C11617" w:rsidRDefault="00C11617" w:rsidP="00C11617">
      <w:pPr>
        <w:pStyle w:val="3"/>
        <w:shd w:val="clear" w:color="auto" w:fill="auto"/>
        <w:spacing w:line="240" w:lineRule="auto"/>
        <w:ind w:left="20" w:right="260"/>
        <w:jc w:val="right"/>
        <w:rPr>
          <w:rStyle w:val="1"/>
          <w:sz w:val="28"/>
          <w:szCs w:val="28"/>
          <w:lang w:eastAsia="ru-RU"/>
        </w:rPr>
      </w:pPr>
    </w:p>
    <w:p w:rsidR="00C11617" w:rsidRDefault="00C11617" w:rsidP="00C11617">
      <w:pPr>
        <w:jc w:val="both"/>
        <w:rPr>
          <w:b/>
        </w:rPr>
      </w:pPr>
    </w:p>
    <w:p w:rsidR="00C11617" w:rsidRDefault="00C11617" w:rsidP="00C116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617" w:rsidRDefault="00C11617" w:rsidP="00C11617">
      <w:pPr>
        <w:pStyle w:val="a3"/>
        <w:rPr>
          <w:rStyle w:val="1"/>
          <w:rFonts w:eastAsia="Courier New"/>
          <w:sz w:val="24"/>
          <w:szCs w:val="24"/>
          <w:u w:val="single"/>
        </w:rPr>
      </w:pPr>
    </w:p>
    <w:p w:rsidR="00C11617" w:rsidRDefault="00C11617" w:rsidP="00C11617">
      <w:pPr>
        <w:pStyle w:val="a3"/>
        <w:rPr>
          <w:rStyle w:val="1"/>
          <w:rFonts w:eastAsia="Courier New"/>
          <w:sz w:val="24"/>
          <w:szCs w:val="24"/>
          <w:u w:val="single"/>
        </w:rPr>
      </w:pPr>
    </w:p>
    <w:p w:rsidR="00C11617" w:rsidRDefault="00C11617" w:rsidP="00C11617">
      <w:pPr>
        <w:pStyle w:val="a3"/>
        <w:rPr>
          <w:rStyle w:val="1"/>
          <w:rFonts w:eastAsia="Courier New"/>
          <w:sz w:val="24"/>
          <w:szCs w:val="24"/>
          <w:u w:val="single"/>
        </w:rPr>
      </w:pPr>
    </w:p>
    <w:p w:rsidR="00C11617" w:rsidRDefault="00C11617" w:rsidP="00C11617">
      <w:pPr>
        <w:pStyle w:val="a3"/>
        <w:rPr>
          <w:rStyle w:val="1"/>
          <w:rFonts w:eastAsia="Courier New"/>
          <w:sz w:val="24"/>
          <w:szCs w:val="24"/>
          <w:u w:val="single"/>
        </w:rPr>
      </w:pPr>
    </w:p>
    <w:p w:rsidR="00C11617" w:rsidRDefault="00C11617" w:rsidP="00C11617">
      <w:pPr>
        <w:pStyle w:val="a3"/>
        <w:rPr>
          <w:rStyle w:val="1"/>
          <w:rFonts w:eastAsia="Courier New"/>
          <w:sz w:val="24"/>
          <w:szCs w:val="24"/>
          <w:u w:val="single"/>
        </w:rPr>
      </w:pPr>
    </w:p>
    <w:p w:rsidR="00C11617" w:rsidRDefault="00C11617" w:rsidP="00C11617">
      <w:pPr>
        <w:pStyle w:val="a3"/>
        <w:rPr>
          <w:rStyle w:val="1"/>
          <w:rFonts w:eastAsia="Courier New"/>
          <w:sz w:val="24"/>
          <w:szCs w:val="24"/>
          <w:u w:val="single"/>
        </w:rPr>
      </w:pPr>
    </w:p>
    <w:p w:rsidR="00C11617" w:rsidRDefault="00C11617" w:rsidP="00C11617">
      <w:pPr>
        <w:pStyle w:val="a3"/>
        <w:rPr>
          <w:rStyle w:val="1"/>
          <w:rFonts w:eastAsia="Courier New"/>
          <w:sz w:val="24"/>
          <w:szCs w:val="24"/>
          <w:u w:val="single"/>
        </w:rPr>
      </w:pPr>
    </w:p>
    <w:p w:rsidR="00C11617" w:rsidRDefault="00C11617" w:rsidP="00C11617">
      <w:pPr>
        <w:pStyle w:val="a3"/>
        <w:rPr>
          <w:rStyle w:val="1"/>
          <w:rFonts w:eastAsia="Courier New"/>
          <w:sz w:val="24"/>
          <w:szCs w:val="24"/>
          <w:u w:val="single"/>
        </w:rPr>
      </w:pPr>
    </w:p>
    <w:p w:rsidR="00C11617" w:rsidRDefault="00C11617" w:rsidP="00C11617">
      <w:pPr>
        <w:pStyle w:val="a3"/>
        <w:rPr>
          <w:rStyle w:val="1"/>
          <w:rFonts w:eastAsia="Courier New"/>
          <w:sz w:val="24"/>
          <w:szCs w:val="24"/>
          <w:u w:val="single"/>
        </w:rPr>
      </w:pPr>
    </w:p>
    <w:p w:rsidR="00C11617" w:rsidRDefault="00C11617" w:rsidP="00C11617">
      <w:pPr>
        <w:pStyle w:val="a3"/>
        <w:rPr>
          <w:rStyle w:val="1"/>
          <w:rFonts w:eastAsia="Courier New"/>
          <w:sz w:val="24"/>
          <w:szCs w:val="24"/>
          <w:u w:val="single"/>
        </w:rPr>
      </w:pPr>
    </w:p>
    <w:p w:rsidR="00C11617" w:rsidRDefault="00C11617" w:rsidP="00C11617">
      <w:pPr>
        <w:pStyle w:val="a3"/>
        <w:rPr>
          <w:rStyle w:val="1"/>
          <w:rFonts w:eastAsia="Courier New"/>
          <w:sz w:val="24"/>
          <w:szCs w:val="24"/>
          <w:u w:val="single"/>
        </w:rPr>
      </w:pPr>
    </w:p>
    <w:p w:rsidR="00C11617" w:rsidRDefault="00C11617" w:rsidP="00C11617">
      <w:pPr>
        <w:pStyle w:val="a3"/>
        <w:rPr>
          <w:rStyle w:val="1"/>
          <w:rFonts w:eastAsia="Courier New"/>
          <w:sz w:val="24"/>
          <w:szCs w:val="24"/>
          <w:u w:val="single"/>
        </w:rPr>
      </w:pPr>
    </w:p>
    <w:p w:rsidR="00C11617" w:rsidRDefault="00C11617" w:rsidP="00C11617">
      <w:pPr>
        <w:pStyle w:val="a3"/>
        <w:rPr>
          <w:rStyle w:val="1"/>
          <w:rFonts w:eastAsia="Courier New"/>
          <w:sz w:val="24"/>
          <w:szCs w:val="24"/>
          <w:u w:val="single"/>
        </w:rPr>
      </w:pPr>
    </w:p>
    <w:p w:rsidR="00C11617" w:rsidRDefault="00C11617" w:rsidP="00C11617">
      <w:pPr>
        <w:pStyle w:val="a3"/>
        <w:rPr>
          <w:rStyle w:val="1"/>
          <w:rFonts w:eastAsia="Courier New"/>
          <w:sz w:val="24"/>
          <w:szCs w:val="24"/>
          <w:u w:val="single"/>
        </w:rPr>
      </w:pPr>
    </w:p>
    <w:p w:rsidR="00C11617" w:rsidRPr="00121BC8" w:rsidRDefault="00C11617" w:rsidP="00C1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BC8">
        <w:rPr>
          <w:rStyle w:val="1"/>
          <w:rFonts w:eastAsia="Courier New"/>
          <w:sz w:val="28"/>
          <w:szCs w:val="28"/>
          <w:u w:val="single"/>
        </w:rPr>
        <w:lastRenderedPageBreak/>
        <w:t>Количество часов</w:t>
      </w:r>
    </w:p>
    <w:p w:rsidR="00C11617" w:rsidRPr="00121BC8" w:rsidRDefault="00C11617" w:rsidP="00C11617">
      <w:pPr>
        <w:ind w:left="34"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C11617" w:rsidRPr="00121BC8" w:rsidRDefault="00C11617" w:rsidP="00C11617">
      <w:pPr>
        <w:ind w:left="34" w:right="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Всего:  136</w:t>
      </w:r>
      <w:r w:rsidRPr="00121BC8">
        <w:rPr>
          <w:rFonts w:ascii="Times New Roman" w:hAnsi="Times New Roman" w:cs="Times New Roman"/>
          <w:i/>
          <w:sz w:val="28"/>
          <w:szCs w:val="28"/>
        </w:rPr>
        <w:t xml:space="preserve">ч.      в </w:t>
      </w:r>
      <w:r>
        <w:rPr>
          <w:rFonts w:ascii="Times New Roman" w:hAnsi="Times New Roman" w:cs="Times New Roman"/>
          <w:i/>
          <w:sz w:val="28"/>
          <w:szCs w:val="28"/>
        </w:rPr>
        <w:t>неделю: 4</w:t>
      </w:r>
      <w:r w:rsidRPr="00121BC8">
        <w:rPr>
          <w:rFonts w:ascii="Times New Roman" w:hAnsi="Times New Roman" w:cs="Times New Roman"/>
          <w:i/>
          <w:sz w:val="28"/>
          <w:szCs w:val="28"/>
        </w:rPr>
        <w:t>ч.</w:t>
      </w:r>
    </w:p>
    <w:tbl>
      <w:tblPr>
        <w:tblpPr w:leftFromText="180" w:rightFromText="180" w:vertAnchor="text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2"/>
        <w:gridCol w:w="1665"/>
      </w:tblGrid>
      <w:tr w:rsidR="00C11617" w:rsidRPr="00121BC8" w:rsidTr="00171F76">
        <w:tc>
          <w:tcPr>
            <w:tcW w:w="7872" w:type="dxa"/>
            <w:shd w:val="clear" w:color="auto" w:fill="auto"/>
          </w:tcPr>
          <w:p w:rsidR="00C11617" w:rsidRPr="00121BC8" w:rsidRDefault="00C11617" w:rsidP="00171F76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C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665" w:type="dxa"/>
            <w:shd w:val="clear" w:color="auto" w:fill="auto"/>
          </w:tcPr>
          <w:p w:rsidR="00C11617" w:rsidRPr="00121BC8" w:rsidRDefault="00C11617" w:rsidP="00171F76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BC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11617" w:rsidRPr="00121BC8" w:rsidTr="00171F76">
        <w:tc>
          <w:tcPr>
            <w:tcW w:w="7872" w:type="dxa"/>
            <w:shd w:val="clear" w:color="auto" w:fill="auto"/>
          </w:tcPr>
          <w:p w:rsidR="00C11617" w:rsidRPr="00121BC8" w:rsidRDefault="00C11617" w:rsidP="00171F76">
            <w:pPr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BC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65" w:type="dxa"/>
            <w:shd w:val="clear" w:color="auto" w:fill="auto"/>
          </w:tcPr>
          <w:p w:rsidR="00C11617" w:rsidRPr="00121BC8" w:rsidRDefault="00C11617" w:rsidP="00171F76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C11617" w:rsidRPr="00121BC8" w:rsidTr="00171F76">
        <w:tc>
          <w:tcPr>
            <w:tcW w:w="7872" w:type="dxa"/>
            <w:shd w:val="clear" w:color="auto" w:fill="auto"/>
          </w:tcPr>
          <w:p w:rsidR="00C11617" w:rsidRPr="00121BC8" w:rsidRDefault="00C11617" w:rsidP="00171F76">
            <w:pPr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BC8"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1665" w:type="dxa"/>
            <w:shd w:val="clear" w:color="auto" w:fill="auto"/>
          </w:tcPr>
          <w:p w:rsidR="00C11617" w:rsidRPr="00121BC8" w:rsidRDefault="00C11617" w:rsidP="00171F76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11617" w:rsidRPr="00121BC8" w:rsidTr="00171F76">
        <w:tc>
          <w:tcPr>
            <w:tcW w:w="7872" w:type="dxa"/>
            <w:shd w:val="clear" w:color="auto" w:fill="auto"/>
          </w:tcPr>
          <w:p w:rsidR="00C11617" w:rsidRPr="00121BC8" w:rsidRDefault="00C11617" w:rsidP="00171F76">
            <w:pPr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BC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1665" w:type="dxa"/>
            <w:shd w:val="clear" w:color="auto" w:fill="auto"/>
          </w:tcPr>
          <w:p w:rsidR="00C11617" w:rsidRPr="00121BC8" w:rsidRDefault="00C11617" w:rsidP="00171F76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BC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11617" w:rsidRPr="00121BC8" w:rsidTr="00171F76">
        <w:tc>
          <w:tcPr>
            <w:tcW w:w="7872" w:type="dxa"/>
            <w:shd w:val="clear" w:color="auto" w:fill="auto"/>
          </w:tcPr>
          <w:p w:rsidR="00C11617" w:rsidRPr="00121BC8" w:rsidRDefault="00C11617" w:rsidP="00171F76">
            <w:pPr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BC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Самостоятельные работы</w:t>
            </w:r>
          </w:p>
        </w:tc>
        <w:tc>
          <w:tcPr>
            <w:tcW w:w="1665" w:type="dxa"/>
            <w:shd w:val="clear" w:color="auto" w:fill="auto"/>
          </w:tcPr>
          <w:p w:rsidR="00C11617" w:rsidRPr="00121BC8" w:rsidRDefault="00C11617" w:rsidP="00171F76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BC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C11617" w:rsidRPr="00121BC8" w:rsidRDefault="00C11617" w:rsidP="00C11617">
      <w:pPr>
        <w:ind w:left="34" w:right="34"/>
        <w:jc w:val="both"/>
        <w:rPr>
          <w:rFonts w:ascii="Times New Roman" w:hAnsi="Times New Roman" w:cs="Times New Roman"/>
          <w:sz w:val="28"/>
          <w:szCs w:val="28"/>
        </w:rPr>
      </w:pPr>
      <w:r w:rsidRPr="00121BC8">
        <w:rPr>
          <w:rFonts w:ascii="Times New Roman" w:hAnsi="Times New Roman" w:cs="Times New Roman"/>
          <w:i/>
          <w:sz w:val="28"/>
          <w:szCs w:val="28"/>
        </w:rPr>
        <w:t>Для проведения контрольных, самостоятельных, практических работ; для составления проектов, для проведения экскурсий:</w:t>
      </w:r>
    </w:p>
    <w:p w:rsidR="00C11617" w:rsidRDefault="00C11617" w:rsidP="00C11617">
      <w:pPr>
        <w:tabs>
          <w:tab w:val="left" w:pos="4127"/>
        </w:tabs>
        <w:rPr>
          <w:rFonts w:ascii="Times New Roman" w:hAnsi="Times New Roman" w:cs="Times New Roman"/>
          <w:sz w:val="32"/>
          <w:szCs w:val="32"/>
        </w:rPr>
      </w:pPr>
    </w:p>
    <w:p w:rsidR="00C11617" w:rsidRPr="00114CB5" w:rsidRDefault="00C11617" w:rsidP="00C11617">
      <w:pPr>
        <w:tabs>
          <w:tab w:val="left" w:pos="4127"/>
        </w:tabs>
        <w:rPr>
          <w:rFonts w:ascii="Times New Roman" w:hAnsi="Times New Roman" w:cs="Times New Roman"/>
          <w:b/>
          <w:sz w:val="32"/>
          <w:szCs w:val="32"/>
        </w:rPr>
      </w:pPr>
      <w:r w:rsidRPr="00114CB5">
        <w:rPr>
          <w:rFonts w:ascii="Times New Roman" w:hAnsi="Times New Roman" w:cs="Times New Roman"/>
          <w:b/>
          <w:sz w:val="32"/>
          <w:szCs w:val="32"/>
        </w:rPr>
        <w:t xml:space="preserve">                                Содержание программы</w:t>
      </w:r>
      <w:r w:rsidRPr="00114CB5">
        <w:rPr>
          <w:b/>
          <w:sz w:val="32"/>
          <w:szCs w:val="32"/>
        </w:rPr>
        <w:t>.</w:t>
      </w:r>
    </w:p>
    <w:p w:rsidR="00C11617" w:rsidRPr="00A20AAD" w:rsidRDefault="00C11617" w:rsidP="00C116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A20AAD">
        <w:rPr>
          <w:rFonts w:ascii="Times New Roman" w:hAnsi="Times New Roman" w:cs="Times New Roman"/>
          <w:sz w:val="28"/>
          <w:szCs w:val="28"/>
        </w:rPr>
        <w:t>Согласно годовому календарному г</w:t>
      </w:r>
      <w:r>
        <w:rPr>
          <w:rFonts w:ascii="Times New Roman" w:hAnsi="Times New Roman" w:cs="Times New Roman"/>
          <w:sz w:val="28"/>
          <w:szCs w:val="28"/>
        </w:rPr>
        <w:t xml:space="preserve">рафику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школы-интернат</w:t>
      </w:r>
      <w:proofErr w:type="gramEnd"/>
      <w:r w:rsidRPr="00A20AAD">
        <w:rPr>
          <w:rFonts w:ascii="Times New Roman" w:hAnsi="Times New Roman" w:cs="Times New Roman"/>
          <w:sz w:val="28"/>
          <w:szCs w:val="28"/>
        </w:rPr>
        <w:t xml:space="preserve"> ст. Платнировской 34 учебной недели.</w:t>
      </w:r>
    </w:p>
    <w:p w:rsidR="00C11617" w:rsidRPr="00A20AAD" w:rsidRDefault="00C11617" w:rsidP="00C116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AAD">
        <w:rPr>
          <w:rFonts w:ascii="Times New Roman" w:hAnsi="Times New Roman" w:cs="Times New Roman"/>
          <w:sz w:val="28"/>
          <w:szCs w:val="28"/>
        </w:rPr>
        <w:t>Согласно примерной программе на изучение предмета «Сельскохозяйственный труд» отводится 136 часов в год, из них 4 часа в неделю.</w:t>
      </w:r>
    </w:p>
    <w:p w:rsidR="00C11617" w:rsidRPr="00A20AAD" w:rsidRDefault="00C11617" w:rsidP="00C116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плану ГБОУ школы-интерната</w:t>
      </w:r>
      <w:r w:rsidRPr="00A20AAD">
        <w:rPr>
          <w:rFonts w:ascii="Times New Roman" w:hAnsi="Times New Roman" w:cs="Times New Roman"/>
          <w:sz w:val="28"/>
          <w:szCs w:val="28"/>
        </w:rPr>
        <w:t xml:space="preserve"> ст. Платнировской отводится 136 часов в год, из них по 4 часа в неделю. По учебному плану на профессионально-трудовое обучение в 5 классе отводится 6 часов в неделю, всего на учебный год- 204часа.</w:t>
      </w:r>
    </w:p>
    <w:p w:rsidR="00C11617" w:rsidRPr="00A20AAD" w:rsidRDefault="00C11617" w:rsidP="00C116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AAD">
        <w:rPr>
          <w:rFonts w:ascii="Times New Roman" w:hAnsi="Times New Roman" w:cs="Times New Roman"/>
          <w:sz w:val="28"/>
          <w:szCs w:val="28"/>
        </w:rPr>
        <w:t>Для более глубокой адаптации и социализации учащихся в сетку учебных часов  модульно включён обслуживающий труд. В количестве 64 часа, 2 часа в неделю.</w:t>
      </w:r>
    </w:p>
    <w:p w:rsidR="00C11617" w:rsidRDefault="00C11617" w:rsidP="00C116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AAD">
        <w:rPr>
          <w:rFonts w:ascii="Times New Roman" w:hAnsi="Times New Roman" w:cs="Times New Roman"/>
          <w:sz w:val="28"/>
          <w:szCs w:val="28"/>
        </w:rPr>
        <w:t xml:space="preserve">Исходя из этого, предполагается  </w:t>
      </w:r>
      <w:proofErr w:type="gramStart"/>
      <w:r w:rsidRPr="00A20AA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A20AAD">
        <w:rPr>
          <w:rFonts w:ascii="Times New Roman" w:hAnsi="Times New Roman" w:cs="Times New Roman"/>
          <w:sz w:val="28"/>
          <w:szCs w:val="28"/>
        </w:rPr>
        <w:t xml:space="preserve"> распределение часов: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617" w:rsidRDefault="00C11617" w:rsidP="00C116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1617" w:rsidRDefault="00C11617" w:rsidP="00C116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1617" w:rsidRDefault="00C11617" w:rsidP="00C116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1617" w:rsidRDefault="00C11617" w:rsidP="00C116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1617" w:rsidRDefault="00C11617" w:rsidP="00C116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77"/>
        <w:tblW w:w="0" w:type="auto"/>
        <w:tblLayout w:type="fixed"/>
        <w:tblLook w:val="04A0" w:firstRow="1" w:lastRow="0" w:firstColumn="1" w:lastColumn="0" w:noHBand="0" w:noVBand="1"/>
      </w:tblPr>
      <w:tblGrid>
        <w:gridCol w:w="706"/>
        <w:gridCol w:w="2521"/>
        <w:gridCol w:w="1417"/>
        <w:gridCol w:w="1701"/>
        <w:gridCol w:w="1168"/>
        <w:gridCol w:w="2058"/>
      </w:tblGrid>
      <w:tr w:rsidR="00C11617" w:rsidRPr="00114CB5" w:rsidTr="00171F76">
        <w:tc>
          <w:tcPr>
            <w:tcW w:w="706" w:type="dxa"/>
            <w:vMerge w:val="restart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1" w:type="dxa"/>
            <w:vMerge w:val="restart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Содержание (наименование разделов и тем)</w:t>
            </w:r>
          </w:p>
        </w:tc>
        <w:tc>
          <w:tcPr>
            <w:tcW w:w="6344" w:type="dxa"/>
            <w:gridSpan w:val="4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Всего часов</w:t>
            </w:r>
          </w:p>
        </w:tc>
      </w:tr>
      <w:tr w:rsidR="00C11617" w:rsidRPr="00114CB5" w:rsidTr="00171F76">
        <w:trPr>
          <w:trHeight w:val="701"/>
        </w:trPr>
        <w:tc>
          <w:tcPr>
            <w:tcW w:w="706" w:type="dxa"/>
            <w:vMerge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 xml:space="preserve">         По примерной программе</w:t>
            </w:r>
          </w:p>
        </w:tc>
        <w:tc>
          <w:tcPr>
            <w:tcW w:w="4927" w:type="dxa"/>
            <w:gridSpan w:val="3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 xml:space="preserve">           По рабочей программе</w:t>
            </w:r>
          </w:p>
        </w:tc>
      </w:tr>
      <w:tr w:rsidR="00C11617" w:rsidRPr="00114CB5" w:rsidTr="00171F76">
        <w:trPr>
          <w:trHeight w:val="555"/>
        </w:trPr>
        <w:tc>
          <w:tcPr>
            <w:tcW w:w="706" w:type="dxa"/>
            <w:vMerge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Всего часов, из них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теоретические</w:t>
            </w:r>
          </w:p>
        </w:tc>
        <w:tc>
          <w:tcPr>
            <w:tcW w:w="2058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Практические (лабораторные, контрольные работы, тест, диктант, изложение, сочинение).</w:t>
            </w:r>
          </w:p>
        </w:tc>
      </w:tr>
      <w:tr w:rsidR="00C11617" w:rsidRPr="00114CB5" w:rsidTr="00171F76">
        <w:tc>
          <w:tcPr>
            <w:tcW w:w="706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21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Вводное занятие.  </w:t>
            </w:r>
          </w:p>
        </w:tc>
        <w:tc>
          <w:tcPr>
            <w:tcW w:w="1417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11617" w:rsidRPr="00114CB5" w:rsidTr="00171F76">
        <w:tc>
          <w:tcPr>
            <w:tcW w:w="706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21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Овощеводство.</w:t>
            </w:r>
          </w:p>
        </w:tc>
        <w:tc>
          <w:tcPr>
            <w:tcW w:w="1417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39   </w:t>
            </w:r>
          </w:p>
        </w:tc>
        <w:tc>
          <w:tcPr>
            <w:tcW w:w="1701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058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11617" w:rsidRPr="00114CB5" w:rsidTr="00171F76">
        <w:trPr>
          <w:trHeight w:val="602"/>
        </w:trPr>
        <w:tc>
          <w:tcPr>
            <w:tcW w:w="706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521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Участие в сборе урожая  овощей и картофеля.</w:t>
            </w:r>
          </w:p>
        </w:tc>
        <w:tc>
          <w:tcPr>
            <w:tcW w:w="1417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8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1617" w:rsidRPr="00114CB5" w:rsidTr="00171F76">
        <w:trPr>
          <w:trHeight w:val="602"/>
        </w:trPr>
        <w:tc>
          <w:tcPr>
            <w:tcW w:w="706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521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Подготовка семян гороха к посеву.</w:t>
            </w:r>
          </w:p>
        </w:tc>
        <w:tc>
          <w:tcPr>
            <w:tcW w:w="1417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1617" w:rsidRPr="00114CB5" w:rsidTr="00171F76">
        <w:trPr>
          <w:trHeight w:val="270"/>
        </w:trPr>
        <w:tc>
          <w:tcPr>
            <w:tcW w:w="706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521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Картофель.</w:t>
            </w:r>
          </w:p>
        </w:tc>
        <w:tc>
          <w:tcPr>
            <w:tcW w:w="1417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1617" w:rsidRPr="00114CB5" w:rsidTr="00171F76">
        <w:trPr>
          <w:trHeight w:val="602"/>
        </w:trPr>
        <w:tc>
          <w:tcPr>
            <w:tcW w:w="706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521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Подготовка клубней  картофеля к посадке.</w:t>
            </w:r>
          </w:p>
        </w:tc>
        <w:tc>
          <w:tcPr>
            <w:tcW w:w="1417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1617" w:rsidRPr="00114CB5" w:rsidTr="00171F76">
        <w:trPr>
          <w:trHeight w:val="369"/>
        </w:trPr>
        <w:tc>
          <w:tcPr>
            <w:tcW w:w="706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521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Выращивание гороха.</w:t>
            </w:r>
          </w:p>
        </w:tc>
        <w:tc>
          <w:tcPr>
            <w:tcW w:w="1417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1617" w:rsidRPr="00114CB5" w:rsidTr="00171F76">
        <w:trPr>
          <w:trHeight w:val="602"/>
        </w:trPr>
        <w:tc>
          <w:tcPr>
            <w:tcW w:w="706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521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Посадка картофеля и уход за ним.</w:t>
            </w:r>
          </w:p>
        </w:tc>
        <w:tc>
          <w:tcPr>
            <w:tcW w:w="1417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1617" w:rsidRPr="00114CB5" w:rsidTr="00171F76">
        <w:trPr>
          <w:trHeight w:val="602"/>
        </w:trPr>
        <w:tc>
          <w:tcPr>
            <w:tcW w:w="706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521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1417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8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1617" w:rsidRPr="00114CB5" w:rsidTr="00171F76">
        <w:trPr>
          <w:trHeight w:val="319"/>
        </w:trPr>
        <w:tc>
          <w:tcPr>
            <w:tcW w:w="706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21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Садоводство.</w:t>
            </w:r>
          </w:p>
        </w:tc>
        <w:tc>
          <w:tcPr>
            <w:tcW w:w="1417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58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C11617" w:rsidRPr="00114CB5" w:rsidTr="00171F76">
        <w:trPr>
          <w:trHeight w:val="602"/>
        </w:trPr>
        <w:tc>
          <w:tcPr>
            <w:tcW w:w="706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521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Виды и строения  плодовых  деревьев.</w:t>
            </w:r>
          </w:p>
        </w:tc>
        <w:tc>
          <w:tcPr>
            <w:tcW w:w="1417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1617" w:rsidRPr="00114CB5" w:rsidTr="00171F76">
        <w:trPr>
          <w:trHeight w:val="602"/>
        </w:trPr>
        <w:tc>
          <w:tcPr>
            <w:tcW w:w="706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521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Зимний и ранний уход за плодовыми деревьями.</w:t>
            </w:r>
          </w:p>
        </w:tc>
        <w:tc>
          <w:tcPr>
            <w:tcW w:w="1417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8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11617" w:rsidRPr="00114CB5" w:rsidTr="00171F76">
        <w:trPr>
          <w:trHeight w:val="280"/>
        </w:trPr>
        <w:tc>
          <w:tcPr>
            <w:tcW w:w="706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521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Цветоводство</w:t>
            </w:r>
          </w:p>
        </w:tc>
        <w:tc>
          <w:tcPr>
            <w:tcW w:w="1417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58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C11617" w:rsidRPr="00114CB5" w:rsidTr="00171F76">
        <w:trPr>
          <w:trHeight w:val="602"/>
        </w:trPr>
        <w:tc>
          <w:tcPr>
            <w:tcW w:w="706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521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Уход за многолетними  цветковыми растениями.</w:t>
            </w:r>
          </w:p>
        </w:tc>
        <w:tc>
          <w:tcPr>
            <w:tcW w:w="1417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8" w:type="dxa"/>
          </w:tcPr>
          <w:p w:rsidR="00C11617" w:rsidRPr="00114CB5" w:rsidRDefault="00C11617" w:rsidP="00171F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1617" w:rsidRPr="00114CB5" w:rsidTr="00171F76">
        <w:trPr>
          <w:trHeight w:val="602"/>
        </w:trPr>
        <w:tc>
          <w:tcPr>
            <w:tcW w:w="706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52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Уход за многолетними и однолетними растениями.</w:t>
            </w:r>
          </w:p>
        </w:tc>
        <w:tc>
          <w:tcPr>
            <w:tcW w:w="1417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1617" w:rsidRPr="00114CB5" w:rsidTr="00171F76">
        <w:trPr>
          <w:trHeight w:val="294"/>
        </w:trPr>
        <w:tc>
          <w:tcPr>
            <w:tcW w:w="706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52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Животноводство</w:t>
            </w:r>
          </w:p>
        </w:tc>
        <w:tc>
          <w:tcPr>
            <w:tcW w:w="1417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5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C11617" w:rsidRPr="00114CB5" w:rsidTr="00171F76">
        <w:trPr>
          <w:trHeight w:val="283"/>
        </w:trPr>
        <w:tc>
          <w:tcPr>
            <w:tcW w:w="706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52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Кролики.</w:t>
            </w:r>
          </w:p>
        </w:tc>
        <w:tc>
          <w:tcPr>
            <w:tcW w:w="1417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1617" w:rsidRPr="00114CB5" w:rsidTr="00171F76">
        <w:trPr>
          <w:trHeight w:val="602"/>
        </w:trPr>
        <w:tc>
          <w:tcPr>
            <w:tcW w:w="706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52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Заготовка веточного корма для кроликов.</w:t>
            </w:r>
          </w:p>
        </w:tc>
        <w:tc>
          <w:tcPr>
            <w:tcW w:w="1417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1617" w:rsidRPr="00114CB5" w:rsidTr="00171F76">
        <w:trPr>
          <w:trHeight w:val="602"/>
        </w:trPr>
        <w:tc>
          <w:tcPr>
            <w:tcW w:w="706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52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Содержание кроликов зимой.</w:t>
            </w:r>
          </w:p>
        </w:tc>
        <w:tc>
          <w:tcPr>
            <w:tcW w:w="1417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1617" w:rsidRPr="00114CB5" w:rsidTr="00171F76">
        <w:trPr>
          <w:trHeight w:val="602"/>
        </w:trPr>
        <w:tc>
          <w:tcPr>
            <w:tcW w:w="706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52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Ручной инвентарь для ухода за кроликами.</w:t>
            </w:r>
          </w:p>
        </w:tc>
        <w:tc>
          <w:tcPr>
            <w:tcW w:w="1417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1617" w:rsidRPr="00114CB5" w:rsidTr="00171F76">
        <w:trPr>
          <w:trHeight w:val="271"/>
        </w:trPr>
        <w:tc>
          <w:tcPr>
            <w:tcW w:w="706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252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Уход за кроликами.</w:t>
            </w:r>
          </w:p>
        </w:tc>
        <w:tc>
          <w:tcPr>
            <w:tcW w:w="1417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1617" w:rsidRPr="00114CB5" w:rsidTr="00171F76">
        <w:trPr>
          <w:trHeight w:val="602"/>
        </w:trPr>
        <w:tc>
          <w:tcPr>
            <w:tcW w:w="706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252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1417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1617" w:rsidRPr="00114CB5" w:rsidTr="00171F76">
        <w:trPr>
          <w:trHeight w:val="228"/>
        </w:trPr>
        <w:tc>
          <w:tcPr>
            <w:tcW w:w="706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252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Корма для кроликов.</w:t>
            </w:r>
          </w:p>
        </w:tc>
        <w:tc>
          <w:tcPr>
            <w:tcW w:w="1417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1617" w:rsidRPr="00114CB5" w:rsidTr="00171F76">
        <w:trPr>
          <w:trHeight w:val="501"/>
        </w:trPr>
        <w:tc>
          <w:tcPr>
            <w:tcW w:w="706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252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Кормление кроликов.</w:t>
            </w:r>
          </w:p>
        </w:tc>
        <w:tc>
          <w:tcPr>
            <w:tcW w:w="1417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1617" w:rsidRPr="00114CB5" w:rsidTr="00171F76">
        <w:trPr>
          <w:trHeight w:val="602"/>
        </w:trPr>
        <w:tc>
          <w:tcPr>
            <w:tcW w:w="706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252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Простейший ремонт ручного инвентаря</w:t>
            </w:r>
          </w:p>
        </w:tc>
        <w:tc>
          <w:tcPr>
            <w:tcW w:w="1417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1617" w:rsidRPr="00114CB5" w:rsidTr="00171F76">
        <w:trPr>
          <w:trHeight w:val="602"/>
        </w:trPr>
        <w:tc>
          <w:tcPr>
            <w:tcW w:w="706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252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1417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1617" w:rsidRPr="00114CB5" w:rsidTr="00171F76">
        <w:trPr>
          <w:trHeight w:val="602"/>
        </w:trPr>
        <w:tc>
          <w:tcPr>
            <w:tcW w:w="706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252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Дневник кормления кроликов. Самостоятельная работа</w:t>
            </w:r>
          </w:p>
        </w:tc>
        <w:tc>
          <w:tcPr>
            <w:tcW w:w="1417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1617" w:rsidRPr="00114CB5" w:rsidTr="00171F76">
        <w:trPr>
          <w:trHeight w:val="283"/>
        </w:trPr>
        <w:tc>
          <w:tcPr>
            <w:tcW w:w="706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2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Полеводство.</w:t>
            </w:r>
          </w:p>
        </w:tc>
        <w:tc>
          <w:tcPr>
            <w:tcW w:w="1417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05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C11617" w:rsidRPr="00114CB5" w:rsidTr="00171F76">
        <w:trPr>
          <w:trHeight w:val="283"/>
        </w:trPr>
        <w:tc>
          <w:tcPr>
            <w:tcW w:w="706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52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 xml:space="preserve">Уборка урожая </w:t>
            </w:r>
            <w:proofErr w:type="spellStart"/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веничного</w:t>
            </w:r>
            <w:proofErr w:type="spellEnd"/>
            <w:r w:rsidRPr="00114CB5">
              <w:rPr>
                <w:rFonts w:ascii="Times New Roman" w:hAnsi="Times New Roman" w:cs="Times New Roman"/>
                <w:sz w:val="28"/>
                <w:szCs w:val="28"/>
              </w:rPr>
              <w:t xml:space="preserve"> сорго</w:t>
            </w:r>
          </w:p>
        </w:tc>
        <w:tc>
          <w:tcPr>
            <w:tcW w:w="1417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11617" w:rsidRPr="00114CB5" w:rsidTr="00171F76">
        <w:trPr>
          <w:trHeight w:val="283"/>
        </w:trPr>
        <w:tc>
          <w:tcPr>
            <w:tcW w:w="706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52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Уборка после урожайных остатков.</w:t>
            </w:r>
          </w:p>
        </w:tc>
        <w:tc>
          <w:tcPr>
            <w:tcW w:w="1417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1617" w:rsidRPr="00114CB5" w:rsidTr="00171F76">
        <w:trPr>
          <w:trHeight w:val="602"/>
        </w:trPr>
        <w:tc>
          <w:tcPr>
            <w:tcW w:w="706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52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 xml:space="preserve">Посев </w:t>
            </w:r>
            <w:proofErr w:type="spellStart"/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веничного</w:t>
            </w:r>
            <w:proofErr w:type="spellEnd"/>
            <w:r w:rsidRPr="00114CB5">
              <w:rPr>
                <w:rFonts w:ascii="Times New Roman" w:hAnsi="Times New Roman" w:cs="Times New Roman"/>
                <w:sz w:val="28"/>
                <w:szCs w:val="28"/>
              </w:rPr>
              <w:t xml:space="preserve"> сорго и уход за всходами.</w:t>
            </w:r>
          </w:p>
        </w:tc>
        <w:tc>
          <w:tcPr>
            <w:tcW w:w="1417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1617" w:rsidRPr="00114CB5" w:rsidTr="00171F76">
        <w:trPr>
          <w:trHeight w:val="602"/>
        </w:trPr>
        <w:tc>
          <w:tcPr>
            <w:tcW w:w="706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252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1417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1617" w:rsidRPr="00114CB5" w:rsidTr="00171F76">
        <w:trPr>
          <w:trHeight w:val="252"/>
        </w:trPr>
        <w:tc>
          <w:tcPr>
            <w:tcW w:w="706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1701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116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2058" w:type="dxa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</w:tr>
    </w:tbl>
    <w:p w:rsidR="00C11617" w:rsidRPr="00114CB5" w:rsidRDefault="00C11617" w:rsidP="00C1161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11617" w:rsidRDefault="00C11617" w:rsidP="00C116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17" w:rsidRDefault="00C11617" w:rsidP="00C116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17" w:rsidRPr="00114CB5" w:rsidRDefault="00C11617" w:rsidP="00C11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CB5">
        <w:rPr>
          <w:rFonts w:ascii="Times New Roman" w:hAnsi="Times New Roman" w:cs="Times New Roman"/>
          <w:b/>
          <w:sz w:val="28"/>
          <w:szCs w:val="28"/>
        </w:rPr>
        <w:lastRenderedPageBreak/>
        <w:t>Сельскохозяйственный труд</w:t>
      </w:r>
    </w:p>
    <w:p w:rsidR="00C11617" w:rsidRPr="00114CB5" w:rsidRDefault="00C11617" w:rsidP="00C11617">
      <w:pPr>
        <w:pStyle w:val="a6"/>
        <w:shd w:val="clear" w:color="auto" w:fill="FFFFFF"/>
        <w:spacing w:line="336" w:lineRule="auto"/>
        <w:jc w:val="center"/>
        <w:rPr>
          <w:color w:val="0D0D0D" w:themeColor="text1" w:themeTint="F2"/>
          <w:sz w:val="28"/>
          <w:szCs w:val="28"/>
        </w:rPr>
      </w:pPr>
      <w:r w:rsidRPr="00114CB5">
        <w:rPr>
          <w:rStyle w:val="a7"/>
          <w:color w:val="0D0D0D" w:themeColor="text1" w:themeTint="F2"/>
          <w:sz w:val="28"/>
          <w:szCs w:val="28"/>
        </w:rPr>
        <w:t>5 КЛАСС (204 ч.)</w:t>
      </w:r>
    </w:p>
    <w:p w:rsidR="00C11617" w:rsidRPr="00114CB5" w:rsidRDefault="00C11617" w:rsidP="00C11617">
      <w:pPr>
        <w:pStyle w:val="a6"/>
        <w:shd w:val="clear" w:color="auto" w:fill="FFFFFF"/>
        <w:spacing w:line="336" w:lineRule="auto"/>
        <w:ind w:left="10"/>
        <w:jc w:val="both"/>
        <w:rPr>
          <w:b/>
          <w:i/>
          <w:color w:val="0D0D0D" w:themeColor="text1" w:themeTint="F2"/>
          <w:sz w:val="28"/>
          <w:szCs w:val="28"/>
          <w:u w:val="single"/>
        </w:rPr>
      </w:pPr>
      <w:r w:rsidRPr="00114CB5">
        <w:rPr>
          <w:rStyle w:val="a8"/>
          <w:b/>
          <w:i w:val="0"/>
          <w:color w:val="0D0D0D" w:themeColor="text1" w:themeTint="F2"/>
          <w:sz w:val="28"/>
          <w:szCs w:val="28"/>
          <w:u w:val="single"/>
        </w:rPr>
        <w:t>Вводное занятие (2ч)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Значение сельскохозяйственного труда в жизни людей. Виды работ, продукция и оплата труда в ближайших коллективных и фер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мерских хозяйствах. Использование сельхозпродукции. Подсобное сельское хозяйство школы. Виды производимой в нем продукц</w:t>
      </w:r>
      <w:proofErr w:type="gram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ии и ее</w:t>
      </w:r>
      <w:proofErr w:type="gram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использование.</w:t>
      </w:r>
    </w:p>
    <w:p w:rsidR="00C11617" w:rsidRPr="00114CB5" w:rsidRDefault="00C11617" w:rsidP="00C11617">
      <w:pPr>
        <w:pStyle w:val="a6"/>
        <w:shd w:val="clear" w:color="auto" w:fill="FFFFFF"/>
        <w:spacing w:line="336" w:lineRule="auto"/>
        <w:ind w:left="10"/>
        <w:jc w:val="both"/>
        <w:rPr>
          <w:color w:val="0D0D0D" w:themeColor="text1" w:themeTint="F2"/>
          <w:sz w:val="28"/>
          <w:szCs w:val="28"/>
          <w:u w:val="single"/>
        </w:rPr>
      </w:pPr>
      <w:r w:rsidRPr="00114CB5">
        <w:rPr>
          <w:rStyle w:val="a7"/>
          <w:color w:val="0D0D0D" w:themeColor="text1" w:themeTint="F2"/>
          <w:sz w:val="28"/>
          <w:szCs w:val="28"/>
          <w:u w:val="single"/>
        </w:rPr>
        <w:t>Участие в сборе урожая овощей и картофеля (8ч.)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</w:rPr>
        <w:t>Объект работы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Овощи.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</w:rPr>
        <w:t>Теоретические сведения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Цель заготовки овощей и картофеля. Значение своевременной уборки овощей и картофеля. Правила убор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ки овощей и картофеля. Правила безопасности при работе сельхозинвентарем.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114CB5">
        <w:rPr>
          <w:rStyle w:val="a7"/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</w:rPr>
        <w:t>Умение</w:t>
      </w:r>
      <w:proofErr w:type="gramStart"/>
      <w:r w:rsidRPr="00114CB5">
        <w:rPr>
          <w:rStyle w:val="a7"/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</w:rPr>
        <w:t>.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proofErr w:type="gram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борка</w:t>
      </w:r>
      <w:proofErr w:type="spell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сортировка овощей.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>Практические работы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Сортировка выкопанных корнеплодов свеклы и моркови, укладка их в штабель для дальнейшей обрезки ботвы, Сортировка выкопанных клубней картофеля.</w:t>
      </w:r>
    </w:p>
    <w:p w:rsidR="00C11617" w:rsidRPr="00114CB5" w:rsidRDefault="00C11617" w:rsidP="00C11617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114C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Уборка </w:t>
      </w:r>
      <w:proofErr w:type="spellStart"/>
      <w:r w:rsidRPr="00114C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веничнрго</w:t>
      </w:r>
      <w:proofErr w:type="spellEnd"/>
      <w:r w:rsidRPr="00114C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сорго.(16ч)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Объект работы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: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веничное</w:t>
      </w:r>
      <w:proofErr w:type="spell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сорго.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Теоретическая часть: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Признаки созревания стеблей </w:t>
      </w:r>
      <w:proofErr w:type="spell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веничного</w:t>
      </w:r>
      <w:proofErr w:type="spell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сорго. Способы и сроки уборки венечного сорго. Классификация метёлок. Приёмы очистки стеблей от листьев. Технология обрушивания семян сорго. Правила подготовки закладки стеблей </w:t>
      </w:r>
      <w:proofErr w:type="spell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веничного</w:t>
      </w:r>
      <w:proofErr w:type="spell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сорго </w:t>
      </w:r>
      <w:proofErr w:type="gram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proofErr w:type="gram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просушивания. Правила </w:t>
      </w:r>
      <w:proofErr w:type="gram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т/б</w:t>
      </w:r>
      <w:proofErr w:type="gram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Умение: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Подготовка метёлок </w:t>
      </w:r>
      <w:proofErr w:type="spell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веничного</w:t>
      </w:r>
      <w:proofErr w:type="spell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сорго к изготовлению веника. 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Практическая работа: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Подготовка шаблона нужной длинны для срезки стеблей венечного сорго.</w:t>
      </w:r>
      <w:proofErr w:type="gram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Обрезка метёлок по шаблону. Очистка стеблей венечного сорго от листьев. Обрушивание семян </w:t>
      </w:r>
      <w:proofErr w:type="spell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веничного</w:t>
      </w:r>
      <w:proofErr w:type="spell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сорго с метёлок. Очистка поля от поросли </w:t>
      </w:r>
      <w:proofErr w:type="spell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веничья</w:t>
      </w:r>
      <w:proofErr w:type="spell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сорняков.  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Сортировка метёлок по сортам. Закладка стеблей </w:t>
      </w:r>
      <w:proofErr w:type="spell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веничья</w:t>
      </w:r>
      <w:proofErr w:type="spell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просушивание. </w:t>
      </w:r>
      <w:proofErr w:type="spell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Провеивание</w:t>
      </w:r>
      <w:proofErr w:type="spell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семян </w:t>
      </w:r>
      <w:proofErr w:type="spell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веничного</w:t>
      </w:r>
      <w:proofErr w:type="spell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сорго, просушка и закладка на хранение. Правила </w:t>
      </w:r>
      <w:proofErr w:type="gram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т/б</w:t>
      </w:r>
      <w:proofErr w:type="gram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11617" w:rsidRPr="00114CB5" w:rsidRDefault="00C11617" w:rsidP="00C11617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C11617" w:rsidRPr="00114CB5" w:rsidRDefault="00C11617" w:rsidP="00C11617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114C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Посев  </w:t>
      </w:r>
      <w:proofErr w:type="spellStart"/>
      <w:r w:rsidRPr="00114C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веничного</w:t>
      </w:r>
      <w:proofErr w:type="spellEnd"/>
      <w:r w:rsidRPr="00114C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сорго (12ч)   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Объект работы: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Веничное</w:t>
      </w:r>
      <w:proofErr w:type="spell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сорго.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114C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Теоретические сведения: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Способу подготовки почвы к посеву семян </w:t>
      </w:r>
      <w:proofErr w:type="spell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веничного</w:t>
      </w:r>
      <w:proofErr w:type="spell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сорго. Требования к готовой почве. Сроки и способы высева семян </w:t>
      </w:r>
      <w:proofErr w:type="spell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веничного</w:t>
      </w:r>
      <w:proofErr w:type="spell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сорго.  Приёмы обработки всходов сорго. Требования к расстановке сорго в ряду. Правила </w:t>
      </w:r>
      <w:proofErr w:type="gram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т/б</w:t>
      </w:r>
      <w:proofErr w:type="gram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114C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Умение: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Выращивание </w:t>
      </w:r>
      <w:proofErr w:type="spell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веничного</w:t>
      </w:r>
      <w:proofErr w:type="spell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сорго.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Практическая работа: Боронование почвы.  Разметка борозд с помощью шаблона и шпага. Нарезка борозд тяпкой. Посев семян, заделка их на необходимую глубину. Прополка междурядий после прорастания семян сорго. Прореживание всходов, расстановка в ряду сорго на необходимое расстояние. Прополка сорняков в ряду и между рядами. Рыхление. Правила </w:t>
      </w:r>
      <w:proofErr w:type="gram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т/б</w:t>
      </w:r>
      <w:proofErr w:type="gram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11617" w:rsidRPr="00114CB5" w:rsidRDefault="00C11617" w:rsidP="00C11617">
      <w:pPr>
        <w:pStyle w:val="a6"/>
        <w:shd w:val="clear" w:color="auto" w:fill="FFFFFF"/>
        <w:spacing w:line="336" w:lineRule="auto"/>
        <w:jc w:val="both"/>
        <w:rPr>
          <w:color w:val="0D0D0D" w:themeColor="text1" w:themeTint="F2"/>
          <w:sz w:val="28"/>
          <w:szCs w:val="28"/>
          <w:u w:val="single"/>
        </w:rPr>
      </w:pPr>
      <w:r w:rsidRPr="00114CB5">
        <w:rPr>
          <w:rStyle w:val="a7"/>
          <w:color w:val="0D0D0D" w:themeColor="text1" w:themeTint="F2"/>
          <w:sz w:val="28"/>
          <w:szCs w:val="28"/>
          <w:u w:val="single"/>
        </w:rPr>
        <w:t xml:space="preserve">Уборка </w:t>
      </w:r>
      <w:proofErr w:type="spellStart"/>
      <w:r w:rsidRPr="00114CB5">
        <w:rPr>
          <w:rStyle w:val="a7"/>
          <w:color w:val="0D0D0D" w:themeColor="text1" w:themeTint="F2"/>
          <w:sz w:val="28"/>
          <w:szCs w:val="28"/>
          <w:u w:val="single"/>
        </w:rPr>
        <w:t>послеурожайных</w:t>
      </w:r>
      <w:proofErr w:type="spellEnd"/>
      <w:r w:rsidRPr="00114CB5">
        <w:rPr>
          <w:rStyle w:val="a7"/>
          <w:color w:val="0D0D0D" w:themeColor="text1" w:themeTint="F2"/>
          <w:sz w:val="28"/>
          <w:szCs w:val="28"/>
          <w:u w:val="single"/>
        </w:rPr>
        <w:t xml:space="preserve"> остатков(8ч.)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</w:rPr>
        <w:t xml:space="preserve">Объект </w:t>
      </w:r>
      <w:proofErr w:type="spellStart"/>
      <w:r w:rsidRPr="00114CB5">
        <w:rPr>
          <w:rStyle w:val="a7"/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</w:rPr>
        <w:t>работы</w:t>
      </w:r>
      <w:proofErr w:type="gramStart"/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proofErr w:type="gram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вощи</w:t>
      </w:r>
      <w:proofErr w:type="spell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</w:rPr>
        <w:t xml:space="preserve">Теоретические </w:t>
      </w:r>
      <w:proofErr w:type="spellStart"/>
      <w:r w:rsidRPr="00114CB5">
        <w:rPr>
          <w:rStyle w:val="a7"/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</w:rPr>
        <w:t>сведения</w:t>
      </w:r>
      <w:proofErr w:type="gramStart"/>
      <w:r w:rsidRPr="00114CB5">
        <w:rPr>
          <w:rStyle w:val="a7"/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</w:rPr>
        <w:t>.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</w:t>
      </w:r>
      <w:proofErr w:type="gram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ель</w:t>
      </w:r>
      <w:proofErr w:type="spell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уборки ботвы картофеля, поми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 xml:space="preserve">доров, остатков кочерыг капусты и других </w:t>
      </w:r>
      <w:proofErr w:type="spell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послеурожайных</w:t>
      </w:r>
      <w:proofErr w:type="spell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остат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ков с поля. Грабли: назначение, устройство, рабочая поза, техника безопасности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114CB5">
        <w:rPr>
          <w:rStyle w:val="a7"/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</w:rPr>
        <w:t>Умение</w:t>
      </w:r>
      <w:proofErr w:type="gramStart"/>
      <w:r w:rsidRPr="00114CB5">
        <w:rPr>
          <w:rStyle w:val="a7"/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</w:rPr>
        <w:t>.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proofErr w:type="gram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абота</w:t>
      </w:r>
      <w:proofErr w:type="spell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граблями.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</w:rPr>
        <w:t xml:space="preserve">Практические </w:t>
      </w:r>
      <w:proofErr w:type="spellStart"/>
      <w:r w:rsidRPr="00114CB5">
        <w:rPr>
          <w:rStyle w:val="a7"/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</w:rPr>
        <w:t>работы</w:t>
      </w:r>
      <w:proofErr w:type="gramStart"/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proofErr w:type="gram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бор</w:t>
      </w:r>
      <w:proofErr w:type="spell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ботвы картофеля и помидор граб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лями. Вынос ботвы на край поля. Выдергивание кочерыг капусты из земли и складывание их на краю поля.</w:t>
      </w:r>
    </w:p>
    <w:p w:rsidR="00C11617" w:rsidRPr="00114CB5" w:rsidRDefault="00C11617" w:rsidP="00C11617">
      <w:pPr>
        <w:pStyle w:val="a6"/>
        <w:shd w:val="clear" w:color="auto" w:fill="FFFFFF"/>
        <w:spacing w:line="336" w:lineRule="auto"/>
        <w:ind w:left="10"/>
        <w:jc w:val="both"/>
        <w:rPr>
          <w:color w:val="0D0D0D" w:themeColor="text1" w:themeTint="F2"/>
          <w:sz w:val="28"/>
          <w:szCs w:val="28"/>
          <w:u w:val="single"/>
        </w:rPr>
      </w:pPr>
      <w:r w:rsidRPr="00114CB5">
        <w:rPr>
          <w:rStyle w:val="a7"/>
          <w:color w:val="0D0D0D" w:themeColor="text1" w:themeTint="F2"/>
          <w:sz w:val="28"/>
          <w:szCs w:val="28"/>
          <w:u w:val="single"/>
        </w:rPr>
        <w:t>Заготовка веточного корма для кроликов(2ч)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</w:rPr>
        <w:t>Объект работы</w:t>
      </w: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Кролики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i/>
          <w:color w:val="0D0D0D" w:themeColor="text1" w:themeTint="F2"/>
          <w:sz w:val="28"/>
          <w:szCs w:val="28"/>
          <w:u w:val="single"/>
        </w:rPr>
        <w:t>Теоретические сведения</w:t>
      </w: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Виды деревьев и кустарников, ветки которых могут служить кормом для кроликов. Выбор места для за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готовки веток.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Практические работы.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Обломка веток, связывание их в пучки и веники. Укладка веток в хранилище.</w:t>
      </w:r>
    </w:p>
    <w:p w:rsidR="00C11617" w:rsidRPr="00114CB5" w:rsidRDefault="00C11617" w:rsidP="00C11617">
      <w:pPr>
        <w:pStyle w:val="a6"/>
        <w:shd w:val="clear" w:color="auto" w:fill="FFFFFF"/>
        <w:spacing w:line="336" w:lineRule="auto"/>
        <w:ind w:left="10"/>
        <w:jc w:val="both"/>
        <w:rPr>
          <w:color w:val="0D0D0D" w:themeColor="text1" w:themeTint="F2"/>
          <w:sz w:val="28"/>
          <w:szCs w:val="28"/>
          <w:u w:val="single"/>
        </w:rPr>
      </w:pPr>
      <w:r w:rsidRPr="00114CB5">
        <w:rPr>
          <w:rStyle w:val="a7"/>
          <w:color w:val="0D0D0D" w:themeColor="text1" w:themeTint="F2"/>
          <w:sz w:val="28"/>
          <w:szCs w:val="28"/>
          <w:u w:val="single"/>
        </w:rPr>
        <w:t>Практическое повторение(6ч)</w:t>
      </w:r>
    </w:p>
    <w:p w:rsidR="00C11617" w:rsidRPr="00114CB5" w:rsidRDefault="00C11617" w:rsidP="00C11617">
      <w:pPr>
        <w:pStyle w:val="a6"/>
        <w:shd w:val="clear" w:color="auto" w:fill="FFFFFF"/>
        <w:spacing w:line="336" w:lineRule="auto"/>
        <w:ind w:left="10"/>
        <w:jc w:val="both"/>
        <w:rPr>
          <w:color w:val="0D0D0D" w:themeColor="text1" w:themeTint="F2"/>
          <w:sz w:val="28"/>
          <w:szCs w:val="28"/>
        </w:rPr>
      </w:pPr>
      <w:r w:rsidRPr="00114CB5">
        <w:rPr>
          <w:rStyle w:val="a7"/>
          <w:color w:val="0D0D0D" w:themeColor="text1" w:themeTint="F2"/>
          <w:sz w:val="28"/>
          <w:szCs w:val="28"/>
          <w:u w:val="single"/>
        </w:rPr>
        <w:t xml:space="preserve">Виды работ. </w:t>
      </w:r>
      <w:r w:rsidRPr="00114CB5">
        <w:rPr>
          <w:color w:val="0D0D0D" w:themeColor="text1" w:themeTint="F2"/>
          <w:sz w:val="28"/>
          <w:szCs w:val="28"/>
        </w:rPr>
        <w:t>Сбор оставшихся в почве клубней картофеля пос</w:t>
      </w:r>
      <w:r w:rsidRPr="00114CB5">
        <w:rPr>
          <w:color w:val="0D0D0D" w:themeColor="text1" w:themeTint="F2"/>
          <w:sz w:val="28"/>
          <w:szCs w:val="28"/>
        </w:rPr>
        <w:softHyphen/>
        <w:t>ле боронования убранного картофельного поля.</w:t>
      </w:r>
    </w:p>
    <w:p w:rsidR="00C11617" w:rsidRPr="00114CB5" w:rsidRDefault="00C11617" w:rsidP="00C11617">
      <w:pPr>
        <w:pStyle w:val="a6"/>
        <w:shd w:val="clear" w:color="auto" w:fill="FFFFFF"/>
        <w:spacing w:line="336" w:lineRule="auto"/>
        <w:ind w:left="10"/>
        <w:jc w:val="both"/>
        <w:rPr>
          <w:color w:val="0D0D0D" w:themeColor="text1" w:themeTint="F2"/>
          <w:sz w:val="28"/>
          <w:szCs w:val="28"/>
          <w:u w:val="single"/>
        </w:rPr>
      </w:pPr>
      <w:r w:rsidRPr="00114CB5">
        <w:rPr>
          <w:rStyle w:val="a7"/>
          <w:color w:val="0D0D0D" w:themeColor="text1" w:themeTint="F2"/>
          <w:sz w:val="28"/>
          <w:szCs w:val="28"/>
          <w:u w:val="single"/>
        </w:rPr>
        <w:t>Кролики(2ч)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Объект работы</w:t>
      </w: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Кролики.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Теоретические сведения.</w:t>
      </w: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Кролики — домашние животные. Раз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ведение кроликов в домашних и школьных условиях. Продукция кролиководства и ее значение. Породы кроликов, разводимых в местных условиях.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Наглядное пособие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Изображения кроликов разных пород.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Экскурсия.</w:t>
      </w: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Кролиководческая ферма.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Умение</w:t>
      </w:r>
      <w:proofErr w:type="gramStart"/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proofErr w:type="gram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аспознавание</w:t>
      </w:r>
      <w:proofErr w:type="spell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пород кроликов.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Упражнения</w:t>
      </w:r>
      <w:proofErr w:type="gramStart"/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proofErr w:type="gram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пределение</w:t>
      </w:r>
      <w:proofErr w:type="spell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пород кроликов.</w:t>
      </w:r>
    </w:p>
    <w:p w:rsidR="00C11617" w:rsidRPr="00114CB5" w:rsidRDefault="00C11617" w:rsidP="00C11617">
      <w:pPr>
        <w:pStyle w:val="a6"/>
        <w:shd w:val="clear" w:color="auto" w:fill="FFFFFF"/>
        <w:spacing w:line="336" w:lineRule="auto"/>
        <w:ind w:left="10"/>
        <w:jc w:val="both"/>
        <w:rPr>
          <w:color w:val="0D0D0D" w:themeColor="text1" w:themeTint="F2"/>
          <w:sz w:val="28"/>
          <w:szCs w:val="28"/>
          <w:u w:val="single"/>
        </w:rPr>
      </w:pPr>
      <w:r w:rsidRPr="00114CB5">
        <w:rPr>
          <w:rStyle w:val="a7"/>
          <w:color w:val="0D0D0D" w:themeColor="text1" w:themeTint="F2"/>
          <w:sz w:val="28"/>
          <w:szCs w:val="28"/>
          <w:u w:val="single"/>
        </w:rPr>
        <w:t>Содержание кроликов зимой(2ч)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Объект работы.</w:t>
      </w: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Кролики.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Теоретические сведения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Устройство крольчатника в домаш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них и школьных условиях. Клетки для кроликов: устройство, рас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 xml:space="preserve">положение в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крольчатнике. Клетки для самцов, самок и молодняка. 11идсобное помещение для хранения корма. Подготовки корма к потреблению.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Практические работы</w:t>
      </w: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Проверка остекления окон, уплотнения дверей, мелкий ремонт помещения. Заготовка лозы и веток </w:t>
      </w:r>
      <w:proofErr w:type="gram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proofErr w:type="gram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метла</w:t>
      </w:r>
      <w:proofErr w:type="gram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веники для ухода за кроликами.</w:t>
      </w:r>
    </w:p>
    <w:p w:rsidR="00C11617" w:rsidRPr="00114CB5" w:rsidRDefault="00C11617" w:rsidP="00C11617">
      <w:pPr>
        <w:pStyle w:val="a6"/>
        <w:shd w:val="clear" w:color="auto" w:fill="FFFFFF"/>
        <w:spacing w:line="336" w:lineRule="auto"/>
        <w:ind w:left="10"/>
        <w:jc w:val="both"/>
        <w:rPr>
          <w:color w:val="0D0D0D" w:themeColor="text1" w:themeTint="F2"/>
          <w:sz w:val="28"/>
          <w:szCs w:val="28"/>
          <w:u w:val="single"/>
        </w:rPr>
      </w:pPr>
      <w:r w:rsidRPr="00114CB5">
        <w:rPr>
          <w:rStyle w:val="a7"/>
          <w:color w:val="0D0D0D" w:themeColor="text1" w:themeTint="F2"/>
          <w:sz w:val="28"/>
          <w:szCs w:val="28"/>
          <w:u w:val="single"/>
        </w:rPr>
        <w:t>Ручной инвентарь для ухода за кроликами(2ч)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Объект работы.</w:t>
      </w: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Кролики.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Теоретические сведения.</w:t>
      </w: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Ручной инвентарь для ухода за кроликами: виды (скребки, </w:t>
      </w:r>
      <w:proofErr w:type="spell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мотыжки</w:t>
      </w:r>
      <w:proofErr w:type="spell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коротких ручках, совки, лопаты, метла и веники), назначение, приемы работы. Ведро или тачка для выноса или вывоза навоза.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Практические работы</w:t>
      </w: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Изготовление метел и веников из веток </w:t>
      </w:r>
      <w:proofErr w:type="gram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proofErr w:type="gram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лозы для ухода за кроликами.</w:t>
      </w:r>
    </w:p>
    <w:p w:rsidR="00C11617" w:rsidRPr="00114CB5" w:rsidRDefault="00C11617" w:rsidP="00C11617">
      <w:pPr>
        <w:pStyle w:val="a6"/>
        <w:shd w:val="clear" w:color="auto" w:fill="FFFFFF"/>
        <w:spacing w:line="336" w:lineRule="auto"/>
        <w:ind w:left="10"/>
        <w:jc w:val="both"/>
        <w:rPr>
          <w:color w:val="0D0D0D" w:themeColor="text1" w:themeTint="F2"/>
          <w:sz w:val="28"/>
          <w:szCs w:val="28"/>
          <w:u w:val="single"/>
        </w:rPr>
      </w:pPr>
      <w:r w:rsidRPr="00114CB5">
        <w:rPr>
          <w:rStyle w:val="a7"/>
          <w:color w:val="0D0D0D" w:themeColor="text1" w:themeTint="F2"/>
          <w:sz w:val="28"/>
          <w:szCs w:val="28"/>
          <w:u w:val="single"/>
        </w:rPr>
        <w:t>Уход за кроликами(2ч)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Объект работы</w:t>
      </w: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Кролики.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Теоретические сведения</w:t>
      </w: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Особенности ухода за кроликами во время зимнего содержания. Необходимость поддержания чистоты в крольчатнике и клетках. Недопустимость сквозняков в крольчат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 xml:space="preserve">нике. Уход за взрослыми кроликами и молодняком </w:t>
      </w:r>
      <w:proofErr w:type="gram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разного</w:t>
      </w:r>
      <w:proofErr w:type="gram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возрас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ти. Правила поведения школьников в крольчатнике.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Умение</w:t>
      </w: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Уход за кроликами.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Практические работы.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Удаление навоза с поддонов. Чистка кле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ток от остатков корма. Чистка кормушек и поилок, смена воды. Уборка всего помещения. Удаление навоза и остатков корма из крольчатника.</w:t>
      </w:r>
    </w:p>
    <w:p w:rsidR="00C11617" w:rsidRPr="00114CB5" w:rsidRDefault="00C11617" w:rsidP="00C11617">
      <w:pPr>
        <w:pStyle w:val="a6"/>
        <w:shd w:val="clear" w:color="auto" w:fill="FFFFFF"/>
        <w:spacing w:line="336" w:lineRule="auto"/>
        <w:ind w:left="10"/>
        <w:jc w:val="both"/>
        <w:rPr>
          <w:color w:val="0D0D0D" w:themeColor="text1" w:themeTint="F2"/>
          <w:sz w:val="28"/>
          <w:szCs w:val="28"/>
          <w:u w:val="single"/>
        </w:rPr>
      </w:pPr>
      <w:r w:rsidRPr="00114CB5">
        <w:rPr>
          <w:rStyle w:val="a7"/>
          <w:color w:val="0D0D0D" w:themeColor="text1" w:themeTint="F2"/>
          <w:sz w:val="28"/>
          <w:szCs w:val="28"/>
          <w:u w:val="single"/>
        </w:rPr>
        <w:t>Практическое повторение(2ч)</w:t>
      </w:r>
    </w:p>
    <w:p w:rsidR="00C11617" w:rsidRPr="00114CB5" w:rsidRDefault="00C11617" w:rsidP="00C11617">
      <w:pPr>
        <w:pStyle w:val="a6"/>
        <w:shd w:val="clear" w:color="auto" w:fill="FFFFFF"/>
        <w:spacing w:line="336" w:lineRule="auto"/>
        <w:ind w:left="10"/>
        <w:jc w:val="both"/>
        <w:rPr>
          <w:color w:val="0D0D0D" w:themeColor="text1" w:themeTint="F2"/>
          <w:sz w:val="28"/>
          <w:szCs w:val="28"/>
        </w:rPr>
      </w:pPr>
      <w:r w:rsidRPr="00114CB5">
        <w:rPr>
          <w:rStyle w:val="a7"/>
          <w:color w:val="0D0D0D" w:themeColor="text1" w:themeTint="F2"/>
          <w:sz w:val="28"/>
          <w:szCs w:val="28"/>
          <w:u w:val="single"/>
        </w:rPr>
        <w:t xml:space="preserve">Виды работы. </w:t>
      </w:r>
      <w:r w:rsidRPr="00114CB5">
        <w:rPr>
          <w:color w:val="0D0D0D" w:themeColor="text1" w:themeTint="F2"/>
          <w:sz w:val="28"/>
          <w:szCs w:val="28"/>
        </w:rPr>
        <w:t>Простейший ремонт ручного инвентаря. Чистка клеток и кормушек. Чистка поилок. Чистка поддонов. Уборка кроль</w:t>
      </w:r>
      <w:r w:rsidRPr="00114CB5">
        <w:rPr>
          <w:color w:val="0D0D0D" w:themeColor="text1" w:themeTint="F2"/>
          <w:sz w:val="28"/>
          <w:szCs w:val="28"/>
        </w:rPr>
        <w:softHyphen/>
        <w:t>чатника.</w:t>
      </w:r>
    </w:p>
    <w:p w:rsidR="00C11617" w:rsidRPr="00114CB5" w:rsidRDefault="00C11617" w:rsidP="00C11617">
      <w:pPr>
        <w:pStyle w:val="a6"/>
        <w:shd w:val="clear" w:color="auto" w:fill="FFFFFF"/>
        <w:spacing w:line="336" w:lineRule="auto"/>
        <w:ind w:left="10"/>
        <w:jc w:val="both"/>
        <w:rPr>
          <w:color w:val="0D0D0D" w:themeColor="text1" w:themeTint="F2"/>
          <w:sz w:val="28"/>
          <w:szCs w:val="28"/>
          <w:u w:val="single"/>
        </w:rPr>
      </w:pPr>
      <w:r w:rsidRPr="00114CB5">
        <w:rPr>
          <w:rStyle w:val="a7"/>
          <w:color w:val="0D0D0D" w:themeColor="text1" w:themeTint="F2"/>
          <w:sz w:val="28"/>
          <w:szCs w:val="28"/>
          <w:u w:val="single"/>
        </w:rPr>
        <w:t>Самостоятельная работа</w:t>
      </w:r>
    </w:p>
    <w:p w:rsidR="00C11617" w:rsidRPr="00114CB5" w:rsidRDefault="00C11617" w:rsidP="00C11617">
      <w:pPr>
        <w:pStyle w:val="a6"/>
        <w:shd w:val="clear" w:color="auto" w:fill="FFFFFF"/>
        <w:spacing w:line="336" w:lineRule="auto"/>
        <w:ind w:left="10"/>
        <w:jc w:val="both"/>
        <w:rPr>
          <w:color w:val="0D0D0D" w:themeColor="text1" w:themeTint="F2"/>
          <w:sz w:val="28"/>
          <w:szCs w:val="28"/>
        </w:rPr>
      </w:pPr>
      <w:r w:rsidRPr="00114CB5">
        <w:rPr>
          <w:color w:val="0D0D0D" w:themeColor="text1" w:themeTint="F2"/>
          <w:sz w:val="28"/>
          <w:szCs w:val="28"/>
        </w:rPr>
        <w:t>Уборка клеток и крольчатника.</w:t>
      </w:r>
    </w:p>
    <w:p w:rsidR="00C11617" w:rsidRPr="00114CB5" w:rsidRDefault="00C11617" w:rsidP="00C11617">
      <w:pPr>
        <w:pStyle w:val="a6"/>
        <w:shd w:val="clear" w:color="auto" w:fill="FFFFFF"/>
        <w:spacing w:line="336" w:lineRule="auto"/>
        <w:ind w:left="10"/>
        <w:jc w:val="both"/>
        <w:rPr>
          <w:color w:val="0D0D0D" w:themeColor="text1" w:themeTint="F2"/>
          <w:sz w:val="28"/>
          <w:szCs w:val="28"/>
          <w:u w:val="single"/>
        </w:rPr>
      </w:pPr>
      <w:r w:rsidRPr="00114CB5">
        <w:rPr>
          <w:rStyle w:val="a8"/>
          <w:b/>
          <w:bCs/>
          <w:color w:val="0D0D0D" w:themeColor="text1" w:themeTint="F2"/>
          <w:sz w:val="28"/>
          <w:szCs w:val="28"/>
          <w:u w:val="single"/>
        </w:rPr>
        <w:t xml:space="preserve"> </w:t>
      </w:r>
      <w:r w:rsidRPr="00114CB5">
        <w:rPr>
          <w:rStyle w:val="a7"/>
          <w:color w:val="0D0D0D" w:themeColor="text1" w:themeTint="F2"/>
          <w:sz w:val="28"/>
          <w:szCs w:val="28"/>
          <w:u w:val="single"/>
        </w:rPr>
        <w:t>Корма для кроликов(2ч)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Объект работы.</w:t>
      </w: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Кролики.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Теоретические сведения.</w:t>
      </w: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Корма для кроликов: виды (сено, ве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точный корм, зерно, морковь, кормовая свекла, картофель, кабачки и тыквы), качество, подготовка, повышение питательности в про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цессе подготовки к скармливанию, хранение.</w:t>
      </w:r>
      <w:proofErr w:type="gramEnd"/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Умение.</w:t>
      </w: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Распознавание зерновых кормов для кроликов.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Упражнения.</w:t>
      </w: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Определение качества корма по внешнему виду. Сравнение кормов по питательности.</w:t>
      </w:r>
    </w:p>
    <w:p w:rsidR="00C11617" w:rsidRPr="00114CB5" w:rsidRDefault="00C11617" w:rsidP="00C11617">
      <w:pPr>
        <w:pStyle w:val="a6"/>
        <w:shd w:val="clear" w:color="auto" w:fill="FFFFFF"/>
        <w:spacing w:line="336" w:lineRule="auto"/>
        <w:ind w:left="10"/>
        <w:jc w:val="both"/>
        <w:rPr>
          <w:color w:val="0D0D0D" w:themeColor="text1" w:themeTint="F2"/>
          <w:sz w:val="28"/>
          <w:szCs w:val="28"/>
          <w:u w:val="single"/>
        </w:rPr>
      </w:pPr>
      <w:r w:rsidRPr="00114CB5">
        <w:rPr>
          <w:rStyle w:val="a7"/>
          <w:color w:val="0D0D0D" w:themeColor="text1" w:themeTint="F2"/>
          <w:sz w:val="28"/>
          <w:szCs w:val="28"/>
          <w:u w:val="single"/>
        </w:rPr>
        <w:lastRenderedPageBreak/>
        <w:t>Кормление кроликов(2ч)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Объект работы.</w:t>
      </w: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Кролики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Теоретические сведения.</w:t>
      </w: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Количество каждого вида корма, не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обходимого кроликам разных возрастов для нормального развития. Кратность кормления кроликов. Режим кормления кроликов и его соблюдение.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Практические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работы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Составление графика кормления кро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ликов. Указание количества каждого вида корма для взрослых кро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ликов и молодняка. Взвешивание и отмеривание суточной нормы каждого вида корма. Утренняя раздача кормов, не требующих спе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циальной подготовки. Подготовка корнеплодов к скармливанию во время дневной раздачи (измельчение и смешивание с зерновым кормом). Раздача корма на ночь. Смена воды при каждом кормле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нии.</w:t>
      </w:r>
    </w:p>
    <w:p w:rsidR="00C11617" w:rsidRPr="00114CB5" w:rsidRDefault="00C11617" w:rsidP="00C11617">
      <w:pPr>
        <w:pStyle w:val="a6"/>
        <w:shd w:val="clear" w:color="auto" w:fill="FFFFFF"/>
        <w:spacing w:line="336" w:lineRule="auto"/>
        <w:ind w:left="10"/>
        <w:jc w:val="both"/>
        <w:rPr>
          <w:color w:val="0D0D0D" w:themeColor="text1" w:themeTint="F2"/>
          <w:sz w:val="28"/>
          <w:szCs w:val="28"/>
          <w:u w:val="single"/>
        </w:rPr>
      </w:pPr>
      <w:r w:rsidRPr="00114CB5">
        <w:rPr>
          <w:rStyle w:val="a7"/>
          <w:color w:val="0D0D0D" w:themeColor="text1" w:themeTint="F2"/>
          <w:sz w:val="28"/>
          <w:szCs w:val="28"/>
          <w:u w:val="single"/>
        </w:rPr>
        <w:t>Подготовка семян гороха к посеву(2ч)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Объект работы.</w:t>
      </w: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Горох.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Теоретические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сведения.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Всхожесть семян. Проверка семян на всхожесть как необходимая подготовка к их посеву. Оборудование для проверки всхожести семян. Условия, необходимые для прорас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тания семян.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Упражнения</w:t>
      </w: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Отсчет 100 штук семян гороха. Подготовка влаж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ной камеры (чашки Петри). Размещение семян в камере. Поддержание оптимальной влажности в камере и наблюдение за прорастанием семян гороха.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114C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Виды и строение плодовых деревьев.(8ч)</w:t>
      </w:r>
    </w:p>
    <w:p w:rsidR="00C11617" w:rsidRPr="00114CB5" w:rsidRDefault="00C11617" w:rsidP="00C11617">
      <w:pPr>
        <w:ind w:right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Объект работы:</w:t>
      </w:r>
      <w:r w:rsidRPr="00114C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Плодовые деревья.</w:t>
      </w:r>
    </w:p>
    <w:p w:rsidR="00C11617" w:rsidRPr="00114CB5" w:rsidRDefault="00C11617" w:rsidP="00C11617">
      <w:pPr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Теоретические сведения: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высокорослые и карликовые плодовые деревья: виды и распространения в местных условиях. Понятия о приствольном круге плодового дерева. Правила перекопки приствольного круга и внесение в него удобрения. Правила </w:t>
      </w:r>
      <w:proofErr w:type="gram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т/б</w:t>
      </w:r>
      <w:proofErr w:type="gram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C11617" w:rsidRPr="00114CB5" w:rsidRDefault="00C11617" w:rsidP="00C11617">
      <w:pPr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Практические работы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: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Вырезка сухих ветвей. Удаление отмершей коры, сжигание. Сбор зимних гнёзд вредителей. Выкопка канавки по периметру приствольного круга. Внесение </w:t>
      </w:r>
      <w:proofErr w:type="gram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минеральных</w:t>
      </w:r>
      <w:proofErr w:type="gram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или перегноя в неё по норме. Перекопка  приствольных кругов у плодовых деревьев с радиальным направлением борозд. Осенний влагозарядковых полив плодового сада</w:t>
      </w:r>
      <w:proofErr w:type="gram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</w:t>
      </w:r>
      <w:proofErr w:type="gram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Правило т/б. </w:t>
      </w:r>
    </w:p>
    <w:p w:rsidR="00C11617" w:rsidRPr="00114CB5" w:rsidRDefault="00C11617" w:rsidP="00C11617">
      <w:pPr>
        <w:pStyle w:val="a6"/>
        <w:shd w:val="clear" w:color="auto" w:fill="FFFFFF"/>
        <w:spacing w:line="336" w:lineRule="auto"/>
        <w:ind w:left="10"/>
        <w:jc w:val="both"/>
        <w:rPr>
          <w:color w:val="0D0D0D" w:themeColor="text1" w:themeTint="F2"/>
          <w:sz w:val="28"/>
          <w:szCs w:val="28"/>
          <w:u w:val="single"/>
        </w:rPr>
      </w:pPr>
      <w:r w:rsidRPr="00114CB5">
        <w:rPr>
          <w:rStyle w:val="a7"/>
          <w:color w:val="0D0D0D" w:themeColor="text1" w:themeTint="F2"/>
          <w:sz w:val="28"/>
          <w:szCs w:val="28"/>
          <w:u w:val="single"/>
        </w:rPr>
        <w:t>Зимний и ранневесенний уход за плодовыми деревьями (10ч)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Объект работы</w:t>
      </w: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Плодовое дерево,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Теоретические сведения.</w:t>
      </w:r>
      <w:r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Вред, который наносят грызуны пло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довым деревьям. Меры в конце зимы и начале весны против грызу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нов плодовых деревьев.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Практические работы</w:t>
      </w: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Отаптывание</w:t>
      </w:r>
      <w:proofErr w:type="spell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снега вокруг стволов пло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довых деревьев.</w:t>
      </w:r>
    </w:p>
    <w:p w:rsidR="00C11617" w:rsidRPr="00114CB5" w:rsidRDefault="00C11617" w:rsidP="00C11617">
      <w:pPr>
        <w:pStyle w:val="a3"/>
        <w:jc w:val="both"/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lastRenderedPageBreak/>
        <w:t>Практическое повторение Дневник кормления кроликов (2ч)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Виды работы</w:t>
      </w: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Уход за кроликами. Кормление кроликов.</w:t>
      </w:r>
    </w:p>
    <w:p w:rsidR="00C11617" w:rsidRPr="00114CB5" w:rsidRDefault="00C11617" w:rsidP="00C11617">
      <w:pPr>
        <w:pStyle w:val="a6"/>
        <w:shd w:val="clear" w:color="auto" w:fill="FFFFFF"/>
        <w:spacing w:line="336" w:lineRule="auto"/>
        <w:jc w:val="both"/>
        <w:rPr>
          <w:color w:val="0D0D0D" w:themeColor="text1" w:themeTint="F2"/>
          <w:sz w:val="28"/>
          <w:szCs w:val="28"/>
          <w:u w:val="single"/>
        </w:rPr>
      </w:pPr>
      <w:r w:rsidRPr="00114CB5">
        <w:rPr>
          <w:rStyle w:val="a7"/>
          <w:color w:val="0D0D0D" w:themeColor="text1" w:themeTint="F2"/>
          <w:sz w:val="28"/>
          <w:szCs w:val="28"/>
          <w:u w:val="single"/>
        </w:rPr>
        <w:t>Самостоятельная работа</w:t>
      </w:r>
    </w:p>
    <w:p w:rsidR="00C11617" w:rsidRPr="00114CB5" w:rsidRDefault="00C11617" w:rsidP="00C11617">
      <w:pPr>
        <w:pStyle w:val="a6"/>
        <w:shd w:val="clear" w:color="auto" w:fill="FFFFFF"/>
        <w:spacing w:line="336" w:lineRule="auto"/>
        <w:ind w:left="10"/>
        <w:jc w:val="both"/>
        <w:rPr>
          <w:color w:val="0D0D0D" w:themeColor="text1" w:themeTint="F2"/>
          <w:sz w:val="28"/>
          <w:szCs w:val="28"/>
        </w:rPr>
      </w:pPr>
      <w:r w:rsidRPr="00114CB5">
        <w:rPr>
          <w:color w:val="0D0D0D" w:themeColor="text1" w:themeTint="F2"/>
          <w:sz w:val="28"/>
          <w:szCs w:val="28"/>
        </w:rPr>
        <w:t>Дневное кормление кроликов по принятому графику с опреде</w:t>
      </w:r>
      <w:r w:rsidRPr="00114CB5">
        <w:rPr>
          <w:color w:val="0D0D0D" w:themeColor="text1" w:themeTint="F2"/>
          <w:sz w:val="28"/>
          <w:szCs w:val="28"/>
        </w:rPr>
        <w:softHyphen/>
        <w:t>лением объема кормов каждого вида по установленным в школе нормам.</w:t>
      </w:r>
    </w:p>
    <w:p w:rsidR="00C11617" w:rsidRPr="00114CB5" w:rsidRDefault="00C11617" w:rsidP="00C11617">
      <w:pPr>
        <w:pStyle w:val="a6"/>
        <w:shd w:val="clear" w:color="auto" w:fill="FFFFFF"/>
        <w:spacing w:line="336" w:lineRule="auto"/>
        <w:ind w:left="10"/>
        <w:jc w:val="both"/>
        <w:rPr>
          <w:b/>
          <w:color w:val="0D0D0D" w:themeColor="text1" w:themeTint="F2"/>
          <w:sz w:val="28"/>
          <w:szCs w:val="28"/>
          <w:u w:val="single"/>
        </w:rPr>
      </w:pPr>
      <w:r w:rsidRPr="00114CB5">
        <w:rPr>
          <w:rStyle w:val="a8"/>
          <w:b/>
          <w:color w:val="0D0D0D" w:themeColor="text1" w:themeTint="F2"/>
          <w:sz w:val="28"/>
          <w:szCs w:val="28"/>
          <w:u w:val="single"/>
        </w:rPr>
        <w:t xml:space="preserve"> </w:t>
      </w:r>
      <w:r w:rsidRPr="00114CB5">
        <w:rPr>
          <w:b/>
          <w:color w:val="0D0D0D" w:themeColor="text1" w:themeTint="F2"/>
          <w:sz w:val="28"/>
          <w:szCs w:val="28"/>
          <w:u w:val="single"/>
        </w:rPr>
        <w:t>Картофель (2ч)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Объект работы.</w:t>
      </w: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Картофель.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Теоретические сведения.</w:t>
      </w: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Строение растения картофеля и клубней. Состав клубня картофеля. Условия, необходимые для </w:t>
      </w:r>
      <w:proofErr w:type="gram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получе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нии</w:t>
      </w:r>
      <w:proofErr w:type="gram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хорошего урожая картофеля.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Умение.</w:t>
      </w: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Распознавание строения картофеля.  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Упражнение.</w:t>
      </w: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Определение верхушки и основания клубня.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Лабораторная работа</w:t>
      </w: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Обнаружение крахмала в клубне картофеля.           </w:t>
      </w:r>
    </w:p>
    <w:p w:rsidR="00C11617" w:rsidRPr="00114CB5" w:rsidRDefault="00C11617" w:rsidP="00C11617">
      <w:pPr>
        <w:pStyle w:val="a6"/>
        <w:shd w:val="clear" w:color="auto" w:fill="FFFFFF"/>
        <w:spacing w:line="336" w:lineRule="auto"/>
        <w:ind w:left="10"/>
        <w:jc w:val="both"/>
        <w:rPr>
          <w:color w:val="0D0D0D" w:themeColor="text1" w:themeTint="F2"/>
          <w:sz w:val="28"/>
          <w:szCs w:val="28"/>
          <w:u w:val="single"/>
        </w:rPr>
      </w:pPr>
      <w:r w:rsidRPr="00114CB5">
        <w:rPr>
          <w:rStyle w:val="a7"/>
          <w:color w:val="0D0D0D" w:themeColor="text1" w:themeTint="F2"/>
          <w:sz w:val="28"/>
          <w:szCs w:val="28"/>
          <w:u w:val="single"/>
        </w:rPr>
        <w:t xml:space="preserve">Подготовка клубней картофеля к посадке (2ч)   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Объект работы.</w:t>
      </w: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Картофель.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Теоретические сведения.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Требования к клубням, предназначен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ным для посадки. Признаки здоровых и больных клубней. Призна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ки и размеры семенных клубней.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Практические работы.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Отбор семенного картофеля. Выбраковка больных клубней. Раскладка семенных клубней для проращивания.</w:t>
      </w:r>
    </w:p>
    <w:p w:rsidR="00C11617" w:rsidRPr="00114CB5" w:rsidRDefault="00C11617" w:rsidP="00C11617">
      <w:pPr>
        <w:pStyle w:val="a6"/>
        <w:shd w:val="clear" w:color="auto" w:fill="FFFFFF"/>
        <w:spacing w:line="336" w:lineRule="auto"/>
        <w:ind w:left="10"/>
        <w:jc w:val="both"/>
        <w:rPr>
          <w:color w:val="0D0D0D" w:themeColor="text1" w:themeTint="F2"/>
          <w:sz w:val="28"/>
          <w:szCs w:val="28"/>
          <w:u w:val="single"/>
        </w:rPr>
      </w:pPr>
      <w:r w:rsidRPr="00114CB5">
        <w:rPr>
          <w:rStyle w:val="a7"/>
          <w:color w:val="0D0D0D" w:themeColor="text1" w:themeTint="F2"/>
          <w:sz w:val="28"/>
          <w:szCs w:val="28"/>
          <w:u w:val="single"/>
        </w:rPr>
        <w:t>Выращивание гороха (2ч)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Объект работы</w:t>
      </w: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Горох.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Теоретические сведения.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Строение растения гороха. Условия, необходимые для получения хорошего урожая гороха. Подготовка почвы под посев гороха, сроки посева. Уход за растениями.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Умение.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Разметка рядов для посева. Выращивание гороха.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Практические работы.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Разметка рядков для посева гороха с по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мощью веревки и колышков. Углубление рядов по разметке. Рас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кладка семян гороха и заделка. Рыхление почвы при появлении всходов. Расстановка опор. Сбор зеленого горошка.</w:t>
      </w:r>
    </w:p>
    <w:p w:rsidR="00C11617" w:rsidRPr="00114CB5" w:rsidRDefault="00C11617" w:rsidP="00C11617">
      <w:pPr>
        <w:pStyle w:val="a6"/>
        <w:shd w:val="clear" w:color="auto" w:fill="FFFFFF"/>
        <w:spacing w:line="336" w:lineRule="auto"/>
        <w:ind w:left="10"/>
        <w:jc w:val="both"/>
        <w:rPr>
          <w:color w:val="0D0D0D" w:themeColor="text1" w:themeTint="F2"/>
          <w:sz w:val="28"/>
          <w:szCs w:val="28"/>
          <w:u w:val="single"/>
        </w:rPr>
      </w:pPr>
      <w:r w:rsidRPr="00114CB5">
        <w:rPr>
          <w:rStyle w:val="a7"/>
          <w:color w:val="0D0D0D" w:themeColor="text1" w:themeTint="F2"/>
          <w:sz w:val="28"/>
          <w:szCs w:val="28"/>
          <w:u w:val="single"/>
        </w:rPr>
        <w:t>Посадка картофеля и уход за ним (4ч)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Объект работы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Картофель.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Теоретические сведения.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Условия для выращивания доброка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чественных клубней. Сроки посадки картофеля. Способы посадки картофеля (ширина междурядий и расстояние в рядках). Уход за посадками. Борьба с колорадским жуком.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Умение.</w:t>
      </w: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Выращивание картофеля.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lastRenderedPageBreak/>
        <w:t>Практические работы</w:t>
      </w:r>
      <w:r w:rsidRPr="00114CB5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выбору. Разметка рядков по веревке, выкопка лунок лопатами, раскладка клубней и их заделка или по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садка клубней под плуг. Рыхление почвы после всходов картофеля. Окучивание.</w:t>
      </w:r>
    </w:p>
    <w:p w:rsidR="00C11617" w:rsidRPr="00114CB5" w:rsidRDefault="00C11617" w:rsidP="00C11617">
      <w:pPr>
        <w:pStyle w:val="a6"/>
        <w:shd w:val="clear" w:color="auto" w:fill="FFFFFF"/>
        <w:spacing w:line="336" w:lineRule="auto"/>
        <w:ind w:left="10"/>
        <w:jc w:val="both"/>
        <w:rPr>
          <w:color w:val="0D0D0D" w:themeColor="text1" w:themeTint="F2"/>
          <w:sz w:val="28"/>
          <w:szCs w:val="28"/>
          <w:u w:val="single"/>
        </w:rPr>
      </w:pPr>
      <w:r w:rsidRPr="00114CB5">
        <w:rPr>
          <w:rStyle w:val="a7"/>
          <w:color w:val="0D0D0D" w:themeColor="text1" w:themeTint="F2"/>
          <w:sz w:val="28"/>
          <w:szCs w:val="28"/>
          <w:u w:val="single"/>
        </w:rPr>
        <w:t>Практическое повторение (12ч)</w:t>
      </w:r>
    </w:p>
    <w:p w:rsidR="00C11617" w:rsidRPr="00114CB5" w:rsidRDefault="00C11617" w:rsidP="00C11617">
      <w:pPr>
        <w:pStyle w:val="a6"/>
        <w:shd w:val="clear" w:color="auto" w:fill="FFFFFF"/>
        <w:spacing w:line="336" w:lineRule="auto"/>
        <w:ind w:left="10"/>
        <w:jc w:val="both"/>
        <w:rPr>
          <w:color w:val="0D0D0D" w:themeColor="text1" w:themeTint="F2"/>
          <w:sz w:val="28"/>
          <w:szCs w:val="28"/>
        </w:rPr>
      </w:pPr>
      <w:r w:rsidRPr="00114CB5">
        <w:rPr>
          <w:rStyle w:val="a7"/>
          <w:color w:val="0D0D0D" w:themeColor="text1" w:themeTint="F2"/>
          <w:sz w:val="28"/>
          <w:szCs w:val="28"/>
          <w:u w:val="single"/>
        </w:rPr>
        <w:t>Виды работы.</w:t>
      </w:r>
      <w:r w:rsidRPr="00114CB5">
        <w:rPr>
          <w:color w:val="0D0D0D" w:themeColor="text1" w:themeTint="F2"/>
          <w:sz w:val="28"/>
          <w:szCs w:val="28"/>
        </w:rPr>
        <w:t xml:space="preserve"> Уход за кроликами. Заготовка зеленой травы для кроликов. Кормление кроликов. Уход за посадками картофеля и гороха.</w:t>
      </w:r>
    </w:p>
    <w:p w:rsidR="00C11617" w:rsidRPr="00114CB5" w:rsidRDefault="00C11617" w:rsidP="00C11617">
      <w:pPr>
        <w:pStyle w:val="a6"/>
        <w:shd w:val="clear" w:color="auto" w:fill="FFFFFF"/>
        <w:spacing w:line="336" w:lineRule="auto"/>
        <w:ind w:left="10"/>
        <w:jc w:val="both"/>
        <w:rPr>
          <w:color w:val="0D0D0D" w:themeColor="text1" w:themeTint="F2"/>
          <w:sz w:val="28"/>
          <w:szCs w:val="28"/>
        </w:rPr>
      </w:pPr>
      <w:r>
        <w:rPr>
          <w:rStyle w:val="a7"/>
          <w:color w:val="0D0D0D" w:themeColor="text1" w:themeTint="F2"/>
          <w:sz w:val="28"/>
          <w:szCs w:val="28"/>
          <w:u w:val="single"/>
        </w:rPr>
        <w:t xml:space="preserve">Самостоятельная </w:t>
      </w:r>
      <w:r w:rsidRPr="00114CB5">
        <w:rPr>
          <w:rStyle w:val="a7"/>
          <w:color w:val="0D0D0D" w:themeColor="text1" w:themeTint="F2"/>
          <w:sz w:val="28"/>
          <w:szCs w:val="28"/>
          <w:u w:val="single"/>
        </w:rPr>
        <w:t>работа</w:t>
      </w:r>
      <w:r w:rsidRPr="00114CB5">
        <w:rPr>
          <w:color w:val="0D0D0D" w:themeColor="text1" w:themeTint="F2"/>
          <w:sz w:val="28"/>
          <w:szCs w:val="28"/>
        </w:rPr>
        <w:t>    </w:t>
      </w:r>
      <w:r w:rsidRPr="00114CB5">
        <w:rPr>
          <w:color w:val="0D0D0D" w:themeColor="text1" w:themeTint="F2"/>
          <w:sz w:val="28"/>
          <w:szCs w:val="28"/>
        </w:rPr>
        <w:br/>
        <w:t>Разметка лунок для посадки картофеля.                 </w:t>
      </w:r>
    </w:p>
    <w:p w:rsidR="00C11617" w:rsidRPr="00114CB5" w:rsidRDefault="00C11617" w:rsidP="00C11617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114C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Уход за многолетними цветковыми растениями. (12ч.)</w:t>
      </w:r>
    </w:p>
    <w:p w:rsidR="00C11617" w:rsidRPr="00114CB5" w:rsidRDefault="00C11617" w:rsidP="00C11617">
      <w:pPr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114C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Объект работы: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многолетние цветковые растения.</w:t>
      </w:r>
    </w:p>
    <w:p w:rsidR="00C11617" w:rsidRPr="00114CB5" w:rsidRDefault="00C11617" w:rsidP="00C11617">
      <w:pPr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Теоретические сведения: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Строение многолетних цветковых растений. Биологические особенности. Разновидности многолетников. Правило ухода и пересадки.</w:t>
      </w:r>
    </w:p>
    <w:p w:rsidR="00C11617" w:rsidRPr="00114CB5" w:rsidRDefault="00C11617" w:rsidP="00C11617">
      <w:pPr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Умение: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Уход за многолетними цветковыми растениями.</w:t>
      </w:r>
    </w:p>
    <w:p w:rsidR="00C11617" w:rsidRPr="00114CB5" w:rsidRDefault="00C11617" w:rsidP="00C11617">
      <w:pPr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Практические работы: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Правила ухода. Прополка междурядий. Перекопка почвы. </w:t>
      </w:r>
    </w:p>
    <w:p w:rsidR="00C11617" w:rsidRPr="00114CB5" w:rsidRDefault="00C11617" w:rsidP="00C11617">
      <w:pPr>
        <w:spacing w:after="0" w:line="240" w:lineRule="auto"/>
        <w:ind w:left="360" w:right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Подкормка. Обрезка засохших растений. Полив. </w:t>
      </w:r>
    </w:p>
    <w:p w:rsidR="00C11617" w:rsidRPr="00114CB5" w:rsidRDefault="00C11617" w:rsidP="00C11617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114C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Уход за однолетними и многолетними цветковыми растениями.(12ч.)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Объект: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Цветники.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Теоретические сведения:</w:t>
      </w:r>
      <w:r w:rsidRPr="00114C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Требования в подготовке почвы под посев семян однолетних цветочно-декоративных растений.  Уход за растениями, прополка, полив.  Правила </w:t>
      </w:r>
      <w:proofErr w:type="gram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т/б</w:t>
      </w:r>
      <w:proofErr w:type="gram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Умения: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Выращивание цветочно-декоративных культур из семян.</w:t>
      </w:r>
    </w:p>
    <w:p w:rsidR="00C11617" w:rsidRPr="00114CB5" w:rsidRDefault="00C11617" w:rsidP="00C1161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Практическая работа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:</w:t>
      </w: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Подготовка почвы с помощью ручных орудий труда. Посев семян и заделка их на необходимую глубину. Прополка в рядах после всходов. Полив. Правила </w:t>
      </w:r>
      <w:proofErr w:type="gramStart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т/б</w:t>
      </w:r>
      <w:proofErr w:type="gramEnd"/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C11617" w:rsidRPr="00114CB5" w:rsidRDefault="00C11617" w:rsidP="00C11617">
      <w:pPr>
        <w:tabs>
          <w:tab w:val="left" w:pos="915"/>
        </w:tabs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14C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C11617" w:rsidRPr="00114CB5" w:rsidRDefault="00C11617" w:rsidP="00C11617">
      <w:pPr>
        <w:tabs>
          <w:tab w:val="left" w:pos="91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1617" w:rsidRDefault="00C11617" w:rsidP="00C11617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1617" w:rsidRDefault="00C11617" w:rsidP="00C11617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1617" w:rsidRDefault="00C11617" w:rsidP="00C11617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1617" w:rsidRDefault="00C11617" w:rsidP="00C11617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1617" w:rsidRDefault="00C11617" w:rsidP="00C116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17" w:rsidRDefault="00C11617" w:rsidP="00C116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17" w:rsidRPr="00114CB5" w:rsidRDefault="00C11617" w:rsidP="00C11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CB5">
        <w:rPr>
          <w:rFonts w:ascii="Times New Roman" w:hAnsi="Times New Roman" w:cs="Times New Roman"/>
          <w:b/>
          <w:sz w:val="28"/>
          <w:szCs w:val="28"/>
        </w:rPr>
        <w:lastRenderedPageBreak/>
        <w:t>Перечень знаний и умений формируемых у учащихся</w:t>
      </w:r>
    </w:p>
    <w:p w:rsidR="00C11617" w:rsidRPr="00114CB5" w:rsidRDefault="00C11617" w:rsidP="00C116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C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14CB5">
        <w:rPr>
          <w:rFonts w:ascii="Times New Roman" w:hAnsi="Times New Roman" w:cs="Times New Roman"/>
          <w:b/>
          <w:sz w:val="28"/>
          <w:szCs w:val="28"/>
        </w:rPr>
        <w:t xml:space="preserve">    5 классов.</w:t>
      </w:r>
    </w:p>
    <w:p w:rsidR="00C11617" w:rsidRPr="00114CB5" w:rsidRDefault="00C11617" w:rsidP="00C11617">
      <w:pPr>
        <w:jc w:val="both"/>
        <w:rPr>
          <w:rFonts w:ascii="Times New Roman" w:hAnsi="Times New Roman" w:cs="Times New Roman"/>
          <w:sz w:val="28"/>
          <w:szCs w:val="28"/>
        </w:rPr>
      </w:pPr>
      <w:r w:rsidRPr="00114CB5">
        <w:rPr>
          <w:rFonts w:ascii="Times New Roman" w:hAnsi="Times New Roman" w:cs="Times New Roman"/>
          <w:sz w:val="28"/>
          <w:szCs w:val="28"/>
          <w:u w:val="single"/>
        </w:rPr>
        <w:t>Должны знать:</w:t>
      </w:r>
      <w:r w:rsidRPr="00114CB5">
        <w:rPr>
          <w:rFonts w:ascii="Times New Roman" w:hAnsi="Times New Roman" w:cs="Times New Roman"/>
          <w:sz w:val="28"/>
          <w:szCs w:val="28"/>
        </w:rPr>
        <w:t xml:space="preserve"> требования к  организации рабочего места и правила безопасности труда, способы уборки и хранения корнеплодов</w:t>
      </w:r>
      <w:proofErr w:type="gramStart"/>
      <w:r w:rsidRPr="00114C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4CB5">
        <w:rPr>
          <w:rFonts w:ascii="Times New Roman" w:hAnsi="Times New Roman" w:cs="Times New Roman"/>
          <w:sz w:val="28"/>
          <w:szCs w:val="28"/>
        </w:rPr>
        <w:t xml:space="preserve"> картофеля, заготовки кормов для кроликов. Агротехника выращивания </w:t>
      </w:r>
      <w:proofErr w:type="spellStart"/>
      <w:r w:rsidRPr="00114CB5">
        <w:rPr>
          <w:rFonts w:ascii="Times New Roman" w:hAnsi="Times New Roman" w:cs="Times New Roman"/>
          <w:sz w:val="28"/>
          <w:szCs w:val="28"/>
        </w:rPr>
        <w:t>веничного</w:t>
      </w:r>
      <w:proofErr w:type="spellEnd"/>
      <w:r w:rsidRPr="00114CB5">
        <w:rPr>
          <w:rFonts w:ascii="Times New Roman" w:hAnsi="Times New Roman" w:cs="Times New Roman"/>
          <w:sz w:val="28"/>
          <w:szCs w:val="28"/>
        </w:rPr>
        <w:t xml:space="preserve"> сорго; гороха, картофеля</w:t>
      </w:r>
      <w:proofErr w:type="gramStart"/>
      <w:r w:rsidRPr="00114C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14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617" w:rsidRPr="00114CB5" w:rsidRDefault="00C11617" w:rsidP="00C116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617" w:rsidRPr="00114CB5" w:rsidRDefault="00C11617" w:rsidP="00C11617">
      <w:pPr>
        <w:jc w:val="both"/>
        <w:rPr>
          <w:rFonts w:ascii="Times New Roman" w:hAnsi="Times New Roman" w:cs="Times New Roman"/>
          <w:sz w:val="28"/>
          <w:szCs w:val="28"/>
        </w:rPr>
      </w:pPr>
      <w:r w:rsidRPr="00114CB5">
        <w:rPr>
          <w:rFonts w:ascii="Times New Roman" w:hAnsi="Times New Roman" w:cs="Times New Roman"/>
          <w:sz w:val="28"/>
          <w:szCs w:val="28"/>
          <w:u w:val="single"/>
        </w:rPr>
        <w:t>Должны уметь:</w:t>
      </w:r>
      <w:r w:rsidRPr="00114CB5">
        <w:rPr>
          <w:rFonts w:ascii="Times New Roman" w:hAnsi="Times New Roman" w:cs="Times New Roman"/>
          <w:sz w:val="28"/>
          <w:szCs w:val="28"/>
        </w:rPr>
        <w:t xml:space="preserve"> Организовать рабочее место, соблюдать правила т/б. Убирать в </w:t>
      </w:r>
      <w:proofErr w:type="gramStart"/>
      <w:r w:rsidRPr="00114CB5">
        <w:rPr>
          <w:rFonts w:ascii="Times New Roman" w:hAnsi="Times New Roman" w:cs="Times New Roman"/>
          <w:sz w:val="28"/>
          <w:szCs w:val="28"/>
        </w:rPr>
        <w:t>ручную</w:t>
      </w:r>
      <w:proofErr w:type="gramEnd"/>
      <w:r w:rsidRPr="00114CB5">
        <w:rPr>
          <w:rFonts w:ascii="Times New Roman" w:hAnsi="Times New Roman" w:cs="Times New Roman"/>
          <w:sz w:val="28"/>
          <w:szCs w:val="28"/>
        </w:rPr>
        <w:t xml:space="preserve"> корнеплоды и овощи, выращивать горох, выращивать и убирать урожай венечного сорго, правильно ухаживать за многолетними и однолетними цветковыми растениями ориентироваться в задании согласно плана работы инструкции учителя. </w:t>
      </w:r>
    </w:p>
    <w:p w:rsidR="00C11617" w:rsidRPr="00114CB5" w:rsidRDefault="00C11617" w:rsidP="00C116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617" w:rsidRPr="00114CB5" w:rsidRDefault="00C11617" w:rsidP="00C11617">
      <w:pPr>
        <w:tabs>
          <w:tab w:val="left" w:pos="91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1617" w:rsidRPr="00114CB5" w:rsidRDefault="00C11617" w:rsidP="00C11617">
      <w:pPr>
        <w:tabs>
          <w:tab w:val="left" w:pos="91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1617" w:rsidRPr="00114CB5" w:rsidRDefault="00C11617" w:rsidP="00C11617">
      <w:pPr>
        <w:tabs>
          <w:tab w:val="left" w:pos="91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1617" w:rsidRPr="00114CB5" w:rsidRDefault="00C11617" w:rsidP="00C11617">
      <w:pPr>
        <w:tabs>
          <w:tab w:val="left" w:pos="91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1617" w:rsidRPr="00114CB5" w:rsidRDefault="00C11617" w:rsidP="00C11617">
      <w:pPr>
        <w:tabs>
          <w:tab w:val="left" w:pos="91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1617" w:rsidRPr="00114CB5" w:rsidRDefault="00C11617" w:rsidP="00C11617">
      <w:pPr>
        <w:tabs>
          <w:tab w:val="left" w:pos="91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1617" w:rsidRPr="00114CB5" w:rsidRDefault="00C11617" w:rsidP="00C11617">
      <w:pPr>
        <w:tabs>
          <w:tab w:val="left" w:pos="91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1617" w:rsidRPr="00114CB5" w:rsidRDefault="00C11617" w:rsidP="00C11617">
      <w:pPr>
        <w:tabs>
          <w:tab w:val="left" w:pos="91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1617" w:rsidRPr="00114CB5" w:rsidRDefault="00C11617" w:rsidP="00C11617">
      <w:pPr>
        <w:tabs>
          <w:tab w:val="left" w:pos="91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1617" w:rsidRPr="00114CB5" w:rsidRDefault="00C11617" w:rsidP="00C11617">
      <w:pPr>
        <w:tabs>
          <w:tab w:val="left" w:pos="91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1617" w:rsidRPr="00114CB5" w:rsidRDefault="00C11617" w:rsidP="00C11617">
      <w:pPr>
        <w:tabs>
          <w:tab w:val="left" w:pos="91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1617" w:rsidRPr="00114CB5" w:rsidRDefault="00C11617" w:rsidP="00C11617">
      <w:pPr>
        <w:tabs>
          <w:tab w:val="left" w:pos="91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1617" w:rsidRPr="00114CB5" w:rsidRDefault="00C11617" w:rsidP="00C11617">
      <w:pPr>
        <w:tabs>
          <w:tab w:val="left" w:pos="91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1617" w:rsidRPr="00114CB5" w:rsidRDefault="00C11617" w:rsidP="00C11617">
      <w:pPr>
        <w:tabs>
          <w:tab w:val="left" w:pos="91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1617" w:rsidRPr="00114CB5" w:rsidRDefault="00C11617" w:rsidP="00C11617">
      <w:pPr>
        <w:tabs>
          <w:tab w:val="left" w:pos="91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11617" w:rsidRPr="00114CB5" w:rsidRDefault="00C11617" w:rsidP="00C11617">
      <w:pPr>
        <w:pStyle w:val="3"/>
        <w:shd w:val="clear" w:color="auto" w:fill="auto"/>
        <w:spacing w:line="240" w:lineRule="auto"/>
        <w:ind w:right="260"/>
        <w:jc w:val="center"/>
        <w:rPr>
          <w:rStyle w:val="1"/>
          <w:i/>
          <w:sz w:val="28"/>
          <w:szCs w:val="28"/>
        </w:rPr>
      </w:pPr>
      <w:r w:rsidRPr="00114CB5">
        <w:rPr>
          <w:b/>
          <w:sz w:val="28"/>
          <w:szCs w:val="28"/>
        </w:rPr>
        <w:lastRenderedPageBreak/>
        <w:t>УЧЕБНО-МЕТОДИЧЕСКОЕ И ПРОГРАММНОЕ ОБЕСПЕЧЕНИЕ</w:t>
      </w:r>
    </w:p>
    <w:p w:rsidR="00C11617" w:rsidRPr="00114CB5" w:rsidRDefault="00C11617" w:rsidP="00C11617">
      <w:pPr>
        <w:ind w:left="-284" w:firstLine="176"/>
        <w:jc w:val="center"/>
        <w:rPr>
          <w:rStyle w:val="1"/>
          <w:rFonts w:eastAsia="Courier New"/>
          <w:sz w:val="28"/>
          <w:szCs w:val="28"/>
        </w:rPr>
      </w:pPr>
    </w:p>
    <w:p w:rsidR="00C11617" w:rsidRPr="00114CB5" w:rsidRDefault="00C11617" w:rsidP="00C116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545"/>
        <w:gridCol w:w="2126"/>
        <w:gridCol w:w="2126"/>
        <w:gridCol w:w="2552"/>
      </w:tblGrid>
      <w:tr w:rsidR="00C11617" w:rsidRPr="00114CB5" w:rsidTr="00171F76">
        <w:tc>
          <w:tcPr>
            <w:tcW w:w="436" w:type="dxa"/>
            <w:shd w:val="clear" w:color="auto" w:fill="auto"/>
            <w:vAlign w:val="center"/>
          </w:tcPr>
          <w:p w:rsidR="00C11617" w:rsidRPr="00114CB5" w:rsidRDefault="00C11617" w:rsidP="00171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C11617" w:rsidRPr="00114CB5" w:rsidRDefault="00C11617" w:rsidP="00171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Тип пособия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1617" w:rsidRPr="00114CB5" w:rsidRDefault="00C11617" w:rsidP="00171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1617" w:rsidRPr="00114CB5" w:rsidRDefault="00C11617" w:rsidP="00171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1617" w:rsidRPr="00114CB5" w:rsidRDefault="00C11617" w:rsidP="00171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Издательство, год</w:t>
            </w:r>
          </w:p>
        </w:tc>
      </w:tr>
      <w:tr w:rsidR="00C11617" w:rsidRPr="00114CB5" w:rsidTr="00171F76">
        <w:tc>
          <w:tcPr>
            <w:tcW w:w="436" w:type="dxa"/>
            <w:shd w:val="clear" w:color="auto" w:fill="auto"/>
          </w:tcPr>
          <w:p w:rsidR="00C11617" w:rsidRPr="00114CB5" w:rsidRDefault="00C11617" w:rsidP="00C116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Style w:val="1"/>
                <w:rFonts w:eastAsia="Courier New"/>
                <w:sz w:val="28"/>
                <w:szCs w:val="28"/>
              </w:rPr>
              <w:t>Программы специальны</w:t>
            </w:r>
            <w:proofErr w:type="gramStart"/>
            <w:r w:rsidRPr="00114CB5">
              <w:rPr>
                <w:rStyle w:val="1"/>
                <w:rFonts w:eastAsia="Courier New"/>
                <w:sz w:val="28"/>
                <w:szCs w:val="28"/>
              </w:rPr>
              <w:t>х(</w:t>
            </w:r>
            <w:proofErr w:type="gramEnd"/>
            <w:r w:rsidRPr="00114CB5">
              <w:rPr>
                <w:rStyle w:val="1"/>
                <w:rFonts w:eastAsia="Courier New"/>
                <w:sz w:val="28"/>
                <w:szCs w:val="28"/>
              </w:rPr>
              <w:t xml:space="preserve">коррекционных) общеобразовательных учреждений </w:t>
            </w:r>
            <w:r w:rsidRPr="00114CB5">
              <w:rPr>
                <w:rStyle w:val="1"/>
                <w:rFonts w:eastAsia="Courier New"/>
                <w:sz w:val="28"/>
                <w:szCs w:val="28"/>
                <w:lang w:val="en-US"/>
              </w:rPr>
              <w:t>VIII</w:t>
            </w:r>
            <w:r w:rsidRPr="00114CB5">
              <w:rPr>
                <w:rStyle w:val="1"/>
                <w:rFonts w:eastAsia="Courier New"/>
                <w:sz w:val="28"/>
                <w:szCs w:val="28"/>
              </w:rPr>
              <w:t xml:space="preserve"> вида 5-9 классы. </w:t>
            </w:r>
          </w:p>
        </w:tc>
        <w:tc>
          <w:tcPr>
            <w:tcW w:w="2126" w:type="dxa"/>
            <w:shd w:val="clear" w:color="auto" w:fill="auto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В.В.Воронкова</w:t>
            </w:r>
            <w:proofErr w:type="spellEnd"/>
          </w:p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Сборник 2</w:t>
            </w:r>
          </w:p>
        </w:tc>
        <w:tc>
          <w:tcPr>
            <w:tcW w:w="2126" w:type="dxa"/>
            <w:shd w:val="clear" w:color="auto" w:fill="auto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552" w:type="dxa"/>
            <w:shd w:val="clear" w:color="auto" w:fill="auto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Style w:val="1"/>
                <w:rFonts w:eastAsia="Courier New"/>
                <w:sz w:val="28"/>
                <w:szCs w:val="28"/>
              </w:rPr>
              <w:t xml:space="preserve">Гуманитарный </w:t>
            </w:r>
            <w:proofErr w:type="spellStart"/>
            <w:r w:rsidRPr="00114CB5">
              <w:rPr>
                <w:rStyle w:val="1"/>
                <w:rFonts w:eastAsia="Courier New"/>
                <w:sz w:val="28"/>
                <w:szCs w:val="28"/>
              </w:rPr>
              <w:t>идательский</w:t>
            </w:r>
            <w:proofErr w:type="spellEnd"/>
            <w:r w:rsidRPr="00114CB5">
              <w:rPr>
                <w:rStyle w:val="1"/>
                <w:rFonts w:eastAsia="Courier New"/>
                <w:sz w:val="28"/>
                <w:szCs w:val="28"/>
              </w:rPr>
              <w:t xml:space="preserve"> центр «</w:t>
            </w:r>
            <w:proofErr w:type="spellStart"/>
            <w:r w:rsidRPr="00114CB5">
              <w:rPr>
                <w:rStyle w:val="1"/>
                <w:rFonts w:eastAsia="Courier New"/>
                <w:sz w:val="28"/>
                <w:szCs w:val="28"/>
              </w:rPr>
              <w:t>Владос</w:t>
            </w:r>
            <w:proofErr w:type="spellEnd"/>
            <w:r w:rsidRPr="00114CB5">
              <w:rPr>
                <w:rStyle w:val="1"/>
                <w:rFonts w:eastAsia="Courier New"/>
                <w:sz w:val="28"/>
                <w:szCs w:val="28"/>
              </w:rPr>
              <w:t>» Москва 2011г</w:t>
            </w:r>
          </w:p>
        </w:tc>
      </w:tr>
      <w:tr w:rsidR="00C11617" w:rsidRPr="00114CB5" w:rsidTr="00171F76">
        <w:tc>
          <w:tcPr>
            <w:tcW w:w="436" w:type="dxa"/>
            <w:shd w:val="clear" w:color="auto" w:fill="auto"/>
          </w:tcPr>
          <w:p w:rsidR="00C11617" w:rsidRPr="00114CB5" w:rsidRDefault="00C11617" w:rsidP="00C116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126" w:type="dxa"/>
            <w:shd w:val="clear" w:color="auto" w:fill="auto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Е.А.Ковалёва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«Сельскохозяйственный труд»</w:t>
            </w:r>
          </w:p>
        </w:tc>
        <w:tc>
          <w:tcPr>
            <w:tcW w:w="2552" w:type="dxa"/>
            <w:shd w:val="clear" w:color="auto" w:fill="auto"/>
          </w:tcPr>
          <w:p w:rsidR="00C11617" w:rsidRPr="00114CB5" w:rsidRDefault="00C11617" w:rsidP="0017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B5"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 2005г.</w:t>
            </w:r>
          </w:p>
        </w:tc>
      </w:tr>
    </w:tbl>
    <w:p w:rsidR="00C11617" w:rsidRPr="00114CB5" w:rsidRDefault="00C11617" w:rsidP="00C1161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11617" w:rsidRPr="00114CB5" w:rsidRDefault="00C11617" w:rsidP="00C11617">
      <w:pPr>
        <w:tabs>
          <w:tab w:val="left" w:pos="91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B7BC4" w:rsidRDefault="003B7BC4">
      <w:bookmarkStart w:id="0" w:name="_GoBack"/>
      <w:bookmarkEnd w:id="0"/>
    </w:p>
    <w:sectPr w:rsidR="003B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14D40"/>
    <w:multiLevelType w:val="hybridMultilevel"/>
    <w:tmpl w:val="F4923044"/>
    <w:lvl w:ilvl="0" w:tplc="EEFCE8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346712C5"/>
    <w:multiLevelType w:val="hybridMultilevel"/>
    <w:tmpl w:val="A03A40D0"/>
    <w:lvl w:ilvl="0" w:tplc="E59E988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F1"/>
    <w:rsid w:val="000F5DDF"/>
    <w:rsid w:val="001C51FB"/>
    <w:rsid w:val="00255C02"/>
    <w:rsid w:val="002B23D3"/>
    <w:rsid w:val="0034619C"/>
    <w:rsid w:val="003B7BC4"/>
    <w:rsid w:val="003C4760"/>
    <w:rsid w:val="003E4C8D"/>
    <w:rsid w:val="00436C06"/>
    <w:rsid w:val="007153AC"/>
    <w:rsid w:val="007D4816"/>
    <w:rsid w:val="00870D2A"/>
    <w:rsid w:val="008753B6"/>
    <w:rsid w:val="00876198"/>
    <w:rsid w:val="008C2C91"/>
    <w:rsid w:val="009308F1"/>
    <w:rsid w:val="00935FFD"/>
    <w:rsid w:val="00951F0E"/>
    <w:rsid w:val="009B3BDF"/>
    <w:rsid w:val="00A20912"/>
    <w:rsid w:val="00AB297A"/>
    <w:rsid w:val="00AF33BE"/>
    <w:rsid w:val="00BA5E6F"/>
    <w:rsid w:val="00C11617"/>
    <w:rsid w:val="00DC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11617"/>
    <w:pPr>
      <w:spacing w:after="0" w:line="240" w:lineRule="auto"/>
    </w:pPr>
  </w:style>
  <w:style w:type="table" w:styleId="a5">
    <w:name w:val="Table Grid"/>
    <w:basedOn w:val="a1"/>
    <w:uiPriority w:val="59"/>
    <w:rsid w:val="00C1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1161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11617"/>
    <w:rPr>
      <w:b/>
      <w:bCs/>
    </w:rPr>
  </w:style>
  <w:style w:type="character" w:styleId="a8">
    <w:name w:val="Emphasis"/>
    <w:basedOn w:val="a0"/>
    <w:uiPriority w:val="20"/>
    <w:qFormat/>
    <w:rsid w:val="00C11617"/>
    <w:rPr>
      <w:i/>
      <w:iCs/>
    </w:rPr>
  </w:style>
  <w:style w:type="paragraph" w:styleId="a9">
    <w:name w:val="List Paragraph"/>
    <w:basedOn w:val="a"/>
    <w:uiPriority w:val="34"/>
    <w:qFormat/>
    <w:rsid w:val="00C11617"/>
    <w:pPr>
      <w:ind w:left="720"/>
      <w:contextualSpacing/>
    </w:pPr>
  </w:style>
  <w:style w:type="character" w:customStyle="1" w:styleId="aa">
    <w:name w:val="Основной текст_"/>
    <w:link w:val="3"/>
    <w:rsid w:val="00C11617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">
    <w:name w:val="Основной текст1"/>
    <w:rsid w:val="00C116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"/>
    <w:link w:val="aa"/>
    <w:rsid w:val="00C11617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30">
    <w:name w:val="Основной текст (3)_"/>
    <w:link w:val="31"/>
    <w:locked/>
    <w:rsid w:val="00C11617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11617"/>
    <w:pPr>
      <w:widowControl w:val="0"/>
      <w:shd w:val="clear" w:color="auto" w:fill="FFFFFF"/>
      <w:spacing w:before="720" w:after="240" w:line="322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4">
    <w:name w:val="Без интервала Знак"/>
    <w:link w:val="a3"/>
    <w:locked/>
    <w:rsid w:val="00C11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11617"/>
    <w:pPr>
      <w:spacing w:after="0" w:line="240" w:lineRule="auto"/>
    </w:pPr>
  </w:style>
  <w:style w:type="table" w:styleId="a5">
    <w:name w:val="Table Grid"/>
    <w:basedOn w:val="a1"/>
    <w:uiPriority w:val="59"/>
    <w:rsid w:val="00C1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1161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11617"/>
    <w:rPr>
      <w:b/>
      <w:bCs/>
    </w:rPr>
  </w:style>
  <w:style w:type="character" w:styleId="a8">
    <w:name w:val="Emphasis"/>
    <w:basedOn w:val="a0"/>
    <w:uiPriority w:val="20"/>
    <w:qFormat/>
    <w:rsid w:val="00C11617"/>
    <w:rPr>
      <w:i/>
      <w:iCs/>
    </w:rPr>
  </w:style>
  <w:style w:type="paragraph" w:styleId="a9">
    <w:name w:val="List Paragraph"/>
    <w:basedOn w:val="a"/>
    <w:uiPriority w:val="34"/>
    <w:qFormat/>
    <w:rsid w:val="00C11617"/>
    <w:pPr>
      <w:ind w:left="720"/>
      <w:contextualSpacing/>
    </w:pPr>
  </w:style>
  <w:style w:type="character" w:customStyle="1" w:styleId="aa">
    <w:name w:val="Основной текст_"/>
    <w:link w:val="3"/>
    <w:rsid w:val="00C11617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">
    <w:name w:val="Основной текст1"/>
    <w:rsid w:val="00C116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"/>
    <w:link w:val="aa"/>
    <w:rsid w:val="00C11617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10"/>
      <w:sz w:val="26"/>
      <w:szCs w:val="26"/>
    </w:rPr>
  </w:style>
  <w:style w:type="character" w:customStyle="1" w:styleId="30">
    <w:name w:val="Основной текст (3)_"/>
    <w:link w:val="31"/>
    <w:locked/>
    <w:rsid w:val="00C11617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11617"/>
    <w:pPr>
      <w:widowControl w:val="0"/>
      <w:shd w:val="clear" w:color="auto" w:fill="FFFFFF"/>
      <w:spacing w:before="720" w:after="240" w:line="322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4">
    <w:name w:val="Без интервала Знак"/>
    <w:link w:val="a3"/>
    <w:locked/>
    <w:rsid w:val="00C1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2511</Words>
  <Characters>14318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2016-03-19T19:20:00Z</dcterms:created>
  <dcterms:modified xsi:type="dcterms:W3CDTF">2016-03-19T19:21:00Z</dcterms:modified>
</cp:coreProperties>
</file>